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6F" w:rsidRPr="007E5A2C" w:rsidRDefault="007F696F" w:rsidP="006B29B0">
      <w:pPr>
        <w:pStyle w:val="p0"/>
        <w:adjustRightInd w:val="0"/>
        <w:snapToGrid w:val="0"/>
        <w:spacing w:line="360" w:lineRule="auto"/>
        <w:jc w:val="both"/>
        <w:rPr>
          <w:rFonts w:ascii="Book Antiqua" w:hAnsi="Book Antiqua"/>
          <w:color w:val="000000"/>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591"/>
      <w:bookmarkStart w:id="172" w:name="OLE_LINK2592"/>
      <w:bookmarkStart w:id="173" w:name="OLE_LINK2700"/>
      <w:bookmarkStart w:id="174" w:name="OLE_LINK2701"/>
      <w:bookmarkStart w:id="175" w:name="OLE_LINK2702"/>
      <w:bookmarkStart w:id="176" w:name="OLE_LINK2733"/>
      <w:bookmarkStart w:id="177" w:name="OLE_LINK2734"/>
      <w:bookmarkStart w:id="178" w:name="OLE_LINK2768"/>
      <w:r w:rsidRPr="007E5A2C">
        <w:rPr>
          <w:rFonts w:ascii="Book Antiqua" w:hAnsi="Book Antiqua"/>
          <w:b/>
          <w:color w:val="0033CC"/>
          <w:sz w:val="24"/>
        </w:rPr>
        <w:t>Name of journal:</w:t>
      </w:r>
      <w:r w:rsidRPr="007E5A2C">
        <w:rPr>
          <w:rFonts w:ascii="Book Antiqua" w:hAnsi="Book Antiqua"/>
          <w:b/>
          <w:color w:val="000000"/>
          <w:sz w:val="24"/>
        </w:rPr>
        <w:t xml:space="preserve"> </w:t>
      </w:r>
      <w:bookmarkStart w:id="179" w:name="OLE_LINK718"/>
      <w:bookmarkStart w:id="180" w:name="OLE_LINK719"/>
      <w:bookmarkEnd w:id="0"/>
      <w:r w:rsidRPr="007E5A2C">
        <w:rPr>
          <w:rFonts w:ascii="Book Antiqua" w:hAnsi="Book Antiqua"/>
          <w:i/>
          <w:color w:val="000000"/>
          <w:sz w:val="24"/>
        </w:rPr>
        <w:t>World Journal of Gastroenterology</w:t>
      </w:r>
      <w:bookmarkEnd w:id="179"/>
      <w:bookmarkEnd w:id="180"/>
    </w:p>
    <w:p w:rsidR="007F696F" w:rsidRPr="007E5A2C" w:rsidRDefault="007F696F" w:rsidP="006B29B0">
      <w:pPr>
        <w:adjustRightInd w:val="0"/>
        <w:snapToGrid w:val="0"/>
        <w:spacing w:line="360" w:lineRule="auto"/>
        <w:jc w:val="both"/>
        <w:rPr>
          <w:rFonts w:ascii="Book Antiqua" w:hAnsi="Book Antiqua" w:cs="宋体"/>
          <w:b/>
          <w:i/>
          <w:color w:val="000000"/>
          <w:lang w:eastAsia="zh-CN"/>
        </w:rPr>
      </w:pPr>
      <w:r w:rsidRPr="007E5A2C">
        <w:rPr>
          <w:rFonts w:ascii="Book Antiqua" w:hAnsi="Book Antiqua" w:cs="Arial"/>
          <w:b/>
          <w:color w:val="0033CC"/>
        </w:rPr>
        <w:t>ESPS Manuscript NO:</w:t>
      </w:r>
      <w:r w:rsidRPr="007E5A2C">
        <w:rPr>
          <w:rFonts w:ascii="Book Antiqua" w:hAnsi="Book Antiqua" w:cs="Arial"/>
          <w:b/>
          <w:color w:val="222222"/>
        </w:rPr>
        <w:t xml:space="preserve"> </w:t>
      </w:r>
      <w:r w:rsidRPr="007E5A2C">
        <w:rPr>
          <w:rFonts w:ascii="Book Antiqua" w:hAnsi="Book Antiqua" w:cs="Arial"/>
          <w:b/>
          <w:color w:val="222222"/>
          <w:lang w:eastAsia="zh-CN"/>
        </w:rPr>
        <w:t>3706</w:t>
      </w:r>
    </w:p>
    <w:p w:rsidR="007F696F" w:rsidRPr="007E5A2C" w:rsidRDefault="007F696F" w:rsidP="006B29B0">
      <w:pPr>
        <w:suppressAutoHyphens/>
        <w:autoSpaceDE w:val="0"/>
        <w:autoSpaceDN w:val="0"/>
        <w:adjustRightInd w:val="0"/>
        <w:snapToGrid w:val="0"/>
        <w:spacing w:line="360" w:lineRule="auto"/>
        <w:jc w:val="both"/>
        <w:rPr>
          <w:rFonts w:ascii="Book Antiqua" w:hAnsi="Book Antiqua"/>
          <w:b/>
          <w:color w:val="000000"/>
          <w:lang w:eastAsia="zh-CN"/>
        </w:rPr>
      </w:pPr>
      <w:bookmarkStart w:id="181" w:name="OLE_LINK1617"/>
      <w:bookmarkStart w:id="182" w:name="OLE_LINK1618"/>
      <w:bookmarkStart w:id="183" w:name="OLE_LINK1966"/>
      <w:bookmarkStart w:id="184" w:name="OLE_LINK2328"/>
      <w:bookmarkStart w:id="185" w:name="OLE_LINK2329"/>
      <w:bookmarkStart w:id="186" w:name="OLE_LINK2330"/>
      <w:bookmarkStart w:id="187" w:name="OLE_LINK2335"/>
      <w:bookmarkStart w:id="188" w:name="OLE_LINK2357"/>
      <w:bookmarkStart w:id="189" w:name="OLE_LINK2358"/>
      <w:r w:rsidRPr="007E5A2C">
        <w:rPr>
          <w:rFonts w:ascii="Book Antiqua" w:hAnsi="Book Antiqua"/>
          <w:b/>
          <w:color w:val="0033CC"/>
        </w:rPr>
        <w:t>Columns:</w:t>
      </w:r>
      <w:r w:rsidRPr="007E5A2C">
        <w:rPr>
          <w:rFonts w:ascii="Book Antiqua" w:hAnsi="Book Antiqua"/>
          <w:b/>
          <w:color w:val="000000"/>
        </w:rPr>
        <w:t xml:space="preserve"> </w:t>
      </w:r>
      <w:r w:rsidRPr="007E5A2C">
        <w:rPr>
          <w:rFonts w:ascii="Book Antiqua" w:hAnsi="Book Antiqua"/>
          <w:b/>
          <w:color w:val="000000"/>
          <w:lang w:eastAsia="zh-CN"/>
        </w:rPr>
        <w:t>REVIEW</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81"/>
    <w:bookmarkEnd w:id="182"/>
    <w:bookmarkEnd w:id="183"/>
    <w:bookmarkEnd w:id="184"/>
    <w:bookmarkEnd w:id="185"/>
    <w:bookmarkEnd w:id="186"/>
    <w:bookmarkEnd w:id="187"/>
    <w:bookmarkEnd w:id="188"/>
    <w:bookmarkEnd w:id="189"/>
    <w:p w:rsidR="007F696F" w:rsidRPr="007E5A2C" w:rsidRDefault="007F696F" w:rsidP="006B29B0">
      <w:pPr>
        <w:snapToGrid w:val="0"/>
        <w:spacing w:line="360" w:lineRule="auto"/>
        <w:jc w:val="both"/>
        <w:rPr>
          <w:rFonts w:ascii="Book Antiqua" w:hAnsi="Book Antiqua"/>
          <w:b/>
          <w:lang w:eastAsia="zh-CN"/>
        </w:rPr>
      </w:pPr>
    </w:p>
    <w:p w:rsidR="007F696F" w:rsidRPr="007E5A2C" w:rsidRDefault="007F696F" w:rsidP="006B29B0">
      <w:pPr>
        <w:snapToGrid w:val="0"/>
        <w:spacing w:line="360" w:lineRule="auto"/>
        <w:jc w:val="both"/>
        <w:rPr>
          <w:rFonts w:ascii="Book Antiqua" w:hAnsi="Book Antiqua"/>
          <w:b/>
          <w:color w:val="000000"/>
          <w:lang w:eastAsia="zh-CN"/>
        </w:rPr>
      </w:pPr>
      <w:r w:rsidRPr="007E5A2C">
        <w:rPr>
          <w:rFonts w:ascii="Book Antiqua" w:hAnsi="Book Antiqua"/>
          <w:b/>
        </w:rPr>
        <w:t>Epidemiology of</w:t>
      </w:r>
      <w:r w:rsidRPr="007E5A2C">
        <w:rPr>
          <w:rFonts w:ascii="Book Antiqua" w:eastAsia="Times New Roman" w:hAnsi="Book Antiqua"/>
          <w:b/>
          <w:color w:val="000000"/>
        </w:rPr>
        <w:t xml:space="preserve"> esophageal cancer</w:t>
      </w:r>
    </w:p>
    <w:p w:rsidR="007F696F" w:rsidRPr="007E5A2C" w:rsidRDefault="007F696F" w:rsidP="006B29B0">
      <w:pPr>
        <w:snapToGrid w:val="0"/>
        <w:spacing w:line="360" w:lineRule="auto"/>
        <w:jc w:val="both"/>
        <w:rPr>
          <w:rFonts w:ascii="Book Antiqua" w:hAnsi="Book Antiqua"/>
          <w:b/>
          <w:color w:val="000000"/>
          <w:lang w:eastAsia="zh-CN"/>
        </w:rPr>
      </w:pPr>
    </w:p>
    <w:p w:rsidR="007F696F" w:rsidRPr="007E5A2C" w:rsidRDefault="007F696F" w:rsidP="006B29B0">
      <w:pPr>
        <w:adjustRightInd w:val="0"/>
        <w:snapToGrid w:val="0"/>
        <w:spacing w:line="360" w:lineRule="auto"/>
        <w:jc w:val="both"/>
        <w:rPr>
          <w:rFonts w:ascii="Book Antiqua" w:hAnsi="Book Antiqua"/>
          <w:color w:val="000000"/>
          <w:lang w:eastAsia="zh-CN"/>
        </w:rPr>
      </w:pPr>
      <w:r w:rsidRPr="007E5A2C">
        <w:rPr>
          <w:rFonts w:ascii="Book Antiqua" w:eastAsia="Times New Roman" w:hAnsi="Book Antiqua"/>
          <w:b/>
          <w:color w:val="000000"/>
        </w:rPr>
        <w:t xml:space="preserve">Zhang </w:t>
      </w:r>
      <w:r>
        <w:rPr>
          <w:rFonts w:ascii="Book Antiqua" w:hAnsi="Book Antiqua"/>
          <w:b/>
          <w:color w:val="000000"/>
          <w:lang w:eastAsia="zh-CN"/>
        </w:rPr>
        <w:t>Y</w:t>
      </w:r>
      <w:r w:rsidRPr="007E5A2C">
        <w:rPr>
          <w:rFonts w:ascii="Book Antiqua" w:hAnsi="Book Antiqua"/>
          <w:b/>
          <w:color w:val="000000"/>
          <w:lang w:eastAsia="zh-CN"/>
        </w:rPr>
        <w:t xml:space="preserve">. </w:t>
      </w:r>
      <w:r w:rsidRPr="007E5A2C">
        <w:rPr>
          <w:rFonts w:ascii="Book Antiqua" w:eastAsia="Times New Roman" w:hAnsi="Book Antiqua"/>
          <w:color w:val="000000"/>
        </w:rPr>
        <w:t>Risk factors of esophageal cancer</w:t>
      </w:r>
    </w:p>
    <w:p w:rsidR="007F696F" w:rsidRPr="007E5A2C" w:rsidRDefault="007F696F" w:rsidP="006B29B0">
      <w:pPr>
        <w:adjustRightInd w:val="0"/>
        <w:snapToGrid w:val="0"/>
        <w:spacing w:line="360" w:lineRule="auto"/>
        <w:jc w:val="both"/>
        <w:rPr>
          <w:rFonts w:ascii="Book Antiqua" w:hAnsi="Book Antiqua"/>
          <w:bCs/>
          <w:color w:val="000000"/>
          <w:lang w:eastAsia="zh-CN"/>
        </w:rPr>
      </w:pPr>
    </w:p>
    <w:p w:rsidR="007F696F" w:rsidRPr="007E5A2C" w:rsidRDefault="007F696F" w:rsidP="006B29B0">
      <w:pPr>
        <w:pStyle w:val="a8"/>
        <w:snapToGrid w:val="0"/>
        <w:spacing w:line="360" w:lineRule="auto"/>
        <w:jc w:val="both"/>
        <w:rPr>
          <w:rFonts w:ascii="Book Antiqua" w:hAnsi="Book Antiqua"/>
          <w:color w:val="000000"/>
          <w:lang w:eastAsia="zh-CN"/>
        </w:rPr>
      </w:pPr>
      <w:r w:rsidRPr="007E5A2C">
        <w:rPr>
          <w:rFonts w:ascii="Book Antiqua" w:eastAsia="Times New Roman" w:hAnsi="Book Antiqua"/>
          <w:color w:val="000000"/>
        </w:rPr>
        <w:t xml:space="preserve">Yuwei </w:t>
      </w:r>
      <w:bookmarkStart w:id="190" w:name="OLE_LINK2823"/>
      <w:bookmarkStart w:id="191" w:name="OLE_LINK2824"/>
      <w:r w:rsidRPr="007E5A2C">
        <w:rPr>
          <w:rFonts w:ascii="Book Antiqua" w:eastAsia="Times New Roman" w:hAnsi="Book Antiqua"/>
          <w:color w:val="000000"/>
        </w:rPr>
        <w:t>Zhang</w:t>
      </w:r>
      <w:bookmarkEnd w:id="190"/>
      <w:bookmarkEnd w:id="191"/>
    </w:p>
    <w:p w:rsidR="007F696F" w:rsidRPr="007E5A2C" w:rsidRDefault="005640BB" w:rsidP="006B29B0">
      <w:pPr>
        <w:pStyle w:val="a8"/>
        <w:snapToGrid w:val="0"/>
        <w:spacing w:line="360" w:lineRule="auto"/>
        <w:jc w:val="both"/>
        <w:rPr>
          <w:rFonts w:ascii="Book Antiqua" w:hAnsi="Book Antiqua" w:cs="Times New Roman"/>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118745</wp:posOffset>
                </wp:positionV>
                <wp:extent cx="5876925" cy="0"/>
                <wp:effectExtent l="19050" t="23495" r="19050" b="241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9.35pt;width:46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" strokecolor="gray" strokeweight="3pt"/>
            </w:pict>
          </mc:Fallback>
        </mc:AlternateContent>
      </w:r>
    </w:p>
    <w:p w:rsidR="007F696F" w:rsidRPr="007E5A2C" w:rsidRDefault="007F696F" w:rsidP="006B29B0">
      <w:pPr>
        <w:widowControl w:val="0"/>
        <w:autoSpaceDE w:val="0"/>
        <w:autoSpaceDN w:val="0"/>
        <w:adjustRightInd w:val="0"/>
        <w:snapToGrid w:val="0"/>
        <w:spacing w:line="360" w:lineRule="auto"/>
        <w:jc w:val="both"/>
        <w:rPr>
          <w:rFonts w:ascii="Book Antiqua" w:hAnsi="Book Antiqua"/>
          <w:lang w:eastAsia="zh-CN"/>
        </w:rPr>
      </w:pPr>
      <w:bookmarkStart w:id="192" w:name="OLE_LINK2819"/>
      <w:bookmarkStart w:id="193" w:name="OLE_LINK2828"/>
      <w:bookmarkStart w:id="194" w:name="OLE_LINK2829"/>
      <w:r w:rsidRPr="007E5A2C">
        <w:rPr>
          <w:rFonts w:ascii="Book Antiqua" w:eastAsia="Times New Roman" w:hAnsi="Book Antiqua"/>
          <w:b/>
          <w:color w:val="000000"/>
        </w:rPr>
        <w:t>Yuwei</w:t>
      </w:r>
      <w:bookmarkStart w:id="195" w:name="OLE_LINK2817"/>
      <w:bookmarkStart w:id="196" w:name="OLE_LINK2818"/>
      <w:r w:rsidRPr="007E5A2C">
        <w:rPr>
          <w:rFonts w:ascii="Book Antiqua" w:eastAsia="Times New Roman" w:hAnsi="Book Antiqua"/>
          <w:b/>
          <w:color w:val="000000"/>
        </w:rPr>
        <w:t xml:space="preserve"> Zhang</w:t>
      </w:r>
      <w:bookmarkEnd w:id="192"/>
      <w:bookmarkEnd w:id="195"/>
      <w:bookmarkEnd w:id="196"/>
      <w:r w:rsidRPr="007E5A2C">
        <w:rPr>
          <w:rFonts w:ascii="Book Antiqua" w:hAnsi="Book Antiqua"/>
          <w:b/>
          <w:lang w:eastAsia="zh-CN"/>
        </w:rPr>
        <w:t>,</w:t>
      </w:r>
      <w:r w:rsidRPr="007E5A2C">
        <w:rPr>
          <w:rFonts w:ascii="Book Antiqua" w:hAnsi="Book Antiqua"/>
          <w:lang w:eastAsia="zh-CN"/>
        </w:rPr>
        <w:t xml:space="preserve"> </w:t>
      </w:r>
      <w:r w:rsidRPr="007E5A2C">
        <w:rPr>
          <w:rFonts w:ascii="Book Antiqua" w:eastAsia="Times New Roman" w:hAnsi="Book Antiqua"/>
          <w:color w:val="000000"/>
        </w:rPr>
        <w:t>Department of Environmental and Occupational Health</w:t>
      </w:r>
      <w:r w:rsidRPr="007E5A2C">
        <w:rPr>
          <w:rFonts w:ascii="Book Antiqua" w:hAnsi="Book Antiqua"/>
          <w:lang w:eastAsia="zh-CN"/>
        </w:rPr>
        <w:t xml:space="preserve">, </w:t>
      </w:r>
      <w:r w:rsidRPr="007E5A2C">
        <w:rPr>
          <w:rFonts w:ascii="Book Antiqua" w:eastAsia="Times New Roman" w:hAnsi="Book Antiqua"/>
          <w:color w:val="000000"/>
        </w:rPr>
        <w:t xml:space="preserve">The </w:t>
      </w:r>
      <w:smartTag w:uri="urn:schemas-microsoft-com:office:smarttags" w:element="PlaceName">
        <w:r w:rsidRPr="007E5A2C">
          <w:rPr>
            <w:rFonts w:ascii="Book Antiqua" w:eastAsia="Times New Roman" w:hAnsi="Book Antiqua"/>
            <w:color w:val="000000"/>
          </w:rPr>
          <w:t>George</w:t>
        </w:r>
      </w:smartTag>
      <w:r w:rsidRPr="007E5A2C">
        <w:rPr>
          <w:rFonts w:ascii="Book Antiqua" w:eastAsia="Times New Roman" w:hAnsi="Book Antiqua"/>
          <w:color w:val="000000"/>
        </w:rPr>
        <w:t xml:space="preserve"> </w:t>
      </w:r>
      <w:smartTag w:uri="urn:schemas-microsoft-com:office:smarttags" w:element="PlaceName">
        <w:r w:rsidRPr="007E5A2C">
          <w:rPr>
            <w:rFonts w:ascii="Book Antiqua" w:eastAsia="Times New Roman" w:hAnsi="Book Antiqua"/>
            <w:color w:val="000000"/>
          </w:rPr>
          <w:t>Washington</w:t>
        </w:r>
      </w:smartTag>
      <w:r w:rsidRPr="007E5A2C">
        <w:rPr>
          <w:rFonts w:ascii="Book Antiqua" w:eastAsia="Times New Roman" w:hAnsi="Book Antiqua"/>
          <w:color w:val="000000"/>
        </w:rPr>
        <w:t xml:space="preserve"> </w:t>
      </w:r>
      <w:smartTag w:uri="urn:schemas-microsoft-com:office:smarttags" w:element="PlaceType">
        <w:r w:rsidRPr="007E5A2C">
          <w:rPr>
            <w:rFonts w:ascii="Book Antiqua" w:eastAsia="Times New Roman" w:hAnsi="Book Antiqua"/>
            <w:color w:val="000000"/>
          </w:rPr>
          <w:t>University</w:t>
        </w:r>
      </w:smartTag>
      <w:r w:rsidRPr="007E5A2C">
        <w:rPr>
          <w:rFonts w:ascii="Book Antiqua" w:hAnsi="Book Antiqua"/>
          <w:lang w:eastAsia="zh-CN"/>
        </w:rPr>
        <w:t xml:space="preserve">, </w:t>
      </w:r>
      <w:smartTag w:uri="urn:schemas-microsoft-com:office:smarttags" w:element="PlaceType">
        <w:r w:rsidRPr="007E5A2C">
          <w:rPr>
            <w:rFonts w:ascii="Book Antiqua" w:eastAsia="Times New Roman" w:hAnsi="Book Antiqua"/>
            <w:color w:val="000000"/>
          </w:rPr>
          <w:t>School</w:t>
        </w:r>
      </w:smartTag>
      <w:r w:rsidRPr="007E5A2C">
        <w:rPr>
          <w:rFonts w:ascii="Book Antiqua" w:eastAsia="Times New Roman" w:hAnsi="Book Antiqua"/>
          <w:color w:val="000000"/>
        </w:rPr>
        <w:t xml:space="preserve"> of </w:t>
      </w:r>
      <w:smartTag w:uri="urn:schemas-microsoft-com:office:smarttags" w:element="PlaceName">
        <w:r w:rsidRPr="007E5A2C">
          <w:rPr>
            <w:rFonts w:ascii="Book Antiqua" w:eastAsia="Times New Roman" w:hAnsi="Book Antiqua"/>
            <w:color w:val="000000"/>
          </w:rPr>
          <w:t>Public Health</w:t>
        </w:r>
      </w:smartTag>
      <w:r w:rsidRPr="007E5A2C">
        <w:rPr>
          <w:rFonts w:ascii="Book Antiqua" w:eastAsia="Times New Roman" w:hAnsi="Book Antiqua"/>
          <w:color w:val="000000"/>
        </w:rPr>
        <w:t xml:space="preserve"> and Health Services</w:t>
      </w:r>
      <w:r w:rsidRPr="007E5A2C">
        <w:rPr>
          <w:rFonts w:ascii="Book Antiqua" w:hAnsi="Book Antiqua"/>
          <w:lang w:eastAsia="zh-CN"/>
        </w:rPr>
        <w:t xml:space="preserve">, </w:t>
      </w:r>
      <w:smartTag w:uri="urn:schemas-microsoft-com:office:smarttags" w:element="City">
        <w:smartTag w:uri="urn:schemas-microsoft-com:office:smarttags" w:element="place">
          <w:r w:rsidRPr="007E5A2C">
            <w:rPr>
              <w:rFonts w:ascii="Book Antiqua" w:eastAsia="Times New Roman" w:hAnsi="Book Antiqua"/>
              <w:color w:val="000000"/>
            </w:rPr>
            <w:t>Washington</w:t>
          </w:r>
        </w:smartTag>
        <w:r w:rsidRPr="007E5A2C">
          <w:rPr>
            <w:rFonts w:ascii="Book Antiqua" w:eastAsia="Times New Roman" w:hAnsi="Book Antiqua"/>
            <w:color w:val="000000"/>
          </w:rPr>
          <w:t xml:space="preserve">, </w:t>
        </w:r>
        <w:smartTag w:uri="urn:schemas-microsoft-com:office:smarttags" w:element="chmetcnv">
          <w:smartTagPr>
            <w:attr w:name="UnitName" w:val="a"/>
            <w:attr w:name="SourceValue" w:val="870"/>
            <w:attr w:name="HasSpace" w:val="False"/>
            <w:attr w:name="Negative" w:val="False"/>
            <w:attr w:name="NumberType" w:val="1"/>
            <w:attr w:name="TCSC" w:val="0"/>
          </w:smartTagPr>
          <w:r w:rsidRPr="007E5A2C">
            <w:rPr>
              <w:rFonts w:ascii="Book Antiqua" w:hAnsi="Book Antiqua"/>
              <w:color w:val="000000"/>
              <w:lang w:eastAsia="zh-CN"/>
            </w:rPr>
            <w:t>WA</w:t>
          </w:r>
        </w:smartTag>
        <w:r w:rsidRPr="007E5A2C">
          <w:rPr>
            <w:rFonts w:ascii="Book Antiqua" w:hAnsi="Book Antiqua"/>
            <w:color w:val="000000"/>
            <w:lang w:eastAsia="zh-CN"/>
          </w:rPr>
          <w:t xml:space="preserve"> </w:t>
        </w:r>
        <w:smartTag w:uri="urn:schemas-microsoft-com:office:smarttags" w:element="chmetcnv">
          <w:smartTagPr>
            <w:attr w:name="UnitName" w:val="a"/>
            <w:attr w:name="SourceValue" w:val="870"/>
            <w:attr w:name="HasSpace" w:val="False"/>
            <w:attr w:name="Negative" w:val="False"/>
            <w:attr w:name="NumberType" w:val="1"/>
            <w:attr w:name="TCSC" w:val="0"/>
          </w:smartTagPr>
          <w:r w:rsidRPr="007E5A2C">
            <w:rPr>
              <w:rFonts w:ascii="Book Antiqua" w:eastAsia="Times New Roman" w:hAnsi="Book Antiqua"/>
              <w:color w:val="000000"/>
            </w:rPr>
            <w:t>20037</w:t>
          </w:r>
        </w:smartTag>
        <w:r w:rsidRPr="007E5A2C">
          <w:rPr>
            <w:rFonts w:ascii="Book Antiqua" w:eastAsia="Times New Roman" w:hAnsi="Book Antiqua"/>
            <w:color w:val="000000"/>
          </w:rPr>
          <w:t xml:space="preserve">, </w:t>
        </w:r>
        <w:smartTag w:uri="urn:schemas-microsoft-com:office:smarttags" w:element="chmetcnv">
          <w:smartTagPr>
            <w:attr w:name="UnitName" w:val="a"/>
            <w:attr w:name="SourceValue" w:val="870"/>
            <w:attr w:name="HasSpace" w:val="False"/>
            <w:attr w:name="Negative" w:val="False"/>
            <w:attr w:name="NumberType" w:val="1"/>
            <w:attr w:name="TCSC" w:val="0"/>
          </w:smartTagPr>
          <w:r w:rsidRPr="007E5A2C">
            <w:rPr>
              <w:rFonts w:ascii="Book Antiqua" w:eastAsia="Times New Roman" w:hAnsi="Book Antiqua"/>
              <w:color w:val="000000"/>
            </w:rPr>
            <w:t>U</w:t>
          </w:r>
          <w:r w:rsidRPr="007E5A2C">
            <w:rPr>
              <w:rFonts w:ascii="Book Antiqua" w:hAnsi="Book Antiqua"/>
              <w:color w:val="000000"/>
              <w:lang w:eastAsia="zh-CN"/>
            </w:rPr>
            <w:t>nited States</w:t>
          </w:r>
        </w:smartTag>
      </w:smartTag>
    </w:p>
    <w:bookmarkEnd w:id="193"/>
    <w:bookmarkEnd w:id="194"/>
    <w:p w:rsidR="007F696F" w:rsidRPr="007E5A2C" w:rsidRDefault="007F696F" w:rsidP="006B29B0">
      <w:pPr>
        <w:widowControl w:val="0"/>
        <w:autoSpaceDE w:val="0"/>
        <w:autoSpaceDN w:val="0"/>
        <w:adjustRightInd w:val="0"/>
        <w:snapToGrid w:val="0"/>
        <w:spacing w:line="360" w:lineRule="auto"/>
        <w:jc w:val="both"/>
        <w:rPr>
          <w:rFonts w:ascii="Book Antiqua" w:eastAsia="Times New Roman" w:hAnsi="Book Antiqua"/>
          <w:color w:val="000000"/>
        </w:rPr>
      </w:pPr>
    </w:p>
    <w:p w:rsidR="007F696F" w:rsidRPr="007E5A2C" w:rsidRDefault="007F696F" w:rsidP="006B29B0">
      <w:pPr>
        <w:widowControl w:val="0"/>
        <w:autoSpaceDE w:val="0"/>
        <w:autoSpaceDN w:val="0"/>
        <w:adjustRightInd w:val="0"/>
        <w:snapToGrid w:val="0"/>
        <w:spacing w:line="360" w:lineRule="auto"/>
        <w:jc w:val="both"/>
        <w:rPr>
          <w:rFonts w:ascii="Book Antiqua" w:hAnsi="Book Antiqua"/>
          <w:color w:val="000000"/>
          <w:lang w:eastAsia="zh-CN"/>
        </w:rPr>
      </w:pPr>
      <w:bookmarkStart w:id="197" w:name="OLE_LINK76"/>
      <w:bookmarkStart w:id="198" w:name="OLE_LINK269"/>
      <w:bookmarkStart w:id="199" w:name="OLE_LINK425"/>
      <w:bookmarkStart w:id="200" w:name="OLE_LINK561"/>
      <w:bookmarkStart w:id="201" w:name="OLE_LINK562"/>
      <w:bookmarkStart w:id="202" w:name="OLE_LINK534"/>
      <w:bookmarkStart w:id="203" w:name="OLE_LINK948"/>
      <w:bookmarkStart w:id="204" w:name="OLE_LINK1206"/>
      <w:bookmarkStart w:id="205" w:name="OLE_LINK1109"/>
      <w:bookmarkStart w:id="206" w:name="OLE_LINK1747"/>
      <w:bookmarkStart w:id="207" w:name="OLE_LINK1749"/>
      <w:bookmarkStart w:id="208" w:name="OLE_LINK1766"/>
      <w:bookmarkStart w:id="209" w:name="OLE_LINK2820"/>
      <w:r w:rsidRPr="007E5A2C">
        <w:rPr>
          <w:rFonts w:ascii="Book Antiqua" w:hAnsi="Book Antiqua"/>
          <w:b/>
        </w:rPr>
        <w:t>Author contributions</w:t>
      </w:r>
      <w:r w:rsidRPr="007E5A2C">
        <w:rPr>
          <w:rFonts w:ascii="Book Antiqua" w:hAnsi="Book Antiqua"/>
        </w:rPr>
        <w:t>:</w:t>
      </w:r>
      <w:bookmarkEnd w:id="197"/>
      <w:bookmarkEnd w:id="198"/>
      <w:bookmarkEnd w:id="199"/>
      <w:bookmarkEnd w:id="200"/>
      <w:bookmarkEnd w:id="201"/>
      <w:bookmarkEnd w:id="202"/>
      <w:bookmarkEnd w:id="203"/>
      <w:bookmarkEnd w:id="204"/>
      <w:bookmarkEnd w:id="205"/>
      <w:bookmarkEnd w:id="206"/>
      <w:bookmarkEnd w:id="207"/>
      <w:bookmarkEnd w:id="208"/>
      <w:bookmarkEnd w:id="209"/>
      <w:r w:rsidRPr="007E5A2C">
        <w:rPr>
          <w:rFonts w:ascii="Book Antiqua" w:hAnsi="Book Antiqua"/>
          <w:lang w:eastAsia="zh-CN"/>
        </w:rPr>
        <w:t xml:space="preserve"> </w:t>
      </w:r>
      <w:r w:rsidRPr="007E5A2C">
        <w:rPr>
          <w:rFonts w:ascii="Book Antiqua" w:eastAsia="Times New Roman" w:hAnsi="Book Antiqua"/>
          <w:color w:val="000000"/>
        </w:rPr>
        <w:t>Zhang</w:t>
      </w:r>
      <w:r>
        <w:rPr>
          <w:rFonts w:ascii="Book Antiqua" w:hAnsi="Book Antiqua"/>
          <w:color w:val="000000"/>
          <w:lang w:eastAsia="zh-CN"/>
        </w:rPr>
        <w:t>Y</w:t>
      </w:r>
      <w:r w:rsidRPr="007E5A2C">
        <w:rPr>
          <w:rFonts w:ascii="Book Antiqua" w:hAnsi="Book Antiqua"/>
          <w:color w:val="000000"/>
          <w:lang w:eastAsia="zh-CN"/>
        </w:rPr>
        <w:t xml:space="preserve"> </w:t>
      </w:r>
      <w:bookmarkStart w:id="210" w:name="OLE_LINK2825"/>
      <w:bookmarkStart w:id="211" w:name="OLE_LINK2826"/>
      <w:r w:rsidRPr="007E5A2C">
        <w:rPr>
          <w:rFonts w:ascii="Book Antiqua" w:hAnsi="Book Antiqua"/>
          <w:color w:val="000000"/>
          <w:lang w:eastAsia="zh-CN"/>
        </w:rPr>
        <w:t>solely contributed to</w:t>
      </w:r>
      <w:bookmarkEnd w:id="210"/>
      <w:bookmarkEnd w:id="211"/>
      <w:r w:rsidRPr="007E5A2C">
        <w:rPr>
          <w:rFonts w:ascii="Book Antiqua" w:hAnsi="Book Antiqua"/>
          <w:color w:val="000000"/>
          <w:lang w:eastAsia="zh-CN"/>
        </w:rPr>
        <w:t xml:space="preserve"> this manuscript.</w:t>
      </w:r>
    </w:p>
    <w:p w:rsidR="007F696F" w:rsidRPr="007E5A2C" w:rsidRDefault="007F696F" w:rsidP="006B29B0">
      <w:pPr>
        <w:widowControl w:val="0"/>
        <w:autoSpaceDE w:val="0"/>
        <w:autoSpaceDN w:val="0"/>
        <w:adjustRightInd w:val="0"/>
        <w:snapToGrid w:val="0"/>
        <w:spacing w:line="360" w:lineRule="auto"/>
        <w:jc w:val="both"/>
        <w:rPr>
          <w:rFonts w:ascii="Book Antiqua" w:eastAsia="Times New Roman" w:hAnsi="Book Antiqua"/>
          <w:color w:val="000000"/>
        </w:rPr>
      </w:pPr>
    </w:p>
    <w:p w:rsidR="007F696F" w:rsidRPr="007E5A2C" w:rsidRDefault="007F696F" w:rsidP="009F3A2D">
      <w:pPr>
        <w:widowControl w:val="0"/>
        <w:autoSpaceDE w:val="0"/>
        <w:autoSpaceDN w:val="0"/>
        <w:adjustRightInd w:val="0"/>
        <w:snapToGrid w:val="0"/>
        <w:spacing w:line="360" w:lineRule="auto"/>
        <w:jc w:val="both"/>
        <w:rPr>
          <w:rFonts w:ascii="Book Antiqua" w:hAnsi="Book Antiqua"/>
          <w:lang w:eastAsia="zh-CN"/>
        </w:rPr>
      </w:pPr>
      <w:bookmarkStart w:id="212" w:name="OLE_LINK703"/>
      <w:bookmarkStart w:id="213" w:name="OLE_LINK704"/>
      <w:bookmarkStart w:id="214" w:name="OLE_LINK706"/>
      <w:bookmarkStart w:id="215" w:name="OLE_LINK830"/>
      <w:bookmarkStart w:id="216" w:name="OLE_LINK908"/>
      <w:bookmarkStart w:id="217" w:name="OLE_LINK1351"/>
      <w:bookmarkStart w:id="218" w:name="OLE_LINK1355"/>
      <w:bookmarkStart w:id="219" w:name="OLE_LINK1358"/>
      <w:bookmarkStart w:id="220" w:name="OLE_LINK1420"/>
      <w:bookmarkStart w:id="221" w:name="OLE_LINK1625"/>
      <w:bookmarkStart w:id="222" w:name="OLE_LINK1626"/>
      <w:bookmarkStart w:id="223" w:name="OLE_LINK1528"/>
      <w:bookmarkStart w:id="224" w:name="OLE_LINK1529"/>
      <w:bookmarkStart w:id="225" w:name="OLE_LINK1521"/>
      <w:bookmarkStart w:id="226" w:name="OLE_LINK1522"/>
      <w:bookmarkStart w:id="227" w:name="OLE_LINK1566"/>
      <w:bookmarkStart w:id="228" w:name="OLE_LINK1794"/>
      <w:bookmarkStart w:id="229" w:name="OLE_LINK1898"/>
      <w:bookmarkStart w:id="230" w:name="OLE_LINK1900"/>
      <w:bookmarkStart w:id="231" w:name="OLE_LINK1930"/>
      <w:bookmarkStart w:id="232" w:name="OLE_LINK1981"/>
      <w:bookmarkStart w:id="233" w:name="OLE_LINK1960"/>
      <w:bookmarkStart w:id="234" w:name="OLE_LINK2183"/>
      <w:bookmarkStart w:id="235" w:name="OLE_LINK2184"/>
      <w:bookmarkStart w:id="236" w:name="OLE_LINK2295"/>
      <w:bookmarkStart w:id="237" w:name="OLE_LINK2772"/>
      <w:bookmarkStart w:id="238" w:name="OLE_LINK2773"/>
      <w:r w:rsidRPr="007E5A2C">
        <w:rPr>
          <w:rFonts w:ascii="Book Antiqua" w:hAnsi="Book Antiqua" w:cs="Gulim"/>
          <w:b/>
        </w:rPr>
        <w:t>Correspondence to</w:t>
      </w:r>
      <w:r w:rsidRPr="007E5A2C">
        <w:rPr>
          <w:rFonts w:ascii="Book Antiqua" w:hAnsi="Book Antiqua" w:cs="Gulim"/>
          <w:b/>
          <w:bCs/>
        </w:rPr>
        <w: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7E5A2C">
        <w:rPr>
          <w:rFonts w:ascii="Book Antiqua" w:eastAsia="Times New Roman" w:hAnsi="Book Antiqua"/>
          <w:b/>
          <w:color w:val="000000"/>
        </w:rPr>
        <w:t xml:space="preserve"> Yuwei Zhang</w:t>
      </w:r>
      <w:r w:rsidRPr="007E5A2C">
        <w:rPr>
          <w:rFonts w:ascii="Book Antiqua" w:hAnsi="Book Antiqua"/>
          <w:b/>
          <w:lang w:eastAsia="zh-CN"/>
        </w:rPr>
        <w:t>,</w:t>
      </w:r>
      <w:r w:rsidRPr="007E5A2C">
        <w:rPr>
          <w:rFonts w:ascii="Book Antiqua" w:hAnsi="Book Antiqua"/>
          <w:lang w:eastAsia="zh-CN"/>
        </w:rPr>
        <w:t xml:space="preserve"> </w:t>
      </w:r>
      <w:r w:rsidRPr="00605E73">
        <w:rPr>
          <w:rFonts w:ascii="Book Antiqua" w:hAnsi="Book Antiqua"/>
          <w:b/>
          <w:lang w:eastAsia="zh-CN"/>
        </w:rPr>
        <w:t>MD, PhD,</w:t>
      </w:r>
      <w:r>
        <w:rPr>
          <w:rFonts w:ascii="Book Antiqua" w:hAnsi="Book Antiqua"/>
          <w:lang w:eastAsia="zh-CN"/>
        </w:rPr>
        <w:t xml:space="preserve"> </w:t>
      </w:r>
      <w:r w:rsidRPr="007E5A2C">
        <w:rPr>
          <w:rFonts w:ascii="Book Antiqua" w:eastAsia="Times New Roman" w:hAnsi="Book Antiqua"/>
          <w:color w:val="000000"/>
        </w:rPr>
        <w:t>Department of Environmental and Occupational Health</w:t>
      </w:r>
      <w:r w:rsidRPr="007E5A2C">
        <w:rPr>
          <w:rFonts w:ascii="Book Antiqua" w:hAnsi="Book Antiqua"/>
          <w:lang w:eastAsia="zh-CN"/>
        </w:rPr>
        <w:t xml:space="preserve">, </w:t>
      </w:r>
      <w:bookmarkStart w:id="239" w:name="OLE_LINK2830"/>
      <w:bookmarkStart w:id="240" w:name="OLE_LINK2831"/>
      <w:r w:rsidRPr="007E5A2C">
        <w:rPr>
          <w:rFonts w:ascii="Book Antiqua" w:eastAsia="Times New Roman" w:hAnsi="Book Antiqua"/>
          <w:color w:val="000000"/>
        </w:rPr>
        <w:t>The George Washington University</w:t>
      </w:r>
      <w:bookmarkEnd w:id="239"/>
      <w:bookmarkEnd w:id="240"/>
      <w:r w:rsidRPr="007E5A2C">
        <w:rPr>
          <w:rFonts w:ascii="Book Antiqua" w:hAnsi="Book Antiqua"/>
          <w:lang w:eastAsia="zh-CN"/>
        </w:rPr>
        <w:t xml:space="preserve">, </w:t>
      </w:r>
      <w:r w:rsidRPr="007E5A2C">
        <w:rPr>
          <w:rFonts w:ascii="Book Antiqua" w:eastAsia="Times New Roman" w:hAnsi="Book Antiqua"/>
          <w:color w:val="000000"/>
        </w:rPr>
        <w:t>School of Public Health and Health Services</w:t>
      </w:r>
      <w:r w:rsidRPr="007E5A2C">
        <w:rPr>
          <w:rFonts w:ascii="Book Antiqua" w:hAnsi="Book Antiqua"/>
          <w:lang w:eastAsia="zh-CN"/>
        </w:rPr>
        <w:t xml:space="preserve">, </w:t>
      </w:r>
      <w:r w:rsidRPr="007E5A2C">
        <w:rPr>
          <w:rFonts w:ascii="Book Antiqua" w:eastAsia="Times New Roman" w:hAnsi="Book Antiqua"/>
          <w:color w:val="000000"/>
        </w:rPr>
        <w:t xml:space="preserve">Washington, </w:t>
      </w:r>
      <w:r w:rsidRPr="007E5A2C">
        <w:rPr>
          <w:rFonts w:ascii="Book Antiqua" w:hAnsi="Book Antiqua"/>
          <w:color w:val="000000"/>
          <w:lang w:eastAsia="zh-CN"/>
        </w:rPr>
        <w:t xml:space="preserve">WA </w:t>
      </w:r>
      <w:r w:rsidRPr="007E5A2C">
        <w:rPr>
          <w:rFonts w:ascii="Book Antiqua" w:eastAsia="Times New Roman" w:hAnsi="Book Antiqua"/>
          <w:color w:val="000000"/>
        </w:rPr>
        <w:t>20037, U</w:t>
      </w:r>
      <w:r w:rsidRPr="007E5A2C">
        <w:rPr>
          <w:rFonts w:ascii="Book Antiqua" w:hAnsi="Book Antiqua"/>
          <w:color w:val="000000"/>
          <w:lang w:eastAsia="zh-CN"/>
        </w:rPr>
        <w:t>nited States.</w:t>
      </w:r>
      <w:r w:rsidRPr="007E5A2C">
        <w:rPr>
          <w:rFonts w:ascii="Book Antiqua" w:hAnsi="Book Antiqua"/>
        </w:rPr>
        <w:t xml:space="preserve"> </w:t>
      </w:r>
      <w:r w:rsidRPr="007E5A2C">
        <w:rPr>
          <w:rFonts w:ascii="Book Antiqua" w:hAnsi="Book Antiqua"/>
          <w:color w:val="000000"/>
          <w:lang w:eastAsia="zh-CN"/>
        </w:rPr>
        <w:t>yuwei_zhang@gwu.edu</w:t>
      </w:r>
    </w:p>
    <w:p w:rsidR="007F696F" w:rsidRPr="007E5A2C" w:rsidRDefault="007F696F" w:rsidP="00203215">
      <w:pPr>
        <w:autoSpaceDE w:val="0"/>
        <w:autoSpaceDN w:val="0"/>
        <w:adjustRightInd w:val="0"/>
        <w:snapToGrid w:val="0"/>
        <w:spacing w:line="360" w:lineRule="auto"/>
        <w:rPr>
          <w:rFonts w:ascii="Book Antiqua" w:hAnsi="Book Antiqua"/>
          <w:b/>
          <w:bCs/>
          <w:color w:val="000000"/>
          <w:lang w:eastAsia="zh-CN"/>
        </w:rPr>
      </w:pPr>
      <w:bookmarkStart w:id="241" w:name="OLE_LINK65"/>
      <w:bookmarkStart w:id="242" w:name="OLE_LINK106"/>
      <w:bookmarkStart w:id="243" w:name="OLE_LINK331"/>
      <w:bookmarkStart w:id="244" w:name="OLE_LINK2444"/>
      <w:bookmarkStart w:id="245" w:name="OLE_LINK207"/>
      <w:bookmarkStart w:id="246" w:name="OLE_LINK208"/>
      <w:bookmarkStart w:id="247" w:name="OLE_LINK143"/>
      <w:bookmarkStart w:id="248" w:name="OLE_LINK429"/>
      <w:bookmarkStart w:id="249" w:name="OLE_LINK724"/>
      <w:bookmarkStart w:id="250" w:name="OLE_LINK601"/>
      <w:bookmarkStart w:id="251" w:name="OLE_LINK570"/>
      <w:bookmarkStart w:id="252" w:name="OLE_LINK788"/>
      <w:bookmarkStart w:id="253" w:name="OLE_LINK978"/>
      <w:bookmarkStart w:id="254" w:name="OLE_LINK503"/>
      <w:bookmarkStart w:id="255" w:name="OLE_LINK542"/>
      <w:bookmarkStart w:id="256" w:name="OLE_LINK636"/>
      <w:bookmarkStart w:id="257" w:name="OLE_LINK659"/>
      <w:bookmarkStart w:id="258" w:name="OLE_LINK567"/>
      <w:bookmarkStart w:id="259" w:name="OLE_LINK737"/>
      <w:bookmarkStart w:id="260" w:name="OLE_LINK786"/>
      <w:bookmarkStart w:id="261" w:name="OLE_LINK842"/>
      <w:bookmarkStart w:id="262" w:name="OLE_LINK858"/>
      <w:bookmarkStart w:id="263" w:name="OLE_LINK873"/>
      <w:bookmarkStart w:id="264" w:name="OLE_LINK924"/>
      <w:bookmarkStart w:id="265" w:name="OLE_LINK761"/>
      <w:bookmarkStart w:id="266" w:name="OLE_LINK848"/>
      <w:bookmarkStart w:id="267" w:name="OLE_LINK1020"/>
      <w:bookmarkStart w:id="268" w:name="OLE_LINK1066"/>
      <w:bookmarkStart w:id="269" w:name="OLE_LINK1085"/>
      <w:bookmarkStart w:id="270" w:name="OLE_LINK1115"/>
      <w:bookmarkStart w:id="271" w:name="OLE_LINK1162"/>
      <w:bookmarkStart w:id="272" w:name="OLE_LINK1243"/>
      <w:bookmarkStart w:id="273" w:name="OLE_LINK1264"/>
      <w:bookmarkStart w:id="274" w:name="OLE_LINK1283"/>
      <w:bookmarkStart w:id="275" w:name="OLE_LINK1311"/>
      <w:bookmarkStart w:id="276" w:name="OLE_LINK1360"/>
      <w:bookmarkStart w:id="277" w:name="OLE_LINK1383"/>
      <w:bookmarkStart w:id="278" w:name="OLE_LINK1430"/>
      <w:bookmarkStart w:id="279" w:name="OLE_LINK1453"/>
      <w:bookmarkStart w:id="280" w:name="OLE_LINK913"/>
      <w:bookmarkStart w:id="281" w:name="OLE_LINK1228"/>
      <w:bookmarkStart w:id="282" w:name="OLE_LINK1356"/>
      <w:bookmarkStart w:id="283" w:name="OLE_LINK1359"/>
      <w:bookmarkStart w:id="284" w:name="OLE_LINK1629"/>
      <w:bookmarkStart w:id="285" w:name="OLE_LINK1630"/>
      <w:bookmarkStart w:id="286" w:name="OLE_LINK1631"/>
      <w:bookmarkStart w:id="287" w:name="OLE_LINK1632"/>
      <w:bookmarkStart w:id="288" w:name="OLE_LINK1837"/>
      <w:bookmarkStart w:id="289" w:name="OLE_LINK1532"/>
      <w:bookmarkStart w:id="290" w:name="OLE_LINK1533"/>
      <w:bookmarkStart w:id="291" w:name="OLE_LINK1534"/>
      <w:bookmarkStart w:id="292" w:name="OLE_LINK1535"/>
      <w:bookmarkStart w:id="293" w:name="OLE_LINK1525"/>
      <w:bookmarkStart w:id="294" w:name="OLE_LINK1567"/>
      <w:bookmarkStart w:id="295" w:name="OLE_LINK1728"/>
      <w:bookmarkStart w:id="296" w:name="OLE_LINK1768"/>
      <w:bookmarkStart w:id="297" w:name="OLE_LINK1857"/>
      <w:bookmarkStart w:id="298" w:name="OLE_LINK1968"/>
      <w:bookmarkStart w:id="299" w:name="OLE_LINK1969"/>
      <w:bookmarkStart w:id="300" w:name="OLE_LINK1970"/>
      <w:bookmarkStart w:id="301" w:name="OLE_LINK1971"/>
      <w:bookmarkStart w:id="302" w:name="OLE_LINK1904"/>
      <w:bookmarkStart w:id="303" w:name="OLE_LINK1940"/>
      <w:bookmarkStart w:id="304" w:name="OLE_LINK1933"/>
      <w:bookmarkStart w:id="305" w:name="OLE_LINK1991"/>
      <w:bookmarkStart w:id="306" w:name="OLE_LINK2074"/>
      <w:bookmarkStart w:id="307" w:name="OLE_LINK1916"/>
      <w:bookmarkStart w:id="308" w:name="OLE_LINK1961"/>
      <w:bookmarkStart w:id="309" w:name="OLE_LINK2003"/>
      <w:bookmarkStart w:id="310" w:name="OLE_LINK2404"/>
      <w:bookmarkStart w:id="311" w:name="OLE_LINK2185"/>
      <w:bookmarkStart w:id="312" w:name="OLE_LINK2302"/>
      <w:bookmarkStart w:id="313" w:name="OLE_LINK2311"/>
      <w:bookmarkStart w:id="314" w:name="OLE_LINK2528"/>
    </w:p>
    <w:p w:rsidR="007F696F" w:rsidRPr="007E5A2C" w:rsidRDefault="007F696F" w:rsidP="00203215">
      <w:pPr>
        <w:autoSpaceDE w:val="0"/>
        <w:autoSpaceDN w:val="0"/>
        <w:adjustRightInd w:val="0"/>
        <w:snapToGrid w:val="0"/>
        <w:spacing w:line="360" w:lineRule="auto"/>
        <w:rPr>
          <w:rFonts w:ascii="Book Antiqua" w:hAnsi="Book Antiqua"/>
          <w:color w:val="000000"/>
          <w:lang w:eastAsia="zh-CN"/>
        </w:rPr>
      </w:pPr>
      <w:r w:rsidRPr="007E5A2C">
        <w:rPr>
          <w:rFonts w:ascii="Book Antiqua" w:hAnsi="Book Antiqua"/>
          <w:b/>
          <w:bCs/>
          <w:color w:val="000000"/>
        </w:rPr>
        <w:t xml:space="preserve">Telephone: </w:t>
      </w:r>
      <w:bookmarkStart w:id="315" w:name="OLE_LINK1415"/>
      <w:bookmarkStart w:id="316" w:name="OLE_LINK1416"/>
      <w:bookmarkStart w:id="317" w:name="OLE_LINK1417"/>
      <w:r w:rsidRPr="007E5A2C">
        <w:rPr>
          <w:rFonts w:ascii="Book Antiqua" w:hAnsi="Book Antiqua"/>
          <w:color w:val="000000"/>
        </w:rPr>
        <w:t>+</w:t>
      </w:r>
      <w:bookmarkEnd w:id="315"/>
      <w:bookmarkEnd w:id="316"/>
      <w:bookmarkEnd w:id="317"/>
      <w:r w:rsidRPr="007E5A2C">
        <w:rPr>
          <w:rFonts w:ascii="Book Antiqua" w:hAnsi="Book Antiqua"/>
          <w:color w:val="000000"/>
          <w:lang w:eastAsia="zh-CN"/>
        </w:rPr>
        <w:t>1-202-9946023</w:t>
      </w:r>
      <w:r w:rsidRPr="007E5A2C">
        <w:rPr>
          <w:rFonts w:ascii="Book Antiqua" w:hAnsi="Book Antiqua"/>
          <w:color w:val="000000"/>
        </w:rPr>
        <w:t xml:space="preserve">         </w:t>
      </w:r>
      <w:bookmarkStart w:id="318" w:name="OLE_LINK42"/>
      <w:bookmarkStart w:id="319" w:name="OLE_LINK128"/>
      <w:bookmarkStart w:id="320" w:name="OLE_LINK951"/>
      <w:bookmarkStart w:id="321" w:name="OLE_LINK955"/>
      <w:r w:rsidRPr="007E5A2C">
        <w:rPr>
          <w:rFonts w:ascii="Book Antiqua" w:hAnsi="Book Antiqua"/>
          <w:b/>
          <w:bCs/>
          <w:color w:val="000000"/>
        </w:rPr>
        <w:t xml:space="preserve"> </w:t>
      </w:r>
      <w:bookmarkStart w:id="322" w:name="OLE_LINK440"/>
      <w:r w:rsidRPr="007E5A2C">
        <w:rPr>
          <w:rFonts w:ascii="Book Antiqua" w:hAnsi="Book Antiqua"/>
          <w:b/>
          <w:bCs/>
          <w:color w:val="000000"/>
        </w:rPr>
        <w:t>Fax:</w:t>
      </w:r>
      <w:r w:rsidRPr="007E5A2C">
        <w:rPr>
          <w:rFonts w:ascii="Book Antiqua" w:hAnsi="Book Antiqua"/>
          <w:color w:val="000000"/>
        </w:rPr>
        <w:t xml:space="preserve"> +</w:t>
      </w:r>
      <w:bookmarkEnd w:id="241"/>
      <w:bookmarkEnd w:id="242"/>
      <w:bookmarkEnd w:id="318"/>
      <w:bookmarkEnd w:id="319"/>
      <w:bookmarkEnd w:id="322"/>
      <w:r w:rsidRPr="007E5A2C">
        <w:rPr>
          <w:rFonts w:ascii="Book Antiqua" w:hAnsi="Book Antiqua"/>
          <w:color w:val="000000"/>
          <w:lang w:eastAsia="zh-CN"/>
        </w:rPr>
        <w:t>1-202-9940011</w:t>
      </w:r>
    </w:p>
    <w:p w:rsidR="007F696F" w:rsidRPr="007E5A2C" w:rsidRDefault="007F696F" w:rsidP="00203215">
      <w:pPr>
        <w:adjustRightInd w:val="0"/>
        <w:snapToGrid w:val="0"/>
        <w:spacing w:line="360" w:lineRule="auto"/>
        <w:rPr>
          <w:rFonts w:ascii="Book Antiqua" w:hAnsi="Book Antiqua"/>
          <w:b/>
        </w:rPr>
      </w:pPr>
      <w:bookmarkStart w:id="323" w:name="OLE_LINK25"/>
      <w:bookmarkStart w:id="324" w:name="OLE_LINK26"/>
      <w:bookmarkStart w:id="325" w:name="OLE_LINK145"/>
      <w:bookmarkStart w:id="326" w:name="OLE_LINK215"/>
      <w:bookmarkStart w:id="327" w:name="OLE_LINK352"/>
      <w:bookmarkStart w:id="328" w:name="OLE_LINK364"/>
      <w:bookmarkStart w:id="329" w:name="OLE_LINK383"/>
      <w:bookmarkStart w:id="330" w:name="OLE_LINK361"/>
      <w:bookmarkStart w:id="331" w:name="OLE_LINK444"/>
      <w:bookmarkStart w:id="332" w:name="OLE_LINK501"/>
      <w:bookmarkStart w:id="333" w:name="OLE_LINK572"/>
      <w:bookmarkStart w:id="334" w:name="OLE_LINK573"/>
      <w:bookmarkStart w:id="335" w:name="OLE_LINK756"/>
      <w:bookmarkStart w:id="336" w:name="OLE_LINK757"/>
      <w:bookmarkStart w:id="337" w:name="OLE_LINK805"/>
      <w:bookmarkStart w:id="338" w:name="OLE_LINK806"/>
      <w:bookmarkStart w:id="339" w:name="OLE_LINK958"/>
      <w:bookmarkStart w:id="340" w:name="OLE_LINK1018"/>
      <w:bookmarkStart w:id="341" w:name="OLE_LINK1059"/>
      <w:bookmarkStart w:id="342" w:name="OLE_LINK1122"/>
      <w:bookmarkStart w:id="343" w:name="OLE_LINK1123"/>
      <w:bookmarkStart w:id="344" w:name="OLE_LINK1402"/>
      <w:bookmarkStart w:id="345" w:name="OLE_LINK1750"/>
      <w:bookmarkStart w:id="346" w:name="OLE_LINK1751"/>
      <w:bookmarkStart w:id="347" w:name="OLE_LINK1832"/>
      <w:bookmarkStart w:id="348" w:name="OLE_LINK1878"/>
      <w:bookmarkStart w:id="349" w:name="OLE_LINK1917"/>
      <w:bookmarkStart w:id="350" w:name="OLE_LINK1918"/>
      <w:bookmarkStart w:id="351" w:name="OLE_LINK1985"/>
      <w:bookmarkStart w:id="352" w:name="OLE_LINK1986"/>
      <w:bookmarkStart w:id="353" w:name="OLE_LINK1927"/>
      <w:bookmarkStart w:id="354" w:name="OLE_LINK1928"/>
      <w:bookmarkStart w:id="355" w:name="OLE_LINK2044"/>
      <w:bookmarkStart w:id="356" w:name="OLE_LINK2352"/>
      <w:bookmarkStart w:id="357" w:name="OLE_LINK2220"/>
      <w:bookmarkStart w:id="358" w:name="OLE_LINK2344"/>
      <w:bookmarkStart w:id="359" w:name="OLE_LINK2347"/>
      <w:bookmarkStart w:id="360" w:name="OLE_LINK2626"/>
      <w:bookmarkStart w:id="361" w:name="OLE_LINK2390"/>
      <w:bookmarkEnd w:id="243"/>
      <w:bookmarkEnd w:id="244"/>
      <w:r w:rsidRPr="007E5A2C">
        <w:rPr>
          <w:rFonts w:ascii="Book Antiqua" w:hAnsi="Book Antiqua"/>
          <w:b/>
        </w:rPr>
        <w:t>Received:</w:t>
      </w:r>
      <w:r w:rsidRPr="007E5A2C">
        <w:rPr>
          <w:rFonts w:ascii="Book Antiqua" w:hAnsi="Book Antiqua"/>
          <w:b/>
          <w:lang w:eastAsia="zh-CN"/>
        </w:rPr>
        <w:t xml:space="preserve"> </w:t>
      </w:r>
      <w:r w:rsidRPr="007E5A2C">
        <w:rPr>
          <w:rFonts w:ascii="Book Antiqua" w:hAnsi="Book Antiqua"/>
          <w:lang w:eastAsia="zh-CN"/>
        </w:rPr>
        <w:t xml:space="preserve">May 15, 2013   </w:t>
      </w:r>
      <w:r w:rsidRPr="007E5A2C">
        <w:rPr>
          <w:rFonts w:ascii="Book Antiqua" w:hAnsi="Book Antiqua"/>
          <w:b/>
          <w:lang w:eastAsia="zh-CN"/>
        </w:rPr>
        <w:t xml:space="preserve">  </w:t>
      </w:r>
      <w:r w:rsidRPr="007E5A2C">
        <w:rPr>
          <w:rFonts w:ascii="Book Antiqua" w:hAnsi="Book Antiqua"/>
          <w:b/>
        </w:rPr>
        <w:t xml:space="preserve">   Revised: </w:t>
      </w:r>
      <w:bookmarkEnd w:id="323"/>
      <w:bookmarkEnd w:id="324"/>
      <w:r w:rsidRPr="007E5A2C">
        <w:rPr>
          <w:rFonts w:ascii="Book Antiqua" w:hAnsi="Book Antiqua"/>
          <w:lang w:eastAsia="zh-CN"/>
        </w:rPr>
        <w:t>July 13, 2013</w:t>
      </w:r>
      <w:r w:rsidRPr="007E5A2C">
        <w:rPr>
          <w:rFonts w:ascii="Book Antiqua" w:hAnsi="Book Antiqua"/>
        </w:rPr>
        <w:t xml:space="preserve"> </w:t>
      </w:r>
      <w:bookmarkStart w:id="362" w:name="OLE_LINK103"/>
      <w:bookmarkStart w:id="363" w:name="OLE_LINK104"/>
      <w:bookmarkStart w:id="364" w:name="OLE_LINK69"/>
      <w:bookmarkStart w:id="365" w:name="OLE_LINK70"/>
    </w:p>
    <w:p w:rsidR="00734531" w:rsidRPr="004223F9" w:rsidRDefault="007F696F" w:rsidP="00734531">
      <w:pPr>
        <w:rPr>
          <w:rFonts w:ascii="Book Antiqua" w:hAnsi="Book Antiqua"/>
        </w:rPr>
      </w:pPr>
      <w:bookmarkStart w:id="366" w:name="OLE_LINK303"/>
      <w:bookmarkStart w:id="367" w:name="OLE_LINK304"/>
      <w:bookmarkStart w:id="368" w:name="OLE_LINK1382"/>
      <w:bookmarkStart w:id="369" w:name="OLE_LINK2188"/>
      <w:bookmarkStart w:id="370" w:name="OLE_LINK2189"/>
      <w:bookmarkStart w:id="371" w:name="OLE_LINK2615"/>
      <w:r w:rsidRPr="007E5A2C">
        <w:rPr>
          <w:rFonts w:ascii="Book Antiqua" w:hAnsi="Book Antiqua"/>
          <w:b/>
        </w:rPr>
        <w:t xml:space="preserve">Accepted:  </w:t>
      </w:r>
      <w:r>
        <w:rPr>
          <w:rFonts w:ascii="Book Antiqua" w:hAnsi="Book Antiqua"/>
          <w:b/>
          <w:lang w:eastAsia="zh-CN"/>
        </w:rPr>
        <w:t xml:space="preserve"> </w:t>
      </w:r>
      <w:r w:rsidR="00734531" w:rsidRPr="004223F9">
        <w:rPr>
          <w:rFonts w:ascii="Book Antiqua" w:hAnsi="Book Antiqua"/>
        </w:rPr>
        <w:t>July 17, 2013</w:t>
      </w:r>
    </w:p>
    <w:p w:rsidR="007F696F" w:rsidRPr="007E5A2C" w:rsidRDefault="007F696F" w:rsidP="00203215">
      <w:pPr>
        <w:adjustRightInd w:val="0"/>
        <w:snapToGrid w:val="0"/>
        <w:spacing w:line="360" w:lineRule="auto"/>
        <w:rPr>
          <w:rFonts w:ascii="Book Antiqua" w:hAnsi="Book Antiqua"/>
          <w:b/>
        </w:rPr>
      </w:pPr>
      <w:r>
        <w:rPr>
          <w:rFonts w:ascii="Book Antiqua" w:hAnsi="Book Antiqua"/>
          <w:b/>
          <w:lang w:eastAsia="zh-CN"/>
        </w:rPr>
        <w:t xml:space="preserve">                                       </w:t>
      </w:r>
      <w:r w:rsidRPr="007E5A2C">
        <w:rPr>
          <w:rFonts w:ascii="Book Antiqua" w:hAnsi="Book Antiqua"/>
          <w:b/>
        </w:rPr>
        <w:t xml:space="preserve">Published online: </w:t>
      </w:r>
      <w:bookmarkEnd w:id="362"/>
      <w:bookmarkEnd w:id="363"/>
    </w:p>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20"/>
    <w:bookmarkEnd w:id="321"/>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4"/>
    <w:bookmarkEnd w:id="365"/>
    <w:bookmarkEnd w:id="366"/>
    <w:bookmarkEnd w:id="367"/>
    <w:bookmarkEnd w:id="368"/>
    <w:bookmarkEnd w:id="369"/>
    <w:bookmarkEnd w:id="370"/>
    <w:bookmarkEnd w:id="371"/>
    <w:p w:rsidR="007F696F" w:rsidRPr="007E5A2C" w:rsidRDefault="007F696F" w:rsidP="006B29B0">
      <w:pPr>
        <w:widowControl w:val="0"/>
        <w:autoSpaceDE w:val="0"/>
        <w:autoSpaceDN w:val="0"/>
        <w:adjustRightInd w:val="0"/>
        <w:snapToGrid w:val="0"/>
        <w:spacing w:line="360" w:lineRule="auto"/>
        <w:jc w:val="both"/>
        <w:rPr>
          <w:rFonts w:ascii="Book Antiqua" w:eastAsia="Times New Roman" w:hAnsi="Book Antiqua"/>
          <w:color w:val="000000"/>
        </w:rPr>
      </w:pPr>
    </w:p>
    <w:p w:rsidR="007F696F" w:rsidRPr="007E5A2C" w:rsidRDefault="007F696F" w:rsidP="006B29B0">
      <w:pPr>
        <w:widowControl w:val="0"/>
        <w:autoSpaceDE w:val="0"/>
        <w:autoSpaceDN w:val="0"/>
        <w:adjustRightInd w:val="0"/>
        <w:snapToGrid w:val="0"/>
        <w:spacing w:line="360" w:lineRule="auto"/>
        <w:jc w:val="both"/>
        <w:rPr>
          <w:rFonts w:ascii="Book Antiqua" w:hAnsi="Book Antiqua"/>
        </w:rPr>
      </w:pPr>
    </w:p>
    <w:p w:rsidR="007F696F" w:rsidRPr="007E5A2C" w:rsidRDefault="007F696F" w:rsidP="006B29B0">
      <w:pPr>
        <w:snapToGrid w:val="0"/>
        <w:spacing w:line="360" w:lineRule="auto"/>
        <w:jc w:val="both"/>
        <w:rPr>
          <w:rFonts w:ascii="Book Antiqua" w:hAnsi="Book Antiqua"/>
          <w:b/>
        </w:rPr>
      </w:pPr>
    </w:p>
    <w:p w:rsidR="007F696F" w:rsidRPr="007E5A2C" w:rsidRDefault="007F696F" w:rsidP="006B29B0">
      <w:pPr>
        <w:snapToGrid w:val="0"/>
        <w:spacing w:line="360" w:lineRule="auto"/>
        <w:jc w:val="both"/>
        <w:rPr>
          <w:rFonts w:ascii="Book Antiqua" w:hAnsi="Book Antiqua"/>
          <w:b/>
        </w:rPr>
      </w:pPr>
    </w:p>
    <w:p w:rsidR="007F696F" w:rsidRPr="007E5A2C" w:rsidRDefault="007F696F" w:rsidP="006B29B0">
      <w:pPr>
        <w:snapToGrid w:val="0"/>
        <w:spacing w:line="360" w:lineRule="auto"/>
        <w:jc w:val="both"/>
        <w:rPr>
          <w:rFonts w:ascii="Book Antiqua" w:hAnsi="Book Antiqua"/>
          <w:b/>
        </w:rPr>
      </w:pPr>
    </w:p>
    <w:p w:rsidR="007F696F" w:rsidRPr="007E5A2C" w:rsidRDefault="007F696F" w:rsidP="006B29B0">
      <w:pPr>
        <w:snapToGrid w:val="0"/>
        <w:spacing w:line="360" w:lineRule="auto"/>
        <w:jc w:val="both"/>
        <w:rPr>
          <w:rFonts w:ascii="Book Antiqua" w:hAnsi="Book Antiqua"/>
          <w:b/>
        </w:rPr>
      </w:pPr>
    </w:p>
    <w:p w:rsidR="007F696F" w:rsidRPr="007E5A2C" w:rsidRDefault="007F696F" w:rsidP="006B29B0">
      <w:pPr>
        <w:snapToGrid w:val="0"/>
        <w:spacing w:line="360" w:lineRule="auto"/>
        <w:jc w:val="both"/>
        <w:rPr>
          <w:rFonts w:ascii="Book Antiqua" w:hAnsi="Book Antiqua"/>
          <w:b/>
        </w:rPr>
      </w:pPr>
      <w:r w:rsidRPr="007E5A2C">
        <w:rPr>
          <w:rFonts w:ascii="Book Antiqua" w:hAnsi="Book Antiqua"/>
          <w:b/>
        </w:rPr>
        <w:t>Abstract</w:t>
      </w:r>
    </w:p>
    <w:p w:rsidR="007F696F" w:rsidRPr="007E5A2C" w:rsidRDefault="007F696F" w:rsidP="006B29B0">
      <w:pPr>
        <w:snapToGrid w:val="0"/>
        <w:spacing w:line="360" w:lineRule="auto"/>
        <w:jc w:val="both"/>
        <w:rPr>
          <w:rFonts w:ascii="Book Antiqua" w:hAnsi="Book Antiqua"/>
          <w:lang w:eastAsia="zh-CN"/>
        </w:rPr>
      </w:pPr>
      <w:r w:rsidRPr="007E5A2C">
        <w:rPr>
          <w:rFonts w:ascii="Book Antiqua" w:hAnsi="Book Antiqua"/>
        </w:rPr>
        <w:t xml:space="preserve">Esophageal cancer (EsC) is one of the least studied and deadliest cancers worldwide because of its extremely aggressive nature and poor survival rate. It ranks sixth among all cancers in mortality. In retrospective studies of EsC, smoking, hot tea drinking, red meat consumption, poor oral health, low intake of fresh fruit and vegetables, and low socioeconomic status have been associated with a higher risk of esophageal squamous cell carcinoma. Barrett's esophagus is clearly recognized as a risk factor for EsC, and dysplasia remains the only factor useful for identifying patients at increased risk, for the development of esophageal adenocarcinoma in clinical practice. Here, we investigated the epidemiologic patterns and causes of EsC. Using population based cancer data from the Surveillance, Epidemiology and End Results Program of the </w:t>
      </w:r>
      <w:smartTag w:uri="urn:schemas-microsoft-com:office:smarttags" w:element="chmetcnv">
        <w:smartTagPr>
          <w:attr w:name="UnitName" w:val="a"/>
          <w:attr w:name="SourceValue" w:val="870"/>
          <w:attr w:name="HasSpace" w:val="False"/>
          <w:attr w:name="Negative" w:val="False"/>
          <w:attr w:name="NumberType" w:val="1"/>
          <w:attr w:name="TCSC" w:val="0"/>
        </w:smartTagPr>
        <w:r w:rsidRPr="007E5A2C">
          <w:rPr>
            <w:rFonts w:ascii="Book Antiqua" w:hAnsi="Book Antiqua"/>
          </w:rPr>
          <w:t>United States</w:t>
        </w:r>
      </w:smartTag>
      <w:r w:rsidRPr="007E5A2C">
        <w:rPr>
          <w:rFonts w:ascii="Book Antiqua" w:hAnsi="Book Antiqua"/>
        </w:rPr>
        <w:t xml:space="preserve">; we generated the most up-to-date stage distribution and 5-year relative survival by stage at diagnosis for 1998-2009. Special note should be given to the fact that esophageal cancer, mainly adenocarcinoma, is one of the very few cancers that is contributing to increasing death rates (20%) among males in the </w:t>
      </w:r>
      <w:smartTag w:uri="urn:schemas-microsoft-com:office:smarttags" w:element="chmetcnv">
        <w:smartTagPr>
          <w:attr w:name="UnitName" w:val="a"/>
          <w:attr w:name="SourceValue" w:val="870"/>
          <w:attr w:name="HasSpace" w:val="False"/>
          <w:attr w:name="Negative" w:val="False"/>
          <w:attr w:name="NumberType" w:val="1"/>
          <w:attr w:name="TCSC" w:val="0"/>
        </w:smartTagPr>
        <w:r w:rsidRPr="007E5A2C">
          <w:rPr>
            <w:rFonts w:ascii="Book Antiqua" w:hAnsi="Book Antiqua"/>
          </w:rPr>
          <w:t>United States</w:t>
        </w:r>
      </w:smartTag>
      <w:r w:rsidRPr="007E5A2C">
        <w:rPr>
          <w:rFonts w:ascii="Book Antiqua" w:hAnsi="Book Antiqua"/>
        </w:rPr>
        <w:t>. To further explore the mechanism of development of EsC will hopefully decrease the incidence of EsC and improve outcomes.</w:t>
      </w:r>
    </w:p>
    <w:p w:rsidR="007F696F" w:rsidRPr="007E5A2C" w:rsidRDefault="007F696F" w:rsidP="006B29B0">
      <w:pPr>
        <w:snapToGrid w:val="0"/>
        <w:spacing w:line="360" w:lineRule="auto"/>
        <w:jc w:val="both"/>
        <w:rPr>
          <w:rFonts w:ascii="Book Antiqua" w:hAnsi="Book Antiqua"/>
          <w:lang w:eastAsia="zh-CN"/>
        </w:rPr>
      </w:pPr>
    </w:p>
    <w:p w:rsidR="007F696F" w:rsidRPr="007E5A2C" w:rsidRDefault="007F696F" w:rsidP="00043F5D">
      <w:pPr>
        <w:adjustRightInd w:val="0"/>
        <w:snapToGrid w:val="0"/>
        <w:spacing w:line="360" w:lineRule="auto"/>
        <w:rPr>
          <w:rFonts w:ascii="Book Antiqua" w:hAnsi="Book Antiqua"/>
        </w:rPr>
      </w:pPr>
      <w:bookmarkStart w:id="372" w:name="OLE_LINK98"/>
      <w:bookmarkStart w:id="373" w:name="OLE_LINK156"/>
      <w:bookmarkStart w:id="374" w:name="OLE_LINK196"/>
      <w:bookmarkStart w:id="375" w:name="OLE_LINK217"/>
      <w:bookmarkStart w:id="376" w:name="OLE_LINK242"/>
      <w:bookmarkStart w:id="377" w:name="OLE_LINK247"/>
      <w:bookmarkStart w:id="378" w:name="OLE_LINK311"/>
      <w:bookmarkStart w:id="379" w:name="OLE_LINK312"/>
      <w:bookmarkStart w:id="380" w:name="OLE_LINK325"/>
      <w:bookmarkStart w:id="381" w:name="OLE_LINK330"/>
      <w:bookmarkStart w:id="382" w:name="OLE_LINK513"/>
      <w:bookmarkStart w:id="383" w:name="OLE_LINK514"/>
      <w:bookmarkStart w:id="384" w:name="OLE_LINK464"/>
      <w:bookmarkStart w:id="385" w:name="OLE_LINK465"/>
      <w:bookmarkStart w:id="386" w:name="OLE_LINK466"/>
      <w:bookmarkStart w:id="387" w:name="OLE_LINK470"/>
      <w:bookmarkStart w:id="388" w:name="OLE_LINK471"/>
      <w:bookmarkStart w:id="389" w:name="OLE_LINK472"/>
      <w:bookmarkStart w:id="390" w:name="OLE_LINK474"/>
      <w:bookmarkStart w:id="391" w:name="OLE_LINK512"/>
      <w:bookmarkStart w:id="392" w:name="OLE_LINK800"/>
      <w:bookmarkStart w:id="393" w:name="OLE_LINK982"/>
      <w:bookmarkStart w:id="394" w:name="OLE_LINK1027"/>
      <w:bookmarkStart w:id="395" w:name="OLE_LINK504"/>
      <w:bookmarkStart w:id="396" w:name="OLE_LINK546"/>
      <w:bookmarkStart w:id="397" w:name="OLE_LINK547"/>
      <w:bookmarkStart w:id="398" w:name="OLE_LINK575"/>
      <w:bookmarkStart w:id="399" w:name="OLE_LINK640"/>
      <w:bookmarkStart w:id="400" w:name="OLE_LINK672"/>
      <w:bookmarkStart w:id="401" w:name="OLE_LINK714"/>
      <w:bookmarkStart w:id="402" w:name="OLE_LINK651"/>
      <w:bookmarkStart w:id="403" w:name="OLE_LINK652"/>
      <w:bookmarkStart w:id="404" w:name="OLE_LINK744"/>
      <w:bookmarkStart w:id="405" w:name="OLE_LINK758"/>
      <w:bookmarkStart w:id="406" w:name="OLE_LINK787"/>
      <w:bookmarkStart w:id="407" w:name="OLE_LINK807"/>
      <w:bookmarkStart w:id="408" w:name="OLE_LINK820"/>
      <w:bookmarkStart w:id="409" w:name="OLE_LINK862"/>
      <w:bookmarkStart w:id="410" w:name="OLE_LINK879"/>
      <w:bookmarkStart w:id="411" w:name="OLE_LINK906"/>
      <w:bookmarkStart w:id="412" w:name="OLE_LINK928"/>
      <w:bookmarkStart w:id="413" w:name="OLE_LINK960"/>
      <w:bookmarkStart w:id="414" w:name="OLE_LINK861"/>
      <w:bookmarkStart w:id="415" w:name="OLE_LINK983"/>
      <w:bookmarkStart w:id="416" w:name="OLE_LINK1334"/>
      <w:bookmarkStart w:id="417" w:name="OLE_LINK1029"/>
      <w:bookmarkStart w:id="418" w:name="OLE_LINK1060"/>
      <w:bookmarkStart w:id="419" w:name="OLE_LINK1061"/>
      <w:bookmarkStart w:id="420" w:name="OLE_LINK1348"/>
      <w:bookmarkStart w:id="421" w:name="OLE_LINK1086"/>
      <w:bookmarkStart w:id="422" w:name="OLE_LINK1100"/>
      <w:bookmarkStart w:id="423" w:name="OLE_LINK1125"/>
      <w:bookmarkStart w:id="424" w:name="OLE_LINK1163"/>
      <w:bookmarkStart w:id="425" w:name="OLE_LINK1193"/>
      <w:bookmarkStart w:id="426" w:name="OLE_LINK1219"/>
      <w:bookmarkStart w:id="427" w:name="OLE_LINK1247"/>
      <w:bookmarkStart w:id="428" w:name="OLE_LINK1284"/>
      <w:bookmarkStart w:id="429" w:name="OLE_LINK1313"/>
      <w:bookmarkStart w:id="430" w:name="OLE_LINK1361"/>
      <w:bookmarkStart w:id="431" w:name="OLE_LINK1384"/>
      <w:bookmarkStart w:id="432" w:name="OLE_LINK1403"/>
      <w:bookmarkStart w:id="433" w:name="OLE_LINK1437"/>
      <w:bookmarkStart w:id="434" w:name="OLE_LINK1454"/>
      <w:bookmarkStart w:id="435" w:name="OLE_LINK1480"/>
      <w:bookmarkStart w:id="436" w:name="OLE_LINK1504"/>
      <w:bookmarkStart w:id="437" w:name="OLE_LINK1516"/>
      <w:bookmarkStart w:id="438" w:name="OLE_LINK135"/>
      <w:bookmarkStart w:id="439" w:name="OLE_LINK216"/>
      <w:bookmarkStart w:id="440" w:name="OLE_LINK259"/>
      <w:bookmarkStart w:id="441" w:name="OLE_LINK1186"/>
      <w:bookmarkStart w:id="442" w:name="OLE_LINK1265"/>
      <w:bookmarkStart w:id="443" w:name="OLE_LINK1373"/>
      <w:bookmarkStart w:id="444" w:name="OLE_LINK1478"/>
      <w:bookmarkStart w:id="445" w:name="OLE_LINK1644"/>
      <w:bookmarkStart w:id="446" w:name="OLE_LINK1884"/>
      <w:bookmarkStart w:id="447" w:name="OLE_LINK1885"/>
      <w:bookmarkStart w:id="448" w:name="OLE_LINK1538"/>
      <w:bookmarkStart w:id="449" w:name="OLE_LINK1539"/>
      <w:bookmarkStart w:id="450" w:name="OLE_LINK1543"/>
      <w:bookmarkStart w:id="451" w:name="OLE_LINK1549"/>
      <w:bookmarkStart w:id="452" w:name="OLE_LINK1778"/>
      <w:bookmarkStart w:id="453" w:name="OLE_LINK1756"/>
      <w:bookmarkStart w:id="454" w:name="OLE_LINK1776"/>
      <w:bookmarkStart w:id="455" w:name="OLE_LINK1777"/>
      <w:bookmarkStart w:id="456" w:name="OLE_LINK1868"/>
      <w:bookmarkStart w:id="457" w:name="OLE_LINK1744"/>
      <w:bookmarkStart w:id="458" w:name="OLE_LINK1817"/>
      <w:bookmarkStart w:id="459" w:name="OLE_LINK1835"/>
      <w:bookmarkStart w:id="460" w:name="OLE_LINK1866"/>
      <w:bookmarkStart w:id="461" w:name="OLE_LINK1882"/>
      <w:bookmarkStart w:id="462" w:name="OLE_LINK1901"/>
      <w:bookmarkStart w:id="463" w:name="OLE_LINK1902"/>
      <w:bookmarkStart w:id="464" w:name="OLE_LINK2013"/>
      <w:bookmarkStart w:id="465" w:name="OLE_LINK1894"/>
      <w:bookmarkStart w:id="466" w:name="OLE_LINK1929"/>
      <w:bookmarkStart w:id="467" w:name="OLE_LINK1941"/>
      <w:bookmarkStart w:id="468" w:name="OLE_LINK1995"/>
      <w:bookmarkStart w:id="469" w:name="OLE_LINK1938"/>
      <w:bookmarkStart w:id="470" w:name="OLE_LINK2081"/>
      <w:bookmarkStart w:id="471" w:name="OLE_LINK2082"/>
      <w:bookmarkStart w:id="472" w:name="OLE_LINK2292"/>
      <w:bookmarkStart w:id="473" w:name="OLE_LINK1931"/>
      <w:bookmarkStart w:id="474" w:name="OLE_LINK1964"/>
      <w:bookmarkStart w:id="475" w:name="OLE_LINK2020"/>
      <w:bookmarkStart w:id="476" w:name="OLE_LINK2071"/>
      <w:bookmarkStart w:id="477" w:name="OLE_LINK2134"/>
      <w:bookmarkStart w:id="478" w:name="OLE_LINK2265"/>
      <w:bookmarkStart w:id="479" w:name="OLE_LINK2562"/>
      <w:bookmarkStart w:id="480" w:name="OLE_LINK1923"/>
      <w:bookmarkStart w:id="481" w:name="OLE_LINK2192"/>
      <w:bookmarkStart w:id="482" w:name="OLE_LINK2110"/>
      <w:bookmarkStart w:id="483" w:name="OLE_LINK2445"/>
      <w:bookmarkStart w:id="484" w:name="OLE_LINK2446"/>
      <w:bookmarkStart w:id="485" w:name="OLE_LINK2169"/>
      <w:bookmarkStart w:id="486" w:name="OLE_LINK2190"/>
      <w:bookmarkStart w:id="487" w:name="OLE_LINK2331"/>
      <w:bookmarkStart w:id="488" w:name="OLE_LINK2345"/>
      <w:bookmarkStart w:id="489" w:name="OLE_LINK2467"/>
      <w:bookmarkStart w:id="490" w:name="OLE_LINK2484"/>
      <w:bookmarkStart w:id="491" w:name="OLE_LINK2157"/>
      <w:bookmarkStart w:id="492" w:name="OLE_LINK2221"/>
      <w:bookmarkStart w:id="493" w:name="OLE_LINK2252"/>
      <w:bookmarkStart w:id="494" w:name="OLE_LINK2348"/>
      <w:bookmarkStart w:id="495" w:name="OLE_LINK2451"/>
      <w:bookmarkStart w:id="496" w:name="OLE_LINK2627"/>
      <w:r w:rsidRPr="007E5A2C">
        <w:rPr>
          <w:rFonts w:ascii="Book Antiqua" w:hAnsi="Book Antiqua"/>
        </w:rPr>
        <w:t xml:space="preserve">© 2013 Baishideng. All rights reserved.  </w:t>
      </w:r>
    </w:p>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rsidR="007F696F" w:rsidRPr="007E5A2C" w:rsidRDefault="007F696F" w:rsidP="006B29B0">
      <w:pPr>
        <w:snapToGrid w:val="0"/>
        <w:spacing w:line="360" w:lineRule="auto"/>
        <w:jc w:val="both"/>
        <w:rPr>
          <w:rFonts w:ascii="Book Antiqua" w:hAnsi="Book Antiqua"/>
          <w:lang w:eastAsia="zh-CN"/>
        </w:rPr>
      </w:pPr>
    </w:p>
    <w:p w:rsidR="007F696F" w:rsidRPr="007E5A2C" w:rsidRDefault="007F696F" w:rsidP="009F3A2D">
      <w:pPr>
        <w:widowControl w:val="0"/>
        <w:autoSpaceDE w:val="0"/>
        <w:autoSpaceDN w:val="0"/>
        <w:adjustRightInd w:val="0"/>
        <w:snapToGrid w:val="0"/>
        <w:spacing w:line="360" w:lineRule="auto"/>
        <w:jc w:val="both"/>
        <w:rPr>
          <w:rFonts w:ascii="Book Antiqua" w:hAnsi="Book Antiqua"/>
        </w:rPr>
      </w:pPr>
      <w:r w:rsidRPr="007E5A2C">
        <w:rPr>
          <w:rFonts w:ascii="Book Antiqua" w:hAnsi="Book Antiqua"/>
          <w:b/>
        </w:rPr>
        <w:t>Key</w:t>
      </w:r>
      <w:r w:rsidRPr="007E5A2C">
        <w:rPr>
          <w:rFonts w:ascii="Book Antiqua" w:hAnsi="Book Antiqua"/>
          <w:b/>
          <w:lang w:eastAsia="zh-CN"/>
        </w:rPr>
        <w:t xml:space="preserve"> </w:t>
      </w:r>
      <w:r w:rsidRPr="007E5A2C">
        <w:rPr>
          <w:rFonts w:ascii="Book Antiqua" w:hAnsi="Book Antiqua"/>
          <w:b/>
        </w:rPr>
        <w:t>words:</w:t>
      </w:r>
      <w:r w:rsidRPr="007E5A2C">
        <w:rPr>
          <w:rFonts w:ascii="Book Antiqua" w:hAnsi="Book Antiqua"/>
        </w:rPr>
        <w:t xml:space="preserve"> Risk factor</w:t>
      </w:r>
      <w:r w:rsidRPr="007E5A2C">
        <w:rPr>
          <w:rFonts w:ascii="Book Antiqua" w:hAnsi="Book Antiqua"/>
          <w:lang w:eastAsia="zh-CN"/>
        </w:rPr>
        <w:t>;</w:t>
      </w:r>
      <w:r w:rsidRPr="007E5A2C">
        <w:rPr>
          <w:rFonts w:ascii="Book Antiqua" w:hAnsi="Book Antiqua"/>
        </w:rPr>
        <w:t xml:space="preserve"> Barrett's esophagus</w:t>
      </w:r>
      <w:r w:rsidRPr="007E5A2C">
        <w:rPr>
          <w:rFonts w:ascii="Book Antiqua" w:hAnsi="Book Antiqua"/>
          <w:lang w:eastAsia="zh-CN"/>
        </w:rPr>
        <w:t>;</w:t>
      </w:r>
      <w:r w:rsidRPr="007E5A2C">
        <w:rPr>
          <w:rFonts w:ascii="Book Antiqua" w:hAnsi="Book Antiqua"/>
        </w:rPr>
        <w:t xml:space="preserve"> Cyclin D</w:t>
      </w:r>
      <w:smartTag w:uri="urn:schemas-microsoft-com:office:smarttags" w:element="chmetcnv">
        <w:smartTagPr>
          <w:attr w:name="UnitName" w:val="a"/>
          <w:attr w:name="SourceValue" w:val="870"/>
          <w:attr w:name="HasSpace" w:val="False"/>
          <w:attr w:name="Negative" w:val="False"/>
          <w:attr w:name="NumberType" w:val="1"/>
          <w:attr w:name="TCSC" w:val="0"/>
        </w:smartTagPr>
        <w:r w:rsidRPr="007E5A2C">
          <w:rPr>
            <w:rFonts w:ascii="Book Antiqua" w:hAnsi="Book Antiqua"/>
          </w:rPr>
          <w:t>1 G</w:t>
        </w:r>
        <w:smartTag w:uri="urn:schemas-microsoft-com:office:smarttags" w:element="chmetcnv">
          <w:smartTagPr>
            <w:attr w:name="UnitName" w:val="a"/>
            <w:attr w:name="SourceValue" w:val="870"/>
            <w:attr w:name="HasSpace" w:val="False"/>
            <w:attr w:name="Negative" w:val="False"/>
            <w:attr w:name="NumberType" w:val="1"/>
            <w:attr w:name="TCSC" w:val="0"/>
          </w:smartTagPr>
        </w:smartTag>
        <w:r w:rsidRPr="007E5A2C">
          <w:rPr>
            <w:rFonts w:ascii="Book Antiqua" w:hAnsi="Book Antiqua"/>
          </w:rPr>
          <w:t>870A</w:t>
        </w:r>
      </w:smartTag>
      <w:r w:rsidRPr="007E5A2C">
        <w:rPr>
          <w:rFonts w:ascii="Book Antiqua" w:hAnsi="Book Antiqua"/>
          <w:lang w:eastAsia="zh-CN"/>
        </w:rPr>
        <w:t>;</w:t>
      </w:r>
      <w:r w:rsidRPr="007E5A2C">
        <w:rPr>
          <w:rFonts w:ascii="Book Antiqua" w:hAnsi="Book Antiqua"/>
        </w:rPr>
        <w:t xml:space="preserve"> Esophageal neoplasm</w:t>
      </w:r>
      <w:r w:rsidRPr="007E5A2C">
        <w:rPr>
          <w:rFonts w:ascii="Book Antiqua" w:hAnsi="Book Antiqua"/>
          <w:lang w:eastAsia="zh-CN"/>
        </w:rPr>
        <w:t xml:space="preserve">; </w:t>
      </w:r>
      <w:r w:rsidRPr="007E5A2C">
        <w:rPr>
          <w:rFonts w:ascii="Book Antiqua" w:hAnsi="Book Antiqua"/>
        </w:rPr>
        <w:t>Susceptibility</w:t>
      </w:r>
      <w:r w:rsidRPr="007E5A2C">
        <w:rPr>
          <w:rFonts w:ascii="Book Antiqua" w:hAnsi="Book Antiqua"/>
          <w:lang w:eastAsia="zh-CN"/>
        </w:rPr>
        <w:t>;</w:t>
      </w:r>
      <w:r w:rsidRPr="007E5A2C">
        <w:rPr>
          <w:rFonts w:ascii="Book Antiqua" w:hAnsi="Book Antiqua"/>
        </w:rPr>
        <w:t xml:space="preserve"> Polymorphism</w:t>
      </w:r>
    </w:p>
    <w:p w:rsidR="007F696F" w:rsidRPr="007E5A2C" w:rsidRDefault="007F696F" w:rsidP="006B29B0">
      <w:pPr>
        <w:snapToGrid w:val="0"/>
        <w:spacing w:line="360" w:lineRule="auto"/>
        <w:jc w:val="both"/>
        <w:rPr>
          <w:rFonts w:ascii="Book Antiqua" w:hAnsi="Book Antiqua"/>
          <w:lang w:eastAsia="zh-CN"/>
        </w:rPr>
      </w:pPr>
    </w:p>
    <w:p w:rsidR="007F696F" w:rsidRPr="007E5A2C" w:rsidRDefault="007F696F" w:rsidP="006B29B0">
      <w:pPr>
        <w:snapToGrid w:val="0"/>
        <w:spacing w:line="360" w:lineRule="auto"/>
        <w:jc w:val="both"/>
        <w:rPr>
          <w:rFonts w:ascii="Book Antiqua" w:hAnsi="Book Antiqua"/>
        </w:rPr>
      </w:pPr>
      <w:bookmarkStart w:id="497" w:name="OLE_LINK576"/>
      <w:bookmarkStart w:id="498" w:name="OLE_LINK579"/>
      <w:bookmarkStart w:id="499" w:name="OLE_LINK580"/>
      <w:bookmarkStart w:id="500" w:name="OLE_LINK521"/>
      <w:bookmarkStart w:id="501" w:name="OLE_LINK1196"/>
      <w:bookmarkStart w:id="502" w:name="OLE_LINK1154"/>
      <w:bookmarkStart w:id="503" w:name="OLE_LINK1155"/>
      <w:bookmarkStart w:id="504" w:name="OLE_LINK1043"/>
      <w:bookmarkStart w:id="505" w:name="OLE_LINK1322"/>
      <w:bookmarkStart w:id="506" w:name="OLE_LINK1044"/>
      <w:bookmarkStart w:id="507" w:name="OLE_LINK1224"/>
      <w:bookmarkStart w:id="508" w:name="OLE_LINK1225"/>
      <w:bookmarkStart w:id="509" w:name="OLE_LINK1886"/>
      <w:bookmarkStart w:id="510" w:name="OLE_LINK1887"/>
      <w:bookmarkStart w:id="511" w:name="OLE_LINK1888"/>
      <w:bookmarkStart w:id="512" w:name="OLE_LINK1889"/>
      <w:bookmarkStart w:id="513" w:name="OLE_LINK1634"/>
      <w:bookmarkStart w:id="514" w:name="OLE_LINK1635"/>
      <w:bookmarkStart w:id="515" w:name="OLE_LINK1762"/>
      <w:bookmarkStart w:id="516" w:name="OLE_LINK1763"/>
      <w:bookmarkStart w:id="517" w:name="OLE_LINK1764"/>
      <w:bookmarkStart w:id="518" w:name="OLE_LINK1903"/>
      <w:bookmarkStart w:id="519" w:name="OLE_LINK1939"/>
      <w:bookmarkStart w:id="520" w:name="OLE_LINK2083"/>
      <w:bookmarkStart w:id="521" w:name="OLE_LINK2084"/>
      <w:bookmarkStart w:id="522" w:name="OLE_LINK1977"/>
      <w:bookmarkStart w:id="523" w:name="OLE_LINK2194"/>
      <w:r w:rsidRPr="007E5A2C">
        <w:rPr>
          <w:rFonts w:ascii="Book Antiqua" w:hAnsi="Book Antiqua" w:cs="宋体"/>
          <w:b/>
        </w:rPr>
        <w:t>Core tip:</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7E5A2C">
        <w:rPr>
          <w:rFonts w:ascii="Book Antiqua" w:hAnsi="Book Antiqua" w:cs="宋体"/>
          <w:b/>
          <w:lang w:eastAsia="zh-CN"/>
        </w:rPr>
        <w:t xml:space="preserve"> </w:t>
      </w:r>
      <w:r w:rsidRPr="007E5A2C">
        <w:rPr>
          <w:rFonts w:ascii="Book Antiqua" w:hAnsi="Book Antiqua"/>
        </w:rPr>
        <w:t xml:space="preserve">Here, we investigated the epidemiologic patterns and causes of esophageal cancer. Using population based cancer data from the Surveillance, Epidemiology and End Results Program of the </w:t>
      </w:r>
      <w:smartTag w:uri="urn:schemas-microsoft-com:office:smarttags" w:element="chmetcnv">
        <w:smartTagPr>
          <w:attr w:name="UnitName" w:val="a"/>
          <w:attr w:name="SourceValue" w:val="870"/>
          <w:attr w:name="HasSpace" w:val="False"/>
          <w:attr w:name="Negative" w:val="False"/>
          <w:attr w:name="NumberType" w:val="1"/>
          <w:attr w:name="TCSC" w:val="0"/>
        </w:smartTagPr>
        <w:r w:rsidRPr="007E5A2C">
          <w:rPr>
            <w:rFonts w:ascii="Book Antiqua" w:hAnsi="Book Antiqua"/>
          </w:rPr>
          <w:t>United States</w:t>
        </w:r>
      </w:smartTag>
      <w:r w:rsidRPr="007E5A2C">
        <w:rPr>
          <w:rFonts w:ascii="Book Antiqua" w:hAnsi="Book Antiqua"/>
        </w:rPr>
        <w:t>; we generated the most up-to-date stage distribution and 5-year relative survival by stage at diagnosis for 1998-2009.</w:t>
      </w:r>
    </w:p>
    <w:p w:rsidR="007F696F" w:rsidRPr="007E5A2C" w:rsidRDefault="007F696F" w:rsidP="00043F5D">
      <w:pPr>
        <w:adjustRightInd w:val="0"/>
        <w:snapToGrid w:val="0"/>
        <w:spacing w:line="360" w:lineRule="auto"/>
        <w:jc w:val="both"/>
        <w:rPr>
          <w:rFonts w:ascii="Book Antiqua" w:hAnsi="Book Antiqua"/>
          <w:color w:val="000000"/>
          <w:lang w:eastAsia="zh-CN"/>
        </w:rPr>
      </w:pPr>
    </w:p>
    <w:p w:rsidR="007F696F" w:rsidRPr="007E5A2C" w:rsidRDefault="007F696F" w:rsidP="00043F5D">
      <w:pPr>
        <w:adjustRightInd w:val="0"/>
        <w:snapToGrid w:val="0"/>
        <w:spacing w:line="360" w:lineRule="auto"/>
        <w:jc w:val="both"/>
        <w:rPr>
          <w:rFonts w:ascii="Book Antiqua" w:hAnsi="Book Antiqua"/>
          <w:color w:val="000000"/>
          <w:lang w:eastAsia="zh-CN"/>
        </w:rPr>
      </w:pPr>
      <w:r w:rsidRPr="007E5A2C">
        <w:rPr>
          <w:rFonts w:ascii="Book Antiqua" w:eastAsia="Times New Roman" w:hAnsi="Book Antiqua"/>
          <w:color w:val="000000"/>
        </w:rPr>
        <w:t xml:space="preserve">Zhang </w:t>
      </w:r>
      <w:r>
        <w:rPr>
          <w:rFonts w:ascii="Book Antiqua" w:hAnsi="Book Antiqua"/>
          <w:color w:val="000000"/>
          <w:lang w:eastAsia="zh-CN"/>
        </w:rPr>
        <w:t>Y</w:t>
      </w:r>
      <w:r w:rsidRPr="007E5A2C">
        <w:rPr>
          <w:rFonts w:ascii="Book Antiqua" w:hAnsi="Book Antiqua"/>
          <w:color w:val="000000"/>
          <w:lang w:eastAsia="zh-CN"/>
        </w:rPr>
        <w:t xml:space="preserve">. </w:t>
      </w:r>
      <w:r w:rsidRPr="007E5A2C">
        <w:rPr>
          <w:rFonts w:ascii="Book Antiqua" w:eastAsia="Times New Roman" w:hAnsi="Book Antiqua"/>
          <w:color w:val="000000"/>
        </w:rPr>
        <w:t>Risk factors of esophageal cancer</w:t>
      </w:r>
      <w:bookmarkStart w:id="524" w:name="OLE_LINK335"/>
      <w:bookmarkStart w:id="525" w:name="OLE_LINK336"/>
      <w:bookmarkStart w:id="526" w:name="OLE_LINK87"/>
      <w:bookmarkStart w:id="527" w:name="OLE_LINK97"/>
      <w:bookmarkStart w:id="528" w:name="OLE_LINK1297"/>
      <w:bookmarkStart w:id="529" w:name="OLE_LINK1298"/>
      <w:bookmarkStart w:id="530" w:name="OLE_LINK1689"/>
      <w:bookmarkStart w:id="531" w:name="OLE_LINK144"/>
      <w:bookmarkStart w:id="532" w:name="OLE_LINK152"/>
      <w:bookmarkStart w:id="533" w:name="OLE_LINK163"/>
      <w:bookmarkStart w:id="534" w:name="OLE_LINK1895"/>
      <w:bookmarkStart w:id="535" w:name="OLE_LINK1897"/>
      <w:bookmarkStart w:id="536" w:name="OLE_LINK1937"/>
      <w:bookmarkStart w:id="537" w:name="OLE_LINK2087"/>
      <w:bookmarkStart w:id="538" w:name="OLE_LINK2088"/>
      <w:bookmarkStart w:id="539" w:name="OLE_LINK2569"/>
      <w:bookmarkStart w:id="540" w:name="OLE_LINK2570"/>
      <w:bookmarkStart w:id="541" w:name="OLE_LINK2127"/>
      <w:bookmarkStart w:id="542" w:name="OLE_LINK2128"/>
      <w:bookmarkStart w:id="543" w:name="OLE_LINK2200"/>
      <w:bookmarkStart w:id="544" w:name="OLE_LINK2113"/>
      <w:bookmarkStart w:id="545" w:name="OLE_LINK2391"/>
      <w:bookmarkStart w:id="546" w:name="OLE_LINK2392"/>
      <w:r w:rsidRPr="007E5A2C">
        <w:rPr>
          <w:rFonts w:ascii="Book Antiqua" w:hAnsi="Book Antiqua"/>
          <w:color w:val="000000"/>
          <w:lang w:eastAsia="zh-CN"/>
        </w:rPr>
        <w:t xml:space="preserve">. </w:t>
      </w:r>
      <w:r w:rsidRPr="007E5A2C">
        <w:rPr>
          <w:rFonts w:ascii="Book Antiqua" w:hAnsi="Book Antiqua"/>
          <w:i/>
        </w:rPr>
        <w:t>World J Gastroenterol</w:t>
      </w:r>
      <w:r w:rsidRPr="007E5A2C">
        <w:rPr>
          <w:rFonts w:ascii="Book Antiqua" w:hAnsi="Book Antiqua"/>
        </w:rPr>
        <w:t xml:space="preserve"> </w:t>
      </w:r>
      <w:bookmarkEnd w:id="524"/>
      <w:bookmarkEnd w:id="525"/>
      <w:r w:rsidRPr="007E5A2C">
        <w:rPr>
          <w:rFonts w:ascii="Book Antiqua" w:hAnsi="Book Antiqua"/>
        </w:rPr>
        <w:t xml:space="preserve">2013;  </w:t>
      </w:r>
    </w:p>
    <w:p w:rsidR="007F696F" w:rsidRPr="007E5A2C" w:rsidRDefault="007F696F" w:rsidP="00043F5D">
      <w:pPr>
        <w:pStyle w:val="p0"/>
        <w:adjustRightInd w:val="0"/>
        <w:snapToGrid w:val="0"/>
        <w:spacing w:line="360" w:lineRule="auto"/>
        <w:jc w:val="both"/>
        <w:rPr>
          <w:rFonts w:ascii="Book Antiqua" w:hAnsi="Book Antiqua"/>
          <w:sz w:val="24"/>
          <w:szCs w:val="24"/>
        </w:rPr>
      </w:pPr>
      <w:bookmarkStart w:id="547" w:name="OLE_LINK404"/>
      <w:bookmarkStart w:id="548" w:name="OLE_LINK405"/>
      <w:bookmarkStart w:id="549" w:name="OLE_LINK406"/>
      <w:bookmarkStart w:id="550" w:name="OLE_LINK407"/>
      <w:bookmarkStart w:id="551" w:name="OLE_LINK629"/>
      <w:bookmarkStart w:id="552" w:name="OLE_LINK630"/>
      <w:bookmarkStart w:id="553" w:name="OLE_LINK1908"/>
      <w:bookmarkStart w:id="554" w:name="OLE_LINK1864"/>
      <w:bookmarkStart w:id="555" w:name="OLE_LINK2296"/>
      <w:bookmarkStart w:id="556" w:name="OLE_LINK2297"/>
      <w:bookmarkStart w:id="557" w:name="OLE_LINK401"/>
      <w:bookmarkStart w:id="558" w:name="OLE_LINK402"/>
      <w:bookmarkStart w:id="559" w:name="OLE_LINK99"/>
      <w:bookmarkStart w:id="560" w:name="OLE_LINK100"/>
      <w:bookmarkStart w:id="561" w:name="OLE_LINK271"/>
      <w:bookmarkStart w:id="562" w:name="OLE_LINK272"/>
      <w:bookmarkStart w:id="563" w:name="OLE_LINK300"/>
      <w:bookmarkStart w:id="564" w:name="OLE_LINK302"/>
      <w:bookmarkStart w:id="565" w:name="OLE_LINK1824"/>
      <w:bookmarkStart w:id="566" w:name="OLE_LINK1825"/>
      <w:bookmarkStart w:id="567" w:name="OLE_LINK1945"/>
      <w:bookmarkStart w:id="568" w:name="OLE_LINK1826"/>
      <w:bookmarkStart w:id="569" w:name="OLE_LINK1921"/>
      <w:bookmarkStart w:id="570" w:name="OLE_LINK1912"/>
      <w:bookmarkStart w:id="571" w:name="OLE_LINK1974"/>
      <w:bookmarkStart w:id="572" w:name="OLE_LINK1975"/>
      <w:bookmarkStart w:id="573" w:name="OLE_LINK1946"/>
      <w:bookmarkStart w:id="574" w:name="OLE_LINK1998"/>
      <w:bookmarkStart w:id="575" w:name="OLE_LINK2000"/>
      <w:bookmarkStart w:id="576" w:name="OLE_LINK1944"/>
      <w:bookmarkStart w:id="577" w:name="OLE_LINK2001"/>
      <w:bookmarkStart w:id="578" w:name="OLE_LINK2307"/>
      <w:bookmarkStart w:id="579" w:name="OLE_LINK2453"/>
      <w:bookmarkStart w:id="580" w:name="OLE_LINK2454"/>
      <w:bookmarkStart w:id="581" w:name="OLE_LINK2228"/>
      <w:bookmarkStart w:id="582" w:name="OLE_LINK2346"/>
      <w:bookmarkStart w:id="583" w:name="OLE_LINK2389"/>
      <w:bookmarkStart w:id="584" w:name="OLE_LINK2550"/>
      <w:bookmarkStart w:id="585" w:name="OLE_LINK2551"/>
      <w:bookmarkStart w:id="586" w:name="OLE_LINK449"/>
      <w:bookmarkStart w:id="587" w:name="OLE_LINK450"/>
      <w:bookmarkStart w:id="588" w:name="OLE_LINK456"/>
      <w:bookmarkStart w:id="589" w:name="OLE_LINK705"/>
      <w:bookmarkStart w:id="590" w:name="OLE_LINK522"/>
      <w:bookmarkStart w:id="591" w:name="OLE_LINK621"/>
      <w:bookmarkStart w:id="592" w:name="OLE_LINK1242"/>
      <w:bookmarkStart w:id="593" w:name="OLE_LINK1102"/>
      <w:bookmarkStart w:id="594" w:name="OLE_LINK1103"/>
      <w:bookmarkStart w:id="595" w:name="OLE_LINK1546"/>
      <w:bookmarkStart w:id="596" w:name="OLE_LINK2014"/>
      <w:bookmarkStart w:id="597" w:name="OLE_LINK2015"/>
      <w:bookmarkStart w:id="598" w:name="OLE_LINK2138"/>
      <w:bookmarkStart w:id="599" w:name="OLE_LINK2139"/>
      <w:bookmarkStart w:id="600" w:name="OLE_LINK2202"/>
      <w:bookmarkStart w:id="601" w:name="OLE_LINK2203"/>
      <w:bookmarkStart w:id="602" w:name="OLE_LINK2205"/>
      <w:bookmarkStart w:id="603" w:name="OLE_LINK2206"/>
      <w:bookmarkStart w:id="604" w:name="OLE_LINK2485"/>
      <w:bookmarkStart w:id="605" w:name="OLE_LINK2398"/>
      <w:bookmarkEnd w:id="526"/>
      <w:bookmarkEnd w:id="527"/>
      <w:bookmarkEnd w:id="528"/>
      <w:bookmarkEnd w:id="529"/>
      <w:bookmarkEnd w:id="530"/>
      <w:r w:rsidRPr="007E5A2C">
        <w:rPr>
          <w:rFonts w:ascii="Book Antiqua" w:hAnsi="Book Antiqua"/>
          <w:b/>
          <w:bCs/>
          <w:sz w:val="24"/>
          <w:szCs w:val="24"/>
        </w:rPr>
        <w:t>Available from:</w:t>
      </w:r>
      <w:r w:rsidRPr="007E5A2C">
        <w:rPr>
          <w:rFonts w:ascii="Book Antiqua" w:hAnsi="Book Antiqua"/>
          <w:sz w:val="24"/>
          <w:szCs w:val="24"/>
        </w:rPr>
        <w:t xml:space="preserve"> </w:t>
      </w:r>
      <w:bookmarkEnd w:id="547"/>
      <w:bookmarkEnd w:id="548"/>
      <w:r w:rsidRPr="007E5A2C">
        <w:rPr>
          <w:rFonts w:ascii="Book Antiqua" w:hAnsi="Book Antiqua"/>
          <w:color w:val="000000"/>
          <w:sz w:val="24"/>
          <w:szCs w:val="24"/>
        </w:rPr>
        <w:t>URL:</w:t>
      </w:r>
      <w:bookmarkEnd w:id="549"/>
      <w:bookmarkEnd w:id="550"/>
      <w:bookmarkEnd w:id="551"/>
      <w:bookmarkEnd w:id="552"/>
      <w:bookmarkEnd w:id="553"/>
      <w:bookmarkEnd w:id="554"/>
      <w:r w:rsidRPr="007E5A2C">
        <w:rPr>
          <w:rFonts w:ascii="Book Antiqua" w:hAnsi="Book Antiqua"/>
          <w:color w:val="000000"/>
          <w:sz w:val="24"/>
          <w:szCs w:val="24"/>
        </w:rPr>
        <w:t xml:space="preserve"> </w:t>
      </w:r>
      <w:bookmarkEnd w:id="555"/>
      <w:bookmarkEnd w:id="556"/>
      <w:r w:rsidRPr="007E5A2C">
        <w:rPr>
          <w:rFonts w:ascii="Book Antiqua" w:hAnsi="Book Antiqua"/>
          <w:color w:val="000000"/>
          <w:sz w:val="24"/>
          <w:szCs w:val="24"/>
        </w:rPr>
        <w:t>http://</w:t>
      </w:r>
      <w:bookmarkEnd w:id="557"/>
      <w:bookmarkEnd w:id="558"/>
      <w:r w:rsidRPr="007E5A2C">
        <w:rPr>
          <w:rFonts w:ascii="Book Antiqua" w:hAnsi="Book Antiqua"/>
          <w:color w:val="000000"/>
          <w:sz w:val="24"/>
          <w:szCs w:val="24"/>
        </w:rPr>
        <w:t xml:space="preserve">www.wjgnet.com/esps/  </w:t>
      </w:r>
    </w:p>
    <w:p w:rsidR="007F696F" w:rsidRPr="00605E73" w:rsidRDefault="007F696F" w:rsidP="00043F5D">
      <w:pPr>
        <w:pStyle w:val="p0"/>
        <w:adjustRightInd w:val="0"/>
        <w:snapToGrid w:val="0"/>
        <w:spacing w:line="360" w:lineRule="auto"/>
        <w:jc w:val="both"/>
        <w:rPr>
          <w:rFonts w:ascii="Book Antiqua" w:hAnsi="Book Antiqua"/>
          <w:bCs/>
          <w:sz w:val="24"/>
          <w:szCs w:val="24"/>
          <w:lang w:val="fr-FR"/>
        </w:rPr>
      </w:pPr>
      <w:bookmarkStart w:id="606" w:name="OLE_LINK399"/>
      <w:bookmarkStart w:id="607" w:name="OLE_LINK400"/>
      <w:bookmarkStart w:id="608" w:name="OLE_LINK494"/>
      <w:bookmarkStart w:id="609" w:name="OLE_LINK495"/>
      <w:bookmarkStart w:id="610" w:name="OLE_LINK607"/>
      <w:bookmarkStart w:id="611" w:name="OLE_LINK608"/>
      <w:bookmarkStart w:id="612" w:name="OLE_LINK609"/>
      <w:bookmarkStart w:id="613" w:name="OLE_LINK727"/>
      <w:bookmarkStart w:id="614" w:name="OLE_LINK853"/>
      <w:bookmarkStart w:id="615" w:name="OLE_LINK585"/>
      <w:bookmarkStart w:id="616" w:name="OLE_LINK689"/>
      <w:bookmarkStart w:id="617" w:name="OLE_LINK539"/>
      <w:bookmarkEnd w:id="531"/>
      <w:bookmarkEnd w:id="532"/>
      <w:bookmarkEnd w:id="533"/>
      <w:bookmarkEnd w:id="559"/>
      <w:bookmarkEnd w:id="560"/>
      <w:bookmarkEnd w:id="561"/>
      <w:bookmarkEnd w:id="562"/>
      <w:bookmarkEnd w:id="563"/>
      <w:bookmarkEnd w:id="564"/>
      <w:r w:rsidRPr="00605E73">
        <w:rPr>
          <w:rFonts w:ascii="Book Antiqua" w:hAnsi="Book Antiqua" w:cs="Times New Roman"/>
          <w:b/>
          <w:bCs/>
          <w:kern w:val="2"/>
          <w:sz w:val="24"/>
          <w:szCs w:val="24"/>
          <w:lang w:val="fr-FR"/>
        </w:rPr>
        <w:t xml:space="preserve">DOI: </w:t>
      </w:r>
      <w:r w:rsidRPr="00605E73">
        <w:rPr>
          <w:rFonts w:ascii="Book Antiqua" w:hAnsi="Book Antiqua" w:cs="Times New Roman"/>
          <w:bCs/>
          <w:kern w:val="2"/>
          <w:sz w:val="24"/>
          <w:szCs w:val="24"/>
          <w:lang w:val="fr-FR"/>
        </w:rPr>
        <w:t>http://dx.doi.org/10.3748/wjg.v19.i0.0000</w:t>
      </w:r>
    </w:p>
    <w:bookmarkEnd w:id="534"/>
    <w:bookmarkEnd w:id="535"/>
    <w:bookmarkEnd w:id="536"/>
    <w:bookmarkEnd w:id="537"/>
    <w:bookmarkEnd w:id="538"/>
    <w:bookmarkEnd w:id="539"/>
    <w:bookmarkEnd w:id="540"/>
    <w:bookmarkEnd w:id="541"/>
    <w:bookmarkEnd w:id="542"/>
    <w:bookmarkEnd w:id="543"/>
    <w:bookmarkEnd w:id="544"/>
    <w:bookmarkEnd w:id="545"/>
    <w:bookmarkEnd w:id="546"/>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rsidR="007F696F" w:rsidRPr="00605E73" w:rsidRDefault="007F696F" w:rsidP="006B29B0">
      <w:pPr>
        <w:snapToGrid w:val="0"/>
        <w:spacing w:line="360" w:lineRule="auto"/>
        <w:jc w:val="both"/>
        <w:rPr>
          <w:rFonts w:ascii="Book Antiqua" w:hAnsi="Book Antiqua"/>
          <w:lang w:val="fr-FR"/>
        </w:rPr>
      </w:pPr>
    </w:p>
    <w:p w:rsidR="007F696F" w:rsidRPr="00605E73" w:rsidRDefault="007F696F" w:rsidP="006B29B0">
      <w:pPr>
        <w:snapToGrid w:val="0"/>
        <w:spacing w:line="360" w:lineRule="auto"/>
        <w:jc w:val="both"/>
        <w:rPr>
          <w:rFonts w:ascii="Book Antiqua" w:hAnsi="Book Antiqua"/>
          <w:b/>
          <w:lang w:val="fr-FR" w:eastAsia="zh-CN"/>
        </w:rPr>
      </w:pPr>
    </w:p>
    <w:p w:rsidR="007F696F" w:rsidRPr="007E5A2C" w:rsidRDefault="007F696F" w:rsidP="006B29B0">
      <w:pPr>
        <w:snapToGrid w:val="0"/>
        <w:spacing w:line="360" w:lineRule="auto"/>
        <w:jc w:val="both"/>
        <w:rPr>
          <w:rFonts w:ascii="Book Antiqua" w:hAnsi="Book Antiqua"/>
          <w:b/>
        </w:rPr>
      </w:pPr>
      <w:r w:rsidRPr="007E5A2C">
        <w:rPr>
          <w:rFonts w:ascii="Book Antiqua" w:hAnsi="Book Antiqua"/>
          <w:b/>
        </w:rPr>
        <w:t>INTRODUCTION</w:t>
      </w:r>
    </w:p>
    <w:p w:rsidR="007F696F" w:rsidRPr="007E5A2C" w:rsidRDefault="007F696F" w:rsidP="006B29B0">
      <w:pPr>
        <w:snapToGrid w:val="0"/>
        <w:spacing w:line="360" w:lineRule="auto"/>
        <w:jc w:val="both"/>
        <w:rPr>
          <w:rFonts w:ascii="Book Antiqua" w:hAnsi="Book Antiqua"/>
        </w:rPr>
      </w:pPr>
      <w:r w:rsidRPr="007E5A2C">
        <w:rPr>
          <w:rFonts w:ascii="Book Antiqua" w:hAnsi="Book Antiqua"/>
        </w:rPr>
        <w:t>Esophageal cancer (EsC) including squamous cell carcinoma (SCC) and adenocarcinoma is considered as a serious malignancy with respect to prognosis and a fatal outcome in the great majority of cases</w:t>
      </w:r>
      <w:r w:rsidRPr="007E5A2C">
        <w:rPr>
          <w:rFonts w:ascii="Book Antiqua" w:hAnsi="Book Antiqua"/>
        </w:rPr>
        <w:fldChar w:fldCharType="begin">
          <w:fldData xml:space="preserve">PEVuZE5vdGU+PENpdGU+PFllYXI+MjAxMTwvWWVhcj48UmVjTnVtPjQ1NTwvUmVjTnVtPjxEaXNw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PEVuZE5vdGU+PENpdGU+PFllYXI+MjAxMTwvWWVhcj48UmVjTnVtPjQ1NTwvUmVjTnVtPjxEaXNw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1" w:tooltip=", 2011 #455" w:history="1">
        <w:r w:rsidRPr="007E5A2C">
          <w:rPr>
            <w:rFonts w:ascii="Book Antiqua" w:hAnsi="Book Antiqua"/>
            <w:noProof/>
            <w:vertAlign w:val="superscript"/>
          </w:rPr>
          <w:t>1</w:t>
        </w:r>
      </w:hyperlink>
      <w:r w:rsidRPr="007E5A2C">
        <w:rPr>
          <w:rFonts w:ascii="Book Antiqua" w:hAnsi="Book Antiqua"/>
          <w:noProof/>
          <w:vertAlign w:val="superscript"/>
        </w:rPr>
        <w:t>,</w:t>
      </w:r>
      <w:hyperlink w:anchor="_ENREF_2" w:tooltip=", 2008 #3761" w:history="1">
        <w:r w:rsidRPr="007E5A2C">
          <w:rPr>
            <w:rFonts w:ascii="Book Antiqua" w:hAnsi="Book Antiqua"/>
            <w:noProof/>
            <w:vertAlign w:val="superscript"/>
          </w:rPr>
          <w:t>2</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Esophageal carcinoma affects more than 450000 people worldwide and the incidence is rapidly increasing</w:t>
      </w:r>
      <w:r w:rsidRPr="007E5A2C">
        <w:rPr>
          <w:rFonts w:ascii="Book Antiqua" w:hAnsi="Book Antiqua"/>
        </w:rPr>
        <w:fldChar w:fldCharType="begin"/>
      </w:r>
      <w:r w:rsidRPr="007E5A2C">
        <w:rPr>
          <w:rFonts w:ascii="Book Antiqua" w:hAnsi="Book Antiqua"/>
        </w:rPr>
        <w:instrText xml:space="preserve"> ADDIN EN.CITE &lt;EndNote&gt;&lt;Cite&gt;&lt;Author&gt;Pennathur&lt;/Author&gt;&lt;Year&gt;2013&lt;/Year&gt;&lt;RecNum&gt;2486&lt;/RecNum&gt;&lt;DisplayText&gt;&lt;style face="superscript"&gt;[3]&lt;/style&gt;&lt;/DisplayText&gt;&lt;record&gt;&lt;rec-number&gt;2486&lt;/rec-number&gt;&lt;foreign-keys&gt;&lt;key app="EN" db-id="rdptrt0tzz9petew9sdvdda6r5r9zzwar2p5"&gt;2486&lt;/key&gt;&lt;/foreign-keys&gt;&lt;ref-type name="Journal Article"&gt;17&lt;/ref-type&gt;&lt;contributors&gt;&lt;authors&gt;&lt;author&gt;Pennathur, A.&lt;/author&gt;&lt;author&gt;Gibson, M. K.&lt;/author&gt;&lt;author&gt;Jobe, B. A.&lt;/author&gt;&lt;author&gt;Luketich, J. D.&lt;/author&gt;&lt;/authors&gt;&lt;/contributors&gt;&lt;auth-address&gt;Department of Cardiothoracic Surgery, University of Pittsburgh School of Medicine, Pittsburgh, PA 15213, USA.&lt;/auth-address&gt;&lt;titles&gt;&lt;title&gt;Oesophageal carcinoma&lt;/title&gt;&lt;secondary-title&gt;Lancet&lt;/secondary-title&gt;&lt;alt-title&gt;Lancet&lt;/alt-title&gt;&lt;/titles&gt;&lt;periodical&gt;&lt;full-title&gt;Lancet&lt;/full-title&gt;&lt;abbr-1&gt;Lancet&lt;/abbr-1&gt;&lt;/periodical&gt;&lt;alt-periodical&gt;&lt;full-title&gt;Lancet&lt;/full-title&gt;&lt;abbr-1&gt;Lancet&lt;/abbr-1&gt;&lt;/alt-periodical&gt;&lt;pages&gt;400-12&lt;/pages&gt;&lt;volume&gt;381&lt;/volume&gt;&lt;number&gt;9864&lt;/number&gt;&lt;keywords&gt;&lt;keyword&gt;Adenocarcinoma/etiology/pathology&lt;/keyword&gt;&lt;keyword&gt;Antineoplastic Combined Chemotherapy Protocols/therapeutic use&lt;/keyword&gt;&lt;keyword&gt;Carcinoma, Squamous Cell/etiology/pathology&lt;/keyword&gt;&lt;keyword&gt;Chemoradiotherapy&lt;/keyword&gt;&lt;keyword&gt;Endosonography&lt;/keyword&gt;&lt;keyword&gt;*Esophageal Neoplasms/diagnosis/etiology/pathology/therapy&lt;/keyword&gt;&lt;keyword&gt;Esophagectomy&lt;/keyword&gt;&lt;keyword&gt;Humans&lt;/keyword&gt;&lt;keyword&gt;Lymph Node Excision&lt;/keyword&gt;&lt;keyword&gt;Neoadjuvant Therapy&lt;/keyword&gt;&lt;keyword&gt;Neoplasm Staging&lt;/keyword&gt;&lt;keyword&gt;Positron-Emission Tomography&lt;/keyword&gt;&lt;keyword&gt;Risk Factors&lt;/keyword&gt;&lt;/keywords&gt;&lt;dates&gt;&lt;year&gt;2013&lt;/year&gt;&lt;pub-dates&gt;&lt;date&gt;Feb 2&lt;/date&gt;&lt;/pub-dates&gt;&lt;/dates&gt;&lt;isbn&gt;1474-547X (Electronic)&amp;#xD;0140-6736 (Linking)&lt;/isbn&gt;&lt;accession-num&gt;23374478&lt;/accession-num&gt;&lt;urls&gt;&lt;related-urls&gt;&lt;url&gt;http://www.ncbi.nlm.nih.gov/pubmed/23374478&lt;/url&gt;&lt;/related-urls&gt;&lt;/urls&gt;&lt;electronic-resource-num&gt;10.1016/S0140-6736(12)60643-6&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3" w:tooltip="Pennathur, 2013 #2486" w:history="1">
        <w:r w:rsidRPr="007E5A2C">
          <w:rPr>
            <w:rFonts w:ascii="Book Antiqua" w:hAnsi="Book Antiqua"/>
            <w:noProof/>
            <w:vertAlign w:val="superscript"/>
          </w:rPr>
          <w:t>3</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Currently, EsC is the eighth most common incident cancer in the world because of its extremely aggressive nature and poor survival rate</w:t>
      </w:r>
      <w:r w:rsidRPr="007E5A2C">
        <w:rPr>
          <w:rFonts w:ascii="Book Antiqua" w:hAnsi="Book Antiqua"/>
        </w:rPr>
        <w:fldChar w:fldCharType="begin">
          <w:fldData xml:space="preserve">PEVuZE5vdGU+PENpdGU+PEF1dGhvcj5NYW88L0F1dGhvcj48WWVhcj4yMDExPC9ZZWFyPjxSZWNO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Y2luZTwvYWJici0xPjwvYWx0LXBlcmlvZGljYWw+PHBhZ2VzPjIyNDEtNTI8L3BhZ2VzPjx2b2x1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PEVuZE5vdGU+PENpdGU+PEF1dGhvcj5NYW88L0F1dGhvcj48WWVhcj4yMDExPC9ZZWFyPjxSZWNO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Y2luZTwvYWJici0xPjwvYWx0LXBlcmlvZGljYWw+PHBhZ2VzPjIyNDEtNTI8L3BhZ2VzPjx2b2x1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4" w:tooltip="Mao, 2011 #1824" w:history="1">
        <w:r w:rsidRPr="007E5A2C">
          <w:rPr>
            <w:rFonts w:ascii="Book Antiqua" w:hAnsi="Book Antiqua"/>
            <w:noProof/>
            <w:vertAlign w:val="superscript"/>
          </w:rPr>
          <w:t>4</w:t>
        </w:r>
      </w:hyperlink>
      <w:r w:rsidRPr="007E5A2C">
        <w:rPr>
          <w:rFonts w:ascii="Book Antiqua" w:hAnsi="Book Antiqua"/>
          <w:noProof/>
          <w:vertAlign w:val="superscript"/>
        </w:rPr>
        <w:t>,</w:t>
      </w:r>
      <w:hyperlink w:anchor="_ENREF_5" w:tooltip="Enzinger, 2003 #2129" w:history="1">
        <w:r w:rsidRPr="007E5A2C">
          <w:rPr>
            <w:rFonts w:ascii="Book Antiqua" w:hAnsi="Book Antiqua"/>
            <w:noProof/>
            <w:vertAlign w:val="superscript"/>
          </w:rPr>
          <w:t>5</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w:t>
      </w:r>
    </w:p>
    <w:p w:rsidR="007F696F" w:rsidRPr="007E5A2C" w:rsidRDefault="007F696F" w:rsidP="006B29B0">
      <w:pPr>
        <w:snapToGrid w:val="0"/>
        <w:spacing w:line="360" w:lineRule="auto"/>
        <w:jc w:val="both"/>
        <w:rPr>
          <w:rFonts w:ascii="Book Antiqua" w:hAnsi="Book Antiqua"/>
          <w:lang w:eastAsia="zh-CN"/>
        </w:rPr>
      </w:pPr>
      <w:r w:rsidRPr="007E5A2C">
        <w:rPr>
          <w:rFonts w:ascii="Book Antiqua" w:hAnsi="Book Antiqua"/>
        </w:rPr>
        <w:t>EsC exhibits epidemiologic pattern distinct from all other cancers</w:t>
      </w:r>
      <w:r w:rsidRPr="007E5A2C">
        <w:rPr>
          <w:rFonts w:ascii="Book Antiqua" w:hAnsi="Book Antiqua"/>
        </w:rPr>
        <w:fldChar w:fldCharType="begin">
          <w:fldData xml:space="preserve">PEVuZE5vdGU+PENpdGU+PEF1dGhvcj5FbmdlbDwvQXV0aG9yPjxZZWFyPjIwMDM8L1llYXI+PFJl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==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PEVuZE5vdGU+PENpdGU+PEF1dGhvcj5FbmdlbDwvQXV0aG9yPjxZZWFyPjIwMDM8L1llYXI+PFJl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==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6" w:tooltip="Engel, 2003 #864" w:history="1">
        <w:r w:rsidRPr="007E5A2C">
          <w:rPr>
            <w:rFonts w:ascii="Book Antiqua" w:hAnsi="Book Antiqua"/>
            <w:noProof/>
            <w:vertAlign w:val="superscript"/>
          </w:rPr>
          <w:t>6</w:t>
        </w:r>
      </w:hyperlink>
      <w:r w:rsidRPr="007E5A2C">
        <w:rPr>
          <w:rFonts w:ascii="Book Antiqua" w:hAnsi="Book Antiqua"/>
          <w:noProof/>
          <w:vertAlign w:val="superscript"/>
        </w:rPr>
        <w:t>,</w:t>
      </w:r>
      <w:hyperlink w:anchor="_ENREF_7" w:tooltip="Blot, 1999 #884" w:history="1">
        <w:r w:rsidRPr="007E5A2C">
          <w:rPr>
            <w:rFonts w:ascii="Book Antiqua" w:hAnsi="Book Antiqua"/>
            <w:noProof/>
            <w:vertAlign w:val="superscript"/>
          </w:rPr>
          <w:t>7</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w:t>
      </w:r>
      <w:r w:rsidRPr="007E5A2C">
        <w:rPr>
          <w:rFonts w:ascii="Book Antiqua" w:hAnsi="Book Antiqua"/>
          <w:b/>
        </w:rPr>
        <w:t xml:space="preserve"> </w:t>
      </w:r>
      <w:r w:rsidRPr="007E5A2C">
        <w:rPr>
          <w:rFonts w:ascii="Book Antiqua" w:hAnsi="Book Antiqua"/>
        </w:rPr>
        <w:t xml:space="preserve"> The incidence of esophageal adenocarcinoma has increased sharply over the past few decades, both by period and birth cohort. Etiological studies are required to explain the rapid increase of this lethal cancer</w:t>
      </w:r>
      <w:r w:rsidRPr="007E5A2C">
        <w:rPr>
          <w:rFonts w:ascii="Book Antiqua" w:hAnsi="Book Antiqua"/>
        </w:rPr>
        <w:fldChar w:fldCharType="begin"/>
      </w:r>
      <w:r w:rsidRPr="007E5A2C">
        <w:rPr>
          <w:rFonts w:ascii="Book Antiqua" w:hAnsi="Book Antiqua"/>
        </w:rPr>
        <w:instrText xml:space="preserve"> ADDIN EN.CITE &lt;EndNote&gt;&lt;Cite&gt;&lt;Author&gt;Lepage&lt;/Author&gt;&lt;Year&gt;2008&lt;/Year&gt;&lt;RecNum&gt;233&lt;/RecNum&gt;&lt;DisplayText&gt;&lt;style face="superscript"&gt;[8]&lt;/style&gt;&lt;/DisplayText&gt;&lt;record&gt;&lt;rec-number&gt;233&lt;/rec-number&gt;&lt;foreign-keys&gt;&lt;key app="EN" db-id="psw5erpx8ez5zrexd9nxaf9o9wdwvw59x0xt"&gt;233&lt;/key&gt;&lt;/foreign-keys&gt;&lt;ref-type name="Journal Article"&gt;17&lt;/ref-type&gt;&lt;contributors&gt;&lt;authors&gt;&lt;author&gt;Lepage, C.&lt;/author&gt;&lt;author&gt;Rachet, B.&lt;/author&gt;&lt;author&gt;Jooste, V.&lt;/author&gt;&lt;author&gt;Faivre, J.&lt;/author&gt;&lt;author&gt;Coleman, M. P.&lt;/author&gt;&lt;/authors&gt;&lt;/contributors&gt;&lt;auth-address&gt;London School of Hygiene &amp;amp; Tropical Medicine, London, UK.&lt;/auth-address&gt;&lt;titles&gt;&lt;title&gt;Continuing rapid increase in esophageal adenocarcinoma in England and Wales&lt;/title&gt;&lt;secondary-title&gt;Am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2694-9&lt;/pages&gt;&lt;volume&gt;103&lt;/volume&gt;&lt;number&gt;11&lt;/number&gt;&lt;keywords&gt;&lt;keyword&gt;Adenocarcinoma/*epidemiology&lt;/keyword&gt;&lt;keyword&gt;Adolescent&lt;/keyword&gt;&lt;keyword&gt;Adult&lt;/keyword&gt;&lt;keyword&gt;Aged&lt;/keyword&gt;&lt;keyword&gt;England/epidemiology&lt;/keyword&gt;&lt;keyword&gt;Esophageal Neoplasms/*epidemiology&lt;/keyword&gt;&lt;keyword&gt;Female&lt;/keyword&gt;&lt;keyword&gt;Humans&lt;/keyword&gt;&lt;keyword&gt;Incidence&lt;/keyword&gt;&lt;keyword&gt;Male&lt;/keyword&gt;&lt;keyword&gt;Middle Aged&lt;/keyword&gt;&lt;keyword&gt;Wales/epidemiology&lt;/keyword&gt;&lt;keyword&gt;Young Adult&lt;/keyword&gt;&lt;/keywords&gt;&lt;dates&gt;&lt;year&gt;2008&lt;/year&gt;&lt;pub-dates&gt;&lt;date&gt;Nov&lt;/date&gt;&lt;/pub-dates&gt;&lt;/dates&gt;&lt;isbn&gt;1572-0241 (Electronic)&amp;#xD;0002-9270 (Linking)&lt;/isbn&gt;&lt;accession-num&gt;18853967&lt;/accession-num&gt;&lt;urls&gt;&lt;related-urls&gt;&lt;url&gt;http://www.ncbi.nlm.nih.gov/pubmed/18853967&lt;/url&gt;&lt;/related-urls&gt;&lt;/urls&gt;&lt;electronic-resource-num&gt;10.1111/j.1572-0241.2008.02191.x&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8" w:tooltip="Lepage, 2008 #233" w:history="1">
        <w:r w:rsidRPr="007E5A2C">
          <w:rPr>
            <w:rFonts w:ascii="Book Antiqua" w:hAnsi="Book Antiqua"/>
            <w:noProof/>
            <w:vertAlign w:val="superscript"/>
          </w:rPr>
          <w:t>8</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Understanding the epidemiology of EsC will be the key to elucidating the causes and risk factors for esophageal cancer and thus the cornerstone of developing any prevention strategies.</w:t>
      </w:r>
    </w:p>
    <w:p w:rsidR="007F696F" w:rsidRPr="007E5A2C" w:rsidRDefault="007F696F" w:rsidP="006B29B0">
      <w:pPr>
        <w:snapToGrid w:val="0"/>
        <w:spacing w:line="360" w:lineRule="auto"/>
        <w:jc w:val="both"/>
        <w:rPr>
          <w:rFonts w:ascii="Book Antiqua" w:hAnsi="Book Antiqua"/>
          <w:lang w:eastAsia="zh-CN"/>
        </w:rPr>
      </w:pPr>
    </w:p>
    <w:p w:rsidR="007F696F" w:rsidRPr="007E5A2C" w:rsidRDefault="007F696F" w:rsidP="006B29B0">
      <w:pPr>
        <w:snapToGrid w:val="0"/>
        <w:spacing w:line="360" w:lineRule="auto"/>
        <w:jc w:val="both"/>
        <w:rPr>
          <w:rFonts w:ascii="Book Antiqua" w:hAnsi="Book Antiqua"/>
          <w:lang w:eastAsia="zh-CN"/>
        </w:rPr>
      </w:pPr>
      <w:r w:rsidRPr="007E5A2C">
        <w:rPr>
          <w:rFonts w:ascii="Book Antiqua" w:hAnsi="Book Antiqua"/>
          <w:b/>
        </w:rPr>
        <w:t>PATHOLOGY AND ANATOMY</w:t>
      </w:r>
    </w:p>
    <w:p w:rsidR="007F696F" w:rsidRPr="007E5A2C" w:rsidRDefault="007F696F" w:rsidP="006B29B0">
      <w:pPr>
        <w:snapToGrid w:val="0"/>
        <w:spacing w:line="360" w:lineRule="auto"/>
        <w:jc w:val="both"/>
        <w:rPr>
          <w:rFonts w:ascii="Book Antiqua" w:hAnsi="Book Antiqua"/>
        </w:rPr>
      </w:pPr>
      <w:r w:rsidRPr="007E5A2C">
        <w:rPr>
          <w:rFonts w:ascii="Book Antiqua" w:hAnsi="Book Antiqua"/>
        </w:rPr>
        <w:t>Cancer of the esophagus typically occur in one of two forms, squamous cell carcinomas arising from the stratified squamous epithelial lining of the organ, and adenocarcinomas affecting columnar glandular cells that replace the squamous epithelium</w:t>
      </w:r>
      <w:r w:rsidRPr="007E5A2C">
        <w:rPr>
          <w:rFonts w:ascii="Book Antiqua" w:hAnsi="Book Antiqua"/>
        </w:rPr>
        <w:fldChar w:fldCharType="begin"/>
      </w:r>
      <w:r w:rsidRPr="007E5A2C">
        <w:rPr>
          <w:rFonts w:ascii="Book Antiqua" w:hAnsi="Book Antiqua"/>
        </w:rPr>
        <w:instrText xml:space="preserve"> ADDIN EN.CITE &lt;EndNote&gt;&lt;Cite&gt;&lt;Author&gt;Blot&lt;/Author&gt;&lt;Year&gt;1993&lt;/Year&gt;&lt;RecNum&gt;301&lt;/RecNum&gt;&lt;DisplayText&gt;&lt;style face="superscript"&gt;[9]&lt;/style&gt;&lt;/DisplayText&gt;&lt;record&gt;&lt;rec-number&gt;301&lt;/rec-number&gt;&lt;foreign-keys&gt;&lt;key app="EN" db-id="psw5erpx8ez5zrexd9nxaf9o9wdwvw59x0xt"&gt;301&lt;/key&gt;&lt;/foreign-keys&gt;&lt;ref-type name="Journal Article"&gt;17&lt;/ref-type&gt;&lt;contributors&gt;&lt;authors&gt;&lt;author&gt;Blot, W. J.&lt;/author&gt;&lt;author&gt;Devesa, S. S.&lt;/author&gt;&lt;author&gt;Fraumeni, J. F., Jr.&lt;/author&gt;&lt;/authors&gt;&lt;/contributors&gt;&lt;titles&gt;&lt;title&gt;Continuing climb in rates of esophageal adenocarcinoma: an update&lt;/title&gt;&lt;secondary-title&gt;JAMA&lt;/secondary-title&gt;&lt;alt-title&gt;JAMA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Association&lt;/abbr-1&gt;&lt;/alt-periodical&gt;&lt;pages&gt;1320&lt;/pages&gt;&lt;volume&gt;270&lt;/volume&gt;&lt;number&gt;11&lt;/number&gt;&lt;keywords&gt;&lt;keyword&gt;Adenocarcinoma/*epidemiology&lt;/keyword&gt;&lt;keyword&gt;Esophageal Neoplasms/*epidemiology&lt;/keyword&gt;&lt;keyword&gt;Humans&lt;/keyword&gt;&lt;keyword&gt;United States/epidemiology&lt;/keyword&gt;&lt;/keywords&gt;&lt;dates&gt;&lt;year&gt;1993&lt;/year&gt;&lt;pub-dates&gt;&lt;date&gt;Sep 15&lt;/date&gt;&lt;/pub-dates&gt;&lt;/dates&gt;&lt;isbn&gt;0098-7484 (Print)&amp;#xD;0098-7484 (Linking)&lt;/isbn&gt;&lt;accession-num&gt;8360967&lt;/accession-num&gt;&lt;urls&gt;&lt;related-urls&gt;&lt;url&gt;http://www.ncbi.nlm.nih.gov/pubmed/8360967&lt;/url&gt;&lt;/related-urls&gt;&lt;/urls&gt;&lt;/record&gt;&lt;/Cite&gt;&lt;/EndNote&gt;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9" w:tooltip="Blot, 1993 #301" w:history="1">
        <w:r w:rsidRPr="007E5A2C">
          <w:rPr>
            <w:rFonts w:ascii="Book Antiqua" w:hAnsi="Book Antiqua"/>
            <w:noProof/>
            <w:vertAlign w:val="superscript"/>
          </w:rPr>
          <w:t>9</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Sarcomas and small cell carcinomas generally represent less than 1%-2% of all esophageal cancers</w:t>
      </w:r>
      <w:r w:rsidRPr="007E5A2C">
        <w:rPr>
          <w:rFonts w:ascii="Book Antiqua" w:hAnsi="Book Antiqua"/>
          <w:vertAlign w:val="superscript"/>
        </w:rPr>
        <w:fldChar w:fldCharType="begin">
          <w:fldData xml:space="preserve">PEVuZE5vdGU+PENpdGU+PEF1dGhvcj5Zb3VuZzwvQXV0aG9yPjxZZWFyPjE5ODE8L1llYXI+PFJl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</w:fldData>
        </w:fldChar>
      </w:r>
      <w:r w:rsidRPr="007E5A2C">
        <w:rPr>
          <w:rFonts w:ascii="Book Antiqua" w:hAnsi="Book Antiqua"/>
          <w:vertAlign w:val="superscript"/>
        </w:rPr>
        <w:instrText xml:space="preserve"> ADDIN EN.CITE </w:instrText>
      </w:r>
      <w:r w:rsidRPr="007E5A2C">
        <w:rPr>
          <w:rFonts w:ascii="Book Antiqua" w:hAnsi="Book Antiqua"/>
          <w:vertAlign w:val="superscript"/>
        </w:rPr>
        <w:fldChar w:fldCharType="begin">
          <w:fldData xml:space="preserve">PEVuZE5vdGU+PENpdGU+PEF1dGhvcj5Zb3VuZzwvQXV0aG9yPjxZZWFyPjE5ODE8L1llYXI+PFJl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</w:fldData>
        </w:fldChar>
      </w:r>
      <w:r w:rsidRPr="007E5A2C">
        <w:rPr>
          <w:rFonts w:ascii="Book Antiqua" w:hAnsi="Book Antiqua"/>
          <w:vertAlign w:val="superscript"/>
        </w:rPr>
        <w:instrText xml:space="preserve"> ADDIN EN.CITE.DATA </w:instrText>
      </w:r>
      <w:r w:rsidRPr="007E5A2C">
        <w:rPr>
          <w:rFonts w:ascii="Book Antiqua" w:hAnsi="Book Antiqua"/>
          <w:vertAlign w:val="superscript"/>
        </w:rPr>
      </w:r>
      <w:r w:rsidRPr="007E5A2C">
        <w:rPr>
          <w:rFonts w:ascii="Book Antiqua" w:hAnsi="Book Antiqua"/>
          <w:vertAlign w:val="superscript"/>
        </w:rPr>
        <w:fldChar w:fldCharType="end"/>
      </w:r>
      <w:r w:rsidRPr="007E5A2C">
        <w:rPr>
          <w:rFonts w:ascii="Book Antiqua" w:hAnsi="Book Antiqua"/>
          <w:vertAlign w:val="superscript"/>
        </w:rPr>
      </w:r>
      <w:r w:rsidRPr="007E5A2C">
        <w:rPr>
          <w:rFonts w:ascii="Book Antiqua" w:hAnsi="Book Antiqua"/>
          <w:vertAlign w:val="superscript"/>
        </w:rPr>
        <w:fldChar w:fldCharType="separate"/>
      </w:r>
      <w:r w:rsidRPr="007E5A2C">
        <w:rPr>
          <w:rFonts w:ascii="Book Antiqua" w:hAnsi="Book Antiqua"/>
          <w:vertAlign w:val="superscript"/>
        </w:rPr>
        <w:t>[</w:t>
      </w:r>
      <w:hyperlink w:anchor="_ENREF_10" w:tooltip="Young, 1981 #322" w:history="1">
        <w:r w:rsidRPr="007E5A2C">
          <w:rPr>
            <w:rFonts w:ascii="Book Antiqua" w:hAnsi="Book Antiqua"/>
            <w:vertAlign w:val="superscript"/>
          </w:rPr>
          <w:t>10</w:t>
        </w:r>
      </w:hyperlink>
      <w:r w:rsidRPr="007E5A2C">
        <w:rPr>
          <w:rFonts w:ascii="Book Antiqua" w:hAnsi="Book Antiqua"/>
          <w:vertAlign w:val="superscript"/>
        </w:rPr>
        <w:t>,</w:t>
      </w:r>
      <w:hyperlink w:anchor="_ENREF_11" w:tooltip="Kwatra, 2003 #346" w:history="1">
        <w:r w:rsidRPr="007E5A2C">
          <w:rPr>
            <w:rFonts w:ascii="Book Antiqua" w:hAnsi="Book Antiqua"/>
            <w:vertAlign w:val="superscript"/>
          </w:rPr>
          <w:t>11</w:t>
        </w:r>
      </w:hyperlink>
      <w:r w:rsidRPr="007E5A2C">
        <w:rPr>
          <w:rFonts w:ascii="Book Antiqua" w:hAnsi="Book Antiqua"/>
          <w:vertAlign w:val="superscript"/>
        </w:rPr>
        <w:t>]</w:t>
      </w:r>
      <w:r w:rsidRPr="007E5A2C">
        <w:rPr>
          <w:rFonts w:ascii="Book Antiqua" w:hAnsi="Book Antiqua"/>
          <w:vertAlign w:val="superscript"/>
        </w:rPr>
        <w:fldChar w:fldCharType="end"/>
      </w:r>
      <w:r w:rsidRPr="007E5A2C">
        <w:rPr>
          <w:rFonts w:ascii="Book Antiqua" w:hAnsi="Book Antiqua"/>
        </w:rPr>
        <w:t>. On rare occasions, other carcinomas, melanomas, leiomyosarcomas, carcinoids, and lymphomas may develop in the esophagus as well</w:t>
      </w:r>
      <w:r w:rsidRPr="007E5A2C">
        <w:rPr>
          <w:rFonts w:ascii="Book Antiqua" w:hAnsi="Book Antiqua"/>
        </w:rPr>
        <w:fldChar w:fldCharType="begin"/>
      </w:r>
      <w:r w:rsidRPr="007E5A2C">
        <w:rPr>
          <w:rFonts w:ascii="Book Antiqua" w:hAnsi="Book Antiqua"/>
        </w:rPr>
        <w:instrText xml:space="preserve"> ADDIN EN.CITE &lt;EndNote&gt;&lt;Cite&gt;&lt;Author&gt;Enzinger&lt;/Author&gt;&lt;Year&gt;2003&lt;/Year&gt;&lt;RecNum&gt;2129&lt;/RecNum&gt;&lt;DisplayText&gt;&lt;style face="superscript"&gt;[5]&lt;/style&gt;&lt;/DisplayText&gt;&lt;record&gt;&lt;rec-number&gt;2129&lt;/rec-number&gt;&lt;foreign-keys&gt;&lt;key app="EN" db-id="psw5erpx8ez5zrexd9nxaf9o9wdwvw59x0xt"&gt;2129&lt;/key&gt;&lt;/foreign-keys&gt;&lt;ref-type name="Journal Article"&gt;17&lt;/ref-type&gt;&lt;contributors&gt;&lt;authors&gt;&lt;author&gt;Enzinger, P. C.&lt;/author&gt;&lt;author&gt;Mayer, R. J.&lt;/author&gt;&lt;/authors&gt;&lt;/contributors&gt;&lt;auth-address&gt;Department of Medical Oncology, Dana-Farber Cancer Institute, Boston, MA 02115, USA.&lt;/auth-address&gt;&lt;titles&gt;&lt;title&gt;Esophageal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medicine&lt;/abbr-1&gt;&lt;/alt-periodical&gt;&lt;pages&gt;2241-52&lt;/pages&gt;&lt;volume&gt;349&lt;/volume&gt;&lt;number&gt;23&lt;/number&gt;&lt;keywords&gt;&lt;keyword&gt;Adenocarcinoma/etiology&lt;/keyword&gt;&lt;keyword&gt;Alcohol Drinking/adverse effects&lt;/keyword&gt;&lt;keyword&gt;Carcinoma, Squamous Cell/etiology&lt;/keyword&gt;&lt;keyword&gt;Combined Modality Therapy&lt;/keyword&gt;&lt;keyword&gt;Deglutition Disorders/etiology/therapy&lt;/keyword&gt;&lt;keyword&gt;Esophageal Fistula/etiology/therapy&lt;/keyword&gt;&lt;keyword&gt;*Esophageal Neoplasms/complications/diagnosis/etiology/therapy&lt;/keyword&gt;&lt;keyword&gt;Gastroesophageal Reflux/complications&lt;/keyword&gt;&lt;keyword&gt;Humans&lt;/keyword&gt;&lt;keyword&gt;Incidence&lt;/keyword&gt;&lt;keyword&gt;Neoplasm Staging&lt;/keyword&gt;&lt;keyword&gt;Preoperative Care&lt;/keyword&gt;&lt;keyword&gt;Risk Factors&lt;/keyword&gt;&lt;keyword&gt;Smoking/adverse effects&lt;/keyword&gt;&lt;/keywords&gt;&lt;dates&gt;&lt;year&gt;2003&lt;/year&gt;&lt;pub-dates&gt;&lt;date&gt;Dec 4&lt;/date&gt;&lt;/pub-dates&gt;&lt;/dates&gt;&lt;isbn&gt;1533-4406 (Electronic)&amp;#xD;0028-4793 (Linking)&lt;/isbn&gt;&lt;accession-num&gt;14657432&lt;/accession-num&gt;&lt;urls&gt;&lt;related-urls&gt;&lt;url&gt;http://www.ncbi.nlm.nih.gov/pubmed/14657432&lt;/url&gt;&lt;/related-urls&gt;&lt;/urls&gt;&lt;electronic-resource-num&gt;10.1056/NEJMra035010&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5" w:tooltip="Enzinger, 2003 #2129" w:history="1">
        <w:r w:rsidRPr="007E5A2C">
          <w:rPr>
            <w:rFonts w:ascii="Book Antiqua" w:hAnsi="Book Antiqua"/>
            <w:noProof/>
            <w:vertAlign w:val="superscript"/>
          </w:rPr>
          <w:t>5</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w:t>
      </w:r>
    </w:p>
    <w:p w:rsidR="007F696F" w:rsidRPr="007E5A2C" w:rsidRDefault="007F696F" w:rsidP="006B29B0">
      <w:pPr>
        <w:snapToGrid w:val="0"/>
        <w:spacing w:line="360" w:lineRule="auto"/>
        <w:jc w:val="both"/>
        <w:rPr>
          <w:rFonts w:ascii="Book Antiqua" w:hAnsi="Book Antiqua"/>
        </w:rPr>
      </w:pPr>
      <w:r w:rsidRPr="007E5A2C">
        <w:rPr>
          <w:rFonts w:ascii="Book Antiqua" w:hAnsi="Book Antiqua"/>
        </w:rPr>
        <w:lastRenderedPageBreak/>
        <w:t>Squamous cell carcinoma (SCC) is the predominant histologic type of esophageal cancer worldwide</w:t>
      </w:r>
      <w:r w:rsidRPr="007E5A2C">
        <w:rPr>
          <w:rFonts w:ascii="Book Antiqua" w:hAnsi="Book Antiqua"/>
        </w:rPr>
        <w:fldChar w:fldCharType="begin"/>
      </w:r>
      <w:r w:rsidRPr="007E5A2C">
        <w:rPr>
          <w:rFonts w:ascii="Book Antiqua" w:hAnsi="Book Antiqua"/>
        </w:rPr>
        <w:instrText xml:space="preserve"> ADDIN EN.CITE &lt;EndNote&gt;&lt;Cite&gt;&lt;Author&gt;Cook&lt;/Author&gt;&lt;Year&gt;2011&lt;/Year&gt;&lt;RecNum&gt;1468&lt;/RecNum&gt;&lt;DisplayText&gt;&lt;style face="superscript"&gt;[12]&lt;/style&gt;&lt;/DisplayText&gt;&lt;record&gt;&lt;rec-number&gt;1468&lt;/rec-number&gt;&lt;foreign-keys&gt;&lt;key app="EN" db-id="psw5erpx8ez5zrexd9nxaf9o9wdwvw59x0xt"&gt;1468&lt;/key&gt;&lt;/foreign-keys&gt;&lt;ref-type name="Journal Article"&gt;17&lt;/ref-type&gt;&lt;contributors&gt;&lt;authors&gt;&lt;author&gt;Cook, M. B.&lt;/author&gt;&lt;/authors&gt;&lt;/contributors&gt;&lt;titles&gt;&lt;title&gt;Non-acid reflux: the missing link between gastric atrophy and esophageal squamous cell carcinoma?&lt;/title&gt;&lt;secondary-title&gt;Am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gastroenterology&lt;/abbr-1&gt;&lt;/alt-periodical&gt;&lt;pages&gt;1930-2&lt;/pages&gt;&lt;volume&gt;106&lt;/volume&gt;&lt;number&gt;11&lt;/number&gt;&lt;keywords&gt;&lt;keyword&gt;Carcinoma, Squamous Cell/*etiology&lt;/keyword&gt;&lt;keyword&gt;Esophageal Neoplasms/*etiology&lt;/keyword&gt;&lt;keyword&gt;Gastritis, Atrophic/*physiopathology&lt;/keyword&gt;&lt;keyword&gt;Gastroesophageal Reflux/*physiopathology&lt;/keyword&gt;&lt;keyword&gt;Humans&lt;/keyword&gt;&lt;keyword&gt;Male&lt;/keyword&gt;&lt;/keywords&gt;&lt;dates&gt;&lt;year&gt;2011&lt;/year&gt;&lt;pub-dates&gt;&lt;date&gt;Nov&lt;/date&gt;&lt;/pub-dates&gt;&lt;/dates&gt;&lt;isbn&gt;1572-0241 (Electronic)&amp;#xD;0002-9270 (Linking)&lt;/isbn&gt;&lt;accession-num&gt;22056574&lt;/accession-num&gt;&lt;urls&gt;&lt;related-urls&gt;&lt;url&gt;http://www.ncbi.nlm.nih.gov/pubmed/22056574&lt;/url&gt;&lt;/related-urls&gt;&lt;/urls&gt;&lt;electronic-resource-num&gt;10.1038/ajg.2011.288&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12" w:tooltip="Cook, 2011 #1468" w:history="1">
        <w:r w:rsidRPr="007E5A2C">
          <w:rPr>
            <w:rFonts w:ascii="Book Antiqua" w:hAnsi="Book Antiqua"/>
            <w:noProof/>
            <w:vertAlign w:val="superscript"/>
          </w:rPr>
          <w:t>12</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The incidence of squamous cell cancer of the esophagus increases with age as well and peaks in the seventh decade of life. The incidence of squamous cell esophageal cancer is three times higher in blacks than in whites, whereas adenocarcinomas are more common in white men. </w:t>
      </w:r>
    </w:p>
    <w:p w:rsidR="007F696F" w:rsidRPr="007E5A2C" w:rsidRDefault="007F696F" w:rsidP="007C3E56">
      <w:pPr>
        <w:snapToGrid w:val="0"/>
        <w:spacing w:line="360" w:lineRule="auto"/>
        <w:ind w:firstLineChars="100" w:firstLine="240"/>
        <w:jc w:val="both"/>
        <w:rPr>
          <w:rFonts w:ascii="Book Antiqua" w:hAnsi="Book Antiqua"/>
        </w:rPr>
      </w:pPr>
      <w:r w:rsidRPr="007E5A2C">
        <w:rPr>
          <w:rFonts w:ascii="Book Antiqua" w:hAnsi="Book Antiqua"/>
        </w:rPr>
        <w:t>The natural histories of squamous cell carcinomas and adenocarcinomas of esophagus appear to differ substantially. For squamous cell cancers, transition models have described squamous epithelium undergoing inflammatory changes that progress to dysplasia and in situ malignant change</w:t>
      </w:r>
      <w:r w:rsidRPr="007E5A2C">
        <w:rPr>
          <w:rFonts w:ascii="Book Antiqua" w:hAnsi="Book Antiqua"/>
        </w:rPr>
        <w:fldChar w:fldCharType="begin">
          <w:fldData xml:space="preserve">PEVuZE5vdGU+PENpdGU+PEF1dGhvcj5EYXdzZXk8L0F1dGhvcj48WWVhcj4xOTk0PC9ZZWFyPjxS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bmNlcjwvYWJici0xPjwvYWx0LXBlcmlvZGljYWw+PHBhZ2VzPjE2ODYtOTI8L3BhZ2VzPjx2b2x1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dGxlPjxhYmJyLTE+Q2FuY2VyPC9hYmJyLTE+PC9hbHQtcGVyaW9kaWNhbD48cGFnZXM+MjAyNy0z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PEVuZE5vdGU+PENpdGU+PEF1dGhvcj5EYXdzZXk8L0F1dGhvcj48WWVhcj4xOTk0PC9ZZWFyPjxS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bmNlcjwvYWJici0xPjwvYWx0LXBlcmlvZGljYWw+PHBhZ2VzPjE2ODYtOTI8L3BhZ2VzPjx2b2x1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dGxlPjxhYmJyLTE+Q2FuY2VyPC9hYmJyLTE+PC9hbHQtcGVyaW9kaWNhbD48cGFnZXM+MjAyNy0z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13" w:tooltip="Dawsey, 1994 #1730" w:history="1">
        <w:r w:rsidRPr="007E5A2C">
          <w:rPr>
            <w:rFonts w:ascii="Book Antiqua" w:hAnsi="Book Antiqua"/>
            <w:noProof/>
            <w:vertAlign w:val="superscript"/>
          </w:rPr>
          <w:t>13</w:t>
        </w:r>
      </w:hyperlink>
      <w:r w:rsidRPr="007E5A2C">
        <w:rPr>
          <w:rFonts w:ascii="Book Antiqua" w:hAnsi="Book Antiqua"/>
          <w:noProof/>
          <w:vertAlign w:val="superscript"/>
        </w:rPr>
        <w:t>,</w:t>
      </w:r>
      <w:hyperlink w:anchor="_ENREF_14" w:tooltip="Dawsey, 1994 #1731" w:history="1">
        <w:r w:rsidRPr="007E5A2C">
          <w:rPr>
            <w:rFonts w:ascii="Book Antiqua" w:hAnsi="Book Antiqua"/>
            <w:noProof/>
            <w:vertAlign w:val="superscript"/>
          </w:rPr>
          <w:t>14</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w:t>
      </w:r>
    </w:p>
    <w:p w:rsidR="007F696F" w:rsidRPr="007E5A2C" w:rsidRDefault="007F696F" w:rsidP="007C3E56">
      <w:pPr>
        <w:snapToGrid w:val="0"/>
        <w:spacing w:line="360" w:lineRule="auto"/>
        <w:ind w:firstLineChars="100" w:firstLine="240"/>
        <w:jc w:val="both"/>
        <w:rPr>
          <w:rFonts w:ascii="Book Antiqua" w:hAnsi="Book Antiqua"/>
        </w:rPr>
      </w:pPr>
      <w:r w:rsidRPr="007E5A2C">
        <w:rPr>
          <w:rFonts w:ascii="Book Antiqua" w:hAnsi="Book Antiqua"/>
        </w:rPr>
        <w:t xml:space="preserve">Most adenocarcinomas, however, tend to arise in the distal esophagus from columnar-lined metaplastic epithelium, commonly known as Barrett’sesophagus </w:t>
      </w:r>
      <w:r w:rsidRPr="007E5A2C">
        <w:rPr>
          <w:rFonts w:ascii="Book Antiqua" w:hAnsi="Book Antiqua"/>
        </w:rPr>
        <w:fldChar w:fldCharType="begin">
          <w:fldData xml:space="preserve">PEVuZE5vdGU+PENpdGU+PEF1dGhvcj5IdWFuZzwvQXV0aG9yPjxZZWFyPjIwMTE8L1llYXI+PFJl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PEVuZE5vdGU+PENpdGU+PEF1dGhvcj5IdWFuZzwvQXV0aG9yPjxZZWFyPjIwMTE8L1llYXI+PFJl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15" w:tooltip="Huang, 2011 #786" w:history="1">
        <w:r w:rsidRPr="007E5A2C">
          <w:rPr>
            <w:rFonts w:ascii="Book Antiqua" w:hAnsi="Book Antiqua"/>
            <w:noProof/>
            <w:vertAlign w:val="superscript"/>
          </w:rPr>
          <w:t>15</w:t>
        </w:r>
      </w:hyperlink>
      <w:r w:rsidRPr="007E5A2C">
        <w:rPr>
          <w:rFonts w:ascii="Book Antiqua" w:hAnsi="Book Antiqua"/>
          <w:noProof/>
          <w:vertAlign w:val="superscript"/>
        </w:rPr>
        <w:t xml:space="preserve">, </w:t>
      </w:r>
      <w:hyperlink w:anchor="_ENREF_16" w:tooltip="Kountourakis, 2011 #1831" w:history="1">
        <w:r w:rsidRPr="007E5A2C">
          <w:rPr>
            <w:rFonts w:ascii="Book Antiqua" w:hAnsi="Book Antiqua"/>
            <w:noProof/>
            <w:vertAlign w:val="superscript"/>
          </w:rPr>
          <w:t>16</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which replaces the squamous epithelium during the healing reflux esophagitis and may progress to dysplasia. Gastroesophageal reflux disease (GERD), or just reflux</w:t>
      </w:r>
      <w:r w:rsidRPr="007E5A2C">
        <w:rPr>
          <w:rFonts w:ascii="Book Antiqua" w:hAnsi="Book Antiqua"/>
        </w:rPr>
        <w:fldChar w:fldCharType="begin">
          <w:fldData xml:space="preserve">PEVuZE5vdGU+PENpdGU+PEF1dGhvcj5Db250ZWR1Y2E8L0F1dGhvcj48WWVhcj4yMDEyPC9ZZWFy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cGVyaW9kaWNhbD48cGFnZXM+NzI5LTM1PC9wYWdlcz48dm9sdW1lPjI0PC92b2x1bWU+PG51bWJl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PEVuZE5vdGU+PENpdGU+PEF1dGhvcj5Db250ZWR1Y2E8L0F1dGhvcj48WWVhcj4yMDEyPC9ZZWFy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cGVyaW9kaWNhbD48cGFnZXM+NzI5LTM1PC9wYWdlcz48dm9sdW1lPjI0PC92b2x1bWU+PG51bWJl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17" w:tooltip="Conteduca, 2012 #1818" w:history="1">
        <w:r w:rsidRPr="007E5A2C">
          <w:rPr>
            <w:rFonts w:ascii="Book Antiqua" w:hAnsi="Book Antiqua"/>
            <w:noProof/>
            <w:vertAlign w:val="superscript"/>
          </w:rPr>
          <w:t>17-19</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can damage the lining of esophagus which causes Barrett’s esophagus</w:t>
      </w:r>
      <w:r w:rsidRPr="007E5A2C">
        <w:rPr>
          <w:rFonts w:ascii="Book Antiqua" w:hAnsi="Book Antiqua"/>
        </w:rPr>
        <w:fldChar w:fldCharType="begin"/>
      </w:r>
      <w:r w:rsidRPr="007E5A2C">
        <w:rPr>
          <w:rFonts w:ascii="Book Antiqua" w:hAnsi="Book Antiqua"/>
        </w:rPr>
        <w:instrText xml:space="preserve"> ADDIN EN.CITE &lt;EndNote&gt;&lt;Cite&gt;&lt;Author&gt;Conteduca&lt;/Author&gt;&lt;Year&gt;2012&lt;/Year&gt;&lt;RecNum&gt;1818&lt;/RecNum&gt;&lt;DisplayText&gt;&lt;style face="superscript"&gt;[17]&lt;/style&gt;&lt;/DisplayText&gt;&lt;record&gt;&lt;rec-number&gt;1818&lt;/rec-number&gt;&lt;foreign-keys&gt;&lt;key app="EN" db-id="psw5erpx8ez5zrexd9nxaf9o9wdwvw59x0xt"&gt;1818&lt;/key&gt;&lt;/foreign-keys&gt;&lt;ref-type name="Journal Article"&gt;17&lt;/ref-type&gt;&lt;contributors&gt;&lt;authors&gt;&lt;author&gt;Conteduca, V.&lt;/author&gt;&lt;author&gt;Sansonno, D.&lt;/author&gt;&lt;author&gt;Ingravallo, G.&lt;/author&gt;&lt;author&gt;Marangi, S.&lt;/author&gt;&lt;author&gt;Russi, S.&lt;/author&gt;&lt;author&gt;Lauletta, G.&lt;/author&gt;&lt;author&gt;Dammacco, F.&lt;/author&gt;&lt;/authors&gt;&lt;/contributors&gt;&lt;auth-address&gt;Department of Internal Medicine and Clinical Oncology, University of Bari Medical School, Bari, Italy. cinzia.conteduca@libero.it&lt;/auth-address&gt;&lt;titles&gt;&lt;title&gt;Barrett&amp;apos;s esophagus and esophageal cancer: an overview&lt;/title&gt;&lt;secondary-title&gt;Int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414-24&lt;/pages&gt;&lt;volume&gt;41&lt;/volume&gt;&lt;number&gt;2&lt;/number&gt;&lt;keywords&gt;&lt;keyword&gt;Adenocarcinoma/epidemiology/genetics/*pathology&lt;/keyword&gt;&lt;keyword&gt;Animals&lt;/keyword&gt;&lt;keyword&gt;Barrett Esophagus/epidemiology/genetics/*pathology/therapy&lt;/keyword&gt;&lt;keyword&gt;Early Detection of Cancer&lt;/keyword&gt;&lt;keyword&gt;Esophageal Neoplasms/epidemiology/genetics/*pathology&lt;/keyword&gt;&lt;keyword&gt;Humans&lt;/keyword&gt;&lt;keyword&gt;Precancerous Conditions/epidemiology/genetics/*pathology/therapy&lt;/keyword&gt;&lt;/keywords&gt;&lt;dates&gt;&lt;year&gt;2012&lt;/year&gt;&lt;pub-dates&gt;&lt;date&gt;Aug&lt;/date&gt;&lt;/pub-dates&gt;&lt;/dates&gt;&lt;isbn&gt;1791-2423 (Electronic)&amp;#xD;1019-6439 (Linking)&lt;/isbn&gt;&lt;accession-num&gt;22615011&lt;/accession-num&gt;&lt;urls&gt;&lt;related-urls&gt;&lt;url&gt;http://www.ncbi.nlm.nih.gov/pubmed/22615011&lt;/url&gt;&lt;/related-urls&gt;&lt;/urls&gt;&lt;electronic-resource-num&gt;10.3892/ijo.2012.1481&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17" w:tooltip="Conteduca, 2012 #1818" w:history="1">
        <w:r w:rsidRPr="007E5A2C">
          <w:rPr>
            <w:rFonts w:ascii="Book Antiqua" w:hAnsi="Book Antiqua"/>
            <w:noProof/>
            <w:vertAlign w:val="superscript"/>
          </w:rPr>
          <w:t>17</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characterized by abnormal “tongues” of salmon-colored mucosa extending proximally from the gastroesophageal junction into the normal pale esophageal mucosa, develops in approximately 5 to 8 percent of patients with gastroesophageal reflux disease. </w:t>
      </w:r>
    </w:p>
    <w:p w:rsidR="007F696F" w:rsidRPr="007E5A2C" w:rsidRDefault="007F696F" w:rsidP="007C3E56">
      <w:pPr>
        <w:snapToGrid w:val="0"/>
        <w:spacing w:line="360" w:lineRule="auto"/>
        <w:ind w:firstLineChars="100" w:firstLine="240"/>
        <w:jc w:val="both"/>
        <w:rPr>
          <w:rFonts w:ascii="Book Antiqua" w:hAnsi="Book Antiqua"/>
          <w:lang w:eastAsia="zh-CN"/>
        </w:rPr>
      </w:pPr>
      <w:r w:rsidRPr="007E5A2C">
        <w:rPr>
          <w:rFonts w:ascii="Book Antiqua" w:hAnsi="Book Antiqua"/>
        </w:rPr>
        <w:t xml:space="preserve">Cancers that start at the area where the esophagus joins the stomach (the GE junction), which includes about the first 2 inches of the stomach (called the cardia), tend to behave like esophagus cancers (and are treated like them, as well), so they are grouped with esophagus cancers. Approximately three quarters of all adenocarcinomas are found in the distal esophagus, whereas squamous-cell carcinomas are more evenly distributed between the middle and lower third. The cervical esophagus is an uncommon site of disease. Nowadays the terminology used for the definition of adenocarcinomas at the GE junction is "cardiac carcinoma", which can be easily misunderstood. This definition of adenocarcinomas of the GE junction does not allow correct comparison of diagnosis (endoscopic, radiological and pathologic), epidemiology and surgical therapy in national and international aspects, because </w:t>
      </w:r>
      <w:r w:rsidRPr="007E5A2C">
        <w:rPr>
          <w:rFonts w:ascii="Book Antiqua" w:hAnsi="Book Antiqua"/>
        </w:rPr>
        <w:lastRenderedPageBreak/>
        <w:t>different tumor can develop in the same area, and all called cardia tumors</w:t>
      </w:r>
      <w:r w:rsidRPr="007E5A2C">
        <w:rPr>
          <w:rFonts w:ascii="Book Antiqua" w:hAnsi="Book Antiqua"/>
        </w:rPr>
        <w:fldChar w:fldCharType="begin">
          <w:fldData xml:space="preserve">PEVuZE5vdGU+PENpdGU+PEF1dGhvcj5QZWRyYXp6YW5pPC9BdXRob3I+PFllYXI+MjAwNTwvWWVh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=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PEVuZE5vdGU+PENpdGU+PEF1dGhvcj5QZWRyYXp6YW5pPC9BdXRob3I+PFllYXI+MjAwNTwvWWVh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=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20" w:tooltip="Pedrazzani, 2005 #1659" w:history="1">
        <w:r w:rsidRPr="007E5A2C">
          <w:rPr>
            <w:rFonts w:ascii="Book Antiqua" w:hAnsi="Book Antiqua"/>
            <w:noProof/>
            <w:vertAlign w:val="superscript"/>
          </w:rPr>
          <w:t>20</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Siewert and Stein recommended a classification to solve this problem</w:t>
      </w:r>
      <w:r w:rsidRPr="007E5A2C">
        <w:rPr>
          <w:rFonts w:ascii="Book Antiqua" w:hAnsi="Book Antiqua"/>
        </w:rPr>
        <w:fldChar w:fldCharType="begin">
          <w:fldData xml:space="preserve">PEVuZE5vdGU+PENpdGU+PEF1dGhvcj5TdWg8L0F1dGhvcj48WWVhcj4yMDEyPC9ZZWFyPjxSZWNO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L2FiYnItMT48L2FsdC1wZXJpb2RpY2FsPjxwYWdlcz45MDgtMTU8L3BhZ2VzPjx2b2x1bWU+MjU1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PEVuZE5vdGU+PENpdGU+PEF1dGhvcj5TdWg8L0F1dGhvcj48WWVhcj4yMDEyPC9ZZWFyPjxSZWNO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L2FiYnItMT48L2FsdC1wZXJpb2RpY2FsPjxwYWdlcz45MDgtMTU8L3BhZ2VzPjx2b2x1bWU+MjU1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21" w:tooltip="Suh, 2012 #1645" w:history="1">
        <w:r w:rsidRPr="007E5A2C">
          <w:rPr>
            <w:rFonts w:ascii="Book Antiqua" w:hAnsi="Book Antiqua"/>
            <w:noProof/>
            <w:vertAlign w:val="superscript"/>
          </w:rPr>
          <w:t>21</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The classification of the tumors is morphological/</w:t>
      </w:r>
      <w:r w:rsidRPr="007E5A2C">
        <w:rPr>
          <w:rFonts w:ascii="Book Antiqua" w:hAnsi="Book Antiqua"/>
          <w:lang w:eastAsia="zh-CN"/>
        </w:rPr>
        <w:t xml:space="preserve"> </w:t>
      </w:r>
      <w:r w:rsidRPr="007E5A2C">
        <w:rPr>
          <w:rFonts w:ascii="Book Antiqua" w:hAnsi="Book Antiqua"/>
        </w:rPr>
        <w:t>topographical</w:t>
      </w:r>
      <w:r w:rsidRPr="007E5A2C">
        <w:rPr>
          <w:rFonts w:ascii="Book Antiqua" w:hAnsi="Book Antiqua"/>
        </w:rPr>
        <w:fldChar w:fldCharType="begin">
          <w:fldData xml:space="preserve">PEVuZE5vdGU+PENpdGU+PEF1dGhvcj5TdWg8L0F1dGhvcj48WWVhcj4yMDEyPC9ZZWFyPjxSZWNO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ZXJ5PC9hYmJyLTE+PC9hbHQtcGVyaW9kaWNhbD48cGFnZXM+OTA4LTE1PC9wYWdlcz48dm9sdW1l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PEVuZE5vdGU+PENpdGU+PEF1dGhvcj5TdWg8L0F1dGhvcj48WWVhcj4yMDEyPC9ZZWFyPjxSZWNO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ZXJ5PC9hYmJyLTE+PC9hbHQtcGVyaW9kaWNhbD48cGFnZXM+OTA4LTE1PC9wYWdlcz48dm9sdW1l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21" w:tooltip="Suh, 2012 #1645" w:history="1">
        <w:r w:rsidRPr="007E5A2C">
          <w:rPr>
            <w:rFonts w:ascii="Book Antiqua" w:hAnsi="Book Antiqua"/>
            <w:noProof/>
            <w:vertAlign w:val="superscript"/>
          </w:rPr>
          <w:t>21</w:t>
        </w:r>
      </w:hyperlink>
      <w:r w:rsidRPr="007E5A2C">
        <w:rPr>
          <w:rFonts w:ascii="Book Antiqua" w:hAnsi="Book Antiqua"/>
          <w:noProof/>
          <w:vertAlign w:val="superscript"/>
        </w:rPr>
        <w:t>,</w:t>
      </w:r>
      <w:hyperlink w:anchor="_ENREF_22" w:tooltip="Schumacher, 2009 #1654" w:history="1">
        <w:r w:rsidRPr="007E5A2C">
          <w:rPr>
            <w:rFonts w:ascii="Book Antiqua" w:hAnsi="Book Antiqua"/>
            <w:noProof/>
            <w:vertAlign w:val="superscript"/>
          </w:rPr>
          <w:t>22</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Type I is adenocarcinoma of the distal part of the esophagus. Type II is adenocarcinoma of the real cardia and type III is subcardial gastric adenocarcinoma. The importance of this classification is it enables unified pre-operative assessment and it can also help to decide the type of the surgical intervention</w:t>
      </w:r>
      <w:r w:rsidRPr="007E5A2C">
        <w:rPr>
          <w:rFonts w:ascii="Book Antiqua" w:hAnsi="Book Antiqua"/>
        </w:rPr>
        <w:fldChar w:fldCharType="begin">
          <w:fldData xml:space="preserve">PEVuZE5vdGU+PENpdGU+PEF1dGhvcj5IYXNlZ2F3YTwvQXV0aG9yPjxZZWFyPjIwMTM8L1llYXI+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Z2VzPjc3My05PC9wYWdlcz48dm9sdW1lPjIwPC92b2x1bWU+PG51bWJlcj4zPC9udW1iZXI+PGRh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cyBvZiBzdXJnaWNhbCBvbmNvbG9neTwvYWJici0xPjwvYWx0LXBlcmlvZGljYWw+PHBhZ2VzPjY3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cmdpY2FsIG9uY29sb2d5PC9hYmJyLTE+PC9hbHQtcGVyaW9kaWNhbD48cGFnZXM+MzIzNy00NDwv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PEVuZE5vdGU+PENpdGU+PEF1dGhvcj5IYXNlZ2F3YTwvQXV0aG9yPjxZZWFyPjIwMTM8L1llYXI+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Z2VzPjc3My05PC9wYWdlcz48dm9sdW1lPjIwPC92b2x1bWU+PG51bWJlcj4zPC9udW1iZXI+PGRh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cyBvZiBzdXJnaWNhbCBvbmNvbG9neTwvYWJici0xPjwvYWx0LXBlcmlvZGljYWw+PHBhZ2VzPjY3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cmdpY2FsIG9uY29sb2d5PC9hYmJyLTE+PC9hbHQtcGVyaW9kaWNhbD48cGFnZXM+MzIzNy00NDwv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20" w:tooltip="Pedrazzani, 2005 #1659" w:history="1">
        <w:r w:rsidRPr="007E5A2C">
          <w:rPr>
            <w:rFonts w:ascii="Book Antiqua" w:hAnsi="Book Antiqua"/>
            <w:noProof/>
            <w:vertAlign w:val="superscript"/>
          </w:rPr>
          <w:t>20</w:t>
        </w:r>
      </w:hyperlink>
      <w:r w:rsidRPr="007E5A2C">
        <w:rPr>
          <w:rFonts w:ascii="Book Antiqua" w:hAnsi="Book Antiqua"/>
          <w:noProof/>
          <w:vertAlign w:val="superscript"/>
        </w:rPr>
        <w:t>,</w:t>
      </w:r>
      <w:hyperlink w:anchor="_ENREF_23" w:tooltip="Hasegawa, 2013 #1655" w:history="1">
        <w:r w:rsidRPr="007E5A2C">
          <w:rPr>
            <w:rFonts w:ascii="Book Antiqua" w:hAnsi="Book Antiqua"/>
            <w:noProof/>
            <w:vertAlign w:val="superscript"/>
          </w:rPr>
          <w:t>23-27</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w:t>
      </w:r>
    </w:p>
    <w:p w:rsidR="007F696F" w:rsidRPr="007E5A2C" w:rsidRDefault="007F696F" w:rsidP="007C3E56">
      <w:pPr>
        <w:snapToGrid w:val="0"/>
        <w:spacing w:line="360" w:lineRule="auto"/>
        <w:ind w:firstLineChars="100" w:firstLine="240"/>
        <w:jc w:val="both"/>
        <w:rPr>
          <w:rFonts w:ascii="Book Antiqua" w:hAnsi="Book Antiqua"/>
          <w:lang w:eastAsia="zh-CN"/>
        </w:rPr>
      </w:pPr>
    </w:p>
    <w:p w:rsidR="007F696F" w:rsidRPr="007E5A2C" w:rsidRDefault="007F696F" w:rsidP="006B29B0">
      <w:pPr>
        <w:snapToGrid w:val="0"/>
        <w:spacing w:line="360" w:lineRule="auto"/>
        <w:jc w:val="both"/>
        <w:outlineLvl w:val="2"/>
        <w:rPr>
          <w:rFonts w:ascii="Book Antiqua" w:hAnsi="Book Antiqua"/>
          <w:b/>
        </w:rPr>
      </w:pPr>
      <w:r w:rsidRPr="007E5A2C">
        <w:rPr>
          <w:rFonts w:ascii="Book Antiqua" w:hAnsi="Book Antiqua"/>
          <w:b/>
        </w:rPr>
        <w:t>INCIDENCE</w:t>
      </w:r>
    </w:p>
    <w:p w:rsidR="007F696F" w:rsidRPr="007E5A2C" w:rsidRDefault="007F696F" w:rsidP="006B29B0">
      <w:pPr>
        <w:snapToGrid w:val="0"/>
        <w:spacing w:line="360" w:lineRule="auto"/>
        <w:jc w:val="both"/>
        <w:rPr>
          <w:rFonts w:ascii="Book Antiqua" w:hAnsi="Book Antiqua"/>
        </w:rPr>
      </w:pPr>
      <w:r w:rsidRPr="007E5A2C">
        <w:rPr>
          <w:rFonts w:ascii="Book Antiqua" w:hAnsi="Book Antiqua"/>
        </w:rPr>
        <w:t>Cancers arising from the esophagus, including the GE junction, are relatively uncommon in the United States</w:t>
      </w:r>
      <w:r w:rsidRPr="007E5A2C">
        <w:rPr>
          <w:rFonts w:ascii="Book Antiqua" w:hAnsi="Book Antiqua"/>
        </w:rPr>
        <w:fldChar w:fldCharType="begin">
          <w:fldData xml:space="preserve">PEVuZE5vdGU+PENpdGU+PEF1dGhvcj5LdTwvQXV0aG9yPjxZZWFyPjIwMTI8L1llYXI+PFJlY051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Q2FuY2VyPC9hYmJyLTE+PC9hbHQtcGVyaW9kaWNhbD48cGFnZXM+MjUxMi04PC9wYWdlcz48dm9s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PEVuZE5vdGU+PENpdGU+PEF1dGhvcj5LdTwvQXV0aG9yPjxZZWFyPjIwMTI8L1llYXI+PFJlY051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Q2FuY2VyPC9hYmJyLTE+PC9hbHQtcGVyaW9kaWNhbD48cGFnZXM+MjUxMi04PC9wYWdlcz48dm9s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28" w:tooltip="Ku, 2012 #1661" w:history="1">
        <w:r w:rsidRPr="007E5A2C">
          <w:rPr>
            <w:rFonts w:ascii="Book Antiqua" w:hAnsi="Book Antiqua"/>
            <w:noProof/>
            <w:vertAlign w:val="superscript"/>
          </w:rPr>
          <w:t>28</w:t>
        </w:r>
      </w:hyperlink>
      <w:r w:rsidRPr="007E5A2C">
        <w:rPr>
          <w:rFonts w:ascii="Book Antiqua" w:hAnsi="Book Antiqua"/>
          <w:noProof/>
          <w:vertAlign w:val="superscript"/>
        </w:rPr>
        <w:t>,</w:t>
      </w:r>
      <w:hyperlink w:anchor="_ENREF_29" w:tooltip="Fein, 1985 #1662" w:history="1">
        <w:r w:rsidRPr="007E5A2C">
          <w:rPr>
            <w:rFonts w:ascii="Book Antiqua" w:hAnsi="Book Antiqua"/>
            <w:noProof/>
            <w:vertAlign w:val="superscript"/>
          </w:rPr>
          <w:t>29</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The rate of cancer of the distal esophagus is about equal to that of the more proximal two-thirds</w:t>
      </w:r>
      <w:r w:rsidRPr="007E5A2C">
        <w:rPr>
          <w:rFonts w:ascii="Book Antiqua" w:hAnsi="Book Antiqua"/>
        </w:rPr>
        <w:fldChar w:fldCharType="begin"/>
      </w:r>
      <w:r w:rsidRPr="007E5A2C">
        <w:rPr>
          <w:rFonts w:ascii="Book Antiqua" w:hAnsi="Book Antiqua"/>
        </w:rPr>
        <w:instrText xml:space="preserve"> ADDIN EN.CITE &lt;EndNote&gt;&lt;Cite&gt;&lt;Author&gt;Patel&lt;/Author&gt;&lt;Year&gt;2003&lt;/Year&gt;&lt;RecNum&gt;1712&lt;/RecNum&gt;&lt;DisplayText&gt;&lt;style face="superscript"&gt;[30]&lt;/style&gt;&lt;/DisplayText&gt;&lt;record&gt;&lt;rec-number&gt;1712&lt;/rec-number&gt;&lt;foreign-keys&gt;&lt;key app="EN" db-id="psw5erpx8ez5zrexd9nxaf9o9wdwvw59x0xt"&gt;1712&lt;/key&gt;&lt;/foreign-keys&gt;&lt;ref-type name="Journal Article"&gt;17&lt;/ref-type&gt;&lt;contributors&gt;&lt;authors&gt;&lt;author&gt;Patel, A. N.&lt;/author&gt;&lt;author&gt;Preskitt, J. T.&lt;/author&gt;&lt;author&gt;Kuhn, J. A.&lt;/author&gt;&lt;author&gt;Hebeler, R. F.&lt;/author&gt;&lt;author&gt;Wood, R. E.&lt;/author&gt;&lt;author&gt;Urschel, H. C., Jr.&lt;/author&gt;&lt;/authors&gt;&lt;/contributors&gt;&lt;auth-address&gt;Department of General Surgery, Baylor University Medical Center, Dallas, Texas 75214, USA. anpatel72@hotmail.com&lt;/auth-address&gt;&lt;titles&gt;&lt;title&gt;Surgical management of esophageal carcinoma&lt;/title&gt;&lt;secondary-title&gt;Proc (Bayl Univ Med Cent)&lt;/secondary-title&gt;&lt;alt-title&gt;Proceedings&lt;/alt-title&gt;&lt;/titles&gt;&lt;periodical&gt;&lt;full-title&gt;Proc (Bayl Univ Med Cent)&lt;/full-title&gt;&lt;abbr-1&gt;Proceedings&lt;/abbr-1&gt;&lt;/periodical&gt;&lt;alt-periodical&gt;&lt;full-title&gt;Proc (Bayl Univ Med Cent)&lt;/full-title&gt;&lt;abbr-1&gt;Proceedings&lt;/abbr-1&gt;&lt;/alt-periodical&gt;&lt;pages&gt;280-4&lt;/pages&gt;&lt;volume&gt;16&lt;/volume&gt;&lt;number&gt;3&lt;/number&gt;&lt;dates&gt;&lt;year&gt;2003&lt;/year&gt;&lt;pub-dates&gt;&lt;date&gt;Jul&lt;/date&gt;&lt;/pub-dates&gt;&lt;/dates&gt;&lt;isbn&gt;0899-8280 (Print)&amp;#xD;0899-8280 (Linking)&lt;/isbn&gt;&lt;accession-num&gt;16278698&lt;/accession-num&gt;&lt;urls&gt;&lt;related-urls&gt;&lt;url&gt;http://www.ncbi.nlm.nih.gov/pubmed/16278698&lt;/url&gt;&lt;/related-urls&gt;&lt;/urls&gt;&lt;custom2&gt;1200781&lt;/custom2&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30" w:tooltip="Patel, 2003 #1712" w:history="1">
        <w:r w:rsidRPr="007E5A2C">
          <w:rPr>
            <w:rFonts w:ascii="Book Antiqua" w:hAnsi="Book Antiqua"/>
            <w:noProof/>
            <w:vertAlign w:val="superscript"/>
          </w:rPr>
          <w:t>30</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Squamous cell carcinoma (SCC) is the predominant histologic type of esophageal cancer worldwide. The incidence of SCC increases with age as well and peaks in the seventh decade of life, which is three times higher in blacks than in whites, whereas adenocarcinomas are more common in white men. </w:t>
      </w:r>
    </w:p>
    <w:p w:rsidR="007F696F" w:rsidRPr="007E5A2C" w:rsidRDefault="007F696F" w:rsidP="007C3E56">
      <w:pPr>
        <w:snapToGrid w:val="0"/>
        <w:spacing w:line="360" w:lineRule="auto"/>
        <w:ind w:firstLineChars="100" w:firstLine="240"/>
        <w:jc w:val="both"/>
        <w:rPr>
          <w:rFonts w:ascii="Book Antiqua" w:hAnsi="Book Antiqua"/>
        </w:rPr>
      </w:pPr>
      <w:r w:rsidRPr="007E5A2C">
        <w:rPr>
          <w:rFonts w:ascii="Book Antiqua" w:hAnsi="Book Antiqua"/>
        </w:rPr>
        <w:t>The most important precancerous disease is Barrett’s esophagus</w:t>
      </w:r>
      <w:r w:rsidRPr="007E5A2C">
        <w:rPr>
          <w:rFonts w:ascii="Book Antiqua" w:hAnsi="Book Antiqua"/>
        </w:rPr>
        <w:fldChar w:fldCharType="begin">
          <w:fldData xml:space="preserve">PEVuZE5vdGU+PENpdGU+PEF1dGhvcj5NY0NvbGx1bTwvQXV0aG9yPjxZZWFyPjIwMDY8L1llYXI+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PEVuZE5vdGU+PENpdGU+PEF1dGhvcj5NY0NvbGx1bTwvQXV0aG9yPjxZZWFyPjIwMDY8L1llYXI+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31" w:tooltip="McCollum, 2006 #1792" w:history="1">
        <w:r w:rsidRPr="007E5A2C">
          <w:rPr>
            <w:rFonts w:ascii="Book Antiqua" w:hAnsi="Book Antiqua"/>
            <w:noProof/>
            <w:vertAlign w:val="superscript"/>
          </w:rPr>
          <w:t>31-34</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Patients with Barrett's esophagus have a 50 to 100 times increase in their risk of developing cancer compared to the general population. People with Barrett’s esophagus are much more likely to develop cancer of the esophagus. These people require close medical follow-up in order to find cancer early. Still, although they have a higher risk, most people with Barrett's esophagus do not go on to develop cancer of the esophagus. In their population-based cohort study, Hvid-Jensen </w:t>
      </w:r>
      <w:r w:rsidRPr="007E5A2C">
        <w:rPr>
          <w:rFonts w:ascii="Book Antiqua" w:hAnsi="Book Antiqua"/>
          <w:i/>
        </w:rPr>
        <w:t>et al</w:t>
      </w:r>
      <w:r w:rsidRPr="007E5A2C">
        <w:rPr>
          <w:rFonts w:ascii="Book Antiqua" w:hAnsi="Book Antiqua"/>
        </w:rPr>
        <w:fldChar w:fldCharType="begin">
          <w:fldData xml:space="preserve">PEVuZE5vdGU+PENpdGU+PEF1dGhvcj5IdmlkLUplbnNlbjwvQXV0aG9yPjxZZWFyPjIwMTE8L1ll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cmlvZGljYWw+PHBhZ2VzPjEzNzUtODM8L3BhZ2VzPjx2b2x1bWU+MzY1PC92b2x1bWU+PG51bWJl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PEVuZE5vdGU+PENpdGU+PEF1dGhvcj5IdmlkLUplbnNlbjwvQXV0aG9yPjxZZWFyPjIwMTE8L1ll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cmlvZGljYWw+PHBhZ2VzPjEzNzUtODM8L3BhZ2VzPjx2b2x1bWU+MzY1PC92b2x1bWU+PG51bWJl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35" w:tooltip="Hvid-Jensen, 2011 #2356" w:history="1">
        <w:r w:rsidRPr="007E5A2C">
          <w:rPr>
            <w:rFonts w:ascii="Book Antiqua" w:hAnsi="Book Antiqua"/>
            <w:noProof/>
            <w:vertAlign w:val="superscript"/>
          </w:rPr>
          <w:t>35</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reported an annual risk of esophageal adenocarcinoma of 0.12% among patients with Barrett's esophagus. </w:t>
      </w:r>
    </w:p>
    <w:p w:rsidR="007F696F" w:rsidRPr="007E5A2C" w:rsidRDefault="007F696F" w:rsidP="001523A9">
      <w:pPr>
        <w:snapToGrid w:val="0"/>
        <w:spacing w:line="360" w:lineRule="auto"/>
        <w:ind w:firstLineChars="100" w:firstLine="240"/>
        <w:jc w:val="both"/>
        <w:rPr>
          <w:rFonts w:ascii="Book Antiqua" w:hAnsi="Book Antiqua"/>
        </w:rPr>
      </w:pPr>
      <w:r w:rsidRPr="007E5A2C">
        <w:rPr>
          <w:rFonts w:ascii="Book Antiqua" w:hAnsi="Book Antiqua"/>
        </w:rPr>
        <w:t xml:space="preserve">For different types of esophageal cancer, the risk increases with age, with a mean age at diagnosis of 67 years. Esophageal cancer age-adjusted incidence of blacks was about twice that of whites (8.63/100000 </w:t>
      </w:r>
      <w:r w:rsidRPr="007E5A2C">
        <w:rPr>
          <w:rFonts w:ascii="Book Antiqua" w:hAnsi="Book Antiqua"/>
          <w:i/>
        </w:rPr>
        <w:t>vs</w:t>
      </w:r>
      <w:r w:rsidRPr="007E5A2C">
        <w:rPr>
          <w:rFonts w:ascii="Book Antiqua" w:hAnsi="Book Antiqua"/>
        </w:rPr>
        <w:t xml:space="preserve"> 4.39/100000, </w:t>
      </w:r>
      <w:r w:rsidRPr="007E5A2C">
        <w:rPr>
          <w:rFonts w:ascii="Book Antiqua" w:hAnsi="Book Antiqua"/>
          <w:i/>
        </w:rPr>
        <w:t>P</w:t>
      </w:r>
      <w:r w:rsidRPr="007E5A2C">
        <w:rPr>
          <w:rFonts w:ascii="Book Antiqua" w:hAnsi="Book Antiqua"/>
        </w:rPr>
        <w:t xml:space="preserve"> &lt; 0.05)</w:t>
      </w:r>
      <w:r w:rsidRPr="007E5A2C">
        <w:rPr>
          <w:rFonts w:ascii="Book Antiqua" w:hAnsi="Book Antiqua"/>
        </w:rPr>
        <w:fldChar w:fldCharType="begin">
          <w:fldData xml:space="preserve">PEVuZE5vdGU+PENpdGU+PEF1dGhvcj5DdW1taW5nczwvQXV0aG9yPjxZZWFyPjIwMDg8L1llYXI+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PEVuZE5vdGU+PENpdGU+PEF1dGhvcj5DdW1taW5nczwvQXV0aG9yPjxZZWFyPjIwMDg8L1llYXI+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36" w:tooltip="Cummings, 2008 #3764" w:history="1">
        <w:r w:rsidRPr="007E5A2C">
          <w:rPr>
            <w:rFonts w:ascii="Book Antiqua" w:hAnsi="Book Antiqua"/>
            <w:noProof/>
            <w:vertAlign w:val="superscript"/>
          </w:rPr>
          <w:t>36</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Squamous cell carcinoma </w:t>
      </w:r>
      <w:r w:rsidRPr="007E5A2C">
        <w:rPr>
          <w:rFonts w:ascii="Book Antiqua" w:hAnsi="Book Antiqua"/>
        </w:rPr>
        <w:lastRenderedPageBreak/>
        <w:t xml:space="preserve">was more commonly diagnosed in blacks and white females, whereas adenocarcinoma was more common among white males. </w:t>
      </w:r>
    </w:p>
    <w:p w:rsidR="007F696F" w:rsidRPr="007E5A2C" w:rsidRDefault="007F696F" w:rsidP="001523A9">
      <w:pPr>
        <w:snapToGrid w:val="0"/>
        <w:spacing w:line="360" w:lineRule="auto"/>
        <w:ind w:firstLineChars="100" w:firstLine="240"/>
        <w:jc w:val="both"/>
        <w:rPr>
          <w:rFonts w:ascii="Book Antiqua" w:hAnsi="Book Antiqua"/>
          <w:lang w:eastAsia="zh-CN"/>
        </w:rPr>
      </w:pPr>
      <w:r w:rsidRPr="007E5A2C">
        <w:rPr>
          <w:rFonts w:ascii="Book Antiqua" w:hAnsi="Book Antiqua"/>
        </w:rPr>
        <w:t>Although the disease is relatively uncommon in the United States, it is a major global health threat</w:t>
      </w:r>
      <w:r w:rsidRPr="007E5A2C">
        <w:rPr>
          <w:rFonts w:ascii="Book Antiqua" w:hAnsi="Book Antiqua"/>
        </w:rPr>
        <w:fldChar w:fldCharType="begin"/>
      </w:r>
      <w:r w:rsidRPr="007E5A2C">
        <w:rPr>
          <w:rFonts w:ascii="Book Antiqua" w:hAnsi="Book Antiqua"/>
        </w:rPr>
        <w:instrText xml:space="preserve"> ADDIN EN.CITE &lt;EndNote&gt;&lt;Cite&gt;&lt;Author&gt;Ilson&lt;/Author&gt;&lt;Year&gt;2008&lt;/Year&gt;&lt;RecNum&gt;1720&lt;/RecNum&gt;&lt;DisplayText&gt;&lt;style face="superscript"&gt;[37]&lt;/style&gt;&lt;/DisplayText&gt;&lt;record&gt;&lt;rec-number&gt;1720&lt;/rec-number&gt;&lt;foreign-keys&gt;&lt;key app="EN" db-id="psw5erpx8ez5zrexd9nxaf9o9wdwvw59x0xt"&gt;1720&lt;/key&gt;&lt;/foreign-keys&gt;&lt;ref-type name="Journal Article"&gt;17&lt;/ref-type&gt;&lt;contributors&gt;&lt;authors&gt;&lt;author&gt;Ilson, D. H.&lt;/author&gt;&lt;/authors&gt;&lt;/contributors&gt;&lt;auth-address&gt;Gastrointestinal Oncology Service, Department of Medicine, Memorial Sloan-Kettering Cancer Center and Weill-Cornell University Medical College New York, NY.&lt;/auth-address&gt;&lt;titles&gt;&lt;title&gt;Esophageal cancer chemotherapy: recent advances&lt;/title&gt;&lt;secondary-title&gt;Gastrointest Cancer Res&lt;/secondary-title&gt;&lt;alt-title&gt;Gastrointestinal cancer research : GCR&lt;/alt-title&gt;&lt;/titles&gt;&lt;periodical&gt;&lt;full-title&gt;Gastrointest Cancer Res&lt;/full-title&gt;&lt;abbr-1&gt;Gastrointestinal cancer research : GCR&lt;/abbr-1&gt;&lt;/periodical&gt;&lt;alt-periodical&gt;&lt;full-title&gt;Gastrointest Cancer Res&lt;/full-title&gt;&lt;abbr-1&gt;Gastrointestinal cancer research : GCR&lt;/abbr-1&gt;&lt;/alt-periodical&gt;&lt;pages&gt;85-92&lt;/pages&gt;&lt;volume&gt;2&lt;/volume&gt;&lt;number&gt;2&lt;/number&gt;&lt;dates&gt;&lt;year&gt;2008&lt;/year&gt;&lt;pub-dates&gt;&lt;date&gt;Mar&lt;/date&gt;&lt;/pub-dates&gt;&lt;/dates&gt;&lt;isbn&gt;1934-7820 (Print)&amp;#xD;1934-7820 (Linking)&lt;/isbn&gt;&lt;accession-num&gt;19259300&lt;/accession-num&gt;&lt;urls&gt;&lt;related-urls&gt;&lt;url&gt;http://www.ncbi.nlm.nih.gov/pubmed/19259300&lt;/url&gt;&lt;/related-urls&gt;&lt;/urls&gt;&lt;custom2&gt;2630822&lt;/custom2&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37" w:tooltip="Ilson, 2008 #1720" w:history="1">
        <w:r w:rsidRPr="007E5A2C">
          <w:rPr>
            <w:rFonts w:ascii="Book Antiqua" w:hAnsi="Book Antiqua"/>
            <w:noProof/>
            <w:vertAlign w:val="superscript"/>
          </w:rPr>
          <w:t>37</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Esophageal cancer is four times more common and slightly more lethal in men than in women. According to the National Cancer Institute (Cancer.gov) in 2012, it is estimated that 17460 persons (13950 men and 3510 women) will be diagnosed with and 15070 persons will die of cancer of the esophagus in 2012.</w:t>
      </w:r>
    </w:p>
    <w:p w:rsidR="007F696F" w:rsidRPr="007E5A2C" w:rsidRDefault="007F696F" w:rsidP="001523A9">
      <w:pPr>
        <w:snapToGrid w:val="0"/>
        <w:spacing w:line="360" w:lineRule="auto"/>
        <w:ind w:firstLineChars="100" w:firstLine="240"/>
        <w:jc w:val="both"/>
        <w:rPr>
          <w:rFonts w:ascii="Book Antiqua" w:hAnsi="Book Antiqua"/>
        </w:rPr>
      </w:pPr>
      <w:r w:rsidRPr="007E5A2C">
        <w:rPr>
          <w:rFonts w:ascii="Book Antiqua" w:hAnsi="Book Antiqua"/>
        </w:rPr>
        <w:t>Esophageal cancer occurs at a rate 20 to 30 times higher in China than in the United States. An esophageal "cancer belt," primarily squamous cell cancers, extends from northeast China to the Middle East</w:t>
      </w:r>
      <w:r w:rsidRPr="007E5A2C">
        <w:rPr>
          <w:rFonts w:ascii="Book Antiqua" w:hAnsi="Book Antiqua"/>
        </w:rPr>
        <w:fldChar w:fldCharType="begin">
          <w:fldData xml:space="preserve">PEVuZE5vdGU+PENpdGU+PEF1dGhvcj5SYXNvb2w8L0F1dGhvcj48WWVhcj4yMDEyPC9ZZWFyPjxS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L2FiYnItMT48L2FsdC1wZXJpb2RpY2FsPjxwYWdlcz4xMS01PC9wYWdlcz48dm9sdW1lPjMzPC92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==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PEVuZE5vdGU+PENpdGU+PEF1dGhvcj5SYXNvb2w8L0F1dGhvcj48WWVhcj4yMDEyPC9ZZWFyPjxS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L2FiYnItMT48L2FsdC1wZXJpb2RpY2FsPjxwYWdlcz4xMS01PC9wYWdlcz48dm9sdW1lPjMzPC92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==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38" w:tooltip="Rasool, 2012 #2040" w:history="1">
        <w:r w:rsidRPr="007E5A2C">
          <w:rPr>
            <w:rFonts w:ascii="Book Antiqua" w:hAnsi="Book Antiqua"/>
            <w:noProof/>
            <w:vertAlign w:val="superscript"/>
          </w:rPr>
          <w:t>38-40</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Evidence of an association between environment and diet and esophageal cancer comes from the profound differences in incidence observed in various parts of the world. The majority of the factors so far implicated in cancer of the esophagus appear to act directly on the esophagus rather than systemically. Nutritional deficiencies can develop by chronic alcohol use as well as by poverty and lack of an adequate food supply, but diet does not explain the whole picture. External carcinogens are necessary to affect the end result. The association between nutrition and esophagitis may suggest methods of primary prevention of esophageal cancer and provide a chance of lowering the incidence of this deadly disease</w:t>
      </w:r>
      <w:r w:rsidRPr="007E5A2C">
        <w:rPr>
          <w:rFonts w:ascii="Book Antiqua" w:hAnsi="Book Antiqua"/>
        </w:rPr>
        <w:fldChar w:fldCharType="begin">
          <w:fldData xml:space="preserve">PEVuZE5vdGU+PENpdGU+PEF1dGhvcj5NY0NvbGx1bTwvQXV0aG9yPjxZZWFyPjIwMDY8L1llYXI+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PEVuZE5vdGU+PENpdGU+PEF1dGhvcj5NY0NvbGx1bTwvQXV0aG9yPjxZZWFyPjIwMDY8L1llYXI+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31" w:tooltip="McCollum, 2006 #1792" w:history="1">
        <w:r w:rsidRPr="007E5A2C">
          <w:rPr>
            <w:rFonts w:ascii="Book Antiqua" w:hAnsi="Book Antiqua"/>
            <w:noProof/>
            <w:vertAlign w:val="superscript"/>
          </w:rPr>
          <w:t>31</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w:t>
      </w:r>
    </w:p>
    <w:p w:rsidR="007F696F" w:rsidRPr="007E5A2C" w:rsidRDefault="007F696F" w:rsidP="001523A9">
      <w:pPr>
        <w:snapToGrid w:val="0"/>
        <w:spacing w:line="360" w:lineRule="auto"/>
        <w:ind w:firstLineChars="100" w:firstLine="240"/>
        <w:jc w:val="both"/>
        <w:rPr>
          <w:rFonts w:ascii="Book Antiqua" w:hAnsi="Book Antiqua"/>
          <w:lang w:eastAsia="zh-CN"/>
        </w:rPr>
      </w:pPr>
      <w:r w:rsidRPr="007E5A2C">
        <w:rPr>
          <w:rFonts w:ascii="Book Antiqua" w:hAnsi="Book Antiqua"/>
        </w:rPr>
        <w:t xml:space="preserve">From 1996-2009, the </w:t>
      </w:r>
      <w:hyperlink r:id="rId8" w:history="1">
        <w:r w:rsidRPr="007E5A2C">
          <w:rPr>
            <w:rFonts w:ascii="Book Antiqua" w:hAnsi="Book Antiqua"/>
          </w:rPr>
          <w:t>annual percentage change</w:t>
        </w:r>
      </w:hyperlink>
      <w:r w:rsidRPr="007E5A2C">
        <w:rPr>
          <w:rFonts w:ascii="Book Antiqua" w:hAnsi="Book Antiqua"/>
        </w:rPr>
        <w:t xml:space="preserve">  was increased by 0.5% in all races and 0.4% in white. However, the increase of incidence is because of the increase incidence in men. Actually, the incidence in woman dropped by 0.4% (Surveillance, Epidemiology and End Results</w:t>
      </w:r>
      <w:r w:rsidRPr="007E5A2C">
        <w:rPr>
          <w:rFonts w:ascii="Book Antiqua" w:hAnsi="Book Antiqua"/>
          <w:lang w:eastAsia="zh-CN"/>
        </w:rPr>
        <w:t xml:space="preserve">, </w:t>
      </w:r>
      <w:r w:rsidRPr="007E5A2C">
        <w:rPr>
          <w:rFonts w:ascii="Book Antiqua" w:hAnsi="Book Antiqua"/>
        </w:rPr>
        <w:t>SEER).</w:t>
      </w:r>
    </w:p>
    <w:p w:rsidR="007F696F" w:rsidRPr="007E5A2C" w:rsidRDefault="007F696F" w:rsidP="006B29B0">
      <w:pPr>
        <w:snapToGrid w:val="0"/>
        <w:spacing w:line="360" w:lineRule="auto"/>
        <w:jc w:val="both"/>
        <w:outlineLvl w:val="2"/>
        <w:rPr>
          <w:rFonts w:ascii="Book Antiqua" w:hAnsi="Book Antiqua"/>
          <w:b/>
          <w:lang w:eastAsia="zh-CN"/>
        </w:rPr>
      </w:pPr>
    </w:p>
    <w:p w:rsidR="007F696F" w:rsidRPr="007E5A2C" w:rsidRDefault="007F696F" w:rsidP="006B29B0">
      <w:pPr>
        <w:snapToGrid w:val="0"/>
        <w:spacing w:line="360" w:lineRule="auto"/>
        <w:jc w:val="both"/>
        <w:outlineLvl w:val="2"/>
        <w:rPr>
          <w:rFonts w:ascii="Book Antiqua" w:hAnsi="Book Antiqua"/>
          <w:b/>
        </w:rPr>
      </w:pPr>
      <w:r w:rsidRPr="007E5A2C">
        <w:rPr>
          <w:rFonts w:ascii="Book Antiqua" w:hAnsi="Book Antiqua"/>
          <w:b/>
        </w:rPr>
        <w:t>MORTALITY</w:t>
      </w:r>
    </w:p>
    <w:p w:rsidR="007F696F" w:rsidRPr="007E5A2C" w:rsidRDefault="007F696F" w:rsidP="006B29B0">
      <w:pPr>
        <w:snapToGrid w:val="0"/>
        <w:spacing w:line="360" w:lineRule="auto"/>
        <w:jc w:val="both"/>
        <w:outlineLvl w:val="2"/>
        <w:rPr>
          <w:rFonts w:ascii="Book Antiqua" w:hAnsi="Book Antiqua"/>
        </w:rPr>
      </w:pPr>
      <w:r w:rsidRPr="007E5A2C">
        <w:rPr>
          <w:rFonts w:ascii="Book Antiqua" w:hAnsi="Book Antiqua"/>
        </w:rPr>
        <w:t xml:space="preserve">Figure 1 shows the age-adjusted esophageal cancer mortality. It is in line with the incidence rate in the world but there is no difference between men and women. Age-adjusted mortality for blacks, although showing a declining trend, was nearly twice that </w:t>
      </w:r>
      <w:r w:rsidRPr="007E5A2C">
        <w:rPr>
          <w:rFonts w:ascii="Book Antiqua" w:hAnsi="Book Antiqua"/>
        </w:rPr>
        <w:lastRenderedPageBreak/>
        <w:t xml:space="preserve">of whites (7.79 </w:t>
      </w:r>
      <w:r w:rsidRPr="007E5A2C">
        <w:rPr>
          <w:rFonts w:ascii="Book Antiqua" w:hAnsi="Book Antiqua"/>
          <w:i/>
        </w:rPr>
        <w:t>vs</w:t>
      </w:r>
      <w:r w:rsidRPr="007E5A2C">
        <w:rPr>
          <w:rFonts w:ascii="Book Antiqua" w:hAnsi="Book Antiqua"/>
        </w:rPr>
        <w:t xml:space="preserve"> 3.96, </w:t>
      </w:r>
      <w:r w:rsidRPr="007E5A2C">
        <w:rPr>
          <w:rFonts w:ascii="Book Antiqua" w:hAnsi="Book Antiqua"/>
          <w:i/>
        </w:rPr>
        <w:t>P</w:t>
      </w:r>
      <w:r w:rsidRPr="007E5A2C">
        <w:rPr>
          <w:rFonts w:ascii="Book Antiqua" w:hAnsi="Book Antiqua"/>
        </w:rPr>
        <w:t xml:space="preserve"> &lt; 0.05). Squamous cell carcinoma was more commonly diagnosed in blacks and white females, whereas adenocarcinoma was more common among white males (</w:t>
      </w:r>
      <w:r w:rsidRPr="007E5A2C">
        <w:rPr>
          <w:rFonts w:ascii="Book Antiqua" w:hAnsi="Book Antiqua"/>
          <w:i/>
        </w:rPr>
        <w:t>P</w:t>
      </w:r>
      <w:r w:rsidRPr="007E5A2C">
        <w:rPr>
          <w:rFonts w:ascii="Book Antiqua" w:hAnsi="Book Antiqua"/>
        </w:rPr>
        <w:t xml:space="preserve"> &lt; 0.001)</w:t>
      </w:r>
      <w:r w:rsidRPr="007E5A2C">
        <w:rPr>
          <w:rFonts w:ascii="Book Antiqua" w:hAnsi="Book Antiqua"/>
        </w:rPr>
        <w:fldChar w:fldCharType="begin">
          <w:fldData xml:space="preserve">PEVuZE5vdGU+PENpdGU+PEF1dGhvcj5CYXF1ZXQ8L0F1dGhvcj48WWVhcj4yMDA1PC9ZZWFyPjxS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PEVuZE5vdGU+PENpdGU+PEF1dGhvcj5CYXF1ZXQ8L0F1dGhvcj48WWVhcj4yMDA1PC9ZZWFyPjxS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41" w:tooltip="Baquet, 2005 #3769" w:history="1">
        <w:r w:rsidRPr="007E5A2C">
          <w:rPr>
            <w:rFonts w:ascii="Book Antiqua" w:hAnsi="Book Antiqua"/>
            <w:noProof/>
            <w:vertAlign w:val="superscript"/>
          </w:rPr>
          <w:t>41</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The reasons are economic status, diet, and poor eating habits etc.</w:t>
      </w:r>
    </w:p>
    <w:p w:rsidR="007F696F" w:rsidRPr="007E5A2C" w:rsidRDefault="007F696F" w:rsidP="006B29B0">
      <w:pPr>
        <w:snapToGrid w:val="0"/>
        <w:spacing w:line="360" w:lineRule="auto"/>
        <w:jc w:val="both"/>
        <w:outlineLvl w:val="2"/>
        <w:rPr>
          <w:rFonts w:ascii="Book Antiqua" w:hAnsi="Book Antiqua"/>
          <w:b/>
        </w:rPr>
      </w:pPr>
      <w:r w:rsidRPr="007E5A2C">
        <w:rPr>
          <w:rFonts w:ascii="Book Antiqua" w:hAnsi="Book Antiqua"/>
          <w:b/>
        </w:rPr>
        <w:t>SURVIVAL</w:t>
      </w:r>
    </w:p>
    <w:p w:rsidR="007F696F" w:rsidRPr="007E5A2C" w:rsidRDefault="007F696F" w:rsidP="006B29B0">
      <w:pPr>
        <w:snapToGrid w:val="0"/>
        <w:spacing w:line="360" w:lineRule="auto"/>
        <w:jc w:val="both"/>
        <w:rPr>
          <w:rFonts w:ascii="Book Antiqua" w:hAnsi="Book Antiqua"/>
        </w:rPr>
      </w:pPr>
      <w:r w:rsidRPr="007E5A2C">
        <w:rPr>
          <w:rFonts w:ascii="Book Antiqua" w:hAnsi="Book Antiqua"/>
        </w:rPr>
        <w:t>Survival varied widely according to cancer site. The differences in survival related to histology were also expected</w:t>
      </w:r>
      <w:r w:rsidRPr="007E5A2C">
        <w:rPr>
          <w:rFonts w:ascii="Book Antiqua" w:hAnsi="Book Antiqua"/>
        </w:rPr>
        <w:fldChar w:fldCharType="begin">
          <w:fldData xml:space="preserve">PEVuZE5vdGU+PENpdGU+PEF1dGhvcj5GYWl2cmU8L0F1dGhvcj48WWVhcj4yMDEyPC9ZZWFyPjxS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PEVuZE5vdGU+PENpdGU+PEF1dGhvcj5GYWl2cmU8L0F1dGhvcj48WWVhcj4yMDEyPC9ZZWFyPjxS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42" w:tooltip="Faivre, 2012 #232" w:history="1">
        <w:r w:rsidRPr="007E5A2C">
          <w:rPr>
            <w:rFonts w:ascii="Book Antiqua" w:hAnsi="Book Antiqua"/>
            <w:noProof/>
            <w:vertAlign w:val="superscript"/>
          </w:rPr>
          <w:t>42</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Although survival was poor for all groups, it was significantly poorer in blacks than in whites (Figure 2). The overall 5-year relative survival for 2002-2008 from 18 SEER geographic areas was 16.9%. Five-year relative survival by race and sex was: 18.1% for white men; 17.0% for white women; 10.4% for black men; 12.6% for black women.</w:t>
      </w:r>
    </w:p>
    <w:p w:rsidR="007F696F" w:rsidRPr="007E5A2C" w:rsidRDefault="007F696F" w:rsidP="00912365">
      <w:pPr>
        <w:snapToGrid w:val="0"/>
        <w:spacing w:line="360" w:lineRule="auto"/>
        <w:ind w:firstLineChars="100" w:firstLine="240"/>
        <w:jc w:val="both"/>
        <w:outlineLvl w:val="2"/>
        <w:rPr>
          <w:rFonts w:ascii="Book Antiqua" w:hAnsi="Book Antiqua"/>
        </w:rPr>
      </w:pPr>
      <w:r w:rsidRPr="007E5A2C">
        <w:rPr>
          <w:rFonts w:ascii="Book Antiqua" w:hAnsi="Book Antiqua"/>
        </w:rPr>
        <w:t xml:space="preserve">The overall relative 5-year survival rates over time increase gradually in white and black, man and women. For example, the rate was below 2% in 1995 to over 10% in 2008 in black men (SEER). </w:t>
      </w:r>
    </w:p>
    <w:p w:rsidR="007F696F" w:rsidRPr="007E5A2C" w:rsidRDefault="007F696F" w:rsidP="00912365">
      <w:pPr>
        <w:snapToGrid w:val="0"/>
        <w:spacing w:line="360" w:lineRule="auto"/>
        <w:ind w:firstLineChars="100" w:firstLine="240"/>
        <w:jc w:val="both"/>
        <w:rPr>
          <w:rFonts w:ascii="Book Antiqua" w:hAnsi="Book Antiqua"/>
        </w:rPr>
      </w:pPr>
      <w:r w:rsidRPr="007E5A2C">
        <w:rPr>
          <w:rFonts w:ascii="Book Antiqua" w:hAnsi="Book Antiqua"/>
        </w:rPr>
        <w:t>Although the overall outlook for patients diagnosed with esophageal cancer has improved in the past 30 years, most patients still present with advanced disease, and their survival remains poor</w:t>
      </w:r>
      <w:r w:rsidRPr="007E5A2C">
        <w:rPr>
          <w:rFonts w:ascii="Book Antiqua" w:hAnsi="Book Antiqua"/>
        </w:rPr>
        <w:fldChar w:fldCharType="begin">
          <w:fldData xml:space="preserve">PEVuZE5vdGU+PENpdGU+PEF1dGhvcj5DZXNhczwvQXV0aG9yPjxZZWFyPjIwMDQ8L1llYXI+PFJl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==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PEVuZE5vdGU+PENpdGU+PEF1dGhvcj5DZXNhczwvQXV0aG9yPjxZZWFyPjIwMDQ8L1llYXI+PFJl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==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43" w:tooltip="Cesas, 2004 #241" w:history="1">
        <w:r w:rsidRPr="007E5A2C">
          <w:rPr>
            <w:rFonts w:ascii="Book Antiqua" w:hAnsi="Book Antiqua"/>
            <w:noProof/>
            <w:vertAlign w:val="superscript"/>
          </w:rPr>
          <w:t>43</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One-third to one-half of patients treated with either chemoradiation therapy or chemoradiation therapy plus surgery are alive at 2 years, without recurrence of esophageal cancer. </w:t>
      </w:r>
    </w:p>
    <w:p w:rsidR="007F696F" w:rsidRPr="007E5A2C" w:rsidRDefault="007F696F" w:rsidP="00912365">
      <w:pPr>
        <w:snapToGrid w:val="0"/>
        <w:spacing w:line="360" w:lineRule="auto"/>
        <w:ind w:firstLineChars="100" w:firstLine="240"/>
        <w:jc w:val="both"/>
        <w:rPr>
          <w:rFonts w:ascii="Book Antiqua" w:eastAsia="Arial Unicode MS" w:hAnsi="Book Antiqua" w:cs="Arial Unicode MS"/>
          <w:color w:val="2E2E2E"/>
          <w:lang w:eastAsia="zh-CN"/>
        </w:rPr>
      </w:pPr>
      <w:r w:rsidRPr="007E5A2C">
        <w:rPr>
          <w:rFonts w:ascii="Book Antiqua" w:hAnsi="Book Antiqua"/>
        </w:rPr>
        <w:t>The reason is because esophageal cancer is diagnosed at rather late stage. Overall, more than 30 percent of patients have metastatic disease at the time of presentation (32.15% in white and 31.83% in black). None was found that has in situ cancer, due to the fact that it can be difficult to diagnose esophageal cancer early. Among patients who are undergoing primary surgery, 22 percent have localized disease, 30 percent have regional cancer (Table 1)</w:t>
      </w:r>
      <w:r w:rsidRPr="007E5A2C">
        <w:rPr>
          <w:rFonts w:ascii="Book Antiqua" w:eastAsia="Arial Unicode MS" w:hAnsi="Book Antiqua" w:cs="Arial Unicode MS"/>
          <w:color w:val="2E2E2E"/>
        </w:rPr>
        <w:t>.</w:t>
      </w:r>
    </w:p>
    <w:p w:rsidR="007F696F" w:rsidRPr="007E5A2C" w:rsidRDefault="007F696F" w:rsidP="00912365">
      <w:pPr>
        <w:snapToGrid w:val="0"/>
        <w:spacing w:line="360" w:lineRule="auto"/>
        <w:ind w:firstLineChars="100" w:firstLine="240"/>
        <w:jc w:val="both"/>
        <w:rPr>
          <w:rFonts w:ascii="Book Antiqua" w:hAnsi="Book Antiqua"/>
          <w:lang w:eastAsia="zh-CN"/>
        </w:rPr>
      </w:pPr>
    </w:p>
    <w:p w:rsidR="007F696F" w:rsidRPr="007E5A2C" w:rsidRDefault="007F696F" w:rsidP="006B29B0">
      <w:pPr>
        <w:snapToGrid w:val="0"/>
        <w:spacing w:line="360" w:lineRule="auto"/>
        <w:jc w:val="both"/>
        <w:rPr>
          <w:rFonts w:ascii="Book Antiqua" w:hAnsi="Book Antiqua"/>
          <w:b/>
        </w:rPr>
      </w:pPr>
      <w:r w:rsidRPr="007E5A2C">
        <w:rPr>
          <w:rFonts w:ascii="Book Antiqua" w:hAnsi="Book Antiqua"/>
          <w:b/>
        </w:rPr>
        <w:t>RISK FACTORS</w:t>
      </w:r>
    </w:p>
    <w:p w:rsidR="007F696F" w:rsidRPr="007E5A2C" w:rsidRDefault="007F696F" w:rsidP="006B29B0">
      <w:pPr>
        <w:snapToGrid w:val="0"/>
        <w:spacing w:line="360" w:lineRule="auto"/>
        <w:jc w:val="both"/>
        <w:rPr>
          <w:rFonts w:ascii="Book Antiqua" w:hAnsi="Book Antiqua"/>
        </w:rPr>
      </w:pPr>
      <w:r w:rsidRPr="007E5A2C">
        <w:rPr>
          <w:rFonts w:ascii="Book Antiqua" w:hAnsi="Book Antiqua"/>
        </w:rPr>
        <w:lastRenderedPageBreak/>
        <w:t xml:space="preserve">The patterns of esophageal cancer are dramatically changing in the United States. However, the mechanisms of esophageal </w:t>
      </w:r>
      <w:hyperlink r:id="rId9" w:history="1">
        <w:r w:rsidRPr="007E5A2C">
          <w:rPr>
            <w:rFonts w:ascii="Book Antiqua" w:hAnsi="Book Antiqua"/>
          </w:rPr>
          <w:t>tumorigenesis</w:t>
        </w:r>
      </w:hyperlink>
      <w:r w:rsidRPr="007E5A2C">
        <w:rPr>
          <w:rFonts w:ascii="Book Antiqua" w:hAnsi="Book Antiqua"/>
        </w:rPr>
        <w:t xml:space="preserve"> are not fully understood</w:t>
      </w:r>
      <w:r w:rsidRPr="007E5A2C">
        <w:rPr>
          <w:rFonts w:ascii="Book Antiqua" w:hAnsi="Book Antiqua"/>
        </w:rPr>
        <w:fldChar w:fldCharType="begin"/>
      </w:r>
      <w:r w:rsidRPr="007E5A2C">
        <w:rPr>
          <w:rFonts w:ascii="Book Antiqua" w:hAnsi="Book Antiqua"/>
        </w:rPr>
        <w:instrText xml:space="preserve"> ADDIN EN.CITE &lt;EndNote&gt;&lt;Cite&gt;&lt;Author&gt;Enzinger&lt;/Author&gt;&lt;Year&gt;2003&lt;/Year&gt;&lt;RecNum&gt;2129&lt;/RecNum&gt;&lt;DisplayText&gt;&lt;style face="superscript"&gt;[5]&lt;/style&gt;&lt;/DisplayText&gt;&lt;record&gt;&lt;rec-number&gt;2129&lt;/rec-number&gt;&lt;foreign-keys&gt;&lt;key app="EN" db-id="psw5erpx8ez5zrexd9nxaf9o9wdwvw59x0xt"&gt;2129&lt;/key&gt;&lt;/foreign-keys&gt;&lt;ref-type name="Journal Article"&gt;17&lt;/ref-type&gt;&lt;contributors&gt;&lt;authors&gt;&lt;author&gt;Enzinger, P. C.&lt;/author&gt;&lt;author&gt;Mayer, R. J.&lt;/author&gt;&lt;/authors&gt;&lt;/contributors&gt;&lt;auth-address&gt;Department of Medical Oncology, Dana-Farber Cancer Institute, Boston, MA 02115, USA.&lt;/auth-address&gt;&lt;titles&gt;&lt;title&gt;Esophageal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medicine&lt;/abbr-1&gt;&lt;/alt-periodical&gt;&lt;pages&gt;2241-52&lt;/pages&gt;&lt;volume&gt;349&lt;/volume&gt;&lt;number&gt;23&lt;/number&gt;&lt;keywords&gt;&lt;keyword&gt;Adenocarcinoma/etiology&lt;/keyword&gt;&lt;keyword&gt;Alcohol Drinking/adverse effects&lt;/keyword&gt;&lt;keyword&gt;Carcinoma, Squamous Cell/etiology&lt;/keyword&gt;&lt;keyword&gt;Combined Modality Therapy&lt;/keyword&gt;&lt;keyword&gt;Deglutition Disorders/etiology/therapy&lt;/keyword&gt;&lt;keyword&gt;Esophageal Fistula/etiology/therapy&lt;/keyword&gt;&lt;keyword&gt;*Esophageal Neoplasms/complications/diagnosis/etiology/therapy&lt;/keyword&gt;&lt;keyword&gt;Gastroesophageal Reflux/complications&lt;/keyword&gt;&lt;keyword&gt;Humans&lt;/keyword&gt;&lt;keyword&gt;Incidence&lt;/keyword&gt;&lt;keyword&gt;Neoplasm Staging&lt;/keyword&gt;&lt;keyword&gt;Preoperative Care&lt;/keyword&gt;&lt;keyword&gt;Risk Factors&lt;/keyword&gt;&lt;keyword&gt;Smoking/adverse effects&lt;/keyword&gt;&lt;/keywords&gt;&lt;dates&gt;&lt;year&gt;2003&lt;/year&gt;&lt;pub-dates&gt;&lt;date&gt;Dec 4&lt;/date&gt;&lt;/pub-dates&gt;&lt;/dates&gt;&lt;isbn&gt;1533-4406 (Electronic)&amp;#xD;0028-4793 (Linking)&lt;/isbn&gt;&lt;accession-num&gt;14657432&lt;/accession-num&gt;&lt;urls&gt;&lt;related-urls&gt;&lt;url&gt;http://www.ncbi.nlm.nih.gov/pubmed/14657432&lt;/url&gt;&lt;/related-urls&gt;&lt;/urls&gt;&lt;electronic-resource-num&gt;10.1056/NEJMra035010&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5" w:tooltip="Enzinger, 2003 #2129" w:history="1">
        <w:r w:rsidRPr="007E5A2C">
          <w:rPr>
            <w:rFonts w:ascii="Book Antiqua" w:hAnsi="Book Antiqua"/>
            <w:noProof/>
            <w:vertAlign w:val="superscript"/>
          </w:rPr>
          <w:t>5</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Three decades ago the large majority of these cancers were squamous cell carcinomas, but the incidence of esophageal adenocarcinoma has been steadily increasing</w:t>
      </w:r>
      <w:r w:rsidRPr="007E5A2C">
        <w:rPr>
          <w:rFonts w:ascii="Book Antiqua" w:hAnsi="Book Antiqua"/>
        </w:rPr>
        <w:fldChar w:fldCharType="begin"/>
      </w:r>
      <w:r w:rsidRPr="007E5A2C">
        <w:rPr>
          <w:rFonts w:ascii="Book Antiqua" w:hAnsi="Book Antiqua"/>
        </w:rPr>
        <w:instrText xml:space="preserve"> ADDIN EN.CITE &lt;EndNote&gt;&lt;Cite&gt;&lt;Author&gt;Lepage&lt;/Author&gt;&lt;Year&gt;2013&lt;/Year&gt;&lt;RecNum&gt;231&lt;/RecNum&gt;&lt;DisplayText&gt;&lt;style face="superscript"&gt;[44]&lt;/style&gt;&lt;/DisplayText&gt;&lt;record&gt;&lt;rec-number&gt;231&lt;/rec-number&gt;&lt;foreign-keys&gt;&lt;key app="EN" db-id="psw5erpx8ez5zrexd9nxaf9o9wdwvw59x0xt"&gt;231&lt;/key&gt;&lt;/foreign-keys&gt;&lt;ref-type name="Journal Article"&gt;17&lt;/ref-type&gt;&lt;contributors&gt;&lt;authors&gt;&lt;author&gt;Lepage, C.&lt;/author&gt;&lt;author&gt;Drouillard, A.&lt;/author&gt;&lt;author&gt;Jouve, J. L.&lt;/author&gt;&lt;author&gt;Faivre, J.&lt;/author&gt;&lt;/authors&gt;&lt;/contributors&gt;&lt;auth-address&gt;Burgundy Digestive Cancer Registry, INSERM U866, 21079 Dijon Cedex, France; University of Burgundy, France; University Hospital of Dijon, 2 Bd de Lattre de Tassigny, Dijon, France. Electronic address: come.lepage@u-bourgogne.fr.&lt;/auth-address&gt;&lt;titles&gt;&lt;title&gt;Epidemiology and risk factors for oesophageal adenocarcinoma&lt;/title&gt;&lt;secondary-title&gt;Dig Liver Dis&lt;/secondary-title&gt;&lt;alt-title&gt;Digestive and liver disease : official journal of the Italian Society of Gastroenterology and the Italian Association for the Study of the Liver&lt;/alt-title&gt;&lt;/titles&gt;&lt;periodical&gt;&lt;full-title&gt;Dig Liver Dis&lt;/full-title&gt;&lt;abbr-1&gt;Digestive and liver disease : official journal of the Italian Society of Gastroenterology and the Italian Association for the Study of the Liver&lt;/abbr-1&gt;&lt;/periodical&gt;&lt;alt-periodical&gt;&lt;full-title&gt;Dig Liver Dis&lt;/full-title&gt;&lt;abbr-1&gt;Digestive and liver disease : official journal of the Italian Society of Gastroenterology and the Italian Association for the Study of the Liver&lt;/abbr-1&gt;&lt;/alt-periodical&gt;&lt;dates&gt;&lt;year&gt;2013&lt;/year&gt;&lt;pub-dates&gt;&lt;date&gt;Feb 28&lt;/date&gt;&lt;/pub-dates&gt;&lt;/dates&gt;&lt;isbn&gt;1878-3562 (Electronic)&amp;#xD;1590-8658 (Linking)&lt;/isbn&gt;&lt;accession-num&gt;23453359&lt;/accession-num&gt;&lt;urls&gt;&lt;related-urls&gt;&lt;url&gt;http://www.ncbi.nlm.nih.gov/pubmed/23453359&lt;/url&gt;&lt;/related-urls&gt;&lt;/urls&gt;&lt;electronic-resource-num&gt;10.1016/j.dld.2012.12.020&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44" w:tooltip="Lepage, 2013 #231" w:history="1">
        <w:r w:rsidRPr="007E5A2C">
          <w:rPr>
            <w:rFonts w:ascii="Book Antiqua" w:hAnsi="Book Antiqua"/>
            <w:noProof/>
            <w:vertAlign w:val="superscript"/>
          </w:rPr>
          <w:t>44</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Tobacco and alcohol consumption are the primary causes of squamous cell carcinomas of the esophagus</w:t>
      </w:r>
      <w:r w:rsidRPr="007E5A2C">
        <w:rPr>
          <w:rFonts w:ascii="Book Antiqua" w:hAnsi="Book Antiqua"/>
        </w:rPr>
        <w:fldChar w:fldCharType="begin">
          <w:fldData xml:space="preserve">PEVuZE5vdGU+PENpdGU+PEF1dGhvcj5CbG90PC9BdXRob3I+PFllYXI+MTk5OTwvWWVhcj48UmVj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PEVuZE5vdGU+PENpdGU+PEF1dGhvcj5CbG90PC9BdXRob3I+PFllYXI+MTk5OTwvWWVhcj48UmVj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45" w:tooltip="Blot, 1999 #1727" w:history="1">
        <w:r w:rsidRPr="007E5A2C">
          <w:rPr>
            <w:rFonts w:ascii="Book Antiqua" w:hAnsi="Book Antiqua"/>
            <w:noProof/>
            <w:vertAlign w:val="superscript"/>
          </w:rPr>
          <w:t>45</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One of the strongest emerging risk factors, however, is obesity. Increases in the prevalence of obesity and the incidence of esophageal adenocarcinoma are parallel, and several epidemiologic studies have shown upwards of threefold excess risks among overweight individuals. Further research into the causes of these usually fatal cancers may help identify other potential determinants and provide needed information to help stem their increase.</w:t>
      </w:r>
    </w:p>
    <w:p w:rsidR="007F696F" w:rsidRPr="007E5A2C" w:rsidRDefault="007F696F" w:rsidP="00912365">
      <w:pPr>
        <w:snapToGrid w:val="0"/>
        <w:spacing w:line="360" w:lineRule="auto"/>
        <w:ind w:firstLineChars="100" w:firstLine="240"/>
        <w:jc w:val="both"/>
        <w:rPr>
          <w:rFonts w:ascii="Book Antiqua" w:hAnsi="Book Antiqua"/>
          <w:lang w:eastAsia="zh-CN"/>
        </w:rPr>
      </w:pPr>
      <w:r w:rsidRPr="007E5A2C">
        <w:rPr>
          <w:rFonts w:ascii="Book Antiqua" w:hAnsi="Book Antiqua"/>
        </w:rPr>
        <w:t>Cigarettes, red meat, alcohol and hookah smoking</w:t>
      </w:r>
      <w:r w:rsidRPr="007E5A2C">
        <w:rPr>
          <w:rFonts w:ascii="Book Antiqua" w:hAnsi="Book Antiqua"/>
        </w:rPr>
        <w:fldChar w:fldCharType="begin"/>
      </w:r>
      <w:r w:rsidRPr="007E5A2C">
        <w:rPr>
          <w:rFonts w:ascii="Book Antiqua" w:hAnsi="Book Antiqua"/>
        </w:rPr>
        <w:instrText xml:space="preserve"> ADDIN EN.CITE &lt;EndNote&gt;&lt;Cite&gt;&lt;Author&gt;Mao&lt;/Author&gt;&lt;Year&gt;2011&lt;/Year&gt;&lt;RecNum&gt;1824&lt;/RecNum&gt;&lt;DisplayText&gt;&lt;style face="superscript"&gt;[4]&lt;/style&gt;&lt;/DisplayText&gt;&lt;record&gt;&lt;rec-number&gt;1824&lt;/rec-number&gt;&lt;foreign-keys&gt;&lt;key app="EN" db-id="psw5erpx8ez5zrexd9nxaf9o9wdwvw59x0xt"&gt;1824&lt;/key&gt;&lt;/foreign-keys&gt;&lt;ref-type name="Journal Article"&gt;17&lt;/ref-type&gt;&lt;contributors&gt;&lt;authors&gt;&lt;author&gt;Mao, W. M.&lt;/author&gt;&lt;author&gt;Zheng, W. H.&lt;/author&gt;&lt;author&gt;Ling, Z. Q.&lt;/author&gt;&lt;/authors&gt;&lt;/contributors&gt;&lt;auth-address&gt;Zhejiang Cancer Research Institute, Zhejiang Province Cancer Hospital, Zhejiang Cancer Center, Hangzhou, China.&lt;/auth-address&gt;&lt;titles&gt;&lt;title&gt;Epidemiologic risk factors for esophageal cancer development&lt;/title&gt;&lt;secondary-title&gt;Asian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APJCP&lt;/abbr-1&gt;&lt;/alt-periodical&gt;&lt;pages&gt;2461-6&lt;/pages&gt;&lt;volume&gt;12&lt;/volume&gt;&lt;number&gt;10&lt;/number&gt;&lt;keywords&gt;&lt;keyword&gt;Age Factors&lt;/keyword&gt;&lt;keyword&gt;Alcoholism&lt;/keyword&gt;&lt;keyword&gt;Asia/epidemiology&lt;/keyword&gt;&lt;keyword&gt;Barrett Esophagus/complications&lt;/keyword&gt;&lt;keyword&gt;Esophageal Neoplasms/*epidemiology/*genetics/pathology&lt;/keyword&gt;&lt;keyword&gt;Food Habits&lt;/keyword&gt;&lt;keyword&gt;Humans&lt;/keyword&gt;&lt;keyword&gt;Nitrosamines/adverse effects&lt;/keyword&gt;&lt;keyword&gt;Nutrition Disorders&lt;/keyword&gt;&lt;keyword&gt;Papillomavirus Infections/complications/pathology&lt;/keyword&gt;&lt;keyword&gt;Retrospective Studies&lt;/keyword&gt;&lt;keyword&gt;Risk Factors&lt;/keyword&gt;&lt;keyword&gt;Sex Factors&lt;/keyword&gt;&lt;keyword&gt;Social Class&lt;/keyword&gt;&lt;keyword&gt;Tobacco Use Disorder&lt;/keyword&gt;&lt;/keywords&gt;&lt;dates&gt;&lt;year&gt;2011&lt;/year&gt;&lt;/dates&gt;&lt;isbn&gt;1513-7368 (Print)&amp;#xD;1513-7368 (Linking)&lt;/isbn&gt;&lt;accession-num&gt;22320939&lt;/accession-num&gt;&lt;urls&gt;&lt;related-urls&gt;&lt;url&gt;http://www.ncbi.nlm.nih.gov/pubmed/22320939&lt;/url&gt;&lt;/related-urls&gt;&lt;/urls&gt;&lt;/record&gt;&lt;/Cite&gt;&lt;/EndNote&gt;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4" w:tooltip="Mao, 2011 #1824" w:history="1">
        <w:r w:rsidRPr="007E5A2C">
          <w:rPr>
            <w:rFonts w:ascii="Book Antiqua" w:hAnsi="Book Antiqua"/>
            <w:noProof/>
            <w:vertAlign w:val="superscript"/>
          </w:rPr>
          <w:t>4</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nass use (a chewing tobacco product), opium consumption, hot tea drinking, poor oral health, low intake of fresh fruit and vegetables, and low socioeconomic status have been associated with a higher risk of esophageal SCC (Table 2). Barrett's esophagus is clearly recognized as a risk factor for EsC, and dysplasia remains the only factor useful for identifying patients at increased risk, for the development of esophageal adenocarcinoma in clinical practice.</w:t>
      </w:r>
    </w:p>
    <w:p w:rsidR="007F696F" w:rsidRPr="007E5A2C" w:rsidRDefault="007F696F" w:rsidP="00912365">
      <w:pPr>
        <w:snapToGrid w:val="0"/>
        <w:spacing w:line="360" w:lineRule="auto"/>
        <w:ind w:firstLineChars="100" w:firstLine="240"/>
        <w:jc w:val="both"/>
        <w:rPr>
          <w:rFonts w:ascii="Book Antiqua" w:hAnsi="Book Antiqua"/>
          <w:lang w:eastAsia="zh-CN"/>
        </w:rPr>
      </w:pPr>
    </w:p>
    <w:p w:rsidR="007F696F" w:rsidRPr="007E5A2C" w:rsidRDefault="007F696F" w:rsidP="006B29B0">
      <w:pPr>
        <w:snapToGrid w:val="0"/>
        <w:spacing w:line="360" w:lineRule="auto"/>
        <w:jc w:val="both"/>
        <w:rPr>
          <w:rFonts w:ascii="Book Antiqua" w:hAnsi="Book Antiqua"/>
          <w:b/>
          <w:i/>
        </w:rPr>
      </w:pPr>
      <w:r w:rsidRPr="007E5A2C">
        <w:rPr>
          <w:rFonts w:ascii="Book Antiqua" w:hAnsi="Book Antiqua"/>
          <w:b/>
          <w:i/>
        </w:rPr>
        <w:t>Smoking</w:t>
      </w:r>
    </w:p>
    <w:p w:rsidR="007F696F" w:rsidRPr="007E5A2C" w:rsidRDefault="007F696F" w:rsidP="006B29B0">
      <w:pPr>
        <w:snapToGrid w:val="0"/>
        <w:spacing w:line="360" w:lineRule="auto"/>
        <w:jc w:val="both"/>
        <w:rPr>
          <w:rFonts w:ascii="Book Antiqua" w:hAnsi="Book Antiqua"/>
          <w:lang w:eastAsia="zh-CN"/>
        </w:rPr>
      </w:pPr>
      <w:r w:rsidRPr="007E5A2C">
        <w:rPr>
          <w:rFonts w:ascii="Book Antiqua" w:hAnsi="Book Antiqua"/>
        </w:rPr>
        <w:t>Smoking is associated with an increased risk of both SCC and adenocarcinoma of the esophagus. The ingestion of tobacco condensates is thought to bring tobacco carcinogens, particularly nitrosamines, in contact with the esophageal mucosa. The risk of esophageal cancer correlates directly with the quantity of cigarettes smoked per day and the duration of smoking</w:t>
      </w:r>
      <w:r w:rsidRPr="007E5A2C">
        <w:rPr>
          <w:rFonts w:ascii="Book Antiqua" w:hAnsi="Book Antiqua"/>
        </w:rPr>
        <w:fldChar w:fldCharType="begin"/>
      </w:r>
      <w:r w:rsidRPr="007E5A2C">
        <w:rPr>
          <w:rFonts w:ascii="Book Antiqua" w:hAnsi="Book Antiqua"/>
        </w:rPr>
        <w:instrText xml:space="preserve"> ADDIN EN.CITE &lt;EndNote&gt;&lt;Cite&gt;&lt;Year&gt;2008&lt;/Year&gt;&lt;RecNum&gt;3761&lt;/RecNum&gt;&lt;DisplayText&gt;&lt;style face="superscript"&gt;[2]&lt;/style&gt;&lt;/DisplayText&gt;&lt;record&gt;&lt;rec-number&gt;3761&lt;/rec-number&gt;&lt;foreign-keys&gt;&lt;key app="EN" db-id="rdptrt0tzz9petew9sdvdda6r5r9zzwar2p5"&gt;3761&lt;/key&gt;&lt;/foreign-keys&gt;&lt;ref-type name="Journal Article"&gt;17&lt;/ref-type&gt;&lt;contributors&gt;&lt;/contributors&gt;&lt;titles&gt;&lt;title&gt;Esophageal cancer: epidemiology, pathogenesis and prevention&lt;/title&gt;&lt;secondary-title&gt;Nat Clin Pract Gastroenterol Hepatol&lt;/secondary-title&gt;&lt;alt-title&gt;Nature clinical practice. Gastroenterology &amp;amp; hepatology&lt;/alt-title&gt;&lt;/titles&gt;&lt;periodical&gt;&lt;full-title&gt;Nat Clin Pract Gastroenterol Hepatol&lt;/full-title&gt;&lt;abbr-1&gt;Nature clinical practice. Gastroenterology &amp;amp; hepatology&lt;/abbr-1&gt;&lt;/periodical&gt;&lt;alt-periodical&gt;&lt;full-title&gt;Nat Clin Pract Gastroenterol Hepatol&lt;/full-title&gt;&lt;abbr-1&gt;Nature clinical practice. Gastroenterology &amp;amp; hepatology&lt;/abbr-1&gt;&lt;/alt-periodical&gt;&lt;pages&gt;517-26&lt;/pages&gt;&lt;volume&gt;5&lt;/volume&gt;&lt;number&gt;9&lt;/number&gt;&lt;keywords&gt;&lt;keyword&gt;Adenocarcinoma/*epidemiology/*pathology/prevention &amp;amp; control&lt;/keyword&gt;&lt;keyword&gt;Carcinoma, Squamous Cell/*epidemiology/*pathology/prevention &amp;amp; control&lt;/keyword&gt;&lt;keyword&gt;Esophageal Neoplasms/*epidemiology/*pathology/prevention &amp;amp; control&lt;/keyword&gt;&lt;keyword&gt;Humans&lt;/keyword&gt;&lt;keyword&gt;Risk Factors&lt;/keyword&gt;&lt;/keywords&gt;&lt;dates&gt;&lt;year&gt;2008&lt;/year&gt;&lt;pub-dates&gt;&lt;date&gt;Sep&lt;/date&gt;&lt;/pub-dates&gt;&lt;/dates&gt;&lt;isbn&gt;1743-4386 (Electronic)&amp;#xD;1743-4378 (Linking)&lt;/isbn&gt;&lt;accession-num&gt;18679388&lt;/accession-num&gt;&lt;urls&gt;&lt;related-urls&gt;&lt;url&gt;http://www.ncbi.nlm.nih.gov/pubmed/18679388&lt;/url&gt;&lt;/related-urls&gt;&lt;/urls&gt;&lt;electronic-resource-num&gt;10.1038/ncpgasthep1223&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2" w:tooltip=", 2008 #3761" w:history="1">
        <w:r w:rsidRPr="007E5A2C">
          <w:rPr>
            <w:rFonts w:ascii="Book Antiqua" w:hAnsi="Book Antiqua"/>
            <w:noProof/>
            <w:vertAlign w:val="superscript"/>
          </w:rPr>
          <w:t>2</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w:t>
      </w:r>
    </w:p>
    <w:p w:rsidR="007F696F" w:rsidRPr="007E5A2C" w:rsidRDefault="007F696F" w:rsidP="006B29B0">
      <w:pPr>
        <w:snapToGrid w:val="0"/>
        <w:spacing w:line="360" w:lineRule="auto"/>
        <w:jc w:val="both"/>
        <w:rPr>
          <w:rFonts w:ascii="Book Antiqua" w:hAnsi="Book Antiqua"/>
          <w:lang w:eastAsia="zh-CN"/>
        </w:rPr>
      </w:pPr>
    </w:p>
    <w:p w:rsidR="007F696F" w:rsidRPr="007E5A2C" w:rsidRDefault="007F696F" w:rsidP="006B29B0">
      <w:pPr>
        <w:snapToGrid w:val="0"/>
        <w:spacing w:line="360" w:lineRule="auto"/>
        <w:jc w:val="both"/>
        <w:outlineLvl w:val="3"/>
        <w:rPr>
          <w:rFonts w:ascii="Book Antiqua" w:hAnsi="Book Antiqua"/>
          <w:b/>
          <w:i/>
        </w:rPr>
      </w:pPr>
      <w:r w:rsidRPr="007E5A2C">
        <w:rPr>
          <w:rFonts w:ascii="Book Antiqua" w:hAnsi="Book Antiqua"/>
          <w:b/>
          <w:i/>
        </w:rPr>
        <w:t>Chronic irritation</w:t>
      </w:r>
    </w:p>
    <w:p w:rsidR="007F696F" w:rsidRPr="007E5A2C" w:rsidRDefault="007F696F" w:rsidP="006B29B0">
      <w:pPr>
        <w:snapToGrid w:val="0"/>
        <w:spacing w:line="360" w:lineRule="auto"/>
        <w:jc w:val="both"/>
        <w:rPr>
          <w:rFonts w:ascii="Book Antiqua" w:hAnsi="Book Antiqua"/>
        </w:rPr>
      </w:pPr>
      <w:r w:rsidRPr="007E5A2C">
        <w:rPr>
          <w:rFonts w:ascii="Book Antiqua" w:hAnsi="Book Antiqua"/>
        </w:rPr>
        <w:t xml:space="preserve">Any factor that causes chronic irritation and inflammation of the esophageal mucosa appears to increase the incidence of squamous-cell carcinoma of the esophagus. </w:t>
      </w:r>
      <w:r w:rsidRPr="007E5A2C">
        <w:rPr>
          <w:rFonts w:ascii="Book Antiqua" w:hAnsi="Book Antiqua"/>
        </w:rPr>
        <w:lastRenderedPageBreak/>
        <w:t>Substantial alcohol intake, especially in combination with smoking</w:t>
      </w:r>
      <w:r w:rsidRPr="007E5A2C">
        <w:rPr>
          <w:rFonts w:ascii="Book Antiqua" w:hAnsi="Book Antiqua"/>
        </w:rPr>
        <w:fldChar w:fldCharType="begin">
          <w:fldData xml:space="preserve">PEVuZE5vdGU+PENpdGU+PEF1dGhvcj5EJmFwb3M7T25vZnJpbzwvQXV0aG9yPjxZZWFyPjE5OTc8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YnItMT5FbmRvc2NvcHk8L2FiYnItMT48L2FsdC1wZXJpb2RpY2FsPjxwYWdlcz45MS01PC9wYWdl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PEVuZE5vdGU+PENpdGU+PEF1dGhvcj5EJmFwb3M7T25vZnJpbzwvQXV0aG9yPjxZZWFyPjE5OTc8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YnItMT5FbmRvc2NvcHk8L2FiYnItMT48L2FsdC1wZXJpb2RpY2FsPjxwYWdlcz45MS01PC9wYWdl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46" w:tooltip="D'Onofrio, 1997 #1788" w:history="1">
        <w:r w:rsidRPr="007E5A2C">
          <w:rPr>
            <w:rFonts w:ascii="Book Antiqua" w:hAnsi="Book Antiqua"/>
            <w:noProof/>
            <w:vertAlign w:val="superscript"/>
          </w:rPr>
          <w:t>46</w:t>
        </w:r>
      </w:hyperlink>
      <w:r w:rsidRPr="007E5A2C">
        <w:rPr>
          <w:rFonts w:ascii="Book Antiqua" w:hAnsi="Book Antiqua"/>
          <w:noProof/>
          <w:vertAlign w:val="superscript"/>
        </w:rPr>
        <w:t>,</w:t>
      </w:r>
      <w:hyperlink w:anchor="_ENREF_47" w:tooltip="Guanrei, 1987 #1792" w:history="1">
        <w:r w:rsidRPr="007E5A2C">
          <w:rPr>
            <w:rFonts w:ascii="Book Antiqua" w:hAnsi="Book Antiqua"/>
            <w:noProof/>
            <w:vertAlign w:val="superscript"/>
          </w:rPr>
          <w:t>47</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greatly increases the risk of squamous-cell carcinoma (but not adenocarcinoma), and may account for more than 90 percent of all cases of squamous-cell carcinoma of the esophagus in the developed world</w:t>
      </w:r>
      <w:r w:rsidRPr="007E5A2C">
        <w:rPr>
          <w:rFonts w:ascii="Book Antiqua" w:hAnsi="Book Antiqua"/>
        </w:rPr>
        <w:fldChar w:fldCharType="begin">
          <w:fldData xml:space="preserve">PEVuZE5vdGU+PENpdGU+PEF1dGhvcj5PemU8L0F1dGhvcj48WWVhcj4yMDExPC9ZZWFyPjxSZWNO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PEVuZE5vdGU+PENpdGU+PEF1dGhvcj5PemU8L0F1dGhvcj48WWVhcj4yMDExPC9ZZWFyPjxSZWNO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48" w:tooltip="Oze, 2011 #1844" w:history="1">
        <w:r w:rsidRPr="007E5A2C">
          <w:rPr>
            <w:rFonts w:ascii="Book Antiqua" w:hAnsi="Book Antiqua"/>
            <w:noProof/>
            <w:vertAlign w:val="superscript"/>
          </w:rPr>
          <w:t>48</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w:t>
      </w:r>
    </w:p>
    <w:p w:rsidR="007F696F" w:rsidRPr="007E5A2C" w:rsidRDefault="007F696F" w:rsidP="006B29B0">
      <w:pPr>
        <w:snapToGrid w:val="0"/>
        <w:spacing w:line="360" w:lineRule="auto"/>
        <w:jc w:val="both"/>
        <w:rPr>
          <w:rFonts w:ascii="Book Antiqua" w:hAnsi="Book Antiqua"/>
          <w:lang w:eastAsia="zh-CN"/>
        </w:rPr>
      </w:pPr>
      <w:r w:rsidRPr="007E5A2C">
        <w:rPr>
          <w:rFonts w:ascii="Book Antiqua" w:hAnsi="Book Antiqua"/>
        </w:rPr>
        <w:t>Other causes of chronic esophageal irritation include achalasia and esophageal diverticuli</w:t>
      </w:r>
      <w:r w:rsidRPr="007E5A2C">
        <w:rPr>
          <w:rFonts w:ascii="Book Antiqua" w:hAnsi="Book Antiqua"/>
        </w:rPr>
        <w:fldChar w:fldCharType="begin"/>
      </w:r>
      <w:r w:rsidRPr="007E5A2C">
        <w:rPr>
          <w:rFonts w:ascii="Book Antiqua" w:hAnsi="Book Antiqua"/>
        </w:rPr>
        <w:instrText xml:space="preserve"> ADDIN EN.CITE &lt;EndNote&gt;&lt;Cite&gt;&lt;Author&gt;Peeples&lt;/Author&gt;&lt;Year&gt;1979&lt;/Year&gt;&lt;RecNum&gt;2030&lt;/RecNum&gt;&lt;DisplayText&gt;&lt;style face="superscript"&gt;[49]&lt;/style&gt;&lt;/DisplayText&gt;&lt;record&gt;&lt;rec-number&gt;2030&lt;/rec-number&gt;&lt;foreign-keys&gt;&lt;key app="EN" db-id="psw5erpx8ez5zrexd9nxaf9o9wdwvw59x0xt"&gt;2030&lt;/key&gt;&lt;/foreign-keys&gt;&lt;ref-type name="Journal Article"&gt;17&lt;/ref-type&gt;&lt;contributors&gt;&lt;authors&gt;&lt;author&gt;Peeples, W. J.&lt;/author&gt;&lt;author&gt;El-Mahdi, A. M.&lt;/author&gt;&lt;author&gt;Rosato, F. E.&lt;/author&gt;&lt;/authors&gt;&lt;/contributors&gt;&lt;titles&gt;&lt;title&gt;Achalasia of the esophagus associated with Hodgkin disease&lt;/title&gt;&lt;secondary-title&gt;J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oncology&lt;/abbr-1&gt;&lt;/alt-periodical&gt;&lt;pages&gt;213-6&lt;/pages&gt;&lt;volume&gt;11&lt;/volume&gt;&lt;number&gt;3&lt;/number&gt;&lt;keywords&gt;&lt;keyword&gt;Esophageal Achalasia/*complications/therapy&lt;/keyword&gt;&lt;keyword&gt;Female&lt;/keyword&gt;&lt;keyword&gt;Hodgkin Disease/*complications/therapy&lt;/keyword&gt;&lt;keyword&gt;Humans&lt;/keyword&gt;&lt;keyword&gt;Middle Aged&lt;/keyword&gt;&lt;keyword&gt;Radiotherapy, High-Energy&lt;/keyword&gt;&lt;/keywords&gt;&lt;dates&gt;&lt;year&gt;1979&lt;/year&gt;&lt;/dates&gt;&lt;isbn&gt;0022-4790 (Print)&amp;#xD;0022-4790 (Linking)&lt;/isbn&gt;&lt;accession-num&gt;110985&lt;/accession-num&gt;&lt;urls&gt;&lt;related-urls&gt;&lt;url&gt;http://www.ncbi.nlm.nih.gov/pubmed/110985&lt;/url&gt;&lt;/related-urls&gt;&lt;/urls&gt;&lt;/record&gt;&lt;/Cite&gt;&lt;/EndNote&gt;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49" w:tooltip="Peeples, 1979 #2030" w:history="1">
        <w:r w:rsidRPr="007E5A2C">
          <w:rPr>
            <w:rFonts w:ascii="Book Antiqua" w:hAnsi="Book Antiqua"/>
            <w:noProof/>
            <w:vertAlign w:val="superscript"/>
          </w:rPr>
          <w:t>49</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in which food is retained and decomposed by bacteria, releasing various chemical irritants. In several countries, frequent consumption of extremely hot beverages appears to increase the incidence of squamous-cell carcinoma</w:t>
      </w:r>
      <w:r w:rsidRPr="007E5A2C">
        <w:rPr>
          <w:rFonts w:ascii="Book Antiqua" w:hAnsi="Book Antiqua"/>
        </w:rPr>
        <w:fldChar w:fldCharType="begin">
          <w:fldData xml:space="preserve">PEVuZE5vdGU+PENpdGU+PEF1dGhvcj5MaW48L0F1dGhvcj48WWVhcj4yMDExPC9ZZWFyPjxSZWNO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=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PEVuZE5vdGU+PENpdGU+PEF1dGhvcj5MaW48L0F1dGhvcj48WWVhcj4yMDExPC9ZZWFyPjxSZWNO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=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50" w:tooltip="Lin, 2011 #2041" w:history="1">
        <w:r w:rsidRPr="007E5A2C">
          <w:rPr>
            <w:rFonts w:ascii="Book Antiqua" w:hAnsi="Book Antiqua"/>
            <w:noProof/>
            <w:vertAlign w:val="superscript"/>
          </w:rPr>
          <w:t>50</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w:t>
      </w:r>
    </w:p>
    <w:p w:rsidR="007F696F" w:rsidRPr="007E5A2C" w:rsidRDefault="007F696F" w:rsidP="006B29B0">
      <w:pPr>
        <w:snapToGrid w:val="0"/>
        <w:spacing w:line="360" w:lineRule="auto"/>
        <w:jc w:val="both"/>
        <w:rPr>
          <w:rFonts w:ascii="Book Antiqua" w:hAnsi="Book Antiqua"/>
          <w:lang w:eastAsia="zh-CN"/>
        </w:rPr>
      </w:pPr>
    </w:p>
    <w:p w:rsidR="007F696F" w:rsidRPr="007E5A2C" w:rsidRDefault="007F696F" w:rsidP="006B29B0">
      <w:pPr>
        <w:snapToGrid w:val="0"/>
        <w:spacing w:line="360" w:lineRule="auto"/>
        <w:jc w:val="both"/>
        <w:outlineLvl w:val="3"/>
        <w:rPr>
          <w:rFonts w:ascii="Book Antiqua" w:hAnsi="Book Antiqua"/>
          <w:b/>
          <w:i/>
        </w:rPr>
      </w:pPr>
      <w:r w:rsidRPr="007E5A2C">
        <w:rPr>
          <w:rFonts w:ascii="Book Antiqua" w:hAnsi="Book Antiqua"/>
          <w:b/>
          <w:i/>
        </w:rPr>
        <w:t>Obesity</w:t>
      </w:r>
    </w:p>
    <w:p w:rsidR="007F696F" w:rsidRPr="007E5A2C" w:rsidRDefault="007F696F" w:rsidP="006B29B0">
      <w:pPr>
        <w:snapToGrid w:val="0"/>
        <w:spacing w:line="360" w:lineRule="auto"/>
        <w:jc w:val="both"/>
        <w:rPr>
          <w:rFonts w:ascii="Book Antiqua" w:hAnsi="Book Antiqua"/>
          <w:lang w:eastAsia="zh-CN"/>
        </w:rPr>
      </w:pPr>
      <w:r w:rsidRPr="007E5A2C">
        <w:rPr>
          <w:rFonts w:ascii="Book Antiqua" w:hAnsi="Book Antiqua"/>
        </w:rPr>
        <w:t>ESCC is clearly linked to a low socioeconomic status. The increasing prevalence of obesity in the Western world is thought to add to the rising incidence of esophageal adenocarcinoma. More specifically, it has been postulated that obesity increases intraabdominal pressure and gastroesophageal reflux by a specific mechanism, although some studies provided contradictory results. On the other hand, adipose tissue itself influences tumor development</w:t>
      </w:r>
      <w:r w:rsidRPr="007E5A2C">
        <w:rPr>
          <w:rFonts w:ascii="Book Antiqua" w:hAnsi="Book Antiqua"/>
        </w:rPr>
        <w:fldChar w:fldCharType="begin">
          <w:fldData xml:space="preserve">PEVuZE5vdGU+PENpdGU+PEF1dGhvcj5MYWdlcmdyZW48L0F1dGhvcj48WWVhcj4yMDEzPC9ZZWFy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c3NvY2lhdGlvbjwvYWJici0xPjwvYWx0LXBlcmlvZGljYWw+PGRhdGVzPjx5ZWFyPjIwMTM8L3ll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cnk8L2FiYnItMT48L2FsdC1wZXJpb2RpY2FsPjxwYWdlcz41NzktODI8L3BhZ2VzPjx2b2x1bWU+
MjU3PC92b2x1bWU+PG51bWJlcj40PC9udW1iZXI+PGRhdGVzPjx5ZWFyPjIwMTM8L3llYXI+PHB1
Yi1kYXRlcz48ZGF0ZT5BcHI8L2RhdGU+PC9wdWItZGF0ZXM+PC9kYXRlcz48aXNibj4xNTI4LTEx
NDAgKEVsZWN0cm9uaWMpJiN4RDswMDAzLTQ5MzIgKExpbmtpbmcpPC9pc2JuPjxhY2Nlc3Npb24t
bnVtPjIzNDI2MzQ5PC9hY2Nlc3Npb24tbnVtPjx1cmxzPjxyZWxhdGVkLXVybHM+PHVybD5odHRw
Oi8vd3d3Lm5jYmkubmxtLm5paC5nb3YvcHVibWVkLzIzNDI2MzQ5PC91cmw+PC9yZWxhdGVkLXVy
bHM+PC91cmxzPjxlbGVjdHJvbmljLXJlc291cmNlLW51bT4xMC4xMDk3L1NMQS4wYjAxM2UzMTgy
ODg4Mzg0PC9lbGVjdHJvbmljLXJlc291cmNlLW51bT48L3JlY29yZD48L0NpdGU+PC9FbmROb3Rl
PgAA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PEVuZE5vdGU+PENpdGU+PEF1dGhvcj5MYWdlcmdyZW48L0F1dGhvcj48WWVhcj4yMDEzPC9ZZWFy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c3NvY2lhdGlvbjwvYWJici0xPjwvYWx0LXBlcmlvZGljYWw+PGRhdGVzPjx5ZWFyPjIwMTM8L3ll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cnk8L2FiYnItMT48L2FsdC1wZXJpb2RpY2FsPjxwYWdlcz41NzktODI8L3BhZ2VzPjx2b2x1bWU+
MjU3PC92b2x1bWU+PG51bWJlcj40PC9udW1iZXI+PGRhdGVzPjx5ZWFyPjIwMTM8L3llYXI+PHB1
Yi1kYXRlcz48ZGF0ZT5BcHI8L2RhdGU+PC9wdWItZGF0ZXM+PC9kYXRlcz48aXNibj4xNTI4LTEx
NDAgKEVsZWN0cm9uaWMpJiN4RDswMDAzLTQ5MzIgKExpbmtpbmcpPC9pc2JuPjxhY2Nlc3Npb24t
bnVtPjIzNDI2MzQ5PC9hY2Nlc3Npb24tbnVtPjx1cmxzPjxyZWxhdGVkLXVybHM+PHVybD5odHRw
Oi8vd3d3Lm5jYmkubmxtLm5paC5nb3YvcHVibWVkLzIzNDI2MzQ5PC91cmw+PC9yZWxhdGVkLXVy
bHM+PC91cmxzPjxlbGVjdHJvbmljLXJlc291cmNlLW51bT4xMC4xMDk3L1NMQS4wYjAxM2UzMTgy
ODg4Mzg0PC9lbGVjdHJvbmljLXJlc291cmNlLW51bT48L3JlY29yZD48L0NpdGU+PC9FbmROb3Rl
PgAA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51" w:tooltip="Lagergren, 2013 #764" w:history="1">
        <w:r w:rsidRPr="007E5A2C">
          <w:rPr>
            <w:rFonts w:ascii="Book Antiqua" w:hAnsi="Book Antiqua"/>
            <w:noProof/>
            <w:vertAlign w:val="superscript"/>
          </w:rPr>
          <w:t>51-55</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Adipocytes and inflammatory cells secrete adipokines and cytokines which are known to promote tumor development. The abundant availability of lipids from adipocytes in the tumor microenvironment, supports tumor progression and uncontrolled growth. Given that adipocytes are a major source of adipokines and energy for the cancer cell, understanding the mechanisms of metabolic symbiosis between cancer cells and adipocytes, should reveal new therapeutic possibilities. </w:t>
      </w:r>
    </w:p>
    <w:p w:rsidR="007F696F" w:rsidRPr="007E5A2C" w:rsidRDefault="007F696F" w:rsidP="006B29B0">
      <w:pPr>
        <w:snapToGrid w:val="0"/>
        <w:spacing w:line="360" w:lineRule="auto"/>
        <w:jc w:val="both"/>
        <w:rPr>
          <w:rFonts w:ascii="Book Antiqua" w:hAnsi="Book Antiqua"/>
          <w:lang w:eastAsia="zh-CN"/>
        </w:rPr>
      </w:pPr>
    </w:p>
    <w:p w:rsidR="007F696F" w:rsidRPr="007E5A2C" w:rsidRDefault="007F696F" w:rsidP="006B29B0">
      <w:pPr>
        <w:snapToGrid w:val="0"/>
        <w:spacing w:line="360" w:lineRule="auto"/>
        <w:jc w:val="both"/>
        <w:rPr>
          <w:rFonts w:ascii="Book Antiqua" w:hAnsi="Book Antiqua"/>
          <w:b/>
          <w:i/>
        </w:rPr>
      </w:pPr>
      <w:r w:rsidRPr="007E5A2C">
        <w:rPr>
          <w:rFonts w:ascii="Book Antiqua" w:hAnsi="Book Antiqua"/>
          <w:b/>
          <w:i/>
        </w:rPr>
        <w:t>Genetic changes</w:t>
      </w:r>
    </w:p>
    <w:p w:rsidR="007F696F" w:rsidRPr="007E5A2C" w:rsidRDefault="007F696F" w:rsidP="006B29B0">
      <w:pPr>
        <w:snapToGrid w:val="0"/>
        <w:spacing w:line="360" w:lineRule="auto"/>
        <w:jc w:val="both"/>
        <w:rPr>
          <w:rFonts w:ascii="Book Antiqua" w:hAnsi="Book Antiqua"/>
        </w:rPr>
      </w:pPr>
      <w:r w:rsidRPr="007E5A2C">
        <w:rPr>
          <w:rFonts w:ascii="Book Antiqua" w:hAnsi="Book Antiqua"/>
        </w:rPr>
        <w:t>The genetic and molecular changes underlying the development of EsC remain poorly understood. Genetic analysis of these cancers reveals frequent chromosomal losses (4q, 5q, 9p, and 18q), chromosomal gains (8q, 17q, and 20q), and occasional gene amplifications (7, 8, and 17q)</w:t>
      </w:r>
      <w:r w:rsidRPr="007E5A2C">
        <w:rPr>
          <w:rFonts w:ascii="Book Antiqua" w:hAnsi="Book Antiqua"/>
        </w:rPr>
        <w:fldChar w:fldCharType="begin"/>
      </w:r>
      <w:r w:rsidRPr="007E5A2C">
        <w:rPr>
          <w:rFonts w:ascii="Book Antiqua" w:hAnsi="Book Antiqua"/>
        </w:rPr>
        <w:instrText xml:space="preserve"> ADDIN EN.CITE &lt;EndNote&gt;&lt;Cite&gt;&lt;Author&gt;Enzinger&lt;/Author&gt;&lt;Year&gt;2003&lt;/Year&gt;&lt;RecNum&gt;2129&lt;/RecNum&gt;&lt;DisplayText&gt;&lt;style face="superscript"&gt;[5]&lt;/style&gt;&lt;/DisplayText&gt;&lt;record&gt;&lt;rec-number&gt;2129&lt;/rec-number&gt;&lt;foreign-keys&gt;&lt;key app="EN" db-id="psw5erpx8ez5zrexd9nxaf9o9wdwvw59x0xt"&gt;2129&lt;/key&gt;&lt;/foreign-keys&gt;&lt;ref-type name="Journal Article"&gt;17&lt;/ref-type&gt;&lt;contributors&gt;&lt;authors&gt;&lt;author&gt;Enzinger, P. C.&lt;/author&gt;&lt;author&gt;Mayer, R. J.&lt;/author&gt;&lt;/authors&gt;&lt;/contributors&gt;&lt;auth-address&gt;Department of Medical Oncology, Dana-Farber Cancer Institute, Boston, MA 02115, USA.&lt;/auth-address&gt;&lt;titles&gt;&lt;title&gt;Esophageal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medicine&lt;/abbr-1&gt;&lt;/alt-periodical&gt;&lt;pages&gt;2241-52&lt;/pages&gt;&lt;volume&gt;349&lt;/volume&gt;&lt;number&gt;23&lt;/number&gt;&lt;keywords&gt;&lt;keyword&gt;Adenocarcinoma/etiology&lt;/keyword&gt;&lt;keyword&gt;Alcohol Drinking/adverse effects&lt;/keyword&gt;&lt;keyword&gt;Carcinoma, Squamous Cell/etiology&lt;/keyword&gt;&lt;keyword&gt;Combined Modality Therapy&lt;/keyword&gt;&lt;keyword&gt;Deglutition Disorders/etiology/therapy&lt;/keyword&gt;&lt;keyword&gt;Esophageal Fistula/etiology/therapy&lt;/keyword&gt;&lt;keyword&gt;*Esophageal Neoplasms/complications/diagnosis/etiology/therapy&lt;/keyword&gt;&lt;keyword&gt;Gastroesophageal Reflux/complications&lt;/keyword&gt;&lt;keyword&gt;Humans&lt;/keyword&gt;&lt;keyword&gt;Incidence&lt;/keyword&gt;&lt;keyword&gt;Neoplasm Staging&lt;/keyword&gt;&lt;keyword&gt;Preoperative Care&lt;/keyword&gt;&lt;keyword&gt;Risk Factors&lt;/keyword&gt;&lt;keyword&gt;Smoking/adverse effects&lt;/keyword&gt;&lt;/keywords&gt;&lt;dates&gt;&lt;year&gt;2003&lt;/year&gt;&lt;pub-dates&gt;&lt;date&gt;Dec 4&lt;/date&gt;&lt;/pub-dates&gt;&lt;/dates&gt;&lt;isbn&gt;1533-4406 (Electronic)&amp;#xD;0028-4793 (Linking)&lt;/isbn&gt;&lt;accession-num&gt;14657432&lt;/accession-num&gt;&lt;urls&gt;&lt;related-urls&gt;&lt;url&gt;http://www.ncbi.nlm.nih.gov/pubmed/14657432&lt;/url&gt;&lt;/related-urls&gt;&lt;/urls&gt;&lt;electronic-resource-num&gt;10.1056/NEJMra035010&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5" w:tooltip="Enzinger, 2003 #2129" w:history="1">
        <w:r w:rsidRPr="007E5A2C">
          <w:rPr>
            <w:rFonts w:ascii="Book Antiqua" w:hAnsi="Book Antiqua"/>
            <w:noProof/>
            <w:vertAlign w:val="superscript"/>
          </w:rPr>
          <w:t>5</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w:t>
      </w:r>
    </w:p>
    <w:p w:rsidR="007F696F" w:rsidRPr="007E5A2C" w:rsidRDefault="007F696F" w:rsidP="00912365">
      <w:pPr>
        <w:snapToGrid w:val="0"/>
        <w:spacing w:line="360" w:lineRule="auto"/>
        <w:ind w:firstLineChars="100" w:firstLine="240"/>
        <w:jc w:val="both"/>
        <w:rPr>
          <w:rFonts w:ascii="Book Antiqua" w:hAnsi="Book Antiqua"/>
        </w:rPr>
      </w:pPr>
      <w:r w:rsidRPr="007E5A2C">
        <w:rPr>
          <w:rFonts w:ascii="Book Antiqua" w:hAnsi="Book Antiqua"/>
        </w:rPr>
        <w:lastRenderedPageBreak/>
        <w:t>In the past decade, efforts have been made to use candidate gene approaches to identify genetic susceptibility factors for ESCC. The genome-wide association studies (GWAS)</w:t>
      </w:r>
      <w:r w:rsidRPr="007E5A2C">
        <w:rPr>
          <w:rFonts w:ascii="Book Antiqua" w:hAnsi="Book Antiqua"/>
          <w:lang w:eastAsia="zh-CN"/>
        </w:rPr>
        <w:t xml:space="preserve"> </w:t>
      </w:r>
      <w:r w:rsidRPr="007E5A2C">
        <w:rPr>
          <w:rFonts w:ascii="Book Antiqua" w:hAnsi="Book Antiqua"/>
        </w:rPr>
        <w:t>has emerged as a powerful and successful tool to identify common disease alleles by using high-throughput genotyping technology to interrogate a large number of tagging single nucleotide polymorphism</w:t>
      </w:r>
      <w:r w:rsidRPr="007E5A2C">
        <w:rPr>
          <w:rFonts w:ascii="Book Antiqua" w:hAnsi="Book Antiqua"/>
          <w:lang w:eastAsia="zh-CN"/>
        </w:rPr>
        <w:t>s</w:t>
      </w:r>
      <w:r w:rsidRPr="007E5A2C">
        <w:rPr>
          <w:rFonts w:ascii="Book Antiqua" w:hAnsi="Book Antiqua"/>
        </w:rPr>
        <w:t xml:space="preserve"> (SNP</w:t>
      </w:r>
      <w:r w:rsidRPr="007E5A2C">
        <w:rPr>
          <w:rFonts w:ascii="Book Antiqua" w:hAnsi="Book Antiqua"/>
          <w:lang w:eastAsia="zh-CN"/>
        </w:rPr>
        <w:t>s</w:t>
      </w:r>
      <w:r w:rsidRPr="007E5A2C">
        <w:rPr>
          <w:rFonts w:ascii="Book Antiqua" w:hAnsi="Book Antiqua"/>
        </w:rPr>
        <w:t>) that serve as surrogates for untested common SNPs across the genome. So far, GWAS of esophageal cancers including ESCC in individuals of European and Japanese ancestry, have shown that variants in ADH genes and/or ALDH2 are associated with risk of ESCC</w:t>
      </w:r>
      <w:r w:rsidRPr="007E5A2C">
        <w:rPr>
          <w:rFonts w:ascii="Book Antiqua" w:hAnsi="Book Antiqua"/>
        </w:rPr>
        <w:fldChar w:fldCharType="begin">
          <w:fldData xml:space="preserve">PEVuZE5vdGU+PENpdGU+PEF1dGhvcj5XdTwvQXV0aG9yPjxZZWFyPjIwMTI8L1llYXI+PFJlY051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YXR1cmUgZ2VuZXRpY3M8L2FiYnItMT48L2FsdC1wZXJpb2RpY2FsPjxwYWdlcz4xMDkwLTc8L3Bh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PC9hbHQtcGVyaW9kaWNhbD48cGFnZXM+Njc5LTg0PC9wYWdlcz48dm9sdW1lPjQzPC92b2x1bWU+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Y2FsPjxwYWdlcz43NTktNjM8L3BhZ2VzPjx2b2x1bWU+NDI8L3ZvbHVtZT48bnVtYmVyPjk8L251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PEVuZE5vdGU+PENpdGU+PEF1dGhvcj5XdTwvQXV0aG9yPjxZZWFyPjIwMTI8L1llYXI+PFJlY051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YXR1cmUgZ2VuZXRpY3M8L2FiYnItMT48L2FsdC1wZXJpb2RpY2FsPjxwYWdlcz4xMDkwLTc8L3Bh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PC9hbHQtcGVyaW9kaWNhbD48cGFnZXM+Njc5LTg0PC9wYWdlcz48dm9sdW1lPjQzPC92b2x1bWU+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Y2FsPjxwYWdlcz43NTktNjM8L3BhZ2VzPjx2b2x1bWU+NDI8L3ZvbHVtZT48bnVtYmVyPjk8L251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56" w:tooltip="Wu, 2012 #1364" w:history="1">
        <w:r w:rsidRPr="007E5A2C">
          <w:rPr>
            <w:rFonts w:ascii="Book Antiqua" w:hAnsi="Book Antiqua"/>
            <w:noProof/>
            <w:vertAlign w:val="superscript"/>
          </w:rPr>
          <w:t>56-59</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More recently, Wu et al. further reported that</w:t>
      </w:r>
      <w:r w:rsidRPr="007E5A2C">
        <w:rPr>
          <w:rFonts w:ascii="Book Antiqua" w:hAnsi="Book Antiqua"/>
          <w:noProof/>
        </w:rPr>
        <w:t xml:space="preserve">  </w:t>
      </w:r>
      <w:r w:rsidRPr="007E5A2C">
        <w:rPr>
          <w:rFonts w:ascii="Book Antiqua" w:hAnsi="Book Antiqua"/>
        </w:rPr>
        <w:t>nine new ESCC susceptibility loci, of which seven, at chromosomes 4q23, 16q12.1, 17q21, 22q12, 3q27, 17p13 and 18p11, had a significant marginal effect (</w:t>
      </w:r>
      <w:r w:rsidRPr="007E5A2C">
        <w:rPr>
          <w:rFonts w:ascii="Book Antiqua" w:hAnsi="Book Antiqua"/>
          <w:i/>
          <w:iCs/>
        </w:rPr>
        <w:t>P</w:t>
      </w:r>
      <w:r w:rsidRPr="007E5A2C">
        <w:rPr>
          <w:rFonts w:ascii="Book Antiqua" w:hAnsi="Book Antiqua"/>
        </w:rPr>
        <w:t xml:space="preserve"> = 1.78 × 10</w:t>
      </w:r>
      <w:r w:rsidRPr="007E5A2C">
        <w:rPr>
          <w:rFonts w:ascii="Book Antiqua" w:hAnsi="Book Antiqua"/>
          <w:vertAlign w:val="superscript"/>
        </w:rPr>
        <w:t>−39</w:t>
      </w:r>
      <w:r w:rsidRPr="007E5A2C">
        <w:rPr>
          <w:rFonts w:ascii="Book Antiqua" w:hAnsi="Book Antiqua"/>
        </w:rPr>
        <w:t xml:space="preserve"> to </w:t>
      </w:r>
      <w:r w:rsidRPr="007E5A2C">
        <w:rPr>
          <w:rFonts w:ascii="Book Antiqua" w:hAnsi="Book Antiqua"/>
          <w:i/>
          <w:iCs/>
        </w:rPr>
        <w:t>P</w:t>
      </w:r>
      <w:r w:rsidRPr="007E5A2C">
        <w:rPr>
          <w:rFonts w:ascii="Book Antiqua" w:hAnsi="Book Antiqua"/>
        </w:rPr>
        <w:t xml:space="preserve"> = 2.49 × 10</w:t>
      </w:r>
      <w:r w:rsidRPr="007E5A2C">
        <w:rPr>
          <w:rFonts w:ascii="Book Antiqua" w:hAnsi="Book Antiqua"/>
          <w:vertAlign w:val="superscript"/>
        </w:rPr>
        <w:t>−11</w:t>
      </w:r>
      <w:r w:rsidRPr="007E5A2C">
        <w:rPr>
          <w:rFonts w:ascii="Book Antiqua" w:hAnsi="Book Antiqua"/>
        </w:rPr>
        <w:t xml:space="preserve">) and two of which, at 2q22 and 13q33, had a significant association only in the gene–alcohol drinking interaction (gene-environment interaction </w:t>
      </w:r>
      <w:r w:rsidRPr="007E5A2C">
        <w:rPr>
          <w:rFonts w:ascii="Book Antiqua" w:hAnsi="Book Antiqua"/>
          <w:i/>
          <w:iCs/>
        </w:rPr>
        <w:t>P</w:t>
      </w:r>
      <w:r w:rsidRPr="007E5A2C">
        <w:rPr>
          <w:rFonts w:ascii="Book Antiqua" w:hAnsi="Book Antiqua"/>
        </w:rPr>
        <w:t xml:space="preserve"> (</w:t>
      </w:r>
      <w:r w:rsidRPr="007E5A2C">
        <w:rPr>
          <w:rFonts w:ascii="Book Antiqua" w:hAnsi="Book Antiqua"/>
          <w:i/>
          <w:iCs/>
        </w:rPr>
        <w:t>P</w:t>
      </w:r>
      <w:r w:rsidRPr="007E5A2C">
        <w:rPr>
          <w:rFonts w:ascii="Book Antiqua" w:hAnsi="Book Antiqua"/>
          <w:vertAlign w:val="subscript"/>
        </w:rPr>
        <w:t>G × E</w:t>
      </w:r>
      <w:r w:rsidRPr="007E5A2C">
        <w:rPr>
          <w:rFonts w:ascii="Book Antiqua" w:hAnsi="Book Antiqua"/>
        </w:rPr>
        <w:t>) = 4.39 × 10</w:t>
      </w:r>
      <w:r w:rsidRPr="007E5A2C">
        <w:rPr>
          <w:rFonts w:ascii="Book Antiqua" w:hAnsi="Book Antiqua"/>
          <w:vertAlign w:val="superscript"/>
        </w:rPr>
        <w:t>−11</w:t>
      </w:r>
      <w:r w:rsidRPr="007E5A2C">
        <w:rPr>
          <w:rFonts w:ascii="Book Antiqua" w:hAnsi="Book Antiqua"/>
        </w:rPr>
        <w:t xml:space="preserve"> and </w:t>
      </w:r>
      <w:r w:rsidRPr="007E5A2C">
        <w:rPr>
          <w:rFonts w:ascii="Book Antiqua" w:hAnsi="Book Antiqua"/>
          <w:i/>
          <w:iCs/>
        </w:rPr>
        <w:t>P</w:t>
      </w:r>
      <w:r w:rsidRPr="007E5A2C">
        <w:rPr>
          <w:rFonts w:ascii="Book Antiqua" w:hAnsi="Book Antiqua"/>
          <w:vertAlign w:val="subscript"/>
        </w:rPr>
        <w:t>G × E</w:t>
      </w:r>
      <w:r w:rsidRPr="007E5A2C">
        <w:rPr>
          <w:rFonts w:ascii="Book Antiqua" w:hAnsi="Book Antiqua"/>
        </w:rPr>
        <w:t xml:space="preserve"> = 4.80 × 10</w:t>
      </w:r>
      <w:r w:rsidRPr="007E5A2C">
        <w:rPr>
          <w:rFonts w:ascii="Book Antiqua" w:hAnsi="Book Antiqua"/>
          <w:vertAlign w:val="superscript"/>
        </w:rPr>
        <w:t>−8</w:t>
      </w:r>
      <w:r w:rsidRPr="007E5A2C">
        <w:rPr>
          <w:rFonts w:ascii="Book Antiqua" w:hAnsi="Book Antiqua"/>
        </w:rPr>
        <w:t xml:space="preserve">, respectively). Variants at the 4q23 locus, which includes the </w:t>
      </w:r>
      <w:r w:rsidRPr="007E5A2C">
        <w:rPr>
          <w:rFonts w:ascii="Book Antiqua" w:hAnsi="Book Antiqua"/>
          <w:i/>
          <w:iCs/>
        </w:rPr>
        <w:t>ADH</w:t>
      </w:r>
      <w:r w:rsidRPr="007E5A2C">
        <w:rPr>
          <w:rFonts w:ascii="Book Antiqua" w:hAnsi="Book Antiqua"/>
        </w:rPr>
        <w:t xml:space="preserve"> cluster, each had a significant interaction with alcohol drinking in their association with ESCC risk (</w:t>
      </w:r>
      <w:r w:rsidRPr="007E5A2C">
        <w:rPr>
          <w:rFonts w:ascii="Book Antiqua" w:hAnsi="Book Antiqua"/>
          <w:i/>
          <w:iCs/>
        </w:rPr>
        <w:t>P</w:t>
      </w:r>
      <w:r w:rsidRPr="007E5A2C">
        <w:rPr>
          <w:rFonts w:ascii="Book Antiqua" w:hAnsi="Book Antiqua"/>
          <w:vertAlign w:val="subscript"/>
        </w:rPr>
        <w:t>G × E</w:t>
      </w:r>
      <w:r w:rsidRPr="007E5A2C">
        <w:rPr>
          <w:rFonts w:ascii="Book Antiqua" w:hAnsi="Book Antiqua"/>
        </w:rPr>
        <w:t xml:space="preserve"> = 2.54 × 10</w:t>
      </w:r>
      <w:r w:rsidRPr="007E5A2C">
        <w:rPr>
          <w:rFonts w:ascii="Book Antiqua" w:hAnsi="Book Antiqua"/>
          <w:vertAlign w:val="superscript"/>
        </w:rPr>
        <w:t>−7</w:t>
      </w:r>
      <w:r w:rsidRPr="007E5A2C">
        <w:rPr>
          <w:rFonts w:ascii="Book Antiqua" w:hAnsi="Book Antiqua"/>
        </w:rPr>
        <w:t xml:space="preserve"> to </w:t>
      </w:r>
      <w:r w:rsidRPr="007E5A2C">
        <w:rPr>
          <w:rFonts w:ascii="Book Antiqua" w:hAnsi="Book Antiqua"/>
          <w:i/>
          <w:iCs/>
        </w:rPr>
        <w:t>P</w:t>
      </w:r>
      <w:r w:rsidRPr="007E5A2C">
        <w:rPr>
          <w:rFonts w:ascii="Book Antiqua" w:hAnsi="Book Antiqua"/>
          <w:vertAlign w:val="subscript"/>
        </w:rPr>
        <w:t>G × E</w:t>
      </w:r>
      <w:r w:rsidRPr="007E5A2C">
        <w:rPr>
          <w:rFonts w:ascii="Book Antiqua" w:hAnsi="Book Antiqua"/>
        </w:rPr>
        <w:t xml:space="preserve"> = 3.23 × 10</w:t>
      </w:r>
      <w:r w:rsidRPr="007E5A2C">
        <w:rPr>
          <w:rFonts w:ascii="Book Antiqua" w:hAnsi="Book Antiqua"/>
          <w:vertAlign w:val="superscript"/>
        </w:rPr>
        <w:t>−2</w:t>
      </w:r>
      <w:r w:rsidRPr="007E5A2C">
        <w:rPr>
          <w:rFonts w:ascii="Book Antiqua" w:hAnsi="Book Antiqua"/>
        </w:rPr>
        <w:t xml:space="preserve">). They confirmed the known association of the </w:t>
      </w:r>
      <w:r w:rsidRPr="007E5A2C">
        <w:rPr>
          <w:rFonts w:ascii="Book Antiqua" w:hAnsi="Book Antiqua"/>
          <w:i/>
          <w:iCs/>
        </w:rPr>
        <w:t>ALDH2</w:t>
      </w:r>
      <w:r w:rsidRPr="007E5A2C">
        <w:rPr>
          <w:rFonts w:ascii="Book Antiqua" w:hAnsi="Book Antiqua"/>
        </w:rPr>
        <w:t xml:space="preserve"> locus on 12q24 to ESCC, and a joint analysis showed that drinkers with both of the </w:t>
      </w:r>
      <w:r w:rsidRPr="007E5A2C">
        <w:rPr>
          <w:rFonts w:ascii="Book Antiqua" w:hAnsi="Book Antiqua"/>
          <w:i/>
          <w:iCs/>
        </w:rPr>
        <w:t>ADH1B</w:t>
      </w:r>
      <w:r w:rsidRPr="007E5A2C">
        <w:rPr>
          <w:rFonts w:ascii="Book Antiqua" w:hAnsi="Book Antiqua"/>
        </w:rPr>
        <w:t xml:space="preserve"> and </w:t>
      </w:r>
      <w:r w:rsidRPr="007E5A2C">
        <w:rPr>
          <w:rFonts w:ascii="Book Antiqua" w:hAnsi="Book Antiqua"/>
          <w:i/>
          <w:iCs/>
        </w:rPr>
        <w:t>ALDH2</w:t>
      </w:r>
      <w:r w:rsidRPr="007E5A2C">
        <w:rPr>
          <w:rFonts w:ascii="Book Antiqua" w:hAnsi="Book Antiqua"/>
        </w:rPr>
        <w:t xml:space="preserve"> risk alleles had a fourfold increased risk for ESCC compared to drinkers without these risk alleles. Their results underscore the direct genetic contribution to ESCC risk, as well as the genetic contribution to ESCC through interaction with alcohol consumption </w:t>
      </w:r>
      <w:r w:rsidRPr="007E5A2C">
        <w:rPr>
          <w:rFonts w:ascii="Book Antiqua" w:hAnsi="Book Antiqua"/>
        </w:rPr>
        <w:fldChar w:fldCharType="begin">
          <w:fldData xml:space="preserve">PEVuZE5vdGU+PENpdGU+PEF1dGhvcj5XdTwvQXV0aG9yPjxZZWFyPjIwMTI8L1llYXI+PFJlY051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cmUgZ2VuZXRpY3M8L2FiYnItMT48L2FsdC1wZXJpb2RpY2FsPjxwYWdlcz4xMDkwLTc8L3BhZ2Vz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PEVuZE5vdGU+PENpdGU+PEF1dGhvcj5XdTwvQXV0aG9yPjxZZWFyPjIwMTI8L1llYXI+PFJlY051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cmUgZ2VuZXRpY3M8L2FiYnItMT48L2FsdC1wZXJpb2RpY2FsPjxwYWdlcz4xMDkwLTc8L3BhZ2Vz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56" w:tooltip="Wu, 2012 #1364" w:history="1">
        <w:r w:rsidRPr="007E5A2C">
          <w:rPr>
            <w:rFonts w:ascii="Book Antiqua" w:hAnsi="Book Antiqua"/>
            <w:noProof/>
            <w:vertAlign w:val="superscript"/>
          </w:rPr>
          <w:t>56</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w:t>
      </w:r>
      <w:r w:rsidRPr="007E5A2C">
        <w:rPr>
          <w:rFonts w:ascii="Book Antiqua" w:hAnsi="Book Antiqua"/>
          <w:noProof/>
        </w:rPr>
        <w:t xml:space="preserve">              </w:t>
      </w:r>
    </w:p>
    <w:p w:rsidR="007F696F" w:rsidRPr="007E5A2C" w:rsidRDefault="007F696F" w:rsidP="00C656A9">
      <w:pPr>
        <w:widowControl w:val="0"/>
        <w:autoSpaceDE w:val="0"/>
        <w:autoSpaceDN w:val="0"/>
        <w:adjustRightInd w:val="0"/>
        <w:snapToGrid w:val="0"/>
        <w:spacing w:line="360" w:lineRule="auto"/>
        <w:ind w:firstLineChars="100" w:firstLine="240"/>
        <w:jc w:val="both"/>
        <w:rPr>
          <w:rFonts w:ascii="Book Antiqua" w:hAnsi="Book Antiqua"/>
        </w:rPr>
      </w:pPr>
      <w:r w:rsidRPr="007E5A2C">
        <w:rPr>
          <w:rFonts w:ascii="Book Antiqua" w:hAnsi="Book Antiqua"/>
        </w:rPr>
        <w:t>There are also some studies on polymorphism on other locations for esophageal adenocarcinoma with smaller samples. Cyclin D1 (CCND1) G870A polymorphism has been known to be a risk factor in multiple cancers</w:t>
      </w:r>
      <w:r w:rsidRPr="007E5A2C">
        <w:rPr>
          <w:rFonts w:ascii="Book Antiqua" w:hAnsi="Book Antiqua"/>
        </w:rPr>
        <w:fldChar w:fldCharType="begin">
          <w:fldData xml:space="preserve">PEVuZE5vdGU+PENpdGU+PEF1dGhvcj5TYW1lZXI8L0F1dGhvcj48WWVhcj4yMDEzPC9ZZWFyPjxS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PEVuZE5vdGU+PENpdGU+PEF1dGhvcj5TYW1lZXI8L0F1dGhvcj48WWVhcj4yMDEzPC9ZZWFyPjxS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60" w:tooltip="Sameer, 2013 #942" w:history="1">
        <w:r w:rsidRPr="007E5A2C">
          <w:rPr>
            <w:rFonts w:ascii="Book Antiqua" w:hAnsi="Book Antiqua"/>
            <w:noProof/>
            <w:vertAlign w:val="superscript"/>
          </w:rPr>
          <w:t>60-64</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However, investigations concerning the association of CCND1 G870A polymorphism with esophageal cancer risk have generated conflicting results </w:t>
      </w:r>
      <w:r w:rsidRPr="007E5A2C">
        <w:rPr>
          <w:rFonts w:ascii="Book Antiqua" w:hAnsi="Book Antiqua"/>
        </w:rPr>
        <w:fldChar w:fldCharType="begin">
          <w:fldData xml:space="preserve">PEVuZE5vdGU+PENpdGU+PEF1dGhvcj5aaHVvPC9BdXRob3I+PFllYXI+MjAxMjwvWWVhcj48UmVj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YWJici0xPjwvYWx0LXBlcmlvZGljYWw+PHBhZ2VzPjI4MS00PC9wYWdlcz48dm9sdW1lPjEwNTwv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IG9mIFByZXZlbnRpdmUgT25jb2xvZ3k8L2FiYnItMT48L2FsdC1wZXJpb2RpY2FsPjxwYWdlcz4x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PEVuZE5vdGU+PENpdGU+PEF1dGhvcj5aaHVvPC9BdXRob3I+PFllYXI+MjAxMjwvWWVhcj48UmVj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YWJici0xPjwvYWx0LXBlcmlvZGljYWw+PHBhZ2VzPjI4MS00PC9wYWdlcz48dm9sdW1lPjEwNTwv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IG9mIFByZXZlbnRpdmUgT25jb2xvZ3k8L2FiYnItMT48L2FsdC1wZXJpb2RpY2FsPjxwYWdlcz4x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65" w:tooltip="Zhuo, 2012 #1808" w:history="1">
        <w:r w:rsidRPr="007E5A2C">
          <w:rPr>
            <w:rFonts w:ascii="Book Antiqua" w:hAnsi="Book Antiqua"/>
            <w:noProof/>
            <w:vertAlign w:val="superscript"/>
          </w:rPr>
          <w:t>65-70</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The overall data suggest that CCND1 G870A variations might have an association with increased esophageal cancer susceptibility. The earliest findings, published in 2005, reported that CCND1 G870A </w:t>
      </w:r>
      <w:r w:rsidRPr="007E5A2C">
        <w:rPr>
          <w:rFonts w:ascii="Book Antiqua" w:hAnsi="Book Antiqua"/>
        </w:rPr>
        <w:lastRenderedPageBreak/>
        <w:t>was a risk factor for esophageal adenocarcinoma</w:t>
      </w:r>
      <w:r w:rsidRPr="007E5A2C">
        <w:rPr>
          <w:rFonts w:ascii="Book Antiqua" w:hAnsi="Book Antiqua"/>
        </w:rPr>
        <w:fldChar w:fldCharType="begin">
          <w:fldData xml:space="preserve">PEVuZE5vdGU+PENpdGU+PEF1dGhvcj5DYXNzb248L0F1dGhvcj48WWVhcj4yMDA1PC9ZZWFyPjxS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PjwvYWx0LXBlcmlvZGljYWw+PHBhZ2VzPjczMC05PC9wYWdlcz48dm9sdW1lPjEwNDwvdm9sdW1l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PEVuZE5vdGU+PENpdGU+PEF1dGhvcj5DYXNzb248L0F1dGhvcj48WWVhcj4yMDA1PC9ZZWFyPjxS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PjwvYWx0LXBlcmlvZGljYWw+PHBhZ2VzPjczMC05PC9wYWdlcz48dm9sdW1lPjEwNDwvdm9sdW1l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68" w:tooltip="Casson, 2005 #723" w:history="1">
        <w:r w:rsidRPr="007E5A2C">
          <w:rPr>
            <w:rFonts w:ascii="Book Antiqua" w:hAnsi="Book Antiqua"/>
            <w:noProof/>
            <w:vertAlign w:val="superscript"/>
          </w:rPr>
          <w:t>68</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A study conducted by Liu’s group, drew the exact opposite conclusion: CCND1 G870A was not associated with susceptibility to esophageal adenocarcinoma</w:t>
      </w:r>
      <w:r w:rsidRPr="007E5A2C">
        <w:rPr>
          <w:rFonts w:ascii="Book Antiqua" w:hAnsi="Book Antiqua"/>
        </w:rPr>
        <w:fldChar w:fldCharType="begin">
          <w:fldData xml:space="preserve">PEVuZE5vdGU+PENpdGU+PEF1dGhvcj5MaXU8L0F1dGhvcj48WWVhcj4yMDEwPC9ZZWFyPjxSZWNO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==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PEVuZE5vdGU+PENpdGU+PEF1dGhvcj5MaXU8L0F1dGhvcj48WWVhcj4yMDEwPC9ZZWFyPjxSZWNO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==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71" w:tooltip="Liu, 2010 #1421" w:history="1">
        <w:r w:rsidRPr="007E5A2C">
          <w:rPr>
            <w:rFonts w:ascii="Book Antiqua" w:hAnsi="Book Antiqua"/>
            <w:noProof/>
            <w:vertAlign w:val="superscript"/>
          </w:rPr>
          <w:t>71</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Liu’s group explained the discrepancy by noting that all previous studies were based on small samplings.</w:t>
      </w:r>
    </w:p>
    <w:p w:rsidR="007F696F" w:rsidRPr="007E5A2C" w:rsidRDefault="007F696F" w:rsidP="00C656A9">
      <w:pPr>
        <w:widowControl w:val="0"/>
        <w:autoSpaceDE w:val="0"/>
        <w:autoSpaceDN w:val="0"/>
        <w:adjustRightInd w:val="0"/>
        <w:snapToGrid w:val="0"/>
        <w:spacing w:line="360" w:lineRule="auto"/>
        <w:ind w:firstLineChars="100" w:firstLine="240"/>
        <w:jc w:val="both"/>
        <w:rPr>
          <w:rFonts w:ascii="Book Antiqua" w:hAnsi="Book Antiqua"/>
        </w:rPr>
      </w:pPr>
      <w:r w:rsidRPr="007E5A2C">
        <w:rPr>
          <w:rFonts w:ascii="Book Antiqua" w:hAnsi="Book Antiqua"/>
        </w:rPr>
        <w:t>Since the definition of G870A is the same for both groups, the significant difference lies in the methods that they used. Casson’s group did</w:t>
      </w:r>
      <w:r w:rsidRPr="007E5A2C">
        <w:rPr>
          <w:rFonts w:ascii="Book Antiqua" w:hAnsi="Book Antiqua"/>
          <w:lang w:eastAsia="zh-CN"/>
        </w:rPr>
        <w:t xml:space="preserve"> </w:t>
      </w:r>
      <w:r w:rsidRPr="007E5A2C">
        <w:rPr>
          <w:rFonts w:ascii="Book Antiqua" w:hAnsi="Book Antiqua"/>
        </w:rPr>
        <w:t xml:space="preserve">polymerase chain reaction </w:t>
      </w:r>
      <w:r w:rsidRPr="007E5A2C">
        <w:rPr>
          <w:rFonts w:ascii="Book Antiqua" w:hAnsi="Book Antiqua"/>
          <w:lang w:eastAsia="zh-CN"/>
        </w:rPr>
        <w:t>(</w:t>
      </w:r>
      <w:r w:rsidRPr="007E5A2C">
        <w:rPr>
          <w:rFonts w:ascii="Book Antiqua" w:hAnsi="Book Antiqua"/>
        </w:rPr>
        <w:t>PCR</w:t>
      </w:r>
      <w:r w:rsidRPr="007E5A2C">
        <w:rPr>
          <w:rFonts w:ascii="Book Antiqua" w:hAnsi="Book Antiqua"/>
          <w:lang w:eastAsia="zh-CN"/>
        </w:rPr>
        <w:t>)</w:t>
      </w:r>
      <w:r w:rsidRPr="007E5A2C">
        <w:rPr>
          <w:rFonts w:ascii="Book Antiqua" w:hAnsi="Book Antiqua"/>
        </w:rPr>
        <w:t xml:space="preserve"> followed by enzyme digestion, and visualized the result by running the products in a 15% acrylamide gel, and is referred to as “PCR-restriction fragment length polymorphism </w:t>
      </w:r>
      <w:r w:rsidRPr="007E5A2C">
        <w:rPr>
          <w:rFonts w:ascii="Book Antiqua" w:hAnsi="Book Antiqua"/>
          <w:lang w:eastAsia="zh-CN"/>
        </w:rPr>
        <w:t>(</w:t>
      </w:r>
      <w:r w:rsidRPr="007E5A2C">
        <w:rPr>
          <w:rFonts w:ascii="Book Antiqua" w:hAnsi="Book Antiqua"/>
        </w:rPr>
        <w:t>RFLP</w:t>
      </w:r>
      <w:r w:rsidRPr="007E5A2C">
        <w:rPr>
          <w:rFonts w:ascii="Book Antiqua" w:hAnsi="Book Antiqua"/>
          <w:lang w:eastAsia="zh-CN"/>
        </w:rPr>
        <w:t>)</w:t>
      </w:r>
      <w:r w:rsidRPr="007E5A2C">
        <w:rPr>
          <w:rFonts w:ascii="Book Antiqua" w:hAnsi="Book Antiqua"/>
        </w:rPr>
        <w:t>,” which was widely used ten years ago. Liu’s group genotyped by the 5′-nuclease assay (TaqMan), using the ABI Prism 7900HT Sequence Detection System (Applied Biosystems, Foster City, CA</w:t>
      </w:r>
      <w:r w:rsidRPr="007E5A2C">
        <w:rPr>
          <w:rFonts w:ascii="Book Antiqua" w:hAnsi="Book Antiqua"/>
          <w:lang w:eastAsia="zh-CN"/>
        </w:rPr>
        <w:t>, United States</w:t>
      </w:r>
      <w:r w:rsidRPr="007E5A2C">
        <w:rPr>
          <w:rFonts w:ascii="Book Antiqua" w:hAnsi="Book Antiqua"/>
        </w:rPr>
        <w:t>). This is currently considered the gold standard in genotyping. Casson’s group included patients with GERD. Since GERD is rather common in the general population, they selected strictly asymptomatic individuals for their control groups. Liu’s group chose instead to use healthy visitors as their control group. And those healthy controls might have had some undiagnosed diseases related to GERD, such as Barrett esophagus.</w:t>
      </w:r>
    </w:p>
    <w:p w:rsidR="007F696F" w:rsidRPr="007E5A2C" w:rsidRDefault="007F696F" w:rsidP="00C656A9">
      <w:pPr>
        <w:widowControl w:val="0"/>
        <w:autoSpaceDE w:val="0"/>
        <w:autoSpaceDN w:val="0"/>
        <w:adjustRightInd w:val="0"/>
        <w:snapToGrid w:val="0"/>
        <w:spacing w:line="360" w:lineRule="auto"/>
        <w:ind w:firstLineChars="100" w:firstLine="240"/>
        <w:jc w:val="both"/>
        <w:rPr>
          <w:rFonts w:ascii="Book Antiqua" w:hAnsi="Book Antiqua"/>
        </w:rPr>
      </w:pPr>
      <w:r w:rsidRPr="007E5A2C">
        <w:rPr>
          <w:rFonts w:ascii="Book Antiqua" w:hAnsi="Book Antiqua"/>
        </w:rPr>
        <w:t>One source of bias between the two groups may lie in the different controls that were used. This may explain why the rate of G/G is different between the two groups. The second reason may be due to the detection method used. Usually, sequencing is viewed as the gold standard, but it is not always correct</w:t>
      </w:r>
      <w:r w:rsidRPr="007E5A2C">
        <w:rPr>
          <w:rFonts w:ascii="Book Antiqua" w:hAnsi="Book Antiqua"/>
        </w:rPr>
        <w:fldChar w:fldCharType="begin"/>
      </w:r>
      <w:r w:rsidRPr="007E5A2C">
        <w:rPr>
          <w:rFonts w:ascii="Book Antiqua" w:hAnsi="Book Antiqua"/>
        </w:rPr>
        <w:instrText xml:space="preserve"> ADDIN EN.CITE &lt;EndNote&gt;&lt;Cite&gt;&lt;Author&gt;van der Heiden&lt;/Author&gt;&lt;Year&gt;2004&lt;/Year&gt;&lt;RecNum&gt;982&lt;/RecNum&gt;&lt;DisplayText&gt;&lt;style face="superscript"&gt;[72]&lt;/style&gt;&lt;/DisplayText&gt;&lt;record&gt;&lt;rec-number&gt;982&lt;/rec-number&gt;&lt;foreign-keys&gt;&lt;key app="EN" db-id="tsp9fwtsoffreker5pz5xxz4wxp25vztxpxv"&gt;982&lt;/key&gt;&lt;/foreign-keys&gt;&lt;ref-type name="Journal Article"&gt;17&lt;/ref-type&gt;&lt;contributors&gt;&lt;authors&gt;&lt;author&gt;van der Heiden, I. P.&lt;/author&gt;&lt;author&gt;van der Werf, M.&lt;/author&gt;&lt;author&gt;Lindemans, J.&lt;/author&gt;&lt;author&gt;van Schaik, R. H.&lt;/author&gt;&lt;/authors&gt;&lt;/contributors&gt;&lt;auth-address&gt;Department of Clinical Chemistry, Erasmus MC, PO Box 2040, 3000 CA Rotterdam, The Netherlands.&lt;/auth-address&gt;&lt;titles&gt;&lt;title&gt;Sequencing: not always the &amp;quot;gold standard&amp;quot;&lt;/title&gt;&lt;secondary-title&gt;Clin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chemistry&lt;/abbr-1&gt;&lt;/alt-periodical&gt;&lt;pages&gt;248-9&lt;/pages&gt;&lt;volume&gt;50&lt;/volume&gt;&lt;number&gt;1&lt;/number&gt;&lt;keywords&gt;&lt;keyword&gt;Cytochrome P-450 CYP3A&lt;/keyword&gt;&lt;keyword&gt;Cytochrome P-450 Enzyme System/genetics&lt;/keyword&gt;&lt;keyword&gt;DNA Primers&lt;/keyword&gt;&lt;keyword&gt;Genotype&lt;/keyword&gt;&lt;keyword&gt;Point Mutation&lt;/keyword&gt;&lt;keyword&gt;Polymerase Chain Reaction/methods&lt;/keyword&gt;&lt;keyword&gt;Polymorphism, Restriction Fragment Length&lt;/keyword&gt;&lt;keyword&gt;Sequence Analysis, DNA/*methods&lt;/keyword&gt;&lt;/keywords&gt;&lt;dates&gt;&lt;year&gt;2004&lt;/year&gt;&lt;pub-dates&gt;&lt;date&gt;Jan&lt;/date&gt;&lt;/pub-dates&gt;&lt;/dates&gt;&lt;isbn&gt;0009-9147 (Print)&amp;#xD;0009-9147 (Linking)&lt;/isbn&gt;&lt;accession-num&gt;14709666&lt;/accession-num&gt;&lt;urls&gt;&lt;related-urls&gt;&lt;url&gt;http://www.ncbi.nlm.nih.gov/pubmed/14709666&lt;/url&gt;&lt;/related-urls&gt;&lt;/urls&gt;&lt;electronic-resource-num&gt;10.1373/clinchem.2003.024604&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72" w:tooltip="van der Heiden, 2004 #982" w:history="1">
        <w:r w:rsidRPr="007E5A2C">
          <w:rPr>
            <w:rFonts w:ascii="Book Antiqua" w:hAnsi="Book Antiqua"/>
            <w:noProof/>
            <w:vertAlign w:val="superscript"/>
          </w:rPr>
          <w:t>72</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To detect polymorphism, the PCR-RFLP that Casson’s group used, might have been a better choice because PCR-RFLP tests detect the correct genotype. Direct sequencing of the PCR products, obtained with one of the primers located adjacent to a mutated nucleotide, may cause unequal amplification of alleles in heterozygous samples. This effect is even stronger when mismatched primers are used. Therefore, there is a potential pitfall in DNA sequencing, indicating that sequencing may not always be the gold standard. The third reason may be due to the inherent differences between the two groups. As we know, the minor allele frequency (maf) of a SNP is different among different pollutants. Since it is </w:t>
      </w:r>
      <w:r w:rsidRPr="007E5A2C">
        <w:rPr>
          <w:rFonts w:ascii="Book Antiqua" w:hAnsi="Book Antiqua"/>
        </w:rPr>
        <w:lastRenderedPageBreak/>
        <w:t xml:space="preserve">ethnicity related, more information is needed to know the demographic information of the patient and the control group. </w:t>
      </w:r>
    </w:p>
    <w:p w:rsidR="007F696F" w:rsidRPr="007E5A2C" w:rsidRDefault="007F696F" w:rsidP="00C656A9">
      <w:pPr>
        <w:widowControl w:val="0"/>
        <w:autoSpaceDE w:val="0"/>
        <w:autoSpaceDN w:val="0"/>
        <w:adjustRightInd w:val="0"/>
        <w:snapToGrid w:val="0"/>
        <w:spacing w:line="360" w:lineRule="auto"/>
        <w:ind w:firstLineChars="100" w:firstLine="240"/>
        <w:jc w:val="both"/>
        <w:rPr>
          <w:rFonts w:ascii="Book Antiqua" w:hAnsi="Book Antiqua"/>
        </w:rPr>
      </w:pPr>
      <w:r w:rsidRPr="007E5A2C">
        <w:rPr>
          <w:rFonts w:ascii="Book Antiqua" w:hAnsi="Book Antiqua"/>
        </w:rPr>
        <w:t xml:space="preserve">Although Li argues that others may be drawing different conclusions than his group, due to smaller samplings, it cannot be ruled out that other factors are involved, such as how the different control groups were recruited. Zhuo </w:t>
      </w:r>
      <w:r w:rsidRPr="007E5A2C">
        <w:rPr>
          <w:rFonts w:ascii="Book Antiqua" w:hAnsi="Book Antiqua"/>
          <w:i/>
          <w:lang w:eastAsia="zh-CN"/>
        </w:rPr>
        <w:t>et al</w:t>
      </w:r>
      <w:r w:rsidRPr="007E5A2C">
        <w:rPr>
          <w:rFonts w:ascii="Book Antiqua" w:hAnsi="Book Antiqua"/>
        </w:rPr>
        <w:fldChar w:fldCharType="begin"/>
      </w:r>
      <w:r w:rsidRPr="007E5A2C">
        <w:rPr>
          <w:rFonts w:ascii="Book Antiqua" w:hAnsi="Book Antiqua"/>
        </w:rPr>
        <w:instrText xml:space="preserve"> ADDIN EN.CITE &lt;EndNote&gt;&lt;Cite&gt;&lt;Author&gt;Zhuo&lt;/Author&gt;&lt;Year&gt;2012&lt;/Year&gt;&lt;RecNum&gt;1808&lt;/RecNum&gt;&lt;DisplayText&gt;&lt;style face="superscript"&gt;[65]&lt;/style&gt;&lt;/DisplayText&gt;&lt;record&gt;&lt;rec-number&gt;1808&lt;/rec-number&gt;&lt;foreign-keys&gt;&lt;key app="EN" db-id="psw5erpx8ez5zrexd9nxaf9o9wdwvw59x0xt"&gt;1808&lt;/key&gt;&lt;/foreign-keys&gt;&lt;ref-type name="Journal Article"&gt;17&lt;/ref-type&gt;&lt;contributors&gt;&lt;authors&gt;&lt;author&gt;Zhuo, W.&lt;/author&gt;&lt;author&gt;Zhang, L.&lt;/author&gt;&lt;author&gt;Wang, Y.&lt;/author&gt;&lt;author&gt;Zhu, B.&lt;/author&gt;&lt;author&gt;Chen, Z.&lt;/author&gt;&lt;/authors&gt;&lt;/contributors&gt;&lt;auth-address&gt;Institute of Cancer, Xinqiao Hospital, Third Military Medical University, Chongqing, China. zhuowenlei@yahoo.com.cn&lt;/auth-address&gt;&lt;titles&gt;&lt;title&gt;Cyclin D1 G870A polymorphism is a risk factor for esophageal cancer among Asians&lt;/title&gt;&lt;secondary-title&gt;Cancer Invest&lt;/secondary-title&gt;&lt;alt-title&gt;Cancer investigation&lt;/alt-title&gt;&lt;/titles&gt;&lt;periodical&gt;&lt;full-title&gt;Cancer Invest&lt;/full-title&gt;&lt;abbr-1&gt;Cancer investigation&lt;/abbr-1&gt;&lt;/periodical&gt;&lt;alt-periodical&gt;&lt;full-title&gt;Cancer Invest&lt;/full-title&gt;&lt;abbr-1&gt;Cancer investigation&lt;/abbr-1&gt;&lt;/alt-periodical&gt;&lt;pages&gt;630-6&lt;/pages&gt;&lt;volume&gt;30&lt;/volume&gt;&lt;number&gt;9&lt;/number&gt;&lt;keywords&gt;&lt;keyword&gt;Asia&lt;/keyword&gt;&lt;keyword&gt;Asian Continental Ancestry Group/genetics&lt;/keyword&gt;&lt;keyword&gt;Cyclin D1/*genetics&lt;/keyword&gt;&lt;keyword&gt;Esophageal Neoplasms/*genetics&lt;/keyword&gt;&lt;keyword&gt;Genetic Predisposition to Disease&lt;/keyword&gt;&lt;keyword&gt;Humans&lt;/keyword&gt;&lt;keyword&gt;*Polymorphism, Single Nucleotide&lt;/keyword&gt;&lt;keyword&gt;Risk Factors&lt;/keyword&gt;&lt;/keywords&gt;&lt;dates&gt;&lt;year&gt;2012&lt;/year&gt;&lt;pub-dates&gt;&lt;date&gt;Nov&lt;/date&gt;&lt;/pub-dates&gt;&lt;/dates&gt;&lt;isbn&gt;1532-4192 (Electronic)&amp;#xD;0735-7907 (Linking)&lt;/isbn&gt;&lt;accession-num&gt;23020291&lt;/accession-num&gt;&lt;urls&gt;&lt;related-urls&gt;&lt;url&gt;http://www.ncbi.nlm.nih.gov/pubmed/23020291&lt;/url&gt;&lt;/related-urls&gt;&lt;/urls&gt;&lt;electronic-resource-num&gt;10.3109/07357907.2012.726385&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65" w:tooltip="Zhuo, 2012 #1808" w:history="1">
        <w:r w:rsidRPr="007E5A2C">
          <w:rPr>
            <w:rFonts w:ascii="Book Antiqua" w:hAnsi="Book Antiqua"/>
            <w:noProof/>
            <w:vertAlign w:val="superscript"/>
          </w:rPr>
          <w:t>65</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reported that homozygous AA alleles might elevate esophageal cancer risk among Asians, but not Caucasians. This might partially explain why the two groups drew different conclusions.</w:t>
      </w:r>
    </w:p>
    <w:p w:rsidR="007F696F" w:rsidRPr="007E5A2C" w:rsidRDefault="007F696F" w:rsidP="00ED2560">
      <w:pPr>
        <w:widowControl w:val="0"/>
        <w:autoSpaceDE w:val="0"/>
        <w:autoSpaceDN w:val="0"/>
        <w:adjustRightInd w:val="0"/>
        <w:snapToGrid w:val="0"/>
        <w:spacing w:line="360" w:lineRule="auto"/>
        <w:ind w:firstLineChars="100" w:firstLine="240"/>
        <w:jc w:val="both"/>
        <w:rPr>
          <w:rFonts w:ascii="Book Antiqua" w:hAnsi="Book Antiqua"/>
          <w:lang w:eastAsia="zh-CN"/>
        </w:rPr>
      </w:pPr>
      <w:r w:rsidRPr="007E5A2C">
        <w:rPr>
          <w:rFonts w:ascii="Book Antiqua" w:hAnsi="Book Antiqua"/>
        </w:rPr>
        <w:t xml:space="preserve">CCND1 G870A polymorphism might be a low-penetrant risk factor for esophageal carcinoma, particularly among Asians. More information is needed to study large samples in relationship to pertinent demographic data. </w:t>
      </w:r>
    </w:p>
    <w:p w:rsidR="007F696F" w:rsidRPr="007E5A2C" w:rsidRDefault="007F696F" w:rsidP="00ED2560">
      <w:pPr>
        <w:widowControl w:val="0"/>
        <w:autoSpaceDE w:val="0"/>
        <w:autoSpaceDN w:val="0"/>
        <w:adjustRightInd w:val="0"/>
        <w:snapToGrid w:val="0"/>
        <w:spacing w:line="360" w:lineRule="auto"/>
        <w:ind w:firstLineChars="100" w:firstLine="240"/>
        <w:jc w:val="both"/>
        <w:rPr>
          <w:rFonts w:ascii="Book Antiqua" w:hAnsi="Book Antiqua"/>
          <w:lang w:eastAsia="zh-CN"/>
        </w:rPr>
      </w:pPr>
    </w:p>
    <w:p w:rsidR="007F696F" w:rsidRPr="007E5A2C" w:rsidRDefault="007F696F" w:rsidP="006B29B0">
      <w:pPr>
        <w:snapToGrid w:val="0"/>
        <w:spacing w:line="360" w:lineRule="auto"/>
        <w:jc w:val="both"/>
        <w:rPr>
          <w:rFonts w:ascii="Book Antiqua" w:hAnsi="Book Antiqua"/>
          <w:b/>
        </w:rPr>
      </w:pPr>
      <w:r w:rsidRPr="007E5A2C">
        <w:rPr>
          <w:rFonts w:ascii="Book Antiqua" w:hAnsi="Book Antiqua"/>
          <w:b/>
        </w:rPr>
        <w:t>PREVENTIVE FACTORS</w:t>
      </w:r>
    </w:p>
    <w:p w:rsidR="007F696F" w:rsidRPr="007E5A2C" w:rsidRDefault="007F696F" w:rsidP="006B29B0">
      <w:pPr>
        <w:snapToGrid w:val="0"/>
        <w:spacing w:line="360" w:lineRule="auto"/>
        <w:jc w:val="both"/>
        <w:rPr>
          <w:rFonts w:ascii="Book Antiqua" w:hAnsi="Book Antiqua"/>
        </w:rPr>
      </w:pPr>
      <w:r w:rsidRPr="007E5A2C">
        <w:rPr>
          <w:rFonts w:ascii="Book Antiqua" w:hAnsi="Book Antiqua"/>
        </w:rPr>
        <w:t>The keys to prevention of esophageal cancer vary by cell type. For SCC, reduction or elimination of tobacco and alcohol consumption provide the best means to reduce the incidence of this cancer. However, no one particular risk factor is responsible for the rising incidence of esophageal adenomocarcinoma. Several preventive strategies are under investigation using such agents as nonsteroidal anti-inflammatory drugs, selenium, alpha-difluoromethylornithine, and retinoids</w:t>
      </w:r>
      <w:r w:rsidRPr="007E5A2C">
        <w:rPr>
          <w:rFonts w:ascii="Book Antiqua" w:hAnsi="Book Antiqua"/>
        </w:rPr>
        <w:fldChar w:fldCharType="begin">
          <w:fldData xml:space="preserve">PEVuZE5vdGU+PENpdGU+PEF1dGhvcj5IZWF0aDwvQXV0aG9yPjxZZWFyPjIwMDA8L1llYXI+PFJl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PEVuZE5vdGU+PENpdGU+PEF1dGhvcj5IZWF0aDwvQXV0aG9yPjxZZWFyPjIwMDA8L1llYXI+PFJl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73" w:tooltip="Heath, 2000 #1373" w:history="1">
        <w:r w:rsidRPr="007E5A2C">
          <w:rPr>
            <w:rFonts w:ascii="Book Antiqua" w:hAnsi="Book Antiqua"/>
            <w:noProof/>
            <w:vertAlign w:val="superscript"/>
          </w:rPr>
          <w:t>73</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Vegetable intake, and fruit intake is considered to be a preventive role. Carotene, vitamin C, and vitamin E are protective, most likely in combination with each other and other micronutrients. The role of vitamin A is not clear because of conflicting findings in the studies reviewed</w:t>
      </w:r>
      <w:r w:rsidRPr="007E5A2C">
        <w:rPr>
          <w:rFonts w:ascii="Book Antiqua" w:hAnsi="Book Antiqua"/>
        </w:rPr>
        <w:fldChar w:fldCharType="begin"/>
      </w:r>
      <w:r w:rsidRPr="007E5A2C">
        <w:rPr>
          <w:rFonts w:ascii="Book Antiqua" w:hAnsi="Book Antiqua"/>
        </w:rPr>
        <w:instrText xml:space="preserve"> ADDIN EN.CITE &lt;EndNote&gt;&lt;Cite&gt;&lt;Author&gt;Chainani-Wu&lt;/Author&gt;&lt;Year&gt;2002&lt;/Year&gt;&lt;RecNum&gt;2256&lt;/RecNum&gt;&lt;DisplayText&gt;&lt;style face="superscript"&gt;[74]&lt;/style&gt;&lt;/DisplayText&gt;&lt;record&gt;&lt;rec-number&gt;2256&lt;/rec-number&gt;&lt;foreign-keys&gt;&lt;key app="EN" db-id="tsp9fwtsoffreker5pz5xxz4wxp25vztxpxv"&gt;2256&lt;/key&gt;&lt;/foreign-keys&gt;&lt;ref-type name="Journal Article"&gt;17&lt;/ref-type&gt;&lt;contributors&gt;&lt;authors&gt;&lt;author&gt;Chainani-Wu, N.&lt;/author&gt;&lt;/authors&gt;&lt;/contributors&gt;&lt;auth-address&gt;Department of Stomatology (Oral Medicine), University of California, San Francisco, CA 94143, USA. nitacwu@itsa.ucsf.edu&lt;/auth-address&gt;&lt;titles&gt;&lt;title&gt;Diet and oral, pharyngeal, and esophageal cancer&lt;/title&gt;&lt;secondary-title&gt;Nutr Cancer&lt;/secondary-title&gt;&lt;alt-title&gt;Nutrition and cancer&lt;/alt-title&gt;&lt;/titles&gt;&lt;periodical&gt;&lt;full-title&gt;Nutr Cancer&lt;/full-title&gt;&lt;abbr-1&gt;Nutrition and cancer&lt;/abbr-1&gt;&lt;/periodical&gt;&lt;alt-periodical&gt;&lt;full-title&gt;Nutr Cancer&lt;/full-title&gt;&lt;abbr-1&gt;Nutrition and cancer&lt;/abbr-1&gt;&lt;/alt-periodical&gt;&lt;pages&gt;104-26&lt;/pages&gt;&lt;volume&gt;44&lt;/volume&gt;&lt;number&gt;2&lt;/number&gt;&lt;keywords&gt;&lt;keyword&gt;Diet/*statistics &amp;amp; numerical data&lt;/keyword&gt;&lt;keyword&gt;Esophageal Neoplasms/*prevention &amp;amp; control&lt;/keyword&gt;&lt;keyword&gt;Female&lt;/keyword&gt;&lt;keyword&gt;Humans&lt;/keyword&gt;&lt;keyword&gt;Male&lt;/keyword&gt;&lt;keyword&gt;Mouth Neoplasms/*prevention &amp;amp; control&lt;/keyword&gt;&lt;keyword&gt;Pharyngeal Neoplasms/*prevention &amp;amp; control&lt;/keyword&gt;&lt;/keywords&gt;&lt;dates&gt;&lt;year&gt;2002&lt;/year&gt;&lt;/dates&gt;&lt;isbn&gt;0163-5581 (Print)&amp;#xD;0163-5581 (Linking)&lt;/isbn&gt;&lt;accession-num&gt;12734057&lt;/accession-num&gt;&lt;urls&gt;&lt;related-urls&gt;&lt;url&gt;http://www.ncbi.nlm.nih.gov/pubmed/12734057&lt;/url&gt;&lt;/related-urls&gt;&lt;/urls&gt;&lt;electronic-resource-num&gt;10.1207/S15327914NC4402_01&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74" w:tooltip="Chainani-Wu, 2002 #2256" w:history="1">
        <w:r w:rsidRPr="007E5A2C">
          <w:rPr>
            <w:rFonts w:ascii="Book Antiqua" w:hAnsi="Book Antiqua"/>
            <w:noProof/>
            <w:vertAlign w:val="superscript"/>
          </w:rPr>
          <w:t>74</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.When intake of raw vegetables and cooked vegetables was analyzed separately, raw vegetables were found to be more protective. Because fruits are relatively expensive in most places, increased consumption may reflect higher socioeconomic status. </w:t>
      </w:r>
    </w:p>
    <w:p w:rsidR="007F696F" w:rsidRPr="007E5A2C" w:rsidRDefault="007F696F" w:rsidP="00ED2560">
      <w:pPr>
        <w:snapToGrid w:val="0"/>
        <w:spacing w:line="360" w:lineRule="auto"/>
        <w:ind w:firstLineChars="100" w:firstLine="240"/>
        <w:jc w:val="both"/>
        <w:rPr>
          <w:rFonts w:ascii="Book Antiqua" w:hAnsi="Book Antiqua"/>
        </w:rPr>
      </w:pPr>
      <w:r w:rsidRPr="007E5A2C">
        <w:rPr>
          <w:rFonts w:ascii="Book Antiqua" w:hAnsi="Book Antiqua"/>
        </w:rPr>
        <w:t>Since obesity is closely related to the incidence of the esophageal cancer, it would be interesting to follow up those patients with precancerous lesion to monitor their weight.</w:t>
      </w:r>
    </w:p>
    <w:p w:rsidR="007F696F" w:rsidRPr="007E5A2C" w:rsidRDefault="007F696F" w:rsidP="006B29B0">
      <w:pPr>
        <w:snapToGrid w:val="0"/>
        <w:spacing w:line="360" w:lineRule="auto"/>
        <w:jc w:val="both"/>
        <w:rPr>
          <w:rFonts w:ascii="Book Antiqua" w:hAnsi="Book Antiqua"/>
          <w:lang w:eastAsia="zh-CN"/>
        </w:rPr>
      </w:pPr>
      <w:r w:rsidRPr="007E5A2C">
        <w:rPr>
          <w:rFonts w:ascii="Book Antiqua" w:hAnsi="Book Antiqua"/>
        </w:rPr>
        <w:lastRenderedPageBreak/>
        <w:t>In patients with high-grade dysplasia, the options for preventive approaches include surveillance, endoscopic therapies, and surgical resection, but the optimum approach is debated</w:t>
      </w:r>
      <w:r w:rsidRPr="007E5A2C">
        <w:rPr>
          <w:rFonts w:ascii="Book Antiqua" w:hAnsi="Book Antiqua"/>
        </w:rPr>
        <w:fldChar w:fldCharType="begin"/>
      </w:r>
      <w:r w:rsidRPr="007E5A2C">
        <w:rPr>
          <w:rFonts w:ascii="Book Antiqua" w:hAnsi="Book Antiqua"/>
        </w:rPr>
        <w:instrText xml:space="preserve"> ADDIN EN.CITE &lt;EndNote&gt;&lt;Cite&gt;&lt;Author&gt;Pennathur&lt;/Author&gt;&lt;Year&gt;2013&lt;/Year&gt;&lt;RecNum&gt;2486&lt;/RecNum&gt;&lt;DisplayText&gt;&lt;style face="superscript"&gt;[3]&lt;/style&gt;&lt;/DisplayText&gt;&lt;record&gt;&lt;rec-number&gt;2486&lt;/rec-number&gt;&lt;foreign-keys&gt;&lt;key app="EN" db-id="rdptrt0tzz9petew9sdvdda6r5r9zzwar2p5"&gt;2486&lt;/key&gt;&lt;/foreign-keys&gt;&lt;ref-type name="Journal Article"&gt;17&lt;/ref-type&gt;&lt;contributors&gt;&lt;authors&gt;&lt;author&gt;Pennathur, A.&lt;/author&gt;&lt;author&gt;Gibson, M. K.&lt;/author&gt;&lt;author&gt;Jobe, B. A.&lt;/author&gt;&lt;author&gt;Luketich, J. D.&lt;/author&gt;&lt;/authors&gt;&lt;/contributors&gt;&lt;auth-address&gt;Department of Cardiothoracic Surgery, University of Pittsburgh School of Medicine, Pittsburgh, PA 15213, USA.&lt;/auth-address&gt;&lt;titles&gt;&lt;title&gt;Oesophageal carcinoma&lt;/title&gt;&lt;secondary-title&gt;Lancet&lt;/secondary-title&gt;&lt;alt-title&gt;Lancet&lt;/alt-title&gt;&lt;/titles&gt;&lt;periodical&gt;&lt;full-title&gt;Lancet&lt;/full-title&gt;&lt;abbr-1&gt;Lancet&lt;/abbr-1&gt;&lt;/periodical&gt;&lt;alt-periodical&gt;&lt;full-title&gt;Lancet&lt;/full-title&gt;&lt;abbr-1&gt;Lancet&lt;/abbr-1&gt;&lt;/alt-periodical&gt;&lt;pages&gt;400-12&lt;/pages&gt;&lt;volume&gt;381&lt;/volume&gt;&lt;number&gt;9864&lt;/number&gt;&lt;keywords&gt;&lt;keyword&gt;Adenocarcinoma/etiology/pathology&lt;/keyword&gt;&lt;keyword&gt;Antineoplastic Combined Chemotherapy Protocols/therapeutic use&lt;/keyword&gt;&lt;keyword&gt;Carcinoma, Squamous Cell/etiology/pathology&lt;/keyword&gt;&lt;keyword&gt;Chemoradiotherapy&lt;/keyword&gt;&lt;keyword&gt;Endosonography&lt;/keyword&gt;&lt;keyword&gt;*Esophageal Neoplasms/diagnosis/etiology/pathology/therapy&lt;/keyword&gt;&lt;keyword&gt;Esophagectomy&lt;/keyword&gt;&lt;keyword&gt;Humans&lt;/keyword&gt;&lt;keyword&gt;Lymph Node Excision&lt;/keyword&gt;&lt;keyword&gt;Neoadjuvant Therapy&lt;/keyword&gt;&lt;keyword&gt;Neoplasm Staging&lt;/keyword&gt;&lt;keyword&gt;Positron-Emission Tomography&lt;/keyword&gt;&lt;keyword&gt;Risk Factors&lt;/keyword&gt;&lt;/keywords&gt;&lt;dates&gt;&lt;year&gt;2013&lt;/year&gt;&lt;pub-dates&gt;&lt;date&gt;Feb 2&lt;/date&gt;&lt;/pub-dates&gt;&lt;/dates&gt;&lt;isbn&gt;1474-547X (Electronic)&amp;#xD;0140-6736 (Linking)&lt;/isbn&gt;&lt;accession-num&gt;23374478&lt;/accession-num&gt;&lt;urls&gt;&lt;related-urls&gt;&lt;url&gt;http://www.ncbi.nlm.nih.gov/pubmed/23374478&lt;/url&gt;&lt;/related-urls&gt;&lt;/urls&gt;&lt;electronic-resource-num&gt;10.1016/S0140-6736(12)60643-6&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3" w:tooltip="Pennathur, 2013 #2486" w:history="1">
        <w:r w:rsidRPr="007E5A2C">
          <w:rPr>
            <w:rFonts w:ascii="Book Antiqua" w:hAnsi="Book Antiqua"/>
            <w:noProof/>
            <w:vertAlign w:val="superscript"/>
          </w:rPr>
          <w:t>3</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In an analysis of more than 15 studies, the mean incidence of occult adenocarcinoma in patients with a preoperative diagnosis of high-grade dysplasia treated with esophagectomy was 41%.This high incidence provides a rationale for use of oesophagectomy, but there is concern about the risk of morbidity. Use of endoscopic treatments for high-grade dysplasia has been supported in two randomised trials. In one trial of photodynamic therapy plus proton-pump inhibitors compared with proton-pump inhibitors alone, progression to cancer was significantly decreased in the photodynamic-therapy group (13% </w:t>
      </w:r>
      <w:r w:rsidRPr="007E5A2C">
        <w:rPr>
          <w:rFonts w:ascii="Book Antiqua" w:hAnsi="Book Antiqua"/>
          <w:i/>
        </w:rPr>
        <w:t>vs</w:t>
      </w:r>
      <w:r w:rsidRPr="007E5A2C">
        <w:rPr>
          <w:rFonts w:ascii="Book Antiqua" w:hAnsi="Book Antiqua"/>
        </w:rPr>
        <w:t xml:space="preserve"> 28%). In the other, which assessed endoscopic radiofrequency ablation in patients with Barrett's esophagus and high-grade dysplasia, radiofrequency ablation was more effective in eradication of high-grade dysplasia than a proton-pump inhibitor alone, and the progression to cancer was lower (4% </w:t>
      </w:r>
      <w:r w:rsidRPr="007E5A2C">
        <w:rPr>
          <w:rFonts w:ascii="Book Antiqua" w:hAnsi="Book Antiqua"/>
          <w:i/>
        </w:rPr>
        <w:t xml:space="preserve">vs </w:t>
      </w:r>
      <w:r w:rsidRPr="007E5A2C">
        <w:rPr>
          <w:rFonts w:ascii="Book Antiqua" w:hAnsi="Book Antiqua"/>
        </w:rPr>
        <w:t>22%) during short-term follow-up</w:t>
      </w:r>
      <w:r w:rsidRPr="007E5A2C">
        <w:rPr>
          <w:rFonts w:ascii="Book Antiqua" w:hAnsi="Book Antiqua"/>
        </w:rPr>
        <w:fldChar w:fldCharType="begin">
          <w:fldData xml:space="preserve">PEVuZE5vdGU+PENpdGU+PEF1dGhvcj5JbmFkb21pPC9BdXRob3I+PFllYXI+MjAwOTwvWWVhcj48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Z2VzPjIxMDEtMjExNCBlMS02PC9wYWdlcz48dm9sdW1lPjEzNjwvdm9sdW1lPjxudW1iZXI+Nzwv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bHQtcGVyaW9kaWNhbD48cGFnZXM+Mi04PC9wYWdlcz48dm9sdW1lPjQxPC92b2x1bWU+PG51bWJl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ZG9zY29weTwvYWJici0xPjwvYWx0LXBlcmlvZGljYWw+PHBhZ2VzPjUzNy00MTwvcGFnZXM+PHZv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QWxpbWVudGFyeSBUcmFjdDwvYWJici0xPjwvYWx0LXBlcmlvZGljYWw+PHBhZ2VzPjE2MjctMzY7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PEVuZE5vdGU+PENpdGU+PEF1dGhvcj5JbmFkb21pPC9BdXRob3I+PFllYXI+MjAwOTwvWWVhcj48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Z2VzPjIxMDEtMjExNCBlMS02PC9wYWdlcz48dm9sdW1lPjEzNjwvdm9sdW1lPjxudW1iZXI+Nzwv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bHQtcGVyaW9kaWNhbD48cGFnZXM+Mi04PC9wYWdlcz48dm9sdW1lPjQxPC92b2x1bWU+PG51bWJl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ZG9zY29weTwvYWJici0xPjwvYWx0LXBlcmlvZGljYWw+PHBhZ2VzPjUzNy00MTwvcGFnZXM+PHZv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QWxpbWVudGFyeSBUcmFjdDwvYWJici0xPjwvYWx0LXBlcmlvZGljYWw+PHBhZ2VzPjE2MjctMzY7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75" w:tooltip="Inadomi, 2009 #2696" w:history="1">
        <w:r w:rsidRPr="007E5A2C">
          <w:rPr>
            <w:rFonts w:ascii="Book Antiqua" w:hAnsi="Book Antiqua"/>
            <w:noProof/>
            <w:vertAlign w:val="superscript"/>
          </w:rPr>
          <w:t>75-78</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 </w:t>
      </w:r>
    </w:p>
    <w:p w:rsidR="007F696F" w:rsidRPr="007E5A2C" w:rsidRDefault="007F696F" w:rsidP="006B29B0">
      <w:pPr>
        <w:snapToGrid w:val="0"/>
        <w:spacing w:line="360" w:lineRule="auto"/>
        <w:jc w:val="both"/>
        <w:rPr>
          <w:rFonts w:ascii="Book Antiqua" w:hAnsi="Book Antiqua"/>
          <w:lang w:eastAsia="zh-CN"/>
        </w:rPr>
      </w:pPr>
    </w:p>
    <w:p w:rsidR="007F696F" w:rsidRPr="007E5A2C" w:rsidRDefault="007F696F" w:rsidP="006B29B0">
      <w:pPr>
        <w:snapToGrid w:val="0"/>
        <w:spacing w:line="360" w:lineRule="auto"/>
        <w:jc w:val="both"/>
        <w:rPr>
          <w:rFonts w:ascii="Book Antiqua" w:hAnsi="Book Antiqua"/>
          <w:b/>
        </w:rPr>
      </w:pPr>
      <w:r w:rsidRPr="007E5A2C">
        <w:rPr>
          <w:rFonts w:ascii="Book Antiqua" w:hAnsi="Book Antiqua"/>
          <w:b/>
        </w:rPr>
        <w:t>SCREENING AND EARLY DETECTION</w:t>
      </w:r>
    </w:p>
    <w:p w:rsidR="007F696F" w:rsidRPr="007E5A2C" w:rsidRDefault="007F696F" w:rsidP="006B29B0">
      <w:pPr>
        <w:snapToGrid w:val="0"/>
        <w:spacing w:line="360" w:lineRule="auto"/>
        <w:jc w:val="both"/>
        <w:rPr>
          <w:rFonts w:ascii="Book Antiqua" w:hAnsi="Book Antiqua"/>
        </w:rPr>
      </w:pPr>
      <w:r w:rsidRPr="007E5A2C">
        <w:rPr>
          <w:rFonts w:ascii="Book Antiqua" w:hAnsi="Book Antiqua"/>
        </w:rPr>
        <w:t>Although several potential preventive measures exist, none has been proven to decrease the risk of esophageal carcinoma in prospective well-designed trials</w:t>
      </w:r>
      <w:r w:rsidRPr="007E5A2C">
        <w:rPr>
          <w:rFonts w:ascii="Book Antiqua" w:hAnsi="Book Antiqua"/>
        </w:rPr>
        <w:fldChar w:fldCharType="begin"/>
      </w:r>
      <w:r w:rsidRPr="007E5A2C">
        <w:rPr>
          <w:rFonts w:ascii="Book Antiqua" w:hAnsi="Book Antiqua"/>
        </w:rPr>
        <w:instrText xml:space="preserve"> ADDIN EN.CITE &lt;EndNote&gt;&lt;Cite&gt;&lt;Author&gt;Pennathur&lt;/Author&gt;&lt;Year&gt;2013&lt;/Year&gt;&lt;RecNum&gt;2486&lt;/RecNum&gt;&lt;DisplayText&gt;&lt;style face="superscript"&gt;[3]&lt;/style&gt;&lt;/DisplayText&gt;&lt;record&gt;&lt;rec-number&gt;2486&lt;/rec-number&gt;&lt;foreign-keys&gt;&lt;key app="EN" db-id="rdptrt0tzz9petew9sdvdda6r5r9zzwar2p5"&gt;2486&lt;/key&gt;&lt;/foreign-keys&gt;&lt;ref-type name="Journal Article"&gt;17&lt;/ref-type&gt;&lt;contributors&gt;&lt;authors&gt;&lt;author&gt;Pennathur, A.&lt;/author&gt;&lt;author&gt;Gibson, M. K.&lt;/author&gt;&lt;author&gt;Jobe, B. A.&lt;/author&gt;&lt;author&gt;Luketich, J. D.&lt;/author&gt;&lt;/authors&gt;&lt;/contributors&gt;&lt;auth-address&gt;Department of Cardiothoracic Surgery, University of Pittsburgh School of Medicine, Pittsburgh, PA 15213, USA.&lt;/auth-address&gt;&lt;titles&gt;&lt;title&gt;Oesophageal carcinoma&lt;/title&gt;&lt;secondary-title&gt;Lancet&lt;/secondary-title&gt;&lt;alt-title&gt;Lancet&lt;/alt-title&gt;&lt;/titles&gt;&lt;periodical&gt;&lt;full-title&gt;Lancet&lt;/full-title&gt;&lt;abbr-1&gt;Lancet&lt;/abbr-1&gt;&lt;/periodical&gt;&lt;alt-periodical&gt;&lt;full-title&gt;Lancet&lt;/full-title&gt;&lt;abbr-1&gt;Lancet&lt;/abbr-1&gt;&lt;/alt-periodical&gt;&lt;pages&gt;400-12&lt;/pages&gt;&lt;volume&gt;381&lt;/volume&gt;&lt;number&gt;9864&lt;/number&gt;&lt;keywords&gt;&lt;keyword&gt;Adenocarcinoma/etiology/pathology&lt;/keyword&gt;&lt;keyword&gt;Antineoplastic Combined Chemotherapy Protocols/therapeutic use&lt;/keyword&gt;&lt;keyword&gt;Carcinoma, Squamous Cell/etiology/pathology&lt;/keyword&gt;&lt;keyword&gt;Chemoradiotherapy&lt;/keyword&gt;&lt;keyword&gt;Endosonography&lt;/keyword&gt;&lt;keyword&gt;*Esophageal Neoplasms/diagnosis/etiology/pathology/therapy&lt;/keyword&gt;&lt;keyword&gt;Esophagectomy&lt;/keyword&gt;&lt;keyword&gt;Humans&lt;/keyword&gt;&lt;keyword&gt;Lymph Node Excision&lt;/keyword&gt;&lt;keyword&gt;Neoadjuvant Therapy&lt;/keyword&gt;&lt;keyword&gt;Neoplasm Staging&lt;/keyword&gt;&lt;keyword&gt;Positron-Emission Tomography&lt;/keyword&gt;&lt;keyword&gt;Risk Factors&lt;/keyword&gt;&lt;/keywords&gt;&lt;dates&gt;&lt;year&gt;2013&lt;/year&gt;&lt;pub-dates&gt;&lt;date&gt;Feb 2&lt;/date&gt;&lt;/pub-dates&gt;&lt;/dates&gt;&lt;isbn&gt;1474-547X (Electronic)&amp;#xD;0140-6736 (Linking)&lt;/isbn&gt;&lt;accession-num&gt;23374478&lt;/accession-num&gt;&lt;urls&gt;&lt;related-urls&gt;&lt;url&gt;http://www.ncbi.nlm.nih.gov/pubmed/23374478&lt;/url&gt;&lt;/related-urls&gt;&lt;/urls&gt;&lt;electronic-resource-num&gt;10.1016/S0140-6736(12)60643-6&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3" w:tooltip="Pennathur, 2013 #2486" w:history="1">
        <w:r w:rsidRPr="007E5A2C">
          <w:rPr>
            <w:rFonts w:ascii="Book Antiqua" w:hAnsi="Book Antiqua"/>
            <w:noProof/>
            <w:vertAlign w:val="superscript"/>
          </w:rPr>
          <w:t>3</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 xml:space="preserve">.The relatively low incidence of esophageal cancer, the absence of early symptoms, and the rarity of a hereditary form of the disease make population-based screening untenable except in certain high-risk areas of the world. </w:t>
      </w:r>
    </w:p>
    <w:p w:rsidR="007F696F" w:rsidRPr="007E5A2C" w:rsidRDefault="007F696F" w:rsidP="00ED2560">
      <w:pPr>
        <w:snapToGrid w:val="0"/>
        <w:spacing w:line="360" w:lineRule="auto"/>
        <w:ind w:firstLineChars="100" w:firstLine="240"/>
        <w:jc w:val="both"/>
        <w:rPr>
          <w:rFonts w:ascii="Book Antiqua" w:hAnsi="Book Antiqua"/>
        </w:rPr>
      </w:pPr>
      <w:r w:rsidRPr="007E5A2C">
        <w:rPr>
          <w:rFonts w:ascii="Book Antiqua" w:hAnsi="Book Antiqua"/>
        </w:rPr>
        <w:t xml:space="preserve">Patients who are found to have Barrett's esophagus, however, may be candidates for regular endoscopic surveillance, since the incidence of low-grade dysplasia, high-grade dysplasia, and cancer is approximately 4 percent, 1 percent, and 0.5 percent per year, respectively, among such patients. Whether endoscopic screening programmes to detect Barrett's oesophagus in patients with chronic reflux disease symptoms are useful has been debated. Critics point out the high number of people in the general population who have reflux symptoms and the fact that at least 40% of patients with Barrett's </w:t>
      </w:r>
      <w:r w:rsidRPr="007E5A2C">
        <w:rPr>
          <w:rFonts w:ascii="Book Antiqua" w:hAnsi="Book Antiqua"/>
        </w:rPr>
        <w:lastRenderedPageBreak/>
        <w:t>oesophagus do not have reflux symptoms, and question the cost-effectiveness of screening. Proponents of screening for Barrett's esophagus point to the clear associations between reflux, Barrett's esophagus, and esophageal adenocarcinoma, and suggest that the rising incidence of esophageal adenocarcinoma justifies screening. No definitive data are available on whether endoscopic screening for Barrett's esophagus is associated with a reduction in cancer-related mortality and, therefore, screening is not routinely recommended.</w:t>
      </w:r>
    </w:p>
    <w:p w:rsidR="007F696F" w:rsidRPr="007E5A2C" w:rsidRDefault="007F696F" w:rsidP="00ED2560">
      <w:pPr>
        <w:snapToGrid w:val="0"/>
        <w:spacing w:line="360" w:lineRule="auto"/>
        <w:ind w:firstLineChars="100" w:firstLine="240"/>
        <w:jc w:val="both"/>
        <w:rPr>
          <w:rFonts w:ascii="Book Antiqua" w:hAnsi="Book Antiqua"/>
          <w:lang w:eastAsia="zh-CN"/>
        </w:rPr>
      </w:pPr>
      <w:r w:rsidRPr="007E5A2C">
        <w:rPr>
          <w:rFonts w:ascii="Book Antiqua" w:hAnsi="Book Antiqua"/>
        </w:rPr>
        <w:t>However, some experts have recommended that endoscopy be performed every three to five years in patients who have Barrett's esophagus in the absence of epithelial dysplasia and more frequently if they are found to have low-grade dysplasia. Diagnostic endoscopy for early detection can be conducted in 2 steps: at first detection of an abnormal area through changes in relief, in color or in the course of superficial capillaries; then characterization of the morphology of the lesion. Then treatment decision offers 3 options according to histologic prediction: abstention, endoscopic resection, surgery. The rigorous quality control of endoscopy will reduce the miss rate of lesions and the occurrence of interval cancer</w:t>
      </w:r>
      <w:r w:rsidRPr="007E5A2C">
        <w:rPr>
          <w:rFonts w:ascii="Book Antiqua" w:hAnsi="Book Antiqua"/>
        </w:rPr>
        <w:fldChar w:fldCharType="begin"/>
      </w:r>
      <w:r w:rsidRPr="007E5A2C">
        <w:rPr>
          <w:rFonts w:ascii="Book Antiqua" w:hAnsi="Book Antiqua"/>
        </w:rPr>
        <w:instrText xml:space="preserve"> ADDIN EN.CITE &lt;EndNote&gt;&lt;Cite&gt;&lt;Author&gt;Lambert&lt;/Author&gt;&lt;Year&gt;2012&lt;/Year&gt;&lt;RecNum&gt;920&lt;/RecNum&gt;&lt;DisplayText&gt;&lt;style face="superscript"&gt;[79]&lt;/style&gt;&lt;/DisplayText&gt;&lt;record&gt;&lt;rec-number&gt;920&lt;/rec-number&gt;&lt;foreign-keys&gt;&lt;key app="EN" db-id="rdptrt0tzz9petew9sdvdda6r5r9zzwar2p5"&gt;920&lt;/key&gt;&lt;/foreign-keys&gt;&lt;ref-type name="Journal Article"&gt;17&lt;/ref-type&gt;&lt;contributors&gt;&lt;authors&gt;&lt;author&gt;Lambert, R.&lt;/author&gt;&lt;/authors&gt;&lt;/contributors&gt;&lt;auth-address&gt;Rene Lambert, World Health Organization International Agency for Research on Cancer, Screening Group, Lyon 69372, France.&lt;/auth-address&gt;&lt;titles&gt;&lt;title&gt;Endoscopy in screening for digestive cancer&lt;/title&gt;&lt;secondary-title&gt;World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endoscopy&lt;/abbr-1&gt;&lt;/alt-periodical&gt;&lt;pages&gt;518-25&lt;/pages&gt;&lt;volume&gt;4&lt;/volume&gt;&lt;number&gt;12&lt;/number&gt;&lt;dates&gt;&lt;year&gt;2012&lt;/year&gt;&lt;pub-dates&gt;&lt;date&gt;Dec 16&lt;/date&gt;&lt;/pub-dates&gt;&lt;/dates&gt;&lt;isbn&gt;1948-5190 (Electronic)&lt;/isbn&gt;&lt;accession-num&gt;23293721&lt;/accession-num&gt;&lt;urls&gt;&lt;related-urls&gt;&lt;url&gt;http://www.ncbi.nlm.nih.gov/pubmed/23293721&lt;/url&gt;&lt;/related-urls&gt;&lt;/urls&gt;&lt;custom2&gt;3536848&lt;/custom2&gt;&lt;electronic-resource-num&gt;10.4253/wjge.v4.i12.518&lt;/electronic-resource-num&gt;&lt;/record&gt;&lt;/Cite&gt;&lt;/EndNote&gt;</w:instrText>
      </w:r>
      <w:r w:rsidRPr="007E5A2C">
        <w:rPr>
          <w:rFonts w:ascii="Book Antiqua" w:hAnsi="Book Antiqua"/>
        </w:rPr>
        <w:fldChar w:fldCharType="separate"/>
      </w:r>
      <w:r w:rsidRPr="007E5A2C">
        <w:rPr>
          <w:rFonts w:ascii="Book Antiqua" w:hAnsi="Book Antiqua"/>
          <w:noProof/>
          <w:vertAlign w:val="superscript"/>
        </w:rPr>
        <w:t>[</w:t>
      </w:r>
      <w:hyperlink w:anchor="_ENREF_79" w:tooltip="Lambert, 2012 #920" w:history="1">
        <w:r w:rsidRPr="007E5A2C">
          <w:rPr>
            <w:rFonts w:ascii="Book Antiqua" w:hAnsi="Book Antiqua"/>
            <w:noProof/>
            <w:vertAlign w:val="superscript"/>
          </w:rPr>
          <w:t>79</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w:t>
      </w:r>
    </w:p>
    <w:p w:rsidR="007F696F" w:rsidRPr="007E5A2C" w:rsidRDefault="007F696F" w:rsidP="006B29B0">
      <w:pPr>
        <w:widowControl w:val="0"/>
        <w:autoSpaceDE w:val="0"/>
        <w:autoSpaceDN w:val="0"/>
        <w:adjustRightInd w:val="0"/>
        <w:snapToGrid w:val="0"/>
        <w:spacing w:line="360" w:lineRule="auto"/>
        <w:jc w:val="both"/>
        <w:rPr>
          <w:rFonts w:ascii="Book Antiqua" w:hAnsi="Book Antiqua"/>
          <w:b/>
          <w:lang w:eastAsia="zh-CN"/>
        </w:rPr>
      </w:pPr>
    </w:p>
    <w:p w:rsidR="007F696F" w:rsidRPr="007E5A2C" w:rsidRDefault="007F696F" w:rsidP="006B29B0">
      <w:pPr>
        <w:widowControl w:val="0"/>
        <w:autoSpaceDE w:val="0"/>
        <w:autoSpaceDN w:val="0"/>
        <w:adjustRightInd w:val="0"/>
        <w:snapToGrid w:val="0"/>
        <w:spacing w:line="360" w:lineRule="auto"/>
        <w:jc w:val="both"/>
        <w:rPr>
          <w:rFonts w:ascii="Book Antiqua" w:hAnsi="Book Antiqua"/>
          <w:b/>
          <w:lang w:eastAsia="zh-CN"/>
        </w:rPr>
      </w:pPr>
      <w:r w:rsidRPr="007E5A2C">
        <w:rPr>
          <w:rFonts w:ascii="Book Antiqua" w:hAnsi="Book Antiqua"/>
          <w:b/>
          <w:lang w:eastAsia="zh-CN"/>
        </w:rPr>
        <w:t>CONCLUSION</w:t>
      </w:r>
    </w:p>
    <w:p w:rsidR="007F696F" w:rsidRPr="007E5A2C" w:rsidRDefault="007F696F" w:rsidP="006B29B0">
      <w:pPr>
        <w:widowControl w:val="0"/>
        <w:autoSpaceDE w:val="0"/>
        <w:autoSpaceDN w:val="0"/>
        <w:adjustRightInd w:val="0"/>
        <w:snapToGrid w:val="0"/>
        <w:spacing w:line="360" w:lineRule="auto"/>
        <w:jc w:val="both"/>
        <w:rPr>
          <w:rFonts w:ascii="Book Antiqua" w:hAnsi="Book Antiqua"/>
          <w:b/>
        </w:rPr>
      </w:pPr>
      <w:r w:rsidRPr="007E5A2C">
        <w:rPr>
          <w:rFonts w:ascii="Book Antiqua" w:hAnsi="Book Antiqua"/>
        </w:rPr>
        <w:t>The precise causes of EsC have not been identified. Despite uncertainties in our understanding of the causes of mechanistic pathways of esophageal cancer, there is sufficient evidence to take effective steps to prevent the majority of SCC in western countries, while more information is needed to curb the epidemic increase in adenocarcinoma</w:t>
      </w:r>
      <w:r w:rsidRPr="007E5A2C">
        <w:rPr>
          <w:rFonts w:ascii="Book Antiqua" w:hAnsi="Book Antiqua"/>
        </w:rPr>
        <w:fldChar w:fldCharType="begin">
          <w:fldData xml:space="preserve">PEVuZE5vdGU+PENpdGU+PEF1dGhvcj5CbG90PC9BdXRob3I+PFllYXI+MTk5OTwvWWVhcj48UmVj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</w:fldData>
        </w:fldChar>
      </w:r>
      <w:r w:rsidRPr="007E5A2C">
        <w:rPr>
          <w:rFonts w:ascii="Book Antiqua" w:hAnsi="Book Antiqua"/>
        </w:rPr>
        <w:instrText xml:space="preserve"> ADDIN EN.CITE </w:instrText>
      </w:r>
      <w:r w:rsidRPr="007E5A2C">
        <w:rPr>
          <w:rFonts w:ascii="Book Antiqua" w:hAnsi="Book Antiqua"/>
        </w:rPr>
        <w:fldChar w:fldCharType="begin">
          <w:fldData xml:space="preserve">PEVuZE5vdGU+PENpdGU+PEF1dGhvcj5CbG90PC9BdXRob3I+PFllYXI+MTk5OTwvWWVhcj48UmVj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</w:fldData>
        </w:fldChar>
      </w:r>
      <w:r w:rsidRPr="007E5A2C">
        <w:rPr>
          <w:rFonts w:ascii="Book Antiqua" w:hAnsi="Book Antiqua"/>
        </w:rPr>
        <w:instrText xml:space="preserve"> ADDIN EN.CITE.DATA </w:instrText>
      </w:r>
      <w:r w:rsidRPr="007E5A2C">
        <w:rPr>
          <w:rFonts w:ascii="Book Antiqua" w:hAnsi="Book Antiqua"/>
        </w:rPr>
      </w:r>
      <w:r w:rsidRPr="007E5A2C">
        <w:rPr>
          <w:rFonts w:ascii="Book Antiqua" w:hAnsi="Book Antiqua"/>
        </w:rPr>
        <w:fldChar w:fldCharType="end"/>
      </w:r>
      <w:r w:rsidRPr="007E5A2C">
        <w:rPr>
          <w:rFonts w:ascii="Book Antiqua" w:hAnsi="Book Antiqua"/>
        </w:rPr>
      </w:r>
      <w:r w:rsidRPr="007E5A2C">
        <w:rPr>
          <w:rFonts w:ascii="Book Antiqua" w:hAnsi="Book Antiqua"/>
        </w:rPr>
        <w:fldChar w:fldCharType="separate"/>
      </w:r>
      <w:r w:rsidRPr="007E5A2C">
        <w:rPr>
          <w:rFonts w:ascii="Book Antiqua" w:hAnsi="Book Antiqua"/>
          <w:noProof/>
          <w:vertAlign w:val="superscript"/>
        </w:rPr>
        <w:t>[</w:t>
      </w:r>
      <w:hyperlink w:anchor="_ENREF_7" w:tooltip="Blot, 1999 #884" w:history="1">
        <w:r w:rsidRPr="007E5A2C">
          <w:rPr>
            <w:rFonts w:ascii="Book Antiqua" w:hAnsi="Book Antiqua"/>
            <w:noProof/>
            <w:vertAlign w:val="superscript"/>
          </w:rPr>
          <w:t>7</w:t>
        </w:r>
      </w:hyperlink>
      <w:r w:rsidRPr="007E5A2C">
        <w:rPr>
          <w:rFonts w:ascii="Book Antiqua" w:hAnsi="Book Antiqua"/>
          <w:noProof/>
          <w:vertAlign w:val="superscript"/>
        </w:rPr>
        <w:t>,</w:t>
      </w:r>
      <w:hyperlink w:anchor="_ENREF_80" w:tooltip="Blot, 1987 #1785" w:history="1">
        <w:r w:rsidRPr="007E5A2C">
          <w:rPr>
            <w:rFonts w:ascii="Book Antiqua" w:hAnsi="Book Antiqua"/>
            <w:noProof/>
            <w:vertAlign w:val="superscript"/>
          </w:rPr>
          <w:t>80</w:t>
        </w:r>
      </w:hyperlink>
      <w:r w:rsidRPr="007E5A2C">
        <w:rPr>
          <w:rFonts w:ascii="Book Antiqua" w:hAnsi="Book Antiqua"/>
          <w:noProof/>
          <w:vertAlign w:val="superscript"/>
        </w:rPr>
        <w:t>]</w:t>
      </w:r>
      <w:r w:rsidRPr="007E5A2C">
        <w:rPr>
          <w:rFonts w:ascii="Book Antiqua" w:hAnsi="Book Antiqua"/>
        </w:rPr>
        <w:fldChar w:fldCharType="end"/>
      </w:r>
      <w:r w:rsidRPr="007E5A2C">
        <w:rPr>
          <w:rFonts w:ascii="Book Antiqua" w:hAnsi="Book Antiqua"/>
        </w:rPr>
        <w:t>.</w:t>
      </w:r>
      <w:bookmarkStart w:id="618" w:name="_GoBack"/>
      <w:bookmarkEnd w:id="618"/>
    </w:p>
    <w:p w:rsidR="007F696F" w:rsidRPr="007E5A2C" w:rsidRDefault="007F696F" w:rsidP="006B29B0">
      <w:pPr>
        <w:widowControl w:val="0"/>
        <w:autoSpaceDE w:val="0"/>
        <w:autoSpaceDN w:val="0"/>
        <w:adjustRightInd w:val="0"/>
        <w:snapToGrid w:val="0"/>
        <w:spacing w:line="360" w:lineRule="auto"/>
        <w:jc w:val="both"/>
        <w:rPr>
          <w:rFonts w:ascii="Book Antiqua" w:hAnsi="Book Antiqua"/>
          <w:b/>
        </w:rPr>
      </w:pPr>
    </w:p>
    <w:p w:rsidR="007F696F" w:rsidRPr="007E5A2C" w:rsidRDefault="007F696F" w:rsidP="007E5A2C">
      <w:pPr>
        <w:snapToGrid w:val="0"/>
        <w:spacing w:line="360" w:lineRule="auto"/>
        <w:jc w:val="both"/>
        <w:rPr>
          <w:rFonts w:ascii="Book Antiqua" w:hAnsi="Book Antiqua"/>
          <w:bCs/>
          <w:kern w:val="28"/>
          <w:lang w:eastAsia="zh-CN"/>
        </w:rPr>
      </w:pPr>
      <w:r w:rsidRPr="007E5A2C">
        <w:rPr>
          <w:rFonts w:ascii="Book Antiqua" w:eastAsia="Times New Roman" w:hAnsi="Book Antiqua"/>
          <w:b/>
        </w:rPr>
        <w:t>REFERENCE</w:t>
      </w:r>
      <w:r w:rsidRPr="007E5A2C">
        <w:rPr>
          <w:rFonts w:ascii="Book Antiqua" w:hAnsi="Book Antiqua"/>
          <w:b/>
          <w:lang w:eastAsia="zh-CN"/>
        </w:rPr>
        <w:t>S</w:t>
      </w:r>
      <w:bookmarkStart w:id="619" w:name="OLE_LINK874"/>
      <w:bookmarkStart w:id="620" w:name="OLE_LINK875"/>
      <w:bookmarkStart w:id="621" w:name="OLE_LINK347"/>
      <w:bookmarkStart w:id="622" w:name="OLE_LINK384"/>
      <w:bookmarkStart w:id="623" w:name="OLE_LINK557"/>
      <w:bookmarkStart w:id="624" w:name="OLE_LINK558"/>
      <w:bookmarkStart w:id="625" w:name="OLE_LINK631"/>
      <w:bookmarkStart w:id="626" w:name="OLE_LINK632"/>
      <w:bookmarkStart w:id="627" w:name="OLE_LINK386"/>
      <w:bookmarkStart w:id="628" w:name="OLE_LINK431"/>
      <w:bookmarkStart w:id="629" w:name="OLE_LINK564"/>
      <w:bookmarkStart w:id="630" w:name="OLE_LINK493"/>
      <w:bookmarkStart w:id="631" w:name="OLE_LINK442"/>
      <w:bookmarkStart w:id="632" w:name="OLE_LINK551"/>
      <w:bookmarkStart w:id="633" w:name="OLE_LINK668"/>
      <w:bookmarkStart w:id="634" w:name="OLE_LINK669"/>
      <w:bookmarkStart w:id="635" w:name="OLE_LINK725"/>
      <w:bookmarkStart w:id="636" w:name="OLE_LINK489"/>
      <w:bookmarkStart w:id="637" w:name="OLE_LINK602"/>
      <w:bookmarkStart w:id="638" w:name="OLE_LINK658"/>
      <w:bookmarkStart w:id="639" w:name="OLE_LINK747"/>
      <w:bookmarkStart w:id="640" w:name="OLE_LINK897"/>
      <w:bookmarkStart w:id="641" w:name="OLE_LINK1138"/>
      <w:bookmarkStart w:id="642" w:name="OLE_LINK1139"/>
      <w:bookmarkStart w:id="643" w:name="OLE_LINK882"/>
      <w:bookmarkStart w:id="644" w:name="OLE_LINK1095"/>
      <w:bookmarkStart w:id="645" w:name="OLE_LINK1305"/>
      <w:bookmarkStart w:id="646" w:name="OLE_LINK1390"/>
      <w:bookmarkStart w:id="647" w:name="OLE_LINK964"/>
      <w:bookmarkStart w:id="648" w:name="OLE_LINK1190"/>
      <w:bookmarkStart w:id="649" w:name="OLE_LINK1314"/>
      <w:bookmarkStart w:id="650" w:name="OLE_LINK1031"/>
      <w:bookmarkStart w:id="651" w:name="OLE_LINK1092"/>
      <w:bookmarkStart w:id="652" w:name="OLE_LINK1258"/>
      <w:bookmarkStart w:id="653" w:name="OLE_LINK1259"/>
      <w:bookmarkStart w:id="654" w:name="OLE_LINK1337"/>
      <w:bookmarkStart w:id="655" w:name="OLE_LINK1338"/>
      <w:bookmarkStart w:id="656" w:name="OLE_LINK1363"/>
      <w:bookmarkStart w:id="657" w:name="OLE_LINK1364"/>
      <w:bookmarkStart w:id="658" w:name="OLE_LINK86"/>
      <w:bookmarkStart w:id="659" w:name="OLE_LINK1595"/>
      <w:bookmarkStart w:id="660" w:name="OLE_LINK1613"/>
      <w:bookmarkStart w:id="661" w:name="OLE_LINK1708"/>
      <w:bookmarkStart w:id="662" w:name="OLE_LINK1774"/>
      <w:bookmarkStart w:id="663" w:name="OLE_LINK1872"/>
      <w:bookmarkStart w:id="664" w:name="OLE_LINK1899"/>
      <w:bookmarkStart w:id="665" w:name="OLE_LINK1492"/>
      <w:bookmarkStart w:id="666" w:name="OLE_LINK1497"/>
      <w:bookmarkStart w:id="667" w:name="OLE_LINK1498"/>
      <w:bookmarkStart w:id="668" w:name="OLE_LINK1589"/>
      <w:bookmarkStart w:id="669" w:name="OLE_LINK1666"/>
      <w:bookmarkStart w:id="670" w:name="OLE_LINK1752"/>
      <w:bookmarkStart w:id="671" w:name="OLE_LINK1616"/>
      <w:bookmarkStart w:id="672" w:name="OLE_LINK1696"/>
      <w:bookmarkStart w:id="673" w:name="OLE_LINK1855"/>
      <w:bookmarkStart w:id="674" w:name="OLE_LINK1942"/>
      <w:bookmarkStart w:id="675" w:name="OLE_LINK1943"/>
      <w:bookmarkStart w:id="676" w:name="OLE_LINK1573"/>
      <w:bookmarkStart w:id="677" w:name="OLE_LINK1574"/>
      <w:bookmarkStart w:id="678" w:name="OLE_LINK1575"/>
      <w:bookmarkStart w:id="679" w:name="OLE_LINK1739"/>
      <w:bookmarkStart w:id="680" w:name="OLE_LINK1761"/>
      <w:bookmarkStart w:id="681" w:name="OLE_LINK1743"/>
      <w:bookmarkStart w:id="682" w:name="OLE_LINK1841"/>
      <w:bookmarkStart w:id="683" w:name="OLE_LINK1858"/>
      <w:bookmarkStart w:id="684" w:name="OLE_LINK1890"/>
      <w:bookmarkStart w:id="685" w:name="OLE_LINK1915"/>
      <w:bookmarkStart w:id="686" w:name="OLE_LINK1980"/>
      <w:bookmarkStart w:id="687" w:name="OLE_LINK1883"/>
      <w:bookmarkStart w:id="688" w:name="OLE_LINK1935"/>
      <w:bookmarkStart w:id="689" w:name="OLE_LINK1936"/>
      <w:bookmarkStart w:id="690" w:name="OLE_LINK1952"/>
      <w:bookmarkStart w:id="691" w:name="OLE_LINK1953"/>
      <w:bookmarkStart w:id="692" w:name="OLE_LINK1999"/>
      <w:bookmarkStart w:id="693" w:name="OLE_LINK2050"/>
      <w:bookmarkStart w:id="694" w:name="OLE_LINK1862"/>
      <w:bookmarkStart w:id="695" w:name="OLE_LINK1963"/>
      <w:bookmarkStart w:id="696" w:name="OLE_LINK2052"/>
      <w:bookmarkStart w:id="697" w:name="OLE_LINK1906"/>
      <w:bookmarkStart w:id="698" w:name="OLE_LINK2031"/>
      <w:bookmarkStart w:id="699" w:name="OLE_LINK2032"/>
      <w:bookmarkStart w:id="700" w:name="OLE_LINK1907"/>
      <w:bookmarkStart w:id="701" w:name="OLE_LINK2004"/>
      <w:bookmarkStart w:id="702" w:name="OLE_LINK2238"/>
      <w:bookmarkStart w:id="703" w:name="OLE_LINK2239"/>
      <w:bookmarkStart w:id="704" w:name="OLE_LINK2163"/>
      <w:bookmarkStart w:id="705" w:name="OLE_LINK2207"/>
      <w:bookmarkStart w:id="706" w:name="OLE_LINK2341"/>
      <w:bookmarkStart w:id="707" w:name="OLE_LINK2417"/>
      <w:bookmarkStart w:id="708" w:name="OLE_LINK2509"/>
      <w:bookmarkStart w:id="709" w:name="OLE_LINK2510"/>
      <w:bookmarkStart w:id="710" w:name="OLE_LINK2511"/>
      <w:bookmarkStart w:id="711" w:name="OLE_LINK2512"/>
      <w:bookmarkStart w:id="712" w:name="OLE_LINK2513"/>
      <w:bookmarkStart w:id="713" w:name="OLE_LINK2514"/>
      <w:bookmarkStart w:id="714" w:name="OLE_LINK2515"/>
      <w:bookmarkStart w:id="715" w:name="OLE_LINK2516"/>
      <w:bookmarkStart w:id="716" w:name="OLE_LINK2517"/>
      <w:bookmarkStart w:id="717" w:name="OLE_LINK2518"/>
      <w:bookmarkStart w:id="718" w:name="OLE_LINK2519"/>
      <w:bookmarkStart w:id="719" w:name="OLE_LINK2520"/>
      <w:bookmarkStart w:id="720" w:name="OLE_LINK2521"/>
      <w:bookmarkStart w:id="721" w:name="OLE_LINK2522"/>
      <w:bookmarkStart w:id="722" w:name="OLE_LINK2523"/>
      <w:bookmarkStart w:id="723" w:name="OLE_LINK2524"/>
      <w:bookmarkStart w:id="724" w:name="OLE_LINK2051"/>
      <w:bookmarkStart w:id="725" w:name="OLE_LINK2109"/>
      <w:bookmarkStart w:id="726" w:name="OLE_LINK2165"/>
      <w:bookmarkStart w:id="727" w:name="OLE_LINK2385"/>
      <w:bookmarkStart w:id="728" w:name="OLE_LINK2593"/>
      <w:bookmarkStart w:id="729" w:name="OLE_LINK2332"/>
      <w:bookmarkStart w:id="730" w:name="OLE_LINK2448"/>
      <w:bookmarkStart w:id="731" w:name="OLE_LINK2525"/>
      <w:bookmarkStart w:id="732" w:name="OLE_LINK2506"/>
      <w:bookmarkStart w:id="733" w:name="OLE_LINK2507"/>
      <w:bookmarkStart w:id="734" w:name="OLE_LINK2291"/>
      <w:bookmarkStart w:id="735" w:name="OLE_LINK2294"/>
      <w:bookmarkStart w:id="736" w:name="OLE_LINK2298"/>
      <w:bookmarkStart w:id="737" w:name="OLE_LINK2300"/>
    </w:p>
    <w:p w:rsidR="007F696F" w:rsidRPr="007E5A2C" w:rsidRDefault="007F696F" w:rsidP="007E5A2C">
      <w:pPr>
        <w:rPr>
          <w:rFonts w:ascii="Book Antiqua" w:hAnsi="Book Antiqua" w:cs="宋体"/>
          <w:lang w:eastAsia="zh-CN"/>
        </w:rPr>
      </w:pPr>
      <w:r>
        <w:rPr>
          <w:rFonts w:ascii="Book Antiqua" w:hAnsi="Book Antiqua" w:cs="宋体"/>
          <w:lang w:eastAsia="zh-CN"/>
        </w:rPr>
        <w:t xml:space="preserve">1 </w:t>
      </w:r>
      <w:r w:rsidRPr="007E5A2C">
        <w:rPr>
          <w:rFonts w:ascii="Book Antiqua" w:hAnsi="Book Antiqua" w:cs="宋体"/>
          <w:lang w:eastAsia="zh-CN"/>
        </w:rPr>
        <w:t xml:space="preserve">Retraction: The candidate tumor suppressor gene ECRG4 inhibits cancer cells migration and invasion in esophageal carcinoma. </w:t>
      </w:r>
      <w:r w:rsidRPr="007E5A2C">
        <w:rPr>
          <w:rFonts w:ascii="Book Antiqua" w:hAnsi="Book Antiqua" w:cs="宋体"/>
          <w:i/>
          <w:iCs/>
          <w:lang w:eastAsia="zh-CN"/>
        </w:rPr>
        <w:t>J Exp Clin Cancer Res</w:t>
      </w:r>
      <w:r w:rsidRPr="007E5A2C">
        <w:rPr>
          <w:rFonts w:ascii="Book Antiqua" w:hAnsi="Book Antiqua" w:cs="宋体"/>
          <w:lang w:eastAsia="zh-CN"/>
        </w:rPr>
        <w:t xml:space="preserve"> 2011; </w:t>
      </w:r>
      <w:r w:rsidRPr="007E5A2C">
        <w:rPr>
          <w:rFonts w:ascii="Book Antiqua" w:hAnsi="Book Antiqua" w:cs="宋体"/>
          <w:b/>
          <w:bCs/>
          <w:lang w:eastAsia="zh-CN"/>
        </w:rPr>
        <w:t>30</w:t>
      </w:r>
      <w:r w:rsidRPr="007E5A2C">
        <w:rPr>
          <w:rFonts w:ascii="Book Antiqua" w:hAnsi="Book Antiqua" w:cs="宋体"/>
          <w:lang w:eastAsia="zh-CN"/>
        </w:rPr>
        <w:t>: 19 [PMID: 21324197 DOI: 10.1186/1756-9966-30-19]</w:t>
      </w:r>
    </w:p>
    <w:p w:rsidR="007F696F" w:rsidRPr="007E5A2C" w:rsidRDefault="007F696F" w:rsidP="007E5A2C">
      <w:pPr>
        <w:rPr>
          <w:rFonts w:ascii="Book Antiqua" w:hAnsi="Book Antiqua" w:cs="宋体"/>
          <w:lang w:eastAsia="zh-CN"/>
        </w:rPr>
      </w:pPr>
      <w:r>
        <w:rPr>
          <w:rFonts w:ascii="Book Antiqua" w:hAnsi="Book Antiqua" w:cs="宋体"/>
          <w:lang w:eastAsia="zh-CN"/>
        </w:rPr>
        <w:t xml:space="preserve">2 </w:t>
      </w:r>
      <w:r w:rsidRPr="007E5A2C">
        <w:rPr>
          <w:rFonts w:ascii="Book Antiqua" w:hAnsi="Book Antiqua" w:cs="宋体"/>
          <w:lang w:eastAsia="zh-CN"/>
        </w:rPr>
        <w:t xml:space="preserve">Esophageal cancer: epidemiology, pathogenesis and prevention. </w:t>
      </w:r>
      <w:r w:rsidRPr="007E5A2C">
        <w:rPr>
          <w:rFonts w:ascii="Book Antiqua" w:hAnsi="Book Antiqua" w:cs="宋体"/>
          <w:i/>
          <w:iCs/>
          <w:lang w:eastAsia="zh-CN"/>
        </w:rPr>
        <w:t>Nat Clin Pract Gastroenterol Hepatol</w:t>
      </w:r>
      <w:r w:rsidRPr="007E5A2C">
        <w:rPr>
          <w:rFonts w:ascii="Book Antiqua" w:hAnsi="Book Antiqua" w:cs="宋体"/>
          <w:lang w:eastAsia="zh-CN"/>
        </w:rPr>
        <w:t xml:space="preserve"> 2008; </w:t>
      </w:r>
      <w:r w:rsidRPr="007E5A2C">
        <w:rPr>
          <w:rFonts w:ascii="Book Antiqua" w:hAnsi="Book Antiqua" w:cs="宋体"/>
          <w:b/>
          <w:bCs/>
          <w:lang w:eastAsia="zh-CN"/>
        </w:rPr>
        <w:t>5</w:t>
      </w:r>
      <w:r w:rsidRPr="007E5A2C">
        <w:rPr>
          <w:rFonts w:ascii="Book Antiqua" w:hAnsi="Book Antiqua" w:cs="宋体"/>
          <w:lang w:eastAsia="zh-CN"/>
        </w:rPr>
        <w:t>: 517-526 [PMID: 18679388 DOI: 10.1038/ncpgasthep1223]</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lastRenderedPageBreak/>
        <w:t xml:space="preserve">3 </w:t>
      </w:r>
      <w:r w:rsidRPr="007E5A2C">
        <w:rPr>
          <w:rFonts w:ascii="Book Antiqua" w:hAnsi="Book Antiqua" w:cs="宋体"/>
          <w:b/>
          <w:bCs/>
          <w:lang w:eastAsia="zh-CN"/>
        </w:rPr>
        <w:t>Pennathur A</w:t>
      </w:r>
      <w:r w:rsidRPr="007E5A2C">
        <w:rPr>
          <w:rFonts w:ascii="Book Antiqua" w:hAnsi="Book Antiqua" w:cs="宋体"/>
          <w:lang w:eastAsia="zh-CN"/>
        </w:rPr>
        <w:t xml:space="preserve">, Gibson MK, Jobe BA, Luketich JD. Oesophageal carcinoma. </w:t>
      </w:r>
      <w:r w:rsidRPr="007E5A2C">
        <w:rPr>
          <w:rFonts w:ascii="Book Antiqua" w:hAnsi="Book Antiqua" w:cs="宋体"/>
          <w:i/>
          <w:iCs/>
          <w:lang w:eastAsia="zh-CN"/>
        </w:rPr>
        <w:t>Lancet</w:t>
      </w:r>
      <w:r w:rsidRPr="007E5A2C">
        <w:rPr>
          <w:rFonts w:ascii="Book Antiqua" w:hAnsi="Book Antiqua" w:cs="宋体"/>
          <w:lang w:eastAsia="zh-CN"/>
        </w:rPr>
        <w:t xml:space="preserve"> 2013; </w:t>
      </w:r>
      <w:r w:rsidRPr="007E5A2C">
        <w:rPr>
          <w:rFonts w:ascii="Book Antiqua" w:hAnsi="Book Antiqua" w:cs="宋体"/>
          <w:b/>
          <w:bCs/>
          <w:lang w:eastAsia="zh-CN"/>
        </w:rPr>
        <w:t>381</w:t>
      </w:r>
      <w:r w:rsidRPr="007E5A2C">
        <w:rPr>
          <w:rFonts w:ascii="Book Antiqua" w:hAnsi="Book Antiqua" w:cs="宋体"/>
          <w:lang w:eastAsia="zh-CN"/>
        </w:rPr>
        <w:t>: 400-412 [PMID: 23374478 DOI: 10.1016/S0140-6736(12)60643-6]</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4 </w:t>
      </w:r>
      <w:r w:rsidRPr="007E5A2C">
        <w:rPr>
          <w:rFonts w:ascii="Book Antiqua" w:hAnsi="Book Antiqua" w:cs="宋体"/>
          <w:b/>
          <w:bCs/>
          <w:lang w:eastAsia="zh-CN"/>
        </w:rPr>
        <w:t>Mao WM</w:t>
      </w:r>
      <w:r w:rsidRPr="007E5A2C">
        <w:rPr>
          <w:rFonts w:ascii="Book Antiqua" w:hAnsi="Book Antiqua" w:cs="宋体"/>
          <w:lang w:eastAsia="zh-CN"/>
        </w:rPr>
        <w:t xml:space="preserve">, Zheng WH, Ling ZQ. Epidemiologic risk factors for esophageal cancer development. </w:t>
      </w:r>
      <w:r w:rsidRPr="007E5A2C">
        <w:rPr>
          <w:rFonts w:ascii="Book Antiqua" w:hAnsi="Book Antiqua" w:cs="宋体"/>
          <w:i/>
          <w:iCs/>
          <w:lang w:eastAsia="zh-CN"/>
        </w:rPr>
        <w:t>Asian Pac J Cancer Prev</w:t>
      </w:r>
      <w:r w:rsidRPr="007E5A2C">
        <w:rPr>
          <w:rFonts w:ascii="Book Antiqua" w:hAnsi="Book Antiqua" w:cs="宋体"/>
          <w:lang w:eastAsia="zh-CN"/>
        </w:rPr>
        <w:t xml:space="preserve"> 2011; </w:t>
      </w:r>
      <w:r w:rsidRPr="007E5A2C">
        <w:rPr>
          <w:rFonts w:ascii="Book Antiqua" w:hAnsi="Book Antiqua" w:cs="宋体"/>
          <w:b/>
          <w:bCs/>
          <w:lang w:eastAsia="zh-CN"/>
        </w:rPr>
        <w:t>12</w:t>
      </w:r>
      <w:r w:rsidRPr="007E5A2C">
        <w:rPr>
          <w:rFonts w:ascii="Book Antiqua" w:hAnsi="Book Antiqua" w:cs="宋体"/>
          <w:lang w:eastAsia="zh-CN"/>
        </w:rPr>
        <w:t>: 2461-2466 [PMID: 22320939]</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5 </w:t>
      </w:r>
      <w:r w:rsidRPr="007E5A2C">
        <w:rPr>
          <w:rFonts w:ascii="Book Antiqua" w:hAnsi="Book Antiqua" w:cs="宋体"/>
          <w:b/>
          <w:bCs/>
          <w:lang w:eastAsia="zh-CN"/>
        </w:rPr>
        <w:t>Enzinger PC</w:t>
      </w:r>
      <w:r w:rsidRPr="007E5A2C">
        <w:rPr>
          <w:rFonts w:ascii="Book Antiqua" w:hAnsi="Book Antiqua" w:cs="宋体"/>
          <w:lang w:eastAsia="zh-CN"/>
        </w:rPr>
        <w:t xml:space="preserve">, Mayer RJ. Esophageal cancer. </w:t>
      </w:r>
      <w:r w:rsidRPr="007E5A2C">
        <w:rPr>
          <w:rFonts w:ascii="Book Antiqua" w:hAnsi="Book Antiqua" w:cs="宋体"/>
          <w:i/>
          <w:iCs/>
          <w:lang w:eastAsia="zh-CN"/>
        </w:rPr>
        <w:t>N Engl J Med</w:t>
      </w:r>
      <w:r w:rsidRPr="007E5A2C">
        <w:rPr>
          <w:rFonts w:ascii="Book Antiqua" w:hAnsi="Book Antiqua" w:cs="宋体"/>
          <w:lang w:eastAsia="zh-CN"/>
        </w:rPr>
        <w:t xml:space="preserve"> 2003; </w:t>
      </w:r>
      <w:r w:rsidRPr="007E5A2C">
        <w:rPr>
          <w:rFonts w:ascii="Book Antiqua" w:hAnsi="Book Antiqua" w:cs="宋体"/>
          <w:b/>
          <w:bCs/>
          <w:lang w:eastAsia="zh-CN"/>
        </w:rPr>
        <w:t>349</w:t>
      </w:r>
      <w:r w:rsidRPr="007E5A2C">
        <w:rPr>
          <w:rFonts w:ascii="Book Antiqua" w:hAnsi="Book Antiqua" w:cs="宋体"/>
          <w:lang w:eastAsia="zh-CN"/>
        </w:rPr>
        <w:t>: 2241-2252 [PMID: 14657432 DOI: 10.1056/NEJMra035010]</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6 </w:t>
      </w:r>
      <w:r w:rsidRPr="007E5A2C">
        <w:rPr>
          <w:rFonts w:ascii="Book Antiqua" w:hAnsi="Book Antiqua" w:cs="宋体"/>
          <w:b/>
          <w:bCs/>
          <w:lang w:eastAsia="zh-CN"/>
        </w:rPr>
        <w:t>Engel LS</w:t>
      </w:r>
      <w:r w:rsidRPr="007E5A2C">
        <w:rPr>
          <w:rFonts w:ascii="Book Antiqua" w:hAnsi="Book Antiqua" w:cs="宋体"/>
          <w:lang w:eastAsia="zh-CN"/>
        </w:rPr>
        <w:t xml:space="preserve">, Chow WH, Vaughan TL, Gammon MD, Risch HA, Stanford JL, Schoenberg JB, Mayne ST, Dubrow R, Rotterdam H, West AB, Blaser M, Blot WJ, Gail MH, Fraumeni JF. Population attributable risks of esophageal and gastric cancers. </w:t>
      </w:r>
      <w:r w:rsidRPr="007E5A2C">
        <w:rPr>
          <w:rFonts w:ascii="Book Antiqua" w:hAnsi="Book Antiqua" w:cs="宋体"/>
          <w:i/>
          <w:iCs/>
          <w:lang w:eastAsia="zh-CN"/>
        </w:rPr>
        <w:t>J Natl Cancer Inst</w:t>
      </w:r>
      <w:r w:rsidRPr="007E5A2C">
        <w:rPr>
          <w:rFonts w:ascii="Book Antiqua" w:hAnsi="Book Antiqua" w:cs="宋体"/>
          <w:lang w:eastAsia="zh-CN"/>
        </w:rPr>
        <w:t xml:space="preserve"> 2003; </w:t>
      </w:r>
      <w:r w:rsidRPr="007E5A2C">
        <w:rPr>
          <w:rFonts w:ascii="Book Antiqua" w:hAnsi="Book Antiqua" w:cs="宋体"/>
          <w:b/>
          <w:bCs/>
          <w:lang w:eastAsia="zh-CN"/>
        </w:rPr>
        <w:t>95</w:t>
      </w:r>
      <w:r w:rsidRPr="007E5A2C">
        <w:rPr>
          <w:rFonts w:ascii="Book Antiqua" w:hAnsi="Book Antiqua" w:cs="宋体"/>
          <w:lang w:eastAsia="zh-CN"/>
        </w:rPr>
        <w:t>: 1404-1413 [PMID: 13130116]</w:t>
      </w:r>
    </w:p>
    <w:p w:rsidR="007F696F" w:rsidRPr="00605E73" w:rsidRDefault="007F696F" w:rsidP="007E5A2C">
      <w:pPr>
        <w:rPr>
          <w:rFonts w:ascii="Book Antiqua" w:hAnsi="Book Antiqua" w:cs="宋体"/>
          <w:lang w:val="fr-FR" w:eastAsia="zh-CN"/>
        </w:rPr>
      </w:pPr>
      <w:r w:rsidRPr="007E5A2C">
        <w:rPr>
          <w:rFonts w:ascii="Book Antiqua" w:hAnsi="Book Antiqua" w:cs="宋体"/>
          <w:lang w:eastAsia="zh-CN"/>
        </w:rPr>
        <w:t xml:space="preserve">7 </w:t>
      </w:r>
      <w:r w:rsidRPr="007E5A2C">
        <w:rPr>
          <w:rFonts w:ascii="Book Antiqua" w:hAnsi="Book Antiqua" w:cs="宋体"/>
          <w:b/>
          <w:bCs/>
          <w:lang w:eastAsia="zh-CN"/>
        </w:rPr>
        <w:t>Blot WJ</w:t>
      </w:r>
      <w:r w:rsidRPr="007E5A2C">
        <w:rPr>
          <w:rFonts w:ascii="Book Antiqua" w:hAnsi="Book Antiqua" w:cs="宋体"/>
          <w:lang w:eastAsia="zh-CN"/>
        </w:rPr>
        <w:t xml:space="preserve">, McLaughlin JK. The changing epidemiology of esophageal cancer. </w:t>
      </w:r>
      <w:r w:rsidRPr="00605E73">
        <w:rPr>
          <w:rFonts w:ascii="Book Antiqua" w:hAnsi="Book Antiqua" w:cs="宋体"/>
          <w:i/>
          <w:iCs/>
          <w:lang w:val="fr-FR" w:eastAsia="zh-CN"/>
        </w:rPr>
        <w:t>Semin Oncol</w:t>
      </w:r>
      <w:r w:rsidRPr="00605E73">
        <w:rPr>
          <w:rFonts w:ascii="Book Antiqua" w:hAnsi="Book Antiqua" w:cs="宋体"/>
          <w:lang w:val="fr-FR" w:eastAsia="zh-CN"/>
        </w:rPr>
        <w:t xml:space="preserve"> 1999; </w:t>
      </w:r>
      <w:r w:rsidRPr="00605E73">
        <w:rPr>
          <w:rFonts w:ascii="Book Antiqua" w:hAnsi="Book Antiqua" w:cs="宋体"/>
          <w:b/>
          <w:bCs/>
          <w:lang w:val="fr-FR" w:eastAsia="zh-CN"/>
        </w:rPr>
        <w:t>26</w:t>
      </w:r>
      <w:r w:rsidRPr="00605E73">
        <w:rPr>
          <w:rFonts w:ascii="Book Antiqua" w:hAnsi="Book Antiqua" w:cs="宋体"/>
          <w:lang w:val="fr-FR" w:eastAsia="zh-CN"/>
        </w:rPr>
        <w:t>: 2-8 [PMID: 10566604]</w:t>
      </w:r>
    </w:p>
    <w:p w:rsidR="007F696F" w:rsidRPr="007E5A2C" w:rsidRDefault="007F696F" w:rsidP="007E5A2C">
      <w:pPr>
        <w:rPr>
          <w:rFonts w:ascii="Book Antiqua" w:hAnsi="Book Antiqua" w:cs="宋体"/>
          <w:lang w:eastAsia="zh-CN"/>
        </w:rPr>
      </w:pPr>
      <w:r w:rsidRPr="00605E73">
        <w:rPr>
          <w:rFonts w:ascii="Book Antiqua" w:hAnsi="Book Antiqua" w:cs="宋体"/>
          <w:lang w:val="fr-FR" w:eastAsia="zh-CN"/>
        </w:rPr>
        <w:t xml:space="preserve">8 </w:t>
      </w:r>
      <w:r w:rsidRPr="00605E73">
        <w:rPr>
          <w:rFonts w:ascii="Book Antiqua" w:hAnsi="Book Antiqua" w:cs="宋体"/>
          <w:b/>
          <w:bCs/>
          <w:lang w:val="fr-FR" w:eastAsia="zh-CN"/>
        </w:rPr>
        <w:t>Lepage C</w:t>
      </w:r>
      <w:r w:rsidRPr="00605E73">
        <w:rPr>
          <w:rFonts w:ascii="Book Antiqua" w:hAnsi="Book Antiqua" w:cs="宋体"/>
          <w:lang w:val="fr-FR" w:eastAsia="zh-CN"/>
        </w:rPr>
        <w:t xml:space="preserve">, Rachet B, Jooste V, Faivre J, Coleman MP. </w:t>
      </w:r>
      <w:r w:rsidRPr="007E5A2C">
        <w:rPr>
          <w:rFonts w:ascii="Book Antiqua" w:hAnsi="Book Antiqua" w:cs="宋体"/>
          <w:lang w:eastAsia="zh-CN"/>
        </w:rPr>
        <w:t xml:space="preserve">Continuing rapid increase in esophageal adenocarcinoma in England and Wales. </w:t>
      </w:r>
      <w:r w:rsidRPr="007E5A2C">
        <w:rPr>
          <w:rFonts w:ascii="Book Antiqua" w:hAnsi="Book Antiqua" w:cs="宋体"/>
          <w:i/>
          <w:iCs/>
          <w:lang w:eastAsia="zh-CN"/>
        </w:rPr>
        <w:t>Am J Gastroenterol</w:t>
      </w:r>
      <w:r w:rsidRPr="007E5A2C">
        <w:rPr>
          <w:rFonts w:ascii="Book Antiqua" w:hAnsi="Book Antiqua" w:cs="宋体"/>
          <w:lang w:eastAsia="zh-CN"/>
        </w:rPr>
        <w:t xml:space="preserve"> 2008; </w:t>
      </w:r>
      <w:r w:rsidRPr="007E5A2C">
        <w:rPr>
          <w:rFonts w:ascii="Book Antiqua" w:hAnsi="Book Antiqua" w:cs="宋体"/>
          <w:b/>
          <w:bCs/>
          <w:lang w:eastAsia="zh-CN"/>
        </w:rPr>
        <w:t>103</w:t>
      </w:r>
      <w:r w:rsidRPr="007E5A2C">
        <w:rPr>
          <w:rFonts w:ascii="Book Antiqua" w:hAnsi="Book Antiqua" w:cs="宋体"/>
          <w:lang w:eastAsia="zh-CN"/>
        </w:rPr>
        <w:t>: 2694-2699 [PMID: 18853967 DOI: 10.1111/j.1572-0241.2008.02191.x]</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9 </w:t>
      </w:r>
      <w:r w:rsidRPr="007E5A2C">
        <w:rPr>
          <w:rFonts w:ascii="Book Antiqua" w:hAnsi="Book Antiqua" w:cs="宋体"/>
          <w:b/>
          <w:bCs/>
          <w:lang w:eastAsia="zh-CN"/>
        </w:rPr>
        <w:t>Blot WJ</w:t>
      </w:r>
      <w:r w:rsidRPr="007E5A2C">
        <w:rPr>
          <w:rFonts w:ascii="Book Antiqua" w:hAnsi="Book Antiqua" w:cs="宋体"/>
          <w:lang w:eastAsia="zh-CN"/>
        </w:rPr>
        <w:t xml:space="preserve">, Devesa SS, Fraumeni JF. Continuing climb in rates of esophageal adenocarcinoma: an update. </w:t>
      </w:r>
      <w:r w:rsidRPr="007E5A2C">
        <w:rPr>
          <w:rFonts w:ascii="Book Antiqua" w:hAnsi="Book Antiqua" w:cs="宋体"/>
          <w:i/>
          <w:iCs/>
          <w:lang w:eastAsia="zh-CN"/>
        </w:rPr>
        <w:t>JAMA</w:t>
      </w:r>
      <w:r w:rsidRPr="007E5A2C">
        <w:rPr>
          <w:rFonts w:ascii="Book Antiqua" w:hAnsi="Book Antiqua" w:cs="宋体"/>
          <w:lang w:eastAsia="zh-CN"/>
        </w:rPr>
        <w:t xml:space="preserve"> 1993; </w:t>
      </w:r>
      <w:r w:rsidRPr="007E5A2C">
        <w:rPr>
          <w:rFonts w:ascii="Book Antiqua" w:hAnsi="Book Antiqua" w:cs="宋体"/>
          <w:b/>
          <w:bCs/>
          <w:lang w:eastAsia="zh-CN"/>
        </w:rPr>
        <w:t>270</w:t>
      </w:r>
      <w:r w:rsidRPr="007E5A2C">
        <w:rPr>
          <w:rFonts w:ascii="Book Antiqua" w:hAnsi="Book Antiqua" w:cs="宋体"/>
          <w:lang w:eastAsia="zh-CN"/>
        </w:rPr>
        <w:t>: 1320 [PMID: 8360967]</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10 </w:t>
      </w:r>
      <w:r w:rsidRPr="007E5A2C">
        <w:rPr>
          <w:rFonts w:ascii="Book Antiqua" w:hAnsi="Book Antiqua" w:cs="宋体"/>
          <w:b/>
          <w:bCs/>
          <w:lang w:eastAsia="zh-CN"/>
        </w:rPr>
        <w:t>Young JL</w:t>
      </w:r>
      <w:r w:rsidRPr="007E5A2C">
        <w:rPr>
          <w:rFonts w:ascii="Book Antiqua" w:hAnsi="Book Antiqua" w:cs="宋体"/>
          <w:lang w:eastAsia="zh-CN"/>
        </w:rPr>
        <w:t xml:space="preserve">, Percy CL, Asire AJ, Berg JW, Cusano MM, Gloeckler LA, Horm JW, Lourie WI, Pollack ES, Shambaugh EM. Cancer incidence and mortality in the United States, 1973-77. </w:t>
      </w:r>
      <w:r w:rsidRPr="007E5A2C">
        <w:rPr>
          <w:rFonts w:ascii="Book Antiqua" w:hAnsi="Book Antiqua" w:cs="宋体"/>
          <w:i/>
          <w:iCs/>
          <w:lang w:eastAsia="zh-CN"/>
        </w:rPr>
        <w:t>Natl Cancer Inst Monogr</w:t>
      </w:r>
      <w:r w:rsidRPr="007E5A2C">
        <w:rPr>
          <w:rFonts w:ascii="Book Antiqua" w:hAnsi="Book Antiqua" w:cs="宋体"/>
          <w:lang w:eastAsia="zh-CN"/>
        </w:rPr>
        <w:t xml:space="preserve"> 1981; : 1-187 [PMID: 7278952]</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11 </w:t>
      </w:r>
      <w:r w:rsidRPr="007E5A2C">
        <w:rPr>
          <w:rFonts w:ascii="Book Antiqua" w:hAnsi="Book Antiqua" w:cs="宋体"/>
          <w:b/>
          <w:bCs/>
          <w:lang w:eastAsia="zh-CN"/>
        </w:rPr>
        <w:t>Kwatra KS</w:t>
      </w:r>
      <w:r w:rsidRPr="007E5A2C">
        <w:rPr>
          <w:rFonts w:ascii="Book Antiqua" w:hAnsi="Book Antiqua" w:cs="宋体"/>
          <w:lang w:eastAsia="zh-CN"/>
        </w:rPr>
        <w:t xml:space="preserve">, Prabhakar BR, Jain S, Grewal JS. Sarcomatoid carcinoma (carcinosarcoma) of the esophagus with extensive areas of osseous differentiation: a case report. </w:t>
      </w:r>
      <w:r w:rsidRPr="007E5A2C">
        <w:rPr>
          <w:rFonts w:ascii="Book Antiqua" w:hAnsi="Book Antiqua" w:cs="宋体"/>
          <w:i/>
          <w:iCs/>
          <w:lang w:eastAsia="zh-CN"/>
        </w:rPr>
        <w:t>Indian J Pathol Microbiol</w:t>
      </w:r>
      <w:r w:rsidRPr="007E5A2C">
        <w:rPr>
          <w:rFonts w:ascii="Book Antiqua" w:hAnsi="Book Antiqua" w:cs="宋体"/>
          <w:lang w:eastAsia="zh-CN"/>
        </w:rPr>
        <w:t xml:space="preserve"> 2003; </w:t>
      </w:r>
      <w:r w:rsidRPr="007E5A2C">
        <w:rPr>
          <w:rFonts w:ascii="Book Antiqua" w:hAnsi="Book Antiqua" w:cs="宋体"/>
          <w:b/>
          <w:bCs/>
          <w:lang w:eastAsia="zh-CN"/>
        </w:rPr>
        <w:t>46</w:t>
      </w:r>
      <w:r w:rsidRPr="007E5A2C">
        <w:rPr>
          <w:rFonts w:ascii="Book Antiqua" w:hAnsi="Book Antiqua" w:cs="宋体"/>
          <w:lang w:eastAsia="zh-CN"/>
        </w:rPr>
        <w:t>: 49-51 [PMID: 15027719]</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12 </w:t>
      </w:r>
      <w:r w:rsidRPr="007E5A2C">
        <w:rPr>
          <w:rFonts w:ascii="Book Antiqua" w:hAnsi="Book Antiqua" w:cs="宋体"/>
          <w:b/>
          <w:bCs/>
          <w:lang w:eastAsia="zh-CN"/>
        </w:rPr>
        <w:t>Cook MB</w:t>
      </w:r>
      <w:r w:rsidRPr="007E5A2C">
        <w:rPr>
          <w:rFonts w:ascii="Book Antiqua" w:hAnsi="Book Antiqua" w:cs="宋体"/>
          <w:lang w:eastAsia="zh-CN"/>
        </w:rPr>
        <w:t xml:space="preserve">. Non-acid reflux: the missing link between gastric atrophy and esophageal squamous cell carcinoma? </w:t>
      </w:r>
      <w:r w:rsidRPr="007E5A2C">
        <w:rPr>
          <w:rFonts w:ascii="Book Antiqua" w:hAnsi="Book Antiqua" w:cs="宋体"/>
          <w:i/>
          <w:iCs/>
          <w:lang w:eastAsia="zh-CN"/>
        </w:rPr>
        <w:t>Am J Gastroenterol</w:t>
      </w:r>
      <w:r w:rsidRPr="007E5A2C">
        <w:rPr>
          <w:rFonts w:ascii="Book Antiqua" w:hAnsi="Book Antiqua" w:cs="宋体"/>
          <w:lang w:eastAsia="zh-CN"/>
        </w:rPr>
        <w:t xml:space="preserve"> 2011; </w:t>
      </w:r>
      <w:r w:rsidRPr="007E5A2C">
        <w:rPr>
          <w:rFonts w:ascii="Book Antiqua" w:hAnsi="Book Antiqua" w:cs="宋体"/>
          <w:b/>
          <w:bCs/>
          <w:lang w:eastAsia="zh-CN"/>
        </w:rPr>
        <w:t>106</w:t>
      </w:r>
      <w:r w:rsidRPr="007E5A2C">
        <w:rPr>
          <w:rFonts w:ascii="Book Antiqua" w:hAnsi="Book Antiqua" w:cs="宋体"/>
          <w:lang w:eastAsia="zh-CN"/>
        </w:rPr>
        <w:t>: 1930-1932 [PMID: 22056574 DOI: 10.1038/ajg.2011.288]</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13 </w:t>
      </w:r>
      <w:r w:rsidRPr="007E5A2C">
        <w:rPr>
          <w:rFonts w:ascii="Book Antiqua" w:hAnsi="Book Antiqua" w:cs="宋体"/>
          <w:b/>
          <w:bCs/>
          <w:lang w:eastAsia="zh-CN"/>
        </w:rPr>
        <w:t>Dawsey SM</w:t>
      </w:r>
      <w:r w:rsidRPr="007E5A2C">
        <w:rPr>
          <w:rFonts w:ascii="Book Antiqua" w:hAnsi="Book Antiqua" w:cs="宋体"/>
          <w:lang w:eastAsia="zh-CN"/>
        </w:rPr>
        <w:t xml:space="preserve">, Lewin KJ, Wang GQ, Liu FS, Nieberg RK, Yu Y, Li JY, Blot WJ, Li B, Taylor PR. Squamous esophageal histology and subsequent risk of squamous cell carcinoma of the esophagus. A prospective follow-up study from Linxian, China. </w:t>
      </w:r>
      <w:r w:rsidRPr="007E5A2C">
        <w:rPr>
          <w:rFonts w:ascii="Book Antiqua" w:hAnsi="Book Antiqua" w:cs="宋体"/>
          <w:i/>
          <w:iCs/>
          <w:lang w:eastAsia="zh-CN"/>
        </w:rPr>
        <w:t>Cancer</w:t>
      </w:r>
      <w:r w:rsidRPr="007E5A2C">
        <w:rPr>
          <w:rFonts w:ascii="Book Antiqua" w:hAnsi="Book Antiqua" w:cs="宋体"/>
          <w:lang w:eastAsia="zh-CN"/>
        </w:rPr>
        <w:t xml:space="preserve"> 1994; </w:t>
      </w:r>
      <w:r w:rsidRPr="007E5A2C">
        <w:rPr>
          <w:rFonts w:ascii="Book Antiqua" w:hAnsi="Book Antiqua" w:cs="宋体"/>
          <w:b/>
          <w:bCs/>
          <w:lang w:eastAsia="zh-CN"/>
        </w:rPr>
        <w:t>74</w:t>
      </w:r>
      <w:r w:rsidRPr="007E5A2C">
        <w:rPr>
          <w:rFonts w:ascii="Book Antiqua" w:hAnsi="Book Antiqua" w:cs="宋体"/>
          <w:lang w:eastAsia="zh-CN"/>
        </w:rPr>
        <w:t>: 1686-1692 [PMID: 8082069]</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14 </w:t>
      </w:r>
      <w:r w:rsidRPr="007E5A2C">
        <w:rPr>
          <w:rFonts w:ascii="Book Antiqua" w:hAnsi="Book Antiqua" w:cs="宋体"/>
          <w:b/>
          <w:bCs/>
          <w:lang w:eastAsia="zh-CN"/>
        </w:rPr>
        <w:t>Dawsey SM</w:t>
      </w:r>
      <w:r w:rsidRPr="007E5A2C">
        <w:rPr>
          <w:rFonts w:ascii="Book Antiqua" w:hAnsi="Book Antiqua" w:cs="宋体"/>
          <w:lang w:eastAsia="zh-CN"/>
        </w:rPr>
        <w:t xml:space="preserve">, Lewin KJ, Liu FS, Wang GQ, Shen Q. Esophageal morphology from Linxian, China. Squamous histologic findings in 754 patients. </w:t>
      </w:r>
      <w:r w:rsidRPr="007E5A2C">
        <w:rPr>
          <w:rFonts w:ascii="Book Antiqua" w:hAnsi="Book Antiqua" w:cs="宋体"/>
          <w:i/>
          <w:iCs/>
          <w:lang w:eastAsia="zh-CN"/>
        </w:rPr>
        <w:t>Cancer</w:t>
      </w:r>
      <w:r w:rsidRPr="007E5A2C">
        <w:rPr>
          <w:rFonts w:ascii="Book Antiqua" w:hAnsi="Book Antiqua" w:cs="宋体"/>
          <w:lang w:eastAsia="zh-CN"/>
        </w:rPr>
        <w:t xml:space="preserve"> 1994; </w:t>
      </w:r>
      <w:r w:rsidRPr="007E5A2C">
        <w:rPr>
          <w:rFonts w:ascii="Book Antiqua" w:hAnsi="Book Antiqua" w:cs="宋体"/>
          <w:b/>
          <w:bCs/>
          <w:lang w:eastAsia="zh-CN"/>
        </w:rPr>
        <w:t>73</w:t>
      </w:r>
      <w:r w:rsidRPr="007E5A2C">
        <w:rPr>
          <w:rFonts w:ascii="Book Antiqua" w:hAnsi="Book Antiqua" w:cs="宋体"/>
          <w:lang w:eastAsia="zh-CN"/>
        </w:rPr>
        <w:t>: 2027-2037 [PMID: 8156507]</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15 </w:t>
      </w:r>
      <w:r w:rsidRPr="007E5A2C">
        <w:rPr>
          <w:rFonts w:ascii="Book Antiqua" w:hAnsi="Book Antiqua" w:cs="宋体"/>
          <w:b/>
          <w:bCs/>
          <w:lang w:eastAsia="zh-CN"/>
        </w:rPr>
        <w:t>Huang Q</w:t>
      </w:r>
      <w:r w:rsidRPr="007E5A2C">
        <w:rPr>
          <w:rFonts w:ascii="Book Antiqua" w:hAnsi="Book Antiqua" w:cs="宋体"/>
          <w:lang w:eastAsia="zh-CN"/>
        </w:rPr>
        <w:t xml:space="preserve">, Fang DC, Yu CG, Zhang J, Chen MH. Barrett's esophagus-related diseases remain uncommon in China. </w:t>
      </w:r>
      <w:r w:rsidRPr="007E5A2C">
        <w:rPr>
          <w:rFonts w:ascii="Book Antiqua" w:hAnsi="Book Antiqua" w:cs="宋体"/>
          <w:i/>
          <w:iCs/>
          <w:lang w:eastAsia="zh-CN"/>
        </w:rPr>
        <w:t>J Dig Dis</w:t>
      </w:r>
      <w:r w:rsidRPr="007E5A2C">
        <w:rPr>
          <w:rFonts w:ascii="Book Antiqua" w:hAnsi="Book Antiqua" w:cs="宋体"/>
          <w:lang w:eastAsia="zh-CN"/>
        </w:rPr>
        <w:t xml:space="preserve"> 2011; </w:t>
      </w:r>
      <w:r w:rsidRPr="007E5A2C">
        <w:rPr>
          <w:rFonts w:ascii="Book Antiqua" w:hAnsi="Book Antiqua" w:cs="宋体"/>
          <w:b/>
          <w:bCs/>
          <w:lang w:eastAsia="zh-CN"/>
        </w:rPr>
        <w:t>12</w:t>
      </w:r>
      <w:r w:rsidRPr="007E5A2C">
        <w:rPr>
          <w:rFonts w:ascii="Book Antiqua" w:hAnsi="Book Antiqua" w:cs="宋体"/>
          <w:lang w:eastAsia="zh-CN"/>
        </w:rPr>
        <w:t>: 420-427 [PMID: 22118690 DOI: 10.1111/j.1751-2980.2011.00535.x]</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16 </w:t>
      </w:r>
      <w:r w:rsidRPr="007E5A2C">
        <w:rPr>
          <w:rFonts w:ascii="Book Antiqua" w:hAnsi="Book Antiqua" w:cs="宋体"/>
          <w:b/>
          <w:bCs/>
          <w:lang w:eastAsia="zh-CN"/>
        </w:rPr>
        <w:t>Kountourakis P</w:t>
      </w:r>
      <w:r w:rsidRPr="007E5A2C">
        <w:rPr>
          <w:rFonts w:ascii="Book Antiqua" w:hAnsi="Book Antiqua" w:cs="宋体"/>
          <w:lang w:eastAsia="zh-CN"/>
        </w:rPr>
        <w:t xml:space="preserve">, Papademetriou K, Ardavanis A, Papamichael D. Barrett's esophagus: treatment or observation of a major precursor factor of esophageal cancer? </w:t>
      </w:r>
      <w:r w:rsidRPr="007E5A2C">
        <w:rPr>
          <w:rFonts w:ascii="Book Antiqua" w:hAnsi="Book Antiqua" w:cs="宋体"/>
          <w:i/>
          <w:iCs/>
          <w:lang w:eastAsia="zh-CN"/>
        </w:rPr>
        <w:t>J BUON</w:t>
      </w:r>
      <w:r w:rsidRPr="007E5A2C">
        <w:rPr>
          <w:rFonts w:ascii="Book Antiqua" w:hAnsi="Book Antiqua" w:cs="宋体"/>
          <w:lang w:eastAsia="zh-CN"/>
        </w:rPr>
        <w:t xml:space="preserve"> </w:t>
      </w:r>
      <w:r>
        <w:rPr>
          <w:rFonts w:ascii="Book Antiqua" w:hAnsi="Book Antiqua" w:cs="宋体"/>
          <w:lang w:eastAsia="zh-CN"/>
        </w:rPr>
        <w:t>2011</w:t>
      </w:r>
      <w:r w:rsidRPr="007E5A2C">
        <w:rPr>
          <w:rFonts w:ascii="Book Antiqua" w:hAnsi="Book Antiqua" w:cs="宋体"/>
          <w:lang w:eastAsia="zh-CN"/>
        </w:rPr>
        <w:t xml:space="preserve">; </w:t>
      </w:r>
      <w:r w:rsidRPr="007E5A2C">
        <w:rPr>
          <w:rFonts w:ascii="Book Antiqua" w:hAnsi="Book Antiqua" w:cs="宋体"/>
          <w:b/>
          <w:bCs/>
          <w:lang w:eastAsia="zh-CN"/>
        </w:rPr>
        <w:t>16</w:t>
      </w:r>
      <w:r w:rsidRPr="007E5A2C">
        <w:rPr>
          <w:rFonts w:ascii="Book Antiqua" w:hAnsi="Book Antiqua" w:cs="宋体"/>
          <w:lang w:eastAsia="zh-CN"/>
        </w:rPr>
        <w:t>: 425-430 [PMID: 22006743]</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17 </w:t>
      </w:r>
      <w:r w:rsidRPr="007E5A2C">
        <w:rPr>
          <w:rFonts w:ascii="Book Antiqua" w:hAnsi="Book Antiqua" w:cs="宋体"/>
          <w:b/>
          <w:bCs/>
          <w:lang w:eastAsia="zh-CN"/>
        </w:rPr>
        <w:t>Conteduca V</w:t>
      </w:r>
      <w:r w:rsidRPr="007E5A2C">
        <w:rPr>
          <w:rFonts w:ascii="Book Antiqua" w:hAnsi="Book Antiqua" w:cs="宋体"/>
          <w:lang w:eastAsia="zh-CN"/>
        </w:rPr>
        <w:t xml:space="preserve">, Sansonno D, Ingravallo G, Marangi S, Russi S, Lauletta G, Dammacco F. Barrett's esophagus and esophageal cancer: an overview. </w:t>
      </w:r>
      <w:r w:rsidRPr="007E5A2C">
        <w:rPr>
          <w:rFonts w:ascii="Book Antiqua" w:hAnsi="Book Antiqua" w:cs="宋体"/>
          <w:i/>
          <w:iCs/>
          <w:lang w:eastAsia="zh-CN"/>
        </w:rPr>
        <w:t>Int J Oncol</w:t>
      </w:r>
      <w:r w:rsidRPr="007E5A2C">
        <w:rPr>
          <w:rFonts w:ascii="Book Antiqua" w:hAnsi="Book Antiqua" w:cs="宋体"/>
          <w:lang w:eastAsia="zh-CN"/>
        </w:rPr>
        <w:t xml:space="preserve"> 2012; </w:t>
      </w:r>
      <w:r w:rsidRPr="007E5A2C">
        <w:rPr>
          <w:rFonts w:ascii="Book Antiqua" w:hAnsi="Book Antiqua" w:cs="宋体"/>
          <w:b/>
          <w:bCs/>
          <w:lang w:eastAsia="zh-CN"/>
        </w:rPr>
        <w:t>41</w:t>
      </w:r>
      <w:r w:rsidRPr="007E5A2C">
        <w:rPr>
          <w:rFonts w:ascii="Book Antiqua" w:hAnsi="Book Antiqua" w:cs="宋体"/>
          <w:lang w:eastAsia="zh-CN"/>
        </w:rPr>
        <w:t>: 414-424 [PMID: 22615011 DOI: 10.3892/ijo.2012.1481]</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lastRenderedPageBreak/>
        <w:t xml:space="preserve">18 </w:t>
      </w:r>
      <w:r w:rsidRPr="007E5A2C">
        <w:rPr>
          <w:rFonts w:ascii="Book Antiqua" w:hAnsi="Book Antiqua" w:cs="宋体"/>
          <w:b/>
          <w:bCs/>
          <w:lang w:eastAsia="zh-CN"/>
        </w:rPr>
        <w:t>Hongo M</w:t>
      </w:r>
      <w:r w:rsidRPr="007E5A2C">
        <w:rPr>
          <w:rFonts w:ascii="Book Antiqua" w:hAnsi="Book Antiqua" w:cs="宋体"/>
          <w:lang w:eastAsia="zh-CN"/>
        </w:rPr>
        <w:t xml:space="preserve">, Nagasaki Y, Shoji T. Epidemiology of esophageal cancer: Orient to Occident. Effects of chronology, geography and ethnicity. </w:t>
      </w:r>
      <w:r w:rsidRPr="007E5A2C">
        <w:rPr>
          <w:rFonts w:ascii="Book Antiqua" w:hAnsi="Book Antiqua" w:cs="宋体"/>
          <w:i/>
          <w:iCs/>
          <w:lang w:eastAsia="zh-CN"/>
        </w:rPr>
        <w:t>J Gastroenterol Hepatol</w:t>
      </w:r>
      <w:r w:rsidRPr="007E5A2C">
        <w:rPr>
          <w:rFonts w:ascii="Book Antiqua" w:hAnsi="Book Antiqua" w:cs="宋体"/>
          <w:lang w:eastAsia="zh-CN"/>
        </w:rPr>
        <w:t xml:space="preserve"> 2009; </w:t>
      </w:r>
      <w:r w:rsidRPr="007E5A2C">
        <w:rPr>
          <w:rFonts w:ascii="Book Antiqua" w:hAnsi="Book Antiqua" w:cs="宋体"/>
          <w:b/>
          <w:bCs/>
          <w:lang w:eastAsia="zh-CN"/>
        </w:rPr>
        <w:t>24</w:t>
      </w:r>
      <w:r w:rsidRPr="007E5A2C">
        <w:rPr>
          <w:rFonts w:ascii="Book Antiqua" w:hAnsi="Book Antiqua" w:cs="宋体"/>
          <w:lang w:eastAsia="zh-CN"/>
        </w:rPr>
        <w:t>: 729-735 [PMID: 19646015 DOI: 10.1111/j.1440-1746.2009.05824.x]</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19 </w:t>
      </w:r>
      <w:r w:rsidRPr="007E5A2C">
        <w:rPr>
          <w:rFonts w:ascii="Book Antiqua" w:hAnsi="Book Antiqua" w:cs="宋体"/>
          <w:b/>
          <w:bCs/>
          <w:lang w:eastAsia="zh-CN"/>
        </w:rPr>
        <w:t>Shaheen N</w:t>
      </w:r>
      <w:r w:rsidRPr="007E5A2C">
        <w:rPr>
          <w:rFonts w:ascii="Book Antiqua" w:hAnsi="Book Antiqua" w:cs="宋体"/>
          <w:lang w:eastAsia="zh-CN"/>
        </w:rPr>
        <w:t xml:space="preserve">, Ransohoff DF. Gastroesophageal reflux, barrett esophagus, and esophageal cancer: scientific review. </w:t>
      </w:r>
      <w:r w:rsidRPr="007E5A2C">
        <w:rPr>
          <w:rFonts w:ascii="Book Antiqua" w:hAnsi="Book Antiqua" w:cs="宋体"/>
          <w:i/>
          <w:iCs/>
          <w:lang w:eastAsia="zh-CN"/>
        </w:rPr>
        <w:t>JAMA</w:t>
      </w:r>
      <w:r w:rsidRPr="007E5A2C">
        <w:rPr>
          <w:rFonts w:ascii="Book Antiqua" w:hAnsi="Book Antiqua" w:cs="宋体"/>
          <w:lang w:eastAsia="zh-CN"/>
        </w:rPr>
        <w:t xml:space="preserve"> 2002; </w:t>
      </w:r>
      <w:r w:rsidRPr="007E5A2C">
        <w:rPr>
          <w:rFonts w:ascii="Book Antiqua" w:hAnsi="Book Antiqua" w:cs="宋体"/>
          <w:b/>
          <w:bCs/>
          <w:lang w:eastAsia="zh-CN"/>
        </w:rPr>
        <w:t>287</w:t>
      </w:r>
      <w:r w:rsidRPr="007E5A2C">
        <w:rPr>
          <w:rFonts w:ascii="Book Antiqua" w:hAnsi="Book Antiqua" w:cs="宋体"/>
          <w:lang w:eastAsia="zh-CN"/>
        </w:rPr>
        <w:t>: 1972-1981 [PMID: 11960540]</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20 </w:t>
      </w:r>
      <w:r w:rsidRPr="007E5A2C">
        <w:rPr>
          <w:rFonts w:ascii="Book Antiqua" w:hAnsi="Book Antiqua" w:cs="宋体"/>
          <w:b/>
          <w:bCs/>
          <w:lang w:eastAsia="zh-CN"/>
        </w:rPr>
        <w:t>Pedrazzani C</w:t>
      </w:r>
      <w:r w:rsidRPr="007E5A2C">
        <w:rPr>
          <w:rFonts w:ascii="Book Antiqua" w:hAnsi="Book Antiqua" w:cs="宋体"/>
          <w:lang w:eastAsia="zh-CN"/>
        </w:rPr>
        <w:t xml:space="preserve">, Bernini M, Giacopuzzi S, Pugliese R, Catalano F, Festini M, Rodella L, de Manzoni G. Evaluation of Siewert classification in gastro-esophageal junction adenocarcinoma: What is the role of endoscopic ultrasonography? </w:t>
      </w:r>
      <w:r w:rsidRPr="007E5A2C">
        <w:rPr>
          <w:rFonts w:ascii="Book Antiqua" w:hAnsi="Book Antiqua" w:cs="宋体"/>
          <w:i/>
          <w:iCs/>
          <w:lang w:eastAsia="zh-CN"/>
        </w:rPr>
        <w:t>J Surg Oncol</w:t>
      </w:r>
      <w:r w:rsidRPr="007E5A2C">
        <w:rPr>
          <w:rFonts w:ascii="Book Antiqua" w:hAnsi="Book Antiqua" w:cs="宋体"/>
          <w:lang w:eastAsia="zh-CN"/>
        </w:rPr>
        <w:t xml:space="preserve"> 2005; </w:t>
      </w:r>
      <w:r w:rsidRPr="007E5A2C">
        <w:rPr>
          <w:rFonts w:ascii="Book Antiqua" w:hAnsi="Book Antiqua" w:cs="宋体"/>
          <w:b/>
          <w:bCs/>
          <w:lang w:eastAsia="zh-CN"/>
        </w:rPr>
        <w:t>91</w:t>
      </w:r>
      <w:r w:rsidRPr="007E5A2C">
        <w:rPr>
          <w:rFonts w:ascii="Book Antiqua" w:hAnsi="Book Antiqua" w:cs="宋体"/>
          <w:lang w:eastAsia="zh-CN"/>
        </w:rPr>
        <w:t>: 226-231 [PMID: 16121346 DOI: 10.1002/jso.20302]</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21 </w:t>
      </w:r>
      <w:r w:rsidRPr="007E5A2C">
        <w:rPr>
          <w:rFonts w:ascii="Book Antiqua" w:hAnsi="Book Antiqua" w:cs="宋体"/>
          <w:b/>
          <w:bCs/>
          <w:lang w:eastAsia="zh-CN"/>
        </w:rPr>
        <w:t>Suh YS</w:t>
      </w:r>
      <w:r w:rsidRPr="007E5A2C">
        <w:rPr>
          <w:rFonts w:ascii="Book Antiqua" w:hAnsi="Book Antiqua" w:cs="宋体"/>
          <w:lang w:eastAsia="zh-CN"/>
        </w:rPr>
        <w:t xml:space="preserve">, Han DS, Kong SH, Lee HJ, Kim YT, Kim WH, Lee KU, Yang HK. Should adenocarcinoma of the esophagogastric junction be classified as esophageal cancer? A comparative analysis according to the seventh AJCC TNM classification. </w:t>
      </w:r>
      <w:r w:rsidRPr="007E5A2C">
        <w:rPr>
          <w:rFonts w:ascii="Book Antiqua" w:hAnsi="Book Antiqua" w:cs="宋体"/>
          <w:i/>
          <w:iCs/>
          <w:lang w:eastAsia="zh-CN"/>
        </w:rPr>
        <w:t>Ann Surg</w:t>
      </w:r>
      <w:r w:rsidRPr="007E5A2C">
        <w:rPr>
          <w:rFonts w:ascii="Book Antiqua" w:hAnsi="Book Antiqua" w:cs="宋体"/>
          <w:lang w:eastAsia="zh-CN"/>
        </w:rPr>
        <w:t xml:space="preserve"> 2012; </w:t>
      </w:r>
      <w:r w:rsidRPr="007E5A2C">
        <w:rPr>
          <w:rFonts w:ascii="Book Antiqua" w:hAnsi="Book Antiqua" w:cs="宋体"/>
          <w:b/>
          <w:bCs/>
          <w:lang w:eastAsia="zh-CN"/>
        </w:rPr>
        <w:t>255</w:t>
      </w:r>
      <w:r w:rsidRPr="007E5A2C">
        <w:rPr>
          <w:rFonts w:ascii="Book Antiqua" w:hAnsi="Book Antiqua" w:cs="宋体"/>
          <w:lang w:eastAsia="zh-CN"/>
        </w:rPr>
        <w:t>: 908-915 [PMID: 22504190 DOI: 10.1097/SLA.0b013e31824beb95]</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22 </w:t>
      </w:r>
      <w:r w:rsidRPr="007E5A2C">
        <w:rPr>
          <w:rFonts w:ascii="Book Antiqua" w:hAnsi="Book Antiqua" w:cs="宋体"/>
          <w:b/>
          <w:bCs/>
          <w:lang w:eastAsia="zh-CN"/>
        </w:rPr>
        <w:t>Schumacher G</w:t>
      </w:r>
      <w:r w:rsidRPr="007E5A2C">
        <w:rPr>
          <w:rFonts w:ascii="Book Antiqua" w:hAnsi="Book Antiqua" w:cs="宋体"/>
          <w:lang w:eastAsia="zh-CN"/>
        </w:rPr>
        <w:t xml:space="preserve">, Schmidt SC, Schlechtweg N, Roesch T, Sacchi M, von Dossow V, Chopra SS, Pratschke J, Zhukova J, Stieler J, Thuss-Patience P, Neuhaus P. Surgical results of patients after esophageal resection or extended gastrectomy for cancer of the esophagogastric junction. </w:t>
      </w:r>
      <w:r w:rsidRPr="007E5A2C">
        <w:rPr>
          <w:rFonts w:ascii="Book Antiqua" w:hAnsi="Book Antiqua" w:cs="宋体"/>
          <w:i/>
          <w:iCs/>
          <w:lang w:eastAsia="zh-CN"/>
        </w:rPr>
        <w:t>Dis Esophagus</w:t>
      </w:r>
      <w:r w:rsidRPr="007E5A2C">
        <w:rPr>
          <w:rFonts w:ascii="Book Antiqua" w:hAnsi="Book Antiqua" w:cs="宋体"/>
          <w:lang w:eastAsia="zh-CN"/>
        </w:rPr>
        <w:t xml:space="preserve"> 2009; </w:t>
      </w:r>
      <w:r w:rsidRPr="007E5A2C">
        <w:rPr>
          <w:rFonts w:ascii="Book Antiqua" w:hAnsi="Book Antiqua" w:cs="宋体"/>
          <w:b/>
          <w:bCs/>
          <w:lang w:eastAsia="zh-CN"/>
        </w:rPr>
        <w:t>22</w:t>
      </w:r>
      <w:r w:rsidRPr="007E5A2C">
        <w:rPr>
          <w:rFonts w:ascii="Book Antiqua" w:hAnsi="Book Antiqua" w:cs="宋体"/>
          <w:lang w:eastAsia="zh-CN"/>
        </w:rPr>
        <w:t>: 422-426 [PMID: 19191862 DOI: 10.1111/j.1442-2050.2008.00923.x]</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23 </w:t>
      </w:r>
      <w:r w:rsidRPr="007E5A2C">
        <w:rPr>
          <w:rFonts w:ascii="Book Antiqua" w:hAnsi="Book Antiqua" w:cs="宋体"/>
          <w:b/>
          <w:bCs/>
          <w:lang w:eastAsia="zh-CN"/>
        </w:rPr>
        <w:t>Hasegawa S</w:t>
      </w:r>
      <w:r w:rsidRPr="007E5A2C">
        <w:rPr>
          <w:rFonts w:ascii="Book Antiqua" w:hAnsi="Book Antiqua" w:cs="宋体"/>
          <w:lang w:eastAsia="zh-CN"/>
        </w:rPr>
        <w:t xml:space="preserve">, Yoshikawa T, Aoyama T, Hayashi T, Yamada T, Tsuchida K, Cho H, Oshima T, Yukawa N, Rino Y, Masuda M, Tsuburaya A. Esophagus or stomach? The seventh TNM classification for Siewert type II/III junctional adenocarcinoma. </w:t>
      </w:r>
      <w:r w:rsidRPr="007E5A2C">
        <w:rPr>
          <w:rFonts w:ascii="Book Antiqua" w:hAnsi="Book Antiqua" w:cs="宋体"/>
          <w:i/>
          <w:iCs/>
          <w:lang w:eastAsia="zh-CN"/>
        </w:rPr>
        <w:t>Ann Surg Oncol</w:t>
      </w:r>
      <w:r w:rsidRPr="007E5A2C">
        <w:rPr>
          <w:rFonts w:ascii="Book Antiqua" w:hAnsi="Book Antiqua" w:cs="宋体"/>
          <w:lang w:eastAsia="zh-CN"/>
        </w:rPr>
        <w:t xml:space="preserve"> 2013; </w:t>
      </w:r>
      <w:r w:rsidRPr="007E5A2C">
        <w:rPr>
          <w:rFonts w:ascii="Book Antiqua" w:hAnsi="Book Antiqua" w:cs="宋体"/>
          <w:b/>
          <w:bCs/>
          <w:lang w:eastAsia="zh-CN"/>
        </w:rPr>
        <w:t>20</w:t>
      </w:r>
      <w:r w:rsidRPr="007E5A2C">
        <w:rPr>
          <w:rFonts w:ascii="Book Antiqua" w:hAnsi="Book Antiqua" w:cs="宋体"/>
          <w:lang w:eastAsia="zh-CN"/>
        </w:rPr>
        <w:t>: 773-779 [PMID: 23224137 DOI: 10.1245/s10434-012-2780-x]</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24 </w:t>
      </w:r>
      <w:r w:rsidRPr="007E5A2C">
        <w:rPr>
          <w:rFonts w:ascii="Book Antiqua" w:hAnsi="Book Antiqua" w:cs="宋体"/>
          <w:b/>
          <w:bCs/>
          <w:lang w:eastAsia="zh-CN"/>
        </w:rPr>
        <w:t>Hosokawa Y</w:t>
      </w:r>
      <w:r w:rsidRPr="007E5A2C">
        <w:rPr>
          <w:rFonts w:ascii="Book Antiqua" w:hAnsi="Book Antiqua" w:cs="宋体"/>
          <w:lang w:eastAsia="zh-CN"/>
        </w:rPr>
        <w:t xml:space="preserve">, Kinoshita T, Konishi M, Takahashi S, Gotohda N, Kato Y, Daiko H, Nishimura M, Katsumata K, Sugiyama Y, Kinoshita T. Clinicopathological features and prognostic factors of adenocarcinoma of the esophagogastric junction according to Siewert classification: experiences at a single institution in Japan. </w:t>
      </w:r>
      <w:r w:rsidRPr="007E5A2C">
        <w:rPr>
          <w:rFonts w:ascii="Book Antiqua" w:hAnsi="Book Antiqua" w:cs="宋体"/>
          <w:i/>
          <w:iCs/>
          <w:lang w:eastAsia="zh-CN"/>
        </w:rPr>
        <w:t>Ann Surg Oncol</w:t>
      </w:r>
      <w:r w:rsidRPr="007E5A2C">
        <w:rPr>
          <w:rFonts w:ascii="Book Antiqua" w:hAnsi="Book Antiqua" w:cs="宋体"/>
          <w:lang w:eastAsia="zh-CN"/>
        </w:rPr>
        <w:t xml:space="preserve"> 2012; </w:t>
      </w:r>
      <w:r w:rsidRPr="007E5A2C">
        <w:rPr>
          <w:rFonts w:ascii="Book Antiqua" w:hAnsi="Book Antiqua" w:cs="宋体"/>
          <w:b/>
          <w:bCs/>
          <w:lang w:eastAsia="zh-CN"/>
        </w:rPr>
        <w:t>19</w:t>
      </w:r>
      <w:r w:rsidRPr="007E5A2C">
        <w:rPr>
          <w:rFonts w:ascii="Book Antiqua" w:hAnsi="Book Antiqua" w:cs="宋体"/>
          <w:lang w:eastAsia="zh-CN"/>
        </w:rPr>
        <w:t>: 677-683 [PMID: 21822549 DOI: 10.1245/s10434-011-1983-x]</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25 </w:t>
      </w:r>
      <w:r w:rsidRPr="007E5A2C">
        <w:rPr>
          <w:rFonts w:ascii="Book Antiqua" w:hAnsi="Book Antiqua" w:cs="宋体"/>
          <w:b/>
          <w:bCs/>
          <w:lang w:eastAsia="zh-CN"/>
        </w:rPr>
        <w:t>Fang WL</w:t>
      </w:r>
      <w:r w:rsidRPr="007E5A2C">
        <w:rPr>
          <w:rFonts w:ascii="Book Antiqua" w:hAnsi="Book Antiqua" w:cs="宋体"/>
          <w:lang w:eastAsia="zh-CN"/>
        </w:rPr>
        <w:t xml:space="preserve">, Wu CW, Chen JH, Lo SS, Hsieh MC, Shen KH, Hsu WH, Li AF, Lui WY. Esophagogastric junction adenocarcinoma according to Siewert classification in Taiwan. </w:t>
      </w:r>
      <w:r w:rsidRPr="007E5A2C">
        <w:rPr>
          <w:rFonts w:ascii="Book Antiqua" w:hAnsi="Book Antiqua" w:cs="宋体"/>
          <w:i/>
          <w:iCs/>
          <w:lang w:eastAsia="zh-CN"/>
        </w:rPr>
        <w:t>Ann Surg Oncol</w:t>
      </w:r>
      <w:r w:rsidRPr="007E5A2C">
        <w:rPr>
          <w:rFonts w:ascii="Book Antiqua" w:hAnsi="Book Antiqua" w:cs="宋体"/>
          <w:lang w:eastAsia="zh-CN"/>
        </w:rPr>
        <w:t xml:space="preserve"> 2009; </w:t>
      </w:r>
      <w:r w:rsidRPr="007E5A2C">
        <w:rPr>
          <w:rFonts w:ascii="Book Antiqua" w:hAnsi="Book Antiqua" w:cs="宋体"/>
          <w:b/>
          <w:bCs/>
          <w:lang w:eastAsia="zh-CN"/>
        </w:rPr>
        <w:t>16</w:t>
      </w:r>
      <w:r w:rsidRPr="007E5A2C">
        <w:rPr>
          <w:rFonts w:ascii="Book Antiqua" w:hAnsi="Book Antiqua" w:cs="宋体"/>
          <w:lang w:eastAsia="zh-CN"/>
        </w:rPr>
        <w:t>: 3237-3244 [PMID: 19636628 DOI: 10.1245/s10434-009-0636-9]</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26 </w:t>
      </w:r>
      <w:r w:rsidRPr="007E5A2C">
        <w:rPr>
          <w:rFonts w:ascii="Book Antiqua" w:hAnsi="Book Antiqua" w:cs="宋体"/>
          <w:b/>
          <w:bCs/>
          <w:lang w:eastAsia="zh-CN"/>
        </w:rPr>
        <w:t>Yoon HY</w:t>
      </w:r>
      <w:r w:rsidRPr="007E5A2C">
        <w:rPr>
          <w:rFonts w:ascii="Book Antiqua" w:hAnsi="Book Antiqua" w:cs="宋体"/>
          <w:lang w:eastAsia="zh-CN"/>
        </w:rPr>
        <w:t xml:space="preserve">, Kim HI, Kim CB. [Clinicopathologic characteristics of adenocarcinoma in cardia according to Siewert classification]. </w:t>
      </w:r>
      <w:r w:rsidRPr="007E5A2C">
        <w:rPr>
          <w:rFonts w:ascii="Book Antiqua" w:hAnsi="Book Antiqua" w:cs="宋体"/>
          <w:i/>
          <w:iCs/>
          <w:lang w:eastAsia="zh-CN"/>
        </w:rPr>
        <w:t>Korean J Gastroenterol</w:t>
      </w:r>
      <w:r w:rsidRPr="007E5A2C">
        <w:rPr>
          <w:rFonts w:ascii="Book Antiqua" w:hAnsi="Book Antiqua" w:cs="宋体"/>
          <w:lang w:eastAsia="zh-CN"/>
        </w:rPr>
        <w:t xml:space="preserve"> 2008; </w:t>
      </w:r>
      <w:r w:rsidRPr="007E5A2C">
        <w:rPr>
          <w:rFonts w:ascii="Book Antiqua" w:hAnsi="Book Antiqua" w:cs="宋体"/>
          <w:b/>
          <w:bCs/>
          <w:lang w:eastAsia="zh-CN"/>
        </w:rPr>
        <w:t>52</w:t>
      </w:r>
      <w:r w:rsidRPr="007E5A2C">
        <w:rPr>
          <w:rFonts w:ascii="Book Antiqua" w:hAnsi="Book Antiqua" w:cs="宋体"/>
          <w:lang w:eastAsia="zh-CN"/>
        </w:rPr>
        <w:t>: 293-297 [PMID: 19077475]</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27 </w:t>
      </w:r>
      <w:r w:rsidRPr="007E5A2C">
        <w:rPr>
          <w:rFonts w:ascii="Book Antiqua" w:hAnsi="Book Antiqua" w:cs="宋体"/>
          <w:b/>
          <w:bCs/>
          <w:lang w:eastAsia="zh-CN"/>
        </w:rPr>
        <w:t>Szántó I</w:t>
      </w:r>
      <w:r w:rsidRPr="007E5A2C">
        <w:rPr>
          <w:rFonts w:ascii="Book Antiqua" w:hAnsi="Book Antiqua" w:cs="宋体"/>
          <w:lang w:eastAsia="zh-CN"/>
        </w:rPr>
        <w:t xml:space="preserve">, Vörös A, Gonda G, Nagy P, Altorjay A, Banai J, Gamal EM, Cserepes E. [Siewert-Stein classification of adenocarcinoma of the esophagogastric junction]. </w:t>
      </w:r>
      <w:r w:rsidRPr="007E5A2C">
        <w:rPr>
          <w:rFonts w:ascii="Book Antiqua" w:hAnsi="Book Antiqua" w:cs="宋体"/>
          <w:i/>
          <w:iCs/>
          <w:lang w:eastAsia="zh-CN"/>
        </w:rPr>
        <w:t>Magy Seb</w:t>
      </w:r>
      <w:r w:rsidRPr="007E5A2C">
        <w:rPr>
          <w:rFonts w:ascii="Book Antiqua" w:hAnsi="Book Antiqua" w:cs="宋体"/>
          <w:lang w:eastAsia="zh-CN"/>
        </w:rPr>
        <w:t xml:space="preserve"> 2001; </w:t>
      </w:r>
      <w:r w:rsidRPr="007E5A2C">
        <w:rPr>
          <w:rFonts w:ascii="Book Antiqua" w:hAnsi="Book Antiqua" w:cs="宋体"/>
          <w:b/>
          <w:bCs/>
          <w:lang w:eastAsia="zh-CN"/>
        </w:rPr>
        <w:t>54</w:t>
      </w:r>
      <w:r w:rsidRPr="007E5A2C">
        <w:rPr>
          <w:rFonts w:ascii="Book Antiqua" w:hAnsi="Book Antiqua" w:cs="宋体"/>
          <w:lang w:eastAsia="zh-CN"/>
        </w:rPr>
        <w:t>: 144-149 [PMID: 11432164]</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28 </w:t>
      </w:r>
      <w:r w:rsidRPr="007E5A2C">
        <w:rPr>
          <w:rFonts w:ascii="Book Antiqua" w:hAnsi="Book Antiqua" w:cs="宋体"/>
          <w:b/>
          <w:bCs/>
          <w:lang w:eastAsia="zh-CN"/>
        </w:rPr>
        <w:t>Ku GY</w:t>
      </w:r>
      <w:r w:rsidRPr="007E5A2C">
        <w:rPr>
          <w:rFonts w:ascii="Book Antiqua" w:hAnsi="Book Antiqua" w:cs="宋体"/>
          <w:lang w:eastAsia="zh-CN"/>
        </w:rPr>
        <w:t xml:space="preserve">, Ilson DH. Adjuvant therapy in esophagogastric adenocarcinoma: controversies and consensus. </w:t>
      </w:r>
      <w:r w:rsidRPr="007E5A2C">
        <w:rPr>
          <w:rFonts w:ascii="Book Antiqua" w:hAnsi="Book Antiqua" w:cs="宋体"/>
          <w:i/>
          <w:iCs/>
          <w:lang w:eastAsia="zh-CN"/>
        </w:rPr>
        <w:t>Gastrointest Cancer Res</w:t>
      </w:r>
      <w:r w:rsidRPr="007E5A2C">
        <w:rPr>
          <w:rFonts w:ascii="Book Antiqua" w:hAnsi="Book Antiqua" w:cs="宋体"/>
          <w:lang w:eastAsia="zh-CN"/>
        </w:rPr>
        <w:t xml:space="preserve"> 2012; </w:t>
      </w:r>
      <w:r w:rsidRPr="007E5A2C">
        <w:rPr>
          <w:rFonts w:ascii="Book Antiqua" w:hAnsi="Book Antiqua" w:cs="宋体"/>
          <w:b/>
          <w:bCs/>
          <w:lang w:eastAsia="zh-CN"/>
        </w:rPr>
        <w:t>5</w:t>
      </w:r>
      <w:r w:rsidRPr="007E5A2C">
        <w:rPr>
          <w:rFonts w:ascii="Book Antiqua" w:hAnsi="Book Antiqua" w:cs="宋体"/>
          <w:lang w:eastAsia="zh-CN"/>
        </w:rPr>
        <w:t>: 85-92 [PMID: 22888388]</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29 </w:t>
      </w:r>
      <w:r w:rsidRPr="007E5A2C">
        <w:rPr>
          <w:rFonts w:ascii="Book Antiqua" w:hAnsi="Book Antiqua" w:cs="宋体"/>
          <w:b/>
          <w:bCs/>
          <w:lang w:eastAsia="zh-CN"/>
        </w:rPr>
        <w:t>Fein R</w:t>
      </w:r>
      <w:r w:rsidRPr="007E5A2C">
        <w:rPr>
          <w:rFonts w:ascii="Book Antiqua" w:hAnsi="Book Antiqua" w:cs="宋体"/>
          <w:lang w:eastAsia="zh-CN"/>
        </w:rPr>
        <w:t xml:space="preserve">, Kelsen DP, Geller N, Bains M, McCormack P, Brennan MF. Adenocarcinoma of the esophagus and gastroesophageal junction. Prognostic factors and results of therapy. </w:t>
      </w:r>
      <w:r w:rsidRPr="007E5A2C">
        <w:rPr>
          <w:rFonts w:ascii="Book Antiqua" w:hAnsi="Book Antiqua" w:cs="宋体"/>
          <w:i/>
          <w:iCs/>
          <w:lang w:eastAsia="zh-CN"/>
        </w:rPr>
        <w:t>Cancer</w:t>
      </w:r>
      <w:r w:rsidRPr="007E5A2C">
        <w:rPr>
          <w:rFonts w:ascii="Book Antiqua" w:hAnsi="Book Antiqua" w:cs="宋体"/>
          <w:lang w:eastAsia="zh-CN"/>
        </w:rPr>
        <w:t xml:space="preserve"> 1985; </w:t>
      </w:r>
      <w:r w:rsidRPr="007E5A2C">
        <w:rPr>
          <w:rFonts w:ascii="Book Antiqua" w:hAnsi="Book Antiqua" w:cs="宋体"/>
          <w:b/>
          <w:bCs/>
          <w:lang w:eastAsia="zh-CN"/>
        </w:rPr>
        <w:t>56</w:t>
      </w:r>
      <w:r w:rsidRPr="007E5A2C">
        <w:rPr>
          <w:rFonts w:ascii="Book Antiqua" w:hAnsi="Book Antiqua" w:cs="宋体"/>
          <w:lang w:eastAsia="zh-CN"/>
        </w:rPr>
        <w:t>: 2512-2518 [PMID: 4042074]</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lastRenderedPageBreak/>
        <w:t xml:space="preserve">30 </w:t>
      </w:r>
      <w:r w:rsidRPr="007E5A2C">
        <w:rPr>
          <w:rFonts w:ascii="Book Antiqua" w:hAnsi="Book Antiqua" w:cs="宋体"/>
          <w:b/>
          <w:bCs/>
          <w:lang w:eastAsia="zh-CN"/>
        </w:rPr>
        <w:t>Patel AN</w:t>
      </w:r>
      <w:r w:rsidRPr="007E5A2C">
        <w:rPr>
          <w:rFonts w:ascii="Book Antiqua" w:hAnsi="Book Antiqua" w:cs="宋体"/>
          <w:lang w:eastAsia="zh-CN"/>
        </w:rPr>
        <w:t xml:space="preserve">, Preskitt JT, Kuhn JA, Hebeler RF, Wood RE, Urschel HC. Surgical management of esophageal carcinoma. </w:t>
      </w:r>
      <w:r w:rsidRPr="007E5A2C">
        <w:rPr>
          <w:rFonts w:ascii="Book Antiqua" w:hAnsi="Book Antiqua" w:cs="宋体"/>
          <w:i/>
          <w:iCs/>
          <w:lang w:eastAsia="zh-CN"/>
        </w:rPr>
        <w:t>Proc (Bayl Univ Med Cent)</w:t>
      </w:r>
      <w:r w:rsidRPr="007E5A2C">
        <w:rPr>
          <w:rFonts w:ascii="Book Antiqua" w:hAnsi="Book Antiqua" w:cs="宋体"/>
          <w:lang w:eastAsia="zh-CN"/>
        </w:rPr>
        <w:t xml:space="preserve"> 2003; </w:t>
      </w:r>
      <w:r w:rsidRPr="007E5A2C">
        <w:rPr>
          <w:rFonts w:ascii="Book Antiqua" w:hAnsi="Book Antiqua" w:cs="宋体"/>
          <w:b/>
          <w:bCs/>
          <w:lang w:eastAsia="zh-CN"/>
        </w:rPr>
        <w:t>16</w:t>
      </w:r>
      <w:r w:rsidRPr="007E5A2C">
        <w:rPr>
          <w:rFonts w:ascii="Book Antiqua" w:hAnsi="Book Antiqua" w:cs="宋体"/>
          <w:lang w:eastAsia="zh-CN"/>
        </w:rPr>
        <w:t>: 280-284 [PMID: 16278698]</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31 </w:t>
      </w:r>
      <w:r w:rsidRPr="007E5A2C">
        <w:rPr>
          <w:rFonts w:ascii="Book Antiqua" w:hAnsi="Book Antiqua" w:cs="宋体"/>
          <w:b/>
          <w:bCs/>
          <w:lang w:eastAsia="zh-CN"/>
        </w:rPr>
        <w:t>McCollum AD</w:t>
      </w:r>
      <w:r w:rsidRPr="007E5A2C">
        <w:rPr>
          <w:rFonts w:ascii="Book Antiqua" w:hAnsi="Book Antiqua" w:cs="宋体"/>
          <w:lang w:eastAsia="zh-CN"/>
        </w:rPr>
        <w:t xml:space="preserve">, Wu B, Clark JW, Kulke MH, Enzinger PC, Ryan DP, Earle CC, Michelini A, Fuchs CS. The combination of capecitabine and thalidomide in previously treated, refractory metastatic colorectal cancer. </w:t>
      </w:r>
      <w:r w:rsidRPr="007E5A2C">
        <w:rPr>
          <w:rFonts w:ascii="Book Antiqua" w:hAnsi="Book Antiqua" w:cs="宋体"/>
          <w:i/>
          <w:iCs/>
          <w:lang w:eastAsia="zh-CN"/>
        </w:rPr>
        <w:t>Am J Clin Oncol</w:t>
      </w:r>
      <w:r w:rsidRPr="007E5A2C">
        <w:rPr>
          <w:rFonts w:ascii="Book Antiqua" w:hAnsi="Book Antiqua" w:cs="宋体"/>
          <w:lang w:eastAsia="zh-CN"/>
        </w:rPr>
        <w:t xml:space="preserve"> 2006; </w:t>
      </w:r>
      <w:r w:rsidRPr="007E5A2C">
        <w:rPr>
          <w:rFonts w:ascii="Book Antiqua" w:hAnsi="Book Antiqua" w:cs="宋体"/>
          <w:b/>
          <w:bCs/>
          <w:lang w:eastAsia="zh-CN"/>
        </w:rPr>
        <w:t>29</w:t>
      </w:r>
      <w:r w:rsidRPr="007E5A2C">
        <w:rPr>
          <w:rFonts w:ascii="Book Antiqua" w:hAnsi="Book Antiqua" w:cs="宋体"/>
          <w:lang w:eastAsia="zh-CN"/>
        </w:rPr>
        <w:t>: 40-44 [PMID: 16462501 DOI: 10.1097/01.coc.0000190456.83788.51]</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32 </w:t>
      </w:r>
      <w:r w:rsidRPr="007E5A2C">
        <w:rPr>
          <w:rFonts w:ascii="Book Antiqua" w:hAnsi="Book Antiqua" w:cs="宋体"/>
          <w:b/>
          <w:bCs/>
          <w:lang w:eastAsia="zh-CN"/>
        </w:rPr>
        <w:t>Jiao X</w:t>
      </w:r>
      <w:r w:rsidRPr="007E5A2C">
        <w:rPr>
          <w:rFonts w:ascii="Book Antiqua" w:hAnsi="Book Antiqua" w:cs="宋体"/>
          <w:lang w:eastAsia="zh-CN"/>
        </w:rPr>
        <w:t xml:space="preserve">, Krasna MJ. Clinical significance of micrometastasis in lung and esophageal cancer: a new paradigm in thoracic oncology. </w:t>
      </w:r>
      <w:r w:rsidRPr="007E5A2C">
        <w:rPr>
          <w:rFonts w:ascii="Book Antiqua" w:hAnsi="Book Antiqua" w:cs="宋体"/>
          <w:i/>
          <w:iCs/>
          <w:lang w:eastAsia="zh-CN"/>
        </w:rPr>
        <w:t>Ann Thorac Surg</w:t>
      </w:r>
      <w:r w:rsidRPr="007E5A2C">
        <w:rPr>
          <w:rFonts w:ascii="Book Antiqua" w:hAnsi="Book Antiqua" w:cs="宋体"/>
          <w:lang w:eastAsia="zh-CN"/>
        </w:rPr>
        <w:t xml:space="preserve"> 2002; </w:t>
      </w:r>
      <w:r w:rsidRPr="007E5A2C">
        <w:rPr>
          <w:rFonts w:ascii="Book Antiqua" w:hAnsi="Book Antiqua" w:cs="宋体"/>
          <w:b/>
          <w:bCs/>
          <w:lang w:eastAsia="zh-CN"/>
        </w:rPr>
        <w:t>74</w:t>
      </w:r>
      <w:r w:rsidRPr="007E5A2C">
        <w:rPr>
          <w:rFonts w:ascii="Book Antiqua" w:hAnsi="Book Antiqua" w:cs="宋体"/>
          <w:lang w:eastAsia="zh-CN"/>
        </w:rPr>
        <w:t>: 278-284 [PMID: 12118789]</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33 </w:t>
      </w:r>
      <w:r w:rsidRPr="007E5A2C">
        <w:rPr>
          <w:rFonts w:ascii="Book Antiqua" w:hAnsi="Book Antiqua" w:cs="宋体"/>
          <w:b/>
          <w:bCs/>
          <w:lang w:eastAsia="zh-CN"/>
        </w:rPr>
        <w:t>Erasmus JJ</w:t>
      </w:r>
      <w:r w:rsidRPr="007E5A2C">
        <w:rPr>
          <w:rFonts w:ascii="Book Antiqua" w:hAnsi="Book Antiqua" w:cs="宋体"/>
          <w:lang w:eastAsia="zh-CN"/>
        </w:rPr>
        <w:t xml:space="preserve">, Munden RF. The role of integrated computed tomography positron-emission tomography in esophageal cancer: staging and assessment of therapeutic response. </w:t>
      </w:r>
      <w:r w:rsidRPr="007E5A2C">
        <w:rPr>
          <w:rFonts w:ascii="Book Antiqua" w:hAnsi="Book Antiqua" w:cs="宋体"/>
          <w:i/>
          <w:iCs/>
          <w:lang w:eastAsia="zh-CN"/>
        </w:rPr>
        <w:t>Semin Radiat Oncol</w:t>
      </w:r>
      <w:r w:rsidRPr="007E5A2C">
        <w:rPr>
          <w:rFonts w:ascii="Book Antiqua" w:hAnsi="Book Antiqua" w:cs="宋体"/>
          <w:lang w:eastAsia="zh-CN"/>
        </w:rPr>
        <w:t xml:space="preserve"> 2007; </w:t>
      </w:r>
      <w:r w:rsidRPr="007E5A2C">
        <w:rPr>
          <w:rFonts w:ascii="Book Antiqua" w:hAnsi="Book Antiqua" w:cs="宋体"/>
          <w:b/>
          <w:bCs/>
          <w:lang w:eastAsia="zh-CN"/>
        </w:rPr>
        <w:t>17</w:t>
      </w:r>
      <w:r w:rsidRPr="007E5A2C">
        <w:rPr>
          <w:rFonts w:ascii="Book Antiqua" w:hAnsi="Book Antiqua" w:cs="宋体"/>
          <w:lang w:eastAsia="zh-CN"/>
        </w:rPr>
        <w:t>: 29-37 [PMID: 17185195 DOI: 10.1016/j.semradonc.2006.09.005]</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34 </w:t>
      </w:r>
      <w:r w:rsidRPr="007E5A2C">
        <w:rPr>
          <w:rFonts w:ascii="Book Antiqua" w:hAnsi="Book Antiqua" w:cs="宋体"/>
          <w:b/>
          <w:bCs/>
          <w:lang w:eastAsia="zh-CN"/>
        </w:rPr>
        <w:t>Lordick F</w:t>
      </w:r>
      <w:r w:rsidRPr="007E5A2C">
        <w:rPr>
          <w:rFonts w:ascii="Book Antiqua" w:hAnsi="Book Antiqua" w:cs="宋体"/>
          <w:lang w:eastAsia="zh-CN"/>
        </w:rPr>
        <w:t xml:space="preserve">, Ebert M, Stein HJ. Current treatment approach to locally advanced esophageal cancer: is resection mandatory? </w:t>
      </w:r>
      <w:r w:rsidRPr="007E5A2C">
        <w:rPr>
          <w:rFonts w:ascii="Book Antiqua" w:hAnsi="Book Antiqua" w:cs="宋体"/>
          <w:i/>
          <w:iCs/>
          <w:lang w:eastAsia="zh-CN"/>
        </w:rPr>
        <w:t>Future Oncol</w:t>
      </w:r>
      <w:r w:rsidRPr="007E5A2C">
        <w:rPr>
          <w:rFonts w:ascii="Book Antiqua" w:hAnsi="Book Antiqua" w:cs="宋体"/>
          <w:lang w:eastAsia="zh-CN"/>
        </w:rPr>
        <w:t xml:space="preserve"> 2006; </w:t>
      </w:r>
      <w:r w:rsidRPr="007E5A2C">
        <w:rPr>
          <w:rFonts w:ascii="Book Antiqua" w:hAnsi="Book Antiqua" w:cs="宋体"/>
          <w:b/>
          <w:bCs/>
          <w:lang w:eastAsia="zh-CN"/>
        </w:rPr>
        <w:t>2</w:t>
      </w:r>
      <w:r w:rsidRPr="007E5A2C">
        <w:rPr>
          <w:rFonts w:ascii="Book Antiqua" w:hAnsi="Book Antiqua" w:cs="宋体"/>
          <w:lang w:eastAsia="zh-CN"/>
        </w:rPr>
        <w:t>: 717-721 [PMID: 17155898 DOI: 10.2217/14796694.2.6.717]</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35 </w:t>
      </w:r>
      <w:r w:rsidRPr="007E5A2C">
        <w:rPr>
          <w:rFonts w:ascii="Book Antiqua" w:hAnsi="Book Antiqua" w:cs="宋体"/>
          <w:b/>
          <w:bCs/>
          <w:lang w:eastAsia="zh-CN"/>
        </w:rPr>
        <w:t>Hvid-Jensen F</w:t>
      </w:r>
      <w:r w:rsidRPr="007E5A2C">
        <w:rPr>
          <w:rFonts w:ascii="Book Antiqua" w:hAnsi="Book Antiqua" w:cs="宋体"/>
          <w:lang w:eastAsia="zh-CN"/>
        </w:rPr>
        <w:t xml:space="preserve">, Pedersen L, Drewes AM, Sørensen HT, Funch-Jensen P. Incidence of adenocarcinoma among patients with Barrett's esophagus. </w:t>
      </w:r>
      <w:r w:rsidRPr="007E5A2C">
        <w:rPr>
          <w:rFonts w:ascii="Book Antiqua" w:hAnsi="Book Antiqua" w:cs="宋体"/>
          <w:i/>
          <w:iCs/>
          <w:lang w:eastAsia="zh-CN"/>
        </w:rPr>
        <w:t>N Engl J Med</w:t>
      </w:r>
      <w:r w:rsidRPr="007E5A2C">
        <w:rPr>
          <w:rFonts w:ascii="Book Antiqua" w:hAnsi="Book Antiqua" w:cs="宋体"/>
          <w:lang w:eastAsia="zh-CN"/>
        </w:rPr>
        <w:t xml:space="preserve"> 2011; </w:t>
      </w:r>
      <w:r w:rsidRPr="007E5A2C">
        <w:rPr>
          <w:rFonts w:ascii="Book Antiqua" w:hAnsi="Book Antiqua" w:cs="宋体"/>
          <w:b/>
          <w:bCs/>
          <w:lang w:eastAsia="zh-CN"/>
        </w:rPr>
        <w:t>365</w:t>
      </w:r>
      <w:r w:rsidRPr="007E5A2C">
        <w:rPr>
          <w:rFonts w:ascii="Book Antiqua" w:hAnsi="Book Antiqua" w:cs="宋体"/>
          <w:lang w:eastAsia="zh-CN"/>
        </w:rPr>
        <w:t>: 1375-1383 [PMID: 21995385 DOI: 10.1056/NEJMoa1103042]</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36 </w:t>
      </w:r>
      <w:r w:rsidRPr="007E5A2C">
        <w:rPr>
          <w:rFonts w:ascii="Book Antiqua" w:hAnsi="Book Antiqua" w:cs="宋体"/>
          <w:b/>
          <w:bCs/>
          <w:lang w:eastAsia="zh-CN"/>
        </w:rPr>
        <w:t>Cummings LC</w:t>
      </w:r>
      <w:r w:rsidRPr="007E5A2C">
        <w:rPr>
          <w:rFonts w:ascii="Book Antiqua" w:hAnsi="Book Antiqua" w:cs="宋体"/>
          <w:lang w:eastAsia="zh-CN"/>
        </w:rPr>
        <w:t xml:space="preserve">, Cooper GS. Descriptive epidemiology of esophageal carcinoma in the Ohio Cancer Registry. </w:t>
      </w:r>
      <w:r w:rsidRPr="007E5A2C">
        <w:rPr>
          <w:rFonts w:ascii="Book Antiqua" w:hAnsi="Book Antiqua" w:cs="宋体"/>
          <w:i/>
          <w:iCs/>
          <w:lang w:eastAsia="zh-CN"/>
        </w:rPr>
        <w:t>Cancer Detect Prev</w:t>
      </w:r>
      <w:r w:rsidRPr="007E5A2C">
        <w:rPr>
          <w:rFonts w:ascii="Book Antiqua" w:hAnsi="Book Antiqua" w:cs="宋体"/>
          <w:lang w:eastAsia="zh-CN"/>
        </w:rPr>
        <w:t xml:space="preserve"> 2008; </w:t>
      </w:r>
      <w:r w:rsidRPr="007E5A2C">
        <w:rPr>
          <w:rFonts w:ascii="Book Antiqua" w:hAnsi="Book Antiqua" w:cs="宋体"/>
          <w:b/>
          <w:bCs/>
          <w:lang w:eastAsia="zh-CN"/>
        </w:rPr>
        <w:t>32</w:t>
      </w:r>
      <w:r w:rsidRPr="007E5A2C">
        <w:rPr>
          <w:rFonts w:ascii="Book Antiqua" w:hAnsi="Book Antiqua" w:cs="宋体"/>
          <w:lang w:eastAsia="zh-CN"/>
        </w:rPr>
        <w:t>: 87-92 [PMID: 18406068 DOI: 10.1016/j.cdp.2008.02.005]</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37 </w:t>
      </w:r>
      <w:r w:rsidRPr="007E5A2C">
        <w:rPr>
          <w:rFonts w:ascii="Book Antiqua" w:hAnsi="Book Antiqua" w:cs="宋体"/>
          <w:b/>
          <w:bCs/>
          <w:lang w:eastAsia="zh-CN"/>
        </w:rPr>
        <w:t>Ilson DH</w:t>
      </w:r>
      <w:r w:rsidRPr="007E5A2C">
        <w:rPr>
          <w:rFonts w:ascii="Book Antiqua" w:hAnsi="Book Antiqua" w:cs="宋体"/>
          <w:lang w:eastAsia="zh-CN"/>
        </w:rPr>
        <w:t xml:space="preserve">. Esophageal cancer chemotherapy: recent advances. </w:t>
      </w:r>
      <w:r w:rsidRPr="007E5A2C">
        <w:rPr>
          <w:rFonts w:ascii="Book Antiqua" w:hAnsi="Book Antiqua" w:cs="宋体"/>
          <w:i/>
          <w:iCs/>
          <w:lang w:eastAsia="zh-CN"/>
        </w:rPr>
        <w:t>Gastrointest Cancer Res</w:t>
      </w:r>
      <w:r w:rsidRPr="007E5A2C">
        <w:rPr>
          <w:rFonts w:ascii="Book Antiqua" w:hAnsi="Book Antiqua" w:cs="宋体"/>
          <w:lang w:eastAsia="zh-CN"/>
        </w:rPr>
        <w:t xml:space="preserve"> 2008; </w:t>
      </w:r>
      <w:r w:rsidRPr="007E5A2C">
        <w:rPr>
          <w:rFonts w:ascii="Book Antiqua" w:hAnsi="Book Antiqua" w:cs="宋体"/>
          <w:b/>
          <w:bCs/>
          <w:lang w:eastAsia="zh-CN"/>
        </w:rPr>
        <w:t>2</w:t>
      </w:r>
      <w:r w:rsidRPr="007E5A2C">
        <w:rPr>
          <w:rFonts w:ascii="Book Antiqua" w:hAnsi="Book Antiqua" w:cs="宋体"/>
          <w:lang w:eastAsia="zh-CN"/>
        </w:rPr>
        <w:t>: 85-92 [PMID: 19259300]</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38 </w:t>
      </w:r>
      <w:r w:rsidRPr="007E5A2C">
        <w:rPr>
          <w:rFonts w:ascii="Book Antiqua" w:hAnsi="Book Antiqua" w:cs="宋体"/>
          <w:b/>
          <w:bCs/>
          <w:lang w:eastAsia="zh-CN"/>
        </w:rPr>
        <w:t>Rasool S</w:t>
      </w:r>
      <w:r w:rsidRPr="007E5A2C">
        <w:rPr>
          <w:rFonts w:ascii="Book Antiqua" w:hAnsi="Book Antiqua" w:cs="宋体"/>
          <w:lang w:eastAsia="zh-CN"/>
        </w:rPr>
        <w:t xml:space="preserve">, A Ganai B, Syed Sameer A, Masood A. Esophageal cancer: associated factors with special reference to the Kashmir Valley. </w:t>
      </w:r>
      <w:r w:rsidRPr="007E5A2C">
        <w:rPr>
          <w:rFonts w:ascii="Book Antiqua" w:hAnsi="Book Antiqua" w:cs="宋体"/>
          <w:i/>
          <w:iCs/>
          <w:lang w:eastAsia="zh-CN"/>
        </w:rPr>
        <w:t>Tumori</w:t>
      </w:r>
      <w:r w:rsidRPr="007E5A2C">
        <w:rPr>
          <w:rFonts w:ascii="Book Antiqua" w:hAnsi="Book Antiqua" w:cs="宋体"/>
          <w:lang w:eastAsia="zh-CN"/>
        </w:rPr>
        <w:t xml:space="preserve"> </w:t>
      </w:r>
      <w:r>
        <w:rPr>
          <w:rFonts w:ascii="Book Antiqua" w:hAnsi="Book Antiqua" w:cs="宋体"/>
          <w:lang w:eastAsia="zh-CN"/>
        </w:rPr>
        <w:t>2012</w:t>
      </w:r>
      <w:r w:rsidRPr="007E5A2C">
        <w:rPr>
          <w:rFonts w:ascii="Book Antiqua" w:hAnsi="Book Antiqua" w:cs="宋体"/>
          <w:lang w:eastAsia="zh-CN"/>
        </w:rPr>
        <w:t xml:space="preserve">; </w:t>
      </w:r>
      <w:r w:rsidRPr="007E5A2C">
        <w:rPr>
          <w:rFonts w:ascii="Book Antiqua" w:hAnsi="Book Antiqua" w:cs="宋体"/>
          <w:b/>
          <w:bCs/>
          <w:lang w:eastAsia="zh-CN"/>
        </w:rPr>
        <w:t>98</w:t>
      </w:r>
      <w:r w:rsidRPr="007E5A2C">
        <w:rPr>
          <w:rFonts w:ascii="Book Antiqua" w:hAnsi="Book Antiqua" w:cs="宋体"/>
          <w:lang w:eastAsia="zh-CN"/>
        </w:rPr>
        <w:t>: 191-203 [PMID: 22677984 DOI: 10.1700/1088.11929]</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39 </w:t>
      </w:r>
      <w:r w:rsidRPr="007E5A2C">
        <w:rPr>
          <w:rFonts w:ascii="Book Antiqua" w:hAnsi="Book Antiqua" w:cs="宋体"/>
          <w:b/>
          <w:bCs/>
          <w:lang w:eastAsia="zh-CN"/>
        </w:rPr>
        <w:t>Khuroo MS</w:t>
      </w:r>
      <w:r w:rsidRPr="007E5A2C">
        <w:rPr>
          <w:rFonts w:ascii="Book Antiqua" w:hAnsi="Book Antiqua" w:cs="宋体"/>
          <w:lang w:eastAsia="zh-CN"/>
        </w:rPr>
        <w:t xml:space="preserve">, Zargar SA, Mahajan R, Banday MA. High incidence of oesophageal and gastric cancer in Kashmir in a population with special personal and dietary habits. </w:t>
      </w:r>
      <w:r w:rsidRPr="007E5A2C">
        <w:rPr>
          <w:rFonts w:ascii="Book Antiqua" w:hAnsi="Book Antiqua" w:cs="宋体"/>
          <w:i/>
          <w:iCs/>
          <w:lang w:eastAsia="zh-CN"/>
        </w:rPr>
        <w:t>Gut</w:t>
      </w:r>
      <w:r w:rsidRPr="007E5A2C">
        <w:rPr>
          <w:rFonts w:ascii="Book Antiqua" w:hAnsi="Book Antiqua" w:cs="宋体"/>
          <w:lang w:eastAsia="zh-CN"/>
        </w:rPr>
        <w:t xml:space="preserve"> 1992; </w:t>
      </w:r>
      <w:r w:rsidRPr="007E5A2C">
        <w:rPr>
          <w:rFonts w:ascii="Book Antiqua" w:hAnsi="Book Antiqua" w:cs="宋体"/>
          <w:b/>
          <w:bCs/>
          <w:lang w:eastAsia="zh-CN"/>
        </w:rPr>
        <w:t>33</w:t>
      </w:r>
      <w:r w:rsidRPr="007E5A2C">
        <w:rPr>
          <w:rFonts w:ascii="Book Antiqua" w:hAnsi="Book Antiqua" w:cs="宋体"/>
          <w:lang w:eastAsia="zh-CN"/>
        </w:rPr>
        <w:t>: 11-15 [PMID: 1740265]</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40 </w:t>
      </w:r>
      <w:r w:rsidRPr="007E5A2C">
        <w:rPr>
          <w:rFonts w:ascii="Book Antiqua" w:hAnsi="Book Antiqua" w:cs="宋体"/>
          <w:b/>
          <w:bCs/>
          <w:lang w:eastAsia="zh-CN"/>
        </w:rPr>
        <w:t>Li JY</w:t>
      </w:r>
      <w:r w:rsidRPr="007E5A2C">
        <w:rPr>
          <w:rFonts w:ascii="Book Antiqua" w:hAnsi="Book Antiqua" w:cs="宋体"/>
          <w:lang w:eastAsia="zh-CN"/>
        </w:rPr>
        <w:t xml:space="preserve">. Epidemiology of esophageal cancer in China. </w:t>
      </w:r>
      <w:r w:rsidRPr="007E5A2C">
        <w:rPr>
          <w:rFonts w:ascii="Book Antiqua" w:hAnsi="Book Antiqua" w:cs="宋体"/>
          <w:i/>
          <w:iCs/>
          <w:lang w:eastAsia="zh-CN"/>
        </w:rPr>
        <w:t>Natl Cancer Inst Monogr</w:t>
      </w:r>
      <w:r w:rsidRPr="007E5A2C">
        <w:rPr>
          <w:rFonts w:ascii="Book Antiqua" w:hAnsi="Book Antiqua" w:cs="宋体"/>
          <w:lang w:eastAsia="zh-CN"/>
        </w:rPr>
        <w:t xml:space="preserve"> 1982; </w:t>
      </w:r>
      <w:r w:rsidRPr="007E5A2C">
        <w:rPr>
          <w:rFonts w:ascii="Book Antiqua" w:hAnsi="Book Antiqua" w:cs="宋体"/>
          <w:b/>
          <w:bCs/>
          <w:lang w:eastAsia="zh-CN"/>
        </w:rPr>
        <w:t>62</w:t>
      </w:r>
      <w:r w:rsidRPr="007E5A2C">
        <w:rPr>
          <w:rFonts w:ascii="Book Antiqua" w:hAnsi="Book Antiqua" w:cs="宋体"/>
          <w:lang w:eastAsia="zh-CN"/>
        </w:rPr>
        <w:t>: 113-120 [PMID: 7167171]</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41 </w:t>
      </w:r>
      <w:r w:rsidRPr="007E5A2C">
        <w:rPr>
          <w:rFonts w:ascii="Book Antiqua" w:hAnsi="Book Antiqua" w:cs="宋体"/>
          <w:b/>
          <w:bCs/>
          <w:lang w:eastAsia="zh-CN"/>
        </w:rPr>
        <w:t>Baquet CR</w:t>
      </w:r>
      <w:r w:rsidRPr="007E5A2C">
        <w:rPr>
          <w:rFonts w:ascii="Book Antiqua" w:hAnsi="Book Antiqua" w:cs="宋体"/>
          <w:lang w:eastAsia="zh-CN"/>
        </w:rPr>
        <w:t xml:space="preserve">, Commiskey P, Mack K, Meltzer S, Mishra SI. Esophageal cancer epidemiology in blacks and whites: racial and gender disparities in incidence, mortality, survival rates and histology. </w:t>
      </w:r>
      <w:r w:rsidRPr="007E5A2C">
        <w:rPr>
          <w:rFonts w:ascii="Book Antiqua" w:hAnsi="Book Antiqua" w:cs="宋体"/>
          <w:i/>
          <w:iCs/>
          <w:lang w:eastAsia="zh-CN"/>
        </w:rPr>
        <w:t>J Natl Med Assoc</w:t>
      </w:r>
      <w:r w:rsidRPr="007E5A2C">
        <w:rPr>
          <w:rFonts w:ascii="Book Antiqua" w:hAnsi="Book Antiqua" w:cs="宋体"/>
          <w:lang w:eastAsia="zh-CN"/>
        </w:rPr>
        <w:t xml:space="preserve"> 2005; </w:t>
      </w:r>
      <w:r w:rsidRPr="007E5A2C">
        <w:rPr>
          <w:rFonts w:ascii="Book Antiqua" w:hAnsi="Book Antiqua" w:cs="宋体"/>
          <w:b/>
          <w:bCs/>
          <w:lang w:eastAsia="zh-CN"/>
        </w:rPr>
        <w:t>97</w:t>
      </w:r>
      <w:r w:rsidRPr="007E5A2C">
        <w:rPr>
          <w:rFonts w:ascii="Book Antiqua" w:hAnsi="Book Antiqua" w:cs="宋体"/>
          <w:lang w:eastAsia="zh-CN"/>
        </w:rPr>
        <w:t>: 1471-1478 [PMID: 16334494]</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42 </w:t>
      </w:r>
      <w:r w:rsidRPr="007E5A2C">
        <w:rPr>
          <w:rFonts w:ascii="Book Antiqua" w:hAnsi="Book Antiqua" w:cs="宋体"/>
          <w:b/>
          <w:bCs/>
          <w:lang w:eastAsia="zh-CN"/>
        </w:rPr>
        <w:t>Faivre J</w:t>
      </w:r>
      <w:r w:rsidRPr="007E5A2C">
        <w:rPr>
          <w:rFonts w:ascii="Book Antiqua" w:hAnsi="Book Antiqua" w:cs="宋体"/>
          <w:lang w:eastAsia="zh-CN"/>
        </w:rPr>
        <w:t xml:space="preserve">, Trama A, De Angelis R, Elferink M, Siesling S, Audisio R, Bosset JF, Cervantes A, Lepage C. Incidence, prevalence and survival of patients with rare epithelial digestive cancers diagnosed in Europe in 1995-2002. </w:t>
      </w:r>
      <w:r w:rsidRPr="007E5A2C">
        <w:rPr>
          <w:rFonts w:ascii="Book Antiqua" w:hAnsi="Book Antiqua" w:cs="宋体"/>
          <w:i/>
          <w:iCs/>
          <w:lang w:eastAsia="zh-CN"/>
        </w:rPr>
        <w:t>Eur J Cancer</w:t>
      </w:r>
      <w:r w:rsidRPr="007E5A2C">
        <w:rPr>
          <w:rFonts w:ascii="Book Antiqua" w:hAnsi="Book Antiqua" w:cs="宋体"/>
          <w:lang w:eastAsia="zh-CN"/>
        </w:rPr>
        <w:t xml:space="preserve"> 2012; </w:t>
      </w:r>
      <w:r w:rsidRPr="007E5A2C">
        <w:rPr>
          <w:rFonts w:ascii="Book Antiqua" w:hAnsi="Book Antiqua" w:cs="宋体"/>
          <w:b/>
          <w:bCs/>
          <w:lang w:eastAsia="zh-CN"/>
        </w:rPr>
        <w:t>48</w:t>
      </w:r>
      <w:r w:rsidRPr="007E5A2C">
        <w:rPr>
          <w:rFonts w:ascii="Book Antiqua" w:hAnsi="Book Antiqua" w:cs="宋体"/>
          <w:lang w:eastAsia="zh-CN"/>
        </w:rPr>
        <w:t>: 1417-1424 [PMID: 22169462 DOI: 10.1016/j.ejca.2011.10.038]</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43 </w:t>
      </w:r>
      <w:r w:rsidRPr="007E5A2C">
        <w:rPr>
          <w:rFonts w:ascii="Book Antiqua" w:hAnsi="Book Antiqua" w:cs="宋体"/>
          <w:b/>
          <w:bCs/>
          <w:lang w:eastAsia="zh-CN"/>
        </w:rPr>
        <w:t>Cesas A</w:t>
      </w:r>
      <w:r w:rsidRPr="007E5A2C">
        <w:rPr>
          <w:rFonts w:ascii="Book Antiqua" w:hAnsi="Book Antiqua" w:cs="宋体"/>
          <w:lang w:eastAsia="zh-CN"/>
        </w:rPr>
        <w:t xml:space="preserve">, Bagajevas A. [Combined treatment of esophageal cancer: a review]. </w:t>
      </w:r>
      <w:r w:rsidRPr="007E5A2C">
        <w:rPr>
          <w:rFonts w:ascii="Book Antiqua" w:hAnsi="Book Antiqua" w:cs="宋体"/>
          <w:i/>
          <w:iCs/>
          <w:lang w:eastAsia="zh-CN"/>
        </w:rPr>
        <w:t>Medicina (Kaunas)</w:t>
      </w:r>
      <w:r w:rsidRPr="007E5A2C">
        <w:rPr>
          <w:rFonts w:ascii="Book Antiqua" w:hAnsi="Book Antiqua" w:cs="宋体"/>
          <w:lang w:eastAsia="zh-CN"/>
        </w:rPr>
        <w:t xml:space="preserve"> 2004; </w:t>
      </w:r>
      <w:r w:rsidRPr="007E5A2C">
        <w:rPr>
          <w:rFonts w:ascii="Book Antiqua" w:hAnsi="Book Antiqua" w:cs="宋体"/>
          <w:b/>
          <w:bCs/>
          <w:lang w:eastAsia="zh-CN"/>
        </w:rPr>
        <w:t>40 Suppl 1</w:t>
      </w:r>
      <w:r w:rsidRPr="007E5A2C">
        <w:rPr>
          <w:rFonts w:ascii="Book Antiqua" w:hAnsi="Book Antiqua" w:cs="宋体"/>
          <w:lang w:eastAsia="zh-CN"/>
        </w:rPr>
        <w:t>: 161-165 [PMID: 15079129]</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lastRenderedPageBreak/>
        <w:t>44</w:t>
      </w:r>
      <w:r w:rsidRPr="002C3331">
        <w:rPr>
          <w:rFonts w:ascii="Book Antiqua" w:hAnsi="Book Antiqua" w:cs="宋体"/>
          <w:lang w:eastAsia="zh-CN"/>
        </w:rPr>
        <w:t xml:space="preserve"> </w:t>
      </w:r>
      <w:r w:rsidRPr="002C3331">
        <w:rPr>
          <w:rFonts w:ascii="Book Antiqua" w:hAnsi="Book Antiqua" w:cs="宋体"/>
          <w:b/>
          <w:lang w:eastAsia="zh-CN"/>
        </w:rPr>
        <w:t>Lepage C</w:t>
      </w:r>
      <w:r w:rsidRPr="002C3331">
        <w:rPr>
          <w:rFonts w:ascii="Book Antiqua" w:hAnsi="Book Antiqua" w:cs="宋体"/>
          <w:lang w:eastAsia="zh-CN"/>
        </w:rPr>
        <w:t xml:space="preserve">, Drouillard A, Jouve JL, Faivre J. </w:t>
      </w:r>
      <w:r w:rsidRPr="007E5A2C">
        <w:rPr>
          <w:rFonts w:ascii="Book Antiqua" w:hAnsi="Book Antiqua" w:cs="宋体"/>
          <w:lang w:eastAsia="zh-CN"/>
        </w:rPr>
        <w:t xml:space="preserve">Epidemiology and risk factors for oesophageal adenocarcinoma. </w:t>
      </w:r>
      <w:r w:rsidRPr="007E5A2C">
        <w:rPr>
          <w:rFonts w:ascii="Book Antiqua" w:hAnsi="Book Antiqua" w:cs="宋体"/>
          <w:i/>
          <w:iCs/>
          <w:lang w:eastAsia="zh-CN"/>
        </w:rPr>
        <w:t>Dig Liver Dis</w:t>
      </w:r>
      <w:r w:rsidRPr="007E5A2C">
        <w:rPr>
          <w:rFonts w:ascii="Book Antiqua" w:hAnsi="Book Antiqua" w:cs="宋体"/>
          <w:lang w:eastAsia="zh-CN"/>
        </w:rPr>
        <w:t xml:space="preserve"> 2013; </w:t>
      </w:r>
      <w:r w:rsidRPr="002C3331">
        <w:rPr>
          <w:rFonts w:ascii="Book Antiqua" w:hAnsi="Book Antiqua" w:cs="宋体"/>
          <w:lang w:eastAsia="zh-CN"/>
        </w:rPr>
        <w:t xml:space="preserve">[Epub ahead of print] </w:t>
      </w:r>
      <w:r w:rsidRPr="007E5A2C">
        <w:rPr>
          <w:rFonts w:ascii="Book Antiqua" w:hAnsi="Book Antiqua" w:cs="宋体"/>
          <w:lang w:eastAsia="zh-CN"/>
        </w:rPr>
        <w:t>[PMID: 23453359 DOI: 10.1016/j.dld.2012.12.020]</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45 </w:t>
      </w:r>
      <w:r w:rsidRPr="007E5A2C">
        <w:rPr>
          <w:rFonts w:ascii="Book Antiqua" w:hAnsi="Book Antiqua" w:cs="宋体"/>
          <w:b/>
          <w:bCs/>
          <w:lang w:eastAsia="zh-CN"/>
        </w:rPr>
        <w:t>Blot WJ</w:t>
      </w:r>
      <w:r w:rsidRPr="007E5A2C">
        <w:rPr>
          <w:rFonts w:ascii="Book Antiqua" w:hAnsi="Book Antiqua" w:cs="宋体"/>
          <w:lang w:eastAsia="zh-CN"/>
        </w:rPr>
        <w:t xml:space="preserve">. Invited commentary: more evidence of increased risks of cancer among alcohol drinkers. </w:t>
      </w:r>
      <w:r w:rsidRPr="007E5A2C">
        <w:rPr>
          <w:rFonts w:ascii="Book Antiqua" w:hAnsi="Book Antiqua" w:cs="宋体"/>
          <w:i/>
          <w:iCs/>
          <w:lang w:eastAsia="zh-CN"/>
        </w:rPr>
        <w:t>Am J Epidemiol</w:t>
      </w:r>
      <w:r w:rsidRPr="007E5A2C">
        <w:rPr>
          <w:rFonts w:ascii="Book Antiqua" w:hAnsi="Book Antiqua" w:cs="宋体"/>
          <w:lang w:eastAsia="zh-CN"/>
        </w:rPr>
        <w:t xml:space="preserve"> 1999; </w:t>
      </w:r>
      <w:r w:rsidRPr="007E5A2C">
        <w:rPr>
          <w:rFonts w:ascii="Book Antiqua" w:hAnsi="Book Antiqua" w:cs="宋体"/>
          <w:b/>
          <w:bCs/>
          <w:lang w:eastAsia="zh-CN"/>
        </w:rPr>
        <w:t>150</w:t>
      </w:r>
      <w:r w:rsidRPr="007E5A2C">
        <w:rPr>
          <w:rFonts w:ascii="Book Antiqua" w:hAnsi="Book Antiqua" w:cs="宋体"/>
          <w:lang w:eastAsia="zh-CN"/>
        </w:rPr>
        <w:t>: 1138-140; discussion 1141 [PMID: 10588074]</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46 </w:t>
      </w:r>
      <w:r w:rsidRPr="007E5A2C">
        <w:rPr>
          <w:rFonts w:ascii="Book Antiqua" w:hAnsi="Book Antiqua" w:cs="宋体"/>
          <w:b/>
          <w:bCs/>
          <w:lang w:eastAsia="zh-CN"/>
        </w:rPr>
        <w:t>D'Onofrio V</w:t>
      </w:r>
      <w:r w:rsidRPr="007E5A2C">
        <w:rPr>
          <w:rFonts w:ascii="Book Antiqua" w:hAnsi="Book Antiqua" w:cs="宋体"/>
          <w:lang w:eastAsia="zh-CN"/>
        </w:rPr>
        <w:t xml:space="preserve">, Bovero E, Iaquinto G. Characterization of acid and alkaline reflux in patients with Barrett's esophagus. G.O.S.P.E. Operative Group for the study of Esophageal Precancer. </w:t>
      </w:r>
      <w:r w:rsidRPr="007E5A2C">
        <w:rPr>
          <w:rFonts w:ascii="Book Antiqua" w:hAnsi="Book Antiqua" w:cs="宋体"/>
          <w:i/>
          <w:iCs/>
          <w:lang w:eastAsia="zh-CN"/>
        </w:rPr>
        <w:t>Dis Esophagus</w:t>
      </w:r>
      <w:r w:rsidRPr="007E5A2C">
        <w:rPr>
          <w:rFonts w:ascii="Book Antiqua" w:hAnsi="Book Antiqua" w:cs="宋体"/>
          <w:lang w:eastAsia="zh-CN"/>
        </w:rPr>
        <w:t xml:space="preserve"> 1997; </w:t>
      </w:r>
      <w:r w:rsidRPr="007E5A2C">
        <w:rPr>
          <w:rFonts w:ascii="Book Antiqua" w:hAnsi="Book Antiqua" w:cs="宋体"/>
          <w:b/>
          <w:bCs/>
          <w:lang w:eastAsia="zh-CN"/>
        </w:rPr>
        <w:t>10</w:t>
      </w:r>
      <w:r w:rsidRPr="007E5A2C">
        <w:rPr>
          <w:rFonts w:ascii="Book Antiqua" w:hAnsi="Book Antiqua" w:cs="宋体"/>
          <w:lang w:eastAsia="zh-CN"/>
        </w:rPr>
        <w:t>: 16-22; discussion 22-3 [PMID: 9079268]</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47 </w:t>
      </w:r>
      <w:r w:rsidRPr="007E5A2C">
        <w:rPr>
          <w:rFonts w:ascii="Book Antiqua" w:hAnsi="Book Antiqua" w:cs="宋体"/>
          <w:b/>
          <w:bCs/>
          <w:lang w:eastAsia="zh-CN"/>
        </w:rPr>
        <w:t>Guanrei Y</w:t>
      </w:r>
      <w:r w:rsidRPr="007E5A2C">
        <w:rPr>
          <w:rFonts w:ascii="Book Antiqua" w:hAnsi="Book Antiqua" w:cs="宋体"/>
          <w:lang w:eastAsia="zh-CN"/>
        </w:rPr>
        <w:t xml:space="preserve">, Songliang Q. Endoscopic surveys in high-risk and low-risk populations for esophageal cancer in China with special reference to precursors of esophageal cancer. </w:t>
      </w:r>
      <w:r w:rsidRPr="007E5A2C">
        <w:rPr>
          <w:rFonts w:ascii="Book Antiqua" w:hAnsi="Book Antiqua" w:cs="宋体"/>
          <w:i/>
          <w:iCs/>
          <w:lang w:eastAsia="zh-CN"/>
        </w:rPr>
        <w:t>Endoscopy</w:t>
      </w:r>
      <w:r w:rsidRPr="007E5A2C">
        <w:rPr>
          <w:rFonts w:ascii="Book Antiqua" w:hAnsi="Book Antiqua" w:cs="宋体"/>
          <w:lang w:eastAsia="zh-CN"/>
        </w:rPr>
        <w:t xml:space="preserve"> 1987; </w:t>
      </w:r>
      <w:r w:rsidRPr="007E5A2C">
        <w:rPr>
          <w:rFonts w:ascii="Book Antiqua" w:hAnsi="Book Antiqua" w:cs="宋体"/>
          <w:b/>
          <w:bCs/>
          <w:lang w:eastAsia="zh-CN"/>
        </w:rPr>
        <w:t>19</w:t>
      </w:r>
      <w:r w:rsidRPr="007E5A2C">
        <w:rPr>
          <w:rFonts w:ascii="Book Antiqua" w:hAnsi="Book Antiqua" w:cs="宋体"/>
          <w:lang w:eastAsia="zh-CN"/>
        </w:rPr>
        <w:t>: 91-95 [PMID: 3608927 DOI: 10.1055/s-2007-1018250]</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48 </w:t>
      </w:r>
      <w:r w:rsidRPr="007E5A2C">
        <w:rPr>
          <w:rFonts w:ascii="Book Antiqua" w:hAnsi="Book Antiqua" w:cs="宋体"/>
          <w:b/>
          <w:bCs/>
          <w:lang w:eastAsia="zh-CN"/>
        </w:rPr>
        <w:t>Oze I</w:t>
      </w:r>
      <w:r w:rsidRPr="007E5A2C">
        <w:rPr>
          <w:rFonts w:ascii="Book Antiqua" w:hAnsi="Book Antiqua" w:cs="宋体"/>
          <w:lang w:eastAsia="zh-CN"/>
        </w:rPr>
        <w:t xml:space="preserve">, Matsuo K, Wakai K, Nagata C, Mizoue T, Tanaka K, Tsuji I, Sasazuki S, Inoue M, Tsugane S. Alcohol drinking and esophageal cancer risk: an evaluation based on a systematic review of epidemiologic evidence among the Japanese population. </w:t>
      </w:r>
      <w:r w:rsidRPr="007E5A2C">
        <w:rPr>
          <w:rFonts w:ascii="Book Antiqua" w:hAnsi="Book Antiqua" w:cs="宋体"/>
          <w:i/>
          <w:iCs/>
          <w:lang w:eastAsia="zh-CN"/>
        </w:rPr>
        <w:t>Jpn J Clin Oncol</w:t>
      </w:r>
      <w:r w:rsidRPr="007E5A2C">
        <w:rPr>
          <w:rFonts w:ascii="Book Antiqua" w:hAnsi="Book Antiqua" w:cs="宋体"/>
          <w:lang w:eastAsia="zh-CN"/>
        </w:rPr>
        <w:t xml:space="preserve"> 2011; </w:t>
      </w:r>
      <w:r w:rsidRPr="007E5A2C">
        <w:rPr>
          <w:rFonts w:ascii="Book Antiqua" w:hAnsi="Book Antiqua" w:cs="宋体"/>
          <w:b/>
          <w:bCs/>
          <w:lang w:eastAsia="zh-CN"/>
        </w:rPr>
        <w:t>41</w:t>
      </w:r>
      <w:r w:rsidRPr="007E5A2C">
        <w:rPr>
          <w:rFonts w:ascii="Book Antiqua" w:hAnsi="Book Antiqua" w:cs="宋体"/>
          <w:lang w:eastAsia="zh-CN"/>
        </w:rPr>
        <w:t>: 677-692 [PMID: 21430021 DOI: 10.1093/jjco/hyr026]</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49 </w:t>
      </w:r>
      <w:r w:rsidRPr="007E5A2C">
        <w:rPr>
          <w:rFonts w:ascii="Book Antiqua" w:hAnsi="Book Antiqua" w:cs="宋体"/>
          <w:b/>
          <w:bCs/>
          <w:lang w:eastAsia="zh-CN"/>
        </w:rPr>
        <w:t>Peeples WJ</w:t>
      </w:r>
      <w:r w:rsidRPr="007E5A2C">
        <w:rPr>
          <w:rFonts w:ascii="Book Antiqua" w:hAnsi="Book Antiqua" w:cs="宋体"/>
          <w:lang w:eastAsia="zh-CN"/>
        </w:rPr>
        <w:t xml:space="preserve">, El-Mahdi AM, Rosato FE. Achalasia of the esophagus associated with Hodgkin disease. </w:t>
      </w:r>
      <w:r w:rsidRPr="007E5A2C">
        <w:rPr>
          <w:rFonts w:ascii="Book Antiqua" w:hAnsi="Book Antiqua" w:cs="宋体"/>
          <w:i/>
          <w:iCs/>
          <w:lang w:eastAsia="zh-CN"/>
        </w:rPr>
        <w:t>J Surg Oncol</w:t>
      </w:r>
      <w:r w:rsidRPr="007E5A2C">
        <w:rPr>
          <w:rFonts w:ascii="Book Antiqua" w:hAnsi="Book Antiqua" w:cs="宋体"/>
          <w:lang w:eastAsia="zh-CN"/>
        </w:rPr>
        <w:t xml:space="preserve"> 1979; </w:t>
      </w:r>
      <w:r w:rsidRPr="007E5A2C">
        <w:rPr>
          <w:rFonts w:ascii="Book Antiqua" w:hAnsi="Book Antiqua" w:cs="宋体"/>
          <w:b/>
          <w:bCs/>
          <w:lang w:eastAsia="zh-CN"/>
        </w:rPr>
        <w:t>11</w:t>
      </w:r>
      <w:r w:rsidRPr="007E5A2C">
        <w:rPr>
          <w:rFonts w:ascii="Book Antiqua" w:hAnsi="Book Antiqua" w:cs="宋体"/>
          <w:lang w:eastAsia="zh-CN"/>
        </w:rPr>
        <w:t>: 213-216 [PMID: 110985]</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50 </w:t>
      </w:r>
      <w:r w:rsidRPr="007E5A2C">
        <w:rPr>
          <w:rFonts w:ascii="Book Antiqua" w:hAnsi="Book Antiqua" w:cs="宋体"/>
          <w:b/>
          <w:bCs/>
          <w:lang w:eastAsia="zh-CN"/>
        </w:rPr>
        <w:t>Lin J</w:t>
      </w:r>
      <w:r w:rsidRPr="007E5A2C">
        <w:rPr>
          <w:rFonts w:ascii="Book Antiqua" w:hAnsi="Book Antiqua" w:cs="宋体"/>
          <w:lang w:eastAsia="zh-CN"/>
        </w:rPr>
        <w:t xml:space="preserve">, Zeng R, Cao W, Luo R, Chen J, Lin Y. Hot beverage and food intake and esophageal cancer in southern China. </w:t>
      </w:r>
      <w:r w:rsidRPr="007E5A2C">
        <w:rPr>
          <w:rFonts w:ascii="Book Antiqua" w:hAnsi="Book Antiqua" w:cs="宋体"/>
          <w:i/>
          <w:iCs/>
          <w:lang w:eastAsia="zh-CN"/>
        </w:rPr>
        <w:t>Asian Pac J Cancer Prev</w:t>
      </w:r>
      <w:r w:rsidRPr="007E5A2C">
        <w:rPr>
          <w:rFonts w:ascii="Book Antiqua" w:hAnsi="Book Antiqua" w:cs="宋体"/>
          <w:lang w:eastAsia="zh-CN"/>
        </w:rPr>
        <w:t xml:space="preserve"> 2011; </w:t>
      </w:r>
      <w:r w:rsidRPr="007E5A2C">
        <w:rPr>
          <w:rFonts w:ascii="Book Antiqua" w:hAnsi="Book Antiqua" w:cs="宋体"/>
          <w:b/>
          <w:bCs/>
          <w:lang w:eastAsia="zh-CN"/>
        </w:rPr>
        <w:t>12</w:t>
      </w:r>
      <w:r w:rsidRPr="007E5A2C">
        <w:rPr>
          <w:rFonts w:ascii="Book Antiqua" w:hAnsi="Book Antiqua" w:cs="宋体"/>
          <w:lang w:eastAsia="zh-CN"/>
        </w:rPr>
        <w:t>: 2189-2192 [PMID: 22296354]</w:t>
      </w:r>
    </w:p>
    <w:p w:rsidR="007F696F" w:rsidRPr="00737F44" w:rsidRDefault="007F696F" w:rsidP="007E5A2C">
      <w:pPr>
        <w:rPr>
          <w:rFonts w:ascii="Book Antiqua" w:hAnsi="Book Antiqua" w:cs="宋体"/>
          <w:color w:val="000000"/>
          <w:lang w:eastAsia="zh-CN"/>
        </w:rPr>
      </w:pPr>
      <w:r w:rsidRPr="00737F44">
        <w:rPr>
          <w:rFonts w:ascii="Book Antiqua" w:hAnsi="Book Antiqua" w:cs="宋体"/>
          <w:color w:val="000000"/>
          <w:lang w:eastAsia="zh-CN"/>
        </w:rPr>
        <w:t xml:space="preserve">51 </w:t>
      </w:r>
      <w:r w:rsidRPr="00737F44">
        <w:rPr>
          <w:rFonts w:ascii="Book Antiqua" w:hAnsi="Book Antiqua"/>
          <w:b/>
          <w:bCs/>
          <w:color w:val="000000"/>
        </w:rPr>
        <w:t>Lagergren J</w:t>
      </w:r>
      <w:r w:rsidRPr="00737F44">
        <w:rPr>
          <w:rFonts w:ascii="Book Antiqua" w:hAnsi="Book Antiqua"/>
          <w:bCs/>
          <w:color w:val="000000"/>
        </w:rPr>
        <w:t>, Lagergren P</w:t>
      </w:r>
      <w:r w:rsidRPr="00737F44">
        <w:rPr>
          <w:rFonts w:ascii="Book Antiqua" w:hAnsi="Book Antiqua"/>
          <w:color w:val="000000"/>
        </w:rPr>
        <w:t>.</w:t>
      </w:r>
      <w:r w:rsidRPr="00737F44">
        <w:rPr>
          <w:rFonts w:ascii="Book Antiqua" w:hAnsi="Book Antiqua"/>
          <w:color w:val="000000"/>
          <w:lang w:eastAsia="zh-CN"/>
        </w:rPr>
        <w:t xml:space="preserve"> </w:t>
      </w:r>
      <w:r w:rsidRPr="00737F44">
        <w:rPr>
          <w:rFonts w:ascii="Book Antiqua" w:hAnsi="Book Antiqua" w:cs="宋体"/>
          <w:color w:val="000000"/>
          <w:lang w:eastAsia="zh-CN"/>
        </w:rPr>
        <w:t xml:space="preserve">Recent developments in esophageal adenocarcinoma. </w:t>
      </w:r>
      <w:r w:rsidRPr="00737F44">
        <w:rPr>
          <w:rFonts w:ascii="Book Antiqua" w:hAnsi="Book Antiqua" w:cs="宋体"/>
          <w:i/>
          <w:iCs/>
          <w:color w:val="000000"/>
          <w:lang w:eastAsia="zh-CN"/>
        </w:rPr>
        <w:t>CA Cancer J Clin</w:t>
      </w:r>
      <w:r w:rsidRPr="00737F44">
        <w:rPr>
          <w:rFonts w:ascii="Book Antiqua" w:hAnsi="Book Antiqua" w:cs="宋体"/>
          <w:color w:val="000000"/>
          <w:lang w:eastAsia="zh-CN"/>
        </w:rPr>
        <w:t xml:space="preserve"> 2013; [Epub ahead of print] [PMID: 23584949 DOI: 10.1002/caac.21185]</w:t>
      </w:r>
    </w:p>
    <w:p w:rsidR="007F696F" w:rsidRPr="00737F44" w:rsidRDefault="007F696F" w:rsidP="007E5A2C">
      <w:pPr>
        <w:rPr>
          <w:rFonts w:ascii="Book Antiqua" w:hAnsi="Book Antiqua" w:cs="宋体"/>
          <w:color w:val="000000"/>
          <w:lang w:eastAsia="zh-CN"/>
        </w:rPr>
      </w:pPr>
      <w:r w:rsidRPr="00737F44">
        <w:rPr>
          <w:rFonts w:ascii="Book Antiqua" w:hAnsi="Book Antiqua" w:cs="宋体"/>
          <w:color w:val="000000"/>
          <w:lang w:eastAsia="zh-CN"/>
        </w:rPr>
        <w:t xml:space="preserve">52 </w:t>
      </w:r>
      <w:r w:rsidRPr="00737F44">
        <w:rPr>
          <w:rFonts w:ascii="Book Antiqua" w:hAnsi="Book Antiqua"/>
          <w:b/>
          <w:bCs/>
          <w:color w:val="000000"/>
        </w:rPr>
        <w:t>Nieman KM</w:t>
      </w:r>
      <w:r w:rsidRPr="00737F44">
        <w:rPr>
          <w:rFonts w:ascii="Book Antiqua" w:hAnsi="Book Antiqua"/>
          <w:bCs/>
          <w:color w:val="000000"/>
        </w:rPr>
        <w:t>, Romero IL, Van Houten B, Lengyel E</w:t>
      </w:r>
      <w:r w:rsidRPr="00737F44">
        <w:rPr>
          <w:rFonts w:ascii="Book Antiqua" w:hAnsi="Book Antiqua"/>
          <w:color w:val="000000"/>
        </w:rPr>
        <w:t>.</w:t>
      </w:r>
      <w:r w:rsidRPr="00737F44">
        <w:rPr>
          <w:rFonts w:ascii="Book Antiqua" w:hAnsi="Book Antiqua"/>
          <w:color w:val="000000"/>
          <w:lang w:eastAsia="zh-CN"/>
        </w:rPr>
        <w:t xml:space="preserve"> </w:t>
      </w:r>
      <w:r w:rsidRPr="00737F44">
        <w:rPr>
          <w:rFonts w:ascii="Book Antiqua" w:hAnsi="Book Antiqua" w:cs="宋体"/>
          <w:color w:val="000000"/>
          <w:lang w:eastAsia="zh-CN"/>
        </w:rPr>
        <w:t xml:space="preserve">Adipose tissue and adipocytes support tumorigenesis and metastasis. </w:t>
      </w:r>
      <w:r w:rsidRPr="00737F44">
        <w:rPr>
          <w:rFonts w:ascii="Book Antiqua" w:hAnsi="Book Antiqua" w:cs="宋体"/>
          <w:i/>
          <w:iCs/>
          <w:color w:val="000000"/>
          <w:lang w:eastAsia="zh-CN"/>
        </w:rPr>
        <w:t>Biochim Biophys Acta</w:t>
      </w:r>
      <w:r w:rsidRPr="00737F44">
        <w:rPr>
          <w:rFonts w:ascii="Book Antiqua" w:hAnsi="Book Antiqua" w:cs="宋体"/>
          <w:color w:val="000000"/>
          <w:lang w:eastAsia="zh-CN"/>
        </w:rPr>
        <w:t xml:space="preserve"> 2013; [Epub ahead of print] [PMID: 23500888 DOI: 10.1016/j.bbalip.2013.02.010]</w:t>
      </w:r>
    </w:p>
    <w:p w:rsidR="007F696F" w:rsidRPr="007E5A2C" w:rsidRDefault="007F696F" w:rsidP="007E5A2C">
      <w:pPr>
        <w:rPr>
          <w:rFonts w:ascii="Book Antiqua" w:hAnsi="Book Antiqua" w:cs="宋体"/>
          <w:lang w:eastAsia="zh-CN"/>
        </w:rPr>
      </w:pPr>
      <w:r w:rsidRPr="00737F44">
        <w:rPr>
          <w:rFonts w:ascii="Book Antiqua" w:hAnsi="Book Antiqua" w:cs="宋体"/>
          <w:color w:val="000000"/>
          <w:lang w:eastAsia="zh-CN"/>
        </w:rPr>
        <w:t xml:space="preserve">53 </w:t>
      </w:r>
      <w:r w:rsidRPr="00737F44">
        <w:rPr>
          <w:rFonts w:ascii="Book Antiqua" w:hAnsi="Book Antiqua"/>
          <w:b/>
          <w:bCs/>
          <w:color w:val="000000"/>
        </w:rPr>
        <w:t>Duggan C</w:t>
      </w:r>
      <w:r w:rsidRPr="00737F44">
        <w:rPr>
          <w:rFonts w:ascii="Book Antiqua" w:hAnsi="Book Antiqua"/>
          <w:bCs/>
          <w:color w:val="000000"/>
        </w:rPr>
        <w:t>, Onstad L, Hardikar S, Blount PL, Reid BJ, Vaughan TL</w:t>
      </w:r>
      <w:r w:rsidRPr="00737F44">
        <w:rPr>
          <w:rFonts w:ascii="Book Antiqua" w:hAnsi="Book Antiqua"/>
          <w:color w:val="000000"/>
        </w:rPr>
        <w:t>.</w:t>
      </w:r>
      <w:r w:rsidRPr="00737F44">
        <w:rPr>
          <w:rFonts w:ascii="Book Antiqua" w:hAnsi="Book Antiqua"/>
          <w:color w:val="000000"/>
          <w:lang w:eastAsia="zh-CN"/>
        </w:rPr>
        <w:t xml:space="preserve"> </w:t>
      </w:r>
      <w:r w:rsidRPr="00737F44">
        <w:rPr>
          <w:rFonts w:ascii="Book Antiqua" w:hAnsi="Book Antiqua" w:cs="宋体"/>
          <w:color w:val="000000"/>
          <w:lang w:eastAsia="zh-CN"/>
        </w:rPr>
        <w:t>Association Between Markers of Obesity and Progression From Barrett's Esophagus to Esophageal</w:t>
      </w:r>
      <w:r w:rsidRPr="007E5A2C">
        <w:rPr>
          <w:rFonts w:ascii="Book Antiqua" w:hAnsi="Book Antiqua" w:cs="宋体"/>
          <w:lang w:eastAsia="zh-CN"/>
        </w:rPr>
        <w:t xml:space="preserve"> Adenocarcinoma. </w:t>
      </w:r>
      <w:r w:rsidRPr="007E5A2C">
        <w:rPr>
          <w:rFonts w:ascii="Book Antiqua" w:hAnsi="Book Antiqua" w:cs="宋体"/>
          <w:i/>
          <w:iCs/>
          <w:lang w:eastAsia="zh-CN"/>
        </w:rPr>
        <w:t>Clin Gastroenterol Hepatol</w:t>
      </w:r>
      <w:r w:rsidRPr="007E5A2C">
        <w:rPr>
          <w:rFonts w:ascii="Book Antiqua" w:hAnsi="Book Antiqua" w:cs="宋体"/>
          <w:lang w:eastAsia="zh-CN"/>
        </w:rPr>
        <w:t xml:space="preserve"> 2013; </w:t>
      </w:r>
      <w:r w:rsidRPr="002C3331">
        <w:rPr>
          <w:rFonts w:ascii="Book Antiqua" w:hAnsi="Book Antiqua" w:cs="宋体"/>
          <w:lang w:eastAsia="zh-CN"/>
        </w:rPr>
        <w:t>[Epub ahead of print]</w:t>
      </w:r>
      <w:r w:rsidRPr="007E5A2C">
        <w:rPr>
          <w:rFonts w:ascii="Book Antiqua" w:hAnsi="Book Antiqua" w:cs="宋体"/>
          <w:lang w:eastAsia="zh-CN"/>
        </w:rPr>
        <w:t xml:space="preserve"> [PMID: 23466711 DOI: 10.1016/j.cgh.2013.02.017]</w:t>
      </w:r>
    </w:p>
    <w:p w:rsidR="007F696F" w:rsidRPr="007E5A2C" w:rsidRDefault="007F696F" w:rsidP="007E5A2C">
      <w:pPr>
        <w:rPr>
          <w:rFonts w:ascii="Book Antiqua" w:hAnsi="Book Antiqua" w:cs="宋体"/>
          <w:lang w:eastAsia="zh-CN"/>
        </w:rPr>
      </w:pPr>
      <w:r w:rsidRPr="00605E73">
        <w:rPr>
          <w:rFonts w:ascii="Book Antiqua" w:hAnsi="Book Antiqua" w:cs="宋体"/>
          <w:lang w:val="es-ES" w:eastAsia="zh-CN"/>
        </w:rPr>
        <w:t xml:space="preserve">54 </w:t>
      </w:r>
      <w:r w:rsidRPr="00605E73">
        <w:rPr>
          <w:rFonts w:ascii="Book Antiqua" w:hAnsi="Book Antiqua" w:cs="宋体"/>
          <w:b/>
          <w:bCs/>
          <w:lang w:val="es-ES" w:eastAsia="zh-CN"/>
        </w:rPr>
        <w:t>Carr JS</w:t>
      </w:r>
      <w:r w:rsidRPr="00605E73">
        <w:rPr>
          <w:rFonts w:ascii="Book Antiqua" w:hAnsi="Book Antiqua" w:cs="宋体"/>
          <w:lang w:val="es-ES" w:eastAsia="zh-CN"/>
        </w:rPr>
        <w:t xml:space="preserve">, Zafar SF, Saba N, Khuri FR, El-Rayes BF. </w:t>
      </w:r>
      <w:r w:rsidRPr="007E5A2C">
        <w:rPr>
          <w:rFonts w:ascii="Book Antiqua" w:hAnsi="Book Antiqua" w:cs="宋体"/>
          <w:lang w:eastAsia="zh-CN"/>
        </w:rPr>
        <w:t xml:space="preserve">Risk factors for rising incidence of esophageal and gastric cardia adenocarcinoma. </w:t>
      </w:r>
      <w:r w:rsidRPr="007E5A2C">
        <w:rPr>
          <w:rFonts w:ascii="Book Antiqua" w:hAnsi="Book Antiqua" w:cs="宋体"/>
          <w:i/>
          <w:iCs/>
          <w:lang w:eastAsia="zh-CN"/>
        </w:rPr>
        <w:t>J Gastrointest Cancer</w:t>
      </w:r>
      <w:r w:rsidRPr="007E5A2C">
        <w:rPr>
          <w:rFonts w:ascii="Book Antiqua" w:hAnsi="Book Antiqua" w:cs="宋体"/>
          <w:lang w:eastAsia="zh-CN"/>
        </w:rPr>
        <w:t xml:space="preserve"> 2013; </w:t>
      </w:r>
      <w:r w:rsidRPr="007E5A2C">
        <w:rPr>
          <w:rFonts w:ascii="Book Antiqua" w:hAnsi="Book Antiqua" w:cs="宋体"/>
          <w:b/>
          <w:bCs/>
          <w:lang w:eastAsia="zh-CN"/>
        </w:rPr>
        <w:t>44</w:t>
      </w:r>
      <w:r w:rsidRPr="007E5A2C">
        <w:rPr>
          <w:rFonts w:ascii="Book Antiqua" w:hAnsi="Book Antiqua" w:cs="宋体"/>
          <w:lang w:eastAsia="zh-CN"/>
        </w:rPr>
        <w:t>: 143-151 [PMID: 23435833 DOI: 10.1007/s12029-013-9480-z]</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55 </w:t>
      </w:r>
      <w:r w:rsidRPr="007E5A2C">
        <w:rPr>
          <w:rFonts w:ascii="Book Antiqua" w:hAnsi="Book Antiqua" w:cs="宋体"/>
          <w:b/>
          <w:bCs/>
          <w:lang w:eastAsia="zh-CN"/>
        </w:rPr>
        <w:t>Löfdahl HE</w:t>
      </w:r>
      <w:r w:rsidRPr="007E5A2C">
        <w:rPr>
          <w:rFonts w:ascii="Book Antiqua" w:hAnsi="Book Antiqua" w:cs="宋体"/>
          <w:lang w:eastAsia="zh-CN"/>
        </w:rPr>
        <w:t xml:space="preserve">, Lu Y, Lagergren P, Lagergren J. Risk factors for esophageal adenocarcinoma after antireflux surgery. </w:t>
      </w:r>
      <w:r w:rsidRPr="007E5A2C">
        <w:rPr>
          <w:rFonts w:ascii="Book Antiqua" w:hAnsi="Book Antiqua" w:cs="宋体"/>
          <w:i/>
          <w:iCs/>
          <w:lang w:eastAsia="zh-CN"/>
        </w:rPr>
        <w:t>Ann Surg</w:t>
      </w:r>
      <w:r w:rsidRPr="007E5A2C">
        <w:rPr>
          <w:rFonts w:ascii="Book Antiqua" w:hAnsi="Book Antiqua" w:cs="宋体"/>
          <w:lang w:eastAsia="zh-CN"/>
        </w:rPr>
        <w:t xml:space="preserve"> 2013; </w:t>
      </w:r>
      <w:r w:rsidRPr="007E5A2C">
        <w:rPr>
          <w:rFonts w:ascii="Book Antiqua" w:hAnsi="Book Antiqua" w:cs="宋体"/>
          <w:b/>
          <w:bCs/>
          <w:lang w:eastAsia="zh-CN"/>
        </w:rPr>
        <w:t>257</w:t>
      </w:r>
      <w:r w:rsidRPr="007E5A2C">
        <w:rPr>
          <w:rFonts w:ascii="Book Antiqua" w:hAnsi="Book Antiqua" w:cs="宋体"/>
          <w:lang w:eastAsia="zh-CN"/>
        </w:rPr>
        <w:t>: 579-582 [PMID: 23426349 DOI: 10.1097/SLA.0b013e3182888384]</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56 </w:t>
      </w:r>
      <w:r w:rsidRPr="007E5A2C">
        <w:rPr>
          <w:rFonts w:ascii="Book Antiqua" w:hAnsi="Book Antiqua" w:cs="宋体"/>
          <w:b/>
          <w:bCs/>
          <w:lang w:eastAsia="zh-CN"/>
        </w:rPr>
        <w:t>Wu C</w:t>
      </w:r>
      <w:r w:rsidRPr="007E5A2C">
        <w:rPr>
          <w:rFonts w:ascii="Book Antiqua" w:hAnsi="Book Antiqua" w:cs="宋体"/>
          <w:lang w:eastAsia="zh-CN"/>
        </w:rPr>
        <w:t xml:space="preserve">, Kraft P, Zhai K, Chang J, Wang Z, Li Y, Hu Z, He Z, Jia W, Abnet CC, Liang L, Hu N, Miao X, Zhou Y, Liu Z, Zhan Q, Liu Y, Qiao Y, Zhou Y, Jin G, Guo C, Lu C, Yang H, Fu J, Yu D, Freedman ND, Ding T, Tan W, Goldstein AM, Wu T, Shen H, Ke Y, Zeng Y, Chanock SJ, Taylor PR, Lin D. Genome-wide association analyses of esophageal squamous cell carcinoma in Chinese identify multiple susceptibility loci and gene-environment interactions. </w:t>
      </w:r>
      <w:r w:rsidRPr="007E5A2C">
        <w:rPr>
          <w:rFonts w:ascii="Book Antiqua" w:hAnsi="Book Antiqua" w:cs="宋体"/>
          <w:i/>
          <w:iCs/>
          <w:lang w:eastAsia="zh-CN"/>
        </w:rPr>
        <w:t>Nat Genet</w:t>
      </w:r>
      <w:r w:rsidRPr="007E5A2C">
        <w:rPr>
          <w:rFonts w:ascii="Book Antiqua" w:hAnsi="Book Antiqua" w:cs="宋体"/>
          <w:lang w:eastAsia="zh-CN"/>
        </w:rPr>
        <w:t xml:space="preserve"> 2012; </w:t>
      </w:r>
      <w:r w:rsidRPr="007E5A2C">
        <w:rPr>
          <w:rFonts w:ascii="Book Antiqua" w:hAnsi="Book Antiqua" w:cs="宋体"/>
          <w:b/>
          <w:bCs/>
          <w:lang w:eastAsia="zh-CN"/>
        </w:rPr>
        <w:t>44</w:t>
      </w:r>
      <w:r w:rsidRPr="007E5A2C">
        <w:rPr>
          <w:rFonts w:ascii="Book Antiqua" w:hAnsi="Book Antiqua" w:cs="宋体"/>
          <w:lang w:eastAsia="zh-CN"/>
        </w:rPr>
        <w:t>: 1090-1097 [PMID: 22960999 DOI: 10.1038/ng.2411]</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lastRenderedPageBreak/>
        <w:t xml:space="preserve">57 </w:t>
      </w:r>
      <w:r w:rsidRPr="007E5A2C">
        <w:rPr>
          <w:rFonts w:ascii="Book Antiqua" w:hAnsi="Book Antiqua" w:cs="宋体"/>
          <w:b/>
          <w:bCs/>
          <w:lang w:eastAsia="zh-CN"/>
        </w:rPr>
        <w:t>Wu C</w:t>
      </w:r>
      <w:r w:rsidRPr="007E5A2C">
        <w:rPr>
          <w:rFonts w:ascii="Book Antiqua" w:hAnsi="Book Antiqua" w:cs="宋体"/>
          <w:lang w:eastAsia="zh-CN"/>
        </w:rPr>
        <w:t xml:space="preserve">, Hu Z, He Z, Jia W, Wang F, Zhou Y, Liu Z, Zhan Q, Liu Y, Yu D, Zhai K, Chang J, Qiao Y, Jin G, Liu Z, Shen Y, Guo C, Fu J, Miao X, Tan W, Shen H, Ke Y, Zeng Y, Wu T, Lin D. Genome-wide association study identifies three new susceptibility loci for esophageal squamous-cell carcinoma in Chinese populations. </w:t>
      </w:r>
      <w:r w:rsidRPr="007E5A2C">
        <w:rPr>
          <w:rFonts w:ascii="Book Antiqua" w:hAnsi="Book Antiqua" w:cs="宋体"/>
          <w:i/>
          <w:iCs/>
          <w:lang w:eastAsia="zh-CN"/>
        </w:rPr>
        <w:t>Nat Genet</w:t>
      </w:r>
      <w:r w:rsidRPr="007E5A2C">
        <w:rPr>
          <w:rFonts w:ascii="Book Antiqua" w:hAnsi="Book Antiqua" w:cs="宋体"/>
          <w:lang w:eastAsia="zh-CN"/>
        </w:rPr>
        <w:t xml:space="preserve"> 2011; </w:t>
      </w:r>
      <w:r w:rsidRPr="007E5A2C">
        <w:rPr>
          <w:rFonts w:ascii="Book Antiqua" w:hAnsi="Book Antiqua" w:cs="宋体"/>
          <w:b/>
          <w:bCs/>
          <w:lang w:eastAsia="zh-CN"/>
        </w:rPr>
        <w:t>43</w:t>
      </w:r>
      <w:r w:rsidRPr="007E5A2C">
        <w:rPr>
          <w:rFonts w:ascii="Book Antiqua" w:hAnsi="Book Antiqua" w:cs="宋体"/>
          <w:lang w:eastAsia="zh-CN"/>
        </w:rPr>
        <w:t>: 679-684 [PMID: 21642993 DOI: 10.1038/ng.849]</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58 </w:t>
      </w:r>
      <w:r w:rsidRPr="007E5A2C">
        <w:rPr>
          <w:rFonts w:ascii="Book Antiqua" w:hAnsi="Book Antiqua" w:cs="宋体"/>
          <w:b/>
          <w:bCs/>
          <w:lang w:eastAsia="zh-CN"/>
        </w:rPr>
        <w:t>Wang LD</w:t>
      </w:r>
      <w:r w:rsidRPr="007E5A2C">
        <w:rPr>
          <w:rFonts w:ascii="Book Antiqua" w:hAnsi="Book Antiqua" w:cs="宋体"/>
          <w:lang w:eastAsia="zh-CN"/>
        </w:rPr>
        <w:t xml:space="preserve">, Zhou FY, Li XM, Sun LD, Song X, Jin Y, Li JM, Kong GQ, Qi H, Cui J, Zhang LQ, Yang JZ, Li JL, Li XC, Ren JL, Liu ZC, Gao WJ, Yuan L, Wei W, Zhang YR, Wang WP, Sheyhidin I, Li F, Chen BP, Ren SW, Liu B, Li D, Ku JW, Fan ZM, Zhou SL, Guo ZG, Zhao XK, Liu N, Ai YH, Shen FF, Cui WY, Song S, Guo T, Huang J, Yuan C, Huang J, Wu Y, Yue WB, Feng CW, Li HL, Wang Y, Tian JY, Lu Y, Yuan Y, Zhu WL, Liu M, Fu WJ, Yang X, Wang HJ, Han SL, Chen J, Han M, Wang HY, Zhang P, Li XM, Dong JC, Xing GL, Wang R, Guo M, Chang ZW, Liu HL, Guo L, Yuan ZQ, Liu H, Lu Q, Yang LQ, Zhu FG, Yang XF, Feng XS, Wang Z, Li Y, Gao SG, Qige Q, Bai LT, Yang WJ, Lei GY, Shen ZY, Chen LQ, Li EM, Xu LY, Wu ZY, Cao WK, Wang JP, Bao ZQ, Chen JL, Ding GC, Zhuang X, Zhou YF, Zheng HF, Zhang Z, Zuo XB, Dong ZM, Fan DM, He X, Wang J, Zhou Q, Zhang QX, Jiao XY, Lian SY, Ji AF, Lu XM, Wang JS, Chang FB, Lu CD, Chen ZG, Miao JJ, Fan ZL, Lin RB, Liu TJ, Wei JC, Kong QP, Lan Y, Fan YJ, Gao FS, Wang TY, Xie D, Chen SQ, Yang WC, Hong JY, Wang L, Qiu SL, Cai ZM, Zhang XJ. Genome-wide association study of esophageal squamous cell carcinoma in Chinese subjects identifies susceptibility loci at PLCE1 and C20orf54. </w:t>
      </w:r>
      <w:r w:rsidRPr="007E5A2C">
        <w:rPr>
          <w:rFonts w:ascii="Book Antiqua" w:hAnsi="Book Antiqua" w:cs="宋体"/>
          <w:i/>
          <w:iCs/>
          <w:lang w:eastAsia="zh-CN"/>
        </w:rPr>
        <w:t>Nat Genet</w:t>
      </w:r>
      <w:r w:rsidRPr="007E5A2C">
        <w:rPr>
          <w:rFonts w:ascii="Book Antiqua" w:hAnsi="Book Antiqua" w:cs="宋体"/>
          <w:lang w:eastAsia="zh-CN"/>
        </w:rPr>
        <w:t xml:space="preserve"> 2010; </w:t>
      </w:r>
      <w:r w:rsidRPr="007E5A2C">
        <w:rPr>
          <w:rFonts w:ascii="Book Antiqua" w:hAnsi="Book Antiqua" w:cs="宋体"/>
          <w:b/>
          <w:bCs/>
          <w:lang w:eastAsia="zh-CN"/>
        </w:rPr>
        <w:t>42</w:t>
      </w:r>
      <w:r w:rsidRPr="007E5A2C">
        <w:rPr>
          <w:rFonts w:ascii="Book Antiqua" w:hAnsi="Book Antiqua" w:cs="宋体"/>
          <w:lang w:eastAsia="zh-CN"/>
        </w:rPr>
        <w:t>: 759-763 [PMID: 20729853 DOI: 10.1038/ng.648]</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59 </w:t>
      </w:r>
      <w:r w:rsidRPr="007E5A2C">
        <w:rPr>
          <w:rFonts w:ascii="Book Antiqua" w:hAnsi="Book Antiqua" w:cs="宋体"/>
          <w:b/>
          <w:bCs/>
          <w:lang w:eastAsia="zh-CN"/>
        </w:rPr>
        <w:t>Abnet CC</w:t>
      </w:r>
      <w:r w:rsidRPr="007E5A2C">
        <w:rPr>
          <w:rFonts w:ascii="Book Antiqua" w:hAnsi="Book Antiqua" w:cs="宋体"/>
          <w:lang w:eastAsia="zh-CN"/>
        </w:rPr>
        <w:t xml:space="preserve">, Freedman ND, Hu N, Wang Z, Yu K, Shu XO, Yuan JM, Zheng W, Dawsey SM, Dong LM, Lee MP, Ding T, Qiao YL, Gao YT, Koh WP, Xiang YB, Tang ZZ, Fan JH, Wang C, Wheeler W, Gail MH, Yeager M, Yuenger J, Hutchinson A, Jacobs KB, Giffen CA, Burdett L, Fraumeni JF, Tucker MA, Chow WH, Goldstein AM, Chanock SJ, Taylor PR. A shared susceptibility locus in PLCE1 at 10q23 for gastric adenocarcinoma and esophageal squamous cell carcinoma. </w:t>
      </w:r>
      <w:r w:rsidRPr="007E5A2C">
        <w:rPr>
          <w:rFonts w:ascii="Book Antiqua" w:hAnsi="Book Antiqua" w:cs="宋体"/>
          <w:i/>
          <w:iCs/>
          <w:lang w:eastAsia="zh-CN"/>
        </w:rPr>
        <w:t>Nat Genet</w:t>
      </w:r>
      <w:r w:rsidRPr="007E5A2C">
        <w:rPr>
          <w:rFonts w:ascii="Book Antiqua" w:hAnsi="Book Antiqua" w:cs="宋体"/>
          <w:lang w:eastAsia="zh-CN"/>
        </w:rPr>
        <w:t xml:space="preserve"> 2010; </w:t>
      </w:r>
      <w:r w:rsidRPr="007E5A2C">
        <w:rPr>
          <w:rFonts w:ascii="Book Antiqua" w:hAnsi="Book Antiqua" w:cs="宋体"/>
          <w:b/>
          <w:bCs/>
          <w:lang w:eastAsia="zh-CN"/>
        </w:rPr>
        <w:t>42</w:t>
      </w:r>
      <w:r w:rsidRPr="007E5A2C">
        <w:rPr>
          <w:rFonts w:ascii="Book Antiqua" w:hAnsi="Book Antiqua" w:cs="宋体"/>
          <w:lang w:eastAsia="zh-CN"/>
        </w:rPr>
        <w:t>: 764-767 [PMID: 20729852 DOI: 10.1038/ng.649]</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60 </w:t>
      </w:r>
      <w:r w:rsidRPr="007E5A2C">
        <w:rPr>
          <w:rFonts w:ascii="Book Antiqua" w:hAnsi="Book Antiqua" w:cs="宋体"/>
          <w:b/>
          <w:bCs/>
          <w:lang w:eastAsia="zh-CN"/>
        </w:rPr>
        <w:t>Sameer AS</w:t>
      </w:r>
      <w:r w:rsidRPr="007E5A2C">
        <w:rPr>
          <w:rFonts w:ascii="Book Antiqua" w:hAnsi="Book Antiqua" w:cs="宋体"/>
          <w:lang w:eastAsia="zh-CN"/>
        </w:rPr>
        <w:t xml:space="preserve">, Parray FQ, Dar MA, Nissar S, Banday MZ, Rasool S, Gulzar GM, Chowdri NA, Siddiqi MA. Cyclin D1 G870A polymorphism and risk of colorectal cancer: a case control study. </w:t>
      </w:r>
      <w:r w:rsidRPr="007E5A2C">
        <w:rPr>
          <w:rFonts w:ascii="Book Antiqua" w:hAnsi="Book Antiqua" w:cs="宋体"/>
          <w:i/>
          <w:iCs/>
          <w:lang w:eastAsia="zh-CN"/>
        </w:rPr>
        <w:t>Mol Med Rep</w:t>
      </w:r>
      <w:r w:rsidRPr="007E5A2C">
        <w:rPr>
          <w:rFonts w:ascii="Book Antiqua" w:hAnsi="Book Antiqua" w:cs="宋体"/>
          <w:lang w:eastAsia="zh-CN"/>
        </w:rPr>
        <w:t xml:space="preserve"> 2013; </w:t>
      </w:r>
      <w:r w:rsidRPr="007E5A2C">
        <w:rPr>
          <w:rFonts w:ascii="Book Antiqua" w:hAnsi="Book Antiqua" w:cs="宋体"/>
          <w:b/>
          <w:bCs/>
          <w:lang w:eastAsia="zh-CN"/>
        </w:rPr>
        <w:t>7</w:t>
      </w:r>
      <w:r w:rsidRPr="007E5A2C">
        <w:rPr>
          <w:rFonts w:ascii="Book Antiqua" w:hAnsi="Book Antiqua" w:cs="宋体"/>
          <w:lang w:eastAsia="zh-CN"/>
        </w:rPr>
        <w:t>: 811-815 [PMID: 23354584 DOI: 10.3892/mmr.2013.1287]</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61 </w:t>
      </w:r>
      <w:r w:rsidRPr="007E5A2C">
        <w:rPr>
          <w:rFonts w:ascii="Book Antiqua" w:hAnsi="Book Antiqua" w:cs="宋体"/>
          <w:b/>
          <w:bCs/>
          <w:lang w:eastAsia="zh-CN"/>
        </w:rPr>
        <w:t>Chen B</w:t>
      </w:r>
      <w:r w:rsidRPr="007E5A2C">
        <w:rPr>
          <w:rFonts w:ascii="Book Antiqua" w:hAnsi="Book Antiqua" w:cs="宋体"/>
          <w:lang w:eastAsia="zh-CN"/>
        </w:rPr>
        <w:t xml:space="preserve">, Cao L, Yang P, Zhou Y, Wu XT. Cyclin D1 (CCND1) G870A gene polymorphism is an ethnicity-dependent risk factor for digestive tract cancers: a meta-analysis comprising 20,271 subjects. </w:t>
      </w:r>
      <w:r w:rsidRPr="007E5A2C">
        <w:rPr>
          <w:rFonts w:ascii="Book Antiqua" w:hAnsi="Book Antiqua" w:cs="宋体"/>
          <w:i/>
          <w:iCs/>
          <w:lang w:eastAsia="zh-CN"/>
        </w:rPr>
        <w:t>Cancer Epidemiol</w:t>
      </w:r>
      <w:r w:rsidRPr="007E5A2C">
        <w:rPr>
          <w:rFonts w:ascii="Book Antiqua" w:hAnsi="Book Antiqua" w:cs="宋体"/>
          <w:lang w:eastAsia="zh-CN"/>
        </w:rPr>
        <w:t xml:space="preserve"> 2012; </w:t>
      </w:r>
      <w:r w:rsidRPr="007E5A2C">
        <w:rPr>
          <w:rFonts w:ascii="Book Antiqua" w:hAnsi="Book Antiqua" w:cs="宋体"/>
          <w:b/>
          <w:bCs/>
          <w:lang w:eastAsia="zh-CN"/>
        </w:rPr>
        <w:t>36</w:t>
      </w:r>
      <w:r w:rsidRPr="007E5A2C">
        <w:rPr>
          <w:rFonts w:ascii="Book Antiqua" w:hAnsi="Book Antiqua" w:cs="宋体"/>
          <w:lang w:eastAsia="zh-CN"/>
        </w:rPr>
        <w:t>: 106-115 [PMID: 21606015 DOI: 10.1016/j.canep.2011.04.007]</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62 </w:t>
      </w:r>
      <w:r w:rsidRPr="007E5A2C">
        <w:rPr>
          <w:rFonts w:ascii="Book Antiqua" w:hAnsi="Book Antiqua" w:cs="宋体"/>
          <w:b/>
          <w:bCs/>
          <w:lang w:eastAsia="zh-CN"/>
        </w:rPr>
        <w:t>Hong Y</w:t>
      </w:r>
      <w:r w:rsidRPr="007E5A2C">
        <w:rPr>
          <w:rFonts w:ascii="Book Antiqua" w:hAnsi="Book Antiqua" w:cs="宋体"/>
          <w:lang w:eastAsia="zh-CN"/>
        </w:rPr>
        <w:t xml:space="preserve">, Eu KW, Seow-Choen F, Fook-Chong S, Cheah PY. GG genotype of cyclin D1 G870A polymorphism is associated with increased risk and advanced colorectal cancer in patients in Singapore. </w:t>
      </w:r>
      <w:r w:rsidRPr="007E5A2C">
        <w:rPr>
          <w:rFonts w:ascii="Book Antiqua" w:hAnsi="Book Antiqua" w:cs="宋体"/>
          <w:i/>
          <w:iCs/>
          <w:lang w:eastAsia="zh-CN"/>
        </w:rPr>
        <w:t>Eur J Cancer</w:t>
      </w:r>
      <w:r w:rsidRPr="007E5A2C">
        <w:rPr>
          <w:rFonts w:ascii="Book Antiqua" w:hAnsi="Book Antiqua" w:cs="宋体"/>
          <w:lang w:eastAsia="zh-CN"/>
        </w:rPr>
        <w:t xml:space="preserve"> 2005; </w:t>
      </w:r>
      <w:r w:rsidRPr="007E5A2C">
        <w:rPr>
          <w:rFonts w:ascii="Book Antiqua" w:hAnsi="Book Antiqua" w:cs="宋体"/>
          <w:b/>
          <w:bCs/>
          <w:lang w:eastAsia="zh-CN"/>
        </w:rPr>
        <w:t>41</w:t>
      </w:r>
      <w:r w:rsidRPr="007E5A2C">
        <w:rPr>
          <w:rFonts w:ascii="Book Antiqua" w:hAnsi="Book Antiqua" w:cs="宋体"/>
          <w:lang w:eastAsia="zh-CN"/>
        </w:rPr>
        <w:t>: 1037-1044 [PMID: 15862753 DOI: 10.1016/j.ejca.2005.01.009]</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63 </w:t>
      </w:r>
      <w:r w:rsidRPr="007E5A2C">
        <w:rPr>
          <w:rFonts w:ascii="Book Antiqua" w:hAnsi="Book Antiqua" w:cs="宋体"/>
          <w:b/>
          <w:bCs/>
          <w:lang w:eastAsia="zh-CN"/>
        </w:rPr>
        <w:t>Ceschi M</w:t>
      </w:r>
      <w:r w:rsidRPr="007E5A2C">
        <w:rPr>
          <w:rFonts w:ascii="Book Antiqua" w:hAnsi="Book Antiqua" w:cs="宋体"/>
          <w:lang w:eastAsia="zh-CN"/>
        </w:rPr>
        <w:t xml:space="preserve">, Sun CL, Van Den Berg D, Koh WP, Yu MC, Probst-Hensch N. The effect of cyclin D1 (CCND1) G870A-polymorphism on breast cancer risk is modified by </w:t>
      </w:r>
      <w:r w:rsidRPr="007E5A2C">
        <w:rPr>
          <w:rFonts w:ascii="Book Antiqua" w:hAnsi="Book Antiqua" w:cs="宋体"/>
          <w:lang w:eastAsia="zh-CN"/>
        </w:rPr>
        <w:lastRenderedPageBreak/>
        <w:t xml:space="preserve">oxidative stress among Chinese women in Singapore. </w:t>
      </w:r>
      <w:r w:rsidRPr="007E5A2C">
        <w:rPr>
          <w:rFonts w:ascii="Book Antiqua" w:hAnsi="Book Antiqua" w:cs="宋体"/>
          <w:i/>
          <w:iCs/>
          <w:lang w:eastAsia="zh-CN"/>
        </w:rPr>
        <w:t>Carcinogenesis</w:t>
      </w:r>
      <w:r w:rsidRPr="007E5A2C">
        <w:rPr>
          <w:rFonts w:ascii="Book Antiqua" w:hAnsi="Book Antiqua" w:cs="宋体"/>
          <w:lang w:eastAsia="zh-CN"/>
        </w:rPr>
        <w:t xml:space="preserve"> 2005; </w:t>
      </w:r>
      <w:r w:rsidRPr="007E5A2C">
        <w:rPr>
          <w:rFonts w:ascii="Book Antiqua" w:hAnsi="Book Antiqua" w:cs="宋体"/>
          <w:b/>
          <w:bCs/>
          <w:lang w:eastAsia="zh-CN"/>
        </w:rPr>
        <w:t>26</w:t>
      </w:r>
      <w:r w:rsidRPr="007E5A2C">
        <w:rPr>
          <w:rFonts w:ascii="Book Antiqua" w:hAnsi="Book Antiqua" w:cs="宋体"/>
          <w:lang w:eastAsia="zh-CN"/>
        </w:rPr>
        <w:t>: 1457-1464 [PMID: 15845652 DOI: 10.1093/carcin/bgi093]</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64 </w:t>
      </w:r>
      <w:r w:rsidRPr="007E5A2C">
        <w:rPr>
          <w:rFonts w:ascii="Book Antiqua" w:hAnsi="Book Antiqua" w:cs="宋体"/>
          <w:b/>
          <w:bCs/>
          <w:lang w:eastAsia="zh-CN"/>
        </w:rPr>
        <w:t>Grieu F</w:t>
      </w:r>
      <w:r w:rsidRPr="007E5A2C">
        <w:rPr>
          <w:rFonts w:ascii="Book Antiqua" w:hAnsi="Book Antiqua" w:cs="宋体"/>
          <w:lang w:eastAsia="zh-CN"/>
        </w:rPr>
        <w:t xml:space="preserve">, Malaney S, Ward R, Joseph D, Iacopetta B. Lack of association between CCND1 G870A polymorphism and the risk of breast and colorectal cancers. </w:t>
      </w:r>
      <w:r w:rsidRPr="007E5A2C">
        <w:rPr>
          <w:rFonts w:ascii="Book Antiqua" w:hAnsi="Book Antiqua" w:cs="宋体"/>
          <w:i/>
          <w:iCs/>
          <w:lang w:eastAsia="zh-CN"/>
        </w:rPr>
        <w:t>Anticancer Res</w:t>
      </w:r>
      <w:r w:rsidRPr="007E5A2C">
        <w:rPr>
          <w:rFonts w:ascii="Book Antiqua" w:hAnsi="Book Antiqua" w:cs="宋体"/>
          <w:lang w:eastAsia="zh-CN"/>
        </w:rPr>
        <w:t xml:space="preserve"> </w:t>
      </w:r>
      <w:r>
        <w:rPr>
          <w:rFonts w:ascii="Book Antiqua" w:hAnsi="Book Antiqua" w:cs="宋体"/>
          <w:lang w:eastAsia="zh-CN"/>
        </w:rPr>
        <w:t>2003</w:t>
      </w:r>
      <w:r w:rsidRPr="007E5A2C">
        <w:rPr>
          <w:rFonts w:ascii="Book Antiqua" w:hAnsi="Book Antiqua" w:cs="宋体"/>
          <w:lang w:eastAsia="zh-CN"/>
        </w:rPr>
        <w:t xml:space="preserve">; </w:t>
      </w:r>
      <w:r w:rsidRPr="007E5A2C">
        <w:rPr>
          <w:rFonts w:ascii="Book Antiqua" w:hAnsi="Book Antiqua" w:cs="宋体"/>
          <w:b/>
          <w:bCs/>
          <w:lang w:eastAsia="zh-CN"/>
        </w:rPr>
        <w:t>23</w:t>
      </w:r>
      <w:r w:rsidRPr="007E5A2C">
        <w:rPr>
          <w:rFonts w:ascii="Book Antiqua" w:hAnsi="Book Antiqua" w:cs="宋体"/>
          <w:lang w:eastAsia="zh-CN"/>
        </w:rPr>
        <w:t>: 4257-4259 [PMID: 14666635]</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65 </w:t>
      </w:r>
      <w:r w:rsidRPr="007E5A2C">
        <w:rPr>
          <w:rFonts w:ascii="Book Antiqua" w:hAnsi="Book Antiqua" w:cs="宋体"/>
          <w:b/>
          <w:bCs/>
          <w:lang w:eastAsia="zh-CN"/>
        </w:rPr>
        <w:t>Zhuo W</w:t>
      </w:r>
      <w:r w:rsidRPr="007E5A2C">
        <w:rPr>
          <w:rFonts w:ascii="Book Antiqua" w:hAnsi="Book Antiqua" w:cs="宋体"/>
          <w:lang w:eastAsia="zh-CN"/>
        </w:rPr>
        <w:t xml:space="preserve">, Zhang L, Wang Y, Zhu B, Chen Z. Cyclin D1 G870A polymorphism is a risk factor for esophageal cancer among Asians. </w:t>
      </w:r>
      <w:r w:rsidRPr="007E5A2C">
        <w:rPr>
          <w:rFonts w:ascii="Book Antiqua" w:hAnsi="Book Antiqua" w:cs="宋体"/>
          <w:i/>
          <w:iCs/>
          <w:lang w:eastAsia="zh-CN"/>
        </w:rPr>
        <w:t>Cancer Invest</w:t>
      </w:r>
      <w:r w:rsidRPr="007E5A2C">
        <w:rPr>
          <w:rFonts w:ascii="Book Antiqua" w:hAnsi="Book Antiqua" w:cs="宋体"/>
          <w:lang w:eastAsia="zh-CN"/>
        </w:rPr>
        <w:t xml:space="preserve"> 2012; </w:t>
      </w:r>
      <w:r w:rsidRPr="007E5A2C">
        <w:rPr>
          <w:rFonts w:ascii="Book Antiqua" w:hAnsi="Book Antiqua" w:cs="宋体"/>
          <w:b/>
          <w:bCs/>
          <w:lang w:eastAsia="zh-CN"/>
        </w:rPr>
        <w:t>30</w:t>
      </w:r>
      <w:r w:rsidRPr="007E5A2C">
        <w:rPr>
          <w:rFonts w:ascii="Book Antiqua" w:hAnsi="Book Antiqua" w:cs="宋体"/>
          <w:lang w:eastAsia="zh-CN"/>
        </w:rPr>
        <w:t>: 630-636 [PMID: 23020291 DOI: 10.3109/07357907.2012.726385]</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66 </w:t>
      </w:r>
      <w:r w:rsidRPr="007E5A2C">
        <w:rPr>
          <w:rFonts w:ascii="Book Antiqua" w:hAnsi="Book Antiqua" w:cs="宋体"/>
          <w:b/>
          <w:bCs/>
          <w:lang w:eastAsia="zh-CN"/>
        </w:rPr>
        <w:t>Hussain S</w:t>
      </w:r>
      <w:r w:rsidRPr="007E5A2C">
        <w:rPr>
          <w:rFonts w:ascii="Book Antiqua" w:hAnsi="Book Antiqua" w:cs="宋体"/>
          <w:lang w:eastAsia="zh-CN"/>
        </w:rPr>
        <w:t xml:space="preserve">, M Y, Thakur N, Salam I, Singh N, Mir MM, Bhat MA, Siddiqi MA, Das BC, Bharadwaj M. Association of cyclin D1 gene polymorphisms with risk of esophageal squamous cell carcinoma in Kashmir Valley: a high risk area. </w:t>
      </w:r>
      <w:r w:rsidRPr="007E5A2C">
        <w:rPr>
          <w:rFonts w:ascii="Book Antiqua" w:hAnsi="Book Antiqua" w:cs="宋体"/>
          <w:i/>
          <w:iCs/>
          <w:lang w:eastAsia="zh-CN"/>
        </w:rPr>
        <w:t>Mol Carcinog</w:t>
      </w:r>
      <w:r w:rsidRPr="007E5A2C">
        <w:rPr>
          <w:rFonts w:ascii="Book Antiqua" w:hAnsi="Book Antiqua" w:cs="宋体"/>
          <w:lang w:eastAsia="zh-CN"/>
        </w:rPr>
        <w:t xml:space="preserve"> 2011; </w:t>
      </w:r>
      <w:r w:rsidRPr="007E5A2C">
        <w:rPr>
          <w:rFonts w:ascii="Book Antiqua" w:hAnsi="Book Antiqua" w:cs="宋体"/>
          <w:b/>
          <w:bCs/>
          <w:lang w:eastAsia="zh-CN"/>
        </w:rPr>
        <w:t>50</w:t>
      </w:r>
      <w:r w:rsidRPr="007E5A2C">
        <w:rPr>
          <w:rFonts w:ascii="Book Antiqua" w:hAnsi="Book Antiqua" w:cs="宋体"/>
          <w:lang w:eastAsia="zh-CN"/>
        </w:rPr>
        <w:t>: 487-498 [PMID: 21268129 DOI: 10.1002/mc.20732]</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67 </w:t>
      </w:r>
      <w:r w:rsidRPr="007E5A2C">
        <w:rPr>
          <w:rFonts w:ascii="Book Antiqua" w:hAnsi="Book Antiqua" w:cs="宋体"/>
          <w:b/>
          <w:bCs/>
          <w:lang w:eastAsia="zh-CN"/>
        </w:rPr>
        <w:t>Jain M</w:t>
      </w:r>
      <w:r w:rsidRPr="007E5A2C">
        <w:rPr>
          <w:rFonts w:ascii="Book Antiqua" w:hAnsi="Book Antiqua" w:cs="宋体"/>
          <w:lang w:eastAsia="zh-CN"/>
        </w:rPr>
        <w:t xml:space="preserve">, Kumar S, Lal P, Tiwari A, Ghoshal UC, Mittal B. Role of BCL2 (ala43thr), CCND1 (G870A) and FAS (A-670G) polymorphisms in modulating the risk of developing esophageal cancer. </w:t>
      </w:r>
      <w:r w:rsidRPr="007E5A2C">
        <w:rPr>
          <w:rFonts w:ascii="Book Antiqua" w:hAnsi="Book Antiqua" w:cs="宋体"/>
          <w:i/>
          <w:iCs/>
          <w:lang w:eastAsia="zh-CN"/>
        </w:rPr>
        <w:t>Cancer Detect Prev</w:t>
      </w:r>
      <w:r w:rsidRPr="007E5A2C">
        <w:rPr>
          <w:rFonts w:ascii="Book Antiqua" w:hAnsi="Book Antiqua" w:cs="宋体"/>
          <w:lang w:eastAsia="zh-CN"/>
        </w:rPr>
        <w:t xml:space="preserve"> 2007; </w:t>
      </w:r>
      <w:r w:rsidRPr="007E5A2C">
        <w:rPr>
          <w:rFonts w:ascii="Book Antiqua" w:hAnsi="Book Antiqua" w:cs="宋体"/>
          <w:b/>
          <w:bCs/>
          <w:lang w:eastAsia="zh-CN"/>
        </w:rPr>
        <w:t>31</w:t>
      </w:r>
      <w:r w:rsidRPr="007E5A2C">
        <w:rPr>
          <w:rFonts w:ascii="Book Antiqua" w:hAnsi="Book Antiqua" w:cs="宋体"/>
          <w:lang w:eastAsia="zh-CN"/>
        </w:rPr>
        <w:t>: 225-232 [PMID: 17561354 DOI: 10.1016/j.cdp.2007.04.005]</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68 </w:t>
      </w:r>
      <w:r w:rsidRPr="007E5A2C">
        <w:rPr>
          <w:rFonts w:ascii="Book Antiqua" w:hAnsi="Book Antiqua" w:cs="宋体"/>
          <w:b/>
          <w:bCs/>
          <w:lang w:eastAsia="zh-CN"/>
        </w:rPr>
        <w:t>Casson AG</w:t>
      </w:r>
      <w:r w:rsidRPr="007E5A2C">
        <w:rPr>
          <w:rFonts w:ascii="Book Antiqua" w:hAnsi="Book Antiqua" w:cs="宋体"/>
          <w:lang w:eastAsia="zh-CN"/>
        </w:rPr>
        <w:t xml:space="preserve">, Zheng Z, Evans SC, Geldenhuys L, van Zanten SV, Veugelers PJ, Porter GA, Guernsey DL. Cyclin D1 polymorphism (G870A) and risk for esophageal adenocarcinoma. </w:t>
      </w:r>
      <w:r w:rsidRPr="007E5A2C">
        <w:rPr>
          <w:rFonts w:ascii="Book Antiqua" w:hAnsi="Book Antiqua" w:cs="宋体"/>
          <w:i/>
          <w:iCs/>
          <w:lang w:eastAsia="zh-CN"/>
        </w:rPr>
        <w:t>Cancer</w:t>
      </w:r>
      <w:r w:rsidRPr="007E5A2C">
        <w:rPr>
          <w:rFonts w:ascii="Book Antiqua" w:hAnsi="Book Antiqua" w:cs="宋体"/>
          <w:lang w:eastAsia="zh-CN"/>
        </w:rPr>
        <w:t xml:space="preserve"> 2005; </w:t>
      </w:r>
      <w:r w:rsidRPr="007E5A2C">
        <w:rPr>
          <w:rFonts w:ascii="Book Antiqua" w:hAnsi="Book Antiqua" w:cs="宋体"/>
          <w:b/>
          <w:bCs/>
          <w:lang w:eastAsia="zh-CN"/>
        </w:rPr>
        <w:t>104</w:t>
      </w:r>
      <w:r w:rsidRPr="007E5A2C">
        <w:rPr>
          <w:rFonts w:ascii="Book Antiqua" w:hAnsi="Book Antiqua" w:cs="宋体"/>
          <w:lang w:eastAsia="zh-CN"/>
        </w:rPr>
        <w:t>: 730-739 [PMID: 15971196 DOI: 10.1002/cncr.21229]</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69 </w:t>
      </w:r>
      <w:r w:rsidRPr="007E5A2C">
        <w:rPr>
          <w:rFonts w:ascii="Book Antiqua" w:hAnsi="Book Antiqua" w:cs="宋体"/>
          <w:b/>
          <w:bCs/>
          <w:lang w:eastAsia="zh-CN"/>
        </w:rPr>
        <w:t>Zhang J</w:t>
      </w:r>
      <w:r w:rsidRPr="007E5A2C">
        <w:rPr>
          <w:rFonts w:ascii="Book Antiqua" w:hAnsi="Book Antiqua" w:cs="宋体"/>
          <w:lang w:eastAsia="zh-CN"/>
        </w:rPr>
        <w:t xml:space="preserve">, Li Y, Wang R, Wen D, Sarbia M, Kuang G, Wu M, Wei L, He M, Zhang L, Wang S. Association of cyclin D1 (G870A) polymorphism with susceptibility to esophageal and gastric cardiac carcinoma in a northern Chinese population. </w:t>
      </w:r>
      <w:r w:rsidRPr="007E5A2C">
        <w:rPr>
          <w:rFonts w:ascii="Book Antiqua" w:hAnsi="Book Antiqua" w:cs="宋体"/>
          <w:i/>
          <w:iCs/>
          <w:lang w:eastAsia="zh-CN"/>
        </w:rPr>
        <w:t>Int J Cancer</w:t>
      </w:r>
      <w:r w:rsidRPr="007E5A2C">
        <w:rPr>
          <w:rFonts w:ascii="Book Antiqua" w:hAnsi="Book Antiqua" w:cs="宋体"/>
          <w:lang w:eastAsia="zh-CN"/>
        </w:rPr>
        <w:t xml:space="preserve"> 2003; </w:t>
      </w:r>
      <w:r w:rsidRPr="007E5A2C">
        <w:rPr>
          <w:rFonts w:ascii="Book Antiqua" w:hAnsi="Book Antiqua" w:cs="宋体"/>
          <w:b/>
          <w:bCs/>
          <w:lang w:eastAsia="zh-CN"/>
        </w:rPr>
        <w:t>105</w:t>
      </w:r>
      <w:r w:rsidRPr="007E5A2C">
        <w:rPr>
          <w:rFonts w:ascii="Book Antiqua" w:hAnsi="Book Antiqua" w:cs="宋体"/>
          <w:lang w:eastAsia="zh-CN"/>
        </w:rPr>
        <w:t>: 281-284 [PMID: 12673692 DOI: 10.1002/ijc.11067]</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70 </w:t>
      </w:r>
      <w:r w:rsidRPr="007E5A2C">
        <w:rPr>
          <w:rFonts w:ascii="Book Antiqua" w:hAnsi="Book Antiqua" w:cs="宋体"/>
          <w:b/>
          <w:bCs/>
          <w:lang w:eastAsia="zh-CN"/>
        </w:rPr>
        <w:t>Yu C</w:t>
      </w:r>
      <w:r w:rsidRPr="007E5A2C">
        <w:rPr>
          <w:rFonts w:ascii="Book Antiqua" w:hAnsi="Book Antiqua" w:cs="宋体"/>
          <w:lang w:eastAsia="zh-CN"/>
        </w:rPr>
        <w:t xml:space="preserve">, Lu W, Tan W, Xing D, Liang G, Miao X, Lin D. Lack of association between CCND1 G870A polymorphism and risk of esophageal squamous cell carcinoma. </w:t>
      </w:r>
      <w:r w:rsidRPr="007E5A2C">
        <w:rPr>
          <w:rFonts w:ascii="Book Antiqua" w:hAnsi="Book Antiqua" w:cs="宋体"/>
          <w:i/>
          <w:iCs/>
          <w:lang w:eastAsia="zh-CN"/>
        </w:rPr>
        <w:t>Cancer Epidemiol Biomarkers Prev</w:t>
      </w:r>
      <w:r w:rsidRPr="007E5A2C">
        <w:rPr>
          <w:rFonts w:ascii="Book Antiqua" w:hAnsi="Book Antiqua" w:cs="宋体"/>
          <w:lang w:eastAsia="zh-CN"/>
        </w:rPr>
        <w:t xml:space="preserve"> 2003; </w:t>
      </w:r>
      <w:r w:rsidRPr="007E5A2C">
        <w:rPr>
          <w:rFonts w:ascii="Book Antiqua" w:hAnsi="Book Antiqua" w:cs="宋体"/>
          <w:b/>
          <w:bCs/>
          <w:lang w:eastAsia="zh-CN"/>
        </w:rPr>
        <w:t>12</w:t>
      </w:r>
      <w:r w:rsidRPr="007E5A2C">
        <w:rPr>
          <w:rFonts w:ascii="Book Antiqua" w:hAnsi="Book Antiqua" w:cs="宋体"/>
          <w:lang w:eastAsia="zh-CN"/>
        </w:rPr>
        <w:t>: 176 [PMID: 12582032]</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71 </w:t>
      </w:r>
      <w:r w:rsidRPr="007E5A2C">
        <w:rPr>
          <w:rFonts w:ascii="Book Antiqua" w:hAnsi="Book Antiqua" w:cs="宋体"/>
          <w:b/>
          <w:bCs/>
          <w:lang w:eastAsia="zh-CN"/>
        </w:rPr>
        <w:t>Liu G</w:t>
      </w:r>
      <w:r w:rsidRPr="007E5A2C">
        <w:rPr>
          <w:rFonts w:ascii="Book Antiqua" w:hAnsi="Book Antiqua" w:cs="宋体"/>
          <w:lang w:eastAsia="zh-CN"/>
        </w:rPr>
        <w:t xml:space="preserve">, Cescon DW, Zhai R, Zhou W, Kulke MH, Ma C, Xu W, Su L, Asomaning K, Heist RS, Wain JC, Lynch TJ, Christiani DC. p53 Arg72Pro, MDM2 T309G and CCND1 G870A polymorphisms are not associated with susceptibility to esophageal adenocarcinoma. </w:t>
      </w:r>
      <w:r w:rsidRPr="007E5A2C">
        <w:rPr>
          <w:rFonts w:ascii="Book Antiqua" w:hAnsi="Book Antiqua" w:cs="宋体"/>
          <w:i/>
          <w:iCs/>
          <w:lang w:eastAsia="zh-CN"/>
        </w:rPr>
        <w:t>Dis Esophagus</w:t>
      </w:r>
      <w:r w:rsidRPr="007E5A2C">
        <w:rPr>
          <w:rFonts w:ascii="Book Antiqua" w:hAnsi="Book Antiqua" w:cs="宋体"/>
          <w:lang w:eastAsia="zh-CN"/>
        </w:rPr>
        <w:t xml:space="preserve"> 2010; </w:t>
      </w:r>
      <w:r w:rsidRPr="007E5A2C">
        <w:rPr>
          <w:rFonts w:ascii="Book Antiqua" w:hAnsi="Book Antiqua" w:cs="宋体"/>
          <w:b/>
          <w:bCs/>
          <w:lang w:eastAsia="zh-CN"/>
        </w:rPr>
        <w:t>23</w:t>
      </w:r>
      <w:r w:rsidRPr="007E5A2C">
        <w:rPr>
          <w:rFonts w:ascii="Book Antiqua" w:hAnsi="Book Antiqua" w:cs="宋体"/>
          <w:lang w:eastAsia="zh-CN"/>
        </w:rPr>
        <w:t>: 36-39 [PMID: 19302219 DOI: 10.1111/j.1442-2050.2009.00960.x]</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72 </w:t>
      </w:r>
      <w:r w:rsidRPr="007E5A2C">
        <w:rPr>
          <w:rFonts w:ascii="Book Antiqua" w:hAnsi="Book Antiqua" w:cs="宋体"/>
          <w:b/>
          <w:bCs/>
          <w:lang w:eastAsia="zh-CN"/>
        </w:rPr>
        <w:t>van der Heiden IP</w:t>
      </w:r>
      <w:r w:rsidRPr="007E5A2C">
        <w:rPr>
          <w:rFonts w:ascii="Book Antiqua" w:hAnsi="Book Antiqua" w:cs="宋体"/>
          <w:lang w:eastAsia="zh-CN"/>
        </w:rPr>
        <w:t xml:space="preserve">, van der Werf M, Lindemans J, van Schaik RH. Sequencing: not always the "gold standard". </w:t>
      </w:r>
      <w:r w:rsidRPr="007E5A2C">
        <w:rPr>
          <w:rFonts w:ascii="Book Antiqua" w:hAnsi="Book Antiqua" w:cs="宋体"/>
          <w:i/>
          <w:iCs/>
          <w:lang w:eastAsia="zh-CN"/>
        </w:rPr>
        <w:t>Clin Chem</w:t>
      </w:r>
      <w:r w:rsidRPr="007E5A2C">
        <w:rPr>
          <w:rFonts w:ascii="Book Antiqua" w:hAnsi="Book Antiqua" w:cs="宋体"/>
          <w:lang w:eastAsia="zh-CN"/>
        </w:rPr>
        <w:t xml:space="preserve"> 2004; </w:t>
      </w:r>
      <w:r w:rsidRPr="007E5A2C">
        <w:rPr>
          <w:rFonts w:ascii="Book Antiqua" w:hAnsi="Book Antiqua" w:cs="宋体"/>
          <w:b/>
          <w:bCs/>
          <w:lang w:eastAsia="zh-CN"/>
        </w:rPr>
        <w:t>50</w:t>
      </w:r>
      <w:r w:rsidRPr="007E5A2C">
        <w:rPr>
          <w:rFonts w:ascii="Book Antiqua" w:hAnsi="Book Antiqua" w:cs="宋体"/>
          <w:lang w:eastAsia="zh-CN"/>
        </w:rPr>
        <w:t>: 248-249 [PMID: 14709666 DOI: 10.1373/clinchem.2003.024604]</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73 </w:t>
      </w:r>
      <w:r w:rsidRPr="007E5A2C">
        <w:rPr>
          <w:rFonts w:ascii="Book Antiqua" w:hAnsi="Book Antiqua" w:cs="宋体"/>
          <w:b/>
          <w:bCs/>
          <w:lang w:eastAsia="zh-CN"/>
        </w:rPr>
        <w:t>Heath EI</w:t>
      </w:r>
      <w:r w:rsidRPr="007E5A2C">
        <w:rPr>
          <w:rFonts w:ascii="Book Antiqua" w:hAnsi="Book Antiqua" w:cs="宋体"/>
          <w:lang w:eastAsia="zh-CN"/>
        </w:rPr>
        <w:t xml:space="preserve">, Limburg PJ, Hawk ET, Forastiere AA. Adenocarcinoma of the esophagus: risk factors and prevention. </w:t>
      </w:r>
      <w:r w:rsidRPr="007E5A2C">
        <w:rPr>
          <w:rFonts w:ascii="Book Antiqua" w:hAnsi="Book Antiqua" w:cs="宋体"/>
          <w:i/>
          <w:iCs/>
          <w:lang w:eastAsia="zh-CN"/>
        </w:rPr>
        <w:t>Oncology (Williston Park)</w:t>
      </w:r>
      <w:r w:rsidRPr="007E5A2C">
        <w:rPr>
          <w:rFonts w:ascii="Book Antiqua" w:hAnsi="Book Antiqua" w:cs="宋体"/>
          <w:lang w:eastAsia="zh-CN"/>
        </w:rPr>
        <w:t xml:space="preserve"> 2000; </w:t>
      </w:r>
      <w:r w:rsidRPr="007E5A2C">
        <w:rPr>
          <w:rFonts w:ascii="Book Antiqua" w:hAnsi="Book Antiqua" w:cs="宋体"/>
          <w:b/>
          <w:bCs/>
          <w:lang w:eastAsia="zh-CN"/>
        </w:rPr>
        <w:t>14</w:t>
      </w:r>
      <w:r w:rsidRPr="007E5A2C">
        <w:rPr>
          <w:rFonts w:ascii="Book Antiqua" w:hAnsi="Book Antiqua" w:cs="宋体"/>
          <w:lang w:eastAsia="zh-CN"/>
        </w:rPr>
        <w:t>: 507-14; discussion 518-20, 522-3 [PMID: 10826312]</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74 </w:t>
      </w:r>
      <w:r w:rsidRPr="007E5A2C">
        <w:rPr>
          <w:rFonts w:ascii="Book Antiqua" w:hAnsi="Book Antiqua" w:cs="宋体"/>
          <w:b/>
          <w:bCs/>
          <w:lang w:eastAsia="zh-CN"/>
        </w:rPr>
        <w:t>Chainani-Wu N</w:t>
      </w:r>
      <w:r w:rsidRPr="007E5A2C">
        <w:rPr>
          <w:rFonts w:ascii="Book Antiqua" w:hAnsi="Book Antiqua" w:cs="宋体"/>
          <w:lang w:eastAsia="zh-CN"/>
        </w:rPr>
        <w:t xml:space="preserve">. Diet and oral, pharyngeal, and esophageal cancer. </w:t>
      </w:r>
      <w:r w:rsidRPr="007E5A2C">
        <w:rPr>
          <w:rFonts w:ascii="Book Antiqua" w:hAnsi="Book Antiqua" w:cs="宋体"/>
          <w:i/>
          <w:iCs/>
          <w:lang w:eastAsia="zh-CN"/>
        </w:rPr>
        <w:t>Nutr Cancer</w:t>
      </w:r>
      <w:r w:rsidRPr="007E5A2C">
        <w:rPr>
          <w:rFonts w:ascii="Book Antiqua" w:hAnsi="Book Antiqua" w:cs="宋体"/>
          <w:lang w:eastAsia="zh-CN"/>
        </w:rPr>
        <w:t xml:space="preserve"> 2002; </w:t>
      </w:r>
      <w:r w:rsidRPr="007E5A2C">
        <w:rPr>
          <w:rFonts w:ascii="Book Antiqua" w:hAnsi="Book Antiqua" w:cs="宋体"/>
          <w:b/>
          <w:bCs/>
          <w:lang w:eastAsia="zh-CN"/>
        </w:rPr>
        <w:t>44</w:t>
      </w:r>
      <w:r w:rsidRPr="007E5A2C">
        <w:rPr>
          <w:rFonts w:ascii="Book Antiqua" w:hAnsi="Book Antiqua" w:cs="宋体"/>
          <w:lang w:eastAsia="zh-CN"/>
        </w:rPr>
        <w:t>: 104-126 [PMID: 12734057 DOI: 10.1207/S15327914NC4402_01]</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75 </w:t>
      </w:r>
      <w:r w:rsidRPr="007E5A2C">
        <w:rPr>
          <w:rFonts w:ascii="Book Antiqua" w:hAnsi="Book Antiqua" w:cs="宋体"/>
          <w:b/>
          <w:bCs/>
          <w:lang w:eastAsia="zh-CN"/>
        </w:rPr>
        <w:t>Inadomi JM</w:t>
      </w:r>
      <w:r w:rsidRPr="007E5A2C">
        <w:rPr>
          <w:rFonts w:ascii="Book Antiqua" w:hAnsi="Book Antiqua" w:cs="宋体"/>
          <w:lang w:eastAsia="zh-CN"/>
        </w:rPr>
        <w:t xml:space="preserve">, Somsouk M, Madanick RD, Thomas JP, Shaheen NJ. A cost-utility analysis of ablative therapy for Barrett's esophagus. </w:t>
      </w:r>
      <w:r w:rsidRPr="007E5A2C">
        <w:rPr>
          <w:rFonts w:ascii="Book Antiqua" w:hAnsi="Book Antiqua" w:cs="宋体"/>
          <w:i/>
          <w:iCs/>
          <w:lang w:eastAsia="zh-CN"/>
        </w:rPr>
        <w:t>Gastroenterology</w:t>
      </w:r>
      <w:r w:rsidRPr="007E5A2C">
        <w:rPr>
          <w:rFonts w:ascii="Book Antiqua" w:hAnsi="Book Antiqua" w:cs="宋体"/>
          <w:lang w:eastAsia="zh-CN"/>
        </w:rPr>
        <w:t xml:space="preserve"> 2009; </w:t>
      </w:r>
      <w:r w:rsidRPr="007E5A2C">
        <w:rPr>
          <w:rFonts w:ascii="Book Antiqua" w:hAnsi="Book Antiqua" w:cs="宋体"/>
          <w:b/>
          <w:bCs/>
          <w:lang w:eastAsia="zh-CN"/>
        </w:rPr>
        <w:t>136</w:t>
      </w:r>
      <w:r w:rsidRPr="007E5A2C">
        <w:rPr>
          <w:rFonts w:ascii="Book Antiqua" w:hAnsi="Book Antiqua" w:cs="宋体"/>
          <w:lang w:eastAsia="zh-CN"/>
        </w:rPr>
        <w:t>: 2101-2114.e1-6 [PMID: 19272389 DOI: 10.1053/j.gastro.2009.02.062]</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lastRenderedPageBreak/>
        <w:t xml:space="preserve">76 </w:t>
      </w:r>
      <w:r w:rsidRPr="007E5A2C">
        <w:rPr>
          <w:rFonts w:ascii="Book Antiqua" w:hAnsi="Book Antiqua" w:cs="宋体"/>
          <w:b/>
          <w:bCs/>
          <w:lang w:eastAsia="zh-CN"/>
        </w:rPr>
        <w:t>Beaumont H</w:t>
      </w:r>
      <w:r w:rsidRPr="007E5A2C">
        <w:rPr>
          <w:rFonts w:ascii="Book Antiqua" w:hAnsi="Book Antiqua" w:cs="宋体"/>
          <w:lang w:eastAsia="zh-CN"/>
        </w:rPr>
        <w:t xml:space="preserve">, Gondrie JJ, McMahon BP, Pouw RE, Gregersen H, Bergman JJ, Boeckxstaens GE. Stepwise radiofrequency ablation of Barrett's esophagus preserves esophageal inner diameter, compliance, and motility. </w:t>
      </w:r>
      <w:r w:rsidRPr="007E5A2C">
        <w:rPr>
          <w:rFonts w:ascii="Book Antiqua" w:hAnsi="Book Antiqua" w:cs="宋体"/>
          <w:i/>
          <w:iCs/>
          <w:lang w:eastAsia="zh-CN"/>
        </w:rPr>
        <w:t>Endoscopy</w:t>
      </w:r>
      <w:r w:rsidRPr="007E5A2C">
        <w:rPr>
          <w:rFonts w:ascii="Book Antiqua" w:hAnsi="Book Antiqua" w:cs="宋体"/>
          <w:lang w:eastAsia="zh-CN"/>
        </w:rPr>
        <w:t xml:space="preserve"> 2009; </w:t>
      </w:r>
      <w:r w:rsidRPr="007E5A2C">
        <w:rPr>
          <w:rFonts w:ascii="Book Antiqua" w:hAnsi="Book Antiqua" w:cs="宋体"/>
          <w:b/>
          <w:bCs/>
          <w:lang w:eastAsia="zh-CN"/>
        </w:rPr>
        <w:t>41</w:t>
      </w:r>
      <w:r w:rsidRPr="007E5A2C">
        <w:rPr>
          <w:rFonts w:ascii="Book Antiqua" w:hAnsi="Book Antiqua" w:cs="宋体"/>
          <w:lang w:eastAsia="zh-CN"/>
        </w:rPr>
        <w:t>: 2-8 [PMID: 19160152 DOI: 10.1055/s-0028-1103451]</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77 </w:t>
      </w:r>
      <w:r w:rsidRPr="007E5A2C">
        <w:rPr>
          <w:rFonts w:ascii="Book Antiqua" w:hAnsi="Book Antiqua" w:cs="宋体"/>
          <w:b/>
          <w:bCs/>
          <w:lang w:eastAsia="zh-CN"/>
        </w:rPr>
        <w:t>Pouw RE</w:t>
      </w:r>
      <w:r w:rsidRPr="007E5A2C">
        <w:rPr>
          <w:rFonts w:ascii="Book Antiqua" w:hAnsi="Book Antiqua" w:cs="宋体"/>
          <w:lang w:eastAsia="zh-CN"/>
        </w:rPr>
        <w:t xml:space="preserve">, Gondrie JJ, Curvers WL, Sondermeijer CM, Ten Kate FJ, Bergman JJ. Successful balloon-based radiofrequency ablation of a widespread early squamous cell carcinoma and high-grade dysplasia of the esophagus: a case report. </w:t>
      </w:r>
      <w:r w:rsidRPr="007E5A2C">
        <w:rPr>
          <w:rFonts w:ascii="Book Antiqua" w:hAnsi="Book Antiqua" w:cs="宋体"/>
          <w:i/>
          <w:iCs/>
          <w:lang w:eastAsia="zh-CN"/>
        </w:rPr>
        <w:t>Gastrointest Endosc</w:t>
      </w:r>
      <w:r w:rsidRPr="007E5A2C">
        <w:rPr>
          <w:rFonts w:ascii="Book Antiqua" w:hAnsi="Book Antiqua" w:cs="宋体"/>
          <w:lang w:eastAsia="zh-CN"/>
        </w:rPr>
        <w:t xml:space="preserve"> 2008; </w:t>
      </w:r>
      <w:r w:rsidRPr="007E5A2C">
        <w:rPr>
          <w:rFonts w:ascii="Book Antiqua" w:hAnsi="Book Antiqua" w:cs="宋体"/>
          <w:b/>
          <w:bCs/>
          <w:lang w:eastAsia="zh-CN"/>
        </w:rPr>
        <w:t>68</w:t>
      </w:r>
      <w:r w:rsidRPr="007E5A2C">
        <w:rPr>
          <w:rFonts w:ascii="Book Antiqua" w:hAnsi="Book Antiqua" w:cs="宋体"/>
          <w:lang w:eastAsia="zh-CN"/>
        </w:rPr>
        <w:t>: 537-541 [PMID: 18760181 DOI: 10.1016/j.gie.2008.03.1086]</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78 </w:t>
      </w:r>
      <w:r w:rsidRPr="007E5A2C">
        <w:rPr>
          <w:rFonts w:ascii="Book Antiqua" w:hAnsi="Book Antiqua" w:cs="宋体"/>
          <w:b/>
          <w:bCs/>
          <w:lang w:eastAsia="zh-CN"/>
        </w:rPr>
        <w:t>Pouw RE</w:t>
      </w:r>
      <w:r w:rsidRPr="007E5A2C">
        <w:rPr>
          <w:rFonts w:ascii="Book Antiqua" w:hAnsi="Book Antiqua" w:cs="宋体"/>
          <w:lang w:eastAsia="zh-CN"/>
        </w:rPr>
        <w:t xml:space="preserve">, Gondrie JJ, Sondermeijer CM, ten Kate FJ, van Gulik TM, Krishnadath KK, Fockens P, Weusten BL, Bergman JJ. Eradication of Barrett esophagus with early neoplasia by radiofrequency ablation, with or without endoscopic resection. </w:t>
      </w:r>
      <w:r w:rsidRPr="007E5A2C">
        <w:rPr>
          <w:rFonts w:ascii="Book Antiqua" w:hAnsi="Book Antiqua" w:cs="宋体"/>
          <w:i/>
          <w:iCs/>
          <w:lang w:eastAsia="zh-CN"/>
        </w:rPr>
        <w:t>J Gastrointest Surg</w:t>
      </w:r>
      <w:r w:rsidRPr="007E5A2C">
        <w:rPr>
          <w:rFonts w:ascii="Book Antiqua" w:hAnsi="Book Antiqua" w:cs="宋体"/>
          <w:lang w:eastAsia="zh-CN"/>
        </w:rPr>
        <w:t xml:space="preserve"> 2008; </w:t>
      </w:r>
      <w:r w:rsidRPr="007E5A2C">
        <w:rPr>
          <w:rFonts w:ascii="Book Antiqua" w:hAnsi="Book Antiqua" w:cs="宋体"/>
          <w:b/>
          <w:bCs/>
          <w:lang w:eastAsia="zh-CN"/>
        </w:rPr>
        <w:t>12</w:t>
      </w:r>
      <w:r w:rsidRPr="007E5A2C">
        <w:rPr>
          <w:rFonts w:ascii="Book Antiqua" w:hAnsi="Book Antiqua" w:cs="宋体"/>
          <w:lang w:eastAsia="zh-CN"/>
        </w:rPr>
        <w:t>: 1627-136; discussion 1627-136; [PMID: 18704598 DOI: 10.1007/s11605-008-0629-1]</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79 </w:t>
      </w:r>
      <w:r w:rsidRPr="007E5A2C">
        <w:rPr>
          <w:rFonts w:ascii="Book Antiqua" w:hAnsi="Book Antiqua" w:cs="宋体"/>
          <w:b/>
          <w:bCs/>
          <w:lang w:eastAsia="zh-CN"/>
        </w:rPr>
        <w:t>Lambert R</w:t>
      </w:r>
      <w:r w:rsidRPr="007E5A2C">
        <w:rPr>
          <w:rFonts w:ascii="Book Antiqua" w:hAnsi="Book Antiqua" w:cs="宋体"/>
          <w:lang w:eastAsia="zh-CN"/>
        </w:rPr>
        <w:t xml:space="preserve">. Endoscopy in screening for digestive cancer. </w:t>
      </w:r>
      <w:r w:rsidRPr="007E5A2C">
        <w:rPr>
          <w:rFonts w:ascii="Book Antiqua" w:hAnsi="Book Antiqua" w:cs="宋体"/>
          <w:i/>
          <w:iCs/>
          <w:lang w:eastAsia="zh-CN"/>
        </w:rPr>
        <w:t>World J Gastrointest Endosc</w:t>
      </w:r>
      <w:r w:rsidRPr="007E5A2C">
        <w:rPr>
          <w:rFonts w:ascii="Book Antiqua" w:hAnsi="Book Antiqua" w:cs="宋体"/>
          <w:lang w:eastAsia="zh-CN"/>
        </w:rPr>
        <w:t xml:space="preserve"> 2012; </w:t>
      </w:r>
      <w:r w:rsidRPr="007E5A2C">
        <w:rPr>
          <w:rFonts w:ascii="Book Antiqua" w:hAnsi="Book Antiqua" w:cs="宋体"/>
          <w:b/>
          <w:bCs/>
          <w:lang w:eastAsia="zh-CN"/>
        </w:rPr>
        <w:t>4</w:t>
      </w:r>
      <w:r w:rsidRPr="007E5A2C">
        <w:rPr>
          <w:rFonts w:ascii="Book Antiqua" w:hAnsi="Book Antiqua" w:cs="宋体"/>
          <w:lang w:eastAsia="zh-CN"/>
        </w:rPr>
        <w:t>: 518-525 [PMID: 23293721 DOI: 10.4253/wjge.v4.i12.518]</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80 </w:t>
      </w:r>
      <w:r w:rsidRPr="007E5A2C">
        <w:rPr>
          <w:rFonts w:ascii="Book Antiqua" w:hAnsi="Book Antiqua" w:cs="宋体"/>
          <w:b/>
          <w:bCs/>
          <w:lang w:eastAsia="zh-CN"/>
        </w:rPr>
        <w:t>Blot WJ</w:t>
      </w:r>
      <w:r w:rsidRPr="007E5A2C">
        <w:rPr>
          <w:rFonts w:ascii="Book Antiqua" w:hAnsi="Book Antiqua" w:cs="宋体"/>
          <w:lang w:eastAsia="zh-CN"/>
        </w:rPr>
        <w:t xml:space="preserve">, Fraumeni JF. Time-related factors in cancer epidemiology. </w:t>
      </w:r>
      <w:r w:rsidRPr="007E5A2C">
        <w:rPr>
          <w:rFonts w:ascii="Book Antiqua" w:hAnsi="Book Antiqua" w:cs="宋体"/>
          <w:i/>
          <w:iCs/>
          <w:lang w:eastAsia="zh-CN"/>
        </w:rPr>
        <w:t>J Chronic Dis</w:t>
      </w:r>
      <w:r w:rsidRPr="007E5A2C">
        <w:rPr>
          <w:rFonts w:ascii="Book Antiqua" w:hAnsi="Book Antiqua" w:cs="宋体"/>
          <w:lang w:eastAsia="zh-CN"/>
        </w:rPr>
        <w:t xml:space="preserve"> 1987; </w:t>
      </w:r>
      <w:r w:rsidRPr="007E5A2C">
        <w:rPr>
          <w:rFonts w:ascii="Book Antiqua" w:hAnsi="Book Antiqua" w:cs="宋体"/>
          <w:b/>
          <w:bCs/>
          <w:lang w:eastAsia="zh-CN"/>
        </w:rPr>
        <w:t xml:space="preserve">40 </w:t>
      </w:r>
      <w:r w:rsidRPr="00737F44">
        <w:rPr>
          <w:rFonts w:ascii="Book Antiqua" w:hAnsi="Book Antiqua" w:cs="宋体"/>
          <w:bCs/>
          <w:lang w:eastAsia="zh-CN"/>
        </w:rPr>
        <w:t>Suppl 2</w:t>
      </w:r>
      <w:r w:rsidRPr="00737F44">
        <w:rPr>
          <w:rFonts w:ascii="Book Antiqua" w:hAnsi="Book Antiqua" w:cs="宋体"/>
          <w:lang w:eastAsia="zh-CN"/>
        </w:rPr>
        <w:t>:</w:t>
      </w:r>
      <w:r w:rsidRPr="007E5A2C">
        <w:rPr>
          <w:rFonts w:ascii="Book Antiqua" w:hAnsi="Book Antiqua" w:cs="宋体"/>
          <w:lang w:eastAsia="zh-CN"/>
        </w:rPr>
        <w:t xml:space="preserve"> 1S-8S [PMID: 3312271]</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81 </w:t>
      </w:r>
      <w:r w:rsidRPr="007E5A2C">
        <w:rPr>
          <w:rFonts w:ascii="Book Antiqua" w:hAnsi="Book Antiqua" w:cs="宋体"/>
          <w:b/>
          <w:bCs/>
          <w:lang w:eastAsia="zh-CN"/>
        </w:rPr>
        <w:t>Xing EP</w:t>
      </w:r>
      <w:r w:rsidRPr="007E5A2C">
        <w:rPr>
          <w:rFonts w:ascii="Book Antiqua" w:hAnsi="Book Antiqua" w:cs="宋体"/>
          <w:lang w:eastAsia="zh-CN"/>
        </w:rPr>
        <w:t xml:space="preserve">, Yang GY, Wang LD, Shi ST, Yang CS. Loss of heterozygosity of the Rb gene correlates with pRb protein expression and associates with p53 alteration in human esophageal cancer. </w:t>
      </w:r>
      <w:r w:rsidRPr="007E5A2C">
        <w:rPr>
          <w:rFonts w:ascii="Book Antiqua" w:hAnsi="Book Antiqua" w:cs="宋体"/>
          <w:i/>
          <w:iCs/>
          <w:lang w:eastAsia="zh-CN"/>
        </w:rPr>
        <w:t>Clin Cancer Res</w:t>
      </w:r>
      <w:r w:rsidRPr="007E5A2C">
        <w:rPr>
          <w:rFonts w:ascii="Book Antiqua" w:hAnsi="Book Antiqua" w:cs="宋体"/>
          <w:lang w:eastAsia="zh-CN"/>
        </w:rPr>
        <w:t xml:space="preserve"> 1999; </w:t>
      </w:r>
      <w:r w:rsidRPr="007E5A2C">
        <w:rPr>
          <w:rFonts w:ascii="Book Antiqua" w:hAnsi="Book Antiqua" w:cs="宋体"/>
          <w:b/>
          <w:bCs/>
          <w:lang w:eastAsia="zh-CN"/>
        </w:rPr>
        <w:t>5</w:t>
      </w:r>
      <w:r w:rsidRPr="007E5A2C">
        <w:rPr>
          <w:rFonts w:ascii="Book Antiqua" w:hAnsi="Book Antiqua" w:cs="宋体"/>
          <w:lang w:eastAsia="zh-CN"/>
        </w:rPr>
        <w:t>: 1231-1240 [PMID: 10353761]</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82 </w:t>
      </w:r>
      <w:r w:rsidRPr="007E5A2C">
        <w:rPr>
          <w:rFonts w:ascii="Book Antiqua" w:hAnsi="Book Antiqua" w:cs="宋体"/>
          <w:b/>
          <w:bCs/>
          <w:lang w:eastAsia="zh-CN"/>
        </w:rPr>
        <w:t>von Brevern MC</w:t>
      </w:r>
      <w:r w:rsidRPr="007E5A2C">
        <w:rPr>
          <w:rFonts w:ascii="Book Antiqua" w:hAnsi="Book Antiqua" w:cs="宋体"/>
          <w:lang w:eastAsia="zh-CN"/>
        </w:rPr>
        <w:t xml:space="preserve">, Hollstein MC, Cawley HM, De Benedetti VM, Bennett WP, Liang L, He AG, Zhu SM, Tursz T, Janin N, Trivers GE. Circulating anti-p53 antibodies in esophageal cancer patients are found predominantly in individuals with p53 core domain mutations in their tumors. </w:t>
      </w:r>
      <w:r w:rsidRPr="007E5A2C">
        <w:rPr>
          <w:rFonts w:ascii="Book Antiqua" w:hAnsi="Book Antiqua" w:cs="宋体"/>
          <w:i/>
          <w:iCs/>
          <w:lang w:eastAsia="zh-CN"/>
        </w:rPr>
        <w:t>Cancer Res</w:t>
      </w:r>
      <w:r w:rsidRPr="007E5A2C">
        <w:rPr>
          <w:rFonts w:ascii="Book Antiqua" w:hAnsi="Book Antiqua" w:cs="宋体"/>
          <w:lang w:eastAsia="zh-CN"/>
        </w:rPr>
        <w:t xml:space="preserve"> 1996; </w:t>
      </w:r>
      <w:r w:rsidRPr="007E5A2C">
        <w:rPr>
          <w:rFonts w:ascii="Book Antiqua" w:hAnsi="Book Antiqua" w:cs="宋体"/>
          <w:b/>
          <w:bCs/>
          <w:lang w:eastAsia="zh-CN"/>
        </w:rPr>
        <w:t>56</w:t>
      </w:r>
      <w:r w:rsidRPr="007E5A2C">
        <w:rPr>
          <w:rFonts w:ascii="Book Antiqua" w:hAnsi="Book Antiqua" w:cs="宋体"/>
          <w:lang w:eastAsia="zh-CN"/>
        </w:rPr>
        <w:t>: 4917-4921 [PMID: 8895744]</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83 </w:t>
      </w:r>
      <w:r w:rsidRPr="007E5A2C">
        <w:rPr>
          <w:rFonts w:ascii="Book Antiqua" w:hAnsi="Book Antiqua" w:cs="宋体"/>
          <w:b/>
          <w:bCs/>
          <w:lang w:eastAsia="zh-CN"/>
        </w:rPr>
        <w:t>Casson AG</w:t>
      </w:r>
      <w:r w:rsidRPr="007E5A2C">
        <w:rPr>
          <w:rFonts w:ascii="Book Antiqua" w:hAnsi="Book Antiqua" w:cs="宋体"/>
          <w:lang w:eastAsia="zh-CN"/>
        </w:rPr>
        <w:t xml:space="preserve">, Mukhopadhyay T, Cleary KR, Ro JY, Levin B, Roth JA. p53 gene mutations in Barrett's epithelium and esophageal cancer. </w:t>
      </w:r>
      <w:r w:rsidRPr="007E5A2C">
        <w:rPr>
          <w:rFonts w:ascii="Book Antiqua" w:hAnsi="Book Antiqua" w:cs="宋体"/>
          <w:i/>
          <w:iCs/>
          <w:lang w:eastAsia="zh-CN"/>
        </w:rPr>
        <w:t>Cancer Res</w:t>
      </w:r>
      <w:r w:rsidRPr="007E5A2C">
        <w:rPr>
          <w:rFonts w:ascii="Book Antiqua" w:hAnsi="Book Antiqua" w:cs="宋体"/>
          <w:lang w:eastAsia="zh-CN"/>
        </w:rPr>
        <w:t xml:space="preserve"> 1991; </w:t>
      </w:r>
      <w:r w:rsidRPr="007E5A2C">
        <w:rPr>
          <w:rFonts w:ascii="Book Antiqua" w:hAnsi="Book Antiqua" w:cs="宋体"/>
          <w:b/>
          <w:bCs/>
          <w:lang w:eastAsia="zh-CN"/>
        </w:rPr>
        <w:t>51</w:t>
      </w:r>
      <w:r w:rsidRPr="007E5A2C">
        <w:rPr>
          <w:rFonts w:ascii="Book Antiqua" w:hAnsi="Book Antiqua" w:cs="宋体"/>
          <w:lang w:eastAsia="zh-CN"/>
        </w:rPr>
        <w:t>: 4495-4499 [PMID: 1868473]</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84 </w:t>
      </w:r>
      <w:r w:rsidRPr="007E5A2C">
        <w:rPr>
          <w:rFonts w:ascii="Book Antiqua" w:hAnsi="Book Antiqua" w:cs="宋体"/>
          <w:b/>
          <w:bCs/>
          <w:lang w:eastAsia="zh-CN"/>
        </w:rPr>
        <w:t>Cross AJ</w:t>
      </w:r>
      <w:r w:rsidRPr="007E5A2C">
        <w:rPr>
          <w:rFonts w:ascii="Book Antiqua" w:hAnsi="Book Antiqua" w:cs="宋体"/>
          <w:lang w:eastAsia="zh-CN"/>
        </w:rPr>
        <w:t xml:space="preserve">, Freedman ND, Ren J, Ward MH, Hollenbeck AR, Schatzkin A, Sinha R, Abnet CC. Meat consumption and risk of esophageal and gastric cancer in a large prospective study. </w:t>
      </w:r>
      <w:r w:rsidRPr="007E5A2C">
        <w:rPr>
          <w:rFonts w:ascii="Book Antiqua" w:hAnsi="Book Antiqua" w:cs="宋体"/>
          <w:i/>
          <w:iCs/>
          <w:lang w:eastAsia="zh-CN"/>
        </w:rPr>
        <w:t>Am J Gastroenterol</w:t>
      </w:r>
      <w:r w:rsidRPr="007E5A2C">
        <w:rPr>
          <w:rFonts w:ascii="Book Antiqua" w:hAnsi="Book Antiqua" w:cs="宋体"/>
          <w:lang w:eastAsia="zh-CN"/>
        </w:rPr>
        <w:t xml:space="preserve"> 2011; </w:t>
      </w:r>
      <w:r w:rsidRPr="007E5A2C">
        <w:rPr>
          <w:rFonts w:ascii="Book Antiqua" w:hAnsi="Book Antiqua" w:cs="宋体"/>
          <w:b/>
          <w:bCs/>
          <w:lang w:eastAsia="zh-CN"/>
        </w:rPr>
        <w:t>106</w:t>
      </w:r>
      <w:r w:rsidRPr="007E5A2C">
        <w:rPr>
          <w:rFonts w:ascii="Book Antiqua" w:hAnsi="Book Antiqua" w:cs="宋体"/>
          <w:lang w:eastAsia="zh-CN"/>
        </w:rPr>
        <w:t>: 432-442 [PMID: 20978481 DOI: 10.1038/ajg.2010.415]</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85 </w:t>
      </w:r>
      <w:r w:rsidRPr="007E5A2C">
        <w:rPr>
          <w:rFonts w:ascii="Book Antiqua" w:hAnsi="Book Antiqua" w:cs="宋体"/>
          <w:b/>
          <w:bCs/>
          <w:lang w:eastAsia="zh-CN"/>
        </w:rPr>
        <w:t>Cross AJ</w:t>
      </w:r>
      <w:r w:rsidRPr="007E5A2C">
        <w:rPr>
          <w:rFonts w:ascii="Book Antiqua" w:hAnsi="Book Antiqua" w:cs="宋体"/>
          <w:lang w:eastAsia="zh-CN"/>
        </w:rPr>
        <w:t xml:space="preserve">, Leitzmann MF, Gail MH, Hollenbeck AR, Schatzkin A, Sinha R. A prospective study of red and processed meat intake in relation to cancer risk. </w:t>
      </w:r>
      <w:r w:rsidRPr="007E5A2C">
        <w:rPr>
          <w:rFonts w:ascii="Book Antiqua" w:hAnsi="Book Antiqua" w:cs="宋体"/>
          <w:i/>
          <w:iCs/>
          <w:lang w:eastAsia="zh-CN"/>
        </w:rPr>
        <w:t>PLoS Med</w:t>
      </w:r>
      <w:r w:rsidRPr="007E5A2C">
        <w:rPr>
          <w:rFonts w:ascii="Book Antiqua" w:hAnsi="Book Antiqua" w:cs="宋体"/>
          <w:lang w:eastAsia="zh-CN"/>
        </w:rPr>
        <w:t xml:space="preserve"> 2007; </w:t>
      </w:r>
      <w:r w:rsidRPr="007E5A2C">
        <w:rPr>
          <w:rFonts w:ascii="Book Antiqua" w:hAnsi="Book Antiqua" w:cs="宋体"/>
          <w:b/>
          <w:bCs/>
          <w:lang w:eastAsia="zh-CN"/>
        </w:rPr>
        <w:t>4</w:t>
      </w:r>
      <w:r w:rsidRPr="007E5A2C">
        <w:rPr>
          <w:rFonts w:ascii="Book Antiqua" w:hAnsi="Book Antiqua" w:cs="宋体"/>
          <w:lang w:eastAsia="zh-CN"/>
        </w:rPr>
        <w:t>: e325 [PMID: 18076279 DOI: 10.1371/journal.pmed.0040325]</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86 </w:t>
      </w:r>
      <w:r w:rsidRPr="007E5A2C">
        <w:rPr>
          <w:rFonts w:ascii="Book Antiqua" w:hAnsi="Book Antiqua" w:cs="宋体"/>
          <w:b/>
          <w:bCs/>
          <w:lang w:eastAsia="zh-CN"/>
        </w:rPr>
        <w:t>Ward MH</w:t>
      </w:r>
      <w:r w:rsidRPr="007E5A2C">
        <w:rPr>
          <w:rFonts w:ascii="Book Antiqua" w:hAnsi="Book Antiqua" w:cs="宋体"/>
          <w:lang w:eastAsia="zh-CN"/>
        </w:rPr>
        <w:t xml:space="preserve">, Cross AJ, Abnet CC, Sinha R, Markin RS, Weisenburger DD. Heme iron from meat and risk of adenocarcinoma of the esophagus and stomach. </w:t>
      </w:r>
      <w:r w:rsidRPr="007E5A2C">
        <w:rPr>
          <w:rFonts w:ascii="Book Antiqua" w:hAnsi="Book Antiqua" w:cs="宋体"/>
          <w:i/>
          <w:iCs/>
          <w:lang w:eastAsia="zh-CN"/>
        </w:rPr>
        <w:t>Eur J Cancer Prev</w:t>
      </w:r>
      <w:r w:rsidRPr="007E5A2C">
        <w:rPr>
          <w:rFonts w:ascii="Book Antiqua" w:hAnsi="Book Antiqua" w:cs="宋体"/>
          <w:lang w:eastAsia="zh-CN"/>
        </w:rPr>
        <w:t xml:space="preserve"> 2012; </w:t>
      </w:r>
      <w:r w:rsidRPr="007E5A2C">
        <w:rPr>
          <w:rFonts w:ascii="Book Antiqua" w:hAnsi="Book Antiqua" w:cs="宋体"/>
          <w:b/>
          <w:bCs/>
          <w:lang w:eastAsia="zh-CN"/>
        </w:rPr>
        <w:t>21</w:t>
      </w:r>
      <w:r w:rsidRPr="007E5A2C">
        <w:rPr>
          <w:rFonts w:ascii="Book Antiqua" w:hAnsi="Book Antiqua" w:cs="宋体"/>
          <w:lang w:eastAsia="zh-CN"/>
        </w:rPr>
        <w:t>: 134-138 [PMID: 22044848 DOI: 10.1097/CEJ.0b013e32834c9b6c]</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t xml:space="preserve">87 </w:t>
      </w:r>
      <w:r w:rsidRPr="007E5A2C">
        <w:rPr>
          <w:rFonts w:ascii="Book Antiqua" w:hAnsi="Book Antiqua" w:cs="宋体"/>
          <w:b/>
          <w:bCs/>
          <w:lang w:eastAsia="zh-CN"/>
        </w:rPr>
        <w:t>Ward MH</w:t>
      </w:r>
      <w:r w:rsidRPr="007E5A2C">
        <w:rPr>
          <w:rFonts w:ascii="Book Antiqua" w:hAnsi="Book Antiqua" w:cs="宋体"/>
          <w:lang w:eastAsia="zh-CN"/>
        </w:rPr>
        <w:t xml:space="preserve">, Sinha R, Heineman EF, Rothman N, Markin R, Weisenburger DD, Correa P, Zahm SH. Risk of adenocarcinoma of the stomach and esophagus with meat cooking method and doneness preference. </w:t>
      </w:r>
      <w:r w:rsidRPr="007E5A2C">
        <w:rPr>
          <w:rFonts w:ascii="Book Antiqua" w:hAnsi="Book Antiqua" w:cs="宋体"/>
          <w:i/>
          <w:iCs/>
          <w:lang w:eastAsia="zh-CN"/>
        </w:rPr>
        <w:t>Int J Cancer</w:t>
      </w:r>
      <w:r w:rsidRPr="007E5A2C">
        <w:rPr>
          <w:rFonts w:ascii="Book Antiqua" w:hAnsi="Book Antiqua" w:cs="宋体"/>
          <w:lang w:eastAsia="zh-CN"/>
        </w:rPr>
        <w:t xml:space="preserve"> 1997; </w:t>
      </w:r>
      <w:r w:rsidRPr="007E5A2C">
        <w:rPr>
          <w:rFonts w:ascii="Book Antiqua" w:hAnsi="Book Antiqua" w:cs="宋体"/>
          <w:b/>
          <w:bCs/>
          <w:lang w:eastAsia="zh-CN"/>
        </w:rPr>
        <w:t>71</w:t>
      </w:r>
      <w:r w:rsidRPr="007E5A2C">
        <w:rPr>
          <w:rFonts w:ascii="Book Antiqua" w:hAnsi="Book Antiqua" w:cs="宋体"/>
          <w:lang w:eastAsia="zh-CN"/>
        </w:rPr>
        <w:t>: 14-19 [PMID: 9096659]</w:t>
      </w:r>
    </w:p>
    <w:p w:rsidR="007F696F" w:rsidRPr="007E5A2C" w:rsidRDefault="007F696F" w:rsidP="007E5A2C">
      <w:pPr>
        <w:rPr>
          <w:rFonts w:ascii="Book Antiqua" w:hAnsi="Book Antiqua" w:cs="宋体"/>
          <w:lang w:eastAsia="zh-CN"/>
        </w:rPr>
      </w:pPr>
      <w:r w:rsidRPr="007E5A2C">
        <w:rPr>
          <w:rFonts w:ascii="Book Antiqua" w:hAnsi="Book Antiqua" w:cs="宋体"/>
          <w:lang w:eastAsia="zh-CN"/>
        </w:rPr>
        <w:lastRenderedPageBreak/>
        <w:t xml:space="preserve">88 </w:t>
      </w:r>
      <w:r w:rsidRPr="007E5A2C">
        <w:rPr>
          <w:rFonts w:ascii="Book Antiqua" w:hAnsi="Book Antiqua" w:cs="宋体"/>
          <w:b/>
          <w:bCs/>
          <w:lang w:eastAsia="zh-CN"/>
        </w:rPr>
        <w:t>Kawaguchi H</w:t>
      </w:r>
      <w:r w:rsidRPr="007E5A2C">
        <w:rPr>
          <w:rFonts w:ascii="Book Antiqua" w:hAnsi="Book Antiqua" w:cs="宋体"/>
          <w:lang w:eastAsia="zh-CN"/>
        </w:rPr>
        <w:t xml:space="preserve">, Ohno S, Araki K, Miyazaki M, Saeki H, Watanabe M, Tanaka S, Sugimachi K. p53 polymorphism in human papillomavirus-associated esophageal cancer. </w:t>
      </w:r>
      <w:r w:rsidRPr="007E5A2C">
        <w:rPr>
          <w:rFonts w:ascii="Book Antiqua" w:hAnsi="Book Antiqua" w:cs="宋体"/>
          <w:i/>
          <w:iCs/>
          <w:lang w:eastAsia="zh-CN"/>
        </w:rPr>
        <w:t>Cancer Res</w:t>
      </w:r>
      <w:r w:rsidRPr="007E5A2C">
        <w:rPr>
          <w:rFonts w:ascii="Book Antiqua" w:hAnsi="Book Antiqua" w:cs="宋体"/>
          <w:lang w:eastAsia="zh-CN"/>
        </w:rPr>
        <w:t xml:space="preserve"> 2000; </w:t>
      </w:r>
      <w:r w:rsidRPr="007E5A2C">
        <w:rPr>
          <w:rFonts w:ascii="Book Antiqua" w:hAnsi="Book Antiqua" w:cs="宋体"/>
          <w:b/>
          <w:bCs/>
          <w:lang w:eastAsia="zh-CN"/>
        </w:rPr>
        <w:t>60</w:t>
      </w:r>
      <w:r w:rsidRPr="007E5A2C">
        <w:rPr>
          <w:rFonts w:ascii="Book Antiqua" w:hAnsi="Book Antiqua" w:cs="宋体"/>
          <w:lang w:eastAsia="zh-CN"/>
        </w:rPr>
        <w:t>: 2753-2755 [PMID: 10850407]</w:t>
      </w:r>
    </w:p>
    <w:p w:rsidR="007F696F" w:rsidRPr="007E5A2C" w:rsidRDefault="007F696F" w:rsidP="007E5A2C">
      <w:pPr>
        <w:snapToGrid w:val="0"/>
        <w:spacing w:line="360" w:lineRule="auto"/>
        <w:jc w:val="both"/>
        <w:rPr>
          <w:rFonts w:ascii="Book Antiqua" w:hAnsi="Book Antiqua" w:cs="Tahoma"/>
          <w:b/>
          <w:color w:val="000000"/>
          <w:lang w:eastAsia="zh-CN"/>
        </w:rPr>
      </w:pPr>
    </w:p>
    <w:p w:rsidR="007F696F" w:rsidRPr="007E5A2C" w:rsidRDefault="007F696F" w:rsidP="00FB716A">
      <w:pPr>
        <w:tabs>
          <w:tab w:val="left" w:pos="180"/>
          <w:tab w:val="left" w:pos="360"/>
        </w:tabs>
        <w:wordWrap w:val="0"/>
        <w:adjustRightInd w:val="0"/>
        <w:snapToGrid w:val="0"/>
        <w:spacing w:line="360" w:lineRule="auto"/>
        <w:jc w:val="right"/>
        <w:rPr>
          <w:rFonts w:ascii="Book Antiqua" w:hAnsi="Book Antiqua" w:cs="Tahoma"/>
          <w:b/>
          <w:color w:val="000000"/>
          <w:lang w:eastAsia="zh-CN"/>
        </w:rPr>
      </w:pPr>
      <w:r w:rsidRPr="007E5A2C">
        <w:rPr>
          <w:rFonts w:ascii="Book Antiqua" w:hAnsi="Book Antiqua" w:cs="Tahoma"/>
          <w:b/>
          <w:color w:val="000000"/>
        </w:rPr>
        <w:t xml:space="preserve"> P-Reviewer</w:t>
      </w:r>
      <w:r w:rsidRPr="007E5A2C">
        <w:rPr>
          <w:rFonts w:ascii="Book Antiqua" w:hAnsi="Book Antiqua" w:cs="Tahoma"/>
          <w:b/>
          <w:color w:val="000000"/>
          <w:lang w:eastAsia="zh-CN"/>
        </w:rPr>
        <w:t xml:space="preserve">s </w:t>
      </w:r>
      <w:r w:rsidRPr="007E5A2C">
        <w:rPr>
          <w:rFonts w:ascii="Book Antiqua" w:hAnsi="Book Antiqua" w:cs="Tahoma"/>
          <w:color w:val="000000"/>
          <w:lang w:eastAsia="zh-CN"/>
        </w:rPr>
        <w:t>Fakheri H, Manfredi S, Milone M, Osawa S</w:t>
      </w:r>
      <w:r w:rsidRPr="007E5A2C">
        <w:rPr>
          <w:rFonts w:ascii="Book Antiqua" w:hAnsi="Book Antiqua" w:cs="Tahoma"/>
          <w:b/>
          <w:color w:val="000000"/>
        </w:rPr>
        <w:t xml:space="preserve"> S-Editor </w:t>
      </w:r>
      <w:r w:rsidRPr="007E5A2C">
        <w:rPr>
          <w:rFonts w:ascii="Book Antiqua" w:hAnsi="Book Antiqua" w:cs="Tahoma"/>
          <w:color w:val="000000"/>
        </w:rPr>
        <w:t xml:space="preserve">Gou SX </w:t>
      </w:r>
      <w:r w:rsidRPr="007E5A2C">
        <w:rPr>
          <w:rFonts w:ascii="Book Antiqua" w:hAnsi="Book Antiqua" w:cs="Tahoma"/>
          <w:b/>
          <w:color w:val="000000"/>
        </w:rPr>
        <w:t xml:space="preserve">  </w:t>
      </w:r>
    </w:p>
    <w:p w:rsidR="007F696F" w:rsidRPr="007E5A2C" w:rsidRDefault="007F696F" w:rsidP="00FB716A">
      <w:pPr>
        <w:tabs>
          <w:tab w:val="left" w:pos="180"/>
          <w:tab w:val="left" w:pos="360"/>
        </w:tabs>
        <w:adjustRightInd w:val="0"/>
        <w:snapToGrid w:val="0"/>
        <w:spacing w:line="360" w:lineRule="auto"/>
        <w:jc w:val="right"/>
        <w:rPr>
          <w:rFonts w:ascii="Book Antiqua" w:hAnsi="Book Antiqua" w:cs="Tahoma"/>
          <w:b/>
          <w:color w:val="000000"/>
        </w:rPr>
      </w:pPr>
      <w:r w:rsidRPr="007E5A2C">
        <w:rPr>
          <w:rFonts w:ascii="Book Antiqua" w:hAnsi="Book Antiqua" w:cs="Tahoma"/>
          <w:b/>
          <w:color w:val="000000"/>
        </w:rPr>
        <w:t>L-Editor    E-Edito</w:t>
      </w:r>
      <w:bookmarkEnd w:id="619"/>
      <w:bookmarkEnd w:id="620"/>
      <w:r w:rsidRPr="007E5A2C">
        <w:rPr>
          <w:rFonts w:ascii="Book Antiqua" w:hAnsi="Book Antiqua" w:cs="Tahoma"/>
          <w:b/>
          <w:color w:val="000000"/>
        </w:rPr>
        <w:t>r</w:t>
      </w:r>
    </w:p>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rsidR="007F696F" w:rsidRPr="007E5A2C" w:rsidRDefault="007F696F" w:rsidP="00ED2560">
      <w:pPr>
        <w:widowControl w:val="0"/>
        <w:autoSpaceDE w:val="0"/>
        <w:autoSpaceDN w:val="0"/>
        <w:adjustRightInd w:val="0"/>
        <w:snapToGrid w:val="0"/>
        <w:spacing w:line="360" w:lineRule="auto"/>
        <w:jc w:val="both"/>
        <w:rPr>
          <w:rFonts w:ascii="Book Antiqua" w:hAnsi="Book Antiqua"/>
          <w:b/>
          <w:lang w:eastAsia="zh-CN"/>
        </w:rPr>
      </w:pPr>
    </w:p>
    <w:p w:rsidR="007F696F" w:rsidRDefault="007F696F" w:rsidP="00176401">
      <w:pPr>
        <w:snapToGrid w:val="0"/>
        <w:spacing w:line="360" w:lineRule="auto"/>
        <w:jc w:val="both"/>
        <w:rPr>
          <w:rFonts w:ascii="Book Antiqua" w:hAnsi="Book Antiqua"/>
          <w:b/>
          <w:lang w:eastAsia="zh-CN"/>
        </w:rPr>
      </w:pPr>
    </w:p>
    <w:p w:rsidR="007F696F" w:rsidRDefault="007F696F" w:rsidP="00176401">
      <w:pPr>
        <w:snapToGrid w:val="0"/>
        <w:spacing w:line="360" w:lineRule="auto"/>
        <w:jc w:val="both"/>
        <w:rPr>
          <w:rFonts w:ascii="Book Antiqua" w:hAnsi="Book Antiqua"/>
          <w:b/>
          <w:lang w:eastAsia="zh-CN"/>
        </w:rPr>
      </w:pPr>
    </w:p>
    <w:p w:rsidR="007F696F" w:rsidRDefault="007F696F" w:rsidP="00176401">
      <w:pPr>
        <w:snapToGrid w:val="0"/>
        <w:spacing w:line="360" w:lineRule="auto"/>
        <w:jc w:val="both"/>
        <w:rPr>
          <w:rFonts w:ascii="Book Antiqua" w:hAnsi="Book Antiqua"/>
          <w:b/>
          <w:lang w:eastAsia="zh-CN"/>
        </w:rPr>
      </w:pPr>
    </w:p>
    <w:p w:rsidR="007F696F" w:rsidRDefault="007F696F" w:rsidP="00176401">
      <w:pPr>
        <w:snapToGrid w:val="0"/>
        <w:spacing w:line="360" w:lineRule="auto"/>
        <w:jc w:val="both"/>
        <w:rPr>
          <w:rFonts w:ascii="Book Antiqua" w:hAnsi="Book Antiqua"/>
          <w:b/>
          <w:lang w:eastAsia="zh-CN"/>
        </w:rPr>
      </w:pPr>
    </w:p>
    <w:p w:rsidR="007F696F" w:rsidRDefault="007F696F" w:rsidP="00176401">
      <w:pPr>
        <w:snapToGrid w:val="0"/>
        <w:spacing w:line="360" w:lineRule="auto"/>
        <w:jc w:val="both"/>
        <w:rPr>
          <w:rFonts w:ascii="Book Antiqua" w:hAnsi="Book Antiqua"/>
          <w:b/>
          <w:lang w:eastAsia="zh-CN"/>
        </w:rPr>
      </w:pPr>
    </w:p>
    <w:p w:rsidR="007F696F" w:rsidRDefault="007F696F" w:rsidP="00176401">
      <w:pPr>
        <w:snapToGrid w:val="0"/>
        <w:spacing w:line="360" w:lineRule="auto"/>
        <w:jc w:val="both"/>
        <w:rPr>
          <w:rFonts w:ascii="Book Antiqua" w:hAnsi="Book Antiqua"/>
          <w:b/>
          <w:lang w:eastAsia="zh-CN"/>
        </w:rPr>
      </w:pPr>
    </w:p>
    <w:p w:rsidR="007F696F" w:rsidRPr="007E5A2C" w:rsidRDefault="007F696F" w:rsidP="00176401">
      <w:pPr>
        <w:snapToGrid w:val="0"/>
        <w:spacing w:line="360" w:lineRule="auto"/>
        <w:jc w:val="both"/>
        <w:rPr>
          <w:rFonts w:ascii="Book Antiqua" w:hAnsi="Book Antiqua"/>
          <w:lang w:eastAsia="zh-CN"/>
        </w:rPr>
      </w:pPr>
      <w:r w:rsidRPr="007E5A2C">
        <w:rPr>
          <w:rFonts w:ascii="Book Antiqua" w:hAnsi="Book Antiqua"/>
          <w:b/>
        </w:rPr>
        <w:t>Figure 1 Estimated esophageal cancer mortality worldwide in 2008</w:t>
      </w:r>
      <w:r w:rsidRPr="007E5A2C">
        <w:rPr>
          <w:rFonts w:ascii="Book Antiqua" w:hAnsi="Book Antiqua"/>
          <w:b/>
          <w:lang w:eastAsia="zh-CN"/>
        </w:rPr>
        <w:t>.</w:t>
      </w:r>
    </w:p>
    <w:p w:rsidR="007F696F" w:rsidRPr="007E5A2C" w:rsidRDefault="005640BB" w:rsidP="00176401">
      <w:pPr>
        <w:widowControl w:val="0"/>
        <w:autoSpaceDE w:val="0"/>
        <w:autoSpaceDN w:val="0"/>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extent cx="4519930" cy="2380615"/>
            <wp:effectExtent l="0" t="0" r="0" b="63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t="10033" r="22469" b="18753"/>
                    <a:stretch>
                      <a:fillRect/>
                    </a:stretch>
                  </pic:blipFill>
                  <pic:spPr bwMode="auto">
                    <a:xfrm>
                      <a:off x="0" y="0"/>
                      <a:ext cx="4519930" cy="2380615"/>
                    </a:xfrm>
                    <a:prstGeom prst="rect">
                      <a:avLst/>
                    </a:prstGeom>
                    <a:noFill/>
                    <a:ln>
                      <a:noFill/>
                    </a:ln>
                  </pic:spPr>
                </pic:pic>
              </a:graphicData>
            </a:graphic>
          </wp:inline>
        </w:drawing>
      </w:r>
    </w:p>
    <w:p w:rsidR="007F696F" w:rsidRPr="007E5A2C" w:rsidRDefault="005640BB" w:rsidP="00176401">
      <w:pPr>
        <w:widowControl w:val="0"/>
        <w:autoSpaceDE w:val="0"/>
        <w:autoSpaceDN w:val="0"/>
        <w:adjustRightInd w:val="0"/>
        <w:snapToGrid w:val="0"/>
        <w:spacing w:line="360" w:lineRule="auto"/>
        <w:jc w:val="both"/>
        <w:rPr>
          <w:rFonts w:ascii="Book Antiqua" w:hAnsi="Book Antiqua"/>
        </w:rPr>
      </w:pPr>
      <w:r>
        <w:rPr>
          <w:rFonts w:ascii="Book Antiqua" w:hAnsi="Book Antiqua"/>
          <w:noProof/>
          <w:lang w:eastAsia="zh-CN"/>
        </w:rPr>
        <w:lastRenderedPageBreak/>
        <w:drawing>
          <wp:inline distT="0" distB="0" distL="0" distR="0">
            <wp:extent cx="4572000" cy="24066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t="22318" r="22221" b="4167"/>
                    <a:stretch>
                      <a:fillRect/>
                    </a:stretch>
                  </pic:blipFill>
                  <pic:spPr bwMode="auto">
                    <a:xfrm>
                      <a:off x="0" y="0"/>
                      <a:ext cx="4572000" cy="2406650"/>
                    </a:xfrm>
                    <a:prstGeom prst="rect">
                      <a:avLst/>
                    </a:prstGeom>
                    <a:noFill/>
                    <a:ln>
                      <a:noFill/>
                    </a:ln>
                  </pic:spPr>
                </pic:pic>
              </a:graphicData>
            </a:graphic>
          </wp:inline>
        </w:drawing>
      </w:r>
    </w:p>
    <w:p w:rsidR="007F696F" w:rsidRPr="007E5A2C" w:rsidRDefault="007F696F" w:rsidP="00176401">
      <w:pPr>
        <w:widowControl w:val="0"/>
        <w:autoSpaceDE w:val="0"/>
        <w:autoSpaceDN w:val="0"/>
        <w:adjustRightInd w:val="0"/>
        <w:snapToGrid w:val="0"/>
        <w:spacing w:line="360" w:lineRule="auto"/>
        <w:jc w:val="both"/>
        <w:rPr>
          <w:rFonts w:ascii="Book Antiqua" w:hAnsi="Book Antiqua"/>
          <w:b/>
          <w:lang w:eastAsia="zh-CN"/>
        </w:rPr>
      </w:pPr>
      <w:r w:rsidRPr="007E5A2C">
        <w:rPr>
          <w:rFonts w:ascii="Book Antiqua" w:hAnsi="Book Antiqua"/>
          <w:b/>
        </w:rPr>
        <w:t>Figure 2 Relative survivals for esophageal cancer for all races</w:t>
      </w:r>
      <w:r w:rsidRPr="007E5A2C">
        <w:rPr>
          <w:rFonts w:ascii="Book Antiqua" w:hAnsi="Book Antiqua"/>
          <w:b/>
          <w:lang w:eastAsia="zh-CN"/>
        </w:rPr>
        <w:t>.</w:t>
      </w:r>
    </w:p>
    <w:p w:rsidR="007F696F" w:rsidRPr="007E5A2C" w:rsidRDefault="005640BB" w:rsidP="00176401">
      <w:pPr>
        <w:widowControl w:val="0"/>
        <w:autoSpaceDE w:val="0"/>
        <w:autoSpaceDN w:val="0"/>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extent cx="4589145" cy="2752090"/>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696F" w:rsidRPr="007E5A2C" w:rsidRDefault="007F696F" w:rsidP="006B29B0">
      <w:pPr>
        <w:snapToGrid w:val="0"/>
        <w:spacing w:line="360" w:lineRule="auto"/>
        <w:jc w:val="both"/>
        <w:rPr>
          <w:rFonts w:ascii="Book Antiqua" w:hAnsi="Book Antiqua"/>
          <w:b/>
        </w:rPr>
      </w:pPr>
    </w:p>
    <w:p w:rsidR="007F696F" w:rsidRPr="007E5A2C" w:rsidRDefault="007F696F" w:rsidP="00176401">
      <w:pPr>
        <w:snapToGrid w:val="0"/>
        <w:spacing w:line="360" w:lineRule="auto"/>
        <w:jc w:val="both"/>
        <w:rPr>
          <w:rFonts w:ascii="Book Antiqua" w:hAnsi="Book Antiqua"/>
          <w:b/>
        </w:rPr>
      </w:pPr>
      <w:r w:rsidRPr="007E5A2C">
        <w:rPr>
          <w:rFonts w:ascii="Book Antiqua" w:hAnsi="Book Antiqua"/>
          <w:b/>
        </w:rPr>
        <w:t>Table 1</w:t>
      </w:r>
      <w:r w:rsidRPr="007E5A2C">
        <w:rPr>
          <w:rFonts w:ascii="Book Antiqua" w:hAnsi="Book Antiqua"/>
          <w:b/>
          <w:lang w:eastAsia="zh-CN"/>
        </w:rPr>
        <w:t xml:space="preserve"> </w:t>
      </w:r>
      <w:r w:rsidRPr="007E5A2C">
        <w:rPr>
          <w:rFonts w:ascii="Book Antiqua" w:hAnsi="Book Antiqua"/>
          <w:b/>
        </w:rPr>
        <w:t xml:space="preserve">Stage distribution and 5-year relative survival by stage at diagnosis for 1998-2009, all races, both sexes </w:t>
      </w:r>
    </w:p>
    <w:tbl>
      <w:tblPr>
        <w:tblW w:w="9375" w:type="dxa"/>
        <w:tblInd w:w="93" w:type="dxa"/>
        <w:tblBorders>
          <w:top w:val="single" w:sz="4" w:space="0" w:color="auto"/>
          <w:bottom w:val="single" w:sz="4" w:space="0" w:color="auto"/>
        </w:tblBorders>
        <w:tblLook w:val="00A0" w:firstRow="1" w:lastRow="0" w:firstColumn="1" w:lastColumn="0" w:noHBand="0" w:noVBand="0"/>
      </w:tblPr>
      <w:tblGrid>
        <w:gridCol w:w="3880"/>
        <w:gridCol w:w="2400"/>
        <w:gridCol w:w="3095"/>
      </w:tblGrid>
      <w:tr w:rsidR="007F696F" w:rsidRPr="008B730A" w:rsidTr="00176401">
        <w:trPr>
          <w:trHeight w:val="300"/>
        </w:trPr>
        <w:tc>
          <w:tcPr>
            <w:tcW w:w="3880" w:type="dxa"/>
            <w:vMerge w:val="restart"/>
            <w:tcBorders>
              <w:top w:val="single" w:sz="4" w:space="0" w:color="auto"/>
              <w:bottom w:val="single" w:sz="4" w:space="0" w:color="auto"/>
            </w:tcBorders>
            <w:vAlign w:val="center"/>
          </w:tcPr>
          <w:p w:rsidR="007F696F" w:rsidRPr="008B730A" w:rsidRDefault="007F696F" w:rsidP="007E5A2C">
            <w:pPr>
              <w:snapToGrid w:val="0"/>
              <w:spacing w:line="360" w:lineRule="auto"/>
              <w:jc w:val="both"/>
              <w:rPr>
                <w:rFonts w:ascii="Book Antiqua" w:hAnsi="Book Antiqua"/>
                <w:b/>
                <w:bCs/>
                <w:color w:val="000000"/>
              </w:rPr>
            </w:pPr>
            <w:r w:rsidRPr="008B730A">
              <w:rPr>
                <w:rFonts w:ascii="Book Antiqua" w:hAnsi="Book Antiqua"/>
                <w:b/>
                <w:bCs/>
                <w:color w:val="000000"/>
              </w:rPr>
              <w:t>Stage at diagnosis</w:t>
            </w:r>
          </w:p>
        </w:tc>
        <w:tc>
          <w:tcPr>
            <w:tcW w:w="2400" w:type="dxa"/>
            <w:tcBorders>
              <w:top w:val="single" w:sz="4" w:space="0" w:color="auto"/>
              <w:bottom w:val="single" w:sz="4" w:space="0" w:color="auto"/>
            </w:tcBorders>
            <w:vAlign w:val="center"/>
          </w:tcPr>
          <w:p w:rsidR="007F696F" w:rsidRPr="008B730A" w:rsidRDefault="007F696F" w:rsidP="00176401">
            <w:pPr>
              <w:snapToGrid w:val="0"/>
              <w:spacing w:line="360" w:lineRule="auto"/>
              <w:jc w:val="center"/>
              <w:rPr>
                <w:rFonts w:ascii="Book Antiqua" w:hAnsi="Book Antiqua"/>
                <w:b/>
                <w:bCs/>
                <w:color w:val="000000"/>
              </w:rPr>
            </w:pPr>
            <w:r w:rsidRPr="008B730A">
              <w:rPr>
                <w:rFonts w:ascii="Book Antiqua" w:hAnsi="Book Antiqua"/>
                <w:b/>
                <w:bCs/>
                <w:color w:val="000000"/>
              </w:rPr>
              <w:t>Stage</w:t>
            </w:r>
          </w:p>
        </w:tc>
        <w:tc>
          <w:tcPr>
            <w:tcW w:w="3095" w:type="dxa"/>
            <w:tcBorders>
              <w:top w:val="single" w:sz="4" w:space="0" w:color="auto"/>
              <w:bottom w:val="single" w:sz="4" w:space="0" w:color="auto"/>
            </w:tcBorders>
            <w:vAlign w:val="center"/>
          </w:tcPr>
          <w:p w:rsidR="007F696F" w:rsidRPr="008B730A" w:rsidRDefault="007F696F" w:rsidP="00176401">
            <w:pPr>
              <w:snapToGrid w:val="0"/>
              <w:spacing w:line="360" w:lineRule="auto"/>
              <w:jc w:val="center"/>
              <w:rPr>
                <w:rFonts w:ascii="Book Antiqua" w:hAnsi="Book Antiqua"/>
                <w:b/>
                <w:bCs/>
                <w:color w:val="000000"/>
              </w:rPr>
            </w:pPr>
            <w:r w:rsidRPr="008B730A">
              <w:rPr>
                <w:rFonts w:ascii="Book Antiqua" w:hAnsi="Book Antiqua"/>
                <w:b/>
                <w:bCs/>
                <w:color w:val="000000"/>
              </w:rPr>
              <w:t>5-year</w:t>
            </w:r>
          </w:p>
        </w:tc>
      </w:tr>
      <w:tr w:rsidR="007F696F" w:rsidRPr="008B730A" w:rsidTr="00176401">
        <w:trPr>
          <w:trHeight w:val="300"/>
        </w:trPr>
        <w:tc>
          <w:tcPr>
            <w:tcW w:w="3880" w:type="dxa"/>
            <w:vMerge/>
            <w:tcBorders>
              <w:top w:val="single" w:sz="4" w:space="0" w:color="auto"/>
              <w:bottom w:val="single" w:sz="4" w:space="0" w:color="auto"/>
            </w:tcBorders>
            <w:vAlign w:val="center"/>
          </w:tcPr>
          <w:p w:rsidR="007F696F" w:rsidRPr="008B730A" w:rsidRDefault="007F696F" w:rsidP="007E5A2C">
            <w:pPr>
              <w:snapToGrid w:val="0"/>
              <w:spacing w:line="360" w:lineRule="auto"/>
              <w:jc w:val="both"/>
              <w:rPr>
                <w:rFonts w:ascii="Book Antiqua" w:hAnsi="Book Antiqua"/>
                <w:b/>
                <w:bCs/>
                <w:color w:val="000000"/>
              </w:rPr>
            </w:pPr>
          </w:p>
        </w:tc>
        <w:tc>
          <w:tcPr>
            <w:tcW w:w="2400" w:type="dxa"/>
            <w:tcBorders>
              <w:top w:val="single" w:sz="4" w:space="0" w:color="auto"/>
              <w:bottom w:val="single" w:sz="4" w:space="0" w:color="auto"/>
            </w:tcBorders>
            <w:vAlign w:val="center"/>
          </w:tcPr>
          <w:p w:rsidR="007F696F" w:rsidRPr="008B730A" w:rsidRDefault="007F696F" w:rsidP="00176401">
            <w:pPr>
              <w:snapToGrid w:val="0"/>
              <w:spacing w:line="360" w:lineRule="auto"/>
              <w:jc w:val="center"/>
              <w:rPr>
                <w:rFonts w:ascii="Book Antiqua" w:hAnsi="Book Antiqua"/>
                <w:b/>
                <w:bCs/>
                <w:color w:val="000000"/>
              </w:rPr>
            </w:pPr>
            <w:r w:rsidRPr="008B730A">
              <w:rPr>
                <w:rFonts w:ascii="Book Antiqua" w:hAnsi="Book Antiqua"/>
                <w:b/>
                <w:bCs/>
                <w:color w:val="000000"/>
              </w:rPr>
              <w:t>Distribution</w:t>
            </w:r>
          </w:p>
        </w:tc>
        <w:tc>
          <w:tcPr>
            <w:tcW w:w="3095" w:type="dxa"/>
            <w:tcBorders>
              <w:top w:val="single" w:sz="4" w:space="0" w:color="auto"/>
              <w:bottom w:val="single" w:sz="4" w:space="0" w:color="auto"/>
            </w:tcBorders>
            <w:vAlign w:val="center"/>
          </w:tcPr>
          <w:p w:rsidR="007F696F" w:rsidRPr="008B730A" w:rsidRDefault="007F696F" w:rsidP="00176401">
            <w:pPr>
              <w:snapToGrid w:val="0"/>
              <w:spacing w:line="360" w:lineRule="auto"/>
              <w:jc w:val="center"/>
              <w:rPr>
                <w:rFonts w:ascii="Book Antiqua" w:hAnsi="Book Antiqua"/>
                <w:b/>
                <w:bCs/>
                <w:color w:val="000000"/>
              </w:rPr>
            </w:pPr>
            <w:r w:rsidRPr="008B730A">
              <w:rPr>
                <w:rFonts w:ascii="Book Antiqua" w:hAnsi="Book Antiqua"/>
                <w:b/>
                <w:bCs/>
                <w:color w:val="000000"/>
              </w:rPr>
              <w:t>Relative Survival</w:t>
            </w:r>
          </w:p>
        </w:tc>
      </w:tr>
      <w:tr w:rsidR="007F696F" w:rsidRPr="008B730A" w:rsidTr="00176401">
        <w:trPr>
          <w:trHeight w:val="300"/>
        </w:trPr>
        <w:tc>
          <w:tcPr>
            <w:tcW w:w="3880" w:type="dxa"/>
            <w:tcBorders>
              <w:top w:val="single" w:sz="4" w:space="0" w:color="auto"/>
              <w:bottom w:val="nil"/>
            </w:tcBorders>
            <w:vAlign w:val="center"/>
          </w:tcPr>
          <w:p w:rsidR="007F696F" w:rsidRPr="008B730A" w:rsidRDefault="007F696F" w:rsidP="00176401">
            <w:pPr>
              <w:snapToGrid w:val="0"/>
              <w:spacing w:line="360" w:lineRule="auto"/>
              <w:rPr>
                <w:rFonts w:ascii="Book Antiqua" w:hAnsi="Book Antiqua"/>
                <w:color w:val="000000"/>
              </w:rPr>
            </w:pPr>
            <w:r w:rsidRPr="008B730A">
              <w:rPr>
                <w:rFonts w:ascii="Book Antiqua" w:hAnsi="Book Antiqua"/>
                <w:color w:val="000000"/>
              </w:rPr>
              <w:t>Localized (confined to primary site)</w:t>
            </w:r>
          </w:p>
        </w:tc>
        <w:tc>
          <w:tcPr>
            <w:tcW w:w="2400" w:type="dxa"/>
            <w:tcBorders>
              <w:top w:val="single" w:sz="4" w:space="0" w:color="auto"/>
              <w:bottom w:val="nil"/>
            </w:tcBorders>
            <w:vAlign w:val="center"/>
          </w:tcPr>
          <w:p w:rsidR="007F696F" w:rsidRPr="008B730A" w:rsidRDefault="007F696F" w:rsidP="00176401">
            <w:pPr>
              <w:snapToGrid w:val="0"/>
              <w:spacing w:line="360" w:lineRule="auto"/>
              <w:jc w:val="center"/>
              <w:rPr>
                <w:rFonts w:ascii="Book Antiqua" w:hAnsi="Book Antiqua"/>
                <w:color w:val="000000"/>
              </w:rPr>
            </w:pPr>
            <w:r w:rsidRPr="008B730A">
              <w:rPr>
                <w:rFonts w:ascii="Book Antiqua" w:hAnsi="Book Antiqua"/>
                <w:color w:val="000000"/>
              </w:rPr>
              <w:t>22</w:t>
            </w:r>
            <w:r w:rsidRPr="008B730A">
              <w:rPr>
                <w:rFonts w:ascii="Book Antiqua" w:hAnsi="Book Antiqua"/>
                <w:bCs/>
                <w:color w:val="000000"/>
              </w:rPr>
              <w:t>%</w:t>
            </w:r>
          </w:p>
        </w:tc>
        <w:tc>
          <w:tcPr>
            <w:tcW w:w="3095" w:type="dxa"/>
            <w:tcBorders>
              <w:top w:val="single" w:sz="4" w:space="0" w:color="auto"/>
              <w:bottom w:val="nil"/>
            </w:tcBorders>
            <w:vAlign w:val="center"/>
          </w:tcPr>
          <w:p w:rsidR="007F696F" w:rsidRPr="008B730A" w:rsidRDefault="007F696F" w:rsidP="00176401">
            <w:pPr>
              <w:snapToGrid w:val="0"/>
              <w:spacing w:line="360" w:lineRule="auto"/>
              <w:jc w:val="center"/>
              <w:rPr>
                <w:rFonts w:ascii="Book Antiqua" w:hAnsi="Book Antiqua"/>
                <w:color w:val="000000"/>
              </w:rPr>
            </w:pPr>
            <w:r w:rsidRPr="008B730A">
              <w:rPr>
                <w:rFonts w:ascii="Book Antiqua" w:hAnsi="Book Antiqua"/>
                <w:color w:val="000000"/>
              </w:rPr>
              <w:t>37.8</w:t>
            </w:r>
            <w:r w:rsidRPr="008B730A">
              <w:rPr>
                <w:rFonts w:ascii="Book Antiqua" w:hAnsi="Book Antiqua"/>
                <w:bCs/>
                <w:color w:val="000000"/>
              </w:rPr>
              <w:t>%</w:t>
            </w:r>
          </w:p>
        </w:tc>
      </w:tr>
      <w:tr w:rsidR="007F696F" w:rsidRPr="008B730A" w:rsidTr="00176401">
        <w:trPr>
          <w:trHeight w:val="570"/>
        </w:trPr>
        <w:tc>
          <w:tcPr>
            <w:tcW w:w="3880" w:type="dxa"/>
            <w:tcBorders>
              <w:top w:val="nil"/>
            </w:tcBorders>
            <w:vAlign w:val="center"/>
          </w:tcPr>
          <w:p w:rsidR="007F696F" w:rsidRPr="008B730A" w:rsidRDefault="007F696F" w:rsidP="00176401">
            <w:pPr>
              <w:snapToGrid w:val="0"/>
              <w:spacing w:line="360" w:lineRule="auto"/>
              <w:rPr>
                <w:rFonts w:ascii="Book Antiqua" w:hAnsi="Book Antiqua"/>
                <w:color w:val="000000"/>
              </w:rPr>
            </w:pPr>
            <w:r w:rsidRPr="008B730A">
              <w:rPr>
                <w:rFonts w:ascii="Book Antiqua" w:hAnsi="Book Antiqua"/>
                <w:color w:val="000000"/>
              </w:rPr>
              <w:t xml:space="preserve">Regional (spread to regional </w:t>
            </w:r>
            <w:r w:rsidRPr="008B730A">
              <w:rPr>
                <w:rFonts w:ascii="Book Antiqua" w:hAnsi="Book Antiqua"/>
                <w:color w:val="000000"/>
              </w:rPr>
              <w:lastRenderedPageBreak/>
              <w:t>lymphnodes)</w:t>
            </w:r>
          </w:p>
        </w:tc>
        <w:tc>
          <w:tcPr>
            <w:tcW w:w="2400" w:type="dxa"/>
            <w:tcBorders>
              <w:top w:val="nil"/>
            </w:tcBorders>
            <w:vAlign w:val="center"/>
          </w:tcPr>
          <w:p w:rsidR="007F696F" w:rsidRPr="008B730A" w:rsidRDefault="007F696F" w:rsidP="00176401">
            <w:pPr>
              <w:snapToGrid w:val="0"/>
              <w:spacing w:line="360" w:lineRule="auto"/>
              <w:jc w:val="center"/>
              <w:rPr>
                <w:rFonts w:ascii="Book Antiqua" w:hAnsi="Book Antiqua"/>
                <w:color w:val="000000"/>
              </w:rPr>
            </w:pPr>
            <w:r w:rsidRPr="008B730A">
              <w:rPr>
                <w:rFonts w:ascii="Book Antiqua" w:hAnsi="Book Antiqua"/>
                <w:color w:val="000000"/>
              </w:rPr>
              <w:lastRenderedPageBreak/>
              <w:t>30</w:t>
            </w:r>
            <w:r w:rsidRPr="008B730A">
              <w:rPr>
                <w:rFonts w:ascii="Book Antiqua" w:hAnsi="Book Antiqua"/>
                <w:bCs/>
                <w:color w:val="000000"/>
              </w:rPr>
              <w:t>%</w:t>
            </w:r>
          </w:p>
        </w:tc>
        <w:tc>
          <w:tcPr>
            <w:tcW w:w="3095" w:type="dxa"/>
            <w:tcBorders>
              <w:top w:val="nil"/>
            </w:tcBorders>
            <w:vAlign w:val="center"/>
          </w:tcPr>
          <w:p w:rsidR="007F696F" w:rsidRPr="008B730A" w:rsidRDefault="007F696F" w:rsidP="00176401">
            <w:pPr>
              <w:snapToGrid w:val="0"/>
              <w:spacing w:line="360" w:lineRule="auto"/>
              <w:jc w:val="center"/>
              <w:rPr>
                <w:rFonts w:ascii="Book Antiqua" w:hAnsi="Book Antiqua"/>
                <w:color w:val="000000"/>
              </w:rPr>
            </w:pPr>
            <w:r w:rsidRPr="008B730A">
              <w:rPr>
                <w:rFonts w:ascii="Book Antiqua" w:hAnsi="Book Antiqua"/>
                <w:color w:val="000000"/>
              </w:rPr>
              <w:t>19.8</w:t>
            </w:r>
            <w:r w:rsidRPr="008B730A">
              <w:rPr>
                <w:rFonts w:ascii="Book Antiqua" w:hAnsi="Book Antiqua"/>
                <w:bCs/>
                <w:color w:val="000000"/>
              </w:rPr>
              <w:t>%</w:t>
            </w:r>
          </w:p>
        </w:tc>
      </w:tr>
      <w:tr w:rsidR="007F696F" w:rsidRPr="008B730A" w:rsidTr="00176401">
        <w:trPr>
          <w:trHeight w:val="300"/>
        </w:trPr>
        <w:tc>
          <w:tcPr>
            <w:tcW w:w="3880" w:type="dxa"/>
            <w:vAlign w:val="center"/>
          </w:tcPr>
          <w:p w:rsidR="007F696F" w:rsidRPr="008B730A" w:rsidRDefault="007F696F" w:rsidP="00176401">
            <w:pPr>
              <w:snapToGrid w:val="0"/>
              <w:spacing w:line="360" w:lineRule="auto"/>
              <w:rPr>
                <w:rFonts w:ascii="Book Antiqua" w:hAnsi="Book Antiqua"/>
                <w:color w:val="000000"/>
              </w:rPr>
            </w:pPr>
            <w:r w:rsidRPr="008B730A">
              <w:rPr>
                <w:rFonts w:ascii="Book Antiqua" w:hAnsi="Book Antiqua"/>
                <w:color w:val="000000"/>
              </w:rPr>
              <w:lastRenderedPageBreak/>
              <w:t>Distant (cancer has metastasized)</w:t>
            </w:r>
          </w:p>
        </w:tc>
        <w:tc>
          <w:tcPr>
            <w:tcW w:w="2400" w:type="dxa"/>
            <w:vAlign w:val="center"/>
          </w:tcPr>
          <w:p w:rsidR="007F696F" w:rsidRPr="008B730A" w:rsidRDefault="007F696F" w:rsidP="00176401">
            <w:pPr>
              <w:snapToGrid w:val="0"/>
              <w:spacing w:line="360" w:lineRule="auto"/>
              <w:jc w:val="center"/>
              <w:rPr>
                <w:rFonts w:ascii="Book Antiqua" w:hAnsi="Book Antiqua"/>
                <w:color w:val="000000"/>
              </w:rPr>
            </w:pPr>
            <w:r w:rsidRPr="008B730A">
              <w:rPr>
                <w:rFonts w:ascii="Book Antiqua" w:hAnsi="Book Antiqua"/>
                <w:color w:val="000000"/>
              </w:rPr>
              <w:t>35</w:t>
            </w:r>
            <w:r w:rsidRPr="008B730A">
              <w:rPr>
                <w:rFonts w:ascii="Book Antiqua" w:hAnsi="Book Antiqua"/>
                <w:bCs/>
                <w:color w:val="000000"/>
              </w:rPr>
              <w:t>%</w:t>
            </w:r>
          </w:p>
        </w:tc>
        <w:tc>
          <w:tcPr>
            <w:tcW w:w="3095" w:type="dxa"/>
            <w:vAlign w:val="center"/>
          </w:tcPr>
          <w:p w:rsidR="007F696F" w:rsidRPr="008B730A" w:rsidRDefault="007F696F" w:rsidP="00176401">
            <w:pPr>
              <w:snapToGrid w:val="0"/>
              <w:spacing w:line="360" w:lineRule="auto"/>
              <w:jc w:val="center"/>
              <w:rPr>
                <w:rFonts w:ascii="Book Antiqua" w:hAnsi="Book Antiqua"/>
                <w:color w:val="000000"/>
              </w:rPr>
            </w:pPr>
            <w:r w:rsidRPr="008B730A">
              <w:rPr>
                <w:rFonts w:ascii="Book Antiqua" w:hAnsi="Book Antiqua"/>
                <w:color w:val="000000"/>
              </w:rPr>
              <w:t>3.4</w:t>
            </w:r>
            <w:r w:rsidRPr="008B730A">
              <w:rPr>
                <w:rFonts w:ascii="Book Antiqua" w:hAnsi="Book Antiqua"/>
                <w:bCs/>
                <w:color w:val="000000"/>
              </w:rPr>
              <w:t>%</w:t>
            </w:r>
          </w:p>
        </w:tc>
      </w:tr>
      <w:tr w:rsidR="007F696F" w:rsidRPr="008B730A" w:rsidTr="00176401">
        <w:trPr>
          <w:trHeight w:val="300"/>
        </w:trPr>
        <w:tc>
          <w:tcPr>
            <w:tcW w:w="3880" w:type="dxa"/>
            <w:tcBorders>
              <w:bottom w:val="single" w:sz="4" w:space="0" w:color="auto"/>
            </w:tcBorders>
            <w:vAlign w:val="center"/>
          </w:tcPr>
          <w:p w:rsidR="007F696F" w:rsidRPr="008B730A" w:rsidRDefault="007F696F" w:rsidP="00176401">
            <w:pPr>
              <w:snapToGrid w:val="0"/>
              <w:spacing w:line="360" w:lineRule="auto"/>
              <w:rPr>
                <w:rFonts w:ascii="Book Antiqua" w:hAnsi="Book Antiqua"/>
                <w:color w:val="000000"/>
              </w:rPr>
            </w:pPr>
            <w:r w:rsidRPr="008B730A">
              <w:rPr>
                <w:rFonts w:ascii="Book Antiqua" w:hAnsi="Book Antiqua"/>
                <w:color w:val="000000"/>
              </w:rPr>
              <w:t>Unknown (unstaged)</w:t>
            </w:r>
          </w:p>
        </w:tc>
        <w:tc>
          <w:tcPr>
            <w:tcW w:w="2400" w:type="dxa"/>
            <w:tcBorders>
              <w:bottom w:val="single" w:sz="4" w:space="0" w:color="auto"/>
            </w:tcBorders>
            <w:vAlign w:val="center"/>
          </w:tcPr>
          <w:p w:rsidR="007F696F" w:rsidRPr="008B730A" w:rsidRDefault="007F696F" w:rsidP="00176401">
            <w:pPr>
              <w:snapToGrid w:val="0"/>
              <w:spacing w:line="360" w:lineRule="auto"/>
              <w:jc w:val="center"/>
              <w:rPr>
                <w:rFonts w:ascii="Book Antiqua" w:hAnsi="Book Antiqua"/>
                <w:color w:val="000000"/>
              </w:rPr>
            </w:pPr>
            <w:r w:rsidRPr="008B730A">
              <w:rPr>
                <w:rFonts w:ascii="Book Antiqua" w:hAnsi="Book Antiqua"/>
                <w:color w:val="000000"/>
              </w:rPr>
              <w:t>13</w:t>
            </w:r>
            <w:r w:rsidRPr="008B730A">
              <w:rPr>
                <w:rFonts w:ascii="Book Antiqua" w:hAnsi="Book Antiqua"/>
                <w:bCs/>
                <w:color w:val="000000"/>
              </w:rPr>
              <w:t>%</w:t>
            </w:r>
          </w:p>
        </w:tc>
        <w:tc>
          <w:tcPr>
            <w:tcW w:w="3095" w:type="dxa"/>
            <w:tcBorders>
              <w:bottom w:val="single" w:sz="4" w:space="0" w:color="auto"/>
            </w:tcBorders>
            <w:vAlign w:val="center"/>
          </w:tcPr>
          <w:p w:rsidR="007F696F" w:rsidRPr="008B730A" w:rsidRDefault="007F696F" w:rsidP="00176401">
            <w:pPr>
              <w:snapToGrid w:val="0"/>
              <w:spacing w:line="360" w:lineRule="auto"/>
              <w:jc w:val="center"/>
              <w:rPr>
                <w:rFonts w:ascii="Book Antiqua" w:hAnsi="Book Antiqua"/>
                <w:color w:val="000000"/>
              </w:rPr>
            </w:pPr>
            <w:r w:rsidRPr="008B730A">
              <w:rPr>
                <w:rFonts w:ascii="Book Antiqua" w:hAnsi="Book Antiqua"/>
                <w:color w:val="000000"/>
              </w:rPr>
              <w:t>10.5</w:t>
            </w:r>
            <w:r w:rsidRPr="008B730A">
              <w:rPr>
                <w:rFonts w:ascii="Book Antiqua" w:hAnsi="Book Antiqua"/>
                <w:bCs/>
                <w:color w:val="000000"/>
              </w:rPr>
              <w:t>%</w:t>
            </w:r>
          </w:p>
        </w:tc>
      </w:tr>
    </w:tbl>
    <w:p w:rsidR="007F696F" w:rsidRPr="007E5A2C" w:rsidRDefault="007F696F" w:rsidP="00176401">
      <w:pPr>
        <w:snapToGrid w:val="0"/>
        <w:spacing w:line="360" w:lineRule="auto"/>
        <w:jc w:val="both"/>
        <w:rPr>
          <w:rFonts w:ascii="Book Antiqua" w:hAnsi="Book Antiqua"/>
          <w:b/>
        </w:rPr>
      </w:pPr>
    </w:p>
    <w:p w:rsidR="007F696F" w:rsidRPr="007E5A2C" w:rsidRDefault="007F696F" w:rsidP="006B29B0">
      <w:pPr>
        <w:snapToGrid w:val="0"/>
        <w:spacing w:line="360" w:lineRule="auto"/>
        <w:jc w:val="both"/>
        <w:rPr>
          <w:rFonts w:ascii="Book Antiqua" w:hAnsi="Book Antiqua"/>
          <w:b/>
        </w:rPr>
      </w:pPr>
    </w:p>
    <w:p w:rsidR="007F696F" w:rsidRPr="007E5A2C" w:rsidRDefault="007F696F" w:rsidP="006B29B0">
      <w:pPr>
        <w:snapToGrid w:val="0"/>
        <w:spacing w:line="360" w:lineRule="auto"/>
        <w:jc w:val="both"/>
        <w:rPr>
          <w:rFonts w:ascii="Book Antiqua" w:hAnsi="Book Antiqua"/>
          <w:b/>
        </w:rPr>
      </w:pPr>
      <w:r w:rsidRPr="007E5A2C">
        <w:rPr>
          <w:rFonts w:ascii="Book Antiqua" w:hAnsi="Book Antiqua"/>
          <w:b/>
        </w:rPr>
        <w:t xml:space="preserve">Table 2 Risk factors for esophageal cancer </w:t>
      </w:r>
    </w:p>
    <w:tbl>
      <w:tblPr>
        <w:tblW w:w="0" w:type="auto"/>
        <w:tblBorders>
          <w:top w:val="single" w:sz="4" w:space="0" w:color="auto"/>
          <w:bottom w:val="single" w:sz="4" w:space="0" w:color="auto"/>
        </w:tblBorders>
        <w:tblLook w:val="00A0" w:firstRow="1" w:lastRow="0" w:firstColumn="1" w:lastColumn="0" w:noHBand="0" w:noVBand="0"/>
      </w:tblPr>
      <w:tblGrid>
        <w:gridCol w:w="1801"/>
        <w:gridCol w:w="2067"/>
        <w:gridCol w:w="1476"/>
        <w:gridCol w:w="2070"/>
      </w:tblGrid>
      <w:tr w:rsidR="007F696F" w:rsidRPr="008B730A" w:rsidTr="008B730A">
        <w:tc>
          <w:tcPr>
            <w:tcW w:w="3868" w:type="dxa"/>
            <w:gridSpan w:val="2"/>
            <w:tcBorders>
              <w:top w:val="single" w:sz="4" w:space="0" w:color="auto"/>
              <w:bottom w:val="single" w:sz="4" w:space="0" w:color="auto"/>
            </w:tcBorders>
          </w:tcPr>
          <w:p w:rsidR="007F696F" w:rsidRPr="008B730A" w:rsidRDefault="007F696F" w:rsidP="008B730A">
            <w:pPr>
              <w:snapToGrid w:val="0"/>
              <w:spacing w:line="360" w:lineRule="auto"/>
              <w:rPr>
                <w:rFonts w:ascii="Book Antiqua" w:hAnsi="Book Antiqua"/>
                <w:b/>
              </w:rPr>
            </w:pPr>
            <w:r w:rsidRPr="008B730A">
              <w:rPr>
                <w:rFonts w:ascii="Book Antiqua" w:hAnsi="Book Antiqua"/>
                <w:b/>
              </w:rPr>
              <w:t>Risk factor</w:t>
            </w:r>
          </w:p>
        </w:tc>
        <w:tc>
          <w:tcPr>
            <w:tcW w:w="1476" w:type="dxa"/>
            <w:tcBorders>
              <w:top w:val="single" w:sz="4" w:space="0" w:color="auto"/>
              <w:bottom w:val="single" w:sz="4" w:space="0" w:color="auto"/>
            </w:tcBorders>
          </w:tcPr>
          <w:p w:rsidR="007F696F" w:rsidRPr="008B730A" w:rsidRDefault="007F696F" w:rsidP="008B730A">
            <w:pPr>
              <w:snapToGrid w:val="0"/>
              <w:spacing w:line="360" w:lineRule="auto"/>
              <w:jc w:val="center"/>
              <w:rPr>
                <w:rFonts w:ascii="Book Antiqua" w:hAnsi="Book Antiqua"/>
                <w:b/>
              </w:rPr>
            </w:pPr>
            <w:r w:rsidRPr="008B730A">
              <w:rPr>
                <w:rFonts w:ascii="Book Antiqua" w:hAnsi="Book Antiqua"/>
                <w:b/>
              </w:rPr>
              <w:t>Squmous-cell carcinoma</w:t>
            </w:r>
          </w:p>
        </w:tc>
        <w:tc>
          <w:tcPr>
            <w:tcW w:w="2070" w:type="dxa"/>
            <w:tcBorders>
              <w:top w:val="single" w:sz="4" w:space="0" w:color="auto"/>
              <w:bottom w:val="single" w:sz="4" w:space="0" w:color="auto"/>
            </w:tcBorders>
          </w:tcPr>
          <w:p w:rsidR="007F696F" w:rsidRPr="008B730A" w:rsidRDefault="007F696F" w:rsidP="008B730A">
            <w:pPr>
              <w:snapToGrid w:val="0"/>
              <w:spacing w:line="360" w:lineRule="auto"/>
              <w:jc w:val="center"/>
              <w:rPr>
                <w:rFonts w:ascii="Book Antiqua" w:hAnsi="Book Antiqua"/>
                <w:b/>
              </w:rPr>
            </w:pPr>
            <w:r w:rsidRPr="008B730A">
              <w:rPr>
                <w:rFonts w:ascii="Book Antiqua" w:hAnsi="Book Antiqua"/>
                <w:b/>
              </w:rPr>
              <w:t>Adenocarcinoma</w:t>
            </w:r>
          </w:p>
        </w:tc>
      </w:tr>
      <w:tr w:rsidR="007F696F" w:rsidRPr="008B730A" w:rsidTr="008B730A">
        <w:tc>
          <w:tcPr>
            <w:tcW w:w="3868" w:type="dxa"/>
            <w:gridSpan w:val="2"/>
            <w:tcBorders>
              <w:top w:val="single" w:sz="4" w:space="0" w:color="auto"/>
            </w:tcBorders>
          </w:tcPr>
          <w:p w:rsidR="007F696F" w:rsidRPr="008B730A" w:rsidRDefault="007F696F" w:rsidP="008B730A">
            <w:pPr>
              <w:snapToGrid w:val="0"/>
              <w:spacing w:line="360" w:lineRule="auto"/>
              <w:rPr>
                <w:rFonts w:ascii="Book Antiqua" w:hAnsi="Book Antiqua"/>
              </w:rPr>
            </w:pPr>
            <w:r w:rsidRPr="008B730A">
              <w:rPr>
                <w:rFonts w:ascii="Book Antiqua" w:hAnsi="Book Antiqua"/>
              </w:rPr>
              <w:t>Smoking</w:t>
            </w:r>
          </w:p>
        </w:tc>
        <w:tc>
          <w:tcPr>
            <w:tcW w:w="1476" w:type="dxa"/>
            <w:tcBorders>
              <w:top w:val="single" w:sz="4" w:space="0" w:color="auto"/>
            </w:tcBorders>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Borders>
              <w:top w:val="single" w:sz="4" w:space="0" w:color="auto"/>
            </w:tcBorders>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3868" w:type="dxa"/>
            <w:gridSpan w:val="2"/>
          </w:tcPr>
          <w:p w:rsidR="007F696F" w:rsidRPr="008B730A" w:rsidRDefault="007F696F" w:rsidP="008B730A">
            <w:pPr>
              <w:snapToGrid w:val="0"/>
              <w:spacing w:line="360" w:lineRule="auto"/>
              <w:rPr>
                <w:rFonts w:ascii="Book Antiqua" w:hAnsi="Book Antiqua"/>
              </w:rPr>
            </w:pPr>
            <w:r w:rsidRPr="008B730A">
              <w:rPr>
                <w:rFonts w:ascii="Book Antiqua" w:hAnsi="Book Antiqua"/>
              </w:rPr>
              <w:t>Alcohol use</w:t>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3868" w:type="dxa"/>
            <w:gridSpan w:val="2"/>
          </w:tcPr>
          <w:p w:rsidR="007F696F" w:rsidRPr="008B730A" w:rsidRDefault="007F696F" w:rsidP="008B730A">
            <w:pPr>
              <w:snapToGrid w:val="0"/>
              <w:spacing w:line="360" w:lineRule="auto"/>
              <w:rPr>
                <w:rFonts w:ascii="Book Antiqua" w:hAnsi="Book Antiqua"/>
              </w:rPr>
            </w:pPr>
            <w:r w:rsidRPr="008B730A">
              <w:rPr>
                <w:rFonts w:ascii="Book Antiqua" w:hAnsi="Book Antiqua"/>
              </w:rPr>
              <w:t>Red meat</w:t>
            </w:r>
            <w:r w:rsidRPr="008B730A">
              <w:rPr>
                <w:rFonts w:ascii="Book Antiqua" w:hAnsi="Book Antiqua"/>
              </w:rPr>
              <w:fldChar w:fldCharType="begin">
                <w:fldData xml:space="preserve">PEVuZE5vdGU+PENpdGU+PEF1dGhvcj5Dcm9zczwvQXV0aG9yPjxZZWFyPjIwMTE8L1llYXI+PFJl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cGVyaW9kaWNhbD48cGFnZXM+NDMyLTQyPC9wYWdlcz48dm9sdW1lPjEwNjwvdm9sdW1lPjxudW1i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eTwvYWJici0xPjwvYWx0LXBlcmlvZGljYWw+PHBhZ2VzPjQzMi00MjwvcGFnZXM+PHZvbHVtZT4x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</w:fldData>
              </w:fldChar>
            </w:r>
            <w:r w:rsidRPr="008B730A">
              <w:rPr>
                <w:rFonts w:ascii="Book Antiqua" w:hAnsi="Book Antiqua"/>
              </w:rPr>
              <w:instrText xml:space="preserve"> ADDIN EN.CITE </w:instrText>
            </w:r>
            <w:r w:rsidRPr="008B730A">
              <w:rPr>
                <w:rFonts w:ascii="Book Antiqua" w:hAnsi="Book Antiqua"/>
              </w:rPr>
              <w:fldChar w:fldCharType="begin">
                <w:fldData xml:space="preserve">PEVuZE5vdGU+PENpdGU+PEF1dGhvcj5Dcm9zczwvQXV0aG9yPjxZZWFyPjIwMTE8L1llYXI+PFJl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cGVyaW9kaWNhbD48cGFnZXM+NDMyLTQyPC9wYWdlcz48dm9sdW1lPjEwNjwvdm9sdW1lPjxudW1i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eTwvYWJici0xPjwvYWx0LXBlcmlvZGljYWw+PHBhZ2VzPjQzMi00MjwvcGFnZXM+PHZvbHVtZT4x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</w:fldData>
              </w:fldChar>
            </w:r>
            <w:r w:rsidRPr="008B730A">
              <w:rPr>
                <w:rFonts w:ascii="Book Antiqua" w:hAnsi="Book Antiqua"/>
              </w:rPr>
              <w:instrText xml:space="preserve"> ADDIN EN.CITE.DATA </w:instrText>
            </w:r>
            <w:r w:rsidRPr="008B730A">
              <w:rPr>
                <w:rFonts w:ascii="Book Antiqua" w:hAnsi="Book Antiqua"/>
              </w:rPr>
            </w:r>
            <w:r w:rsidRPr="008B730A">
              <w:rPr>
                <w:rFonts w:ascii="Book Antiqua" w:hAnsi="Book Antiqua"/>
              </w:rPr>
              <w:fldChar w:fldCharType="end"/>
            </w:r>
            <w:r w:rsidRPr="008B730A">
              <w:rPr>
                <w:rFonts w:ascii="Book Antiqua" w:hAnsi="Book Antiqua"/>
              </w:rPr>
            </w:r>
            <w:r w:rsidRPr="008B730A">
              <w:rPr>
                <w:rFonts w:ascii="Book Antiqua" w:hAnsi="Book Antiqua"/>
              </w:rPr>
              <w:fldChar w:fldCharType="separate"/>
            </w:r>
            <w:r w:rsidRPr="008B730A">
              <w:rPr>
                <w:rFonts w:ascii="Book Antiqua" w:hAnsi="Book Antiqua"/>
                <w:noProof/>
                <w:vertAlign w:val="superscript"/>
              </w:rPr>
              <w:t>[</w:t>
            </w:r>
            <w:hyperlink w:anchor="_ENREF_84" w:tooltip="Cross, 2011 #1471" w:history="1">
              <w:r w:rsidRPr="008B730A">
                <w:rPr>
                  <w:rFonts w:ascii="Book Antiqua" w:hAnsi="Book Antiqua"/>
                  <w:noProof/>
                  <w:vertAlign w:val="superscript"/>
                </w:rPr>
                <w:t>84-87</w:t>
              </w:r>
            </w:hyperlink>
            <w:r w:rsidRPr="008B730A">
              <w:rPr>
                <w:rFonts w:ascii="Book Antiqua" w:hAnsi="Book Antiqua"/>
                <w:noProof/>
                <w:vertAlign w:val="superscript"/>
              </w:rPr>
              <w:t>]</w:t>
            </w:r>
            <w:r w:rsidRPr="008B730A">
              <w:rPr>
                <w:rFonts w:ascii="Book Antiqua" w:hAnsi="Book Antiqua"/>
              </w:rPr>
              <w:fldChar w:fldCharType="end"/>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vertAlign w:val="subscript"/>
              </w:rPr>
            </w:pPr>
            <w:r w:rsidRPr="008B730A">
              <w:rPr>
                <w:rFonts w:ascii="Book Antiqua" w:hAnsi="Book Antiqua"/>
                <w:vertAlign w:val="subscript"/>
              </w:rPr>
              <w:t>+</w:t>
            </w:r>
          </w:p>
        </w:tc>
      </w:tr>
      <w:tr w:rsidR="007F696F" w:rsidRPr="008B730A" w:rsidTr="008B730A">
        <w:tc>
          <w:tcPr>
            <w:tcW w:w="3868" w:type="dxa"/>
            <w:gridSpan w:val="2"/>
          </w:tcPr>
          <w:p w:rsidR="007F696F" w:rsidRPr="008B730A" w:rsidRDefault="007F696F" w:rsidP="008B730A">
            <w:pPr>
              <w:snapToGrid w:val="0"/>
              <w:spacing w:line="360" w:lineRule="auto"/>
              <w:rPr>
                <w:rFonts w:ascii="Book Antiqua" w:hAnsi="Book Antiqua"/>
              </w:rPr>
            </w:pPr>
            <w:r w:rsidRPr="008B730A">
              <w:rPr>
                <w:rFonts w:ascii="Book Antiqua" w:hAnsi="Book Antiqua"/>
              </w:rPr>
              <w:t>Barrett’s esophagus</w:t>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3868" w:type="dxa"/>
            <w:gridSpan w:val="2"/>
          </w:tcPr>
          <w:p w:rsidR="007F696F" w:rsidRPr="008B730A" w:rsidRDefault="007F696F" w:rsidP="008B730A">
            <w:pPr>
              <w:snapToGrid w:val="0"/>
              <w:spacing w:line="360" w:lineRule="auto"/>
              <w:rPr>
                <w:rFonts w:ascii="Book Antiqua" w:hAnsi="Book Antiqua"/>
              </w:rPr>
            </w:pPr>
            <w:r w:rsidRPr="008B730A">
              <w:rPr>
                <w:rFonts w:ascii="Book Antiqua" w:hAnsi="Book Antiqua"/>
              </w:rPr>
              <w:t>Weekly reflux symptoms</w:t>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3868" w:type="dxa"/>
            <w:gridSpan w:val="2"/>
          </w:tcPr>
          <w:p w:rsidR="007F696F" w:rsidRPr="008B730A" w:rsidRDefault="007F696F" w:rsidP="008B730A">
            <w:pPr>
              <w:snapToGrid w:val="0"/>
              <w:spacing w:line="360" w:lineRule="auto"/>
              <w:rPr>
                <w:rFonts w:ascii="Book Antiqua" w:hAnsi="Book Antiqua"/>
              </w:rPr>
            </w:pPr>
            <w:r w:rsidRPr="008B730A">
              <w:rPr>
                <w:rFonts w:ascii="Book Antiqua" w:hAnsi="Book Antiqua"/>
              </w:rPr>
              <w:t>Obesity</w:t>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3868" w:type="dxa"/>
            <w:gridSpan w:val="2"/>
          </w:tcPr>
          <w:p w:rsidR="007F696F" w:rsidRPr="008B730A" w:rsidRDefault="007F696F" w:rsidP="008B730A">
            <w:pPr>
              <w:snapToGrid w:val="0"/>
              <w:spacing w:line="360" w:lineRule="auto"/>
              <w:rPr>
                <w:rFonts w:ascii="Book Antiqua" w:hAnsi="Book Antiqua"/>
              </w:rPr>
            </w:pPr>
            <w:r w:rsidRPr="008B730A">
              <w:rPr>
                <w:rFonts w:ascii="Book Antiqua" w:hAnsi="Book Antiqua"/>
              </w:rPr>
              <w:t>Poverty</w:t>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3868" w:type="dxa"/>
            <w:gridSpan w:val="2"/>
          </w:tcPr>
          <w:p w:rsidR="007F696F" w:rsidRPr="008B730A" w:rsidRDefault="007F696F" w:rsidP="008B730A">
            <w:pPr>
              <w:snapToGrid w:val="0"/>
              <w:spacing w:line="360" w:lineRule="auto"/>
              <w:rPr>
                <w:rFonts w:ascii="Book Antiqua" w:hAnsi="Book Antiqua"/>
              </w:rPr>
            </w:pPr>
            <w:r w:rsidRPr="008B730A">
              <w:rPr>
                <w:rFonts w:ascii="Book Antiqua" w:hAnsi="Book Antiqua"/>
              </w:rPr>
              <w:t>Achalasia</w:t>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3868" w:type="dxa"/>
            <w:gridSpan w:val="2"/>
          </w:tcPr>
          <w:p w:rsidR="007F696F" w:rsidRPr="008B730A" w:rsidRDefault="007F696F" w:rsidP="008B730A">
            <w:pPr>
              <w:snapToGrid w:val="0"/>
              <w:spacing w:line="360" w:lineRule="auto"/>
              <w:rPr>
                <w:rFonts w:ascii="Book Antiqua" w:hAnsi="Book Antiqua"/>
              </w:rPr>
            </w:pPr>
            <w:r w:rsidRPr="008B730A">
              <w:rPr>
                <w:rFonts w:ascii="Book Antiqua" w:hAnsi="Book Antiqua"/>
              </w:rPr>
              <w:t>Caustic injury to the esophagus</w:t>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3868" w:type="dxa"/>
            <w:gridSpan w:val="2"/>
          </w:tcPr>
          <w:p w:rsidR="007F696F" w:rsidRPr="008B730A" w:rsidRDefault="007F696F" w:rsidP="008B730A">
            <w:pPr>
              <w:snapToGrid w:val="0"/>
              <w:spacing w:line="360" w:lineRule="auto"/>
              <w:rPr>
                <w:rFonts w:ascii="Book Antiqua" w:hAnsi="Book Antiqua"/>
              </w:rPr>
            </w:pPr>
            <w:r w:rsidRPr="008B730A">
              <w:rPr>
                <w:rFonts w:ascii="Book Antiqua" w:hAnsi="Book Antiqua"/>
              </w:rPr>
              <w:t>Nonepidermolytic palmoplantar keratoderma (tylosis)</w:t>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3868" w:type="dxa"/>
            <w:gridSpan w:val="2"/>
          </w:tcPr>
          <w:p w:rsidR="007F696F" w:rsidRPr="008B730A" w:rsidRDefault="007F696F" w:rsidP="008B730A">
            <w:pPr>
              <w:snapToGrid w:val="0"/>
              <w:spacing w:line="360" w:lineRule="auto"/>
              <w:rPr>
                <w:rFonts w:ascii="Book Antiqua" w:hAnsi="Book Antiqua"/>
              </w:rPr>
            </w:pPr>
            <w:r w:rsidRPr="008B730A">
              <w:rPr>
                <w:rFonts w:ascii="Book Antiqua" w:hAnsi="Book Antiqua"/>
              </w:rPr>
              <w:t>Plummer-Vinson syndrome</w:t>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3868" w:type="dxa"/>
            <w:gridSpan w:val="2"/>
          </w:tcPr>
          <w:p w:rsidR="007F696F" w:rsidRPr="008B730A" w:rsidRDefault="007F696F" w:rsidP="008B730A">
            <w:pPr>
              <w:snapToGrid w:val="0"/>
              <w:spacing w:line="360" w:lineRule="auto"/>
              <w:rPr>
                <w:rFonts w:ascii="Book Antiqua" w:hAnsi="Book Antiqua"/>
              </w:rPr>
            </w:pPr>
            <w:r w:rsidRPr="008B730A">
              <w:rPr>
                <w:rFonts w:ascii="Book Antiqua" w:hAnsi="Book Antiqua"/>
              </w:rPr>
              <w:t>History of head and neck cancer</w:t>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3868" w:type="dxa"/>
            <w:gridSpan w:val="2"/>
          </w:tcPr>
          <w:p w:rsidR="007F696F" w:rsidRPr="008B730A" w:rsidRDefault="007F696F" w:rsidP="008B730A">
            <w:pPr>
              <w:snapToGrid w:val="0"/>
              <w:spacing w:line="360" w:lineRule="auto"/>
              <w:rPr>
                <w:rFonts w:ascii="Book Antiqua" w:hAnsi="Book Antiqua"/>
              </w:rPr>
            </w:pPr>
            <w:r w:rsidRPr="008B730A">
              <w:rPr>
                <w:rFonts w:ascii="Book Antiqua" w:hAnsi="Book Antiqua"/>
              </w:rPr>
              <w:t>History with radiotherapy</w:t>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3868" w:type="dxa"/>
            <w:gridSpan w:val="2"/>
          </w:tcPr>
          <w:p w:rsidR="007F696F" w:rsidRPr="008B730A" w:rsidRDefault="007F696F" w:rsidP="008B730A">
            <w:pPr>
              <w:snapToGrid w:val="0"/>
              <w:spacing w:line="360" w:lineRule="auto"/>
              <w:rPr>
                <w:rFonts w:ascii="Book Antiqua" w:hAnsi="Book Antiqua"/>
              </w:rPr>
            </w:pPr>
            <w:r w:rsidRPr="008B730A">
              <w:rPr>
                <w:rFonts w:ascii="Book Antiqua" w:hAnsi="Book Antiqua"/>
              </w:rPr>
              <w:t>Frequent consumption of extremely hot drink</w:t>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1801" w:type="dxa"/>
            <w:vMerge w:val="restart"/>
          </w:tcPr>
          <w:p w:rsidR="007F696F" w:rsidRPr="008B730A" w:rsidRDefault="007F696F" w:rsidP="008B730A">
            <w:pPr>
              <w:snapToGrid w:val="0"/>
              <w:spacing w:line="360" w:lineRule="auto"/>
              <w:rPr>
                <w:rFonts w:ascii="Book Antiqua" w:hAnsi="Book Antiqua"/>
              </w:rPr>
            </w:pPr>
            <w:r w:rsidRPr="008B730A">
              <w:rPr>
                <w:rFonts w:ascii="Book Antiqua" w:hAnsi="Book Antiqua"/>
              </w:rPr>
              <w:t>Polymorphism</w:t>
            </w:r>
          </w:p>
        </w:tc>
        <w:tc>
          <w:tcPr>
            <w:tcW w:w="2067" w:type="dxa"/>
          </w:tcPr>
          <w:p w:rsidR="007F696F" w:rsidRPr="008B730A" w:rsidRDefault="007F696F" w:rsidP="008B730A">
            <w:pPr>
              <w:snapToGrid w:val="0"/>
              <w:spacing w:line="360" w:lineRule="auto"/>
              <w:rPr>
                <w:rFonts w:ascii="Book Antiqua" w:hAnsi="Book Antiqua"/>
              </w:rPr>
            </w:pPr>
            <w:r w:rsidRPr="008B730A">
              <w:rPr>
                <w:rFonts w:ascii="Book Antiqua" w:hAnsi="Book Antiqua"/>
              </w:rPr>
              <w:t>Cyclin D1 (CCND1) G870A polymorphism</w:t>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1801" w:type="dxa"/>
            <w:vMerge/>
          </w:tcPr>
          <w:p w:rsidR="007F696F" w:rsidRPr="008B730A" w:rsidRDefault="007F696F" w:rsidP="008B730A">
            <w:pPr>
              <w:snapToGrid w:val="0"/>
              <w:spacing w:line="360" w:lineRule="auto"/>
              <w:rPr>
                <w:rFonts w:ascii="Book Antiqua" w:hAnsi="Book Antiqua"/>
              </w:rPr>
            </w:pPr>
          </w:p>
        </w:tc>
        <w:tc>
          <w:tcPr>
            <w:tcW w:w="2067" w:type="dxa"/>
          </w:tcPr>
          <w:p w:rsidR="007F696F" w:rsidRPr="008B730A" w:rsidRDefault="007F696F" w:rsidP="008B730A">
            <w:pPr>
              <w:snapToGrid w:val="0"/>
              <w:spacing w:line="360" w:lineRule="auto"/>
              <w:rPr>
                <w:rFonts w:ascii="Book Antiqua" w:hAnsi="Book Antiqua"/>
              </w:rPr>
            </w:pPr>
            <w:r w:rsidRPr="008B730A">
              <w:rPr>
                <w:rFonts w:ascii="Book Antiqua" w:hAnsi="Book Antiqua"/>
              </w:rPr>
              <w:t>p53 polymorphism</w:t>
            </w:r>
            <w:r w:rsidRPr="008B730A">
              <w:rPr>
                <w:rFonts w:ascii="Book Antiqua" w:hAnsi="Book Antiqua"/>
              </w:rPr>
              <w:fldChar w:fldCharType="begin">
                <w:fldData xml:space="preserve">PEVuZE5vdGU+PENpdGU+PEF1dGhvcj5LYXdhZ3VjaGk8L0F1dGhvcj48WWVhcj4yMDAwPC9ZZWFy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YXJjaDwvYWJici0xPjwvYWx0LXBlcmlvZGljYWw+PHBhZ2VzPjI3NTMtNTwvcGFnZXM+PHZvbHVt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=
</w:fldData>
              </w:fldChar>
            </w:r>
            <w:r w:rsidRPr="008B730A">
              <w:rPr>
                <w:rFonts w:ascii="Book Antiqua" w:hAnsi="Book Antiqua"/>
              </w:rPr>
              <w:instrText xml:space="preserve"> ADDIN EN.CITE </w:instrText>
            </w:r>
            <w:r w:rsidRPr="008B730A">
              <w:rPr>
                <w:rFonts w:ascii="Book Antiqua" w:hAnsi="Book Antiqua"/>
              </w:rPr>
              <w:fldChar w:fldCharType="begin">
                <w:fldData xml:space="preserve">PEVuZE5vdGU+PENpdGU+PEF1dGhvcj5LYXdhZ3VjaGk8L0F1dGhvcj48WWVhcj4yMDAwPC9ZZWFy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YXJjaDwvYWJici0xPjwvYWx0LXBlcmlvZGljYWw+PHBhZ2VzPjI3NTMtNTwvcGFnZXM+PHZvbHVt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=
</w:fldData>
              </w:fldChar>
            </w:r>
            <w:r w:rsidRPr="008B730A">
              <w:rPr>
                <w:rFonts w:ascii="Book Antiqua" w:hAnsi="Book Antiqua"/>
              </w:rPr>
              <w:instrText xml:space="preserve"> ADDIN EN.CITE.DATA </w:instrText>
            </w:r>
            <w:r w:rsidRPr="008B730A">
              <w:rPr>
                <w:rFonts w:ascii="Book Antiqua" w:hAnsi="Book Antiqua"/>
              </w:rPr>
            </w:r>
            <w:r w:rsidRPr="008B730A">
              <w:rPr>
                <w:rFonts w:ascii="Book Antiqua" w:hAnsi="Book Antiqua"/>
              </w:rPr>
              <w:fldChar w:fldCharType="end"/>
            </w:r>
            <w:r w:rsidRPr="008B730A">
              <w:rPr>
                <w:rFonts w:ascii="Book Antiqua" w:hAnsi="Book Antiqua"/>
              </w:rPr>
            </w:r>
            <w:r w:rsidRPr="008B730A">
              <w:rPr>
                <w:rFonts w:ascii="Book Antiqua" w:hAnsi="Book Antiqua"/>
              </w:rPr>
              <w:fldChar w:fldCharType="separate"/>
            </w:r>
            <w:r w:rsidRPr="008B730A">
              <w:rPr>
                <w:rFonts w:ascii="Book Antiqua" w:hAnsi="Book Antiqua"/>
                <w:noProof/>
                <w:vertAlign w:val="superscript"/>
              </w:rPr>
              <w:t>[</w:t>
            </w:r>
            <w:hyperlink w:anchor="_ENREF_88" w:tooltip="Kawaguchi, 2000 #1325" w:history="1">
              <w:r w:rsidRPr="008B730A">
                <w:rPr>
                  <w:rFonts w:ascii="Book Antiqua" w:hAnsi="Book Antiqua"/>
                  <w:noProof/>
                  <w:vertAlign w:val="superscript"/>
                </w:rPr>
                <w:t>88</w:t>
              </w:r>
            </w:hyperlink>
            <w:r w:rsidRPr="008B730A">
              <w:rPr>
                <w:rFonts w:ascii="Book Antiqua" w:hAnsi="Book Antiqua"/>
                <w:noProof/>
                <w:vertAlign w:val="superscript"/>
              </w:rPr>
              <w:t>]</w:t>
            </w:r>
            <w:r w:rsidRPr="008B730A">
              <w:rPr>
                <w:rFonts w:ascii="Book Antiqua" w:hAnsi="Book Antiqua"/>
              </w:rPr>
              <w:fldChar w:fldCharType="end"/>
            </w:r>
          </w:p>
        </w:tc>
        <w:tc>
          <w:tcPr>
            <w:tcW w:w="1476"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r w:rsidR="007F696F" w:rsidRPr="008B730A" w:rsidTr="008B730A">
        <w:tc>
          <w:tcPr>
            <w:tcW w:w="1801" w:type="dxa"/>
            <w:vMerge/>
            <w:tcBorders>
              <w:bottom w:val="single" w:sz="4" w:space="0" w:color="auto"/>
            </w:tcBorders>
          </w:tcPr>
          <w:p w:rsidR="007F696F" w:rsidRPr="008B730A" w:rsidRDefault="007F696F" w:rsidP="008B730A">
            <w:pPr>
              <w:snapToGrid w:val="0"/>
              <w:spacing w:line="360" w:lineRule="auto"/>
              <w:rPr>
                <w:rFonts w:ascii="Book Antiqua" w:hAnsi="Book Antiqua"/>
              </w:rPr>
            </w:pPr>
          </w:p>
        </w:tc>
        <w:tc>
          <w:tcPr>
            <w:tcW w:w="2067" w:type="dxa"/>
            <w:tcBorders>
              <w:bottom w:val="single" w:sz="4" w:space="0" w:color="auto"/>
            </w:tcBorders>
          </w:tcPr>
          <w:p w:rsidR="007F696F" w:rsidRPr="008B730A" w:rsidRDefault="007F696F" w:rsidP="008B730A">
            <w:pPr>
              <w:snapToGrid w:val="0"/>
              <w:spacing w:line="360" w:lineRule="auto"/>
              <w:rPr>
                <w:rFonts w:ascii="Book Antiqua" w:hAnsi="Book Antiqua"/>
              </w:rPr>
            </w:pPr>
            <w:r w:rsidRPr="008B730A">
              <w:rPr>
                <w:rFonts w:ascii="Book Antiqua" w:hAnsi="Book Antiqua"/>
              </w:rPr>
              <w:t>TERT A279T polymorphism</w:t>
            </w:r>
          </w:p>
        </w:tc>
        <w:tc>
          <w:tcPr>
            <w:tcW w:w="1476" w:type="dxa"/>
            <w:tcBorders>
              <w:bottom w:val="single" w:sz="4" w:space="0" w:color="auto"/>
            </w:tcBorders>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c>
          <w:tcPr>
            <w:tcW w:w="2070" w:type="dxa"/>
            <w:tcBorders>
              <w:bottom w:val="single" w:sz="4" w:space="0" w:color="auto"/>
            </w:tcBorders>
          </w:tcPr>
          <w:p w:rsidR="007F696F" w:rsidRPr="008B730A" w:rsidRDefault="007F696F" w:rsidP="008B730A">
            <w:pPr>
              <w:snapToGrid w:val="0"/>
              <w:spacing w:line="360" w:lineRule="auto"/>
              <w:jc w:val="center"/>
              <w:rPr>
                <w:rFonts w:ascii="Book Antiqua" w:hAnsi="Book Antiqua"/>
              </w:rPr>
            </w:pPr>
            <w:r w:rsidRPr="008B730A">
              <w:rPr>
                <w:rFonts w:ascii="Book Antiqua" w:hAnsi="Book Antiqua"/>
              </w:rPr>
              <w:t>+</w:t>
            </w:r>
          </w:p>
        </w:tc>
      </w:tr>
    </w:tbl>
    <w:p w:rsidR="007F696F" w:rsidRPr="007E5A2C" w:rsidRDefault="007F696F" w:rsidP="006B29B0">
      <w:pPr>
        <w:snapToGrid w:val="0"/>
        <w:spacing w:line="360" w:lineRule="auto"/>
        <w:jc w:val="both"/>
        <w:rPr>
          <w:rFonts w:ascii="Book Antiqua" w:eastAsia="Times New Roman" w:hAnsi="Book Antiqua"/>
        </w:rPr>
      </w:pPr>
      <w:r w:rsidRPr="007E5A2C">
        <w:rPr>
          <w:rFonts w:ascii="Book Antiqua" w:hAnsi="Book Antiqua"/>
        </w:rPr>
        <w:t xml:space="preserve">Originated from </w:t>
      </w:r>
      <w:r w:rsidRPr="007E5A2C">
        <w:rPr>
          <w:rFonts w:ascii="Book Antiqua" w:hAnsi="Book Antiqua"/>
          <w:lang w:eastAsia="zh-CN"/>
        </w:rPr>
        <w:t>[5,81-83]</w:t>
      </w:r>
      <w:r w:rsidRPr="007E5A2C">
        <w:rPr>
          <w:rFonts w:ascii="Book Antiqua" w:hAnsi="Book Antiqua"/>
        </w:rPr>
        <w:t>, with permission.</w:t>
      </w:r>
      <w:r w:rsidRPr="007E5A2C">
        <w:rPr>
          <w:rFonts w:ascii="Book Antiqua" w:eastAsia="Times New Roman" w:hAnsi="Book Antiqua"/>
        </w:rPr>
        <w:t xml:space="preserve"> </w:t>
      </w:r>
    </w:p>
    <w:p w:rsidR="007F696F" w:rsidRPr="007E5A2C" w:rsidRDefault="007F696F" w:rsidP="006B29B0">
      <w:pPr>
        <w:snapToGrid w:val="0"/>
        <w:spacing w:line="360" w:lineRule="auto"/>
        <w:jc w:val="both"/>
        <w:rPr>
          <w:rFonts w:ascii="Book Antiqua" w:eastAsia="Times New Roman" w:hAnsi="Book Antiqua"/>
        </w:rPr>
      </w:pPr>
    </w:p>
    <w:p w:rsidR="007F696F" w:rsidRPr="007E5A2C" w:rsidRDefault="007F696F" w:rsidP="006B29B0">
      <w:pPr>
        <w:pStyle w:val="a8"/>
        <w:snapToGrid w:val="0"/>
        <w:spacing w:line="360" w:lineRule="auto"/>
        <w:jc w:val="both"/>
        <w:rPr>
          <w:rFonts w:ascii="Book Antiqua" w:hAnsi="Book Antiqua" w:cs="Times New Roman"/>
          <w:szCs w:val="24"/>
        </w:rPr>
      </w:pPr>
    </w:p>
    <w:sectPr w:rsidR="007F696F" w:rsidRPr="007E5A2C" w:rsidSect="00107651">
      <w:headerReference w:type="default" r:id="rId13"/>
      <w:footerReference w:type="default" r:id="rId14"/>
      <w:pgSz w:w="12240" w:h="15840" w:code="1"/>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3E" w:rsidRDefault="00A4253E">
      <w:r>
        <w:separator/>
      </w:r>
    </w:p>
  </w:endnote>
  <w:endnote w:type="continuationSeparator" w:id="0">
    <w:p w:rsidR="00A4253E" w:rsidRDefault="00A4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6F" w:rsidRDefault="007F696F">
    <w:pPr>
      <w:pStyle w:val="a7"/>
      <w:pBdr>
        <w:top w:val="single" w:sz="4" w:space="1" w:color="D9D9D9"/>
      </w:pBdr>
      <w:jc w:val="right"/>
    </w:pPr>
  </w:p>
  <w:p w:rsidR="007F696F" w:rsidRDefault="007F69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3E" w:rsidRDefault="00A4253E">
      <w:r>
        <w:separator/>
      </w:r>
    </w:p>
  </w:footnote>
  <w:footnote w:type="continuationSeparator" w:id="0">
    <w:p w:rsidR="00A4253E" w:rsidRDefault="00A42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6F" w:rsidRDefault="007F696F">
    <w:pPr>
      <w:pStyle w:val="a4"/>
      <w:jc w:val="right"/>
    </w:pPr>
    <w:r>
      <w:t xml:space="preserve">Zhang Page </w:t>
    </w:r>
    <w:r>
      <w:rPr>
        <w:rStyle w:val="a5"/>
      </w:rPr>
      <w:fldChar w:fldCharType="begin"/>
    </w:r>
    <w:r>
      <w:rPr>
        <w:rStyle w:val="a5"/>
      </w:rPr>
      <w:instrText xml:space="preserve"> PAGE </w:instrText>
    </w:r>
    <w:r>
      <w:rPr>
        <w:rStyle w:val="a5"/>
      </w:rPr>
      <w:fldChar w:fldCharType="separate"/>
    </w:r>
    <w:r w:rsidR="005640BB">
      <w:rPr>
        <w:rStyle w:val="a5"/>
        <w:noProof/>
      </w:rPr>
      <w:t>25</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474C9C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753C23C2"/>
    <w:lvl w:ilvl="0">
      <w:start w:val="1"/>
      <w:numFmt w:val="bullet"/>
      <w:lvlText w:val=""/>
      <w:lvlJc w:val="left"/>
      <w:pPr>
        <w:tabs>
          <w:tab w:val="num" w:pos="1800"/>
        </w:tabs>
        <w:ind w:left="1800" w:hanging="360"/>
      </w:pPr>
      <w:rPr>
        <w:rFonts w:ascii="Symbol" w:hAnsi="Symbol" w:hint="default"/>
      </w:rPr>
    </w:lvl>
  </w:abstractNum>
  <w:abstractNum w:abstractNumId="2">
    <w:nsid w:val="02552F74"/>
    <w:multiLevelType w:val="hybridMultilevel"/>
    <w:tmpl w:val="8990E1A8"/>
    <w:lvl w:ilvl="0" w:tplc="C14E4D78">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C85AB0"/>
    <w:multiLevelType w:val="hybridMultilevel"/>
    <w:tmpl w:val="34A04882"/>
    <w:lvl w:ilvl="0" w:tplc="45B4810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0C4586"/>
    <w:multiLevelType w:val="multilevel"/>
    <w:tmpl w:val="E7D4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87B89"/>
    <w:multiLevelType w:val="multilevel"/>
    <w:tmpl w:val="0966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F0C99"/>
    <w:multiLevelType w:val="multilevel"/>
    <w:tmpl w:val="0E38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F4D73"/>
    <w:multiLevelType w:val="multilevel"/>
    <w:tmpl w:val="F034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C6949"/>
    <w:multiLevelType w:val="multilevel"/>
    <w:tmpl w:val="B2C22C0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9">
    <w:nsid w:val="470121C9"/>
    <w:multiLevelType w:val="hybridMultilevel"/>
    <w:tmpl w:val="DEAC1F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0C764CE"/>
    <w:multiLevelType w:val="multilevel"/>
    <w:tmpl w:val="ED3000E8"/>
    <w:lvl w:ilvl="0">
      <w:start w:val="1"/>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1"/>
  </w:num>
  <w:num w:numId="2">
    <w:abstractNumId w:val="0"/>
  </w:num>
  <w:num w:numId="3">
    <w:abstractNumId w:val="5"/>
  </w:num>
  <w:num w:numId="4">
    <w:abstractNumId w:val="8"/>
  </w:num>
  <w:num w:numId="5">
    <w:abstractNumId w:val="10"/>
  </w:num>
  <w:num w:numId="6">
    <w:abstractNumId w:val="2"/>
  </w:num>
  <w:num w:numId="7">
    <w:abstractNumId w:val="3"/>
  </w:num>
  <w:num w:numId="8">
    <w:abstractNumId w:val="7"/>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w5erpx8ez5zrexd9nxaf9o9wdwvw59x0xt&quot;&gt;My EndNote Library&lt;record-ids&gt;&lt;item&gt;231&lt;/item&gt;&lt;item&gt;232&lt;/item&gt;&lt;item&gt;233&lt;/item&gt;&lt;item&gt;301&lt;/item&gt;&lt;item&gt;322&lt;/item&gt;&lt;item&gt;346&lt;/item&gt;&lt;item&gt;1364&lt;/item&gt;&lt;item&gt;1468&lt;/item&gt;&lt;item&gt;1471&lt;/item&gt;&lt;item&gt;1645&lt;/item&gt;&lt;item&gt;1648&lt;/item&gt;&lt;item&gt;1653&lt;/item&gt;&lt;item&gt;1654&lt;/item&gt;&lt;item&gt;1655&lt;/item&gt;&lt;item&gt;1656&lt;/item&gt;&lt;item&gt;1657&lt;/item&gt;&lt;item&gt;1658&lt;/item&gt;&lt;item&gt;1659&lt;/item&gt;&lt;item&gt;1660&lt;/item&gt;&lt;item&gt;1661&lt;/item&gt;&lt;item&gt;1662&lt;/item&gt;&lt;item&gt;1712&lt;/item&gt;&lt;item&gt;1720&lt;/item&gt;&lt;item&gt;1727&lt;/item&gt;&lt;item&gt;1788&lt;/item&gt;&lt;item&gt;1792&lt;/item&gt;&lt;item&gt;1808&lt;/item&gt;&lt;item&gt;1818&lt;/item&gt;&lt;item&gt;1824&lt;/item&gt;&lt;item&gt;1831&lt;/item&gt;&lt;item&gt;1844&lt;/item&gt;&lt;item&gt;1955&lt;/item&gt;&lt;item&gt;2030&lt;/item&gt;&lt;item&gt;2040&lt;/item&gt;&lt;item&gt;2041&lt;/item&gt;&lt;item&gt;2129&lt;/item&gt;&lt;/record-ids&gt;&lt;/item&gt;&lt;/Libraries&gt;"/>
  </w:docVars>
  <w:rsids>
    <w:rsidRoot w:val="00125E5B"/>
    <w:rsid w:val="00002B67"/>
    <w:rsid w:val="00003844"/>
    <w:rsid w:val="00003C98"/>
    <w:rsid w:val="000047F1"/>
    <w:rsid w:val="00043F5D"/>
    <w:rsid w:val="00053748"/>
    <w:rsid w:val="000567D2"/>
    <w:rsid w:val="00065D3A"/>
    <w:rsid w:val="00066842"/>
    <w:rsid w:val="000810D9"/>
    <w:rsid w:val="000A0B5F"/>
    <w:rsid w:val="000E2883"/>
    <w:rsid w:val="000E563B"/>
    <w:rsid w:val="00107651"/>
    <w:rsid w:val="00121286"/>
    <w:rsid w:val="001252EF"/>
    <w:rsid w:val="00125E5B"/>
    <w:rsid w:val="001303EE"/>
    <w:rsid w:val="0013474E"/>
    <w:rsid w:val="00137E5A"/>
    <w:rsid w:val="001523A9"/>
    <w:rsid w:val="00153CAA"/>
    <w:rsid w:val="00172D3A"/>
    <w:rsid w:val="00174D76"/>
    <w:rsid w:val="00176401"/>
    <w:rsid w:val="00196488"/>
    <w:rsid w:val="001A329E"/>
    <w:rsid w:val="001B0497"/>
    <w:rsid w:val="001B7C7C"/>
    <w:rsid w:val="001E4C21"/>
    <w:rsid w:val="00203215"/>
    <w:rsid w:val="00210A3C"/>
    <w:rsid w:val="002246B1"/>
    <w:rsid w:val="00233DC0"/>
    <w:rsid w:val="00234D24"/>
    <w:rsid w:val="002443D5"/>
    <w:rsid w:val="00255FE3"/>
    <w:rsid w:val="002618A3"/>
    <w:rsid w:val="00264954"/>
    <w:rsid w:val="002701CD"/>
    <w:rsid w:val="00275C34"/>
    <w:rsid w:val="00280CAD"/>
    <w:rsid w:val="00282E4C"/>
    <w:rsid w:val="002A1094"/>
    <w:rsid w:val="002A1749"/>
    <w:rsid w:val="002C3331"/>
    <w:rsid w:val="002C5765"/>
    <w:rsid w:val="002D5E0A"/>
    <w:rsid w:val="002E15A7"/>
    <w:rsid w:val="002F1A0F"/>
    <w:rsid w:val="002F794C"/>
    <w:rsid w:val="00304483"/>
    <w:rsid w:val="003056C4"/>
    <w:rsid w:val="0031034D"/>
    <w:rsid w:val="00311638"/>
    <w:rsid w:val="00311CA3"/>
    <w:rsid w:val="003217FC"/>
    <w:rsid w:val="003278DF"/>
    <w:rsid w:val="00360457"/>
    <w:rsid w:val="00363C9D"/>
    <w:rsid w:val="00364C77"/>
    <w:rsid w:val="00372060"/>
    <w:rsid w:val="00383361"/>
    <w:rsid w:val="00393021"/>
    <w:rsid w:val="003A1EE9"/>
    <w:rsid w:val="003B42CF"/>
    <w:rsid w:val="003C4053"/>
    <w:rsid w:val="003C65A0"/>
    <w:rsid w:val="003F588B"/>
    <w:rsid w:val="00414FEE"/>
    <w:rsid w:val="00416BCA"/>
    <w:rsid w:val="00422D85"/>
    <w:rsid w:val="00451A37"/>
    <w:rsid w:val="00456F52"/>
    <w:rsid w:val="00481D13"/>
    <w:rsid w:val="004925B0"/>
    <w:rsid w:val="004A0C08"/>
    <w:rsid w:val="004C3D41"/>
    <w:rsid w:val="004D1347"/>
    <w:rsid w:val="004E03DA"/>
    <w:rsid w:val="004E1CBF"/>
    <w:rsid w:val="004E272B"/>
    <w:rsid w:val="004F1B84"/>
    <w:rsid w:val="004F5B60"/>
    <w:rsid w:val="004F666B"/>
    <w:rsid w:val="005010D8"/>
    <w:rsid w:val="00501A24"/>
    <w:rsid w:val="0050375F"/>
    <w:rsid w:val="005040CA"/>
    <w:rsid w:val="00506D2B"/>
    <w:rsid w:val="0050765F"/>
    <w:rsid w:val="00513332"/>
    <w:rsid w:val="00521F12"/>
    <w:rsid w:val="005341EE"/>
    <w:rsid w:val="005356C0"/>
    <w:rsid w:val="0053639F"/>
    <w:rsid w:val="00542D7A"/>
    <w:rsid w:val="00547907"/>
    <w:rsid w:val="00550C28"/>
    <w:rsid w:val="00553769"/>
    <w:rsid w:val="00554F0A"/>
    <w:rsid w:val="005558D9"/>
    <w:rsid w:val="005624A1"/>
    <w:rsid w:val="005640BB"/>
    <w:rsid w:val="005733D9"/>
    <w:rsid w:val="0057665F"/>
    <w:rsid w:val="00582844"/>
    <w:rsid w:val="005924AA"/>
    <w:rsid w:val="005A5126"/>
    <w:rsid w:val="005B769C"/>
    <w:rsid w:val="005E6F4E"/>
    <w:rsid w:val="005F15B6"/>
    <w:rsid w:val="005F5C9C"/>
    <w:rsid w:val="006001E9"/>
    <w:rsid w:val="00601C6A"/>
    <w:rsid w:val="00605E73"/>
    <w:rsid w:val="00610270"/>
    <w:rsid w:val="00615849"/>
    <w:rsid w:val="00673BC4"/>
    <w:rsid w:val="006765A0"/>
    <w:rsid w:val="006771E0"/>
    <w:rsid w:val="00687798"/>
    <w:rsid w:val="00691007"/>
    <w:rsid w:val="006945A5"/>
    <w:rsid w:val="006960D4"/>
    <w:rsid w:val="006A0A21"/>
    <w:rsid w:val="006A4F93"/>
    <w:rsid w:val="006B29B0"/>
    <w:rsid w:val="006C22C5"/>
    <w:rsid w:val="006C3072"/>
    <w:rsid w:val="006C6A24"/>
    <w:rsid w:val="006D7535"/>
    <w:rsid w:val="006F0C57"/>
    <w:rsid w:val="007128F5"/>
    <w:rsid w:val="00720F78"/>
    <w:rsid w:val="007213C1"/>
    <w:rsid w:val="007279B0"/>
    <w:rsid w:val="0073432F"/>
    <w:rsid w:val="00734531"/>
    <w:rsid w:val="00734E3E"/>
    <w:rsid w:val="007350D3"/>
    <w:rsid w:val="007368B5"/>
    <w:rsid w:val="00737F44"/>
    <w:rsid w:val="00743CDC"/>
    <w:rsid w:val="00754201"/>
    <w:rsid w:val="00754D02"/>
    <w:rsid w:val="00762CE1"/>
    <w:rsid w:val="0076356D"/>
    <w:rsid w:val="007816C0"/>
    <w:rsid w:val="00781B23"/>
    <w:rsid w:val="00786C80"/>
    <w:rsid w:val="00794353"/>
    <w:rsid w:val="00794A47"/>
    <w:rsid w:val="007B00B7"/>
    <w:rsid w:val="007B7927"/>
    <w:rsid w:val="007C3614"/>
    <w:rsid w:val="007C3E56"/>
    <w:rsid w:val="007D00B1"/>
    <w:rsid w:val="007D6464"/>
    <w:rsid w:val="007E04EF"/>
    <w:rsid w:val="007E5A2C"/>
    <w:rsid w:val="007F1064"/>
    <w:rsid w:val="007F4DDA"/>
    <w:rsid w:val="007F696F"/>
    <w:rsid w:val="008131B4"/>
    <w:rsid w:val="00831D78"/>
    <w:rsid w:val="0083734D"/>
    <w:rsid w:val="00843702"/>
    <w:rsid w:val="00853F24"/>
    <w:rsid w:val="0087050D"/>
    <w:rsid w:val="00881D11"/>
    <w:rsid w:val="00895E61"/>
    <w:rsid w:val="008A1227"/>
    <w:rsid w:val="008B0E0A"/>
    <w:rsid w:val="008B5E60"/>
    <w:rsid w:val="008B730A"/>
    <w:rsid w:val="008C3928"/>
    <w:rsid w:val="008D3920"/>
    <w:rsid w:val="008D6B9B"/>
    <w:rsid w:val="008F23CC"/>
    <w:rsid w:val="008F2DBF"/>
    <w:rsid w:val="008F49EA"/>
    <w:rsid w:val="0090466B"/>
    <w:rsid w:val="009079E6"/>
    <w:rsid w:val="00907E7E"/>
    <w:rsid w:val="00912365"/>
    <w:rsid w:val="009168C9"/>
    <w:rsid w:val="00916F8B"/>
    <w:rsid w:val="00917804"/>
    <w:rsid w:val="009208D1"/>
    <w:rsid w:val="00924702"/>
    <w:rsid w:val="00936ADB"/>
    <w:rsid w:val="00942D28"/>
    <w:rsid w:val="00945152"/>
    <w:rsid w:val="00945D8D"/>
    <w:rsid w:val="00951E9E"/>
    <w:rsid w:val="00955039"/>
    <w:rsid w:val="009630B3"/>
    <w:rsid w:val="00965B87"/>
    <w:rsid w:val="009730C1"/>
    <w:rsid w:val="009745A8"/>
    <w:rsid w:val="00975A12"/>
    <w:rsid w:val="00997DE4"/>
    <w:rsid w:val="009A2952"/>
    <w:rsid w:val="009A354A"/>
    <w:rsid w:val="009C5CBC"/>
    <w:rsid w:val="009D4561"/>
    <w:rsid w:val="009D4C27"/>
    <w:rsid w:val="009D5A6E"/>
    <w:rsid w:val="009E2D1D"/>
    <w:rsid w:val="009F3A2D"/>
    <w:rsid w:val="009F6CA0"/>
    <w:rsid w:val="00A413E6"/>
    <w:rsid w:val="00A4253E"/>
    <w:rsid w:val="00A6211B"/>
    <w:rsid w:val="00A73242"/>
    <w:rsid w:val="00A818B7"/>
    <w:rsid w:val="00A940A1"/>
    <w:rsid w:val="00AD615D"/>
    <w:rsid w:val="00AE5FC9"/>
    <w:rsid w:val="00AF5D61"/>
    <w:rsid w:val="00B11D99"/>
    <w:rsid w:val="00B30C34"/>
    <w:rsid w:val="00B37F73"/>
    <w:rsid w:val="00B46B94"/>
    <w:rsid w:val="00B517E9"/>
    <w:rsid w:val="00B547CB"/>
    <w:rsid w:val="00B62340"/>
    <w:rsid w:val="00B749F9"/>
    <w:rsid w:val="00B817BF"/>
    <w:rsid w:val="00B928DF"/>
    <w:rsid w:val="00BA1869"/>
    <w:rsid w:val="00BA6626"/>
    <w:rsid w:val="00BB1070"/>
    <w:rsid w:val="00BC63A4"/>
    <w:rsid w:val="00BC7619"/>
    <w:rsid w:val="00BD031A"/>
    <w:rsid w:val="00BD1943"/>
    <w:rsid w:val="00BD32DB"/>
    <w:rsid w:val="00BE1365"/>
    <w:rsid w:val="00BE16A9"/>
    <w:rsid w:val="00BF23D0"/>
    <w:rsid w:val="00BF455F"/>
    <w:rsid w:val="00BF58A4"/>
    <w:rsid w:val="00BF5F30"/>
    <w:rsid w:val="00BF6857"/>
    <w:rsid w:val="00C00313"/>
    <w:rsid w:val="00C02494"/>
    <w:rsid w:val="00C05CC1"/>
    <w:rsid w:val="00C244BB"/>
    <w:rsid w:val="00C43610"/>
    <w:rsid w:val="00C53E3A"/>
    <w:rsid w:val="00C54571"/>
    <w:rsid w:val="00C656A9"/>
    <w:rsid w:val="00C86339"/>
    <w:rsid w:val="00C9166F"/>
    <w:rsid w:val="00C953D9"/>
    <w:rsid w:val="00CA58D2"/>
    <w:rsid w:val="00CB05B7"/>
    <w:rsid w:val="00CB50F6"/>
    <w:rsid w:val="00CB59DC"/>
    <w:rsid w:val="00CB61C4"/>
    <w:rsid w:val="00CB6833"/>
    <w:rsid w:val="00CC4453"/>
    <w:rsid w:val="00CE0500"/>
    <w:rsid w:val="00CE5F10"/>
    <w:rsid w:val="00CF1B28"/>
    <w:rsid w:val="00D006FD"/>
    <w:rsid w:val="00D1392E"/>
    <w:rsid w:val="00D17CC1"/>
    <w:rsid w:val="00D2178C"/>
    <w:rsid w:val="00D23753"/>
    <w:rsid w:val="00D40348"/>
    <w:rsid w:val="00D41049"/>
    <w:rsid w:val="00D537F6"/>
    <w:rsid w:val="00D617E0"/>
    <w:rsid w:val="00D6341D"/>
    <w:rsid w:val="00D63445"/>
    <w:rsid w:val="00D66AF4"/>
    <w:rsid w:val="00D77F9D"/>
    <w:rsid w:val="00DB1C6D"/>
    <w:rsid w:val="00DC6A09"/>
    <w:rsid w:val="00DD2B4D"/>
    <w:rsid w:val="00DD6BE3"/>
    <w:rsid w:val="00DD780F"/>
    <w:rsid w:val="00DE29D0"/>
    <w:rsid w:val="00DE71B2"/>
    <w:rsid w:val="00DE7AC8"/>
    <w:rsid w:val="00DF0C29"/>
    <w:rsid w:val="00E0398C"/>
    <w:rsid w:val="00E13BD5"/>
    <w:rsid w:val="00E1470A"/>
    <w:rsid w:val="00E229CD"/>
    <w:rsid w:val="00E23F67"/>
    <w:rsid w:val="00E30C67"/>
    <w:rsid w:val="00E67586"/>
    <w:rsid w:val="00E722D2"/>
    <w:rsid w:val="00E73985"/>
    <w:rsid w:val="00E92A15"/>
    <w:rsid w:val="00E94004"/>
    <w:rsid w:val="00E94B74"/>
    <w:rsid w:val="00EA3422"/>
    <w:rsid w:val="00EC16AC"/>
    <w:rsid w:val="00ED2560"/>
    <w:rsid w:val="00EE7AC0"/>
    <w:rsid w:val="00EF37FB"/>
    <w:rsid w:val="00EF576F"/>
    <w:rsid w:val="00F00C6C"/>
    <w:rsid w:val="00F27BE0"/>
    <w:rsid w:val="00F40FCC"/>
    <w:rsid w:val="00F551F4"/>
    <w:rsid w:val="00F652E9"/>
    <w:rsid w:val="00F81C25"/>
    <w:rsid w:val="00FA3724"/>
    <w:rsid w:val="00FA3AB1"/>
    <w:rsid w:val="00FA4471"/>
    <w:rsid w:val="00FB1B06"/>
    <w:rsid w:val="00FB716A"/>
    <w:rsid w:val="00FC51CA"/>
    <w:rsid w:val="00FD018D"/>
    <w:rsid w:val="00FE2522"/>
    <w:rsid w:val="00FE2E9B"/>
    <w:rsid w:val="00FE7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C8"/>
    <w:rPr>
      <w:kern w:val="0"/>
      <w:sz w:val="24"/>
      <w:szCs w:val="24"/>
      <w:lang w:eastAsia="en-US"/>
    </w:rPr>
  </w:style>
  <w:style w:type="paragraph" w:styleId="1">
    <w:name w:val="heading 1"/>
    <w:basedOn w:val="a"/>
    <w:next w:val="a0"/>
    <w:link w:val="1Char"/>
    <w:uiPriority w:val="99"/>
    <w:qFormat/>
    <w:rsid w:val="00DE7AC8"/>
    <w:pPr>
      <w:keepNext/>
      <w:keepLines/>
      <w:pageBreakBefore/>
      <w:spacing w:line="480" w:lineRule="auto"/>
      <w:jc w:val="center"/>
      <w:outlineLvl w:val="0"/>
    </w:pPr>
    <w:rPr>
      <w:rFonts w:cs="Arial"/>
      <w:bCs/>
      <w:caps/>
      <w:szCs w:val="32"/>
    </w:rPr>
  </w:style>
  <w:style w:type="paragraph" w:styleId="2">
    <w:name w:val="heading 2"/>
    <w:basedOn w:val="a"/>
    <w:next w:val="a0"/>
    <w:link w:val="2Char"/>
    <w:uiPriority w:val="99"/>
    <w:qFormat/>
    <w:rsid w:val="00DE7AC8"/>
    <w:pPr>
      <w:keepNext/>
      <w:keepLines/>
      <w:spacing w:line="480" w:lineRule="auto"/>
      <w:jc w:val="center"/>
      <w:outlineLvl w:val="1"/>
    </w:pPr>
    <w:rPr>
      <w:rFonts w:cs="Arial"/>
      <w:bCs/>
      <w:iCs/>
      <w:szCs w:val="28"/>
    </w:rPr>
  </w:style>
  <w:style w:type="paragraph" w:styleId="3">
    <w:name w:val="heading 3"/>
    <w:basedOn w:val="a"/>
    <w:next w:val="a0"/>
    <w:link w:val="3Char"/>
    <w:uiPriority w:val="99"/>
    <w:qFormat/>
    <w:rsid w:val="00DE7AC8"/>
    <w:pPr>
      <w:keepNext/>
      <w:keepLines/>
      <w:spacing w:line="480" w:lineRule="auto"/>
      <w:jc w:val="center"/>
      <w:outlineLvl w:val="2"/>
    </w:pPr>
    <w:rPr>
      <w:rFonts w:cs="Arial"/>
      <w:bCs/>
      <w:i/>
      <w:szCs w:val="26"/>
    </w:rPr>
  </w:style>
  <w:style w:type="paragraph" w:styleId="4">
    <w:name w:val="heading 4"/>
    <w:basedOn w:val="a"/>
    <w:next w:val="a0"/>
    <w:link w:val="4Char"/>
    <w:uiPriority w:val="99"/>
    <w:qFormat/>
    <w:rsid w:val="00DE7AC8"/>
    <w:pPr>
      <w:keepNext/>
      <w:keepLines/>
      <w:spacing w:line="480" w:lineRule="auto"/>
      <w:outlineLvl w:val="3"/>
    </w:pPr>
    <w:rPr>
      <w:bCs/>
      <w:i/>
      <w:szCs w:val="28"/>
    </w:rPr>
  </w:style>
  <w:style w:type="paragraph" w:styleId="5">
    <w:name w:val="heading 5"/>
    <w:basedOn w:val="a"/>
    <w:next w:val="1"/>
    <w:link w:val="5Char"/>
    <w:uiPriority w:val="99"/>
    <w:qFormat/>
    <w:rsid w:val="00DE7AC8"/>
    <w:pPr>
      <w:keepNext/>
      <w:keepLines/>
      <w:spacing w:line="480" w:lineRule="auto"/>
      <w:ind w:firstLine="720"/>
      <w:outlineLvl w:val="4"/>
    </w:pPr>
    <w:rPr>
      <w:bCs/>
      <w:i/>
      <w:iCs/>
      <w:caps/>
      <w:szCs w:val="26"/>
    </w:rPr>
  </w:style>
  <w:style w:type="paragraph" w:styleId="9">
    <w:name w:val="heading 9"/>
    <w:basedOn w:val="a"/>
    <w:next w:val="a"/>
    <w:link w:val="9Char"/>
    <w:uiPriority w:val="99"/>
    <w:qFormat/>
    <w:rsid w:val="00DE7AC8"/>
    <w:pPr>
      <w:keepNext/>
      <w:keepLines/>
      <w:pageBreakBefore/>
      <w:spacing w:line="480" w:lineRule="auto"/>
      <w:jc w:val="center"/>
      <w:outlineLvl w:val="8"/>
    </w:pPr>
    <w:rPr>
      <w:rFonts w:cs="Arial"/>
      <w:caps/>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E47B89"/>
    <w:rPr>
      <w:b/>
      <w:bCs/>
      <w:kern w:val="44"/>
      <w:sz w:val="44"/>
      <w:szCs w:val="44"/>
      <w:lang w:eastAsia="en-US"/>
    </w:rPr>
  </w:style>
  <w:style w:type="character" w:customStyle="1" w:styleId="2Char">
    <w:name w:val="标题 2 Char"/>
    <w:basedOn w:val="a1"/>
    <w:link w:val="2"/>
    <w:uiPriority w:val="9"/>
    <w:semiHidden/>
    <w:rsid w:val="00E47B89"/>
    <w:rPr>
      <w:rFonts w:asciiTheme="majorHAnsi" w:eastAsiaTheme="majorEastAsia" w:hAnsiTheme="majorHAnsi" w:cstheme="majorBidi"/>
      <w:b/>
      <w:bCs/>
      <w:kern w:val="0"/>
      <w:sz w:val="32"/>
      <w:szCs w:val="32"/>
      <w:lang w:eastAsia="en-US"/>
    </w:rPr>
  </w:style>
  <w:style w:type="character" w:customStyle="1" w:styleId="3Char">
    <w:name w:val="标题 3 Char"/>
    <w:basedOn w:val="a1"/>
    <w:link w:val="3"/>
    <w:uiPriority w:val="9"/>
    <w:semiHidden/>
    <w:rsid w:val="00E47B89"/>
    <w:rPr>
      <w:b/>
      <w:bCs/>
      <w:kern w:val="0"/>
      <w:sz w:val="32"/>
      <w:szCs w:val="32"/>
      <w:lang w:eastAsia="en-US"/>
    </w:rPr>
  </w:style>
  <w:style w:type="character" w:customStyle="1" w:styleId="4Char">
    <w:name w:val="标题 4 Char"/>
    <w:basedOn w:val="a1"/>
    <w:link w:val="4"/>
    <w:uiPriority w:val="9"/>
    <w:semiHidden/>
    <w:rsid w:val="00E47B89"/>
    <w:rPr>
      <w:rFonts w:asciiTheme="majorHAnsi" w:eastAsiaTheme="majorEastAsia" w:hAnsiTheme="majorHAnsi" w:cstheme="majorBidi"/>
      <w:b/>
      <w:bCs/>
      <w:kern w:val="0"/>
      <w:sz w:val="28"/>
      <w:szCs w:val="28"/>
      <w:lang w:eastAsia="en-US"/>
    </w:rPr>
  </w:style>
  <w:style w:type="character" w:customStyle="1" w:styleId="5Char">
    <w:name w:val="标题 5 Char"/>
    <w:basedOn w:val="a1"/>
    <w:link w:val="5"/>
    <w:uiPriority w:val="9"/>
    <w:semiHidden/>
    <w:rsid w:val="00E47B89"/>
    <w:rPr>
      <w:b/>
      <w:bCs/>
      <w:kern w:val="0"/>
      <w:sz w:val="28"/>
      <w:szCs w:val="28"/>
      <w:lang w:eastAsia="en-US"/>
    </w:rPr>
  </w:style>
  <w:style w:type="character" w:customStyle="1" w:styleId="9Char">
    <w:name w:val="标题 9 Char"/>
    <w:basedOn w:val="a1"/>
    <w:link w:val="9"/>
    <w:uiPriority w:val="9"/>
    <w:semiHidden/>
    <w:rsid w:val="00E47B89"/>
    <w:rPr>
      <w:rFonts w:asciiTheme="majorHAnsi" w:eastAsiaTheme="majorEastAsia" w:hAnsiTheme="majorHAnsi" w:cstheme="majorBidi"/>
      <w:kern w:val="0"/>
      <w:szCs w:val="21"/>
      <w:lang w:eastAsia="en-US"/>
    </w:rPr>
  </w:style>
  <w:style w:type="paragraph" w:styleId="a4">
    <w:name w:val="header"/>
    <w:basedOn w:val="a"/>
    <w:link w:val="Char"/>
    <w:uiPriority w:val="99"/>
    <w:rsid w:val="00DE7AC8"/>
    <w:pPr>
      <w:tabs>
        <w:tab w:val="center" w:pos="4320"/>
        <w:tab w:val="right" w:pos="8640"/>
      </w:tabs>
      <w:spacing w:after="240"/>
    </w:pPr>
  </w:style>
  <w:style w:type="character" w:customStyle="1" w:styleId="Char">
    <w:name w:val="页眉 Char"/>
    <w:basedOn w:val="a1"/>
    <w:link w:val="a4"/>
    <w:uiPriority w:val="99"/>
    <w:semiHidden/>
    <w:rsid w:val="00E47B89"/>
    <w:rPr>
      <w:kern w:val="0"/>
      <w:sz w:val="18"/>
      <w:szCs w:val="18"/>
      <w:lang w:eastAsia="en-US"/>
    </w:rPr>
  </w:style>
  <w:style w:type="character" w:styleId="HTML">
    <w:name w:val="HTML Keyboard"/>
    <w:basedOn w:val="a1"/>
    <w:uiPriority w:val="99"/>
    <w:rsid w:val="00DE7AC8"/>
    <w:rPr>
      <w:rFonts w:ascii="Courier New" w:hAnsi="Courier New" w:cs="Times New Roman"/>
      <w:sz w:val="20"/>
      <w:szCs w:val="20"/>
    </w:rPr>
  </w:style>
  <w:style w:type="character" w:styleId="a5">
    <w:name w:val="page number"/>
    <w:basedOn w:val="a1"/>
    <w:uiPriority w:val="99"/>
    <w:rsid w:val="00DE7AC8"/>
    <w:rPr>
      <w:rFonts w:cs="Times New Roman"/>
    </w:rPr>
  </w:style>
  <w:style w:type="character" w:styleId="a6">
    <w:name w:val="line number"/>
    <w:basedOn w:val="a1"/>
    <w:uiPriority w:val="99"/>
    <w:rsid w:val="00781B23"/>
    <w:rPr>
      <w:rFonts w:cs="Times New Roman"/>
    </w:rPr>
  </w:style>
  <w:style w:type="paragraph" w:styleId="a7">
    <w:name w:val="footer"/>
    <w:basedOn w:val="a"/>
    <w:link w:val="Char0"/>
    <w:uiPriority w:val="99"/>
    <w:rsid w:val="00DE7AC8"/>
    <w:pPr>
      <w:tabs>
        <w:tab w:val="center" w:pos="4320"/>
        <w:tab w:val="right" w:pos="8640"/>
      </w:tabs>
    </w:pPr>
  </w:style>
  <w:style w:type="character" w:customStyle="1" w:styleId="Char0">
    <w:name w:val="页脚 Char"/>
    <w:basedOn w:val="a1"/>
    <w:link w:val="a7"/>
    <w:uiPriority w:val="99"/>
    <w:locked/>
    <w:rsid w:val="002A1094"/>
    <w:rPr>
      <w:rFonts w:cs="Times New Roman"/>
      <w:sz w:val="24"/>
      <w:szCs w:val="24"/>
    </w:rPr>
  </w:style>
  <w:style w:type="paragraph" w:styleId="a0">
    <w:name w:val="Body Text"/>
    <w:basedOn w:val="a"/>
    <w:link w:val="Char1"/>
    <w:uiPriority w:val="99"/>
    <w:rsid w:val="00DE7AC8"/>
    <w:pPr>
      <w:suppressAutoHyphens/>
      <w:spacing w:line="480" w:lineRule="auto"/>
      <w:ind w:firstLine="720"/>
    </w:pPr>
  </w:style>
  <w:style w:type="character" w:customStyle="1" w:styleId="Char1">
    <w:name w:val="正文文本 Char"/>
    <w:basedOn w:val="a1"/>
    <w:link w:val="a0"/>
    <w:uiPriority w:val="99"/>
    <w:semiHidden/>
    <w:rsid w:val="00E47B89"/>
    <w:rPr>
      <w:kern w:val="0"/>
      <w:sz w:val="24"/>
      <w:szCs w:val="24"/>
      <w:lang w:eastAsia="en-US"/>
    </w:rPr>
  </w:style>
  <w:style w:type="paragraph" w:styleId="a8">
    <w:name w:val="Title"/>
    <w:basedOn w:val="a"/>
    <w:link w:val="Char2"/>
    <w:uiPriority w:val="99"/>
    <w:qFormat/>
    <w:rsid w:val="00DE7AC8"/>
    <w:pPr>
      <w:spacing w:line="480" w:lineRule="auto"/>
      <w:jc w:val="center"/>
    </w:pPr>
    <w:rPr>
      <w:rFonts w:cs="Arial"/>
      <w:bCs/>
      <w:kern w:val="28"/>
      <w:szCs w:val="32"/>
    </w:rPr>
  </w:style>
  <w:style w:type="character" w:customStyle="1" w:styleId="Char2">
    <w:name w:val="标题 Char"/>
    <w:basedOn w:val="a1"/>
    <w:link w:val="a8"/>
    <w:uiPriority w:val="10"/>
    <w:rsid w:val="00E47B89"/>
    <w:rPr>
      <w:rFonts w:asciiTheme="majorHAnsi" w:hAnsiTheme="majorHAnsi" w:cstheme="majorBidi"/>
      <w:b/>
      <w:bCs/>
      <w:kern w:val="0"/>
      <w:sz w:val="32"/>
      <w:szCs w:val="32"/>
      <w:lang w:eastAsia="en-US"/>
    </w:rPr>
  </w:style>
  <w:style w:type="paragraph" w:styleId="20">
    <w:name w:val="toc 2"/>
    <w:basedOn w:val="a"/>
    <w:next w:val="a"/>
    <w:autoRedefine/>
    <w:uiPriority w:val="99"/>
    <w:semiHidden/>
    <w:rsid w:val="00DE7AC8"/>
    <w:pPr>
      <w:spacing w:after="240"/>
      <w:ind w:left="720"/>
    </w:pPr>
  </w:style>
  <w:style w:type="paragraph" w:styleId="10">
    <w:name w:val="toc 1"/>
    <w:basedOn w:val="a"/>
    <w:next w:val="a"/>
    <w:autoRedefine/>
    <w:uiPriority w:val="99"/>
    <w:semiHidden/>
    <w:rsid w:val="00DE7AC8"/>
    <w:pPr>
      <w:spacing w:after="240"/>
    </w:pPr>
    <w:rPr>
      <w:caps/>
    </w:rPr>
  </w:style>
  <w:style w:type="character" w:styleId="a9">
    <w:name w:val="Hyperlink"/>
    <w:basedOn w:val="a1"/>
    <w:uiPriority w:val="99"/>
    <w:rsid w:val="00DE7AC8"/>
    <w:rPr>
      <w:rFonts w:cs="Times New Roman"/>
      <w:color w:val="0000FF"/>
      <w:u w:val="single"/>
    </w:rPr>
  </w:style>
  <w:style w:type="paragraph" w:customStyle="1" w:styleId="AbstractText">
    <w:name w:val="Abstract Text"/>
    <w:basedOn w:val="a"/>
    <w:uiPriority w:val="99"/>
    <w:rsid w:val="00DE7AC8"/>
    <w:pPr>
      <w:spacing w:line="480" w:lineRule="auto"/>
    </w:pPr>
  </w:style>
  <w:style w:type="character" w:styleId="aa">
    <w:name w:val="annotation reference"/>
    <w:basedOn w:val="a1"/>
    <w:uiPriority w:val="99"/>
    <w:semiHidden/>
    <w:rsid w:val="00DE7AC8"/>
    <w:rPr>
      <w:rFonts w:cs="Times New Roman"/>
      <w:sz w:val="16"/>
      <w:szCs w:val="16"/>
    </w:rPr>
  </w:style>
  <w:style w:type="paragraph" w:styleId="ab">
    <w:name w:val="Body Text Indent"/>
    <w:basedOn w:val="a"/>
    <w:link w:val="Char3"/>
    <w:uiPriority w:val="99"/>
    <w:rsid w:val="00DE7AC8"/>
    <w:pPr>
      <w:ind w:left="720"/>
    </w:pPr>
  </w:style>
  <w:style w:type="character" w:customStyle="1" w:styleId="Char3">
    <w:name w:val="正文文本缩进 Char"/>
    <w:basedOn w:val="a1"/>
    <w:link w:val="ab"/>
    <w:uiPriority w:val="99"/>
    <w:semiHidden/>
    <w:rsid w:val="00E47B89"/>
    <w:rPr>
      <w:kern w:val="0"/>
      <w:sz w:val="24"/>
      <w:szCs w:val="24"/>
      <w:lang w:eastAsia="en-US"/>
    </w:rPr>
  </w:style>
  <w:style w:type="paragraph" w:styleId="ac">
    <w:name w:val="Block Text"/>
    <w:basedOn w:val="a"/>
    <w:uiPriority w:val="99"/>
    <w:rsid w:val="00DE7AC8"/>
    <w:pPr>
      <w:ind w:left="720" w:right="720"/>
    </w:pPr>
  </w:style>
  <w:style w:type="paragraph" w:styleId="ad">
    <w:name w:val="caption"/>
    <w:basedOn w:val="a"/>
    <w:next w:val="a"/>
    <w:uiPriority w:val="99"/>
    <w:qFormat/>
    <w:rsid w:val="00DE7AC8"/>
    <w:pPr>
      <w:keepLines/>
      <w:spacing w:after="240"/>
    </w:pPr>
    <w:rPr>
      <w:bCs/>
      <w:i/>
      <w:szCs w:val="20"/>
    </w:rPr>
  </w:style>
  <w:style w:type="paragraph" w:styleId="ae">
    <w:name w:val="annotation text"/>
    <w:basedOn w:val="a"/>
    <w:link w:val="Char4"/>
    <w:uiPriority w:val="99"/>
    <w:semiHidden/>
    <w:rsid w:val="00DE7AC8"/>
    <w:rPr>
      <w:sz w:val="20"/>
      <w:szCs w:val="20"/>
    </w:rPr>
  </w:style>
  <w:style w:type="character" w:customStyle="1" w:styleId="Char4">
    <w:name w:val="批注文字 Char"/>
    <w:basedOn w:val="a1"/>
    <w:link w:val="ae"/>
    <w:uiPriority w:val="99"/>
    <w:semiHidden/>
    <w:locked/>
    <w:rsid w:val="00506D2B"/>
    <w:rPr>
      <w:rFonts w:cs="Times New Roman"/>
    </w:rPr>
  </w:style>
  <w:style w:type="paragraph" w:customStyle="1" w:styleId="SubmissionInfo">
    <w:name w:val="Submission Info"/>
    <w:basedOn w:val="a"/>
    <w:next w:val="a"/>
    <w:uiPriority w:val="99"/>
    <w:rsid w:val="00DE7AC8"/>
    <w:pPr>
      <w:spacing w:before="1200" w:after="1200"/>
      <w:ind w:left="1440" w:right="1440"/>
      <w:jc w:val="center"/>
    </w:pPr>
  </w:style>
  <w:style w:type="paragraph" w:customStyle="1" w:styleId="InstitutionInformation">
    <w:name w:val="Institution Information"/>
    <w:basedOn w:val="a"/>
    <w:next w:val="a"/>
    <w:uiPriority w:val="99"/>
    <w:rsid w:val="00DE7AC8"/>
    <w:pPr>
      <w:spacing w:before="1200"/>
      <w:jc w:val="center"/>
    </w:pPr>
  </w:style>
  <w:style w:type="paragraph" w:styleId="30">
    <w:name w:val="toc 3"/>
    <w:basedOn w:val="a"/>
    <w:next w:val="a"/>
    <w:autoRedefine/>
    <w:uiPriority w:val="99"/>
    <w:semiHidden/>
    <w:rsid w:val="00DE7AC8"/>
    <w:pPr>
      <w:spacing w:after="240"/>
      <w:ind w:left="1440"/>
    </w:pPr>
  </w:style>
  <w:style w:type="paragraph" w:styleId="40">
    <w:name w:val="toc 4"/>
    <w:basedOn w:val="a"/>
    <w:next w:val="a"/>
    <w:autoRedefine/>
    <w:uiPriority w:val="99"/>
    <w:semiHidden/>
    <w:rsid w:val="00DE7AC8"/>
    <w:pPr>
      <w:spacing w:after="240"/>
      <w:ind w:left="720"/>
    </w:pPr>
  </w:style>
  <w:style w:type="paragraph" w:styleId="50">
    <w:name w:val="toc 5"/>
    <w:basedOn w:val="a"/>
    <w:next w:val="a"/>
    <w:autoRedefine/>
    <w:uiPriority w:val="99"/>
    <w:semiHidden/>
    <w:rsid w:val="00DE7AC8"/>
    <w:pPr>
      <w:ind w:left="960"/>
    </w:pPr>
  </w:style>
  <w:style w:type="paragraph" w:styleId="6">
    <w:name w:val="toc 6"/>
    <w:basedOn w:val="a"/>
    <w:next w:val="a"/>
    <w:autoRedefine/>
    <w:uiPriority w:val="99"/>
    <w:semiHidden/>
    <w:rsid w:val="00DE7AC8"/>
    <w:pPr>
      <w:ind w:left="1200"/>
    </w:pPr>
  </w:style>
  <w:style w:type="paragraph" w:styleId="7">
    <w:name w:val="toc 7"/>
    <w:basedOn w:val="a"/>
    <w:next w:val="a"/>
    <w:autoRedefine/>
    <w:uiPriority w:val="99"/>
    <w:semiHidden/>
    <w:rsid w:val="00DE7AC8"/>
    <w:pPr>
      <w:ind w:left="1440"/>
    </w:pPr>
  </w:style>
  <w:style w:type="paragraph" w:styleId="8">
    <w:name w:val="toc 8"/>
    <w:basedOn w:val="a"/>
    <w:next w:val="a"/>
    <w:autoRedefine/>
    <w:uiPriority w:val="99"/>
    <w:semiHidden/>
    <w:rsid w:val="00DE7AC8"/>
    <w:pPr>
      <w:ind w:left="1680"/>
    </w:pPr>
  </w:style>
  <w:style w:type="paragraph" w:styleId="90">
    <w:name w:val="toc 9"/>
    <w:basedOn w:val="a"/>
    <w:next w:val="a"/>
    <w:autoRedefine/>
    <w:uiPriority w:val="99"/>
    <w:semiHidden/>
    <w:rsid w:val="00DE7AC8"/>
    <w:pPr>
      <w:ind w:left="1920"/>
    </w:pPr>
  </w:style>
  <w:style w:type="paragraph" w:styleId="af">
    <w:name w:val="table of figures"/>
    <w:basedOn w:val="a"/>
    <w:next w:val="a"/>
    <w:uiPriority w:val="99"/>
    <w:semiHidden/>
    <w:rsid w:val="00DE7AC8"/>
    <w:pPr>
      <w:spacing w:line="480" w:lineRule="auto"/>
      <w:ind w:left="475" w:hanging="475"/>
    </w:pPr>
  </w:style>
  <w:style w:type="character" w:styleId="af0">
    <w:name w:val="footnote reference"/>
    <w:basedOn w:val="a1"/>
    <w:uiPriority w:val="99"/>
    <w:semiHidden/>
    <w:rsid w:val="00DE7AC8"/>
    <w:rPr>
      <w:rFonts w:cs="Times New Roman"/>
      <w:vertAlign w:val="superscript"/>
    </w:rPr>
  </w:style>
  <w:style w:type="paragraph" w:styleId="af1">
    <w:name w:val="Balloon Text"/>
    <w:basedOn w:val="a"/>
    <w:link w:val="Char5"/>
    <w:uiPriority w:val="99"/>
    <w:rsid w:val="009745A8"/>
    <w:rPr>
      <w:rFonts w:ascii="Tahoma" w:hAnsi="Tahoma" w:cs="Tahoma"/>
      <w:sz w:val="16"/>
      <w:szCs w:val="16"/>
    </w:rPr>
  </w:style>
  <w:style w:type="character" w:customStyle="1" w:styleId="Char5">
    <w:name w:val="批注框文本 Char"/>
    <w:basedOn w:val="a1"/>
    <w:link w:val="af1"/>
    <w:uiPriority w:val="99"/>
    <w:locked/>
    <w:rsid w:val="009745A8"/>
    <w:rPr>
      <w:rFonts w:ascii="Tahoma" w:hAnsi="Tahoma" w:cs="Tahoma"/>
      <w:sz w:val="16"/>
      <w:szCs w:val="16"/>
    </w:rPr>
  </w:style>
  <w:style w:type="paragraph" w:styleId="af2">
    <w:name w:val="annotation subject"/>
    <w:basedOn w:val="ae"/>
    <w:next w:val="ae"/>
    <w:link w:val="Char6"/>
    <w:uiPriority w:val="99"/>
    <w:rsid w:val="00506D2B"/>
    <w:rPr>
      <w:b/>
      <w:bCs/>
    </w:rPr>
  </w:style>
  <w:style w:type="character" w:customStyle="1" w:styleId="Char6">
    <w:name w:val="批注主题 Char"/>
    <w:basedOn w:val="Char4"/>
    <w:link w:val="af2"/>
    <w:uiPriority w:val="99"/>
    <w:locked/>
    <w:rsid w:val="00506D2B"/>
    <w:rPr>
      <w:rFonts w:cs="Times New Roman"/>
      <w:b/>
      <w:bCs/>
    </w:rPr>
  </w:style>
  <w:style w:type="character" w:customStyle="1" w:styleId="st">
    <w:name w:val="st"/>
    <w:basedOn w:val="a1"/>
    <w:uiPriority w:val="99"/>
    <w:rsid w:val="00CC4453"/>
    <w:rPr>
      <w:rFonts w:cs="Times New Roman"/>
    </w:rPr>
  </w:style>
  <w:style w:type="character" w:styleId="af3">
    <w:name w:val="Emphasis"/>
    <w:basedOn w:val="a1"/>
    <w:uiPriority w:val="99"/>
    <w:qFormat/>
    <w:rsid w:val="00CC4453"/>
    <w:rPr>
      <w:rFonts w:cs="Times New Roman"/>
      <w:i/>
      <w:iCs/>
    </w:rPr>
  </w:style>
  <w:style w:type="character" w:customStyle="1" w:styleId="ttitle">
    <w:name w:val="ttitle"/>
    <w:basedOn w:val="a1"/>
    <w:uiPriority w:val="99"/>
    <w:rsid w:val="00853F24"/>
    <w:rPr>
      <w:rFonts w:cs="Times New Roman"/>
    </w:rPr>
  </w:style>
  <w:style w:type="character" w:customStyle="1" w:styleId="label">
    <w:name w:val="label"/>
    <w:basedOn w:val="a1"/>
    <w:uiPriority w:val="99"/>
    <w:rsid w:val="00853F24"/>
    <w:rPr>
      <w:rFonts w:cs="Times New Roman"/>
    </w:rPr>
  </w:style>
  <w:style w:type="character" w:styleId="af4">
    <w:name w:val="Strong"/>
    <w:basedOn w:val="a1"/>
    <w:uiPriority w:val="99"/>
    <w:qFormat/>
    <w:rsid w:val="009A354A"/>
    <w:rPr>
      <w:rFonts w:cs="Times New Roman"/>
      <w:b/>
      <w:bCs/>
    </w:rPr>
  </w:style>
  <w:style w:type="character" w:customStyle="1" w:styleId="ref3">
    <w:name w:val="ref3"/>
    <w:basedOn w:val="a1"/>
    <w:uiPriority w:val="99"/>
    <w:rsid w:val="00B62340"/>
    <w:rPr>
      <w:rFonts w:cs="Times New Roman"/>
    </w:rPr>
  </w:style>
  <w:style w:type="paragraph" w:styleId="af5">
    <w:name w:val="List Paragraph"/>
    <w:basedOn w:val="a"/>
    <w:uiPriority w:val="99"/>
    <w:qFormat/>
    <w:rsid w:val="009D4561"/>
    <w:pPr>
      <w:ind w:left="720"/>
      <w:contextualSpacing/>
    </w:pPr>
  </w:style>
  <w:style w:type="paragraph" w:styleId="af6">
    <w:name w:val="Normal (Web)"/>
    <w:basedOn w:val="a"/>
    <w:uiPriority w:val="99"/>
    <w:rsid w:val="00C9166F"/>
    <w:pPr>
      <w:spacing w:before="100" w:beforeAutospacing="1" w:after="100" w:afterAutospacing="1"/>
    </w:pPr>
  </w:style>
  <w:style w:type="table" w:styleId="af7">
    <w:name w:val="Table Grid"/>
    <w:basedOn w:val="a2"/>
    <w:uiPriority w:val="99"/>
    <w:rsid w:val="00743CD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1"/>
    <w:uiPriority w:val="99"/>
    <w:rsid w:val="001A329E"/>
    <w:rPr>
      <w:rFonts w:cs="Times New Roman"/>
    </w:rPr>
  </w:style>
  <w:style w:type="paragraph" w:customStyle="1" w:styleId="Default">
    <w:name w:val="Default"/>
    <w:uiPriority w:val="99"/>
    <w:rsid w:val="00917804"/>
    <w:pPr>
      <w:autoSpaceDE w:val="0"/>
      <w:autoSpaceDN w:val="0"/>
      <w:adjustRightInd w:val="0"/>
    </w:pPr>
    <w:rPr>
      <w:rFonts w:ascii="TimesNewRomanPS" w:hAnsi="TimesNewRomanPS" w:cs="TimesNewRomanPS"/>
      <w:color w:val="000000"/>
      <w:kern w:val="0"/>
      <w:sz w:val="24"/>
      <w:szCs w:val="24"/>
      <w:lang w:eastAsia="en-US"/>
    </w:rPr>
  </w:style>
  <w:style w:type="character" w:customStyle="1" w:styleId="A70">
    <w:name w:val="A7"/>
    <w:uiPriority w:val="99"/>
    <w:rsid w:val="00917804"/>
    <w:rPr>
      <w:color w:val="221E1F"/>
      <w:sz w:val="11"/>
    </w:rPr>
  </w:style>
  <w:style w:type="character" w:customStyle="1" w:styleId="highlight">
    <w:name w:val="highlight"/>
    <w:basedOn w:val="a1"/>
    <w:uiPriority w:val="99"/>
    <w:rsid w:val="00E722D2"/>
    <w:rPr>
      <w:rFonts w:cs="Times New Roman"/>
    </w:rPr>
  </w:style>
  <w:style w:type="paragraph" w:customStyle="1" w:styleId="p0">
    <w:name w:val="p0"/>
    <w:basedOn w:val="a"/>
    <w:uiPriority w:val="99"/>
    <w:rsid w:val="006B29B0"/>
    <w:pPr>
      <w:spacing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C8"/>
    <w:rPr>
      <w:kern w:val="0"/>
      <w:sz w:val="24"/>
      <w:szCs w:val="24"/>
      <w:lang w:eastAsia="en-US"/>
    </w:rPr>
  </w:style>
  <w:style w:type="paragraph" w:styleId="1">
    <w:name w:val="heading 1"/>
    <w:basedOn w:val="a"/>
    <w:next w:val="a0"/>
    <w:link w:val="1Char"/>
    <w:uiPriority w:val="99"/>
    <w:qFormat/>
    <w:rsid w:val="00DE7AC8"/>
    <w:pPr>
      <w:keepNext/>
      <w:keepLines/>
      <w:pageBreakBefore/>
      <w:spacing w:line="480" w:lineRule="auto"/>
      <w:jc w:val="center"/>
      <w:outlineLvl w:val="0"/>
    </w:pPr>
    <w:rPr>
      <w:rFonts w:cs="Arial"/>
      <w:bCs/>
      <w:caps/>
      <w:szCs w:val="32"/>
    </w:rPr>
  </w:style>
  <w:style w:type="paragraph" w:styleId="2">
    <w:name w:val="heading 2"/>
    <w:basedOn w:val="a"/>
    <w:next w:val="a0"/>
    <w:link w:val="2Char"/>
    <w:uiPriority w:val="99"/>
    <w:qFormat/>
    <w:rsid w:val="00DE7AC8"/>
    <w:pPr>
      <w:keepNext/>
      <w:keepLines/>
      <w:spacing w:line="480" w:lineRule="auto"/>
      <w:jc w:val="center"/>
      <w:outlineLvl w:val="1"/>
    </w:pPr>
    <w:rPr>
      <w:rFonts w:cs="Arial"/>
      <w:bCs/>
      <w:iCs/>
      <w:szCs w:val="28"/>
    </w:rPr>
  </w:style>
  <w:style w:type="paragraph" w:styleId="3">
    <w:name w:val="heading 3"/>
    <w:basedOn w:val="a"/>
    <w:next w:val="a0"/>
    <w:link w:val="3Char"/>
    <w:uiPriority w:val="99"/>
    <w:qFormat/>
    <w:rsid w:val="00DE7AC8"/>
    <w:pPr>
      <w:keepNext/>
      <w:keepLines/>
      <w:spacing w:line="480" w:lineRule="auto"/>
      <w:jc w:val="center"/>
      <w:outlineLvl w:val="2"/>
    </w:pPr>
    <w:rPr>
      <w:rFonts w:cs="Arial"/>
      <w:bCs/>
      <w:i/>
      <w:szCs w:val="26"/>
    </w:rPr>
  </w:style>
  <w:style w:type="paragraph" w:styleId="4">
    <w:name w:val="heading 4"/>
    <w:basedOn w:val="a"/>
    <w:next w:val="a0"/>
    <w:link w:val="4Char"/>
    <w:uiPriority w:val="99"/>
    <w:qFormat/>
    <w:rsid w:val="00DE7AC8"/>
    <w:pPr>
      <w:keepNext/>
      <w:keepLines/>
      <w:spacing w:line="480" w:lineRule="auto"/>
      <w:outlineLvl w:val="3"/>
    </w:pPr>
    <w:rPr>
      <w:bCs/>
      <w:i/>
      <w:szCs w:val="28"/>
    </w:rPr>
  </w:style>
  <w:style w:type="paragraph" w:styleId="5">
    <w:name w:val="heading 5"/>
    <w:basedOn w:val="a"/>
    <w:next w:val="1"/>
    <w:link w:val="5Char"/>
    <w:uiPriority w:val="99"/>
    <w:qFormat/>
    <w:rsid w:val="00DE7AC8"/>
    <w:pPr>
      <w:keepNext/>
      <w:keepLines/>
      <w:spacing w:line="480" w:lineRule="auto"/>
      <w:ind w:firstLine="720"/>
      <w:outlineLvl w:val="4"/>
    </w:pPr>
    <w:rPr>
      <w:bCs/>
      <w:i/>
      <w:iCs/>
      <w:caps/>
      <w:szCs w:val="26"/>
    </w:rPr>
  </w:style>
  <w:style w:type="paragraph" w:styleId="9">
    <w:name w:val="heading 9"/>
    <w:basedOn w:val="a"/>
    <w:next w:val="a"/>
    <w:link w:val="9Char"/>
    <w:uiPriority w:val="99"/>
    <w:qFormat/>
    <w:rsid w:val="00DE7AC8"/>
    <w:pPr>
      <w:keepNext/>
      <w:keepLines/>
      <w:pageBreakBefore/>
      <w:spacing w:line="480" w:lineRule="auto"/>
      <w:jc w:val="center"/>
      <w:outlineLvl w:val="8"/>
    </w:pPr>
    <w:rPr>
      <w:rFonts w:cs="Arial"/>
      <w:caps/>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E47B89"/>
    <w:rPr>
      <w:b/>
      <w:bCs/>
      <w:kern w:val="44"/>
      <w:sz w:val="44"/>
      <w:szCs w:val="44"/>
      <w:lang w:eastAsia="en-US"/>
    </w:rPr>
  </w:style>
  <w:style w:type="character" w:customStyle="1" w:styleId="2Char">
    <w:name w:val="标题 2 Char"/>
    <w:basedOn w:val="a1"/>
    <w:link w:val="2"/>
    <w:uiPriority w:val="9"/>
    <w:semiHidden/>
    <w:rsid w:val="00E47B89"/>
    <w:rPr>
      <w:rFonts w:asciiTheme="majorHAnsi" w:eastAsiaTheme="majorEastAsia" w:hAnsiTheme="majorHAnsi" w:cstheme="majorBidi"/>
      <w:b/>
      <w:bCs/>
      <w:kern w:val="0"/>
      <w:sz w:val="32"/>
      <w:szCs w:val="32"/>
      <w:lang w:eastAsia="en-US"/>
    </w:rPr>
  </w:style>
  <w:style w:type="character" w:customStyle="1" w:styleId="3Char">
    <w:name w:val="标题 3 Char"/>
    <w:basedOn w:val="a1"/>
    <w:link w:val="3"/>
    <w:uiPriority w:val="9"/>
    <w:semiHidden/>
    <w:rsid w:val="00E47B89"/>
    <w:rPr>
      <w:b/>
      <w:bCs/>
      <w:kern w:val="0"/>
      <w:sz w:val="32"/>
      <w:szCs w:val="32"/>
      <w:lang w:eastAsia="en-US"/>
    </w:rPr>
  </w:style>
  <w:style w:type="character" w:customStyle="1" w:styleId="4Char">
    <w:name w:val="标题 4 Char"/>
    <w:basedOn w:val="a1"/>
    <w:link w:val="4"/>
    <w:uiPriority w:val="9"/>
    <w:semiHidden/>
    <w:rsid w:val="00E47B89"/>
    <w:rPr>
      <w:rFonts w:asciiTheme="majorHAnsi" w:eastAsiaTheme="majorEastAsia" w:hAnsiTheme="majorHAnsi" w:cstheme="majorBidi"/>
      <w:b/>
      <w:bCs/>
      <w:kern w:val="0"/>
      <w:sz w:val="28"/>
      <w:szCs w:val="28"/>
      <w:lang w:eastAsia="en-US"/>
    </w:rPr>
  </w:style>
  <w:style w:type="character" w:customStyle="1" w:styleId="5Char">
    <w:name w:val="标题 5 Char"/>
    <w:basedOn w:val="a1"/>
    <w:link w:val="5"/>
    <w:uiPriority w:val="9"/>
    <w:semiHidden/>
    <w:rsid w:val="00E47B89"/>
    <w:rPr>
      <w:b/>
      <w:bCs/>
      <w:kern w:val="0"/>
      <w:sz w:val="28"/>
      <w:szCs w:val="28"/>
      <w:lang w:eastAsia="en-US"/>
    </w:rPr>
  </w:style>
  <w:style w:type="character" w:customStyle="1" w:styleId="9Char">
    <w:name w:val="标题 9 Char"/>
    <w:basedOn w:val="a1"/>
    <w:link w:val="9"/>
    <w:uiPriority w:val="9"/>
    <w:semiHidden/>
    <w:rsid w:val="00E47B89"/>
    <w:rPr>
      <w:rFonts w:asciiTheme="majorHAnsi" w:eastAsiaTheme="majorEastAsia" w:hAnsiTheme="majorHAnsi" w:cstheme="majorBidi"/>
      <w:kern w:val="0"/>
      <w:szCs w:val="21"/>
      <w:lang w:eastAsia="en-US"/>
    </w:rPr>
  </w:style>
  <w:style w:type="paragraph" w:styleId="a4">
    <w:name w:val="header"/>
    <w:basedOn w:val="a"/>
    <w:link w:val="Char"/>
    <w:uiPriority w:val="99"/>
    <w:rsid w:val="00DE7AC8"/>
    <w:pPr>
      <w:tabs>
        <w:tab w:val="center" w:pos="4320"/>
        <w:tab w:val="right" w:pos="8640"/>
      </w:tabs>
      <w:spacing w:after="240"/>
    </w:pPr>
  </w:style>
  <w:style w:type="character" w:customStyle="1" w:styleId="Char">
    <w:name w:val="页眉 Char"/>
    <w:basedOn w:val="a1"/>
    <w:link w:val="a4"/>
    <w:uiPriority w:val="99"/>
    <w:semiHidden/>
    <w:rsid w:val="00E47B89"/>
    <w:rPr>
      <w:kern w:val="0"/>
      <w:sz w:val="18"/>
      <w:szCs w:val="18"/>
      <w:lang w:eastAsia="en-US"/>
    </w:rPr>
  </w:style>
  <w:style w:type="character" w:styleId="HTML">
    <w:name w:val="HTML Keyboard"/>
    <w:basedOn w:val="a1"/>
    <w:uiPriority w:val="99"/>
    <w:rsid w:val="00DE7AC8"/>
    <w:rPr>
      <w:rFonts w:ascii="Courier New" w:hAnsi="Courier New" w:cs="Times New Roman"/>
      <w:sz w:val="20"/>
      <w:szCs w:val="20"/>
    </w:rPr>
  </w:style>
  <w:style w:type="character" w:styleId="a5">
    <w:name w:val="page number"/>
    <w:basedOn w:val="a1"/>
    <w:uiPriority w:val="99"/>
    <w:rsid w:val="00DE7AC8"/>
    <w:rPr>
      <w:rFonts w:cs="Times New Roman"/>
    </w:rPr>
  </w:style>
  <w:style w:type="character" w:styleId="a6">
    <w:name w:val="line number"/>
    <w:basedOn w:val="a1"/>
    <w:uiPriority w:val="99"/>
    <w:rsid w:val="00781B23"/>
    <w:rPr>
      <w:rFonts w:cs="Times New Roman"/>
    </w:rPr>
  </w:style>
  <w:style w:type="paragraph" w:styleId="a7">
    <w:name w:val="footer"/>
    <w:basedOn w:val="a"/>
    <w:link w:val="Char0"/>
    <w:uiPriority w:val="99"/>
    <w:rsid w:val="00DE7AC8"/>
    <w:pPr>
      <w:tabs>
        <w:tab w:val="center" w:pos="4320"/>
        <w:tab w:val="right" w:pos="8640"/>
      </w:tabs>
    </w:pPr>
  </w:style>
  <w:style w:type="character" w:customStyle="1" w:styleId="Char0">
    <w:name w:val="页脚 Char"/>
    <w:basedOn w:val="a1"/>
    <w:link w:val="a7"/>
    <w:uiPriority w:val="99"/>
    <w:locked/>
    <w:rsid w:val="002A1094"/>
    <w:rPr>
      <w:rFonts w:cs="Times New Roman"/>
      <w:sz w:val="24"/>
      <w:szCs w:val="24"/>
    </w:rPr>
  </w:style>
  <w:style w:type="paragraph" w:styleId="a0">
    <w:name w:val="Body Text"/>
    <w:basedOn w:val="a"/>
    <w:link w:val="Char1"/>
    <w:uiPriority w:val="99"/>
    <w:rsid w:val="00DE7AC8"/>
    <w:pPr>
      <w:suppressAutoHyphens/>
      <w:spacing w:line="480" w:lineRule="auto"/>
      <w:ind w:firstLine="720"/>
    </w:pPr>
  </w:style>
  <w:style w:type="character" w:customStyle="1" w:styleId="Char1">
    <w:name w:val="正文文本 Char"/>
    <w:basedOn w:val="a1"/>
    <w:link w:val="a0"/>
    <w:uiPriority w:val="99"/>
    <w:semiHidden/>
    <w:rsid w:val="00E47B89"/>
    <w:rPr>
      <w:kern w:val="0"/>
      <w:sz w:val="24"/>
      <w:szCs w:val="24"/>
      <w:lang w:eastAsia="en-US"/>
    </w:rPr>
  </w:style>
  <w:style w:type="paragraph" w:styleId="a8">
    <w:name w:val="Title"/>
    <w:basedOn w:val="a"/>
    <w:link w:val="Char2"/>
    <w:uiPriority w:val="99"/>
    <w:qFormat/>
    <w:rsid w:val="00DE7AC8"/>
    <w:pPr>
      <w:spacing w:line="480" w:lineRule="auto"/>
      <w:jc w:val="center"/>
    </w:pPr>
    <w:rPr>
      <w:rFonts w:cs="Arial"/>
      <w:bCs/>
      <w:kern w:val="28"/>
      <w:szCs w:val="32"/>
    </w:rPr>
  </w:style>
  <w:style w:type="character" w:customStyle="1" w:styleId="Char2">
    <w:name w:val="标题 Char"/>
    <w:basedOn w:val="a1"/>
    <w:link w:val="a8"/>
    <w:uiPriority w:val="10"/>
    <w:rsid w:val="00E47B89"/>
    <w:rPr>
      <w:rFonts w:asciiTheme="majorHAnsi" w:hAnsiTheme="majorHAnsi" w:cstheme="majorBidi"/>
      <w:b/>
      <w:bCs/>
      <w:kern w:val="0"/>
      <w:sz w:val="32"/>
      <w:szCs w:val="32"/>
      <w:lang w:eastAsia="en-US"/>
    </w:rPr>
  </w:style>
  <w:style w:type="paragraph" w:styleId="20">
    <w:name w:val="toc 2"/>
    <w:basedOn w:val="a"/>
    <w:next w:val="a"/>
    <w:autoRedefine/>
    <w:uiPriority w:val="99"/>
    <w:semiHidden/>
    <w:rsid w:val="00DE7AC8"/>
    <w:pPr>
      <w:spacing w:after="240"/>
      <w:ind w:left="720"/>
    </w:pPr>
  </w:style>
  <w:style w:type="paragraph" w:styleId="10">
    <w:name w:val="toc 1"/>
    <w:basedOn w:val="a"/>
    <w:next w:val="a"/>
    <w:autoRedefine/>
    <w:uiPriority w:val="99"/>
    <w:semiHidden/>
    <w:rsid w:val="00DE7AC8"/>
    <w:pPr>
      <w:spacing w:after="240"/>
    </w:pPr>
    <w:rPr>
      <w:caps/>
    </w:rPr>
  </w:style>
  <w:style w:type="character" w:styleId="a9">
    <w:name w:val="Hyperlink"/>
    <w:basedOn w:val="a1"/>
    <w:uiPriority w:val="99"/>
    <w:rsid w:val="00DE7AC8"/>
    <w:rPr>
      <w:rFonts w:cs="Times New Roman"/>
      <w:color w:val="0000FF"/>
      <w:u w:val="single"/>
    </w:rPr>
  </w:style>
  <w:style w:type="paragraph" w:customStyle="1" w:styleId="AbstractText">
    <w:name w:val="Abstract Text"/>
    <w:basedOn w:val="a"/>
    <w:uiPriority w:val="99"/>
    <w:rsid w:val="00DE7AC8"/>
    <w:pPr>
      <w:spacing w:line="480" w:lineRule="auto"/>
    </w:pPr>
  </w:style>
  <w:style w:type="character" w:styleId="aa">
    <w:name w:val="annotation reference"/>
    <w:basedOn w:val="a1"/>
    <w:uiPriority w:val="99"/>
    <w:semiHidden/>
    <w:rsid w:val="00DE7AC8"/>
    <w:rPr>
      <w:rFonts w:cs="Times New Roman"/>
      <w:sz w:val="16"/>
      <w:szCs w:val="16"/>
    </w:rPr>
  </w:style>
  <w:style w:type="paragraph" w:styleId="ab">
    <w:name w:val="Body Text Indent"/>
    <w:basedOn w:val="a"/>
    <w:link w:val="Char3"/>
    <w:uiPriority w:val="99"/>
    <w:rsid w:val="00DE7AC8"/>
    <w:pPr>
      <w:ind w:left="720"/>
    </w:pPr>
  </w:style>
  <w:style w:type="character" w:customStyle="1" w:styleId="Char3">
    <w:name w:val="正文文本缩进 Char"/>
    <w:basedOn w:val="a1"/>
    <w:link w:val="ab"/>
    <w:uiPriority w:val="99"/>
    <w:semiHidden/>
    <w:rsid w:val="00E47B89"/>
    <w:rPr>
      <w:kern w:val="0"/>
      <w:sz w:val="24"/>
      <w:szCs w:val="24"/>
      <w:lang w:eastAsia="en-US"/>
    </w:rPr>
  </w:style>
  <w:style w:type="paragraph" w:styleId="ac">
    <w:name w:val="Block Text"/>
    <w:basedOn w:val="a"/>
    <w:uiPriority w:val="99"/>
    <w:rsid w:val="00DE7AC8"/>
    <w:pPr>
      <w:ind w:left="720" w:right="720"/>
    </w:pPr>
  </w:style>
  <w:style w:type="paragraph" w:styleId="ad">
    <w:name w:val="caption"/>
    <w:basedOn w:val="a"/>
    <w:next w:val="a"/>
    <w:uiPriority w:val="99"/>
    <w:qFormat/>
    <w:rsid w:val="00DE7AC8"/>
    <w:pPr>
      <w:keepLines/>
      <w:spacing w:after="240"/>
    </w:pPr>
    <w:rPr>
      <w:bCs/>
      <w:i/>
      <w:szCs w:val="20"/>
    </w:rPr>
  </w:style>
  <w:style w:type="paragraph" w:styleId="ae">
    <w:name w:val="annotation text"/>
    <w:basedOn w:val="a"/>
    <w:link w:val="Char4"/>
    <w:uiPriority w:val="99"/>
    <w:semiHidden/>
    <w:rsid w:val="00DE7AC8"/>
    <w:rPr>
      <w:sz w:val="20"/>
      <w:szCs w:val="20"/>
    </w:rPr>
  </w:style>
  <w:style w:type="character" w:customStyle="1" w:styleId="Char4">
    <w:name w:val="批注文字 Char"/>
    <w:basedOn w:val="a1"/>
    <w:link w:val="ae"/>
    <w:uiPriority w:val="99"/>
    <w:semiHidden/>
    <w:locked/>
    <w:rsid w:val="00506D2B"/>
    <w:rPr>
      <w:rFonts w:cs="Times New Roman"/>
    </w:rPr>
  </w:style>
  <w:style w:type="paragraph" w:customStyle="1" w:styleId="SubmissionInfo">
    <w:name w:val="Submission Info"/>
    <w:basedOn w:val="a"/>
    <w:next w:val="a"/>
    <w:uiPriority w:val="99"/>
    <w:rsid w:val="00DE7AC8"/>
    <w:pPr>
      <w:spacing w:before="1200" w:after="1200"/>
      <w:ind w:left="1440" w:right="1440"/>
      <w:jc w:val="center"/>
    </w:pPr>
  </w:style>
  <w:style w:type="paragraph" w:customStyle="1" w:styleId="InstitutionInformation">
    <w:name w:val="Institution Information"/>
    <w:basedOn w:val="a"/>
    <w:next w:val="a"/>
    <w:uiPriority w:val="99"/>
    <w:rsid w:val="00DE7AC8"/>
    <w:pPr>
      <w:spacing w:before="1200"/>
      <w:jc w:val="center"/>
    </w:pPr>
  </w:style>
  <w:style w:type="paragraph" w:styleId="30">
    <w:name w:val="toc 3"/>
    <w:basedOn w:val="a"/>
    <w:next w:val="a"/>
    <w:autoRedefine/>
    <w:uiPriority w:val="99"/>
    <w:semiHidden/>
    <w:rsid w:val="00DE7AC8"/>
    <w:pPr>
      <w:spacing w:after="240"/>
      <w:ind w:left="1440"/>
    </w:pPr>
  </w:style>
  <w:style w:type="paragraph" w:styleId="40">
    <w:name w:val="toc 4"/>
    <w:basedOn w:val="a"/>
    <w:next w:val="a"/>
    <w:autoRedefine/>
    <w:uiPriority w:val="99"/>
    <w:semiHidden/>
    <w:rsid w:val="00DE7AC8"/>
    <w:pPr>
      <w:spacing w:after="240"/>
      <w:ind w:left="720"/>
    </w:pPr>
  </w:style>
  <w:style w:type="paragraph" w:styleId="50">
    <w:name w:val="toc 5"/>
    <w:basedOn w:val="a"/>
    <w:next w:val="a"/>
    <w:autoRedefine/>
    <w:uiPriority w:val="99"/>
    <w:semiHidden/>
    <w:rsid w:val="00DE7AC8"/>
    <w:pPr>
      <w:ind w:left="960"/>
    </w:pPr>
  </w:style>
  <w:style w:type="paragraph" w:styleId="6">
    <w:name w:val="toc 6"/>
    <w:basedOn w:val="a"/>
    <w:next w:val="a"/>
    <w:autoRedefine/>
    <w:uiPriority w:val="99"/>
    <w:semiHidden/>
    <w:rsid w:val="00DE7AC8"/>
    <w:pPr>
      <w:ind w:left="1200"/>
    </w:pPr>
  </w:style>
  <w:style w:type="paragraph" w:styleId="7">
    <w:name w:val="toc 7"/>
    <w:basedOn w:val="a"/>
    <w:next w:val="a"/>
    <w:autoRedefine/>
    <w:uiPriority w:val="99"/>
    <w:semiHidden/>
    <w:rsid w:val="00DE7AC8"/>
    <w:pPr>
      <w:ind w:left="1440"/>
    </w:pPr>
  </w:style>
  <w:style w:type="paragraph" w:styleId="8">
    <w:name w:val="toc 8"/>
    <w:basedOn w:val="a"/>
    <w:next w:val="a"/>
    <w:autoRedefine/>
    <w:uiPriority w:val="99"/>
    <w:semiHidden/>
    <w:rsid w:val="00DE7AC8"/>
    <w:pPr>
      <w:ind w:left="1680"/>
    </w:pPr>
  </w:style>
  <w:style w:type="paragraph" w:styleId="90">
    <w:name w:val="toc 9"/>
    <w:basedOn w:val="a"/>
    <w:next w:val="a"/>
    <w:autoRedefine/>
    <w:uiPriority w:val="99"/>
    <w:semiHidden/>
    <w:rsid w:val="00DE7AC8"/>
    <w:pPr>
      <w:ind w:left="1920"/>
    </w:pPr>
  </w:style>
  <w:style w:type="paragraph" w:styleId="af">
    <w:name w:val="table of figures"/>
    <w:basedOn w:val="a"/>
    <w:next w:val="a"/>
    <w:uiPriority w:val="99"/>
    <w:semiHidden/>
    <w:rsid w:val="00DE7AC8"/>
    <w:pPr>
      <w:spacing w:line="480" w:lineRule="auto"/>
      <w:ind w:left="475" w:hanging="475"/>
    </w:pPr>
  </w:style>
  <w:style w:type="character" w:styleId="af0">
    <w:name w:val="footnote reference"/>
    <w:basedOn w:val="a1"/>
    <w:uiPriority w:val="99"/>
    <w:semiHidden/>
    <w:rsid w:val="00DE7AC8"/>
    <w:rPr>
      <w:rFonts w:cs="Times New Roman"/>
      <w:vertAlign w:val="superscript"/>
    </w:rPr>
  </w:style>
  <w:style w:type="paragraph" w:styleId="af1">
    <w:name w:val="Balloon Text"/>
    <w:basedOn w:val="a"/>
    <w:link w:val="Char5"/>
    <w:uiPriority w:val="99"/>
    <w:rsid w:val="009745A8"/>
    <w:rPr>
      <w:rFonts w:ascii="Tahoma" w:hAnsi="Tahoma" w:cs="Tahoma"/>
      <w:sz w:val="16"/>
      <w:szCs w:val="16"/>
    </w:rPr>
  </w:style>
  <w:style w:type="character" w:customStyle="1" w:styleId="Char5">
    <w:name w:val="批注框文本 Char"/>
    <w:basedOn w:val="a1"/>
    <w:link w:val="af1"/>
    <w:uiPriority w:val="99"/>
    <w:locked/>
    <w:rsid w:val="009745A8"/>
    <w:rPr>
      <w:rFonts w:ascii="Tahoma" w:hAnsi="Tahoma" w:cs="Tahoma"/>
      <w:sz w:val="16"/>
      <w:szCs w:val="16"/>
    </w:rPr>
  </w:style>
  <w:style w:type="paragraph" w:styleId="af2">
    <w:name w:val="annotation subject"/>
    <w:basedOn w:val="ae"/>
    <w:next w:val="ae"/>
    <w:link w:val="Char6"/>
    <w:uiPriority w:val="99"/>
    <w:rsid w:val="00506D2B"/>
    <w:rPr>
      <w:b/>
      <w:bCs/>
    </w:rPr>
  </w:style>
  <w:style w:type="character" w:customStyle="1" w:styleId="Char6">
    <w:name w:val="批注主题 Char"/>
    <w:basedOn w:val="Char4"/>
    <w:link w:val="af2"/>
    <w:uiPriority w:val="99"/>
    <w:locked/>
    <w:rsid w:val="00506D2B"/>
    <w:rPr>
      <w:rFonts w:cs="Times New Roman"/>
      <w:b/>
      <w:bCs/>
    </w:rPr>
  </w:style>
  <w:style w:type="character" w:customStyle="1" w:styleId="st">
    <w:name w:val="st"/>
    <w:basedOn w:val="a1"/>
    <w:uiPriority w:val="99"/>
    <w:rsid w:val="00CC4453"/>
    <w:rPr>
      <w:rFonts w:cs="Times New Roman"/>
    </w:rPr>
  </w:style>
  <w:style w:type="character" w:styleId="af3">
    <w:name w:val="Emphasis"/>
    <w:basedOn w:val="a1"/>
    <w:uiPriority w:val="99"/>
    <w:qFormat/>
    <w:rsid w:val="00CC4453"/>
    <w:rPr>
      <w:rFonts w:cs="Times New Roman"/>
      <w:i/>
      <w:iCs/>
    </w:rPr>
  </w:style>
  <w:style w:type="character" w:customStyle="1" w:styleId="ttitle">
    <w:name w:val="ttitle"/>
    <w:basedOn w:val="a1"/>
    <w:uiPriority w:val="99"/>
    <w:rsid w:val="00853F24"/>
    <w:rPr>
      <w:rFonts w:cs="Times New Roman"/>
    </w:rPr>
  </w:style>
  <w:style w:type="character" w:customStyle="1" w:styleId="label">
    <w:name w:val="label"/>
    <w:basedOn w:val="a1"/>
    <w:uiPriority w:val="99"/>
    <w:rsid w:val="00853F24"/>
    <w:rPr>
      <w:rFonts w:cs="Times New Roman"/>
    </w:rPr>
  </w:style>
  <w:style w:type="character" w:styleId="af4">
    <w:name w:val="Strong"/>
    <w:basedOn w:val="a1"/>
    <w:uiPriority w:val="99"/>
    <w:qFormat/>
    <w:rsid w:val="009A354A"/>
    <w:rPr>
      <w:rFonts w:cs="Times New Roman"/>
      <w:b/>
      <w:bCs/>
    </w:rPr>
  </w:style>
  <w:style w:type="character" w:customStyle="1" w:styleId="ref3">
    <w:name w:val="ref3"/>
    <w:basedOn w:val="a1"/>
    <w:uiPriority w:val="99"/>
    <w:rsid w:val="00B62340"/>
    <w:rPr>
      <w:rFonts w:cs="Times New Roman"/>
    </w:rPr>
  </w:style>
  <w:style w:type="paragraph" w:styleId="af5">
    <w:name w:val="List Paragraph"/>
    <w:basedOn w:val="a"/>
    <w:uiPriority w:val="99"/>
    <w:qFormat/>
    <w:rsid w:val="009D4561"/>
    <w:pPr>
      <w:ind w:left="720"/>
      <w:contextualSpacing/>
    </w:pPr>
  </w:style>
  <w:style w:type="paragraph" w:styleId="af6">
    <w:name w:val="Normal (Web)"/>
    <w:basedOn w:val="a"/>
    <w:uiPriority w:val="99"/>
    <w:rsid w:val="00C9166F"/>
    <w:pPr>
      <w:spacing w:before="100" w:beforeAutospacing="1" w:after="100" w:afterAutospacing="1"/>
    </w:pPr>
  </w:style>
  <w:style w:type="table" w:styleId="af7">
    <w:name w:val="Table Grid"/>
    <w:basedOn w:val="a2"/>
    <w:uiPriority w:val="99"/>
    <w:rsid w:val="00743CD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1"/>
    <w:uiPriority w:val="99"/>
    <w:rsid w:val="001A329E"/>
    <w:rPr>
      <w:rFonts w:cs="Times New Roman"/>
    </w:rPr>
  </w:style>
  <w:style w:type="paragraph" w:customStyle="1" w:styleId="Default">
    <w:name w:val="Default"/>
    <w:uiPriority w:val="99"/>
    <w:rsid w:val="00917804"/>
    <w:pPr>
      <w:autoSpaceDE w:val="0"/>
      <w:autoSpaceDN w:val="0"/>
      <w:adjustRightInd w:val="0"/>
    </w:pPr>
    <w:rPr>
      <w:rFonts w:ascii="TimesNewRomanPS" w:hAnsi="TimesNewRomanPS" w:cs="TimesNewRomanPS"/>
      <w:color w:val="000000"/>
      <w:kern w:val="0"/>
      <w:sz w:val="24"/>
      <w:szCs w:val="24"/>
      <w:lang w:eastAsia="en-US"/>
    </w:rPr>
  </w:style>
  <w:style w:type="character" w:customStyle="1" w:styleId="A70">
    <w:name w:val="A7"/>
    <w:uiPriority w:val="99"/>
    <w:rsid w:val="00917804"/>
    <w:rPr>
      <w:color w:val="221E1F"/>
      <w:sz w:val="11"/>
    </w:rPr>
  </w:style>
  <w:style w:type="character" w:customStyle="1" w:styleId="highlight">
    <w:name w:val="highlight"/>
    <w:basedOn w:val="a1"/>
    <w:uiPriority w:val="99"/>
    <w:rsid w:val="00E722D2"/>
    <w:rPr>
      <w:rFonts w:cs="Times New Roman"/>
    </w:rPr>
  </w:style>
  <w:style w:type="paragraph" w:customStyle="1" w:styleId="p0">
    <w:name w:val="p0"/>
    <w:basedOn w:val="a"/>
    <w:uiPriority w:val="99"/>
    <w:rsid w:val="006B29B0"/>
    <w:pPr>
      <w:spacing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5696">
      <w:marLeft w:val="0"/>
      <w:marRight w:val="0"/>
      <w:marTop w:val="0"/>
      <w:marBottom w:val="0"/>
      <w:divBdr>
        <w:top w:val="none" w:sz="0" w:space="0" w:color="auto"/>
        <w:left w:val="none" w:sz="0" w:space="0" w:color="auto"/>
        <w:bottom w:val="none" w:sz="0" w:space="0" w:color="auto"/>
        <w:right w:val="none" w:sz="0" w:space="0" w:color="auto"/>
      </w:divBdr>
      <w:divsChild>
        <w:div w:id="153305817">
          <w:marLeft w:val="0"/>
          <w:marRight w:val="0"/>
          <w:marTop w:val="0"/>
          <w:marBottom w:val="0"/>
          <w:divBdr>
            <w:top w:val="none" w:sz="0" w:space="0" w:color="auto"/>
            <w:left w:val="none" w:sz="0" w:space="0" w:color="auto"/>
            <w:bottom w:val="none" w:sz="0" w:space="0" w:color="auto"/>
            <w:right w:val="none" w:sz="0" w:space="0" w:color="auto"/>
          </w:divBdr>
          <w:divsChild>
            <w:div w:id="153305727">
              <w:marLeft w:val="0"/>
              <w:marRight w:val="0"/>
              <w:marTop w:val="0"/>
              <w:marBottom w:val="0"/>
              <w:divBdr>
                <w:top w:val="none" w:sz="0" w:space="0" w:color="auto"/>
                <w:left w:val="none" w:sz="0" w:space="0" w:color="auto"/>
                <w:bottom w:val="none" w:sz="0" w:space="0" w:color="auto"/>
                <w:right w:val="none" w:sz="0" w:space="0" w:color="auto"/>
              </w:divBdr>
              <w:divsChild>
                <w:div w:id="153305790">
                  <w:marLeft w:val="0"/>
                  <w:marRight w:val="0"/>
                  <w:marTop w:val="0"/>
                  <w:marBottom w:val="0"/>
                  <w:divBdr>
                    <w:top w:val="none" w:sz="0" w:space="0" w:color="auto"/>
                    <w:left w:val="none" w:sz="0" w:space="0" w:color="auto"/>
                    <w:bottom w:val="none" w:sz="0" w:space="0" w:color="auto"/>
                    <w:right w:val="none" w:sz="0" w:space="0" w:color="auto"/>
                  </w:divBdr>
                  <w:divsChild>
                    <w:div w:id="153305868">
                      <w:marLeft w:val="0"/>
                      <w:marRight w:val="0"/>
                      <w:marTop w:val="0"/>
                      <w:marBottom w:val="0"/>
                      <w:divBdr>
                        <w:top w:val="none" w:sz="0" w:space="0" w:color="auto"/>
                        <w:left w:val="none" w:sz="0" w:space="0" w:color="auto"/>
                        <w:bottom w:val="none" w:sz="0" w:space="0" w:color="auto"/>
                        <w:right w:val="none" w:sz="0" w:space="0" w:color="auto"/>
                      </w:divBdr>
                      <w:divsChild>
                        <w:div w:id="153305848">
                          <w:marLeft w:val="0"/>
                          <w:marRight w:val="0"/>
                          <w:marTop w:val="0"/>
                          <w:marBottom w:val="0"/>
                          <w:divBdr>
                            <w:top w:val="none" w:sz="0" w:space="0" w:color="auto"/>
                            <w:left w:val="none" w:sz="0" w:space="0" w:color="auto"/>
                            <w:bottom w:val="none" w:sz="0" w:space="0" w:color="auto"/>
                            <w:right w:val="none" w:sz="0" w:space="0" w:color="auto"/>
                          </w:divBdr>
                          <w:divsChild>
                            <w:div w:id="153305906">
                              <w:marLeft w:val="0"/>
                              <w:marRight w:val="0"/>
                              <w:marTop w:val="0"/>
                              <w:marBottom w:val="0"/>
                              <w:divBdr>
                                <w:top w:val="none" w:sz="0" w:space="0" w:color="auto"/>
                                <w:left w:val="none" w:sz="0" w:space="0" w:color="auto"/>
                                <w:bottom w:val="none" w:sz="0" w:space="0" w:color="auto"/>
                                <w:right w:val="none" w:sz="0" w:space="0" w:color="auto"/>
                              </w:divBdr>
                              <w:divsChild>
                                <w:div w:id="153305739">
                                  <w:marLeft w:val="0"/>
                                  <w:marRight w:val="0"/>
                                  <w:marTop w:val="0"/>
                                  <w:marBottom w:val="0"/>
                                  <w:divBdr>
                                    <w:top w:val="none" w:sz="0" w:space="0" w:color="auto"/>
                                    <w:left w:val="none" w:sz="0" w:space="0" w:color="auto"/>
                                    <w:bottom w:val="none" w:sz="0" w:space="0" w:color="auto"/>
                                    <w:right w:val="none" w:sz="0" w:space="0" w:color="auto"/>
                                  </w:divBdr>
                                  <w:divsChild>
                                    <w:div w:id="153305792">
                                      <w:marLeft w:val="0"/>
                                      <w:marRight w:val="0"/>
                                      <w:marTop w:val="0"/>
                                      <w:marBottom w:val="0"/>
                                      <w:divBdr>
                                        <w:top w:val="none" w:sz="0" w:space="0" w:color="auto"/>
                                        <w:left w:val="none" w:sz="0" w:space="0" w:color="auto"/>
                                        <w:bottom w:val="none" w:sz="0" w:space="0" w:color="auto"/>
                                        <w:right w:val="none" w:sz="0" w:space="0" w:color="auto"/>
                                      </w:divBdr>
                                    </w:div>
                                    <w:div w:id="153305869">
                                      <w:marLeft w:val="0"/>
                                      <w:marRight w:val="0"/>
                                      <w:marTop w:val="0"/>
                                      <w:marBottom w:val="0"/>
                                      <w:divBdr>
                                        <w:top w:val="none" w:sz="0" w:space="0" w:color="auto"/>
                                        <w:left w:val="none" w:sz="0" w:space="0" w:color="auto"/>
                                        <w:bottom w:val="none" w:sz="0" w:space="0" w:color="auto"/>
                                        <w:right w:val="none" w:sz="0" w:space="0" w:color="auto"/>
                                      </w:divBdr>
                                    </w:div>
                                    <w:div w:id="153305897">
                                      <w:marLeft w:val="0"/>
                                      <w:marRight w:val="0"/>
                                      <w:marTop w:val="0"/>
                                      <w:marBottom w:val="0"/>
                                      <w:divBdr>
                                        <w:top w:val="none" w:sz="0" w:space="0" w:color="auto"/>
                                        <w:left w:val="none" w:sz="0" w:space="0" w:color="auto"/>
                                        <w:bottom w:val="none" w:sz="0" w:space="0" w:color="auto"/>
                                        <w:right w:val="none" w:sz="0" w:space="0" w:color="auto"/>
                                      </w:divBdr>
                                    </w:div>
                                    <w:div w:id="153305915">
                                      <w:marLeft w:val="0"/>
                                      <w:marRight w:val="0"/>
                                      <w:marTop w:val="0"/>
                                      <w:marBottom w:val="0"/>
                                      <w:divBdr>
                                        <w:top w:val="none" w:sz="0" w:space="0" w:color="auto"/>
                                        <w:left w:val="none" w:sz="0" w:space="0" w:color="auto"/>
                                        <w:bottom w:val="none" w:sz="0" w:space="0" w:color="auto"/>
                                        <w:right w:val="none" w:sz="0" w:space="0" w:color="auto"/>
                                      </w:divBdr>
                                      <w:divsChild>
                                        <w:div w:id="153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05730">
      <w:marLeft w:val="0"/>
      <w:marRight w:val="0"/>
      <w:marTop w:val="0"/>
      <w:marBottom w:val="0"/>
      <w:divBdr>
        <w:top w:val="none" w:sz="0" w:space="0" w:color="auto"/>
        <w:left w:val="none" w:sz="0" w:space="0" w:color="auto"/>
        <w:bottom w:val="none" w:sz="0" w:space="0" w:color="auto"/>
        <w:right w:val="none" w:sz="0" w:space="0" w:color="auto"/>
      </w:divBdr>
      <w:divsChild>
        <w:div w:id="153305743">
          <w:marLeft w:val="0"/>
          <w:marRight w:val="0"/>
          <w:marTop w:val="0"/>
          <w:marBottom w:val="0"/>
          <w:divBdr>
            <w:top w:val="none" w:sz="0" w:space="0" w:color="auto"/>
            <w:left w:val="none" w:sz="0" w:space="0" w:color="auto"/>
            <w:bottom w:val="none" w:sz="0" w:space="0" w:color="auto"/>
            <w:right w:val="none" w:sz="0" w:space="0" w:color="auto"/>
          </w:divBdr>
          <w:divsChild>
            <w:div w:id="153305844">
              <w:marLeft w:val="0"/>
              <w:marRight w:val="0"/>
              <w:marTop w:val="0"/>
              <w:marBottom w:val="0"/>
              <w:divBdr>
                <w:top w:val="none" w:sz="0" w:space="0" w:color="auto"/>
                <w:left w:val="none" w:sz="0" w:space="0" w:color="auto"/>
                <w:bottom w:val="none" w:sz="0" w:space="0" w:color="auto"/>
                <w:right w:val="none" w:sz="0" w:space="0" w:color="auto"/>
              </w:divBdr>
              <w:divsChild>
                <w:div w:id="153305751">
                  <w:marLeft w:val="0"/>
                  <w:marRight w:val="0"/>
                  <w:marTop w:val="0"/>
                  <w:marBottom w:val="0"/>
                  <w:divBdr>
                    <w:top w:val="none" w:sz="0" w:space="0" w:color="auto"/>
                    <w:left w:val="none" w:sz="0" w:space="0" w:color="auto"/>
                    <w:bottom w:val="none" w:sz="0" w:space="0" w:color="auto"/>
                    <w:right w:val="none" w:sz="0" w:space="0" w:color="auto"/>
                  </w:divBdr>
                  <w:divsChild>
                    <w:div w:id="153305853">
                      <w:marLeft w:val="0"/>
                      <w:marRight w:val="0"/>
                      <w:marTop w:val="0"/>
                      <w:marBottom w:val="0"/>
                      <w:divBdr>
                        <w:top w:val="none" w:sz="0" w:space="0" w:color="auto"/>
                        <w:left w:val="none" w:sz="0" w:space="0" w:color="auto"/>
                        <w:bottom w:val="none" w:sz="0" w:space="0" w:color="auto"/>
                        <w:right w:val="none" w:sz="0" w:space="0" w:color="auto"/>
                      </w:divBdr>
                      <w:divsChild>
                        <w:div w:id="153305717">
                          <w:marLeft w:val="0"/>
                          <w:marRight w:val="0"/>
                          <w:marTop w:val="0"/>
                          <w:marBottom w:val="0"/>
                          <w:divBdr>
                            <w:top w:val="none" w:sz="0" w:space="0" w:color="auto"/>
                            <w:left w:val="none" w:sz="0" w:space="0" w:color="auto"/>
                            <w:bottom w:val="none" w:sz="0" w:space="0" w:color="auto"/>
                            <w:right w:val="none" w:sz="0" w:space="0" w:color="auto"/>
                          </w:divBdr>
                          <w:divsChild>
                            <w:div w:id="153305701">
                              <w:marLeft w:val="0"/>
                              <w:marRight w:val="0"/>
                              <w:marTop w:val="0"/>
                              <w:marBottom w:val="0"/>
                              <w:divBdr>
                                <w:top w:val="none" w:sz="0" w:space="0" w:color="auto"/>
                                <w:left w:val="none" w:sz="0" w:space="0" w:color="auto"/>
                                <w:bottom w:val="none" w:sz="0" w:space="0" w:color="auto"/>
                                <w:right w:val="none" w:sz="0" w:space="0" w:color="auto"/>
                              </w:divBdr>
                              <w:divsChild>
                                <w:div w:id="1533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5736">
      <w:marLeft w:val="0"/>
      <w:marRight w:val="0"/>
      <w:marTop w:val="0"/>
      <w:marBottom w:val="0"/>
      <w:divBdr>
        <w:top w:val="none" w:sz="0" w:space="0" w:color="auto"/>
        <w:left w:val="none" w:sz="0" w:space="0" w:color="auto"/>
        <w:bottom w:val="none" w:sz="0" w:space="0" w:color="auto"/>
        <w:right w:val="none" w:sz="0" w:space="0" w:color="auto"/>
      </w:divBdr>
    </w:div>
    <w:div w:id="153305740">
      <w:marLeft w:val="0"/>
      <w:marRight w:val="0"/>
      <w:marTop w:val="0"/>
      <w:marBottom w:val="0"/>
      <w:divBdr>
        <w:top w:val="none" w:sz="0" w:space="0" w:color="auto"/>
        <w:left w:val="none" w:sz="0" w:space="0" w:color="auto"/>
        <w:bottom w:val="none" w:sz="0" w:space="0" w:color="auto"/>
        <w:right w:val="none" w:sz="0" w:space="0" w:color="auto"/>
      </w:divBdr>
    </w:div>
    <w:div w:id="153305761">
      <w:marLeft w:val="0"/>
      <w:marRight w:val="0"/>
      <w:marTop w:val="0"/>
      <w:marBottom w:val="0"/>
      <w:divBdr>
        <w:top w:val="none" w:sz="0" w:space="0" w:color="auto"/>
        <w:left w:val="none" w:sz="0" w:space="0" w:color="auto"/>
        <w:bottom w:val="none" w:sz="0" w:space="0" w:color="auto"/>
        <w:right w:val="none" w:sz="0" w:space="0" w:color="auto"/>
      </w:divBdr>
      <w:divsChild>
        <w:div w:id="153305716">
          <w:marLeft w:val="0"/>
          <w:marRight w:val="0"/>
          <w:marTop w:val="0"/>
          <w:marBottom w:val="0"/>
          <w:divBdr>
            <w:top w:val="none" w:sz="0" w:space="0" w:color="auto"/>
            <w:left w:val="none" w:sz="0" w:space="0" w:color="auto"/>
            <w:bottom w:val="none" w:sz="0" w:space="0" w:color="auto"/>
            <w:right w:val="none" w:sz="0" w:space="0" w:color="auto"/>
          </w:divBdr>
          <w:divsChild>
            <w:div w:id="153305898">
              <w:marLeft w:val="0"/>
              <w:marRight w:val="0"/>
              <w:marTop w:val="0"/>
              <w:marBottom w:val="0"/>
              <w:divBdr>
                <w:top w:val="none" w:sz="0" w:space="0" w:color="auto"/>
                <w:left w:val="none" w:sz="0" w:space="0" w:color="auto"/>
                <w:bottom w:val="none" w:sz="0" w:space="0" w:color="auto"/>
                <w:right w:val="none" w:sz="0" w:space="0" w:color="auto"/>
              </w:divBdr>
              <w:divsChild>
                <w:div w:id="153305814">
                  <w:marLeft w:val="0"/>
                  <w:marRight w:val="0"/>
                  <w:marTop w:val="0"/>
                  <w:marBottom w:val="0"/>
                  <w:divBdr>
                    <w:top w:val="none" w:sz="0" w:space="0" w:color="auto"/>
                    <w:left w:val="none" w:sz="0" w:space="0" w:color="auto"/>
                    <w:bottom w:val="none" w:sz="0" w:space="0" w:color="auto"/>
                    <w:right w:val="none" w:sz="0" w:space="0" w:color="auto"/>
                  </w:divBdr>
                  <w:divsChild>
                    <w:div w:id="153305766">
                      <w:marLeft w:val="0"/>
                      <w:marRight w:val="0"/>
                      <w:marTop w:val="0"/>
                      <w:marBottom w:val="0"/>
                      <w:divBdr>
                        <w:top w:val="none" w:sz="0" w:space="0" w:color="auto"/>
                        <w:left w:val="none" w:sz="0" w:space="0" w:color="auto"/>
                        <w:bottom w:val="none" w:sz="0" w:space="0" w:color="auto"/>
                        <w:right w:val="none" w:sz="0" w:space="0" w:color="auto"/>
                      </w:divBdr>
                      <w:divsChild>
                        <w:div w:id="153305854">
                          <w:marLeft w:val="0"/>
                          <w:marRight w:val="0"/>
                          <w:marTop w:val="0"/>
                          <w:marBottom w:val="0"/>
                          <w:divBdr>
                            <w:top w:val="none" w:sz="0" w:space="0" w:color="auto"/>
                            <w:left w:val="none" w:sz="0" w:space="0" w:color="auto"/>
                            <w:bottom w:val="none" w:sz="0" w:space="0" w:color="auto"/>
                            <w:right w:val="none" w:sz="0" w:space="0" w:color="auto"/>
                          </w:divBdr>
                          <w:divsChild>
                            <w:div w:id="153305747">
                              <w:marLeft w:val="0"/>
                              <w:marRight w:val="0"/>
                              <w:marTop w:val="0"/>
                              <w:marBottom w:val="0"/>
                              <w:divBdr>
                                <w:top w:val="none" w:sz="0" w:space="0" w:color="auto"/>
                                <w:left w:val="none" w:sz="0" w:space="0" w:color="auto"/>
                                <w:bottom w:val="none" w:sz="0" w:space="0" w:color="auto"/>
                                <w:right w:val="none" w:sz="0" w:space="0" w:color="auto"/>
                              </w:divBdr>
                              <w:divsChild>
                                <w:div w:id="153305797">
                                  <w:marLeft w:val="0"/>
                                  <w:marRight w:val="0"/>
                                  <w:marTop w:val="0"/>
                                  <w:marBottom w:val="0"/>
                                  <w:divBdr>
                                    <w:top w:val="none" w:sz="0" w:space="0" w:color="auto"/>
                                    <w:left w:val="none" w:sz="0" w:space="0" w:color="auto"/>
                                    <w:bottom w:val="none" w:sz="0" w:space="0" w:color="auto"/>
                                    <w:right w:val="none" w:sz="0" w:space="0" w:color="auto"/>
                                  </w:divBdr>
                                  <w:divsChild>
                                    <w:div w:id="153305753">
                                      <w:marLeft w:val="0"/>
                                      <w:marRight w:val="0"/>
                                      <w:marTop w:val="0"/>
                                      <w:marBottom w:val="0"/>
                                      <w:divBdr>
                                        <w:top w:val="none" w:sz="0" w:space="0" w:color="auto"/>
                                        <w:left w:val="none" w:sz="0" w:space="0" w:color="auto"/>
                                        <w:bottom w:val="none" w:sz="0" w:space="0" w:color="auto"/>
                                        <w:right w:val="none" w:sz="0" w:space="0" w:color="auto"/>
                                      </w:divBdr>
                                      <w:divsChild>
                                        <w:div w:id="153305699">
                                          <w:marLeft w:val="0"/>
                                          <w:marRight w:val="0"/>
                                          <w:marTop w:val="0"/>
                                          <w:marBottom w:val="0"/>
                                          <w:divBdr>
                                            <w:top w:val="none" w:sz="0" w:space="0" w:color="auto"/>
                                            <w:left w:val="none" w:sz="0" w:space="0" w:color="auto"/>
                                            <w:bottom w:val="none" w:sz="0" w:space="0" w:color="auto"/>
                                            <w:right w:val="none" w:sz="0" w:space="0" w:color="auto"/>
                                          </w:divBdr>
                                        </w:div>
                                      </w:divsChild>
                                    </w:div>
                                    <w:div w:id="153305802">
                                      <w:marLeft w:val="0"/>
                                      <w:marRight w:val="0"/>
                                      <w:marTop w:val="0"/>
                                      <w:marBottom w:val="0"/>
                                      <w:divBdr>
                                        <w:top w:val="none" w:sz="0" w:space="0" w:color="auto"/>
                                        <w:left w:val="none" w:sz="0" w:space="0" w:color="auto"/>
                                        <w:bottom w:val="none" w:sz="0" w:space="0" w:color="auto"/>
                                        <w:right w:val="none" w:sz="0" w:space="0" w:color="auto"/>
                                      </w:divBdr>
                                    </w:div>
                                    <w:div w:id="153305809">
                                      <w:marLeft w:val="0"/>
                                      <w:marRight w:val="0"/>
                                      <w:marTop w:val="0"/>
                                      <w:marBottom w:val="0"/>
                                      <w:divBdr>
                                        <w:top w:val="none" w:sz="0" w:space="0" w:color="auto"/>
                                        <w:left w:val="none" w:sz="0" w:space="0" w:color="auto"/>
                                        <w:bottom w:val="none" w:sz="0" w:space="0" w:color="auto"/>
                                        <w:right w:val="none" w:sz="0" w:space="0" w:color="auto"/>
                                      </w:divBdr>
                                    </w:div>
                                    <w:div w:id="1533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05780">
      <w:marLeft w:val="0"/>
      <w:marRight w:val="0"/>
      <w:marTop w:val="0"/>
      <w:marBottom w:val="0"/>
      <w:divBdr>
        <w:top w:val="none" w:sz="0" w:space="0" w:color="auto"/>
        <w:left w:val="none" w:sz="0" w:space="0" w:color="auto"/>
        <w:bottom w:val="none" w:sz="0" w:space="0" w:color="auto"/>
        <w:right w:val="none" w:sz="0" w:space="0" w:color="auto"/>
      </w:divBdr>
      <w:divsChild>
        <w:div w:id="153305805">
          <w:marLeft w:val="0"/>
          <w:marRight w:val="0"/>
          <w:marTop w:val="0"/>
          <w:marBottom w:val="0"/>
          <w:divBdr>
            <w:top w:val="none" w:sz="0" w:space="0" w:color="auto"/>
            <w:left w:val="none" w:sz="0" w:space="0" w:color="auto"/>
            <w:bottom w:val="none" w:sz="0" w:space="0" w:color="auto"/>
            <w:right w:val="none" w:sz="0" w:space="0" w:color="auto"/>
          </w:divBdr>
        </w:div>
        <w:div w:id="153305849">
          <w:marLeft w:val="0"/>
          <w:marRight w:val="0"/>
          <w:marTop w:val="0"/>
          <w:marBottom w:val="0"/>
          <w:divBdr>
            <w:top w:val="none" w:sz="0" w:space="0" w:color="auto"/>
            <w:left w:val="none" w:sz="0" w:space="0" w:color="auto"/>
            <w:bottom w:val="none" w:sz="0" w:space="0" w:color="auto"/>
            <w:right w:val="none" w:sz="0" w:space="0" w:color="auto"/>
          </w:divBdr>
        </w:div>
        <w:div w:id="153305881">
          <w:marLeft w:val="0"/>
          <w:marRight w:val="0"/>
          <w:marTop w:val="0"/>
          <w:marBottom w:val="0"/>
          <w:divBdr>
            <w:top w:val="none" w:sz="0" w:space="0" w:color="auto"/>
            <w:left w:val="none" w:sz="0" w:space="0" w:color="auto"/>
            <w:bottom w:val="none" w:sz="0" w:space="0" w:color="auto"/>
            <w:right w:val="none" w:sz="0" w:space="0" w:color="auto"/>
          </w:divBdr>
        </w:div>
        <w:div w:id="153305882">
          <w:marLeft w:val="0"/>
          <w:marRight w:val="0"/>
          <w:marTop w:val="0"/>
          <w:marBottom w:val="0"/>
          <w:divBdr>
            <w:top w:val="none" w:sz="0" w:space="0" w:color="auto"/>
            <w:left w:val="none" w:sz="0" w:space="0" w:color="auto"/>
            <w:bottom w:val="none" w:sz="0" w:space="0" w:color="auto"/>
            <w:right w:val="none" w:sz="0" w:space="0" w:color="auto"/>
          </w:divBdr>
          <w:divsChild>
            <w:div w:id="153305713">
              <w:marLeft w:val="0"/>
              <w:marRight w:val="0"/>
              <w:marTop w:val="0"/>
              <w:marBottom w:val="0"/>
              <w:divBdr>
                <w:top w:val="none" w:sz="0" w:space="0" w:color="auto"/>
                <w:left w:val="none" w:sz="0" w:space="0" w:color="auto"/>
                <w:bottom w:val="none" w:sz="0" w:space="0" w:color="auto"/>
                <w:right w:val="none" w:sz="0" w:space="0" w:color="auto"/>
              </w:divBdr>
            </w:div>
            <w:div w:id="153305796">
              <w:marLeft w:val="0"/>
              <w:marRight w:val="0"/>
              <w:marTop w:val="0"/>
              <w:marBottom w:val="0"/>
              <w:divBdr>
                <w:top w:val="none" w:sz="0" w:space="0" w:color="auto"/>
                <w:left w:val="none" w:sz="0" w:space="0" w:color="auto"/>
                <w:bottom w:val="none" w:sz="0" w:space="0" w:color="auto"/>
                <w:right w:val="none" w:sz="0" w:space="0" w:color="auto"/>
              </w:divBdr>
            </w:div>
          </w:divsChild>
        </w:div>
        <w:div w:id="153305913">
          <w:marLeft w:val="0"/>
          <w:marRight w:val="0"/>
          <w:marTop w:val="0"/>
          <w:marBottom w:val="0"/>
          <w:divBdr>
            <w:top w:val="none" w:sz="0" w:space="0" w:color="auto"/>
            <w:left w:val="none" w:sz="0" w:space="0" w:color="auto"/>
            <w:bottom w:val="none" w:sz="0" w:space="0" w:color="auto"/>
            <w:right w:val="none" w:sz="0" w:space="0" w:color="auto"/>
          </w:divBdr>
        </w:div>
      </w:divsChild>
    </w:div>
    <w:div w:id="153305787">
      <w:marLeft w:val="0"/>
      <w:marRight w:val="0"/>
      <w:marTop w:val="0"/>
      <w:marBottom w:val="0"/>
      <w:divBdr>
        <w:top w:val="none" w:sz="0" w:space="0" w:color="auto"/>
        <w:left w:val="none" w:sz="0" w:space="0" w:color="auto"/>
        <w:bottom w:val="none" w:sz="0" w:space="0" w:color="auto"/>
        <w:right w:val="none" w:sz="0" w:space="0" w:color="auto"/>
      </w:divBdr>
      <w:divsChild>
        <w:div w:id="153305901">
          <w:marLeft w:val="0"/>
          <w:marRight w:val="0"/>
          <w:marTop w:val="0"/>
          <w:marBottom w:val="0"/>
          <w:divBdr>
            <w:top w:val="single" w:sz="2" w:space="0" w:color="CCCCCC"/>
            <w:left w:val="single" w:sz="6" w:space="11" w:color="CCCCCC"/>
            <w:bottom w:val="single" w:sz="6" w:space="0" w:color="CCCCCC"/>
            <w:right w:val="single" w:sz="6" w:space="11" w:color="CCCCCC"/>
          </w:divBdr>
          <w:divsChild>
            <w:div w:id="153305891">
              <w:marLeft w:val="0"/>
              <w:marRight w:val="0"/>
              <w:marTop w:val="0"/>
              <w:marBottom w:val="0"/>
              <w:divBdr>
                <w:top w:val="none" w:sz="0" w:space="0" w:color="auto"/>
                <w:left w:val="none" w:sz="0" w:space="0" w:color="auto"/>
                <w:bottom w:val="none" w:sz="0" w:space="0" w:color="auto"/>
                <w:right w:val="single" w:sz="6" w:space="0" w:color="CCCCCC"/>
              </w:divBdr>
              <w:divsChild>
                <w:div w:id="153305784">
                  <w:marLeft w:val="0"/>
                  <w:marRight w:val="0"/>
                  <w:marTop w:val="0"/>
                  <w:marBottom w:val="225"/>
                  <w:divBdr>
                    <w:top w:val="none" w:sz="0" w:space="0" w:color="auto"/>
                    <w:left w:val="none" w:sz="0" w:space="0" w:color="auto"/>
                    <w:bottom w:val="none" w:sz="0" w:space="0" w:color="auto"/>
                    <w:right w:val="none" w:sz="0" w:space="0" w:color="auto"/>
                  </w:divBdr>
                  <w:divsChild>
                    <w:div w:id="153305769">
                      <w:marLeft w:val="0"/>
                      <w:marRight w:val="0"/>
                      <w:marTop w:val="0"/>
                      <w:marBottom w:val="0"/>
                      <w:divBdr>
                        <w:top w:val="none" w:sz="0" w:space="0" w:color="auto"/>
                        <w:left w:val="none" w:sz="0" w:space="0" w:color="auto"/>
                        <w:bottom w:val="none" w:sz="0" w:space="0" w:color="auto"/>
                        <w:right w:val="none" w:sz="0" w:space="0" w:color="auto"/>
                      </w:divBdr>
                    </w:div>
                    <w:div w:id="153305832">
                      <w:marLeft w:val="0"/>
                      <w:marRight w:val="0"/>
                      <w:marTop w:val="0"/>
                      <w:marBottom w:val="0"/>
                      <w:divBdr>
                        <w:top w:val="none" w:sz="0" w:space="0" w:color="auto"/>
                        <w:left w:val="none" w:sz="0" w:space="0" w:color="auto"/>
                        <w:bottom w:val="none" w:sz="0" w:space="0" w:color="auto"/>
                        <w:right w:val="none" w:sz="0" w:space="0" w:color="auto"/>
                      </w:divBdr>
                    </w:div>
                    <w:div w:id="153305887">
                      <w:marLeft w:val="0"/>
                      <w:marRight w:val="0"/>
                      <w:marTop w:val="0"/>
                      <w:marBottom w:val="0"/>
                      <w:divBdr>
                        <w:top w:val="none" w:sz="0" w:space="0" w:color="auto"/>
                        <w:left w:val="none" w:sz="0" w:space="0" w:color="auto"/>
                        <w:bottom w:val="none" w:sz="0" w:space="0" w:color="auto"/>
                        <w:right w:val="none" w:sz="0" w:space="0" w:color="auto"/>
                      </w:divBdr>
                      <w:divsChild>
                        <w:div w:id="153305724">
                          <w:marLeft w:val="0"/>
                          <w:marRight w:val="0"/>
                          <w:marTop w:val="0"/>
                          <w:marBottom w:val="0"/>
                          <w:divBdr>
                            <w:top w:val="none" w:sz="0" w:space="0" w:color="auto"/>
                            <w:left w:val="none" w:sz="0" w:space="0" w:color="auto"/>
                            <w:bottom w:val="none" w:sz="0" w:space="0" w:color="auto"/>
                            <w:right w:val="none" w:sz="0" w:space="0" w:color="auto"/>
                          </w:divBdr>
                        </w:div>
                        <w:div w:id="1533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5786">
                  <w:marLeft w:val="0"/>
                  <w:marRight w:val="0"/>
                  <w:marTop w:val="0"/>
                  <w:marBottom w:val="225"/>
                  <w:divBdr>
                    <w:top w:val="none" w:sz="0" w:space="0" w:color="auto"/>
                    <w:left w:val="none" w:sz="0" w:space="0" w:color="auto"/>
                    <w:bottom w:val="none" w:sz="0" w:space="0" w:color="auto"/>
                    <w:right w:val="none" w:sz="0" w:space="0" w:color="auto"/>
                  </w:divBdr>
                  <w:divsChild>
                    <w:div w:id="153305731">
                      <w:marLeft w:val="0"/>
                      <w:marRight w:val="0"/>
                      <w:marTop w:val="0"/>
                      <w:marBottom w:val="0"/>
                      <w:divBdr>
                        <w:top w:val="none" w:sz="0" w:space="0" w:color="auto"/>
                        <w:left w:val="none" w:sz="0" w:space="0" w:color="auto"/>
                        <w:bottom w:val="none" w:sz="0" w:space="0" w:color="auto"/>
                        <w:right w:val="none" w:sz="0" w:space="0" w:color="auto"/>
                      </w:divBdr>
                    </w:div>
                    <w:div w:id="153305765">
                      <w:marLeft w:val="0"/>
                      <w:marRight w:val="0"/>
                      <w:marTop w:val="0"/>
                      <w:marBottom w:val="0"/>
                      <w:divBdr>
                        <w:top w:val="none" w:sz="0" w:space="0" w:color="auto"/>
                        <w:left w:val="none" w:sz="0" w:space="0" w:color="auto"/>
                        <w:bottom w:val="none" w:sz="0" w:space="0" w:color="auto"/>
                        <w:right w:val="none" w:sz="0" w:space="0" w:color="auto"/>
                      </w:divBdr>
                    </w:div>
                    <w:div w:id="153305846">
                      <w:marLeft w:val="0"/>
                      <w:marRight w:val="0"/>
                      <w:marTop w:val="0"/>
                      <w:marBottom w:val="0"/>
                      <w:divBdr>
                        <w:top w:val="none" w:sz="0" w:space="0" w:color="auto"/>
                        <w:left w:val="none" w:sz="0" w:space="0" w:color="auto"/>
                        <w:bottom w:val="none" w:sz="0" w:space="0" w:color="auto"/>
                        <w:right w:val="none" w:sz="0" w:space="0" w:color="auto"/>
                      </w:divBdr>
                    </w:div>
                  </w:divsChild>
                </w:div>
                <w:div w:id="153305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3305793">
      <w:marLeft w:val="0"/>
      <w:marRight w:val="0"/>
      <w:marTop w:val="0"/>
      <w:marBottom w:val="0"/>
      <w:divBdr>
        <w:top w:val="none" w:sz="0" w:space="0" w:color="auto"/>
        <w:left w:val="none" w:sz="0" w:space="0" w:color="auto"/>
        <w:bottom w:val="none" w:sz="0" w:space="0" w:color="auto"/>
        <w:right w:val="none" w:sz="0" w:space="0" w:color="auto"/>
      </w:divBdr>
      <w:divsChild>
        <w:div w:id="153305697">
          <w:marLeft w:val="0"/>
          <w:marRight w:val="0"/>
          <w:marTop w:val="0"/>
          <w:marBottom w:val="0"/>
          <w:divBdr>
            <w:top w:val="none" w:sz="0" w:space="0" w:color="auto"/>
            <w:left w:val="none" w:sz="0" w:space="0" w:color="auto"/>
            <w:bottom w:val="none" w:sz="0" w:space="0" w:color="auto"/>
            <w:right w:val="none" w:sz="0" w:space="0" w:color="auto"/>
          </w:divBdr>
        </w:div>
        <w:div w:id="153305702">
          <w:marLeft w:val="0"/>
          <w:marRight w:val="0"/>
          <w:marTop w:val="0"/>
          <w:marBottom w:val="0"/>
          <w:divBdr>
            <w:top w:val="none" w:sz="0" w:space="0" w:color="auto"/>
            <w:left w:val="none" w:sz="0" w:space="0" w:color="auto"/>
            <w:bottom w:val="none" w:sz="0" w:space="0" w:color="auto"/>
            <w:right w:val="none" w:sz="0" w:space="0" w:color="auto"/>
          </w:divBdr>
        </w:div>
        <w:div w:id="153305703">
          <w:marLeft w:val="0"/>
          <w:marRight w:val="0"/>
          <w:marTop w:val="0"/>
          <w:marBottom w:val="0"/>
          <w:divBdr>
            <w:top w:val="none" w:sz="0" w:space="0" w:color="auto"/>
            <w:left w:val="none" w:sz="0" w:space="0" w:color="auto"/>
            <w:bottom w:val="none" w:sz="0" w:space="0" w:color="auto"/>
            <w:right w:val="none" w:sz="0" w:space="0" w:color="auto"/>
          </w:divBdr>
        </w:div>
        <w:div w:id="153305705">
          <w:marLeft w:val="0"/>
          <w:marRight w:val="0"/>
          <w:marTop w:val="0"/>
          <w:marBottom w:val="0"/>
          <w:divBdr>
            <w:top w:val="none" w:sz="0" w:space="0" w:color="auto"/>
            <w:left w:val="none" w:sz="0" w:space="0" w:color="auto"/>
            <w:bottom w:val="none" w:sz="0" w:space="0" w:color="auto"/>
            <w:right w:val="none" w:sz="0" w:space="0" w:color="auto"/>
          </w:divBdr>
        </w:div>
        <w:div w:id="153305711">
          <w:marLeft w:val="0"/>
          <w:marRight w:val="0"/>
          <w:marTop w:val="0"/>
          <w:marBottom w:val="0"/>
          <w:divBdr>
            <w:top w:val="none" w:sz="0" w:space="0" w:color="auto"/>
            <w:left w:val="none" w:sz="0" w:space="0" w:color="auto"/>
            <w:bottom w:val="none" w:sz="0" w:space="0" w:color="auto"/>
            <w:right w:val="none" w:sz="0" w:space="0" w:color="auto"/>
          </w:divBdr>
        </w:div>
        <w:div w:id="153305715">
          <w:marLeft w:val="0"/>
          <w:marRight w:val="0"/>
          <w:marTop w:val="0"/>
          <w:marBottom w:val="0"/>
          <w:divBdr>
            <w:top w:val="none" w:sz="0" w:space="0" w:color="auto"/>
            <w:left w:val="none" w:sz="0" w:space="0" w:color="auto"/>
            <w:bottom w:val="none" w:sz="0" w:space="0" w:color="auto"/>
            <w:right w:val="none" w:sz="0" w:space="0" w:color="auto"/>
          </w:divBdr>
        </w:div>
        <w:div w:id="153305718">
          <w:marLeft w:val="0"/>
          <w:marRight w:val="0"/>
          <w:marTop w:val="0"/>
          <w:marBottom w:val="0"/>
          <w:divBdr>
            <w:top w:val="none" w:sz="0" w:space="0" w:color="auto"/>
            <w:left w:val="none" w:sz="0" w:space="0" w:color="auto"/>
            <w:bottom w:val="none" w:sz="0" w:space="0" w:color="auto"/>
            <w:right w:val="none" w:sz="0" w:space="0" w:color="auto"/>
          </w:divBdr>
        </w:div>
        <w:div w:id="153305720">
          <w:marLeft w:val="0"/>
          <w:marRight w:val="0"/>
          <w:marTop w:val="0"/>
          <w:marBottom w:val="0"/>
          <w:divBdr>
            <w:top w:val="none" w:sz="0" w:space="0" w:color="auto"/>
            <w:left w:val="none" w:sz="0" w:space="0" w:color="auto"/>
            <w:bottom w:val="none" w:sz="0" w:space="0" w:color="auto"/>
            <w:right w:val="none" w:sz="0" w:space="0" w:color="auto"/>
          </w:divBdr>
        </w:div>
        <w:div w:id="153305723">
          <w:marLeft w:val="0"/>
          <w:marRight w:val="0"/>
          <w:marTop w:val="0"/>
          <w:marBottom w:val="0"/>
          <w:divBdr>
            <w:top w:val="none" w:sz="0" w:space="0" w:color="auto"/>
            <w:left w:val="none" w:sz="0" w:space="0" w:color="auto"/>
            <w:bottom w:val="none" w:sz="0" w:space="0" w:color="auto"/>
            <w:right w:val="none" w:sz="0" w:space="0" w:color="auto"/>
          </w:divBdr>
        </w:div>
        <w:div w:id="153305725">
          <w:marLeft w:val="0"/>
          <w:marRight w:val="0"/>
          <w:marTop w:val="0"/>
          <w:marBottom w:val="0"/>
          <w:divBdr>
            <w:top w:val="none" w:sz="0" w:space="0" w:color="auto"/>
            <w:left w:val="none" w:sz="0" w:space="0" w:color="auto"/>
            <w:bottom w:val="none" w:sz="0" w:space="0" w:color="auto"/>
            <w:right w:val="none" w:sz="0" w:space="0" w:color="auto"/>
          </w:divBdr>
        </w:div>
        <w:div w:id="153305729">
          <w:marLeft w:val="0"/>
          <w:marRight w:val="0"/>
          <w:marTop w:val="0"/>
          <w:marBottom w:val="0"/>
          <w:divBdr>
            <w:top w:val="none" w:sz="0" w:space="0" w:color="auto"/>
            <w:left w:val="none" w:sz="0" w:space="0" w:color="auto"/>
            <w:bottom w:val="none" w:sz="0" w:space="0" w:color="auto"/>
            <w:right w:val="none" w:sz="0" w:space="0" w:color="auto"/>
          </w:divBdr>
        </w:div>
        <w:div w:id="153305734">
          <w:marLeft w:val="0"/>
          <w:marRight w:val="0"/>
          <w:marTop w:val="0"/>
          <w:marBottom w:val="0"/>
          <w:divBdr>
            <w:top w:val="none" w:sz="0" w:space="0" w:color="auto"/>
            <w:left w:val="none" w:sz="0" w:space="0" w:color="auto"/>
            <w:bottom w:val="none" w:sz="0" w:space="0" w:color="auto"/>
            <w:right w:val="none" w:sz="0" w:space="0" w:color="auto"/>
          </w:divBdr>
        </w:div>
        <w:div w:id="153305735">
          <w:marLeft w:val="0"/>
          <w:marRight w:val="0"/>
          <w:marTop w:val="0"/>
          <w:marBottom w:val="0"/>
          <w:divBdr>
            <w:top w:val="none" w:sz="0" w:space="0" w:color="auto"/>
            <w:left w:val="none" w:sz="0" w:space="0" w:color="auto"/>
            <w:bottom w:val="none" w:sz="0" w:space="0" w:color="auto"/>
            <w:right w:val="none" w:sz="0" w:space="0" w:color="auto"/>
          </w:divBdr>
        </w:div>
        <w:div w:id="153305737">
          <w:marLeft w:val="0"/>
          <w:marRight w:val="0"/>
          <w:marTop w:val="0"/>
          <w:marBottom w:val="0"/>
          <w:divBdr>
            <w:top w:val="none" w:sz="0" w:space="0" w:color="auto"/>
            <w:left w:val="none" w:sz="0" w:space="0" w:color="auto"/>
            <w:bottom w:val="none" w:sz="0" w:space="0" w:color="auto"/>
            <w:right w:val="none" w:sz="0" w:space="0" w:color="auto"/>
          </w:divBdr>
        </w:div>
        <w:div w:id="153305738">
          <w:marLeft w:val="0"/>
          <w:marRight w:val="0"/>
          <w:marTop w:val="0"/>
          <w:marBottom w:val="0"/>
          <w:divBdr>
            <w:top w:val="none" w:sz="0" w:space="0" w:color="auto"/>
            <w:left w:val="none" w:sz="0" w:space="0" w:color="auto"/>
            <w:bottom w:val="none" w:sz="0" w:space="0" w:color="auto"/>
            <w:right w:val="none" w:sz="0" w:space="0" w:color="auto"/>
          </w:divBdr>
        </w:div>
        <w:div w:id="153305741">
          <w:marLeft w:val="0"/>
          <w:marRight w:val="0"/>
          <w:marTop w:val="0"/>
          <w:marBottom w:val="0"/>
          <w:divBdr>
            <w:top w:val="none" w:sz="0" w:space="0" w:color="auto"/>
            <w:left w:val="none" w:sz="0" w:space="0" w:color="auto"/>
            <w:bottom w:val="none" w:sz="0" w:space="0" w:color="auto"/>
            <w:right w:val="none" w:sz="0" w:space="0" w:color="auto"/>
          </w:divBdr>
        </w:div>
        <w:div w:id="153305742">
          <w:marLeft w:val="0"/>
          <w:marRight w:val="0"/>
          <w:marTop w:val="0"/>
          <w:marBottom w:val="0"/>
          <w:divBdr>
            <w:top w:val="none" w:sz="0" w:space="0" w:color="auto"/>
            <w:left w:val="none" w:sz="0" w:space="0" w:color="auto"/>
            <w:bottom w:val="none" w:sz="0" w:space="0" w:color="auto"/>
            <w:right w:val="none" w:sz="0" w:space="0" w:color="auto"/>
          </w:divBdr>
        </w:div>
        <w:div w:id="153305744">
          <w:marLeft w:val="0"/>
          <w:marRight w:val="0"/>
          <w:marTop w:val="0"/>
          <w:marBottom w:val="0"/>
          <w:divBdr>
            <w:top w:val="none" w:sz="0" w:space="0" w:color="auto"/>
            <w:left w:val="none" w:sz="0" w:space="0" w:color="auto"/>
            <w:bottom w:val="none" w:sz="0" w:space="0" w:color="auto"/>
            <w:right w:val="none" w:sz="0" w:space="0" w:color="auto"/>
          </w:divBdr>
        </w:div>
        <w:div w:id="153305746">
          <w:marLeft w:val="0"/>
          <w:marRight w:val="0"/>
          <w:marTop w:val="0"/>
          <w:marBottom w:val="0"/>
          <w:divBdr>
            <w:top w:val="none" w:sz="0" w:space="0" w:color="auto"/>
            <w:left w:val="none" w:sz="0" w:space="0" w:color="auto"/>
            <w:bottom w:val="none" w:sz="0" w:space="0" w:color="auto"/>
            <w:right w:val="none" w:sz="0" w:space="0" w:color="auto"/>
          </w:divBdr>
        </w:div>
        <w:div w:id="153305752">
          <w:marLeft w:val="0"/>
          <w:marRight w:val="0"/>
          <w:marTop w:val="0"/>
          <w:marBottom w:val="0"/>
          <w:divBdr>
            <w:top w:val="none" w:sz="0" w:space="0" w:color="auto"/>
            <w:left w:val="none" w:sz="0" w:space="0" w:color="auto"/>
            <w:bottom w:val="none" w:sz="0" w:space="0" w:color="auto"/>
            <w:right w:val="none" w:sz="0" w:space="0" w:color="auto"/>
          </w:divBdr>
        </w:div>
        <w:div w:id="153305755">
          <w:marLeft w:val="0"/>
          <w:marRight w:val="0"/>
          <w:marTop w:val="0"/>
          <w:marBottom w:val="0"/>
          <w:divBdr>
            <w:top w:val="none" w:sz="0" w:space="0" w:color="auto"/>
            <w:left w:val="none" w:sz="0" w:space="0" w:color="auto"/>
            <w:bottom w:val="none" w:sz="0" w:space="0" w:color="auto"/>
            <w:right w:val="none" w:sz="0" w:space="0" w:color="auto"/>
          </w:divBdr>
        </w:div>
        <w:div w:id="153305756">
          <w:marLeft w:val="0"/>
          <w:marRight w:val="0"/>
          <w:marTop w:val="0"/>
          <w:marBottom w:val="0"/>
          <w:divBdr>
            <w:top w:val="none" w:sz="0" w:space="0" w:color="auto"/>
            <w:left w:val="none" w:sz="0" w:space="0" w:color="auto"/>
            <w:bottom w:val="none" w:sz="0" w:space="0" w:color="auto"/>
            <w:right w:val="none" w:sz="0" w:space="0" w:color="auto"/>
          </w:divBdr>
        </w:div>
        <w:div w:id="153305757">
          <w:marLeft w:val="0"/>
          <w:marRight w:val="0"/>
          <w:marTop w:val="0"/>
          <w:marBottom w:val="0"/>
          <w:divBdr>
            <w:top w:val="none" w:sz="0" w:space="0" w:color="auto"/>
            <w:left w:val="none" w:sz="0" w:space="0" w:color="auto"/>
            <w:bottom w:val="none" w:sz="0" w:space="0" w:color="auto"/>
            <w:right w:val="none" w:sz="0" w:space="0" w:color="auto"/>
          </w:divBdr>
        </w:div>
        <w:div w:id="153305758">
          <w:marLeft w:val="0"/>
          <w:marRight w:val="0"/>
          <w:marTop w:val="0"/>
          <w:marBottom w:val="0"/>
          <w:divBdr>
            <w:top w:val="none" w:sz="0" w:space="0" w:color="auto"/>
            <w:left w:val="none" w:sz="0" w:space="0" w:color="auto"/>
            <w:bottom w:val="none" w:sz="0" w:space="0" w:color="auto"/>
            <w:right w:val="none" w:sz="0" w:space="0" w:color="auto"/>
          </w:divBdr>
        </w:div>
        <w:div w:id="153305762">
          <w:marLeft w:val="0"/>
          <w:marRight w:val="0"/>
          <w:marTop w:val="0"/>
          <w:marBottom w:val="0"/>
          <w:divBdr>
            <w:top w:val="none" w:sz="0" w:space="0" w:color="auto"/>
            <w:left w:val="none" w:sz="0" w:space="0" w:color="auto"/>
            <w:bottom w:val="none" w:sz="0" w:space="0" w:color="auto"/>
            <w:right w:val="none" w:sz="0" w:space="0" w:color="auto"/>
          </w:divBdr>
        </w:div>
        <w:div w:id="153305764">
          <w:marLeft w:val="0"/>
          <w:marRight w:val="0"/>
          <w:marTop w:val="0"/>
          <w:marBottom w:val="0"/>
          <w:divBdr>
            <w:top w:val="none" w:sz="0" w:space="0" w:color="auto"/>
            <w:left w:val="none" w:sz="0" w:space="0" w:color="auto"/>
            <w:bottom w:val="none" w:sz="0" w:space="0" w:color="auto"/>
            <w:right w:val="none" w:sz="0" w:space="0" w:color="auto"/>
          </w:divBdr>
        </w:div>
        <w:div w:id="153305770">
          <w:marLeft w:val="0"/>
          <w:marRight w:val="0"/>
          <w:marTop w:val="0"/>
          <w:marBottom w:val="0"/>
          <w:divBdr>
            <w:top w:val="none" w:sz="0" w:space="0" w:color="auto"/>
            <w:left w:val="none" w:sz="0" w:space="0" w:color="auto"/>
            <w:bottom w:val="none" w:sz="0" w:space="0" w:color="auto"/>
            <w:right w:val="none" w:sz="0" w:space="0" w:color="auto"/>
          </w:divBdr>
        </w:div>
        <w:div w:id="153305771">
          <w:marLeft w:val="0"/>
          <w:marRight w:val="0"/>
          <w:marTop w:val="0"/>
          <w:marBottom w:val="0"/>
          <w:divBdr>
            <w:top w:val="none" w:sz="0" w:space="0" w:color="auto"/>
            <w:left w:val="none" w:sz="0" w:space="0" w:color="auto"/>
            <w:bottom w:val="none" w:sz="0" w:space="0" w:color="auto"/>
            <w:right w:val="none" w:sz="0" w:space="0" w:color="auto"/>
          </w:divBdr>
        </w:div>
        <w:div w:id="153305772">
          <w:marLeft w:val="0"/>
          <w:marRight w:val="0"/>
          <w:marTop w:val="0"/>
          <w:marBottom w:val="0"/>
          <w:divBdr>
            <w:top w:val="none" w:sz="0" w:space="0" w:color="auto"/>
            <w:left w:val="none" w:sz="0" w:space="0" w:color="auto"/>
            <w:bottom w:val="none" w:sz="0" w:space="0" w:color="auto"/>
            <w:right w:val="none" w:sz="0" w:space="0" w:color="auto"/>
          </w:divBdr>
        </w:div>
        <w:div w:id="153305777">
          <w:marLeft w:val="0"/>
          <w:marRight w:val="0"/>
          <w:marTop w:val="0"/>
          <w:marBottom w:val="0"/>
          <w:divBdr>
            <w:top w:val="none" w:sz="0" w:space="0" w:color="auto"/>
            <w:left w:val="none" w:sz="0" w:space="0" w:color="auto"/>
            <w:bottom w:val="none" w:sz="0" w:space="0" w:color="auto"/>
            <w:right w:val="none" w:sz="0" w:space="0" w:color="auto"/>
          </w:divBdr>
        </w:div>
        <w:div w:id="153305778">
          <w:marLeft w:val="0"/>
          <w:marRight w:val="0"/>
          <w:marTop w:val="0"/>
          <w:marBottom w:val="0"/>
          <w:divBdr>
            <w:top w:val="none" w:sz="0" w:space="0" w:color="auto"/>
            <w:left w:val="none" w:sz="0" w:space="0" w:color="auto"/>
            <w:bottom w:val="none" w:sz="0" w:space="0" w:color="auto"/>
            <w:right w:val="none" w:sz="0" w:space="0" w:color="auto"/>
          </w:divBdr>
        </w:div>
        <w:div w:id="153305782">
          <w:marLeft w:val="0"/>
          <w:marRight w:val="0"/>
          <w:marTop w:val="0"/>
          <w:marBottom w:val="0"/>
          <w:divBdr>
            <w:top w:val="none" w:sz="0" w:space="0" w:color="auto"/>
            <w:left w:val="none" w:sz="0" w:space="0" w:color="auto"/>
            <w:bottom w:val="none" w:sz="0" w:space="0" w:color="auto"/>
            <w:right w:val="none" w:sz="0" w:space="0" w:color="auto"/>
          </w:divBdr>
        </w:div>
        <w:div w:id="153305783">
          <w:marLeft w:val="0"/>
          <w:marRight w:val="0"/>
          <w:marTop w:val="0"/>
          <w:marBottom w:val="0"/>
          <w:divBdr>
            <w:top w:val="none" w:sz="0" w:space="0" w:color="auto"/>
            <w:left w:val="none" w:sz="0" w:space="0" w:color="auto"/>
            <w:bottom w:val="none" w:sz="0" w:space="0" w:color="auto"/>
            <w:right w:val="none" w:sz="0" w:space="0" w:color="auto"/>
          </w:divBdr>
        </w:div>
        <w:div w:id="153305788">
          <w:marLeft w:val="0"/>
          <w:marRight w:val="0"/>
          <w:marTop w:val="0"/>
          <w:marBottom w:val="0"/>
          <w:divBdr>
            <w:top w:val="none" w:sz="0" w:space="0" w:color="auto"/>
            <w:left w:val="none" w:sz="0" w:space="0" w:color="auto"/>
            <w:bottom w:val="none" w:sz="0" w:space="0" w:color="auto"/>
            <w:right w:val="none" w:sz="0" w:space="0" w:color="auto"/>
          </w:divBdr>
        </w:div>
        <w:div w:id="153305791">
          <w:marLeft w:val="0"/>
          <w:marRight w:val="0"/>
          <w:marTop w:val="0"/>
          <w:marBottom w:val="0"/>
          <w:divBdr>
            <w:top w:val="none" w:sz="0" w:space="0" w:color="auto"/>
            <w:left w:val="none" w:sz="0" w:space="0" w:color="auto"/>
            <w:bottom w:val="none" w:sz="0" w:space="0" w:color="auto"/>
            <w:right w:val="none" w:sz="0" w:space="0" w:color="auto"/>
          </w:divBdr>
        </w:div>
        <w:div w:id="153305795">
          <w:marLeft w:val="0"/>
          <w:marRight w:val="0"/>
          <w:marTop w:val="0"/>
          <w:marBottom w:val="0"/>
          <w:divBdr>
            <w:top w:val="none" w:sz="0" w:space="0" w:color="auto"/>
            <w:left w:val="none" w:sz="0" w:space="0" w:color="auto"/>
            <w:bottom w:val="none" w:sz="0" w:space="0" w:color="auto"/>
            <w:right w:val="none" w:sz="0" w:space="0" w:color="auto"/>
          </w:divBdr>
        </w:div>
        <w:div w:id="153305798">
          <w:marLeft w:val="0"/>
          <w:marRight w:val="0"/>
          <w:marTop w:val="0"/>
          <w:marBottom w:val="0"/>
          <w:divBdr>
            <w:top w:val="none" w:sz="0" w:space="0" w:color="auto"/>
            <w:left w:val="none" w:sz="0" w:space="0" w:color="auto"/>
            <w:bottom w:val="none" w:sz="0" w:space="0" w:color="auto"/>
            <w:right w:val="none" w:sz="0" w:space="0" w:color="auto"/>
          </w:divBdr>
        </w:div>
        <w:div w:id="153305799">
          <w:marLeft w:val="0"/>
          <w:marRight w:val="0"/>
          <w:marTop w:val="0"/>
          <w:marBottom w:val="0"/>
          <w:divBdr>
            <w:top w:val="none" w:sz="0" w:space="0" w:color="auto"/>
            <w:left w:val="none" w:sz="0" w:space="0" w:color="auto"/>
            <w:bottom w:val="none" w:sz="0" w:space="0" w:color="auto"/>
            <w:right w:val="none" w:sz="0" w:space="0" w:color="auto"/>
          </w:divBdr>
        </w:div>
        <w:div w:id="153305800">
          <w:marLeft w:val="0"/>
          <w:marRight w:val="0"/>
          <w:marTop w:val="0"/>
          <w:marBottom w:val="0"/>
          <w:divBdr>
            <w:top w:val="none" w:sz="0" w:space="0" w:color="auto"/>
            <w:left w:val="none" w:sz="0" w:space="0" w:color="auto"/>
            <w:bottom w:val="none" w:sz="0" w:space="0" w:color="auto"/>
            <w:right w:val="none" w:sz="0" w:space="0" w:color="auto"/>
          </w:divBdr>
        </w:div>
        <w:div w:id="153305811">
          <w:marLeft w:val="0"/>
          <w:marRight w:val="0"/>
          <w:marTop w:val="0"/>
          <w:marBottom w:val="0"/>
          <w:divBdr>
            <w:top w:val="none" w:sz="0" w:space="0" w:color="auto"/>
            <w:left w:val="none" w:sz="0" w:space="0" w:color="auto"/>
            <w:bottom w:val="none" w:sz="0" w:space="0" w:color="auto"/>
            <w:right w:val="none" w:sz="0" w:space="0" w:color="auto"/>
          </w:divBdr>
        </w:div>
        <w:div w:id="153305812">
          <w:marLeft w:val="0"/>
          <w:marRight w:val="0"/>
          <w:marTop w:val="0"/>
          <w:marBottom w:val="0"/>
          <w:divBdr>
            <w:top w:val="none" w:sz="0" w:space="0" w:color="auto"/>
            <w:left w:val="none" w:sz="0" w:space="0" w:color="auto"/>
            <w:bottom w:val="none" w:sz="0" w:space="0" w:color="auto"/>
            <w:right w:val="none" w:sz="0" w:space="0" w:color="auto"/>
          </w:divBdr>
        </w:div>
        <w:div w:id="153305813">
          <w:marLeft w:val="0"/>
          <w:marRight w:val="0"/>
          <w:marTop w:val="0"/>
          <w:marBottom w:val="0"/>
          <w:divBdr>
            <w:top w:val="none" w:sz="0" w:space="0" w:color="auto"/>
            <w:left w:val="none" w:sz="0" w:space="0" w:color="auto"/>
            <w:bottom w:val="none" w:sz="0" w:space="0" w:color="auto"/>
            <w:right w:val="none" w:sz="0" w:space="0" w:color="auto"/>
          </w:divBdr>
        </w:div>
        <w:div w:id="153305816">
          <w:marLeft w:val="0"/>
          <w:marRight w:val="0"/>
          <w:marTop w:val="0"/>
          <w:marBottom w:val="0"/>
          <w:divBdr>
            <w:top w:val="none" w:sz="0" w:space="0" w:color="auto"/>
            <w:left w:val="none" w:sz="0" w:space="0" w:color="auto"/>
            <w:bottom w:val="none" w:sz="0" w:space="0" w:color="auto"/>
            <w:right w:val="none" w:sz="0" w:space="0" w:color="auto"/>
          </w:divBdr>
        </w:div>
        <w:div w:id="153305818">
          <w:marLeft w:val="0"/>
          <w:marRight w:val="0"/>
          <w:marTop w:val="0"/>
          <w:marBottom w:val="0"/>
          <w:divBdr>
            <w:top w:val="none" w:sz="0" w:space="0" w:color="auto"/>
            <w:left w:val="none" w:sz="0" w:space="0" w:color="auto"/>
            <w:bottom w:val="none" w:sz="0" w:space="0" w:color="auto"/>
            <w:right w:val="none" w:sz="0" w:space="0" w:color="auto"/>
          </w:divBdr>
        </w:div>
        <w:div w:id="153305822">
          <w:marLeft w:val="0"/>
          <w:marRight w:val="0"/>
          <w:marTop w:val="0"/>
          <w:marBottom w:val="0"/>
          <w:divBdr>
            <w:top w:val="none" w:sz="0" w:space="0" w:color="auto"/>
            <w:left w:val="none" w:sz="0" w:space="0" w:color="auto"/>
            <w:bottom w:val="none" w:sz="0" w:space="0" w:color="auto"/>
            <w:right w:val="none" w:sz="0" w:space="0" w:color="auto"/>
          </w:divBdr>
        </w:div>
        <w:div w:id="153305824">
          <w:marLeft w:val="0"/>
          <w:marRight w:val="0"/>
          <w:marTop w:val="0"/>
          <w:marBottom w:val="0"/>
          <w:divBdr>
            <w:top w:val="none" w:sz="0" w:space="0" w:color="auto"/>
            <w:left w:val="none" w:sz="0" w:space="0" w:color="auto"/>
            <w:bottom w:val="none" w:sz="0" w:space="0" w:color="auto"/>
            <w:right w:val="none" w:sz="0" w:space="0" w:color="auto"/>
          </w:divBdr>
        </w:div>
        <w:div w:id="153305825">
          <w:marLeft w:val="0"/>
          <w:marRight w:val="0"/>
          <w:marTop w:val="0"/>
          <w:marBottom w:val="0"/>
          <w:divBdr>
            <w:top w:val="none" w:sz="0" w:space="0" w:color="auto"/>
            <w:left w:val="none" w:sz="0" w:space="0" w:color="auto"/>
            <w:bottom w:val="none" w:sz="0" w:space="0" w:color="auto"/>
            <w:right w:val="none" w:sz="0" w:space="0" w:color="auto"/>
          </w:divBdr>
        </w:div>
        <w:div w:id="153305827">
          <w:marLeft w:val="0"/>
          <w:marRight w:val="0"/>
          <w:marTop w:val="0"/>
          <w:marBottom w:val="0"/>
          <w:divBdr>
            <w:top w:val="none" w:sz="0" w:space="0" w:color="auto"/>
            <w:left w:val="none" w:sz="0" w:space="0" w:color="auto"/>
            <w:bottom w:val="none" w:sz="0" w:space="0" w:color="auto"/>
            <w:right w:val="none" w:sz="0" w:space="0" w:color="auto"/>
          </w:divBdr>
        </w:div>
        <w:div w:id="153305829">
          <w:marLeft w:val="0"/>
          <w:marRight w:val="0"/>
          <w:marTop w:val="0"/>
          <w:marBottom w:val="0"/>
          <w:divBdr>
            <w:top w:val="none" w:sz="0" w:space="0" w:color="auto"/>
            <w:left w:val="none" w:sz="0" w:space="0" w:color="auto"/>
            <w:bottom w:val="none" w:sz="0" w:space="0" w:color="auto"/>
            <w:right w:val="none" w:sz="0" w:space="0" w:color="auto"/>
          </w:divBdr>
        </w:div>
        <w:div w:id="153305830">
          <w:marLeft w:val="0"/>
          <w:marRight w:val="0"/>
          <w:marTop w:val="0"/>
          <w:marBottom w:val="0"/>
          <w:divBdr>
            <w:top w:val="none" w:sz="0" w:space="0" w:color="auto"/>
            <w:left w:val="none" w:sz="0" w:space="0" w:color="auto"/>
            <w:bottom w:val="none" w:sz="0" w:space="0" w:color="auto"/>
            <w:right w:val="none" w:sz="0" w:space="0" w:color="auto"/>
          </w:divBdr>
        </w:div>
        <w:div w:id="153305831">
          <w:marLeft w:val="0"/>
          <w:marRight w:val="0"/>
          <w:marTop w:val="0"/>
          <w:marBottom w:val="0"/>
          <w:divBdr>
            <w:top w:val="none" w:sz="0" w:space="0" w:color="auto"/>
            <w:left w:val="none" w:sz="0" w:space="0" w:color="auto"/>
            <w:bottom w:val="none" w:sz="0" w:space="0" w:color="auto"/>
            <w:right w:val="none" w:sz="0" w:space="0" w:color="auto"/>
          </w:divBdr>
        </w:div>
        <w:div w:id="153305833">
          <w:marLeft w:val="0"/>
          <w:marRight w:val="0"/>
          <w:marTop w:val="0"/>
          <w:marBottom w:val="0"/>
          <w:divBdr>
            <w:top w:val="none" w:sz="0" w:space="0" w:color="auto"/>
            <w:left w:val="none" w:sz="0" w:space="0" w:color="auto"/>
            <w:bottom w:val="none" w:sz="0" w:space="0" w:color="auto"/>
            <w:right w:val="none" w:sz="0" w:space="0" w:color="auto"/>
          </w:divBdr>
        </w:div>
        <w:div w:id="153305834">
          <w:marLeft w:val="0"/>
          <w:marRight w:val="0"/>
          <w:marTop w:val="0"/>
          <w:marBottom w:val="0"/>
          <w:divBdr>
            <w:top w:val="none" w:sz="0" w:space="0" w:color="auto"/>
            <w:left w:val="none" w:sz="0" w:space="0" w:color="auto"/>
            <w:bottom w:val="none" w:sz="0" w:space="0" w:color="auto"/>
            <w:right w:val="none" w:sz="0" w:space="0" w:color="auto"/>
          </w:divBdr>
        </w:div>
        <w:div w:id="153305835">
          <w:marLeft w:val="0"/>
          <w:marRight w:val="0"/>
          <w:marTop w:val="0"/>
          <w:marBottom w:val="0"/>
          <w:divBdr>
            <w:top w:val="none" w:sz="0" w:space="0" w:color="auto"/>
            <w:left w:val="none" w:sz="0" w:space="0" w:color="auto"/>
            <w:bottom w:val="none" w:sz="0" w:space="0" w:color="auto"/>
            <w:right w:val="none" w:sz="0" w:space="0" w:color="auto"/>
          </w:divBdr>
        </w:div>
        <w:div w:id="153305847">
          <w:marLeft w:val="0"/>
          <w:marRight w:val="0"/>
          <w:marTop w:val="0"/>
          <w:marBottom w:val="0"/>
          <w:divBdr>
            <w:top w:val="none" w:sz="0" w:space="0" w:color="auto"/>
            <w:left w:val="none" w:sz="0" w:space="0" w:color="auto"/>
            <w:bottom w:val="none" w:sz="0" w:space="0" w:color="auto"/>
            <w:right w:val="none" w:sz="0" w:space="0" w:color="auto"/>
          </w:divBdr>
        </w:div>
        <w:div w:id="153305852">
          <w:marLeft w:val="0"/>
          <w:marRight w:val="0"/>
          <w:marTop w:val="0"/>
          <w:marBottom w:val="0"/>
          <w:divBdr>
            <w:top w:val="none" w:sz="0" w:space="0" w:color="auto"/>
            <w:left w:val="none" w:sz="0" w:space="0" w:color="auto"/>
            <w:bottom w:val="none" w:sz="0" w:space="0" w:color="auto"/>
            <w:right w:val="none" w:sz="0" w:space="0" w:color="auto"/>
          </w:divBdr>
        </w:div>
        <w:div w:id="153305857">
          <w:marLeft w:val="0"/>
          <w:marRight w:val="0"/>
          <w:marTop w:val="0"/>
          <w:marBottom w:val="0"/>
          <w:divBdr>
            <w:top w:val="none" w:sz="0" w:space="0" w:color="auto"/>
            <w:left w:val="none" w:sz="0" w:space="0" w:color="auto"/>
            <w:bottom w:val="none" w:sz="0" w:space="0" w:color="auto"/>
            <w:right w:val="none" w:sz="0" w:space="0" w:color="auto"/>
          </w:divBdr>
        </w:div>
        <w:div w:id="153305858">
          <w:marLeft w:val="0"/>
          <w:marRight w:val="0"/>
          <w:marTop w:val="0"/>
          <w:marBottom w:val="0"/>
          <w:divBdr>
            <w:top w:val="none" w:sz="0" w:space="0" w:color="auto"/>
            <w:left w:val="none" w:sz="0" w:space="0" w:color="auto"/>
            <w:bottom w:val="none" w:sz="0" w:space="0" w:color="auto"/>
            <w:right w:val="none" w:sz="0" w:space="0" w:color="auto"/>
          </w:divBdr>
        </w:div>
        <w:div w:id="153305859">
          <w:marLeft w:val="0"/>
          <w:marRight w:val="0"/>
          <w:marTop w:val="0"/>
          <w:marBottom w:val="0"/>
          <w:divBdr>
            <w:top w:val="none" w:sz="0" w:space="0" w:color="auto"/>
            <w:left w:val="none" w:sz="0" w:space="0" w:color="auto"/>
            <w:bottom w:val="none" w:sz="0" w:space="0" w:color="auto"/>
            <w:right w:val="none" w:sz="0" w:space="0" w:color="auto"/>
          </w:divBdr>
        </w:div>
        <w:div w:id="153305861">
          <w:marLeft w:val="0"/>
          <w:marRight w:val="0"/>
          <w:marTop w:val="0"/>
          <w:marBottom w:val="0"/>
          <w:divBdr>
            <w:top w:val="none" w:sz="0" w:space="0" w:color="auto"/>
            <w:left w:val="none" w:sz="0" w:space="0" w:color="auto"/>
            <w:bottom w:val="none" w:sz="0" w:space="0" w:color="auto"/>
            <w:right w:val="none" w:sz="0" w:space="0" w:color="auto"/>
          </w:divBdr>
        </w:div>
        <w:div w:id="153305862">
          <w:marLeft w:val="0"/>
          <w:marRight w:val="0"/>
          <w:marTop w:val="0"/>
          <w:marBottom w:val="0"/>
          <w:divBdr>
            <w:top w:val="none" w:sz="0" w:space="0" w:color="auto"/>
            <w:left w:val="none" w:sz="0" w:space="0" w:color="auto"/>
            <w:bottom w:val="none" w:sz="0" w:space="0" w:color="auto"/>
            <w:right w:val="none" w:sz="0" w:space="0" w:color="auto"/>
          </w:divBdr>
        </w:div>
        <w:div w:id="153305863">
          <w:marLeft w:val="0"/>
          <w:marRight w:val="0"/>
          <w:marTop w:val="0"/>
          <w:marBottom w:val="0"/>
          <w:divBdr>
            <w:top w:val="none" w:sz="0" w:space="0" w:color="auto"/>
            <w:left w:val="none" w:sz="0" w:space="0" w:color="auto"/>
            <w:bottom w:val="none" w:sz="0" w:space="0" w:color="auto"/>
            <w:right w:val="none" w:sz="0" w:space="0" w:color="auto"/>
          </w:divBdr>
        </w:div>
        <w:div w:id="153305864">
          <w:marLeft w:val="0"/>
          <w:marRight w:val="0"/>
          <w:marTop w:val="0"/>
          <w:marBottom w:val="0"/>
          <w:divBdr>
            <w:top w:val="none" w:sz="0" w:space="0" w:color="auto"/>
            <w:left w:val="none" w:sz="0" w:space="0" w:color="auto"/>
            <w:bottom w:val="none" w:sz="0" w:space="0" w:color="auto"/>
            <w:right w:val="none" w:sz="0" w:space="0" w:color="auto"/>
          </w:divBdr>
        </w:div>
        <w:div w:id="153305867">
          <w:marLeft w:val="0"/>
          <w:marRight w:val="0"/>
          <w:marTop w:val="0"/>
          <w:marBottom w:val="0"/>
          <w:divBdr>
            <w:top w:val="none" w:sz="0" w:space="0" w:color="auto"/>
            <w:left w:val="none" w:sz="0" w:space="0" w:color="auto"/>
            <w:bottom w:val="none" w:sz="0" w:space="0" w:color="auto"/>
            <w:right w:val="none" w:sz="0" w:space="0" w:color="auto"/>
          </w:divBdr>
        </w:div>
        <w:div w:id="153305870">
          <w:marLeft w:val="0"/>
          <w:marRight w:val="0"/>
          <w:marTop w:val="0"/>
          <w:marBottom w:val="0"/>
          <w:divBdr>
            <w:top w:val="none" w:sz="0" w:space="0" w:color="auto"/>
            <w:left w:val="none" w:sz="0" w:space="0" w:color="auto"/>
            <w:bottom w:val="none" w:sz="0" w:space="0" w:color="auto"/>
            <w:right w:val="none" w:sz="0" w:space="0" w:color="auto"/>
          </w:divBdr>
        </w:div>
        <w:div w:id="153305871">
          <w:marLeft w:val="0"/>
          <w:marRight w:val="0"/>
          <w:marTop w:val="0"/>
          <w:marBottom w:val="0"/>
          <w:divBdr>
            <w:top w:val="none" w:sz="0" w:space="0" w:color="auto"/>
            <w:left w:val="none" w:sz="0" w:space="0" w:color="auto"/>
            <w:bottom w:val="none" w:sz="0" w:space="0" w:color="auto"/>
            <w:right w:val="none" w:sz="0" w:space="0" w:color="auto"/>
          </w:divBdr>
        </w:div>
        <w:div w:id="153305873">
          <w:marLeft w:val="0"/>
          <w:marRight w:val="0"/>
          <w:marTop w:val="0"/>
          <w:marBottom w:val="0"/>
          <w:divBdr>
            <w:top w:val="none" w:sz="0" w:space="0" w:color="auto"/>
            <w:left w:val="none" w:sz="0" w:space="0" w:color="auto"/>
            <w:bottom w:val="none" w:sz="0" w:space="0" w:color="auto"/>
            <w:right w:val="none" w:sz="0" w:space="0" w:color="auto"/>
          </w:divBdr>
        </w:div>
        <w:div w:id="153305874">
          <w:marLeft w:val="0"/>
          <w:marRight w:val="0"/>
          <w:marTop w:val="0"/>
          <w:marBottom w:val="0"/>
          <w:divBdr>
            <w:top w:val="none" w:sz="0" w:space="0" w:color="auto"/>
            <w:left w:val="none" w:sz="0" w:space="0" w:color="auto"/>
            <w:bottom w:val="none" w:sz="0" w:space="0" w:color="auto"/>
            <w:right w:val="none" w:sz="0" w:space="0" w:color="auto"/>
          </w:divBdr>
        </w:div>
        <w:div w:id="153305878">
          <w:marLeft w:val="0"/>
          <w:marRight w:val="0"/>
          <w:marTop w:val="0"/>
          <w:marBottom w:val="0"/>
          <w:divBdr>
            <w:top w:val="none" w:sz="0" w:space="0" w:color="auto"/>
            <w:left w:val="none" w:sz="0" w:space="0" w:color="auto"/>
            <w:bottom w:val="none" w:sz="0" w:space="0" w:color="auto"/>
            <w:right w:val="none" w:sz="0" w:space="0" w:color="auto"/>
          </w:divBdr>
        </w:div>
        <w:div w:id="153305879">
          <w:marLeft w:val="0"/>
          <w:marRight w:val="0"/>
          <w:marTop w:val="0"/>
          <w:marBottom w:val="0"/>
          <w:divBdr>
            <w:top w:val="none" w:sz="0" w:space="0" w:color="auto"/>
            <w:left w:val="none" w:sz="0" w:space="0" w:color="auto"/>
            <w:bottom w:val="none" w:sz="0" w:space="0" w:color="auto"/>
            <w:right w:val="none" w:sz="0" w:space="0" w:color="auto"/>
          </w:divBdr>
        </w:div>
        <w:div w:id="153305883">
          <w:marLeft w:val="0"/>
          <w:marRight w:val="0"/>
          <w:marTop w:val="0"/>
          <w:marBottom w:val="0"/>
          <w:divBdr>
            <w:top w:val="none" w:sz="0" w:space="0" w:color="auto"/>
            <w:left w:val="none" w:sz="0" w:space="0" w:color="auto"/>
            <w:bottom w:val="none" w:sz="0" w:space="0" w:color="auto"/>
            <w:right w:val="none" w:sz="0" w:space="0" w:color="auto"/>
          </w:divBdr>
        </w:div>
        <w:div w:id="153305885">
          <w:marLeft w:val="0"/>
          <w:marRight w:val="0"/>
          <w:marTop w:val="0"/>
          <w:marBottom w:val="0"/>
          <w:divBdr>
            <w:top w:val="none" w:sz="0" w:space="0" w:color="auto"/>
            <w:left w:val="none" w:sz="0" w:space="0" w:color="auto"/>
            <w:bottom w:val="none" w:sz="0" w:space="0" w:color="auto"/>
            <w:right w:val="none" w:sz="0" w:space="0" w:color="auto"/>
          </w:divBdr>
        </w:div>
        <w:div w:id="153305888">
          <w:marLeft w:val="0"/>
          <w:marRight w:val="0"/>
          <w:marTop w:val="0"/>
          <w:marBottom w:val="0"/>
          <w:divBdr>
            <w:top w:val="none" w:sz="0" w:space="0" w:color="auto"/>
            <w:left w:val="none" w:sz="0" w:space="0" w:color="auto"/>
            <w:bottom w:val="none" w:sz="0" w:space="0" w:color="auto"/>
            <w:right w:val="none" w:sz="0" w:space="0" w:color="auto"/>
          </w:divBdr>
        </w:div>
        <w:div w:id="153305890">
          <w:marLeft w:val="0"/>
          <w:marRight w:val="0"/>
          <w:marTop w:val="0"/>
          <w:marBottom w:val="0"/>
          <w:divBdr>
            <w:top w:val="none" w:sz="0" w:space="0" w:color="auto"/>
            <w:left w:val="none" w:sz="0" w:space="0" w:color="auto"/>
            <w:bottom w:val="none" w:sz="0" w:space="0" w:color="auto"/>
            <w:right w:val="none" w:sz="0" w:space="0" w:color="auto"/>
          </w:divBdr>
        </w:div>
        <w:div w:id="153305892">
          <w:marLeft w:val="0"/>
          <w:marRight w:val="0"/>
          <w:marTop w:val="0"/>
          <w:marBottom w:val="0"/>
          <w:divBdr>
            <w:top w:val="none" w:sz="0" w:space="0" w:color="auto"/>
            <w:left w:val="none" w:sz="0" w:space="0" w:color="auto"/>
            <w:bottom w:val="none" w:sz="0" w:space="0" w:color="auto"/>
            <w:right w:val="none" w:sz="0" w:space="0" w:color="auto"/>
          </w:divBdr>
        </w:div>
        <w:div w:id="153305896">
          <w:marLeft w:val="0"/>
          <w:marRight w:val="0"/>
          <w:marTop w:val="0"/>
          <w:marBottom w:val="0"/>
          <w:divBdr>
            <w:top w:val="none" w:sz="0" w:space="0" w:color="auto"/>
            <w:left w:val="none" w:sz="0" w:space="0" w:color="auto"/>
            <w:bottom w:val="none" w:sz="0" w:space="0" w:color="auto"/>
            <w:right w:val="none" w:sz="0" w:space="0" w:color="auto"/>
          </w:divBdr>
        </w:div>
        <w:div w:id="153305900">
          <w:marLeft w:val="0"/>
          <w:marRight w:val="0"/>
          <w:marTop w:val="0"/>
          <w:marBottom w:val="0"/>
          <w:divBdr>
            <w:top w:val="none" w:sz="0" w:space="0" w:color="auto"/>
            <w:left w:val="none" w:sz="0" w:space="0" w:color="auto"/>
            <w:bottom w:val="none" w:sz="0" w:space="0" w:color="auto"/>
            <w:right w:val="none" w:sz="0" w:space="0" w:color="auto"/>
          </w:divBdr>
        </w:div>
        <w:div w:id="153305903">
          <w:marLeft w:val="0"/>
          <w:marRight w:val="0"/>
          <w:marTop w:val="0"/>
          <w:marBottom w:val="0"/>
          <w:divBdr>
            <w:top w:val="none" w:sz="0" w:space="0" w:color="auto"/>
            <w:left w:val="none" w:sz="0" w:space="0" w:color="auto"/>
            <w:bottom w:val="none" w:sz="0" w:space="0" w:color="auto"/>
            <w:right w:val="none" w:sz="0" w:space="0" w:color="auto"/>
          </w:divBdr>
        </w:div>
        <w:div w:id="153305904">
          <w:marLeft w:val="0"/>
          <w:marRight w:val="0"/>
          <w:marTop w:val="0"/>
          <w:marBottom w:val="0"/>
          <w:divBdr>
            <w:top w:val="none" w:sz="0" w:space="0" w:color="auto"/>
            <w:left w:val="none" w:sz="0" w:space="0" w:color="auto"/>
            <w:bottom w:val="none" w:sz="0" w:space="0" w:color="auto"/>
            <w:right w:val="none" w:sz="0" w:space="0" w:color="auto"/>
          </w:divBdr>
        </w:div>
        <w:div w:id="153305907">
          <w:marLeft w:val="0"/>
          <w:marRight w:val="0"/>
          <w:marTop w:val="0"/>
          <w:marBottom w:val="0"/>
          <w:divBdr>
            <w:top w:val="none" w:sz="0" w:space="0" w:color="auto"/>
            <w:left w:val="none" w:sz="0" w:space="0" w:color="auto"/>
            <w:bottom w:val="none" w:sz="0" w:space="0" w:color="auto"/>
            <w:right w:val="none" w:sz="0" w:space="0" w:color="auto"/>
          </w:divBdr>
        </w:div>
        <w:div w:id="153305908">
          <w:marLeft w:val="0"/>
          <w:marRight w:val="0"/>
          <w:marTop w:val="0"/>
          <w:marBottom w:val="0"/>
          <w:divBdr>
            <w:top w:val="none" w:sz="0" w:space="0" w:color="auto"/>
            <w:left w:val="none" w:sz="0" w:space="0" w:color="auto"/>
            <w:bottom w:val="none" w:sz="0" w:space="0" w:color="auto"/>
            <w:right w:val="none" w:sz="0" w:space="0" w:color="auto"/>
          </w:divBdr>
        </w:div>
        <w:div w:id="153305910">
          <w:marLeft w:val="0"/>
          <w:marRight w:val="0"/>
          <w:marTop w:val="0"/>
          <w:marBottom w:val="0"/>
          <w:divBdr>
            <w:top w:val="none" w:sz="0" w:space="0" w:color="auto"/>
            <w:left w:val="none" w:sz="0" w:space="0" w:color="auto"/>
            <w:bottom w:val="none" w:sz="0" w:space="0" w:color="auto"/>
            <w:right w:val="none" w:sz="0" w:space="0" w:color="auto"/>
          </w:divBdr>
        </w:div>
        <w:div w:id="153305912">
          <w:marLeft w:val="0"/>
          <w:marRight w:val="0"/>
          <w:marTop w:val="0"/>
          <w:marBottom w:val="0"/>
          <w:divBdr>
            <w:top w:val="none" w:sz="0" w:space="0" w:color="auto"/>
            <w:left w:val="none" w:sz="0" w:space="0" w:color="auto"/>
            <w:bottom w:val="none" w:sz="0" w:space="0" w:color="auto"/>
            <w:right w:val="none" w:sz="0" w:space="0" w:color="auto"/>
          </w:divBdr>
        </w:div>
        <w:div w:id="153305916">
          <w:marLeft w:val="0"/>
          <w:marRight w:val="0"/>
          <w:marTop w:val="0"/>
          <w:marBottom w:val="0"/>
          <w:divBdr>
            <w:top w:val="none" w:sz="0" w:space="0" w:color="auto"/>
            <w:left w:val="none" w:sz="0" w:space="0" w:color="auto"/>
            <w:bottom w:val="none" w:sz="0" w:space="0" w:color="auto"/>
            <w:right w:val="none" w:sz="0" w:space="0" w:color="auto"/>
          </w:divBdr>
        </w:div>
        <w:div w:id="153305918">
          <w:marLeft w:val="0"/>
          <w:marRight w:val="0"/>
          <w:marTop w:val="0"/>
          <w:marBottom w:val="0"/>
          <w:divBdr>
            <w:top w:val="none" w:sz="0" w:space="0" w:color="auto"/>
            <w:left w:val="none" w:sz="0" w:space="0" w:color="auto"/>
            <w:bottom w:val="none" w:sz="0" w:space="0" w:color="auto"/>
            <w:right w:val="none" w:sz="0" w:space="0" w:color="auto"/>
          </w:divBdr>
        </w:div>
        <w:div w:id="153305920">
          <w:marLeft w:val="0"/>
          <w:marRight w:val="0"/>
          <w:marTop w:val="0"/>
          <w:marBottom w:val="0"/>
          <w:divBdr>
            <w:top w:val="none" w:sz="0" w:space="0" w:color="auto"/>
            <w:left w:val="none" w:sz="0" w:space="0" w:color="auto"/>
            <w:bottom w:val="none" w:sz="0" w:space="0" w:color="auto"/>
            <w:right w:val="none" w:sz="0" w:space="0" w:color="auto"/>
          </w:divBdr>
        </w:div>
        <w:div w:id="153305921">
          <w:marLeft w:val="0"/>
          <w:marRight w:val="0"/>
          <w:marTop w:val="0"/>
          <w:marBottom w:val="0"/>
          <w:divBdr>
            <w:top w:val="none" w:sz="0" w:space="0" w:color="auto"/>
            <w:left w:val="none" w:sz="0" w:space="0" w:color="auto"/>
            <w:bottom w:val="none" w:sz="0" w:space="0" w:color="auto"/>
            <w:right w:val="none" w:sz="0" w:space="0" w:color="auto"/>
          </w:divBdr>
        </w:div>
        <w:div w:id="153305924">
          <w:marLeft w:val="0"/>
          <w:marRight w:val="0"/>
          <w:marTop w:val="0"/>
          <w:marBottom w:val="0"/>
          <w:divBdr>
            <w:top w:val="none" w:sz="0" w:space="0" w:color="auto"/>
            <w:left w:val="none" w:sz="0" w:space="0" w:color="auto"/>
            <w:bottom w:val="none" w:sz="0" w:space="0" w:color="auto"/>
            <w:right w:val="none" w:sz="0" w:space="0" w:color="auto"/>
          </w:divBdr>
        </w:div>
      </w:divsChild>
    </w:div>
    <w:div w:id="153305803">
      <w:marLeft w:val="0"/>
      <w:marRight w:val="0"/>
      <w:marTop w:val="0"/>
      <w:marBottom w:val="0"/>
      <w:divBdr>
        <w:top w:val="none" w:sz="0" w:space="0" w:color="auto"/>
        <w:left w:val="none" w:sz="0" w:space="0" w:color="auto"/>
        <w:bottom w:val="none" w:sz="0" w:space="0" w:color="auto"/>
        <w:right w:val="none" w:sz="0" w:space="0" w:color="auto"/>
      </w:divBdr>
    </w:div>
    <w:div w:id="153305804">
      <w:marLeft w:val="0"/>
      <w:marRight w:val="0"/>
      <w:marTop w:val="0"/>
      <w:marBottom w:val="0"/>
      <w:divBdr>
        <w:top w:val="none" w:sz="0" w:space="0" w:color="auto"/>
        <w:left w:val="none" w:sz="0" w:space="0" w:color="auto"/>
        <w:bottom w:val="none" w:sz="0" w:space="0" w:color="auto"/>
        <w:right w:val="none" w:sz="0" w:space="0" w:color="auto"/>
      </w:divBdr>
    </w:div>
    <w:div w:id="153305819">
      <w:marLeft w:val="0"/>
      <w:marRight w:val="0"/>
      <w:marTop w:val="0"/>
      <w:marBottom w:val="0"/>
      <w:divBdr>
        <w:top w:val="none" w:sz="0" w:space="0" w:color="auto"/>
        <w:left w:val="none" w:sz="0" w:space="0" w:color="auto"/>
        <w:bottom w:val="none" w:sz="0" w:space="0" w:color="auto"/>
        <w:right w:val="none" w:sz="0" w:space="0" w:color="auto"/>
      </w:divBdr>
      <w:divsChild>
        <w:div w:id="153305706">
          <w:marLeft w:val="0"/>
          <w:marRight w:val="0"/>
          <w:marTop w:val="0"/>
          <w:marBottom w:val="0"/>
          <w:divBdr>
            <w:top w:val="none" w:sz="0" w:space="0" w:color="auto"/>
            <w:left w:val="none" w:sz="0" w:space="0" w:color="auto"/>
            <w:bottom w:val="none" w:sz="0" w:space="0" w:color="auto"/>
            <w:right w:val="none" w:sz="0" w:space="0" w:color="auto"/>
          </w:divBdr>
          <w:divsChild>
            <w:div w:id="153305728">
              <w:marLeft w:val="0"/>
              <w:marRight w:val="0"/>
              <w:marTop w:val="0"/>
              <w:marBottom w:val="0"/>
              <w:divBdr>
                <w:top w:val="none" w:sz="0" w:space="0" w:color="auto"/>
                <w:left w:val="none" w:sz="0" w:space="0" w:color="auto"/>
                <w:bottom w:val="none" w:sz="0" w:space="0" w:color="auto"/>
                <w:right w:val="none" w:sz="0" w:space="0" w:color="auto"/>
              </w:divBdr>
            </w:div>
            <w:div w:id="153305759">
              <w:marLeft w:val="0"/>
              <w:marRight w:val="0"/>
              <w:marTop w:val="0"/>
              <w:marBottom w:val="0"/>
              <w:divBdr>
                <w:top w:val="none" w:sz="0" w:space="0" w:color="auto"/>
                <w:left w:val="none" w:sz="0" w:space="0" w:color="auto"/>
                <w:bottom w:val="none" w:sz="0" w:space="0" w:color="auto"/>
                <w:right w:val="none" w:sz="0" w:space="0" w:color="auto"/>
              </w:divBdr>
            </w:div>
            <w:div w:id="153305767">
              <w:marLeft w:val="0"/>
              <w:marRight w:val="0"/>
              <w:marTop w:val="0"/>
              <w:marBottom w:val="0"/>
              <w:divBdr>
                <w:top w:val="none" w:sz="0" w:space="0" w:color="auto"/>
                <w:left w:val="none" w:sz="0" w:space="0" w:color="auto"/>
                <w:bottom w:val="none" w:sz="0" w:space="0" w:color="auto"/>
                <w:right w:val="none" w:sz="0" w:space="0" w:color="auto"/>
              </w:divBdr>
            </w:div>
            <w:div w:id="153305815">
              <w:marLeft w:val="0"/>
              <w:marRight w:val="0"/>
              <w:marTop w:val="0"/>
              <w:marBottom w:val="0"/>
              <w:divBdr>
                <w:top w:val="none" w:sz="0" w:space="0" w:color="auto"/>
                <w:left w:val="none" w:sz="0" w:space="0" w:color="auto"/>
                <w:bottom w:val="none" w:sz="0" w:space="0" w:color="auto"/>
                <w:right w:val="none" w:sz="0" w:space="0" w:color="auto"/>
              </w:divBdr>
            </w:div>
            <w:div w:id="153305820">
              <w:marLeft w:val="0"/>
              <w:marRight w:val="0"/>
              <w:marTop w:val="0"/>
              <w:marBottom w:val="0"/>
              <w:divBdr>
                <w:top w:val="none" w:sz="0" w:space="0" w:color="auto"/>
                <w:left w:val="none" w:sz="0" w:space="0" w:color="auto"/>
                <w:bottom w:val="none" w:sz="0" w:space="0" w:color="auto"/>
                <w:right w:val="none" w:sz="0" w:space="0" w:color="auto"/>
              </w:divBdr>
            </w:div>
            <w:div w:id="153305880">
              <w:marLeft w:val="0"/>
              <w:marRight w:val="0"/>
              <w:marTop w:val="0"/>
              <w:marBottom w:val="0"/>
              <w:divBdr>
                <w:top w:val="none" w:sz="0" w:space="0" w:color="auto"/>
                <w:left w:val="none" w:sz="0" w:space="0" w:color="auto"/>
                <w:bottom w:val="none" w:sz="0" w:space="0" w:color="auto"/>
                <w:right w:val="none" w:sz="0" w:space="0" w:color="auto"/>
              </w:divBdr>
            </w:div>
            <w:div w:id="153305899">
              <w:marLeft w:val="0"/>
              <w:marRight w:val="0"/>
              <w:marTop w:val="0"/>
              <w:marBottom w:val="0"/>
              <w:divBdr>
                <w:top w:val="none" w:sz="0" w:space="0" w:color="auto"/>
                <w:left w:val="none" w:sz="0" w:space="0" w:color="auto"/>
                <w:bottom w:val="none" w:sz="0" w:space="0" w:color="auto"/>
                <w:right w:val="none" w:sz="0" w:space="0" w:color="auto"/>
              </w:divBdr>
            </w:div>
            <w:div w:id="153305914">
              <w:marLeft w:val="0"/>
              <w:marRight w:val="0"/>
              <w:marTop w:val="0"/>
              <w:marBottom w:val="0"/>
              <w:divBdr>
                <w:top w:val="none" w:sz="0" w:space="0" w:color="auto"/>
                <w:left w:val="none" w:sz="0" w:space="0" w:color="auto"/>
                <w:bottom w:val="none" w:sz="0" w:space="0" w:color="auto"/>
                <w:right w:val="none" w:sz="0" w:space="0" w:color="auto"/>
              </w:divBdr>
            </w:div>
          </w:divsChild>
        </w:div>
        <w:div w:id="153305726">
          <w:marLeft w:val="0"/>
          <w:marRight w:val="0"/>
          <w:marTop w:val="0"/>
          <w:marBottom w:val="0"/>
          <w:divBdr>
            <w:top w:val="none" w:sz="0" w:space="0" w:color="auto"/>
            <w:left w:val="none" w:sz="0" w:space="0" w:color="auto"/>
            <w:bottom w:val="none" w:sz="0" w:space="0" w:color="auto"/>
            <w:right w:val="none" w:sz="0" w:space="0" w:color="auto"/>
          </w:divBdr>
          <w:divsChild>
            <w:div w:id="153305721">
              <w:marLeft w:val="0"/>
              <w:marRight w:val="0"/>
              <w:marTop w:val="0"/>
              <w:marBottom w:val="0"/>
              <w:divBdr>
                <w:top w:val="none" w:sz="0" w:space="0" w:color="auto"/>
                <w:left w:val="none" w:sz="0" w:space="0" w:color="auto"/>
                <w:bottom w:val="none" w:sz="0" w:space="0" w:color="auto"/>
                <w:right w:val="none" w:sz="0" w:space="0" w:color="auto"/>
              </w:divBdr>
            </w:div>
            <w:div w:id="153305841">
              <w:marLeft w:val="0"/>
              <w:marRight w:val="0"/>
              <w:marTop w:val="0"/>
              <w:marBottom w:val="0"/>
              <w:divBdr>
                <w:top w:val="none" w:sz="0" w:space="0" w:color="auto"/>
                <w:left w:val="none" w:sz="0" w:space="0" w:color="auto"/>
                <w:bottom w:val="none" w:sz="0" w:space="0" w:color="auto"/>
                <w:right w:val="none" w:sz="0" w:space="0" w:color="auto"/>
              </w:divBdr>
            </w:div>
          </w:divsChild>
        </w:div>
        <w:div w:id="153305774">
          <w:marLeft w:val="0"/>
          <w:marRight w:val="0"/>
          <w:marTop w:val="0"/>
          <w:marBottom w:val="0"/>
          <w:divBdr>
            <w:top w:val="none" w:sz="0" w:space="0" w:color="auto"/>
            <w:left w:val="none" w:sz="0" w:space="0" w:color="auto"/>
            <w:bottom w:val="none" w:sz="0" w:space="0" w:color="auto"/>
            <w:right w:val="none" w:sz="0" w:space="0" w:color="auto"/>
          </w:divBdr>
          <w:divsChild>
            <w:div w:id="153305714">
              <w:marLeft w:val="0"/>
              <w:marRight w:val="0"/>
              <w:marTop w:val="0"/>
              <w:marBottom w:val="0"/>
              <w:divBdr>
                <w:top w:val="none" w:sz="0" w:space="0" w:color="auto"/>
                <w:left w:val="none" w:sz="0" w:space="0" w:color="auto"/>
                <w:bottom w:val="none" w:sz="0" w:space="0" w:color="auto"/>
                <w:right w:val="none" w:sz="0" w:space="0" w:color="auto"/>
              </w:divBdr>
            </w:div>
            <w:div w:id="153305722">
              <w:marLeft w:val="0"/>
              <w:marRight w:val="0"/>
              <w:marTop w:val="0"/>
              <w:marBottom w:val="0"/>
              <w:divBdr>
                <w:top w:val="none" w:sz="0" w:space="0" w:color="auto"/>
                <w:left w:val="none" w:sz="0" w:space="0" w:color="auto"/>
                <w:bottom w:val="none" w:sz="0" w:space="0" w:color="auto"/>
                <w:right w:val="none" w:sz="0" w:space="0" w:color="auto"/>
              </w:divBdr>
            </w:div>
            <w:div w:id="153305794">
              <w:marLeft w:val="0"/>
              <w:marRight w:val="0"/>
              <w:marTop w:val="0"/>
              <w:marBottom w:val="0"/>
              <w:divBdr>
                <w:top w:val="none" w:sz="0" w:space="0" w:color="auto"/>
                <w:left w:val="none" w:sz="0" w:space="0" w:color="auto"/>
                <w:bottom w:val="none" w:sz="0" w:space="0" w:color="auto"/>
                <w:right w:val="none" w:sz="0" w:space="0" w:color="auto"/>
              </w:divBdr>
            </w:div>
          </w:divsChild>
        </w:div>
        <w:div w:id="153305801">
          <w:marLeft w:val="0"/>
          <w:marRight w:val="0"/>
          <w:marTop w:val="0"/>
          <w:marBottom w:val="0"/>
          <w:divBdr>
            <w:top w:val="none" w:sz="0" w:space="0" w:color="auto"/>
            <w:left w:val="none" w:sz="0" w:space="0" w:color="auto"/>
            <w:bottom w:val="none" w:sz="0" w:space="0" w:color="auto"/>
            <w:right w:val="none" w:sz="0" w:space="0" w:color="auto"/>
          </w:divBdr>
          <w:divsChild>
            <w:div w:id="153305712">
              <w:marLeft w:val="0"/>
              <w:marRight w:val="0"/>
              <w:marTop w:val="0"/>
              <w:marBottom w:val="0"/>
              <w:divBdr>
                <w:top w:val="none" w:sz="0" w:space="0" w:color="auto"/>
                <w:left w:val="none" w:sz="0" w:space="0" w:color="auto"/>
                <w:bottom w:val="none" w:sz="0" w:space="0" w:color="auto"/>
                <w:right w:val="none" w:sz="0" w:space="0" w:color="auto"/>
              </w:divBdr>
            </w:div>
            <w:div w:id="153305893">
              <w:marLeft w:val="0"/>
              <w:marRight w:val="0"/>
              <w:marTop w:val="0"/>
              <w:marBottom w:val="0"/>
              <w:divBdr>
                <w:top w:val="none" w:sz="0" w:space="0" w:color="auto"/>
                <w:left w:val="none" w:sz="0" w:space="0" w:color="auto"/>
                <w:bottom w:val="none" w:sz="0" w:space="0" w:color="auto"/>
                <w:right w:val="none" w:sz="0" w:space="0" w:color="auto"/>
              </w:divBdr>
            </w:div>
          </w:divsChild>
        </w:div>
        <w:div w:id="153305823">
          <w:marLeft w:val="0"/>
          <w:marRight w:val="0"/>
          <w:marTop w:val="0"/>
          <w:marBottom w:val="0"/>
          <w:divBdr>
            <w:top w:val="none" w:sz="0" w:space="0" w:color="auto"/>
            <w:left w:val="none" w:sz="0" w:space="0" w:color="auto"/>
            <w:bottom w:val="none" w:sz="0" w:space="0" w:color="auto"/>
            <w:right w:val="none" w:sz="0" w:space="0" w:color="auto"/>
          </w:divBdr>
        </w:div>
        <w:div w:id="153305845">
          <w:marLeft w:val="0"/>
          <w:marRight w:val="0"/>
          <w:marTop w:val="0"/>
          <w:marBottom w:val="0"/>
          <w:divBdr>
            <w:top w:val="none" w:sz="0" w:space="0" w:color="auto"/>
            <w:left w:val="none" w:sz="0" w:space="0" w:color="auto"/>
            <w:bottom w:val="none" w:sz="0" w:space="0" w:color="auto"/>
            <w:right w:val="none" w:sz="0" w:space="0" w:color="auto"/>
          </w:divBdr>
        </w:div>
        <w:div w:id="153305876">
          <w:marLeft w:val="0"/>
          <w:marRight w:val="0"/>
          <w:marTop w:val="0"/>
          <w:marBottom w:val="0"/>
          <w:divBdr>
            <w:top w:val="none" w:sz="0" w:space="0" w:color="auto"/>
            <w:left w:val="none" w:sz="0" w:space="0" w:color="auto"/>
            <w:bottom w:val="none" w:sz="0" w:space="0" w:color="auto"/>
            <w:right w:val="none" w:sz="0" w:space="0" w:color="auto"/>
          </w:divBdr>
        </w:div>
        <w:div w:id="153305923">
          <w:marLeft w:val="0"/>
          <w:marRight w:val="0"/>
          <w:marTop w:val="0"/>
          <w:marBottom w:val="0"/>
          <w:divBdr>
            <w:top w:val="none" w:sz="0" w:space="0" w:color="auto"/>
            <w:left w:val="none" w:sz="0" w:space="0" w:color="auto"/>
            <w:bottom w:val="none" w:sz="0" w:space="0" w:color="auto"/>
            <w:right w:val="none" w:sz="0" w:space="0" w:color="auto"/>
          </w:divBdr>
          <w:divsChild>
            <w:div w:id="153305733">
              <w:marLeft w:val="0"/>
              <w:marRight w:val="0"/>
              <w:marTop w:val="0"/>
              <w:marBottom w:val="0"/>
              <w:divBdr>
                <w:top w:val="none" w:sz="0" w:space="0" w:color="auto"/>
                <w:left w:val="none" w:sz="0" w:space="0" w:color="auto"/>
                <w:bottom w:val="none" w:sz="0" w:space="0" w:color="auto"/>
                <w:right w:val="none" w:sz="0" w:space="0" w:color="auto"/>
              </w:divBdr>
            </w:div>
            <w:div w:id="153305875">
              <w:marLeft w:val="0"/>
              <w:marRight w:val="0"/>
              <w:marTop w:val="0"/>
              <w:marBottom w:val="0"/>
              <w:divBdr>
                <w:top w:val="none" w:sz="0" w:space="0" w:color="auto"/>
                <w:left w:val="none" w:sz="0" w:space="0" w:color="auto"/>
                <w:bottom w:val="none" w:sz="0" w:space="0" w:color="auto"/>
                <w:right w:val="none" w:sz="0" w:space="0" w:color="auto"/>
              </w:divBdr>
            </w:div>
            <w:div w:id="153305919">
              <w:marLeft w:val="0"/>
              <w:marRight w:val="0"/>
              <w:marTop w:val="0"/>
              <w:marBottom w:val="0"/>
              <w:divBdr>
                <w:top w:val="none" w:sz="0" w:space="0" w:color="auto"/>
                <w:left w:val="none" w:sz="0" w:space="0" w:color="auto"/>
                <w:bottom w:val="none" w:sz="0" w:space="0" w:color="auto"/>
                <w:right w:val="none" w:sz="0" w:space="0" w:color="auto"/>
              </w:divBdr>
              <w:divsChild>
                <w:div w:id="153305748">
                  <w:marLeft w:val="0"/>
                  <w:marRight w:val="0"/>
                  <w:marTop w:val="0"/>
                  <w:marBottom w:val="0"/>
                  <w:divBdr>
                    <w:top w:val="none" w:sz="0" w:space="0" w:color="auto"/>
                    <w:left w:val="none" w:sz="0" w:space="0" w:color="auto"/>
                    <w:bottom w:val="none" w:sz="0" w:space="0" w:color="auto"/>
                    <w:right w:val="none" w:sz="0" w:space="0" w:color="auto"/>
                  </w:divBdr>
                </w:div>
                <w:div w:id="153305785">
                  <w:marLeft w:val="0"/>
                  <w:marRight w:val="0"/>
                  <w:marTop w:val="0"/>
                  <w:marBottom w:val="0"/>
                  <w:divBdr>
                    <w:top w:val="none" w:sz="0" w:space="0" w:color="auto"/>
                    <w:left w:val="none" w:sz="0" w:space="0" w:color="auto"/>
                    <w:bottom w:val="none" w:sz="0" w:space="0" w:color="auto"/>
                    <w:right w:val="none" w:sz="0" w:space="0" w:color="auto"/>
                  </w:divBdr>
                </w:div>
                <w:div w:id="1533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5821">
      <w:marLeft w:val="0"/>
      <w:marRight w:val="0"/>
      <w:marTop w:val="0"/>
      <w:marBottom w:val="0"/>
      <w:divBdr>
        <w:top w:val="none" w:sz="0" w:space="0" w:color="auto"/>
        <w:left w:val="none" w:sz="0" w:space="0" w:color="auto"/>
        <w:bottom w:val="none" w:sz="0" w:space="0" w:color="auto"/>
        <w:right w:val="none" w:sz="0" w:space="0" w:color="auto"/>
      </w:divBdr>
      <w:divsChild>
        <w:div w:id="153305708">
          <w:marLeft w:val="0"/>
          <w:marRight w:val="0"/>
          <w:marTop w:val="0"/>
          <w:marBottom w:val="0"/>
          <w:divBdr>
            <w:top w:val="none" w:sz="0" w:space="0" w:color="auto"/>
            <w:left w:val="none" w:sz="0" w:space="0" w:color="auto"/>
            <w:bottom w:val="none" w:sz="0" w:space="0" w:color="auto"/>
            <w:right w:val="none" w:sz="0" w:space="0" w:color="auto"/>
          </w:divBdr>
          <w:divsChild>
            <w:div w:id="153305763">
              <w:marLeft w:val="0"/>
              <w:marRight w:val="0"/>
              <w:marTop w:val="0"/>
              <w:marBottom w:val="0"/>
              <w:divBdr>
                <w:top w:val="none" w:sz="0" w:space="0" w:color="auto"/>
                <w:left w:val="none" w:sz="0" w:space="0" w:color="auto"/>
                <w:bottom w:val="none" w:sz="0" w:space="0" w:color="auto"/>
                <w:right w:val="none" w:sz="0" w:space="0" w:color="auto"/>
              </w:divBdr>
            </w:div>
            <w:div w:id="153305779">
              <w:marLeft w:val="0"/>
              <w:marRight w:val="0"/>
              <w:marTop w:val="0"/>
              <w:marBottom w:val="0"/>
              <w:divBdr>
                <w:top w:val="none" w:sz="0" w:space="0" w:color="auto"/>
                <w:left w:val="none" w:sz="0" w:space="0" w:color="auto"/>
                <w:bottom w:val="none" w:sz="0" w:space="0" w:color="auto"/>
                <w:right w:val="none" w:sz="0" w:space="0" w:color="auto"/>
              </w:divBdr>
            </w:div>
            <w:div w:id="153305781">
              <w:marLeft w:val="0"/>
              <w:marRight w:val="0"/>
              <w:marTop w:val="0"/>
              <w:marBottom w:val="0"/>
              <w:divBdr>
                <w:top w:val="none" w:sz="0" w:space="0" w:color="auto"/>
                <w:left w:val="none" w:sz="0" w:space="0" w:color="auto"/>
                <w:bottom w:val="none" w:sz="0" w:space="0" w:color="auto"/>
                <w:right w:val="none" w:sz="0" w:space="0" w:color="auto"/>
              </w:divBdr>
            </w:div>
            <w:div w:id="1533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5826">
      <w:marLeft w:val="0"/>
      <w:marRight w:val="0"/>
      <w:marTop w:val="0"/>
      <w:marBottom w:val="0"/>
      <w:divBdr>
        <w:top w:val="none" w:sz="0" w:space="0" w:color="auto"/>
        <w:left w:val="none" w:sz="0" w:space="0" w:color="auto"/>
        <w:bottom w:val="none" w:sz="0" w:space="0" w:color="auto"/>
        <w:right w:val="none" w:sz="0" w:space="0" w:color="auto"/>
      </w:divBdr>
      <w:divsChild>
        <w:div w:id="153305911">
          <w:marLeft w:val="0"/>
          <w:marRight w:val="0"/>
          <w:marTop w:val="0"/>
          <w:marBottom w:val="0"/>
          <w:divBdr>
            <w:top w:val="single" w:sz="2" w:space="0" w:color="CCCCCC"/>
            <w:left w:val="single" w:sz="6" w:space="11" w:color="CCCCCC"/>
            <w:bottom w:val="single" w:sz="6" w:space="0" w:color="CCCCCC"/>
            <w:right w:val="single" w:sz="6" w:space="11" w:color="CCCCCC"/>
          </w:divBdr>
          <w:divsChild>
            <w:div w:id="153305775">
              <w:marLeft w:val="0"/>
              <w:marRight w:val="0"/>
              <w:marTop w:val="0"/>
              <w:marBottom w:val="0"/>
              <w:divBdr>
                <w:top w:val="none" w:sz="0" w:space="0" w:color="auto"/>
                <w:left w:val="none" w:sz="0" w:space="0" w:color="auto"/>
                <w:bottom w:val="none" w:sz="0" w:space="0" w:color="auto"/>
                <w:right w:val="single" w:sz="6" w:space="0" w:color="CCCCCC"/>
              </w:divBdr>
              <w:divsChild>
                <w:div w:id="1533057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3305855">
      <w:marLeft w:val="0"/>
      <w:marRight w:val="0"/>
      <w:marTop w:val="0"/>
      <w:marBottom w:val="0"/>
      <w:divBdr>
        <w:top w:val="none" w:sz="0" w:space="0" w:color="auto"/>
        <w:left w:val="none" w:sz="0" w:space="0" w:color="auto"/>
        <w:bottom w:val="none" w:sz="0" w:space="0" w:color="auto"/>
        <w:right w:val="none" w:sz="0" w:space="0" w:color="auto"/>
      </w:divBdr>
      <w:divsChild>
        <w:div w:id="153305750">
          <w:marLeft w:val="0"/>
          <w:marRight w:val="0"/>
          <w:marTop w:val="0"/>
          <w:marBottom w:val="0"/>
          <w:divBdr>
            <w:top w:val="single" w:sz="2" w:space="0" w:color="CCCCCC"/>
            <w:left w:val="single" w:sz="6" w:space="11" w:color="CCCCCC"/>
            <w:bottom w:val="single" w:sz="6" w:space="0" w:color="CCCCCC"/>
            <w:right w:val="single" w:sz="6" w:space="11" w:color="CCCCCC"/>
          </w:divBdr>
          <w:divsChild>
            <w:div w:id="153305851">
              <w:marLeft w:val="0"/>
              <w:marRight w:val="0"/>
              <w:marTop w:val="0"/>
              <w:marBottom w:val="0"/>
              <w:divBdr>
                <w:top w:val="none" w:sz="0" w:space="0" w:color="auto"/>
                <w:left w:val="none" w:sz="0" w:space="0" w:color="auto"/>
                <w:bottom w:val="none" w:sz="0" w:space="0" w:color="auto"/>
                <w:right w:val="single" w:sz="6" w:space="0" w:color="CCCCCC"/>
              </w:divBdr>
              <w:divsChild>
                <w:div w:id="153305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3305877">
      <w:marLeft w:val="0"/>
      <w:marRight w:val="0"/>
      <w:marTop w:val="0"/>
      <w:marBottom w:val="0"/>
      <w:divBdr>
        <w:top w:val="none" w:sz="0" w:space="0" w:color="auto"/>
        <w:left w:val="none" w:sz="0" w:space="0" w:color="auto"/>
        <w:bottom w:val="none" w:sz="0" w:space="0" w:color="auto"/>
        <w:right w:val="none" w:sz="0" w:space="0" w:color="auto"/>
      </w:divBdr>
    </w:div>
    <w:div w:id="153305886">
      <w:marLeft w:val="0"/>
      <w:marRight w:val="0"/>
      <w:marTop w:val="0"/>
      <w:marBottom w:val="0"/>
      <w:divBdr>
        <w:top w:val="none" w:sz="0" w:space="0" w:color="auto"/>
        <w:left w:val="none" w:sz="0" w:space="0" w:color="auto"/>
        <w:bottom w:val="none" w:sz="0" w:space="0" w:color="auto"/>
        <w:right w:val="none" w:sz="0" w:space="0" w:color="auto"/>
      </w:divBdr>
    </w:div>
    <w:div w:id="153305889">
      <w:marLeft w:val="0"/>
      <w:marRight w:val="0"/>
      <w:marTop w:val="0"/>
      <w:marBottom w:val="0"/>
      <w:divBdr>
        <w:top w:val="none" w:sz="0" w:space="0" w:color="auto"/>
        <w:left w:val="none" w:sz="0" w:space="0" w:color="auto"/>
        <w:bottom w:val="none" w:sz="0" w:space="0" w:color="auto"/>
        <w:right w:val="none" w:sz="0" w:space="0" w:color="auto"/>
      </w:divBdr>
      <w:divsChild>
        <w:div w:id="153305760">
          <w:marLeft w:val="0"/>
          <w:marRight w:val="0"/>
          <w:marTop w:val="0"/>
          <w:marBottom w:val="0"/>
          <w:divBdr>
            <w:top w:val="none" w:sz="0" w:space="0" w:color="auto"/>
            <w:left w:val="none" w:sz="0" w:space="0" w:color="auto"/>
            <w:bottom w:val="none" w:sz="0" w:space="0" w:color="auto"/>
            <w:right w:val="none" w:sz="0" w:space="0" w:color="auto"/>
          </w:divBdr>
          <w:divsChild>
            <w:div w:id="153305922">
              <w:marLeft w:val="0"/>
              <w:marRight w:val="0"/>
              <w:marTop w:val="0"/>
              <w:marBottom w:val="0"/>
              <w:divBdr>
                <w:top w:val="none" w:sz="0" w:space="0" w:color="auto"/>
                <w:left w:val="none" w:sz="0" w:space="0" w:color="auto"/>
                <w:bottom w:val="none" w:sz="0" w:space="0" w:color="auto"/>
                <w:right w:val="none" w:sz="0" w:space="0" w:color="auto"/>
              </w:divBdr>
              <w:divsChild>
                <w:div w:id="153305700">
                  <w:marLeft w:val="0"/>
                  <w:marRight w:val="0"/>
                  <w:marTop w:val="0"/>
                  <w:marBottom w:val="0"/>
                  <w:divBdr>
                    <w:top w:val="none" w:sz="0" w:space="0" w:color="auto"/>
                    <w:left w:val="none" w:sz="0" w:space="0" w:color="auto"/>
                    <w:bottom w:val="none" w:sz="0" w:space="0" w:color="auto"/>
                    <w:right w:val="none" w:sz="0" w:space="0" w:color="auto"/>
                  </w:divBdr>
                  <w:divsChild>
                    <w:div w:id="153305704">
                      <w:marLeft w:val="0"/>
                      <w:marRight w:val="0"/>
                      <w:marTop w:val="0"/>
                      <w:marBottom w:val="0"/>
                      <w:divBdr>
                        <w:top w:val="none" w:sz="0" w:space="0" w:color="auto"/>
                        <w:left w:val="none" w:sz="0" w:space="0" w:color="auto"/>
                        <w:bottom w:val="none" w:sz="0" w:space="0" w:color="auto"/>
                        <w:right w:val="none" w:sz="0" w:space="0" w:color="auto"/>
                      </w:divBdr>
                      <w:divsChild>
                        <w:div w:id="153305719">
                          <w:marLeft w:val="0"/>
                          <w:marRight w:val="0"/>
                          <w:marTop w:val="0"/>
                          <w:marBottom w:val="0"/>
                          <w:divBdr>
                            <w:top w:val="none" w:sz="0" w:space="0" w:color="auto"/>
                            <w:left w:val="none" w:sz="0" w:space="0" w:color="auto"/>
                            <w:bottom w:val="none" w:sz="0" w:space="0" w:color="auto"/>
                            <w:right w:val="none" w:sz="0" w:space="0" w:color="auto"/>
                          </w:divBdr>
                          <w:divsChild>
                            <w:div w:id="153305745">
                              <w:marLeft w:val="0"/>
                              <w:marRight w:val="0"/>
                              <w:marTop w:val="0"/>
                              <w:marBottom w:val="0"/>
                              <w:divBdr>
                                <w:top w:val="none" w:sz="0" w:space="0" w:color="auto"/>
                                <w:left w:val="none" w:sz="0" w:space="0" w:color="auto"/>
                                <w:bottom w:val="none" w:sz="0" w:space="0" w:color="auto"/>
                                <w:right w:val="none" w:sz="0" w:space="0" w:color="auto"/>
                              </w:divBdr>
                              <w:divsChild>
                                <w:div w:id="153305710">
                                  <w:marLeft w:val="0"/>
                                  <w:marRight w:val="0"/>
                                  <w:marTop w:val="0"/>
                                  <w:marBottom w:val="0"/>
                                  <w:divBdr>
                                    <w:top w:val="none" w:sz="0" w:space="0" w:color="auto"/>
                                    <w:left w:val="none" w:sz="0" w:space="0" w:color="auto"/>
                                    <w:bottom w:val="none" w:sz="0" w:space="0" w:color="auto"/>
                                    <w:right w:val="none" w:sz="0" w:space="0" w:color="auto"/>
                                  </w:divBdr>
                                </w:div>
                              </w:divsChild>
                            </w:div>
                            <w:div w:id="153305856">
                              <w:marLeft w:val="0"/>
                              <w:marRight w:val="0"/>
                              <w:marTop w:val="0"/>
                              <w:marBottom w:val="0"/>
                              <w:divBdr>
                                <w:top w:val="none" w:sz="0" w:space="0" w:color="auto"/>
                                <w:left w:val="none" w:sz="0" w:space="0" w:color="auto"/>
                                <w:bottom w:val="none" w:sz="0" w:space="0" w:color="auto"/>
                                <w:right w:val="none" w:sz="0" w:space="0" w:color="auto"/>
                              </w:divBdr>
                              <w:divsChild>
                                <w:div w:id="153305732">
                                  <w:marLeft w:val="0"/>
                                  <w:marRight w:val="0"/>
                                  <w:marTop w:val="0"/>
                                  <w:marBottom w:val="0"/>
                                  <w:divBdr>
                                    <w:top w:val="none" w:sz="0" w:space="0" w:color="auto"/>
                                    <w:left w:val="none" w:sz="0" w:space="0" w:color="auto"/>
                                    <w:bottom w:val="none" w:sz="0" w:space="0" w:color="auto"/>
                                    <w:right w:val="none" w:sz="0" w:space="0" w:color="auto"/>
                                  </w:divBdr>
                                </w:div>
                                <w:div w:id="153305773">
                                  <w:marLeft w:val="0"/>
                                  <w:marRight w:val="0"/>
                                  <w:marTop w:val="0"/>
                                  <w:marBottom w:val="0"/>
                                  <w:divBdr>
                                    <w:top w:val="none" w:sz="0" w:space="0" w:color="auto"/>
                                    <w:left w:val="none" w:sz="0" w:space="0" w:color="auto"/>
                                    <w:bottom w:val="none" w:sz="0" w:space="0" w:color="auto"/>
                                    <w:right w:val="none" w:sz="0" w:space="0" w:color="auto"/>
                                  </w:divBdr>
                                  <w:divsChild>
                                    <w:div w:id="153305698">
                                      <w:marLeft w:val="0"/>
                                      <w:marRight w:val="0"/>
                                      <w:marTop w:val="0"/>
                                      <w:marBottom w:val="0"/>
                                      <w:divBdr>
                                        <w:top w:val="none" w:sz="0" w:space="0" w:color="auto"/>
                                        <w:left w:val="none" w:sz="0" w:space="0" w:color="auto"/>
                                        <w:bottom w:val="none" w:sz="0" w:space="0" w:color="auto"/>
                                        <w:right w:val="none" w:sz="0" w:space="0" w:color="auto"/>
                                      </w:divBdr>
                                    </w:div>
                                    <w:div w:id="153305789">
                                      <w:marLeft w:val="0"/>
                                      <w:marRight w:val="0"/>
                                      <w:marTop w:val="0"/>
                                      <w:marBottom w:val="0"/>
                                      <w:divBdr>
                                        <w:top w:val="none" w:sz="0" w:space="0" w:color="auto"/>
                                        <w:left w:val="none" w:sz="0" w:space="0" w:color="auto"/>
                                        <w:bottom w:val="none" w:sz="0" w:space="0" w:color="auto"/>
                                        <w:right w:val="none" w:sz="0" w:space="0" w:color="auto"/>
                                      </w:divBdr>
                                    </w:div>
                                    <w:div w:id="153305807">
                                      <w:marLeft w:val="0"/>
                                      <w:marRight w:val="0"/>
                                      <w:marTop w:val="0"/>
                                      <w:marBottom w:val="0"/>
                                      <w:divBdr>
                                        <w:top w:val="none" w:sz="0" w:space="0" w:color="auto"/>
                                        <w:left w:val="none" w:sz="0" w:space="0" w:color="auto"/>
                                        <w:bottom w:val="none" w:sz="0" w:space="0" w:color="auto"/>
                                        <w:right w:val="none" w:sz="0" w:space="0" w:color="auto"/>
                                      </w:divBdr>
                                    </w:div>
                                    <w:div w:id="153305810">
                                      <w:marLeft w:val="0"/>
                                      <w:marRight w:val="0"/>
                                      <w:marTop w:val="0"/>
                                      <w:marBottom w:val="0"/>
                                      <w:divBdr>
                                        <w:top w:val="none" w:sz="0" w:space="0" w:color="auto"/>
                                        <w:left w:val="none" w:sz="0" w:space="0" w:color="auto"/>
                                        <w:bottom w:val="none" w:sz="0" w:space="0" w:color="auto"/>
                                        <w:right w:val="none" w:sz="0" w:space="0" w:color="auto"/>
                                      </w:divBdr>
                                    </w:div>
                                    <w:div w:id="153305828">
                                      <w:marLeft w:val="0"/>
                                      <w:marRight w:val="0"/>
                                      <w:marTop w:val="0"/>
                                      <w:marBottom w:val="0"/>
                                      <w:divBdr>
                                        <w:top w:val="none" w:sz="0" w:space="0" w:color="auto"/>
                                        <w:left w:val="none" w:sz="0" w:space="0" w:color="auto"/>
                                        <w:bottom w:val="none" w:sz="0" w:space="0" w:color="auto"/>
                                        <w:right w:val="none" w:sz="0" w:space="0" w:color="auto"/>
                                      </w:divBdr>
                                    </w:div>
                                    <w:div w:id="153305850">
                                      <w:marLeft w:val="0"/>
                                      <w:marRight w:val="0"/>
                                      <w:marTop w:val="0"/>
                                      <w:marBottom w:val="0"/>
                                      <w:divBdr>
                                        <w:top w:val="none" w:sz="0" w:space="0" w:color="auto"/>
                                        <w:left w:val="none" w:sz="0" w:space="0" w:color="auto"/>
                                        <w:bottom w:val="none" w:sz="0" w:space="0" w:color="auto"/>
                                        <w:right w:val="none" w:sz="0" w:space="0" w:color="auto"/>
                                      </w:divBdr>
                                      <w:divsChild>
                                        <w:div w:id="153305749">
                                          <w:marLeft w:val="0"/>
                                          <w:marRight w:val="0"/>
                                          <w:marTop w:val="0"/>
                                          <w:marBottom w:val="0"/>
                                          <w:divBdr>
                                            <w:top w:val="none" w:sz="0" w:space="0" w:color="auto"/>
                                            <w:left w:val="none" w:sz="0" w:space="0" w:color="auto"/>
                                            <w:bottom w:val="none" w:sz="0" w:space="0" w:color="auto"/>
                                            <w:right w:val="none" w:sz="0" w:space="0" w:color="auto"/>
                                          </w:divBdr>
                                        </w:div>
                                      </w:divsChild>
                                    </w:div>
                                    <w:div w:id="1533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5895">
                              <w:marLeft w:val="0"/>
                              <w:marRight w:val="0"/>
                              <w:marTop w:val="0"/>
                              <w:marBottom w:val="0"/>
                              <w:divBdr>
                                <w:top w:val="none" w:sz="0" w:space="0" w:color="auto"/>
                                <w:left w:val="none" w:sz="0" w:space="0" w:color="auto"/>
                                <w:bottom w:val="none" w:sz="0" w:space="0" w:color="auto"/>
                                <w:right w:val="none" w:sz="0" w:space="0" w:color="auto"/>
                              </w:divBdr>
                              <w:divsChild>
                                <w:div w:id="153305754">
                                  <w:marLeft w:val="0"/>
                                  <w:marRight w:val="0"/>
                                  <w:marTop w:val="0"/>
                                  <w:marBottom w:val="0"/>
                                  <w:divBdr>
                                    <w:top w:val="none" w:sz="0" w:space="0" w:color="auto"/>
                                    <w:left w:val="none" w:sz="0" w:space="0" w:color="auto"/>
                                    <w:bottom w:val="none" w:sz="0" w:space="0" w:color="auto"/>
                                    <w:right w:val="none" w:sz="0" w:space="0" w:color="auto"/>
                                  </w:divBdr>
                                  <w:divsChild>
                                    <w:div w:id="153305836">
                                      <w:marLeft w:val="0"/>
                                      <w:marRight w:val="0"/>
                                      <w:marTop w:val="0"/>
                                      <w:marBottom w:val="0"/>
                                      <w:divBdr>
                                        <w:top w:val="none" w:sz="0" w:space="0" w:color="auto"/>
                                        <w:left w:val="none" w:sz="0" w:space="0" w:color="auto"/>
                                        <w:bottom w:val="none" w:sz="0" w:space="0" w:color="auto"/>
                                        <w:right w:val="none" w:sz="0" w:space="0" w:color="auto"/>
                                      </w:divBdr>
                                      <w:divsChild>
                                        <w:div w:id="153305808">
                                          <w:marLeft w:val="0"/>
                                          <w:marRight w:val="0"/>
                                          <w:marTop w:val="0"/>
                                          <w:marBottom w:val="0"/>
                                          <w:divBdr>
                                            <w:top w:val="none" w:sz="0" w:space="0" w:color="auto"/>
                                            <w:left w:val="none" w:sz="0" w:space="0" w:color="auto"/>
                                            <w:bottom w:val="none" w:sz="0" w:space="0" w:color="auto"/>
                                            <w:right w:val="none" w:sz="0" w:space="0" w:color="auto"/>
                                          </w:divBdr>
                                        </w:div>
                                      </w:divsChild>
                                    </w:div>
                                    <w:div w:id="153305842">
                                      <w:marLeft w:val="0"/>
                                      <w:marRight w:val="0"/>
                                      <w:marTop w:val="0"/>
                                      <w:marBottom w:val="0"/>
                                      <w:divBdr>
                                        <w:top w:val="none" w:sz="0" w:space="0" w:color="auto"/>
                                        <w:left w:val="none" w:sz="0" w:space="0" w:color="auto"/>
                                        <w:bottom w:val="none" w:sz="0" w:space="0" w:color="auto"/>
                                        <w:right w:val="none" w:sz="0" w:space="0" w:color="auto"/>
                                      </w:divBdr>
                                    </w:div>
                                    <w:div w:id="153305860">
                                      <w:marLeft w:val="0"/>
                                      <w:marRight w:val="0"/>
                                      <w:marTop w:val="0"/>
                                      <w:marBottom w:val="0"/>
                                      <w:divBdr>
                                        <w:top w:val="none" w:sz="0" w:space="0" w:color="auto"/>
                                        <w:left w:val="none" w:sz="0" w:space="0" w:color="auto"/>
                                        <w:bottom w:val="none" w:sz="0" w:space="0" w:color="auto"/>
                                        <w:right w:val="none" w:sz="0" w:space="0" w:color="auto"/>
                                      </w:divBdr>
                                    </w:div>
                                    <w:div w:id="1533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05902">
      <w:marLeft w:val="0"/>
      <w:marRight w:val="0"/>
      <w:marTop w:val="0"/>
      <w:marBottom w:val="0"/>
      <w:divBdr>
        <w:top w:val="none" w:sz="0" w:space="0" w:color="auto"/>
        <w:left w:val="none" w:sz="0" w:space="0" w:color="auto"/>
        <w:bottom w:val="none" w:sz="0" w:space="0" w:color="auto"/>
        <w:right w:val="none" w:sz="0" w:space="0" w:color="auto"/>
      </w:divBdr>
      <w:divsChild>
        <w:div w:id="153305872">
          <w:marLeft w:val="0"/>
          <w:marRight w:val="0"/>
          <w:marTop w:val="0"/>
          <w:marBottom w:val="0"/>
          <w:divBdr>
            <w:top w:val="single" w:sz="2" w:space="0" w:color="CCCCCC"/>
            <w:left w:val="single" w:sz="6" w:space="11" w:color="CCCCCC"/>
            <w:bottom w:val="single" w:sz="6" w:space="0" w:color="CCCCCC"/>
            <w:right w:val="single" w:sz="6" w:space="11" w:color="CCCCCC"/>
          </w:divBdr>
          <w:divsChild>
            <w:div w:id="153305838">
              <w:marLeft w:val="0"/>
              <w:marRight w:val="0"/>
              <w:marTop w:val="0"/>
              <w:marBottom w:val="0"/>
              <w:divBdr>
                <w:top w:val="none" w:sz="0" w:space="0" w:color="auto"/>
                <w:left w:val="none" w:sz="0" w:space="0" w:color="auto"/>
                <w:bottom w:val="none" w:sz="0" w:space="0" w:color="auto"/>
                <w:right w:val="single" w:sz="6" w:space="0" w:color="CCCCCC"/>
              </w:divBdr>
              <w:divsChild>
                <w:div w:id="153305709">
                  <w:marLeft w:val="0"/>
                  <w:marRight w:val="0"/>
                  <w:marTop w:val="0"/>
                  <w:marBottom w:val="225"/>
                  <w:divBdr>
                    <w:top w:val="none" w:sz="0" w:space="0" w:color="auto"/>
                    <w:left w:val="none" w:sz="0" w:space="0" w:color="auto"/>
                    <w:bottom w:val="none" w:sz="0" w:space="0" w:color="auto"/>
                    <w:right w:val="none" w:sz="0" w:space="0" w:color="auto"/>
                  </w:divBdr>
                </w:div>
                <w:div w:id="153305776">
                  <w:marLeft w:val="0"/>
                  <w:marRight w:val="0"/>
                  <w:marTop w:val="0"/>
                  <w:marBottom w:val="225"/>
                  <w:divBdr>
                    <w:top w:val="none" w:sz="0" w:space="0" w:color="auto"/>
                    <w:left w:val="none" w:sz="0" w:space="0" w:color="auto"/>
                    <w:bottom w:val="none" w:sz="0" w:space="0" w:color="auto"/>
                    <w:right w:val="none" w:sz="0" w:space="0" w:color="auto"/>
                  </w:divBdr>
                  <w:divsChild>
                    <w:div w:id="153305707">
                      <w:marLeft w:val="0"/>
                      <w:marRight w:val="0"/>
                      <w:marTop w:val="0"/>
                      <w:marBottom w:val="0"/>
                      <w:divBdr>
                        <w:top w:val="none" w:sz="0" w:space="0" w:color="auto"/>
                        <w:left w:val="none" w:sz="0" w:space="0" w:color="auto"/>
                        <w:bottom w:val="none" w:sz="0" w:space="0" w:color="auto"/>
                        <w:right w:val="none" w:sz="0" w:space="0" w:color="auto"/>
                      </w:divBdr>
                    </w:div>
                    <w:div w:id="153305839">
                      <w:marLeft w:val="0"/>
                      <w:marRight w:val="0"/>
                      <w:marTop w:val="0"/>
                      <w:marBottom w:val="0"/>
                      <w:divBdr>
                        <w:top w:val="none" w:sz="0" w:space="0" w:color="auto"/>
                        <w:left w:val="none" w:sz="0" w:space="0" w:color="auto"/>
                        <w:bottom w:val="none" w:sz="0" w:space="0" w:color="auto"/>
                        <w:right w:val="none" w:sz="0" w:space="0" w:color="auto"/>
                      </w:divBdr>
                    </w:div>
                    <w:div w:id="153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ggle('ref0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ogle.com/search?rls=com.microsoft:en-us&amp;q=esophageal+tumorigenesis&amp;spell=1&amp;sa=X&amp;ei=LrBxUZjMKqa10AGs24GYCQ&amp;ved=0CC4QvwUoA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dNote%20X6\Templates\APA%205th%20(Theses).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Sheet1!$B$2</c:f>
              <c:strCache>
                <c:ptCount val="1"/>
                <c:pt idx="0">
                  <c:v>White</c:v>
                </c:pt>
              </c:strCache>
            </c:strRef>
          </c:tx>
          <c:invertIfNegative val="0"/>
          <c:cat>
            <c:strRef>
              <c:f>Sheet1!$A$3:$A$7</c:f>
              <c:strCache>
                <c:ptCount val="5"/>
                <c:pt idx="0">
                  <c:v>12 months</c:v>
                </c:pt>
                <c:pt idx="1">
                  <c:v>24months</c:v>
                </c:pt>
                <c:pt idx="2">
                  <c:v>36months</c:v>
                </c:pt>
                <c:pt idx="3">
                  <c:v>48months</c:v>
                </c:pt>
                <c:pt idx="4">
                  <c:v>60months</c:v>
                </c:pt>
              </c:strCache>
            </c:strRef>
          </c:cat>
          <c:val>
            <c:numRef>
              <c:f>Sheet1!$B$3:$B$7</c:f>
              <c:numCache>
                <c:formatCode>0.00%</c:formatCode>
                <c:ptCount val="5"/>
                <c:pt idx="0">
                  <c:v>0.42799999999999999</c:v>
                </c:pt>
                <c:pt idx="1">
                  <c:v>0.254</c:v>
                </c:pt>
                <c:pt idx="2">
                  <c:v>0.192</c:v>
                </c:pt>
                <c:pt idx="3">
                  <c:v>0.16200000000000001</c:v>
                </c:pt>
                <c:pt idx="4">
                  <c:v>0.14399999999999999</c:v>
                </c:pt>
              </c:numCache>
            </c:numRef>
          </c:val>
        </c:ser>
        <c:ser>
          <c:idx val="1"/>
          <c:order val="1"/>
          <c:tx>
            <c:strRef>
              <c:f>Sheet1!$C$2</c:f>
              <c:strCache>
                <c:ptCount val="1"/>
                <c:pt idx="0">
                  <c:v>Black</c:v>
                </c:pt>
              </c:strCache>
            </c:strRef>
          </c:tx>
          <c:invertIfNegative val="0"/>
          <c:cat>
            <c:strRef>
              <c:f>Sheet1!$A$3:$A$7</c:f>
              <c:strCache>
                <c:ptCount val="5"/>
                <c:pt idx="0">
                  <c:v>12 months</c:v>
                </c:pt>
                <c:pt idx="1">
                  <c:v>24months</c:v>
                </c:pt>
                <c:pt idx="2">
                  <c:v>36months</c:v>
                </c:pt>
                <c:pt idx="3">
                  <c:v>48months</c:v>
                </c:pt>
                <c:pt idx="4">
                  <c:v>60months</c:v>
                </c:pt>
              </c:strCache>
            </c:strRef>
          </c:cat>
          <c:val>
            <c:numRef>
              <c:f>Sheet1!$C$3:$C$7</c:f>
              <c:numCache>
                <c:formatCode>0.00%</c:formatCode>
                <c:ptCount val="5"/>
                <c:pt idx="0">
                  <c:v>0.33400000000000002</c:v>
                </c:pt>
                <c:pt idx="1">
                  <c:v>0.17100000000000001</c:v>
                </c:pt>
                <c:pt idx="2">
                  <c:v>0.123</c:v>
                </c:pt>
                <c:pt idx="3">
                  <c:v>0.1</c:v>
                </c:pt>
                <c:pt idx="4">
                  <c:v>8.5999999999999993E-2</c:v>
                </c:pt>
              </c:numCache>
            </c:numRef>
          </c:val>
        </c:ser>
        <c:ser>
          <c:idx val="2"/>
          <c:order val="2"/>
          <c:tx>
            <c:strRef>
              <c:f>Sheet1!$D$2</c:f>
              <c:strCache>
                <c:ptCount val="1"/>
                <c:pt idx="0">
                  <c:v>All</c:v>
                </c:pt>
              </c:strCache>
            </c:strRef>
          </c:tx>
          <c:invertIfNegative val="0"/>
          <c:cat>
            <c:strRef>
              <c:f>Sheet1!$A$3:$A$7</c:f>
              <c:strCache>
                <c:ptCount val="5"/>
                <c:pt idx="0">
                  <c:v>12 months</c:v>
                </c:pt>
                <c:pt idx="1">
                  <c:v>24months</c:v>
                </c:pt>
                <c:pt idx="2">
                  <c:v>36months</c:v>
                </c:pt>
                <c:pt idx="3">
                  <c:v>48months</c:v>
                </c:pt>
                <c:pt idx="4">
                  <c:v>60months</c:v>
                </c:pt>
              </c:strCache>
            </c:strRef>
          </c:cat>
          <c:val>
            <c:numRef>
              <c:f>Sheet1!$D$3:$D$7</c:f>
              <c:numCache>
                <c:formatCode>0.00%</c:formatCode>
                <c:ptCount val="5"/>
                <c:pt idx="0">
                  <c:v>0.41199999999999998</c:v>
                </c:pt>
                <c:pt idx="1">
                  <c:v>0.24</c:v>
                </c:pt>
                <c:pt idx="2">
                  <c:v>0.18</c:v>
                </c:pt>
                <c:pt idx="3">
                  <c:v>0.151</c:v>
                </c:pt>
                <c:pt idx="4">
                  <c:v>0.13400000000000001</c:v>
                </c:pt>
              </c:numCache>
            </c:numRef>
          </c:val>
        </c:ser>
        <c:dLbls>
          <c:showLegendKey val="0"/>
          <c:showVal val="0"/>
          <c:showCatName val="0"/>
          <c:showSerName val="0"/>
          <c:showPercent val="0"/>
          <c:showBubbleSize val="0"/>
        </c:dLbls>
        <c:gapWidth val="150"/>
        <c:axId val="265250688"/>
        <c:axId val="265252224"/>
      </c:barChart>
      <c:catAx>
        <c:axId val="265250688"/>
        <c:scaling>
          <c:orientation val="minMax"/>
        </c:scaling>
        <c:delete val="0"/>
        <c:axPos val="b"/>
        <c:numFmt formatCode="General" sourceLinked="1"/>
        <c:majorTickMark val="out"/>
        <c:minorTickMark val="none"/>
        <c:tickLblPos val="nextTo"/>
        <c:crossAx val="265252224"/>
        <c:crosses val="autoZero"/>
        <c:auto val="1"/>
        <c:lblAlgn val="ctr"/>
        <c:lblOffset val="100"/>
        <c:noMultiLvlLbl val="0"/>
      </c:catAx>
      <c:valAx>
        <c:axId val="265252224"/>
        <c:scaling>
          <c:orientation val="minMax"/>
        </c:scaling>
        <c:delete val="0"/>
        <c:axPos val="l"/>
        <c:numFmt formatCode="0.00%" sourceLinked="1"/>
        <c:majorTickMark val="out"/>
        <c:minorTickMark val="none"/>
        <c:tickLblPos val="nextTo"/>
        <c:crossAx val="26525068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APA 5th (Theses)</Template>
  <TotalTime>0</TotalTime>
  <Pages>25</Pages>
  <Words>13473</Words>
  <Characters>76798</Characters>
  <Application>Microsoft Office Word</Application>
  <DocSecurity>0</DocSecurity>
  <Lines>639</Lines>
  <Paragraphs>180</Paragraphs>
  <ScaleCrop>false</ScaleCrop>
  <Company>ISI ResearchSoft</Company>
  <LinksUpToDate>false</LinksUpToDate>
  <CharactersWithSpaces>90091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Psychological Association 5th Edition</dc:title>
  <dc:creator>yuwei_zhang</dc:creator>
  <cp:lastModifiedBy>LS Ma</cp:lastModifiedBy>
  <cp:revision>2</cp:revision>
  <cp:lastPrinted>2013-04-23T20:48:00Z</cp:lastPrinted>
  <dcterms:created xsi:type="dcterms:W3CDTF">2013-07-17T13:47:00Z</dcterms:created>
  <dcterms:modified xsi:type="dcterms:W3CDTF">2013-07-17T13:47:00Z</dcterms:modified>
</cp:coreProperties>
</file>