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AA887" w14:textId="7924FC8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C346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Psychiatry</w:t>
      </w:r>
    </w:p>
    <w:p w14:paraId="0C6024FA" w14:textId="3A6161B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63911</w:t>
      </w:r>
    </w:p>
    <w:p w14:paraId="5F774DCE" w14:textId="096AF6A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7EF0C082" w14:textId="77777777" w:rsidR="00A77B3E" w:rsidRDefault="00A77B3E">
      <w:pPr>
        <w:spacing w:line="360" w:lineRule="auto"/>
        <w:jc w:val="both"/>
      </w:pPr>
    </w:p>
    <w:p w14:paraId="751631E9" w14:textId="627B6CC5" w:rsidR="00A77B3E" w:rsidRDefault="00F0196B">
      <w:pPr>
        <w:spacing w:line="360" w:lineRule="auto"/>
        <w:jc w:val="both"/>
      </w:pPr>
      <w:bookmarkStart w:id="0" w:name="OLE_LINK115"/>
      <w:bookmarkStart w:id="1" w:name="OLE_LINK116"/>
      <w:r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85AD0E" w14:textId="2E797469" w:rsidR="00A77B3E" w:rsidRDefault="00F0196B">
      <w:pPr>
        <w:spacing w:line="360" w:lineRule="auto"/>
        <w:jc w:val="both"/>
      </w:pPr>
      <w:bookmarkStart w:id="2" w:name="OLE_LINK81"/>
      <w:bookmarkStart w:id="3" w:name="OLE_LINK82"/>
      <w:bookmarkStart w:id="4" w:name="OLE_LINK125"/>
      <w:bookmarkEnd w:id="0"/>
      <w:bookmarkEnd w:id="1"/>
      <w:r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subtypes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eating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disorders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correspondence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</w:p>
    <w:bookmarkEnd w:id="2"/>
    <w:bookmarkEnd w:id="3"/>
    <w:bookmarkEnd w:id="4"/>
    <w:p w14:paraId="764CE433" w14:textId="77777777" w:rsidR="00A77B3E" w:rsidRDefault="00A77B3E">
      <w:pPr>
        <w:spacing w:line="360" w:lineRule="auto"/>
        <w:jc w:val="both"/>
      </w:pPr>
    </w:p>
    <w:p w14:paraId="7EDB6AF0" w14:textId="0E787A80" w:rsidR="00A77B3E" w:rsidRDefault="0005429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429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05429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bookmarkStart w:id="5" w:name="OLE_LINK3"/>
      <w:bookmarkStart w:id="6" w:name="OLE_LINK126"/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disorders</w:t>
      </w:r>
      <w:bookmarkEnd w:id="5"/>
      <w:bookmarkEnd w:id="6"/>
    </w:p>
    <w:p w14:paraId="42A2877A" w14:textId="77777777" w:rsidR="00A77B3E" w:rsidRDefault="00A77B3E">
      <w:pPr>
        <w:spacing w:line="360" w:lineRule="auto"/>
        <w:jc w:val="both"/>
      </w:pPr>
    </w:p>
    <w:p w14:paraId="70342AC2" w14:textId="1A2020B4" w:rsidR="00A77B3E" w:rsidRPr="003561A7" w:rsidRDefault="00F0196B">
      <w:pPr>
        <w:spacing w:line="360" w:lineRule="auto"/>
        <w:jc w:val="both"/>
        <w:rPr>
          <w:lang w:val="es-ES"/>
        </w:rPr>
      </w:pPr>
      <w:r w:rsidRPr="003561A7">
        <w:rPr>
          <w:rFonts w:ascii="Book Antiqua" w:eastAsia="Book Antiqua" w:hAnsi="Book Antiqua" w:cs="Book Antiqua"/>
          <w:color w:val="000000"/>
          <w:lang w:val="es-ES"/>
        </w:rPr>
        <w:t>Josune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7" w:name="OLE_LINK1"/>
      <w:bookmarkStart w:id="8" w:name="OLE_LINK2"/>
      <w:r w:rsidRPr="003561A7">
        <w:rPr>
          <w:rFonts w:ascii="Book Antiqua" w:eastAsia="Book Antiqua" w:hAnsi="Book Antiqua" w:cs="Book Antiqua"/>
          <w:color w:val="000000"/>
          <w:lang w:val="es-ES"/>
        </w:rPr>
        <w:t>Martín</w:t>
      </w:r>
      <w:bookmarkEnd w:id="7"/>
      <w:bookmarkEnd w:id="8"/>
      <w:r w:rsidRPr="003561A7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Ane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Anton-Ladislao,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Ángel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Padierna,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Belén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Berjano,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José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3561A7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9" w:name="OLE_LINK106"/>
      <w:bookmarkStart w:id="10" w:name="OLE_LINK107"/>
      <w:bookmarkStart w:id="11" w:name="OLE_LINK121"/>
      <w:r w:rsidR="004960A0">
        <w:rPr>
          <w:rFonts w:ascii="Book Antiqua" w:eastAsia="Book Antiqua" w:hAnsi="Book Antiqua" w:cs="Book Antiqua"/>
          <w:color w:val="000000"/>
          <w:lang w:val="es-ES"/>
        </w:rPr>
        <w:t>Quintana</w:t>
      </w:r>
      <w:bookmarkEnd w:id="9"/>
      <w:bookmarkEnd w:id="10"/>
      <w:bookmarkEnd w:id="11"/>
    </w:p>
    <w:p w14:paraId="1C5953B5" w14:textId="77777777" w:rsidR="00A77B3E" w:rsidRPr="003561A7" w:rsidRDefault="00A77B3E">
      <w:pPr>
        <w:spacing w:line="360" w:lineRule="auto"/>
        <w:jc w:val="both"/>
        <w:rPr>
          <w:lang w:val="es-ES"/>
        </w:rPr>
      </w:pPr>
    </w:p>
    <w:p w14:paraId="2969AE08" w14:textId="2B9782CA" w:rsidR="00C43C5A" w:rsidRPr="00F405F3" w:rsidRDefault="00CA01B4" w:rsidP="00CA01B4">
      <w:pPr>
        <w:spacing w:line="360" w:lineRule="auto"/>
        <w:jc w:val="both"/>
        <w:rPr>
          <w:rFonts w:ascii="Book Antiqua" w:hAnsi="Book Antiqua" w:cs="Book Antiqua"/>
          <w:color w:val="000000"/>
          <w:sz w:val="32"/>
          <w:lang w:val="es-ES" w:eastAsia="zh-CN"/>
        </w:rPr>
      </w:pPr>
      <w:bookmarkStart w:id="12" w:name="OLE_LINK60"/>
      <w:bookmarkStart w:id="13" w:name="OLE_LINK65"/>
      <w:r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Josune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Martín,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End w:id="12"/>
      <w:bookmarkEnd w:id="13"/>
      <w:r w:rsidR="00C43C5A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Ane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C43C5A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Anton-Ladislao,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4" w:name="OLE_LINK20"/>
      <w:bookmarkStart w:id="15" w:name="OLE_LINK21"/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José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555ED4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>Quintana,</w:t>
      </w:r>
      <w:r w:rsidR="00AC346D" w:rsidRPr="00F405F3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6" w:name="OLE_LINK101"/>
      <w:bookmarkStart w:id="17" w:name="OLE_LINK102"/>
      <w:bookmarkStart w:id="18" w:name="OLE_LINK108"/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D</w:t>
      </w:r>
      <w:bookmarkStart w:id="19" w:name="OLE_LINK6"/>
      <w:bookmarkStart w:id="20" w:name="OLE_LINK17"/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epartment</w:t>
      </w:r>
      <w:r w:rsidR="00AC346D"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 xml:space="preserve"> </w:t>
      </w:r>
      <w:r w:rsidRPr="00F405F3">
        <w:rPr>
          <w:rFonts w:ascii="Book Antiqua" w:hAnsi="Book Antiqua" w:cs="Book Antiqua" w:hint="eastAsia"/>
          <w:bCs/>
          <w:color w:val="000000"/>
          <w:lang w:val="es-ES" w:eastAsia="zh-CN"/>
        </w:rPr>
        <w:t>of</w:t>
      </w:r>
      <w:r w:rsidR="00AC346D" w:rsidRPr="00F405F3">
        <w:rPr>
          <w:rFonts w:ascii="Book Antiqua" w:hAnsi="Book Antiqua" w:cs="Book Antiqua" w:hint="eastAsia"/>
          <w:b/>
          <w:bCs/>
          <w:color w:val="000000"/>
          <w:lang w:val="es-ES" w:eastAsia="zh-CN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Research</w:t>
      </w:r>
      <w:bookmarkEnd w:id="16"/>
      <w:bookmarkEnd w:id="17"/>
      <w:bookmarkEnd w:id="18"/>
      <w:r w:rsidRPr="00F4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1" w:name="OLE_LINK109"/>
      <w:bookmarkStart w:id="22" w:name="OLE_LINK110"/>
      <w:bookmarkEnd w:id="14"/>
      <w:bookmarkEnd w:id="15"/>
      <w:bookmarkEnd w:id="19"/>
      <w:bookmarkEnd w:id="20"/>
      <w:r w:rsidRPr="00F405F3">
        <w:rPr>
          <w:rFonts w:ascii="Book Antiqua" w:eastAsia="Book Antiqua" w:hAnsi="Book Antiqua" w:cs="Book Antiqua"/>
          <w:color w:val="000000"/>
          <w:lang w:val="es-ES"/>
        </w:rPr>
        <w:t>Galdakao-Usansolo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Hospital</w:t>
      </w:r>
      <w:bookmarkEnd w:id="21"/>
      <w:bookmarkEnd w:id="22"/>
      <w:r w:rsidRPr="00F4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Galdakao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405F3">
        <w:rPr>
          <w:rFonts w:ascii="Book Antiqua" w:eastAsia="Book Antiqua" w:hAnsi="Book Antiqua" w:cs="Book Antiqua"/>
          <w:color w:val="000000"/>
          <w:lang w:val="es-ES"/>
        </w:rPr>
        <w:t>48960,</w:t>
      </w:r>
      <w:r w:rsidR="00AC346D" w:rsidRPr="00F405F3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3" w:name="OLE_LINK4"/>
      <w:bookmarkStart w:id="24" w:name="OLE_LINK5"/>
      <w:r w:rsidRPr="00F405F3">
        <w:rPr>
          <w:rFonts w:ascii="Book Antiqua" w:eastAsia="Book Antiqua" w:hAnsi="Book Antiqua" w:cs="Book Antiqua"/>
          <w:color w:val="000000"/>
          <w:lang w:val="es-ES"/>
        </w:rPr>
        <w:t>Spain</w:t>
      </w:r>
      <w:bookmarkEnd w:id="23"/>
      <w:bookmarkEnd w:id="24"/>
    </w:p>
    <w:p w14:paraId="5C0EDE03" w14:textId="77777777" w:rsidR="00C43C5A" w:rsidRPr="00F405F3" w:rsidRDefault="00C43C5A" w:rsidP="00CA01B4">
      <w:pPr>
        <w:spacing w:line="360" w:lineRule="auto"/>
        <w:jc w:val="both"/>
        <w:rPr>
          <w:rFonts w:ascii="Book Antiqua" w:hAnsi="Book Antiqua" w:cs="Book Antiqua"/>
          <w:color w:val="000000"/>
          <w:sz w:val="32"/>
          <w:lang w:val="es-ES" w:eastAsia="zh-CN"/>
        </w:rPr>
      </w:pPr>
    </w:p>
    <w:p w14:paraId="07B872BE" w14:textId="2DDCEEAD" w:rsidR="00C43C5A" w:rsidRDefault="00C43C5A" w:rsidP="00CA01B4">
      <w:pPr>
        <w:spacing w:line="360" w:lineRule="auto"/>
        <w:jc w:val="both"/>
        <w:rPr>
          <w:rFonts w:ascii="Book Antiqua" w:hAnsi="Book Antiqua"/>
          <w:szCs w:val="20"/>
          <w:lang w:eastAsia="zh-CN"/>
        </w:rPr>
      </w:pPr>
      <w:proofErr w:type="spellStart"/>
      <w:r w:rsidRPr="00576C63"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6C63"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83"/>
      <w:bookmarkStart w:id="26" w:name="OLE_LINK86"/>
      <w:proofErr w:type="spellStart"/>
      <w:r w:rsidR="00CA01B4" w:rsidRPr="00576C63">
        <w:rPr>
          <w:rFonts w:ascii="Book Antiqua" w:hAnsi="Book Antiqua"/>
          <w:szCs w:val="20"/>
        </w:rPr>
        <w:t>Kronikgune</w:t>
      </w:r>
      <w:proofErr w:type="spellEnd"/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Institute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for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Health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Services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Research</w:t>
      </w:r>
      <w:bookmarkEnd w:id="25"/>
      <w:bookmarkEnd w:id="26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27" w:name="OLE_LINK87"/>
      <w:bookmarkStart w:id="28" w:name="OLE_LINK88"/>
      <w:proofErr w:type="spellStart"/>
      <w:r w:rsidR="00CA01B4" w:rsidRPr="00576C63">
        <w:rPr>
          <w:rFonts w:ascii="Book Antiqua" w:hAnsi="Book Antiqua"/>
          <w:szCs w:val="20"/>
        </w:rPr>
        <w:t>Barakaldo</w:t>
      </w:r>
      <w:proofErr w:type="spellEnd"/>
      <w:r w:rsidR="00AC346D">
        <w:rPr>
          <w:rFonts w:ascii="Book Antiqua" w:hAnsi="Book Antiqua" w:hint="eastAsia"/>
          <w:szCs w:val="20"/>
          <w:lang w:eastAsia="zh-CN"/>
        </w:rPr>
        <w:t xml:space="preserve"> </w:t>
      </w:r>
      <w:bookmarkStart w:id="29" w:name="OLE_LINK89"/>
      <w:bookmarkStart w:id="30" w:name="OLE_LINK90"/>
      <w:bookmarkEnd w:id="27"/>
      <w:bookmarkEnd w:id="28"/>
      <w:r>
        <w:rPr>
          <w:rFonts w:ascii="Book Antiqua" w:hAnsi="Book Antiqua" w:hint="eastAsia"/>
          <w:szCs w:val="20"/>
          <w:lang w:eastAsia="zh-CN"/>
        </w:rPr>
        <w:t>48902</w:t>
      </w:r>
      <w:bookmarkEnd w:id="29"/>
      <w:bookmarkEnd w:id="30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31" w:name="OLE_LINK91"/>
      <w:bookmarkStart w:id="32" w:name="OLE_LINK92"/>
      <w:r w:rsidR="00CA01B4" w:rsidRPr="00576C63">
        <w:rPr>
          <w:rFonts w:ascii="Book Antiqua" w:hAnsi="Book Antiqua"/>
          <w:szCs w:val="20"/>
        </w:rPr>
        <w:t>Spain</w:t>
      </w:r>
      <w:bookmarkEnd w:id="31"/>
      <w:bookmarkEnd w:id="32"/>
    </w:p>
    <w:p w14:paraId="5FB53CE1" w14:textId="77777777" w:rsidR="00C43C5A" w:rsidRDefault="00C43C5A" w:rsidP="00CA01B4">
      <w:pPr>
        <w:spacing w:line="360" w:lineRule="auto"/>
        <w:jc w:val="both"/>
        <w:rPr>
          <w:rFonts w:ascii="Book Antiqua" w:hAnsi="Book Antiqua"/>
          <w:szCs w:val="20"/>
          <w:lang w:eastAsia="zh-CN"/>
        </w:rPr>
      </w:pPr>
    </w:p>
    <w:p w14:paraId="5A5CA9B7" w14:textId="6D7B32E6" w:rsidR="00CA01B4" w:rsidRPr="00576C63" w:rsidRDefault="00C43C5A" w:rsidP="00CA01B4">
      <w:pPr>
        <w:spacing w:line="360" w:lineRule="auto"/>
        <w:jc w:val="both"/>
        <w:rPr>
          <w:rFonts w:eastAsia="Times New Roman"/>
          <w:sz w:val="20"/>
          <w:szCs w:val="20"/>
        </w:rPr>
      </w:pPr>
      <w:proofErr w:type="spellStart"/>
      <w:r w:rsidRPr="00576C63"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76C63"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Ángel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Padierna</w:t>
      </w:r>
      <w:proofErr w:type="spellEnd"/>
      <w:r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María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55ED4" w:rsidRPr="00576C63">
        <w:rPr>
          <w:rFonts w:ascii="Book Antiqua" w:eastAsia="Book Antiqua" w:hAnsi="Book Antiqua" w:cs="Book Antiqua"/>
          <w:b/>
          <w:bCs/>
          <w:color w:val="000000"/>
        </w:rPr>
        <w:t>Quintana,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33" w:name="OLE_LINK93"/>
      <w:bookmarkStart w:id="34" w:name="OLE_LINK94"/>
      <w:bookmarkStart w:id="35" w:name="OLE_LINK111"/>
      <w:bookmarkStart w:id="36" w:name="OLE_LINK112"/>
      <w:r w:rsidR="00CA01B4" w:rsidRPr="00576C63">
        <w:rPr>
          <w:rFonts w:ascii="Book Antiqua" w:hAnsi="Book Antiqua"/>
          <w:szCs w:val="20"/>
        </w:rPr>
        <w:t>Health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Services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Research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on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Chronic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Diseases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Network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–</w:t>
      </w:r>
      <w:r w:rsidR="00AC346D">
        <w:rPr>
          <w:rFonts w:ascii="Book Antiqua" w:hAnsi="Book Antiqua"/>
          <w:szCs w:val="20"/>
        </w:rPr>
        <w:t xml:space="preserve"> </w:t>
      </w:r>
      <w:r w:rsidR="00CA01B4" w:rsidRPr="00576C63">
        <w:rPr>
          <w:rFonts w:ascii="Book Antiqua" w:hAnsi="Book Antiqua"/>
          <w:szCs w:val="20"/>
        </w:rPr>
        <w:t>REDISSEC</w:t>
      </w:r>
      <w:bookmarkEnd w:id="33"/>
      <w:bookmarkEnd w:id="34"/>
      <w:r w:rsidR="00CA01B4" w:rsidRPr="00576C63">
        <w:rPr>
          <w:rFonts w:ascii="Book Antiqua" w:hAnsi="Book Antiqua"/>
          <w:szCs w:val="20"/>
        </w:rPr>
        <w:t>,</w:t>
      </w:r>
      <w:bookmarkEnd w:id="35"/>
      <w:bookmarkEnd w:id="36"/>
      <w:r w:rsidR="00AC346D">
        <w:rPr>
          <w:rFonts w:ascii="Book Antiqua" w:hAnsi="Book Antiqua"/>
          <w:szCs w:val="20"/>
        </w:rPr>
        <w:t xml:space="preserve"> </w:t>
      </w:r>
      <w:bookmarkStart w:id="37" w:name="OLE_LINK95"/>
      <w:bookmarkStart w:id="38" w:name="OLE_LINK96"/>
      <w:proofErr w:type="spellStart"/>
      <w:r w:rsidR="00CA01B4" w:rsidRPr="00576C63">
        <w:rPr>
          <w:rFonts w:ascii="Book Antiqua" w:hAnsi="Book Antiqua"/>
          <w:szCs w:val="20"/>
        </w:rPr>
        <w:t>Galdakao</w:t>
      </w:r>
      <w:proofErr w:type="spellEnd"/>
      <w:r w:rsidR="00AC346D">
        <w:rPr>
          <w:rFonts w:ascii="Book Antiqua" w:hAnsi="Book Antiqua"/>
          <w:szCs w:val="20"/>
        </w:rPr>
        <w:t xml:space="preserve"> </w:t>
      </w:r>
      <w:bookmarkStart w:id="39" w:name="OLE_LINK97"/>
      <w:bookmarkStart w:id="40" w:name="OLE_LINK98"/>
      <w:bookmarkStart w:id="41" w:name="OLE_LINK113"/>
      <w:bookmarkEnd w:id="37"/>
      <w:bookmarkEnd w:id="38"/>
      <w:r w:rsidR="00CA01B4" w:rsidRPr="00576C63">
        <w:rPr>
          <w:rFonts w:ascii="Book Antiqua" w:hAnsi="Book Antiqua"/>
          <w:szCs w:val="20"/>
        </w:rPr>
        <w:t>48960</w:t>
      </w:r>
      <w:bookmarkEnd w:id="39"/>
      <w:bookmarkEnd w:id="40"/>
      <w:bookmarkEnd w:id="41"/>
      <w:r w:rsidR="00CA01B4" w:rsidRPr="00576C63">
        <w:rPr>
          <w:rFonts w:ascii="Book Antiqua" w:hAnsi="Book Antiqua"/>
          <w:szCs w:val="20"/>
        </w:rPr>
        <w:t>,</w:t>
      </w:r>
      <w:r w:rsidR="00AC346D">
        <w:rPr>
          <w:rFonts w:ascii="Book Antiqua" w:hAnsi="Book Antiqua"/>
          <w:szCs w:val="20"/>
        </w:rPr>
        <w:t xml:space="preserve"> </w:t>
      </w:r>
      <w:bookmarkStart w:id="42" w:name="OLE_LINK99"/>
      <w:bookmarkStart w:id="43" w:name="OLE_LINK100"/>
      <w:bookmarkStart w:id="44" w:name="OLE_LINK114"/>
      <w:r w:rsidR="00CA01B4" w:rsidRPr="00576C63">
        <w:rPr>
          <w:rFonts w:ascii="Book Antiqua" w:hAnsi="Book Antiqua"/>
          <w:szCs w:val="20"/>
        </w:rPr>
        <w:t>Spain</w:t>
      </w:r>
      <w:bookmarkEnd w:id="42"/>
      <w:bookmarkEnd w:id="43"/>
      <w:bookmarkEnd w:id="44"/>
    </w:p>
    <w:p w14:paraId="2FE7C373" w14:textId="77777777" w:rsidR="00CA01B4" w:rsidRDefault="00CA01B4" w:rsidP="00CA01B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5889CC2" w14:textId="5C31A00F" w:rsidR="004117DD" w:rsidRDefault="004117DD" w:rsidP="004117DD">
      <w:pPr>
        <w:spacing w:line="360" w:lineRule="auto"/>
        <w:jc w:val="both"/>
        <w:rPr>
          <w:rFonts w:ascii="Book Antiqua" w:hAnsi="Book Antiqua"/>
          <w:szCs w:val="20"/>
        </w:rPr>
      </w:pPr>
      <w:bookmarkStart w:id="45" w:name="OLE_LINK66"/>
      <w:bookmarkStart w:id="46" w:name="OLE_LINK69"/>
      <w:bookmarkStart w:id="47" w:name="OLE_LINK70"/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Ángel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b/>
          <w:bCs/>
          <w:color w:val="000000"/>
        </w:rPr>
        <w:t>Padierna</w:t>
      </w:r>
      <w:proofErr w:type="spellEnd"/>
      <w:r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45"/>
      <w:bookmarkEnd w:id="46"/>
      <w:bookmarkEnd w:id="47"/>
      <w:proofErr w:type="spellStart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Belén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Berjano</w:t>
      </w:r>
      <w:proofErr w:type="spellEnd"/>
      <w:r w:rsidR="00C43C5A" w:rsidRPr="004117DD">
        <w:rPr>
          <w:rFonts w:ascii="Book Antiqua" w:eastAsia="Book Antiqua" w:hAnsi="Book Antiqua" w:cs="Book Antiqua"/>
          <w:b/>
          <w:bCs/>
          <w:color w:val="000000"/>
        </w:rPr>
        <w:t>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03"/>
      <w:bookmarkStart w:id="49" w:name="OLE_LINK104"/>
      <w:bookmarkStart w:id="50" w:name="OLE_LINK105"/>
      <w:r w:rsidRPr="004117DD">
        <w:rPr>
          <w:rFonts w:ascii="Book Antiqua" w:eastAsia="Book Antiqua" w:hAnsi="Book Antiqua" w:cs="Book Antiqua"/>
          <w:color w:val="000000"/>
        </w:rPr>
        <w:t>Department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Psychiatry</w:t>
      </w:r>
      <w:bookmarkEnd w:id="48"/>
      <w:bookmarkEnd w:id="49"/>
      <w:bookmarkEnd w:id="50"/>
      <w:r w:rsidRPr="004117DD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117DD">
        <w:rPr>
          <w:rFonts w:ascii="Book Antiqua" w:eastAsia="Book Antiqua" w:hAnsi="Book Antiqua" w:cs="Book Antiqua"/>
          <w:color w:val="000000"/>
        </w:rPr>
        <w:t>Galdakao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48960,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117DD">
        <w:rPr>
          <w:rFonts w:ascii="Book Antiqua" w:eastAsia="Book Antiqua" w:hAnsi="Book Antiqua" w:cs="Book Antiqua"/>
          <w:color w:val="000000"/>
        </w:rPr>
        <w:t>Spain</w:t>
      </w:r>
    </w:p>
    <w:p w14:paraId="2382235D" w14:textId="77777777" w:rsidR="00A77B3E" w:rsidRPr="004117DD" w:rsidRDefault="00A77B3E">
      <w:pPr>
        <w:spacing w:line="360" w:lineRule="auto"/>
        <w:jc w:val="both"/>
        <w:rPr>
          <w:lang w:eastAsia="zh-CN"/>
        </w:rPr>
      </w:pPr>
    </w:p>
    <w:p w14:paraId="52936B0B" w14:textId="3EBD0443" w:rsidR="00A77B3E" w:rsidRDefault="00F0196B">
      <w:pPr>
        <w:spacing w:line="360" w:lineRule="auto"/>
        <w:jc w:val="both"/>
      </w:pPr>
      <w:r w:rsidRPr="004960A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1" w:name="OLE_LINK127"/>
      <w:bookmarkStart w:id="52" w:name="OLE_LINK128"/>
      <w:r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J,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Quintana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study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54292"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Berjano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performed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collection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J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Antón-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Lad</w:t>
      </w:r>
      <w:r w:rsidR="00054292" w:rsidRPr="004960A0">
        <w:rPr>
          <w:rFonts w:ascii="Book Antiqua" w:eastAsia="Book Antiqua" w:hAnsi="Book Antiqua" w:cs="Book Antiqua"/>
          <w:color w:val="000000"/>
        </w:rPr>
        <w:t>islao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performed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 w:rsidRPr="004960A0">
        <w:rPr>
          <w:rFonts w:ascii="Book Antiqua" w:eastAsia="Book Antiqua" w:hAnsi="Book Antiqua" w:cs="Book Antiqua"/>
          <w:color w:val="000000"/>
        </w:rPr>
        <w:t>analyses</w:t>
      </w:r>
      <w:r w:rsidR="00054292" w:rsidRPr="004960A0">
        <w:rPr>
          <w:rFonts w:ascii="Book Antiqua" w:hAnsi="Book Antiqua" w:cs="Book Antiqua" w:hint="eastAsia"/>
          <w:color w:val="000000"/>
          <w:lang w:eastAsia="zh-CN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Martín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J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960A0">
        <w:rPr>
          <w:rFonts w:ascii="Book Antiqua" w:eastAsia="Book Antiqua" w:hAnsi="Book Antiqua" w:cs="Book Antiqua"/>
          <w:color w:val="000000"/>
        </w:rPr>
        <w:t>Padierna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responsible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lastRenderedPageBreak/>
        <w:t>manuscript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4960A0">
        <w:rPr>
          <w:rFonts w:ascii="Book Antiqua" w:eastAsia="Book Antiqua" w:hAnsi="Book Antiqua" w:cs="Book Antiqua"/>
          <w:color w:val="000000"/>
        </w:rPr>
        <w:t>writing</w:t>
      </w:r>
      <w:r w:rsidR="0023512B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1122E">
        <w:rPr>
          <w:rFonts w:ascii="Book Antiqua" w:eastAsia="Book Antiqua" w:hAnsi="Book Antiqua" w:cs="Book Antiqua"/>
          <w:color w:val="000000"/>
        </w:rPr>
        <w:t>; a</w:t>
      </w:r>
      <w:r>
        <w:rPr>
          <w:rFonts w:ascii="Book Antiqua" w:eastAsia="Book Antiqua" w:hAnsi="Book Antiqua" w:cs="Book Antiqua"/>
          <w:color w:val="000000"/>
        </w:rPr>
        <w:t>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51"/>
      <w:bookmarkEnd w:id="52"/>
    </w:p>
    <w:p w14:paraId="7C7E710A" w14:textId="77777777" w:rsidR="00A77B3E" w:rsidRDefault="00A77B3E">
      <w:pPr>
        <w:spacing w:line="360" w:lineRule="auto"/>
        <w:jc w:val="both"/>
      </w:pPr>
    </w:p>
    <w:p w14:paraId="19C389FE" w14:textId="72E668C6" w:rsidR="00054292" w:rsidRPr="00054292" w:rsidRDefault="00F0196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4292" w:rsidRPr="00054292">
        <w:rPr>
          <w:rFonts w:ascii="Book Antiqua" w:hAnsi="Book Antiqua" w:cs="Book Antiqua" w:hint="eastAsia"/>
          <w:bCs/>
          <w:color w:val="000000"/>
          <w:lang w:eastAsia="zh-CN"/>
        </w:rPr>
        <w:t>t</w:t>
      </w:r>
      <w:bookmarkStart w:id="53" w:name="OLE_LINK129"/>
      <w:bookmarkStart w:id="54" w:name="OLE_LINK130"/>
      <w:r w:rsidR="00054292" w:rsidRPr="00054292">
        <w:rPr>
          <w:rFonts w:ascii="Book Antiqua" w:hAnsi="Book Antiqua" w:cs="Book Antiqua" w:hint="eastAsia"/>
          <w:bCs/>
          <w:color w:val="000000"/>
          <w:lang w:eastAsia="zh-CN"/>
        </w:rPr>
        <w:t>he</w:t>
      </w:r>
      <w:r w:rsidR="00AC346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bookmarkStart w:id="55" w:name="OLE_LINK123"/>
      <w:bookmarkStart w:id="56" w:name="OLE_LINK124"/>
      <w:r w:rsidR="00054292">
        <w:rPr>
          <w:rFonts w:ascii="Book Antiqua" w:eastAsia="Book Antiqua" w:hAnsi="Book Antiqua" w:cs="Book Antiqua"/>
          <w:color w:val="000000"/>
        </w:rPr>
        <w:t>Carlos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III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4292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roject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eastAsia="Book Antiqua" w:hAnsi="Book Antiqua" w:cs="Book Antiqua"/>
          <w:color w:val="000000"/>
        </w:rPr>
        <w:t>“Adaptation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B39FC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alidation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Disorders”,</w:t>
      </w:r>
      <w:bookmarkEnd w:id="55"/>
      <w:bookmarkEnd w:id="56"/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>
        <w:rPr>
          <w:rFonts w:ascii="Book Antiqua" w:hAnsi="Book Antiqua" w:cs="Book Antiqua" w:hint="eastAsia"/>
          <w:color w:val="000000"/>
          <w:lang w:eastAsia="zh-CN"/>
        </w:rPr>
        <w:t>No.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54292">
        <w:rPr>
          <w:rFonts w:ascii="Book Antiqua" w:eastAsia="Book Antiqua" w:hAnsi="Book Antiqua" w:cs="Book Antiqua"/>
          <w:color w:val="000000"/>
        </w:rPr>
        <w:t>PI09/90832</w:t>
      </w:r>
      <w:r w:rsidR="00054292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53"/>
    <w:bookmarkEnd w:id="54"/>
    <w:p w14:paraId="7D918466" w14:textId="34D07BE1" w:rsidR="00A77B3E" w:rsidRDefault="00AC346D">
      <w:pPr>
        <w:spacing w:line="360" w:lineRule="auto"/>
        <w:jc w:val="both"/>
      </w:pPr>
      <w:r>
        <w:t xml:space="preserve"> </w:t>
      </w:r>
    </w:p>
    <w:p w14:paraId="529146EC" w14:textId="6A27D075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Josune</w:t>
      </w:r>
      <w:proofErr w:type="spellEnd"/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Martín,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Department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90ECE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0ECE"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90ECE"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84"/>
      <w:bookmarkStart w:id="58" w:name="OLE_LINK85"/>
      <w:r w:rsidR="00890ECE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Labeaga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s/n</w:t>
      </w:r>
      <w:bookmarkEnd w:id="57"/>
      <w:bookmarkEnd w:id="58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48960,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jmartin@cop.es</w:t>
      </w:r>
    </w:p>
    <w:p w14:paraId="2A5AADF8" w14:textId="77777777" w:rsidR="00A77B3E" w:rsidRDefault="00A77B3E">
      <w:pPr>
        <w:spacing w:line="360" w:lineRule="auto"/>
        <w:jc w:val="both"/>
      </w:pPr>
    </w:p>
    <w:p w14:paraId="73D0BB96" w14:textId="7A66583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9B9680C" w14:textId="2C8F9010" w:rsidR="00A77B3E" w:rsidRPr="00D14774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AC346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9,</w:t>
      </w:r>
      <w:r w:rsidR="00AC346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D14774" w:rsidRPr="00D1477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48D96641" w14:textId="04C40E36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430A" w:rsidRPr="004A430A">
        <w:rPr>
          <w:rFonts w:ascii="Book Antiqua" w:eastAsia="Book Antiqua" w:hAnsi="Book Antiqua" w:cs="Book Antiqua"/>
          <w:bCs/>
          <w:color w:val="000000"/>
        </w:rPr>
        <w:t>June 16, 2021</w:t>
      </w:r>
    </w:p>
    <w:p w14:paraId="5734B9E8" w14:textId="5C6877F1" w:rsidR="00A77B3E" w:rsidRPr="00203EBF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3EBF" w:rsidRPr="00203EBF">
        <w:rPr>
          <w:rFonts w:ascii="Book Antiqua" w:hAnsi="Book Antiqua" w:cs="Book Antiqua" w:hint="eastAsia"/>
          <w:bCs/>
          <w:color w:val="000000"/>
          <w:lang w:eastAsia="zh-CN"/>
        </w:rPr>
        <w:t>July 19, 2021</w:t>
      </w:r>
    </w:p>
    <w:p w14:paraId="1CCCE182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F4051A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749E3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AE6BA36" w14:textId="603F6415" w:rsidR="00A77B3E" w:rsidRDefault="00F0196B">
      <w:pPr>
        <w:spacing w:line="360" w:lineRule="auto"/>
        <w:jc w:val="both"/>
      </w:pPr>
      <w:bookmarkStart w:id="59" w:name="OLE_LINK135"/>
      <w:bookmarkStart w:id="60" w:name="OLE_LINK136"/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61" w:name="OLE_LINK46"/>
      <w:bookmarkStart w:id="62" w:name="OLE_LINK7"/>
      <w:bookmarkStart w:id="63" w:name="OLE_LINK8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61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bookmarkEnd w:id="62"/>
      <w:bookmarkEnd w:id="63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strategies.</w:t>
      </w:r>
    </w:p>
    <w:bookmarkEnd w:id="59"/>
    <w:bookmarkEnd w:id="60"/>
    <w:p w14:paraId="60828ACC" w14:textId="77777777" w:rsidR="00A77B3E" w:rsidRDefault="00A77B3E">
      <w:pPr>
        <w:spacing w:line="360" w:lineRule="auto"/>
        <w:jc w:val="both"/>
      </w:pPr>
    </w:p>
    <w:p w14:paraId="0B13A481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B9AAE07" w14:textId="24661A40" w:rsidR="00A77B3E" w:rsidRPr="001342A7" w:rsidRDefault="00F0196B">
      <w:pPr>
        <w:spacing w:line="360" w:lineRule="auto"/>
        <w:jc w:val="both"/>
        <w:rPr>
          <w:lang w:eastAsia="zh-CN"/>
        </w:rPr>
      </w:pPr>
      <w:bookmarkStart w:id="64" w:name="OLE_LINK137"/>
      <w:bookmarkStart w:id="65" w:name="OLE_LINK138"/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66" w:name="OLE_LINK14"/>
      <w:bookmarkStart w:id="67" w:name="OLE_LINK15"/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(MCA)</w:t>
      </w:r>
      <w:bookmarkEnd w:id="66"/>
      <w:bookmarkEnd w:id="67"/>
      <w:r w:rsidR="001342A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64"/>
    <w:bookmarkEnd w:id="65"/>
    <w:p w14:paraId="4812E8C2" w14:textId="77777777" w:rsidR="00A77B3E" w:rsidRDefault="00A77B3E">
      <w:pPr>
        <w:spacing w:line="360" w:lineRule="auto"/>
        <w:jc w:val="both"/>
      </w:pPr>
    </w:p>
    <w:p w14:paraId="18782662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4653127" w14:textId="29B0155E" w:rsidR="00A77B3E" w:rsidRPr="008255D0" w:rsidRDefault="00F0196B">
      <w:pPr>
        <w:spacing w:line="360" w:lineRule="auto"/>
        <w:jc w:val="both"/>
        <w:rPr>
          <w:lang w:eastAsia="zh-CN"/>
        </w:rPr>
      </w:pPr>
      <w:bookmarkStart w:id="68" w:name="OLE_LINK139"/>
      <w:bookmarkStart w:id="69" w:name="OLE_LINK140"/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176</w:t>
      </w:r>
      <w:r w:rsidR="00AC346D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(72.13%)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questionnaires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assessment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eating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attitudes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est-12,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ED-short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 w:rsidRPr="006439D7">
        <w:rPr>
          <w:rFonts w:ascii="Book Antiqua" w:hAnsi="Book Antiqua"/>
          <w:lang w:val="en-IE"/>
        </w:rPr>
        <w:t>health-related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quality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life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metacognitions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7AF">
        <w:rPr>
          <w:rFonts w:ascii="Book Antiqua" w:eastAsia="Book Antiqua" w:hAnsi="Book Antiqua" w:cs="Book Antiqua"/>
          <w:color w:val="000000"/>
          <w:szCs w:val="22"/>
        </w:rPr>
        <w:t>questionnaire,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Penn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State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Worry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3512B">
        <w:rPr>
          <w:rFonts w:ascii="Book Antiqua" w:eastAsia="Book Antiqua" w:hAnsi="Book Antiqua" w:cs="Book Antiqua"/>
          <w:color w:val="000000"/>
          <w:szCs w:val="22"/>
        </w:rPr>
        <w:t>Questionnaire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patient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groups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defined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MCA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key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ED.</w:t>
      </w:r>
    </w:p>
    <w:bookmarkEnd w:id="68"/>
    <w:bookmarkEnd w:id="69"/>
    <w:p w14:paraId="491B7DCF" w14:textId="77777777" w:rsidR="00A77B3E" w:rsidRDefault="00A77B3E">
      <w:pPr>
        <w:spacing w:line="360" w:lineRule="auto"/>
        <w:jc w:val="both"/>
      </w:pPr>
    </w:p>
    <w:p w14:paraId="3EB6437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1472131" w14:textId="79460CF7" w:rsidR="00A77B3E" w:rsidRDefault="00F0196B">
      <w:pPr>
        <w:spacing w:line="360" w:lineRule="auto"/>
        <w:jc w:val="both"/>
      </w:pPr>
      <w:bookmarkStart w:id="70" w:name="OLE_LINK141"/>
      <w:bookmarkStart w:id="71" w:name="OLE_LINK142"/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psychosocial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70"/>
    <w:bookmarkEnd w:id="71"/>
    <w:p w14:paraId="50D14365" w14:textId="77777777" w:rsidR="00A77B3E" w:rsidRDefault="00A77B3E">
      <w:pPr>
        <w:spacing w:line="360" w:lineRule="auto"/>
        <w:jc w:val="both"/>
      </w:pPr>
    </w:p>
    <w:p w14:paraId="0713576E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C0DD35B" w14:textId="243663B4" w:rsidR="00A77B3E" w:rsidRPr="00FC2F8D" w:rsidRDefault="00F0196B">
      <w:pPr>
        <w:spacing w:line="360" w:lineRule="auto"/>
        <w:jc w:val="both"/>
        <w:rPr>
          <w:lang w:eastAsia="zh-CN"/>
        </w:rPr>
      </w:pPr>
      <w:bookmarkStart w:id="72" w:name="OLE_LINK143"/>
      <w:bookmarkStart w:id="73" w:name="OLE_LINK144"/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well-defined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compensating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72"/>
    <w:bookmarkEnd w:id="73"/>
    <w:p w14:paraId="09720CF9" w14:textId="77777777" w:rsidR="00A77B3E" w:rsidRDefault="00A77B3E">
      <w:pPr>
        <w:spacing w:line="360" w:lineRule="auto"/>
        <w:jc w:val="both"/>
      </w:pPr>
    </w:p>
    <w:p w14:paraId="776867CC" w14:textId="319F69E5" w:rsidR="00A77B3E" w:rsidRPr="00243295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131"/>
      <w:bookmarkStart w:id="75" w:name="OLE_LINK132"/>
      <w:bookmarkStart w:id="76" w:name="OLE_LINK117"/>
      <w:bookmarkStart w:id="77" w:name="OLE_LINK118"/>
      <w:r>
        <w:rPr>
          <w:rFonts w:ascii="Book Antiqua" w:eastAsia="Book Antiqua" w:hAnsi="Book Antiqua" w:cs="Book Antiqua"/>
          <w:color w:val="000000"/>
        </w:rPr>
        <w:t>Mul</w:t>
      </w:r>
      <w:r w:rsidR="00243295">
        <w:rPr>
          <w:rFonts w:ascii="Book Antiqua" w:eastAsia="Book Antiqua" w:hAnsi="Book Antiqua" w:cs="Book Antiqua"/>
          <w:color w:val="000000"/>
        </w:rPr>
        <w:t>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analysis;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43295">
        <w:rPr>
          <w:rFonts w:ascii="Book Antiqua" w:hAnsi="Book Antiqua" w:cs="Book Antiqua" w:hint="eastAsia"/>
          <w:color w:val="000000"/>
          <w:lang w:eastAsia="zh-CN"/>
        </w:rPr>
        <w:t>E</w:t>
      </w:r>
      <w:r w:rsidR="00243295">
        <w:rPr>
          <w:rFonts w:ascii="Book Antiqua" w:eastAsia="Book Antiqua" w:hAnsi="Book Antiqua" w:cs="Book Antiqua"/>
          <w:color w:val="000000"/>
        </w:rPr>
        <w:t>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eastAsia="Book Antiqua" w:hAnsi="Book Antiqua" w:cs="Book Antiqua"/>
          <w:color w:val="000000"/>
        </w:rPr>
        <w:t>disorders</w:t>
      </w:r>
      <w:proofErr w:type="gramEnd"/>
      <w:r w:rsidR="00243295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hAnsi="Book Antiqua" w:cs="Book Antiqua" w:hint="eastAsia"/>
          <w:color w:val="000000"/>
          <w:lang w:eastAsia="zh-CN"/>
        </w:rPr>
        <w:t>C</w:t>
      </w:r>
      <w:r w:rsidR="00243295">
        <w:rPr>
          <w:rFonts w:ascii="Book Antiqua" w:eastAsia="Book Antiqua" w:hAnsi="Book Antiqua" w:cs="Book Antiqua"/>
          <w:color w:val="000000"/>
        </w:rPr>
        <w:t>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3295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243295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43295">
        <w:rPr>
          <w:rFonts w:ascii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</w:rPr>
        <w:t>bservational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bookmarkEnd w:id="74"/>
      <w:bookmarkEnd w:id="75"/>
    </w:p>
    <w:bookmarkEnd w:id="76"/>
    <w:bookmarkEnd w:id="77"/>
    <w:p w14:paraId="5DBE8E16" w14:textId="77777777" w:rsidR="00574B5E" w:rsidRDefault="00574B5E" w:rsidP="00574B5E">
      <w:pPr>
        <w:rPr>
          <w:rFonts w:asciiTheme="minorEastAsia" w:hAnsiTheme="minorEastAsia"/>
          <w:b/>
        </w:rPr>
      </w:pPr>
    </w:p>
    <w:p w14:paraId="725DCAAA" w14:textId="77777777" w:rsidR="00574B5E" w:rsidRPr="00026CB8" w:rsidRDefault="00574B5E" w:rsidP="00574B5E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7B62F7EA" w14:textId="77777777" w:rsidR="00A77B3E" w:rsidRDefault="00A77B3E">
      <w:pPr>
        <w:spacing w:line="360" w:lineRule="auto"/>
        <w:jc w:val="both"/>
      </w:pPr>
    </w:p>
    <w:p w14:paraId="5232F773" w14:textId="1E924B21" w:rsidR="00D91FF4" w:rsidRDefault="004032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8" w:name="OLE_LINK119"/>
      <w:bookmarkStart w:id="79" w:name="OLE_LINK120"/>
      <w:bookmarkStart w:id="80" w:name="OLE_LINK122"/>
      <w:r w:rsidRPr="000749C0">
        <w:rPr>
          <w:rFonts w:ascii="Book Antiqua" w:eastAsia="Book Antiqua" w:hAnsi="Book Antiqua" w:cs="Book Antiqua"/>
          <w:b/>
          <w:bCs/>
          <w:color w:val="000000"/>
        </w:rPr>
        <w:t xml:space="preserve">Citation: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Martín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J,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Anton-Ladislao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A,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Padierna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Á,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Berjano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B,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5558E">
        <w:rPr>
          <w:rFonts w:ascii="Book Antiqua" w:eastAsia="Book Antiqua" w:hAnsi="Book Antiqua" w:cs="Book Antiqua"/>
          <w:color w:val="000000"/>
          <w:lang w:val="es-ES"/>
        </w:rPr>
        <w:t>Quintana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 w:rsidRPr="003561A7">
        <w:rPr>
          <w:rFonts w:ascii="Book Antiqua" w:eastAsia="Book Antiqua" w:hAnsi="Book Antiqua" w:cs="Book Antiqua"/>
          <w:color w:val="000000"/>
          <w:lang w:val="es-ES"/>
        </w:rPr>
        <w:t>JM.</w:t>
      </w:r>
      <w:r w:rsidR="00AC346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analysis.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0196B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2021;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03EBF">
        <w:rPr>
          <w:rFonts w:ascii="Book Antiqua" w:eastAsia="Book Antiqua" w:hAnsi="Book Antiqua" w:cs="Book Antiqua"/>
          <w:color w:val="000000"/>
        </w:rPr>
        <w:t>11(</w:t>
      </w:r>
      <w:r w:rsidR="00203EBF">
        <w:rPr>
          <w:rFonts w:ascii="Book Antiqua" w:hAnsi="Book Antiqua" w:cs="Book Antiqua" w:hint="eastAsia"/>
          <w:color w:val="000000"/>
          <w:lang w:eastAsia="zh-CN"/>
        </w:rPr>
        <w:t>7</w:t>
      </w:r>
      <w:r w:rsidR="00203EBF">
        <w:rPr>
          <w:rFonts w:ascii="Book Antiqua" w:eastAsia="Book Antiqua" w:hAnsi="Book Antiqua" w:cs="Book Antiqua"/>
          <w:color w:val="000000"/>
        </w:rPr>
        <w:t xml:space="preserve">): </w:t>
      </w:r>
      <w:r w:rsidR="00D91FF4" w:rsidRPr="004C65F7">
        <w:rPr>
          <w:rFonts w:ascii="Book Antiqua" w:hAnsi="Book Antiqua" w:hint="eastAsia"/>
        </w:rPr>
        <w:t>3</w:t>
      </w:r>
      <w:r w:rsidR="00D91FF4" w:rsidRPr="004C65F7">
        <w:rPr>
          <w:rFonts w:ascii="Book Antiqua" w:hAnsi="Book Antiqua"/>
        </w:rPr>
        <w:t>75-387</w:t>
      </w:r>
    </w:p>
    <w:p w14:paraId="5FD6EBD6" w14:textId="222B9E46" w:rsidR="00D91FF4" w:rsidRDefault="00203EB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326C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https://www.wjgnet.com/2220-3206/full/v11/i</w:t>
      </w:r>
      <w:r w:rsidR="000E7FCD">
        <w:rPr>
          <w:rFonts w:ascii="Book Antiqu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/</w:t>
      </w:r>
      <w:r w:rsidR="00D91FF4" w:rsidRPr="004C65F7">
        <w:rPr>
          <w:rFonts w:ascii="Book Antiqua" w:hAnsi="Book Antiqua" w:hint="eastAsia"/>
        </w:rPr>
        <w:t>3</w:t>
      </w:r>
      <w:r w:rsidR="00D91FF4" w:rsidRPr="004C65F7">
        <w:rPr>
          <w:rFonts w:ascii="Book Antiqua" w:hAnsi="Book Antiqua"/>
        </w:rPr>
        <w:t>75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1ECDC120" w14:textId="084BD27E" w:rsidR="00A77B3E" w:rsidRPr="000E7FCD" w:rsidRDefault="00203EB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326C">
        <w:rPr>
          <w:rFonts w:ascii="Book Antiqua" w:eastAsia="Book Antiqua" w:hAnsi="Book Antiqua" w:cs="Book Antiqua"/>
          <w:b/>
          <w:bCs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https://dx.doi.org/10.5498/wjp.v11.i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</w:rPr>
        <w:t>.</w:t>
      </w:r>
      <w:r w:rsidR="00D91FF4" w:rsidRPr="004C65F7">
        <w:rPr>
          <w:rFonts w:ascii="Book Antiqua" w:hAnsi="Book Antiqua" w:hint="eastAsia"/>
        </w:rPr>
        <w:t>3</w:t>
      </w:r>
      <w:r w:rsidR="00D91FF4" w:rsidRPr="004C65F7">
        <w:rPr>
          <w:rFonts w:ascii="Book Antiqua" w:hAnsi="Book Antiqua"/>
        </w:rPr>
        <w:t>75</w:t>
      </w:r>
    </w:p>
    <w:bookmarkEnd w:id="78"/>
    <w:bookmarkEnd w:id="79"/>
    <w:bookmarkEnd w:id="80"/>
    <w:p w14:paraId="56769881" w14:textId="77777777" w:rsidR="00A77B3E" w:rsidRDefault="00A77B3E">
      <w:pPr>
        <w:spacing w:line="360" w:lineRule="auto"/>
        <w:jc w:val="both"/>
      </w:pPr>
    </w:p>
    <w:p w14:paraId="1EC56954" w14:textId="6AF18ABA" w:rsidR="00A77B3E" w:rsidRPr="00C4236F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1" w:name="OLE_LINK133"/>
      <w:bookmarkStart w:id="82" w:name="OLE_LINK134"/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anal</w:t>
      </w:r>
      <w:r>
        <w:rPr>
          <w:rFonts w:ascii="Book Antiqua" w:eastAsia="Book Antiqua" w:hAnsi="Book Antiqua" w:cs="Book Antiqua"/>
          <w:color w:val="000000"/>
          <w:szCs w:val="22"/>
        </w:rPr>
        <w:t>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cluster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1365EE">
        <w:rPr>
          <w:rFonts w:ascii="Book Antiqua" w:hAnsi="Book Antiqua" w:cs="Book Antiqua" w:hint="eastAsia"/>
          <w:color w:val="000000"/>
          <w:szCs w:val="22"/>
          <w:lang w:eastAsia="zh-CN"/>
        </w:rPr>
        <w:t>(CA)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correspondence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036D5"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365EE">
        <w:rPr>
          <w:rFonts w:ascii="Book Antiqua" w:hAnsi="Book Antiqua" w:cs="Book Antiqua" w:hint="eastAsia"/>
          <w:color w:val="000000"/>
          <w:szCs w:val="22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made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typologies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establishment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24F7">
        <w:rPr>
          <w:rFonts w:ascii="Book Antiqua" w:hAnsi="Book Antiqua"/>
          <w:lang w:val="en-IE"/>
        </w:rPr>
        <w:t>strategies</w:t>
      </w:r>
      <w:r w:rsidR="00AC346D">
        <w:rPr>
          <w:rFonts w:ascii="Book Antiqua" w:hAnsi="Book Antiqua"/>
          <w:lang w:val="en-IE"/>
        </w:rPr>
        <w:t xml:space="preserve"> </w:t>
      </w:r>
      <w:r w:rsidR="00B824F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B824F7" w:rsidRPr="006439D7">
        <w:rPr>
          <w:rFonts w:ascii="Book Antiqua" w:hAnsi="Book Antiqua"/>
          <w:lang w:val="en-IE"/>
        </w:rPr>
        <w:t>diagnos</w:t>
      </w:r>
      <w:r w:rsidR="00B824F7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C4236F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bookmarkEnd w:id="81"/>
    <w:bookmarkEnd w:id="82"/>
    <w:p w14:paraId="1666748A" w14:textId="77777777" w:rsidR="00A77B3E" w:rsidRDefault="004036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0196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3918E5F" w14:textId="2466DE50" w:rsidR="00A77B3E" w:rsidRDefault="00F0196B">
      <w:pPr>
        <w:spacing w:line="360" w:lineRule="auto"/>
        <w:jc w:val="both"/>
      </w:pPr>
      <w:bookmarkStart w:id="83" w:name="OLE_LINK145"/>
      <w:bookmarkStart w:id="84" w:name="OLE_LINK146"/>
      <w:bookmarkStart w:id="85" w:name="OLE_LINK147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vary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substantially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hAnsi="Book Antiqua"/>
        </w:rPr>
        <w:t>they</w:t>
      </w:r>
      <w:r w:rsidR="00AC346D">
        <w:rPr>
          <w:rFonts w:ascii="Book Antiqua" w:hAnsi="Book Antiqua"/>
        </w:rPr>
        <w:t xml:space="preserve"> </w:t>
      </w:r>
      <w:r w:rsidR="00B824F7">
        <w:rPr>
          <w:rFonts w:ascii="Book Antiqua" w:hAnsi="Book Antiqua"/>
        </w:rPr>
        <w:t>may</w:t>
      </w:r>
      <w:r w:rsidR="00AC346D">
        <w:rPr>
          <w:rFonts w:ascii="Book Antiqua" w:hAnsi="Book Antiqua"/>
        </w:rPr>
        <w:t xml:space="preserve"> </w:t>
      </w:r>
      <w:r w:rsidR="00B824F7">
        <w:rPr>
          <w:rFonts w:ascii="Book Antiqua" w:hAnsi="Book Antiqua"/>
        </w:rPr>
        <w:t>be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86" w:name="OLE_LINK63"/>
      <w:bookmarkStart w:id="87" w:name="OLE_LINK64"/>
      <w:bookmarkStart w:id="88" w:name="OLE_LINK16"/>
      <w:bookmarkStart w:id="89" w:name="OLE_LINK9"/>
      <w:bookmarkStart w:id="90" w:name="OLE_LINK10"/>
      <w:bookmarkStart w:id="91" w:name="OLE_LINK11"/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Manual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 w:rsidRPr="00FB1E9C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bookmarkEnd w:id="86"/>
      <w:bookmarkEnd w:id="87"/>
      <w:bookmarkEnd w:id="88"/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B1E9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DSM</w:t>
      </w:r>
      <w:r w:rsidR="00FB1E9C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-5</w:t>
      </w:r>
      <w:bookmarkEnd w:id="89"/>
      <w:bookmarkEnd w:id="90"/>
      <w:bookmarkEnd w:id="91"/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capture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 w:rsidRPr="006439D7">
        <w:rPr>
          <w:rFonts w:ascii="Book Antiqua" w:eastAsia="MinionPro-Regular" w:hAnsi="Book Antiqua"/>
          <w:shd w:val="clear" w:color="auto" w:fill="CAEACE" w:themeFill="background1"/>
          <w:lang w:val="en-IE"/>
        </w:rPr>
        <w:t>observed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by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modifying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ED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However,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a</w:t>
      </w:r>
      <w:r w:rsidR="00B824F7" w:rsidRPr="006439D7">
        <w:rPr>
          <w:rFonts w:ascii="Book Antiqua" w:eastAsia="MinionPro-Regular" w:hAnsi="Book Antiqua"/>
          <w:lang w:val="en-IE"/>
        </w:rPr>
        <w:t>s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1E9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B1E9C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9E5644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noted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 w:rsidRPr="006439D7">
        <w:rPr>
          <w:rFonts w:ascii="Book Antiqua" w:eastAsia="MinionPro-Regular" w:hAnsi="Book Antiqua"/>
          <w:lang w:val="en-IE"/>
        </w:rPr>
        <w:t>to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B824F7" w:rsidRPr="006439D7">
        <w:rPr>
          <w:rFonts w:ascii="Book Antiqua" w:eastAsia="MinionPro-Regular" w:hAnsi="Book Antiqua"/>
          <w:lang w:val="en-IE"/>
        </w:rPr>
        <w:t>address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MinionPro-Regular" w:hAnsi="Book Antiqua"/>
          <w:lang w:val="en-IE"/>
        </w:rPr>
        <w:t>amongst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end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‘studying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defines’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failing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anything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does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define)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removing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824F7">
        <w:rPr>
          <w:rFonts w:ascii="Book Antiqua" w:eastAsia="Book Antiqua" w:hAnsi="Book Antiqua" w:cs="Book Antiqua"/>
          <w:color w:val="000000"/>
        </w:rPr>
        <w:t>any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8D2795">
        <w:rPr>
          <w:rFonts w:ascii="Book Antiqua" w:eastAsia="Book Antiqua" w:hAnsi="Book Antiqua" w:cs="Book Antiqua"/>
          <w:color w:val="000000"/>
        </w:rPr>
        <w:t>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reinforce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impression-</w:t>
      </w:r>
      <w:r w:rsidR="00155D82">
        <w:rPr>
          <w:rFonts w:ascii="Book Antiqua" w:eastAsia="Book Antiqua" w:hAnsi="Book Antiqua" w:cs="Book Antiqua"/>
          <w:color w:val="000000"/>
        </w:rPr>
        <w:t>(created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subtyping</w:t>
      </w:r>
      <w:r w:rsidR="00155D82">
        <w:rPr>
          <w:rFonts w:ascii="Book Antiqua" w:eastAsia="Book Antiqua" w:hAnsi="Book Antiqua" w:cs="Book Antiqua"/>
          <w:color w:val="000000"/>
        </w:rPr>
        <w:t>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bulimic-type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actually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>
        <w:rPr>
          <w:rFonts w:ascii="Book Antiqua" w:eastAsia="Book Antiqua" w:hAnsi="Book Antiqua" w:cs="Book Antiqua"/>
          <w:color w:val="00000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Insofar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eastAsia="MinionPro-Regular" w:hAnsi="Book Antiqua"/>
          <w:lang w:val="en-IE"/>
        </w:rPr>
        <w:t>might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nosologies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offers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based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variables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combining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might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possible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arrive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classification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rather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than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priori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one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another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="008D279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D2795">
        <w:rPr>
          <w:rFonts w:ascii="Book Antiqua" w:eastAsia="Book Antiqua" w:hAnsi="Book Antiqua" w:cs="Book Antiqua"/>
          <w:color w:val="000000"/>
          <w:vertAlign w:val="superscript"/>
        </w:rPr>
        <w:t>10,</w:t>
      </w:r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20FD437" w14:textId="766771D1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>
        <w:rPr>
          <w:rFonts w:ascii="Book Antiqua" w:hAnsi="Book Antiqua"/>
          <w:lang w:val="en-IE"/>
        </w:rPr>
        <w:t>strategies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155D82" w:rsidRPr="006439D7">
        <w:rPr>
          <w:rFonts w:ascii="Book Antiqua" w:hAnsi="Book Antiqua"/>
          <w:lang w:val="en-IE"/>
        </w:rPr>
        <w:t>diagnos</w:t>
      </w:r>
      <w:r w:rsidR="00155D82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55D82" w:rsidRPr="006439D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155D82" w:rsidRPr="006439D7">
        <w:rPr>
          <w:rFonts w:ascii="Book Antiqua" w:hAnsi="Book Antiqua"/>
          <w:lang w:val="en-IE"/>
        </w:rPr>
        <w:t>patient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hAnsi="Book Antiqua"/>
          <w:lang w:val="en-IE"/>
        </w:rPr>
        <w:t xml:space="preserve"> </w:t>
      </w:r>
      <w:r w:rsidR="00155D82">
        <w:rPr>
          <w:rFonts w:ascii="Book Antiqua" w:hAnsi="Book Antiqua"/>
          <w:lang w:val="en-IE"/>
        </w:rPr>
        <w:t>end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D2795">
        <w:rPr>
          <w:rFonts w:ascii="Book Antiqua" w:eastAsia="Book Antiqua" w:hAnsi="Book Antiqua" w:cs="Book Antiqua"/>
          <w:color w:val="000000"/>
        </w:rPr>
        <w:t>analyze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</w:p>
    <w:bookmarkEnd w:id="83"/>
    <w:bookmarkEnd w:id="84"/>
    <w:bookmarkEnd w:id="85"/>
    <w:p w14:paraId="244D05A5" w14:textId="77777777" w:rsidR="00A77B3E" w:rsidRDefault="00A77B3E">
      <w:pPr>
        <w:spacing w:line="360" w:lineRule="auto"/>
        <w:ind w:firstLine="360"/>
        <w:jc w:val="both"/>
      </w:pPr>
    </w:p>
    <w:p w14:paraId="39DE3F3E" w14:textId="461FBC6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2CFF1F" w14:textId="77777777" w:rsidR="00A77B3E" w:rsidRDefault="00F0196B">
      <w:pPr>
        <w:spacing w:line="360" w:lineRule="auto"/>
        <w:jc w:val="both"/>
      </w:pPr>
      <w:bookmarkStart w:id="92" w:name="OLE_LINK148"/>
      <w:bookmarkStart w:id="93" w:name="OLE_LINK149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3F441AAF" w14:textId="5A76205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clinic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forms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85674F">
        <w:rPr>
          <w:rFonts w:ascii="Book Antiqua" w:eastAsia="Book Antiqua" w:hAnsi="Book Antiqua" w:cs="Book Antiqua"/>
          <w:color w:val="000000"/>
        </w:rPr>
        <w:t>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serves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population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</w:rPr>
        <w:t>300</w:t>
      </w:r>
      <w:r>
        <w:rPr>
          <w:rFonts w:ascii="Book Antiqua" w:eastAsia="Book Antiqua" w:hAnsi="Book Antiqua" w:cs="Book Antiqua"/>
          <w:color w:val="000000"/>
        </w:rPr>
        <w:t>000</w:t>
      </w:r>
      <w:r w:rsidR="000D1DDA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unlimited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January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January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considered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received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diagnosis</w:t>
      </w:r>
      <w:r w:rsidR="00AC346D">
        <w:rPr>
          <w:rFonts w:ascii="Book Antiqua" w:hAnsi="Book Antiqua"/>
          <w:lang w:val="en-IE"/>
        </w:rPr>
        <w:t xml:space="preserve"> </w:t>
      </w:r>
      <w:bookmarkStart w:id="94" w:name="OLE_LINK47"/>
      <w:bookmarkStart w:id="95" w:name="OLE_LINK48"/>
      <w:r w:rsidR="000D1DD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(AN)</w:t>
      </w:r>
      <w:bookmarkEnd w:id="94"/>
      <w:bookmarkEnd w:id="95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6" w:name="OLE_LINK49"/>
      <w:bookmarkStart w:id="97" w:name="OLE_LINK50"/>
      <w:r>
        <w:rPr>
          <w:rFonts w:ascii="Book Antiqua" w:eastAsia="Book Antiqua" w:hAnsi="Book Antiqua" w:cs="Book Antiqua"/>
          <w:color w:val="000000"/>
        </w:rPr>
        <w:t>bulimia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nervosa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(BN)</w:t>
      </w:r>
      <w:bookmarkEnd w:id="96"/>
      <w:bookmarkEnd w:id="97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8" w:name="OLE_LINK45"/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bookmarkEnd w:id="98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basis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listed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edition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5674F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23512B">
        <w:rPr>
          <w:rFonts w:ascii="Book Antiqua" w:hAnsi="Book Antiqua"/>
          <w:shd w:val="clear" w:color="auto" w:fill="CAEACE" w:themeFill="background1"/>
        </w:rPr>
        <w:t>P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atients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required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0D1DDA">
        <w:rPr>
          <w:rFonts w:ascii="Book Antiqua" w:hAnsi="Book Antiqua"/>
          <w:shd w:val="clear" w:color="auto" w:fill="CAEACE" w:themeFill="background1"/>
          <w:lang w:val="en-IE"/>
        </w:rPr>
        <w:t>before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0D1DDA" w:rsidRPr="006439D7">
        <w:rPr>
          <w:rFonts w:ascii="Book Antiqua" w:hAnsi="Book Antiqua"/>
          <w:shd w:val="clear" w:color="auto" w:fill="CAEACE" w:themeFill="background1"/>
          <w:lang w:val="en-IE"/>
        </w:rPr>
        <w:t>participat</w:t>
      </w:r>
      <w:r w:rsidR="000D1DDA">
        <w:rPr>
          <w:rFonts w:ascii="Book Antiqua" w:hAnsi="Book Antiqua"/>
          <w:shd w:val="clear" w:color="auto" w:fill="CAEACE" w:themeFill="background1"/>
          <w:lang w:val="en-IE"/>
        </w:rPr>
        <w:t>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They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unable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0D1DDA">
        <w:rPr>
          <w:rFonts w:ascii="Book Antiqua" w:hAnsi="Book Antiqua"/>
          <w:lang w:val="en-IE"/>
        </w:rPr>
        <w:t>difficulties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had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0D1DDA">
        <w:rPr>
          <w:rFonts w:ascii="Book Antiqua" w:hAnsi="Book Antiqua"/>
          <w:lang w:val="en-IE"/>
        </w:rPr>
        <w:t>n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2C07DEC" w14:textId="379487F8" w:rsidR="00A77B3E" w:rsidRDefault="00F0196B" w:rsidP="0023512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received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approval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from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</w:p>
    <w:p w14:paraId="1DAB921D" w14:textId="77777777" w:rsidR="00A77B3E" w:rsidRDefault="00A77B3E">
      <w:pPr>
        <w:spacing w:line="360" w:lineRule="auto"/>
        <w:jc w:val="both"/>
      </w:pPr>
    </w:p>
    <w:p w14:paraId="5A113208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60B95264" w14:textId="35A0C02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D1DDA">
        <w:rPr>
          <w:rFonts w:ascii="Book Antiqua" w:hAnsi="Book Antiqua"/>
          <w:lang w:val="en-IE"/>
        </w:rPr>
        <w:t>gave</w:t>
      </w:r>
      <w:r w:rsidR="00AC346D">
        <w:rPr>
          <w:rFonts w:ascii="Book Antiqua" w:hAnsi="Book Antiqua"/>
          <w:lang w:val="en-IE"/>
        </w:rPr>
        <w:t xml:space="preserve"> </w:t>
      </w:r>
      <w:r w:rsidR="000D1DDA">
        <w:rPr>
          <w:rFonts w:ascii="Book Antiqua" w:hAnsi="Book Antiqua"/>
          <w:lang w:val="en-IE"/>
        </w:rPr>
        <w:t>their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09ABF56" w14:textId="3F003156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99" w:name="OLE_LINK37"/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bookmarkEnd w:id="99"/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</w:rPr>
        <w:t>CIA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v.3.0)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16-item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 w:rsidRPr="006439D7">
        <w:rPr>
          <w:rFonts w:ascii="Book Antiqua" w:hAnsi="Book Antiqua"/>
          <w:lang w:val="en-IE"/>
        </w:rPr>
        <w:t>report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indicated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measure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was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both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adequate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proofErr w:type="gramStart"/>
      <w:r w:rsidR="003D77CB">
        <w:rPr>
          <w:rFonts w:ascii="Book Antiqua" w:hAnsi="Book Antiqua"/>
          <w:lang w:val="en-IE"/>
        </w:rPr>
        <w:t>valid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13,15]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BAB2D7F" w14:textId="5D3F415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eating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attitudes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test</w:t>
      </w:r>
      <w:r w:rsidRPr="0085674F">
        <w:rPr>
          <w:rFonts w:ascii="Book Antiqua" w:eastAsia="Book Antiqua" w:hAnsi="Book Antiqua" w:cs="Book Antiqua"/>
          <w:iCs/>
          <w:color w:val="000000"/>
        </w:rPr>
        <w:t>-12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(EAT-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12)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is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12-item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instrument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,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which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4-point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,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with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scores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never</w:t>
      </w:r>
      <w:r w:rsidR="003D77C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)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3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always</w:t>
      </w:r>
      <w:r w:rsidR="003D77C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eating.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validity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eating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has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been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backed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by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p</w:t>
      </w:r>
      <w:r w:rsidR="003D77CB" w:rsidRPr="006439D7">
        <w:rPr>
          <w:rFonts w:ascii="Book Antiqua" w:hAnsi="Book Antiqua"/>
          <w:shd w:val="clear" w:color="auto" w:fill="CAEACE" w:themeFill="background1"/>
          <w:lang w:val="en-IE"/>
        </w:rPr>
        <w:t>revious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proofErr w:type="gramStart"/>
      <w:r w:rsidR="003D77CB" w:rsidRPr="006439D7">
        <w:rPr>
          <w:rFonts w:ascii="Book Antiqua" w:hAnsi="Book Antiqua"/>
          <w:shd w:val="clear" w:color="auto" w:fill="CAEACE" w:themeFill="background1"/>
          <w:lang w:val="en-IE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0FD2027" w14:textId="155754CF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patients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health-related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quality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of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life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in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ED-short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form)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lang w:val="en-IE"/>
        </w:rPr>
        <w:t>,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3D77CB">
        <w:rPr>
          <w:rFonts w:ascii="Book Antiqua" w:hAnsi="Book Antiqua"/>
          <w:shd w:val="clear" w:color="auto" w:fill="CAEACE" w:themeFill="background1"/>
          <w:lang w:val="en-IE"/>
        </w:rPr>
        <w:t>20-item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D77CB">
        <w:rPr>
          <w:rFonts w:ascii="Book Antiqua" w:hAnsi="Book Antiqua"/>
          <w:lang w:val="en-IE"/>
        </w:rPr>
        <w:t>divided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maladjustment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functionality.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3D77CB">
        <w:rPr>
          <w:rFonts w:ascii="Book Antiqua" w:hAnsi="Book Antiqua"/>
          <w:lang w:val="en-IE"/>
        </w:rPr>
        <w:t>,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higher</w:t>
      </w:r>
      <w:r w:rsidR="00AC346D">
        <w:rPr>
          <w:rFonts w:ascii="Book Antiqua" w:hAnsi="Book Antiqua"/>
          <w:lang w:val="en-IE"/>
        </w:rPr>
        <w:t xml:space="preserve"> </w:t>
      </w:r>
      <w:r w:rsidR="003D77CB" w:rsidRPr="006439D7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proofErr w:type="gramStart"/>
      <w:r w:rsidR="003D77CB" w:rsidRPr="006439D7">
        <w:rPr>
          <w:rFonts w:ascii="Book Antiqua" w:hAnsi="Book Antiqua"/>
          <w:lang w:val="en-IE"/>
        </w:rPr>
        <w:t>score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15,20]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9C748CA" w14:textId="167E1F58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metacognitions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327AF" w:rsidRPr="0085674F">
        <w:rPr>
          <w:rFonts w:ascii="Book Antiqua" w:eastAsia="Book Antiqua" w:hAnsi="Book Antiqua" w:cs="Book Antiqua"/>
          <w:iCs/>
          <w:color w:val="000000"/>
        </w:rPr>
        <w:t>questionnaire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(MCQ-</w:t>
      </w:r>
      <w:proofErr w:type="gramStart"/>
      <w:r w:rsidRPr="0085674F">
        <w:rPr>
          <w:rFonts w:ascii="Book Antiqua" w:eastAsia="Book Antiqua" w:hAnsi="Book Antiqua" w:cs="Book Antiqua"/>
          <w:iCs/>
          <w:color w:val="000000"/>
        </w:rPr>
        <w:t>30)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multidimensional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D77CB">
        <w:rPr>
          <w:rFonts w:ascii="Book Antiqua" w:hAnsi="Book Antiqua"/>
          <w:lang w:val="en-IE"/>
        </w:rPr>
        <w:t>related</w:t>
      </w:r>
      <w:r w:rsidR="00AC346D">
        <w:rPr>
          <w:rFonts w:ascii="Book Antiqua" w:hAnsi="Book Antiqua"/>
          <w:lang w:val="en-IE"/>
        </w:rPr>
        <w:t xml:space="preserve"> </w:t>
      </w:r>
      <w:r w:rsidR="003D77C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vulnerability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reflect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subscales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7D40584D" w14:textId="6C5045BB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Penn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State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Worry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Questionnaire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5674F">
        <w:rPr>
          <w:rFonts w:ascii="Book Antiqua" w:eastAsia="Book Antiqua" w:hAnsi="Book Antiqua" w:cs="Book Antiqua"/>
          <w:iCs/>
          <w:color w:val="000000"/>
        </w:rPr>
        <w:t>(</w:t>
      </w:r>
      <w:r w:rsidRPr="0085674F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PSWQ-R)</w:t>
      </w:r>
      <w:r w:rsidR="00AC346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16-</w:t>
      </w:r>
      <w:r>
        <w:rPr>
          <w:rFonts w:ascii="Book Antiqua" w:eastAsia="Book Antiqua" w:hAnsi="Book Antiqua" w:cs="Book Antiqua"/>
          <w:color w:val="000000"/>
        </w:rPr>
        <w:t>item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indicate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PSWQ-R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25,26]</w:t>
      </w:r>
      <w:r>
        <w:rPr>
          <w:rStyle w:val="st1"/>
          <w:rFonts w:ascii="Book Antiqua" w:eastAsia="Book Antiqua" w:hAnsi="Book Antiqua" w:cs="Book Antiqua"/>
          <w:color w:val="000000"/>
        </w:rPr>
        <w:t>.</w:t>
      </w:r>
    </w:p>
    <w:p w14:paraId="288889E5" w14:textId="77777777" w:rsidR="00A77B3E" w:rsidRDefault="00A77B3E">
      <w:pPr>
        <w:spacing w:line="360" w:lineRule="auto"/>
        <w:ind w:firstLine="360"/>
        <w:jc w:val="both"/>
      </w:pPr>
    </w:p>
    <w:p w14:paraId="191EDCDA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500B55AF" w14:textId="2B3C2ED2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who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collaborated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aims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agreeing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participate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mailed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an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,which</w:t>
      </w:r>
      <w:r w:rsidR="00AC346D">
        <w:rPr>
          <w:rFonts w:ascii="Book Antiqua" w:hAnsi="Book Antiqua"/>
          <w:lang w:val="en-IE"/>
        </w:rPr>
        <w:t xml:space="preserve"> </w:t>
      </w:r>
      <w:r w:rsidR="008759D4">
        <w:rPr>
          <w:rFonts w:ascii="Book Antiqua" w:hAnsi="Book Antiqua"/>
          <w:lang w:val="en-IE"/>
        </w:rPr>
        <w:t>they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asked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back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enclosed,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759D4">
        <w:rPr>
          <w:rFonts w:ascii="Book Antiqua" w:hAnsi="Book Antiqua"/>
          <w:lang w:val="en-IE"/>
        </w:rPr>
        <w:t>franked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envelope.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mailed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15-d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patients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lang w:val="en-IE"/>
        </w:rPr>
        <w:t>failed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F054A1">
        <w:rPr>
          <w:rFonts w:ascii="Book Antiqua" w:hAnsi="Book Antiqua"/>
          <w:lang w:val="en-IE"/>
        </w:rPr>
        <w:t>reply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mailing.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DE30725" w14:textId="77777777" w:rsidR="00A77B3E" w:rsidRDefault="00A77B3E">
      <w:pPr>
        <w:spacing w:line="360" w:lineRule="auto"/>
        <w:jc w:val="both"/>
      </w:pPr>
    </w:p>
    <w:p w14:paraId="6995F7D9" w14:textId="40542E3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9521EC4" w14:textId="1C8877F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</w:t>
      </w:r>
      <w:r w:rsidR="00F054A1" w:rsidRPr="004B19C6">
        <w:rPr>
          <w:rFonts w:ascii="Book Antiqua" w:hAnsi="Book Antiqua"/>
          <w:szCs w:val="20"/>
          <w:lang w:val="en-IE"/>
        </w:rPr>
        <w:t>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continuous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factors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therefore,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</w:t>
      </w:r>
      <w:r w:rsidR="00F054A1">
        <w:rPr>
          <w:rFonts w:ascii="Book Antiqua" w:hAnsi="Book Antiqua"/>
          <w:szCs w:val="20"/>
          <w:lang w:val="en-IE"/>
        </w:rPr>
        <w:t>al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value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positive/negative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useful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as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association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between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 w:rsidRPr="004B19C6">
        <w:rPr>
          <w:rFonts w:ascii="Book Antiqua" w:hAnsi="Book Antiqua"/>
          <w:szCs w:val="20"/>
          <w:lang w:val="en-IE"/>
        </w:rPr>
        <w:t>categories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is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indicated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by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their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on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The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to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one</w:t>
      </w:r>
      <w:r w:rsidR="00AC346D">
        <w:rPr>
          <w:rFonts w:ascii="Book Antiqua" w:hAnsi="Book Antiqua"/>
          <w:szCs w:val="20"/>
          <w:lang w:val="en-IE"/>
        </w:rPr>
        <w:t xml:space="preserve"> </w:t>
      </w:r>
      <w:r w:rsidR="00F054A1">
        <w:rPr>
          <w:rFonts w:ascii="Book Antiqua" w:hAnsi="Book Antiqua"/>
          <w:szCs w:val="20"/>
          <w:lang w:val="en-IE"/>
        </w:rPr>
        <w:t>another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AC346D">
        <w:rPr>
          <w:rFonts w:ascii="Book Antiqua" w:eastAsia="Book Antiqua" w:hAnsi="Book Antiqua" w:cs="Book Antiqua"/>
          <w:color w:val="000000"/>
          <w:szCs w:val="3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 w:rsidRPr="006439D7">
        <w:rPr>
          <w:rFonts w:ascii="Book Antiqua" w:hAnsi="Book Antiqua"/>
          <w:lang w:val="en-IE"/>
        </w:rPr>
        <w:t>whil</w:t>
      </w:r>
      <w:r w:rsidR="00BD16B4">
        <w:rPr>
          <w:rFonts w:ascii="Book Antiqua" w:hAnsi="Book Antiqua"/>
          <w:lang w:val="en-IE"/>
        </w:rPr>
        <w:t>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verify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BD16B4">
        <w:rPr>
          <w:rFonts w:ascii="Book Antiqua" w:hAnsi="Book Antiqua"/>
          <w:lang w:val="en-IE"/>
        </w:rPr>
        <w:t>a</w:t>
      </w:r>
      <w:r w:rsidR="00BD16B4" w:rsidRPr="006439D7">
        <w:rPr>
          <w:rFonts w:ascii="Book Antiqua" w:hAnsi="Book Antiqua"/>
          <w:lang w:val="en-IE"/>
        </w:rPr>
        <w:t>ctive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(13-25,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35-63),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</w:t>
      </w:r>
      <w:r w:rsidR="00C735F6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C735F6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</w:t>
      </w:r>
      <w:r w:rsidR="00C735F6">
        <w:rPr>
          <w:rFonts w:ascii="Book Antiqua" w:eastAsia="Book Antiqua" w:hAnsi="Book Antiqua" w:cs="Book Antiqua"/>
          <w:color w:val="000000"/>
        </w:rPr>
        <w:t>use/partner,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C735F6">
        <w:rPr>
          <w:rFonts w:ascii="Book Antiqua" w:eastAsia="Book Antiqua" w:hAnsi="Book Antiqua" w:cs="Book Antiqua"/>
          <w:color w:val="000000"/>
        </w:rPr>
        <w:t>divorced/widow(er)</w:t>
      </w:r>
      <w:r w:rsidR="00C735F6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hAnsi="Book Antiqua"/>
          <w:lang w:val="en-IE"/>
        </w:rPr>
        <w:t>completed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(employed,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unemployed,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disabled,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eastAsia="Book Antiqua" w:hAnsi="Book Antiqua" w:cs="Book Antiqua"/>
          <w:color w:val="000000"/>
        </w:rPr>
        <w:t>un</w:t>
      </w:r>
      <w:r>
        <w:rPr>
          <w:rFonts w:ascii="Book Antiqua" w:eastAsia="Book Antiqua" w:hAnsi="Book Antiqua" w:cs="Book Antiqua"/>
          <w:color w:val="000000"/>
        </w:rPr>
        <w:t>paid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work/housewife),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6B4"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BD16B4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parents/siblings),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MCQ-30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58-75,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EAT-12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HeRQoLED-SocM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</w:t>
      </w:r>
      <w:proofErr w:type="spellEnd"/>
      <w:r>
        <w:rPr>
          <w:rFonts w:ascii="Book Antiqua" w:eastAsia="Book Antiqua" w:hAnsi="Book Antiqua" w:cs="Book Antiqua"/>
          <w:color w:val="000000"/>
        </w:rPr>
        <w:t>-MHF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PSWQ-R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(restrictive,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E73245D" w14:textId="0C7FA6A6" w:rsidR="00A77B3E" w:rsidRDefault="00107F0A">
      <w:pPr>
        <w:spacing w:line="360" w:lineRule="auto"/>
        <w:ind w:firstLine="360"/>
        <w:jc w:val="both"/>
      </w:pPr>
      <w:r>
        <w:rPr>
          <w:rFonts w:ascii="Book Antiqua" w:hAnsi="Book Antiqua"/>
          <w:lang w:val="en-IE"/>
        </w:rPr>
        <w:t>For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purposes,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organizes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  <w:lang w:val="en-IE"/>
        </w:rPr>
        <w:t>a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range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—</w:t>
      </w:r>
      <w:r w:rsidR="00AC346D">
        <w:rPr>
          <w:rFonts w:ascii="Book Antiqua" w:hAnsi="Book Antiqua"/>
          <w:lang w:val="en-IE"/>
        </w:rPr>
        <w:t xml:space="preserve"> 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MCA.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words,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objective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assign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number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minimum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inertia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0196B">
        <w:rPr>
          <w:rFonts w:ascii="Book Antiqua" w:eastAsia="Book Antiqua" w:hAnsi="Book Antiqua" w:cs="Book Antiqua"/>
          <w:color w:val="000000"/>
        </w:rPr>
        <w:t>method</w:t>
      </w:r>
      <w:r w:rsidR="00F019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F0196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27]</w:t>
      </w:r>
      <w:r w:rsidR="00F0196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246D17C" w14:textId="66757E5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hAnsi="Book Antiqua"/>
          <w:lang w:val="en-IE"/>
        </w:rPr>
        <w:t>carried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with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v3.0.2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9.4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(c</w:t>
      </w:r>
      <w:r>
        <w:rPr>
          <w:rFonts w:ascii="Book Antiqua" w:eastAsia="Book Antiqua" w:hAnsi="Book Antiqua" w:cs="Book Antiqua"/>
          <w:color w:val="000000"/>
        </w:rPr>
        <w:t>opyright,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  <w:r w:rsidR="00107F0A"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“</w:t>
      </w:r>
      <w:r>
        <w:rPr>
          <w:rFonts w:ascii="Book Antiqua" w:eastAsia="Book Antiqua" w:hAnsi="Book Antiqua" w:cs="Book Antiqua"/>
          <w:color w:val="000000"/>
        </w:rPr>
        <w:t>SAS</w:t>
      </w:r>
      <w:r w:rsidR="00107F0A">
        <w:rPr>
          <w:rFonts w:ascii="Book Antiqua" w:eastAsia="Book Antiqua" w:hAnsi="Book Antiqua" w:cs="Book Antiqua"/>
          <w:color w:val="000000"/>
        </w:rPr>
        <w:t>”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names</w:t>
      </w:r>
      <w:r w:rsidR="00AC346D">
        <w:rPr>
          <w:rFonts w:ascii="Book Antiqua" w:hAnsi="Book Antiqua"/>
          <w:lang w:val="en-IE"/>
        </w:rPr>
        <w:t xml:space="preserve"> </w:t>
      </w:r>
      <w:r w:rsidR="00107F0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107F0A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107F0A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trademarks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trademarks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735F6">
        <w:rPr>
          <w:rFonts w:ascii="Book Antiqua" w:eastAsia="Book Antiqua" w:hAnsi="Book Antiqua" w:cs="Book Antiqua"/>
          <w:color w:val="000000"/>
        </w:rPr>
        <w:t>U</w:t>
      </w:r>
      <w:r w:rsidR="00C735F6">
        <w:rPr>
          <w:rFonts w:ascii="Book Antiqua" w:hAnsi="Book Antiqua" w:cs="Book Antiqua" w:hint="eastAsia"/>
          <w:color w:val="000000"/>
          <w:lang w:eastAsia="zh-CN"/>
        </w:rPr>
        <w:t>nited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735F6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DF69C0" w14:textId="0DDBD852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Identifier: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NCT02483117.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07F0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eastAsia="es-ES"/>
        </w:rPr>
        <w:t>used</w:t>
      </w:r>
      <w:r w:rsidR="00AC346D">
        <w:rPr>
          <w:rFonts w:ascii="Book Antiqua" w:hAnsi="Book Antiqua"/>
          <w:lang w:eastAsia="es-ES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regulations.</w:t>
      </w:r>
    </w:p>
    <w:p w14:paraId="62E8AD36" w14:textId="77777777" w:rsidR="00A77B3E" w:rsidRDefault="00A77B3E">
      <w:pPr>
        <w:spacing w:line="360" w:lineRule="auto"/>
        <w:ind w:firstLine="360"/>
        <w:jc w:val="both"/>
      </w:pPr>
    </w:p>
    <w:bookmarkEnd w:id="92"/>
    <w:bookmarkEnd w:id="93"/>
    <w:p w14:paraId="1349CEE1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192548C" w14:textId="166DEA05" w:rsidR="00A77B3E" w:rsidRDefault="00F0196B">
      <w:pPr>
        <w:spacing w:line="360" w:lineRule="auto"/>
        <w:jc w:val="both"/>
      </w:pPr>
      <w:bookmarkStart w:id="100" w:name="OLE_LINK150"/>
      <w:bookmarkStart w:id="101" w:name="OLE_LINK151"/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take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part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filled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out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Early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d</w:t>
      </w:r>
      <w:r w:rsidR="009457EF" w:rsidRPr="006439D7">
        <w:rPr>
          <w:rFonts w:ascii="Book Antiqua" w:hAnsi="Book Antiqua"/>
          <w:lang w:val="en-IE"/>
        </w:rPr>
        <w:t>ropouts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largely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failing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consent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13.6),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5C24B4A" w14:textId="320122F2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9457EF">
        <w:rPr>
          <w:rFonts w:ascii="Book Antiqua" w:hAnsi="Book Antiqua"/>
          <w:lang w:val="en-IE"/>
        </w:rPr>
        <w:t>data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could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explained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9457EF" w:rsidRPr="006439D7">
        <w:rPr>
          <w:rFonts w:ascii="Book Antiqua" w:hAnsi="Book Antiqua"/>
          <w:lang w:val="en-IE"/>
        </w:rPr>
        <w:t>two</w:t>
      </w:r>
      <w:r w:rsidR="00AC346D">
        <w:rPr>
          <w:rFonts w:ascii="Book Antiqua" w:hAnsi="Book Antiqua"/>
          <w:lang w:val="en-IE"/>
        </w:rPr>
        <w:t xml:space="preserve"> </w:t>
      </w:r>
      <w:r w:rsidR="009457EF" w:rsidRPr="006439D7">
        <w:rPr>
          <w:rFonts w:ascii="Book Antiqua" w:hAnsi="Book Antiqua"/>
          <w:lang w:val="en-IE"/>
        </w:rPr>
        <w:t>factors</w:t>
      </w:r>
      <w:r w:rsidR="009457EF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hAnsi="Book Antiqua"/>
          <w:lang w:val="en-IE"/>
        </w:rPr>
        <w:t xml:space="preserve"> </w:t>
      </w:r>
      <w:r w:rsidR="009457EF">
        <w:rPr>
          <w:rFonts w:ascii="Book Antiqua" w:hAnsi="Book Antiqua"/>
          <w:lang w:val="en-IE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46CC2">
        <w:rPr>
          <w:rFonts w:ascii="Book Antiqua" w:eastAsia="Book Antiqua" w:hAnsi="Book Antiqua" w:cs="Book Antiqua"/>
          <w:iCs/>
          <w:color w:val="000000"/>
        </w:rPr>
        <w:t>Figure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46CC2">
        <w:rPr>
          <w:rFonts w:ascii="Book Antiqua" w:eastAsia="Book Antiqua" w:hAnsi="Book Antiqua" w:cs="Book Antiqua"/>
          <w:iCs/>
          <w:color w:val="000000"/>
        </w:rPr>
        <w:t>1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first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factor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represented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second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72EAA">
        <w:rPr>
          <w:rFonts w:ascii="Book Antiqua" w:eastAsia="Book Antiqua" w:hAnsi="Book Antiqua" w:cs="Book Antiqua"/>
          <w:color w:val="000000"/>
        </w:rPr>
        <w:t>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72EAA">
        <w:rPr>
          <w:rFonts w:ascii="Book Antiqua" w:hAnsi="Book Antiqua"/>
          <w:lang w:val="en-IE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A72EAA">
        <w:rPr>
          <w:rFonts w:ascii="Book Antiqua" w:eastAsia="Book Antiqua" w:hAnsi="Book Antiqua" w:cs="Book Antiqua"/>
          <w:color w:val="000000"/>
        </w:rPr>
        <w:t>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metacognitions.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(right)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EAT-12,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HeRQoLED</w:t>
      </w:r>
      <w:proofErr w:type="spellEnd"/>
      <w:r>
        <w:rPr>
          <w:rFonts w:ascii="Book Antiqua" w:eastAsia="Book Antiqua" w:hAnsi="Book Antiqua" w:cs="Book Antiqua"/>
          <w:color w:val="000000"/>
        </w:rPr>
        <w:t>-s,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MCQ-30,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PSWQ.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(left).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low”.</w:t>
      </w:r>
      <w:r w:rsidR="00A72EAA">
        <w:rPr>
          <w:rFonts w:ascii="Book Antiqua" w:hAnsi="Book Antiqua"/>
          <w:lang w:val="en-IE"/>
        </w:rPr>
        <w:t>Moreover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indicates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DSM-IV-TR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side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stood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v</w:t>
      </w:r>
      <w:r w:rsidR="00A72EAA" w:rsidRPr="006439D7">
        <w:rPr>
          <w:rFonts w:ascii="Book Antiqua" w:hAnsi="Book Antiqua"/>
          <w:lang w:val="en-IE"/>
        </w:rPr>
        <w:t>ariables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spouse,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housewife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72EAA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A72EAA" w:rsidRPr="006439D7">
        <w:rPr>
          <w:rFonts w:ascii="Book Antiqua" w:hAnsi="Book Antiqua"/>
          <w:lang w:val="en-IE"/>
        </w:rPr>
        <w:t>categories</w:t>
      </w:r>
      <w:r w:rsidR="00AC346D">
        <w:rPr>
          <w:rFonts w:ascii="Book Antiqua" w:hAnsi="Book Antiqua"/>
          <w:lang w:val="en-IE"/>
        </w:rPr>
        <w:t xml:space="preserve"> </w:t>
      </w:r>
      <w:r w:rsidR="00A72EAA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or/and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sibling,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(bottom).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C46CC2">
        <w:rPr>
          <w:rFonts w:ascii="Book Antiqua" w:eastAsia="Book Antiqua" w:hAnsi="Book Antiqua" w:cs="Book Antiqua"/>
          <w:color w:val="000000"/>
        </w:rPr>
        <w:t>socio</w:t>
      </w:r>
      <w:r>
        <w:rPr>
          <w:rFonts w:ascii="Book Antiqua" w:eastAsia="Book Antiqua" w:hAnsi="Book Antiqua" w:cs="Book Antiqua"/>
          <w:color w:val="000000"/>
        </w:rPr>
        <w:t>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data”.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(only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79CF13D8" w14:textId="2C41E8BE" w:rsidR="00A77B3E" w:rsidRDefault="00A72EAA">
      <w:pPr>
        <w:spacing w:line="360" w:lineRule="auto"/>
        <w:ind w:firstLine="360"/>
        <w:jc w:val="both"/>
      </w:pPr>
      <w:r>
        <w:rPr>
          <w:rFonts w:ascii="Book Antiqua" w:hAnsi="Book Antiqua"/>
          <w:lang w:val="en-IE"/>
        </w:rPr>
        <w:t>Following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application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MCA,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identified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(</w:t>
      </w:r>
      <w:r w:rsidR="00F0196B" w:rsidRPr="000008C3">
        <w:rPr>
          <w:rFonts w:ascii="Book Antiqua" w:eastAsia="Book Antiqua" w:hAnsi="Book Antiqua" w:cs="Book Antiqua"/>
          <w:iCs/>
          <w:color w:val="000000"/>
        </w:rPr>
        <w:t>Figure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iCs/>
          <w:color w:val="000000"/>
        </w:rPr>
        <w:t>2</w:t>
      </w:r>
      <w:r w:rsidR="00F0196B" w:rsidRPr="000008C3">
        <w:rPr>
          <w:rFonts w:ascii="Book Antiqua" w:eastAsia="Book Antiqua" w:hAnsi="Book Antiqua" w:cs="Book Antiqua"/>
          <w:color w:val="000000"/>
        </w:rPr>
        <w:t>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labelled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high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low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However,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bCs/>
          <w:color w:val="000000"/>
        </w:rPr>
        <w:t>Figure</w:t>
      </w:r>
      <w:r w:rsidR="00AC34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0196B" w:rsidRPr="000008C3">
        <w:rPr>
          <w:rFonts w:ascii="Book Antiqua" w:eastAsia="Book Antiqua" w:hAnsi="Book Antiqua" w:cs="Book Antiqua"/>
          <w:bCs/>
          <w:color w:val="000000"/>
        </w:rPr>
        <w:t>3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two-dimensional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distribution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resulting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graphing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factors.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represented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colours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relative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positions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projected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graph.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8394DFE" w14:textId="32BF1D65" w:rsidR="00A77B3E" w:rsidRDefault="00F0196B">
      <w:pPr>
        <w:spacing w:line="360" w:lineRule="auto"/>
        <w:ind w:firstLine="360"/>
        <w:jc w:val="both"/>
      </w:pPr>
      <w:r w:rsidRPr="000008C3">
        <w:rPr>
          <w:rFonts w:ascii="Book Antiqua" w:eastAsia="Book Antiqua" w:hAnsi="Book Antiqua" w:cs="Book Antiqua"/>
          <w:iCs/>
          <w:color w:val="000000"/>
        </w:rPr>
        <w:t>Tables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1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and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0008C3">
        <w:rPr>
          <w:rFonts w:ascii="Book Antiqua" w:eastAsia="Book Antiqua" w:hAnsi="Book Antiqua" w:cs="Book Antiqua"/>
          <w:iCs/>
          <w:color w:val="000000"/>
        </w:rPr>
        <w:t>2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>
        <w:rPr>
          <w:rFonts w:ascii="Book Antiqua" w:hAnsi="Book Antiqua"/>
          <w:lang w:val="en-IE"/>
        </w:rPr>
        <w:t>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socio-demographic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A4F94" w:rsidRPr="00DF7D6C">
        <w:rPr>
          <w:rFonts w:ascii="Book Antiqua" w:hAnsi="Book Antiqua"/>
          <w:lang w:val="en-IE"/>
        </w:rPr>
        <w:t>Table</w:t>
      </w:r>
      <w:r w:rsidR="00AC346D">
        <w:rPr>
          <w:rFonts w:ascii="Book Antiqua" w:hAnsi="Book Antiqua"/>
          <w:lang w:val="en-IE"/>
        </w:rPr>
        <w:t xml:space="preserve"> </w:t>
      </w:r>
      <w:r w:rsidR="007A4F94" w:rsidRPr="00DF7D6C">
        <w:rPr>
          <w:rFonts w:ascii="Book Antiqua" w:hAnsi="Book Antiqua"/>
          <w:lang w:val="en-IE"/>
        </w:rPr>
        <w:t>2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shows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7A4F94">
        <w:rPr>
          <w:rFonts w:ascii="Book Antiqua" w:hAnsi="Book Antiqua"/>
          <w:lang w:val="en-IE"/>
        </w:rPr>
        <w:t>a</w:t>
      </w:r>
      <w:r w:rsidR="007A4F94" w:rsidRPr="006439D7">
        <w:rPr>
          <w:rFonts w:ascii="Book Antiqua" w:hAnsi="Book Antiqua"/>
          <w:lang w:val="en-IE"/>
        </w:rPr>
        <w:t>ssociations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7677DB" w:rsidRPr="006439D7">
        <w:rPr>
          <w:rFonts w:ascii="Book Antiqua" w:hAnsi="Book Antiqua"/>
          <w:lang w:val="en-IE"/>
        </w:rPr>
        <w:t>subtypes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71.43%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65.71%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58.85%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30.77%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15.38%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F63A3" w:rsidRPr="009F63A3">
        <w:rPr>
          <w:rFonts w:ascii="Book Antiqua" w:eastAsia="Book Antiqua" w:hAnsi="Book Antiqua" w:cs="Book Antiqua"/>
          <w:i/>
          <w:color w:val="000000"/>
        </w:rPr>
        <w:t>P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F63A3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.0001).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77DB" w:rsidRPr="00C84009">
        <w:rPr>
          <w:rFonts w:ascii="Book Antiqua" w:eastAsia="Book Antiqua" w:hAnsi="Book Antiqua" w:cs="Book Antiqua"/>
          <w:color w:val="000000"/>
        </w:rPr>
        <w:t>see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material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online,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DF7D6C" w:rsidRPr="00DF7D6C">
        <w:rPr>
          <w:rFonts w:ascii="Book Antiqua" w:eastAsia="Book Antiqua" w:hAnsi="Book Antiqua" w:cs="Book Antiqua"/>
          <w:color w:val="000000"/>
        </w:rPr>
        <w:t>Supplementary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AC2BDE">
        <w:rPr>
          <w:rFonts w:ascii="Book Antiqua" w:eastAsia="Book Antiqua" w:hAnsi="Book Antiqua" w:cs="Book Antiqua"/>
          <w:color w:val="000000"/>
        </w:rPr>
        <w:t>Table</w:t>
      </w:r>
      <w:r w:rsidR="00AC2BDE" w:rsidRPr="00AC2BDE">
        <w:rPr>
          <w:rFonts w:ascii="Book Antiqua" w:hAnsi="Book Antiqua" w:cs="Book Antiqua"/>
          <w:color w:val="000000"/>
          <w:lang w:eastAsia="zh-CN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1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F7D6C">
        <w:rPr>
          <w:rFonts w:ascii="Book Antiqua" w:hAnsi="Book Antiqua" w:cs="Book Antiqua" w:hint="eastAsia"/>
          <w:color w:val="000000"/>
          <w:lang w:eastAsia="zh-CN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2,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DF7D6C" w:rsidRPr="00DF7D6C">
        <w:rPr>
          <w:rFonts w:ascii="Book Antiqua" w:eastAsia="Book Antiqua" w:hAnsi="Book Antiqua" w:cs="Book Antiqua"/>
          <w:color w:val="000000"/>
        </w:rPr>
        <w:t>Supplementary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Figure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C8400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9F63A3">
        <w:rPr>
          <w:rFonts w:ascii="Book Antiqua" w:eastAsia="Book Antiqua" w:hAnsi="Book Antiqua" w:cs="Book Antiqua"/>
          <w:iCs/>
          <w:color w:val="000000"/>
        </w:rPr>
        <w:t>Table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F63A3">
        <w:rPr>
          <w:rFonts w:ascii="Book Antiqua" w:eastAsia="Book Antiqua" w:hAnsi="Book Antiqua" w:cs="Book Antiqua"/>
          <w:iCs/>
          <w:color w:val="000000"/>
        </w:rPr>
        <w:t>3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EDNOS).</w:t>
      </w:r>
    </w:p>
    <w:bookmarkEnd w:id="100"/>
    <w:bookmarkEnd w:id="101"/>
    <w:p w14:paraId="6971BAF3" w14:textId="77777777" w:rsidR="00A77B3E" w:rsidRDefault="00A77B3E">
      <w:pPr>
        <w:spacing w:line="360" w:lineRule="auto"/>
        <w:ind w:firstLine="360"/>
        <w:jc w:val="both"/>
      </w:pPr>
    </w:p>
    <w:p w14:paraId="4B1DE686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21923F" w14:textId="47129A94" w:rsidR="00A77B3E" w:rsidRDefault="00F0196B">
      <w:pPr>
        <w:spacing w:line="360" w:lineRule="auto"/>
        <w:jc w:val="both"/>
      </w:pPr>
      <w:bookmarkStart w:id="102" w:name="OLE_LINK152"/>
      <w:bookmarkStart w:id="103" w:name="OLE_LINK153"/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purpose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C2BDE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well-established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 w:rsidRPr="006439D7">
        <w:rPr>
          <w:rFonts w:ascii="Book Antiqua" w:hAnsi="Book Antiqua"/>
          <w:lang w:val="en-IE"/>
        </w:rPr>
        <w:t>statistical</w:t>
      </w:r>
      <w:r w:rsidR="00AC346D">
        <w:rPr>
          <w:rFonts w:ascii="Book Antiqua" w:hAnsi="Book Antiqua"/>
          <w:lang w:val="en-IE"/>
        </w:rPr>
        <w:t xml:space="preserve"> </w:t>
      </w:r>
      <w:r w:rsidR="007677DB" w:rsidRPr="006439D7">
        <w:rPr>
          <w:rFonts w:ascii="Book Antiqua" w:hAnsi="Book Antiqua"/>
          <w:lang w:val="en-IE"/>
        </w:rPr>
        <w:t>technique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suitable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7677D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identify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clusters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sociodemographic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graphical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terms,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parents/siblings),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psychosocial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hierarchy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3F4667D" w14:textId="1AC8130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Moreover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sociodemographic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variables</w:t>
      </w:r>
      <w:r w:rsidRPr="006A762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siblings.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partner/children.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psychosocial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6A762B">
        <w:rPr>
          <w:rFonts w:ascii="Book Antiqua" w:eastAsia="Book Antiqua" w:hAnsi="Book Antiqua" w:cs="Book Antiqua"/>
          <w:iCs/>
          <w:color w:val="000000"/>
        </w:rPr>
        <w:t>variables</w:t>
      </w:r>
      <w:r w:rsidRPr="006A762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metacognitive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28,29]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distinct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With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regard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65.71%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53.85%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71.43%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70.21%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20C7697" w14:textId="6465166A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DeJong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6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762B"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major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suggested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2E6D00" w14:textId="41CACBC3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tend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their</w:t>
      </w:r>
      <w:r w:rsidR="00AC346D">
        <w:rPr>
          <w:rFonts w:ascii="Book Antiqua" w:hAnsi="Book Antiqua"/>
          <w:lang w:val="en-IE"/>
        </w:rPr>
        <w:t xml:space="preserve"> </w:t>
      </w:r>
      <w:r w:rsidR="007677DB">
        <w:rPr>
          <w:rFonts w:ascii="Book Antiqua" w:hAnsi="Book Antiqua"/>
          <w:lang w:val="en-IE"/>
        </w:rPr>
        <w:t>everyday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7677DB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7677D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starvation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  <w:vertAlign w:val="superscript"/>
        </w:rPr>
        <w:t>[30,33]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ego-syntonic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as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a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result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of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the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F0081E">
        <w:rPr>
          <w:rFonts w:ascii="Book Antiqua" w:hAnsi="Book Antiqua"/>
          <w:shd w:val="clear" w:color="auto" w:fill="CAEACE" w:themeFill="background1"/>
          <w:lang w:val="en-IE"/>
        </w:rPr>
        <w:t>highly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30,34,35]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DeJong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62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A762B"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different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EDNOS).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amongst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F0081E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081E">
        <w:rPr>
          <w:rFonts w:ascii="Book Antiqua" w:hAnsi="Book Antiqua"/>
          <w:lang w:val="en-IE"/>
        </w:rPr>
        <w:t>an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apparently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higher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degree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clinical</w:t>
      </w:r>
      <w:r w:rsidR="00AC346D">
        <w:rPr>
          <w:rFonts w:ascii="Book Antiqua" w:hAnsi="Book Antiqua"/>
          <w:lang w:val="en-IE"/>
        </w:rPr>
        <w:t xml:space="preserve"> </w:t>
      </w:r>
      <w:r w:rsidR="00F0081E" w:rsidRPr="006439D7">
        <w:rPr>
          <w:rFonts w:ascii="Book Antiqua" w:hAnsi="Book Antiqua"/>
          <w:lang w:val="en-IE"/>
        </w:rPr>
        <w:t>severity</w:t>
      </w:r>
      <w:r w:rsidR="00AC346D">
        <w:rPr>
          <w:rFonts w:ascii="Book Antiqua" w:hAnsi="Book Antiqua"/>
          <w:lang w:val="en-IE"/>
        </w:rPr>
        <w:t xml:space="preserve"> </w:t>
      </w:r>
      <w:r w:rsidR="00F0081E">
        <w:rPr>
          <w:rFonts w:ascii="Book Antiqua" w:hAnsi="Book Antiqua"/>
          <w:lang w:val="en-IE"/>
        </w:rPr>
        <w:t>amongst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binge-purge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Fairburn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bookmarkStart w:id="104" w:name="OLE_LINK12"/>
      <w:bookmarkStart w:id="105" w:name="OLE_LINK13"/>
      <w:r w:rsidR="00403493" w:rsidRPr="0040349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gramStart"/>
      <w:r w:rsidR="00403493" w:rsidRPr="00403493">
        <w:rPr>
          <w:rFonts w:ascii="Book Antiqua" w:hAnsi="Book Antiqua" w:cs="Book Antiqua" w:hint="eastAsia"/>
          <w:i/>
          <w:color w:val="000000"/>
          <w:lang w:eastAsia="zh-CN"/>
        </w:rPr>
        <w:t>al</w:t>
      </w:r>
      <w:bookmarkEnd w:id="104"/>
      <w:bookmarkEnd w:id="105"/>
      <w:r w:rsidR="004034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3493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C4E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Fairburn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403493">
        <w:rPr>
          <w:rFonts w:ascii="Book Antiqua" w:hAnsi="Book Antiqua" w:cs="Book Antiqua"/>
          <w:i/>
          <w:color w:val="000000"/>
          <w:lang w:eastAsia="zh-CN"/>
        </w:rPr>
        <w:t>et</w:t>
      </w:r>
      <w:r w:rsidR="00AC346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gramStart"/>
      <w:r w:rsidR="00403493">
        <w:rPr>
          <w:rFonts w:ascii="Book Antiqua" w:hAnsi="Book Antiqua" w:cs="Book Antiqua"/>
          <w:i/>
          <w:color w:val="000000"/>
          <w:lang w:eastAsia="zh-CN"/>
        </w:rPr>
        <w:t>al</w:t>
      </w:r>
      <w:r w:rsidR="0040349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3493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AC4EC7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hAnsi="Book Antiqua"/>
          <w:shd w:val="clear" w:color="auto" w:fill="CAEACE" w:themeFill="background1"/>
          <w:lang w:val="en-IE"/>
        </w:rPr>
        <w:t>one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0604CE" w:rsidRPr="004B19C6">
        <w:rPr>
          <w:rFonts w:ascii="Book Antiqua" w:hAnsi="Book Antiqua"/>
          <w:shd w:val="clear" w:color="auto" w:fill="CAEACE" w:themeFill="background1"/>
          <w:lang w:val="en-IE"/>
        </w:rPr>
        <w:t>possible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0604CE" w:rsidRPr="004B19C6">
        <w:rPr>
          <w:rFonts w:ascii="Book Antiqua" w:hAnsi="Book Antiqua"/>
          <w:shd w:val="clear" w:color="auto" w:fill="CAEACE" w:themeFill="background1"/>
          <w:lang w:val="en-IE"/>
        </w:rPr>
        <w:t>explanation</w:t>
      </w:r>
      <w:r w:rsidR="00AC346D">
        <w:rPr>
          <w:rFonts w:ascii="Book Antiqua" w:hAnsi="Book Antiqua"/>
          <w:shd w:val="clear" w:color="auto" w:fill="CAEACE" w:themeFill="background1"/>
          <w:lang w:val="en-IE"/>
        </w:rPr>
        <w:t xml:space="preserve"> 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hAnsi="Book Antiqua"/>
          <w:shd w:val="clear" w:color="auto" w:fill="CAEACE" w:themeFill="background1"/>
          <w:lang w:val="en-IE"/>
        </w:rPr>
        <w:t>note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current</w:t>
      </w:r>
      <w:r w:rsidR="00AC346D">
        <w:rPr>
          <w:rFonts w:ascii="Book Antiqua" w:eastAsia="AdvTimes" w:hAnsi="Book Antiqua"/>
          <w:lang w:val="en-IE"/>
        </w:rPr>
        <w:t xml:space="preserve"> </w:t>
      </w:r>
      <w:r w:rsidR="000604CE">
        <w:rPr>
          <w:rFonts w:ascii="Book Antiqua" w:eastAsia="AdvTimes" w:hAnsi="Book Antiqua"/>
          <w:lang w:val="en-IE"/>
        </w:rPr>
        <w:t>arrangement</w:t>
      </w:r>
      <w:r w:rsidR="00AC346D">
        <w:rPr>
          <w:rFonts w:ascii="Book Antiqua" w:eastAsia="AdvTimes" w:hAnsi="Book Antiqua"/>
          <w:lang w:val="en-IE"/>
        </w:rPr>
        <w:t xml:space="preserve"> </w:t>
      </w:r>
      <w:r w:rsidR="000604CE">
        <w:rPr>
          <w:rFonts w:ascii="Book Antiqua" w:eastAsia="AdvTimes" w:hAnsi="Book Antiqua"/>
          <w:lang w:val="en-IE"/>
        </w:rPr>
        <w:t>used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the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(transdiagnostic)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highlighting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Such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similarities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restraint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self-induced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>
        <w:rPr>
          <w:rFonts w:ascii="Book Antiqua" w:eastAsia="AdvTimes" w:hAnsi="Book Antiqua"/>
          <w:lang w:val="en-IE"/>
        </w:rPr>
        <w:t>an</w:t>
      </w:r>
      <w:r w:rsidR="00AC346D">
        <w:rPr>
          <w:rFonts w:ascii="Book Antiqua" w:eastAsia="AdvTimes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over-evaluation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37,38]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7187349" w14:textId="22060176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DSM-5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non-purging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 w:rsidRPr="00DF7D6C">
        <w:rPr>
          <w:rFonts w:ascii="Book Antiqua" w:hAnsi="Book Antiqua"/>
          <w:i/>
        </w:rPr>
        <w:t>i.e.</w:t>
      </w:r>
      <w:r w:rsidR="00102A0E">
        <w:rPr>
          <w:rFonts w:ascii="Book Antiqua" w:hAnsi="Book Antiqua"/>
          <w:i/>
        </w:rPr>
        <w:t>,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utility”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604CE" w:rsidRPr="006439D7">
        <w:rPr>
          <w:rFonts w:ascii="Book Antiqua" w:hAnsi="Book Antiqua"/>
        </w:rPr>
        <w:t>incentiv</w:t>
      </w:r>
      <w:r w:rsidR="000604CE">
        <w:rPr>
          <w:rFonts w:ascii="Book Antiqua" w:hAnsi="Book Antiqua"/>
        </w:rPr>
        <w:t>ize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use</w:t>
      </w:r>
      <w:r w:rsidR="00AC346D">
        <w:rPr>
          <w:rFonts w:ascii="Book Antiqua" w:hAnsi="Book Antiqua"/>
        </w:rPr>
        <w:t xml:space="preserve"> </w:t>
      </w:r>
      <w:r w:rsidR="000604CE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(sociodemographic,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HRQoL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(DSM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behaviour</w:t>
      </w:r>
      <w:proofErr w:type="spellEnd"/>
      <w:r>
        <w:rPr>
          <w:rFonts w:ascii="Book Antiqua" w:eastAsia="Book Antiqua" w:hAnsi="Book Antiqua" w:cs="Book Antiqua"/>
          <w:color w:val="000000"/>
        </w:rPr>
        <w:t>-oriented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adjustments</w:t>
      </w:r>
      <w:r w:rsidR="00AC346D">
        <w:rPr>
          <w:rFonts w:ascii="Book Antiqua" w:hAnsi="Book Antiqua"/>
        </w:rPr>
        <w:t xml:space="preserve"> </w:t>
      </w:r>
      <w:r w:rsidR="00FE66D8">
        <w:rPr>
          <w:rFonts w:ascii="Book Antiqua" w:hAnsi="Book Antiqua"/>
        </w:rPr>
        <w:t>in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have</w:t>
      </w:r>
      <w:r w:rsidR="00AC346D">
        <w:rPr>
          <w:rFonts w:ascii="Book Antiqua" w:hAnsi="Book Antiqua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replicated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8A3CDF">
        <w:rPr>
          <w:rFonts w:ascii="Book Antiqua" w:eastAsia="Book Antiqua" w:hAnsi="Book Antiqua" w:cs="Book Antiqua"/>
          <w:color w:val="000000"/>
        </w:rPr>
        <w:t>DSM</w:t>
      </w:r>
      <w:r w:rsidR="008A3CDF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E66D8">
        <w:rPr>
          <w:rFonts w:ascii="Book Antiqua" w:eastAsia="Book Antiqua" w:hAnsi="Book Antiqua" w:cs="Book Antiqua"/>
          <w:color w:val="000000"/>
        </w:rPr>
        <w:t>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</w:rPr>
        <w:t>determine</w:t>
      </w:r>
      <w:r w:rsidR="00AC346D">
        <w:rPr>
          <w:rFonts w:ascii="Book Antiqua" w:hAnsi="Book Antiqua"/>
        </w:rPr>
        <w:t xml:space="preserve"> </w:t>
      </w:r>
      <w:r w:rsidR="00FE66D8">
        <w:rPr>
          <w:rFonts w:ascii="Book Antiqua" w:hAnsi="Book Antiqua"/>
        </w:rPr>
        <w:t>whether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00BB301" w14:textId="77777777" w:rsidR="00A77B3E" w:rsidRDefault="00A77B3E">
      <w:pPr>
        <w:spacing w:line="360" w:lineRule="auto"/>
        <w:ind w:firstLine="360"/>
        <w:jc w:val="both"/>
      </w:pPr>
    </w:p>
    <w:p w14:paraId="4BDEEE07" w14:textId="3C54D8D6" w:rsidR="00A77B3E" w:rsidRDefault="00F0196B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Strenghts</w:t>
      </w:r>
      <w:proofErr w:type="spellEnd"/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C34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425E5304" w14:textId="0791DE1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6045F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similar/homogeneous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dissimilar/heterogeneous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superfluous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retaining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explanatory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typologies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utility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this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approach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lies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fact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instead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several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66D8">
        <w:rPr>
          <w:rFonts w:ascii="Book Antiqua" w:hAnsi="Book Antiqua"/>
          <w:lang w:val="en-IE"/>
        </w:rPr>
        <w:t>Appropriate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v</w:t>
      </w:r>
      <w:r w:rsidR="00FE66D8" w:rsidRPr="006439D7">
        <w:rPr>
          <w:rFonts w:ascii="Book Antiqua" w:hAnsi="Book Antiqua"/>
          <w:lang w:val="en-IE"/>
        </w:rPr>
        <w:t>alidation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subtypes</w:t>
      </w:r>
      <w:r w:rsidR="00AC346D">
        <w:rPr>
          <w:rFonts w:ascii="Book Antiqua" w:hAnsi="Book Antiqua"/>
          <w:lang w:val="en-IE"/>
        </w:rPr>
        <w:t xml:space="preserve"> </w:t>
      </w:r>
      <w:r w:rsidR="00FE66D8" w:rsidRPr="006439D7">
        <w:rPr>
          <w:rFonts w:ascii="Book Antiqua" w:hAnsi="Book Antiqua"/>
          <w:lang w:val="en-IE"/>
        </w:rPr>
        <w:t>identified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was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provided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by</w:t>
      </w:r>
      <w:r w:rsidR="00AC346D">
        <w:rPr>
          <w:rFonts w:ascii="Book Antiqua" w:hAnsi="Book Antiqua"/>
          <w:lang w:val="en-IE"/>
        </w:rPr>
        <w:t xml:space="preserve"> </w:t>
      </w:r>
      <w:r w:rsidR="00FE66D8">
        <w:rPr>
          <w:rFonts w:ascii="Book Antiqua" w:hAnsi="Book Antiqua"/>
          <w:lang w:val="en-IE"/>
        </w:rPr>
        <w:t>s</w:t>
      </w:r>
      <w:r w:rsidR="00FE66D8" w:rsidRPr="006439D7">
        <w:rPr>
          <w:rFonts w:ascii="Book Antiqua" w:hAnsi="Book Antiqua"/>
          <w:lang w:val="en-IE"/>
        </w:rPr>
        <w:t>tatistically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37A39D71" w14:textId="431ECF8E" w:rsidR="00A77B3E" w:rsidRDefault="00F0196B">
      <w:pPr>
        <w:spacing w:line="360" w:lineRule="auto"/>
        <w:ind w:firstLine="36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40]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MCA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purpose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well-defined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clusters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factors).</w:t>
      </w:r>
    </w:p>
    <w:p w14:paraId="1ADBBB7D" w14:textId="31AE6690" w:rsidR="00A77B3E" w:rsidRDefault="00FE66D8">
      <w:pPr>
        <w:spacing w:line="360" w:lineRule="auto"/>
        <w:ind w:firstLine="360"/>
        <w:jc w:val="both"/>
      </w:pPr>
      <w:r>
        <w:rPr>
          <w:rFonts w:ascii="Book Antiqua" w:eastAsia="BSGulliver" w:hAnsi="Book Antiqua"/>
          <w:lang w:val="en-IE"/>
        </w:rPr>
        <w:t>This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study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has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a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number</w:t>
      </w:r>
      <w:r w:rsidR="00AC346D">
        <w:rPr>
          <w:rFonts w:ascii="Book Antiqua" w:eastAsia="BSGulliver" w:hAnsi="Book Antiqua"/>
          <w:lang w:val="en-IE"/>
        </w:rPr>
        <w:t xml:space="preserve"> </w:t>
      </w:r>
      <w:r>
        <w:rPr>
          <w:rFonts w:ascii="Book Antiqua" w:eastAsia="BSGulliver" w:hAnsi="Book Antiqua"/>
          <w:lang w:val="en-IE"/>
        </w:rPr>
        <w:t>of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limitations</w:t>
      </w:r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eastAsia="BSGulliver" w:hAnsi="Book Antiqua"/>
          <w:lang w:val="en-IE"/>
        </w:rPr>
        <w:t>The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first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of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these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eastAsia="BSGulliver" w:hAnsi="Book Antiqua"/>
          <w:lang w:val="en-IE"/>
        </w:rPr>
        <w:t>is</w:t>
      </w:r>
      <w:r w:rsidR="00AC346D">
        <w:rPr>
          <w:rFonts w:ascii="Book Antiqua" w:eastAsia="BSGulliver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only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included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  <w:lang w:val="en-IE"/>
        </w:rPr>
        <w:t>who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were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attending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dedicated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outpatient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program.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  <w:lang w:val="en-IE"/>
        </w:rPr>
        <w:t>It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may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therefore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not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necessarily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be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possible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extrapolate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the</w:t>
      </w:r>
      <w:r w:rsidR="00AC346D">
        <w:rPr>
          <w:rFonts w:ascii="Book Antiqua" w:hAnsi="Book Antiqua"/>
          <w:lang w:val="en-IE"/>
        </w:rPr>
        <w:t xml:space="preserve"> </w:t>
      </w:r>
      <w:r w:rsidR="003014B6">
        <w:rPr>
          <w:rFonts w:ascii="Book Antiqua" w:hAnsi="Book Antiqua"/>
          <w:lang w:val="en-IE"/>
        </w:rPr>
        <w:t>results</w:t>
      </w:r>
      <w:r w:rsidR="00AC346D">
        <w:rPr>
          <w:rFonts w:ascii="Book Antiqua" w:hAnsi="Book Antiqua"/>
          <w:lang w:val="en-IE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settings,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treated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primary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care.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limitation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large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number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completors</w:t>
      </w:r>
      <w:proofErr w:type="spellEnd"/>
      <w:r w:rsidR="00F0196B"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AC2BDE">
        <w:rPr>
          <w:rFonts w:ascii="Book Antiqua" w:eastAsia="Book Antiqua" w:hAnsi="Book Antiqua" w:cs="Book Antiqua"/>
          <w:color w:val="000000"/>
        </w:rPr>
        <w:t>analyses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not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participate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determine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certain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characteristics.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="003014B6">
        <w:rPr>
          <w:rFonts w:ascii="Book Antiqua" w:hAnsi="Book Antiqua"/>
        </w:rPr>
        <w:t>third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limitation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conducted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prior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publication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DSM-5,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DSM-IV-TR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criteria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0567F8">
        <w:rPr>
          <w:rFonts w:ascii="Book Antiqua" w:hAnsi="Book Antiqua" w:cs="Book Antiqua" w:hint="eastAsia"/>
          <w:color w:val="000000"/>
          <w:lang w:eastAsia="zh-CN"/>
        </w:rPr>
        <w:t>ED</w:t>
      </w:r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examination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across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range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new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DSM-5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criteria,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3014B6">
        <w:rPr>
          <w:rFonts w:ascii="Book Antiqua" w:hAnsi="Book Antiqua"/>
        </w:rPr>
        <w:t>helpful</w:t>
      </w:r>
      <w:r w:rsidR="00F0196B">
        <w:rPr>
          <w:rFonts w:ascii="Book Antiqua" w:eastAsia="Book Antiqua" w:hAnsi="Book Antiqua" w:cs="Book Antiqua"/>
          <w:color w:val="000000"/>
        </w:rPr>
        <w:t>.</w:t>
      </w:r>
    </w:p>
    <w:bookmarkEnd w:id="102"/>
    <w:bookmarkEnd w:id="103"/>
    <w:p w14:paraId="7AB4702A" w14:textId="77777777" w:rsidR="00A77B3E" w:rsidRDefault="00A77B3E">
      <w:pPr>
        <w:spacing w:line="360" w:lineRule="auto"/>
        <w:ind w:firstLine="360"/>
        <w:jc w:val="both"/>
      </w:pPr>
    </w:p>
    <w:p w14:paraId="773FFF94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D3CC893" w14:textId="0E8142E2" w:rsidR="00A77B3E" w:rsidRDefault="00F0196B">
      <w:pPr>
        <w:spacing w:line="360" w:lineRule="auto"/>
        <w:jc w:val="both"/>
      </w:pPr>
      <w:bookmarkStart w:id="106" w:name="OLE_LINK154"/>
      <w:bookmarkStart w:id="107" w:name="OLE_LINK155"/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subtypes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14B6">
        <w:rPr>
          <w:rFonts w:ascii="Book Antiqua" w:hAnsi="Book Antiqua"/>
          <w:lang w:val="en-IE"/>
        </w:rPr>
        <w:t>which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illustrative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variables.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classification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14B6">
        <w:rPr>
          <w:rFonts w:ascii="Book Antiqua" w:hAnsi="Book Antiqua"/>
          <w:lang w:val="en-IE"/>
        </w:rPr>
        <w:t>primarily</w:t>
      </w:r>
      <w:r w:rsidR="00AC346D">
        <w:rPr>
          <w:rFonts w:ascii="Book Antiqua" w:hAnsi="Book Antiqua"/>
          <w:lang w:val="en-IE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driven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by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two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components: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hAnsi="Book Antiqua" w:cs="Book Antiqua" w:hint="eastAsia"/>
          <w:color w:val="000000"/>
          <w:szCs w:val="22"/>
          <w:lang w:eastAsia="zh-CN"/>
        </w:rPr>
        <w:t>(1</w:t>
      </w:r>
      <w:r w:rsidR="00CF4E39">
        <w:rPr>
          <w:rFonts w:ascii="Book Antiqua" w:eastAsia="Book Antiqua" w:hAnsi="Book Antiqua" w:cs="Book Antiqua"/>
          <w:color w:val="000000"/>
          <w:szCs w:val="22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2A0E">
        <w:rPr>
          <w:rFonts w:ascii="Book Antiqua" w:eastAsia="Book Antiqua" w:hAnsi="Book Antiqua" w:cs="Book Antiqua"/>
          <w:color w:val="000000"/>
          <w:szCs w:val="22"/>
        </w:rPr>
        <w:t>T</w:t>
      </w:r>
      <w:r w:rsidR="00CF4E39">
        <w:rPr>
          <w:rFonts w:ascii="Book Antiqua" w:eastAsia="Book Antiqua" w:hAnsi="Book Antiqua" w:cs="Book Antiqua"/>
          <w:color w:val="000000"/>
          <w:szCs w:val="22"/>
        </w:rPr>
        <w:t>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CF4E39">
        <w:rPr>
          <w:rFonts w:ascii="Book Antiqua" w:eastAsia="Book Antiqua" w:hAnsi="Book Antiqua" w:cs="Book Antiqua"/>
          <w:color w:val="000000"/>
          <w:szCs w:val="22"/>
        </w:rPr>
        <w:t>HRQoL</w:t>
      </w:r>
      <w:proofErr w:type="spellEnd"/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status;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F4E39">
        <w:rPr>
          <w:rFonts w:ascii="Book Antiqua" w:hAnsi="Book Antiqua" w:cs="Book Antiqua" w:hint="eastAsia"/>
          <w:color w:val="000000"/>
          <w:szCs w:val="22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2A0E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sociodemographic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As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Fairburn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3A4F6E" w:rsidRPr="003A4F6E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>et</w:t>
      </w:r>
      <w:r w:rsidR="00AC346D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 xml:space="preserve"> </w:t>
      </w:r>
      <w:proofErr w:type="gramStart"/>
      <w:r w:rsidR="003A4F6E" w:rsidRPr="003A4F6E">
        <w:rPr>
          <w:rFonts w:ascii="Book Antiqua" w:hAnsi="Book Antiqua" w:cs="Book Antiqua" w:hint="eastAsia"/>
          <w:i/>
          <w:color w:val="000000"/>
          <w:szCs w:val="22"/>
          <w:shd w:val="clear" w:color="auto" w:fill="FFFFFF"/>
          <w:lang w:eastAsia="zh-CN"/>
        </w:rPr>
        <w:t>al</w:t>
      </w:r>
      <w:r w:rsidR="003A4F6E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[</w:t>
      </w:r>
      <w:proofErr w:type="gramEnd"/>
      <w:r w:rsidR="003A4F6E">
        <w:rPr>
          <w:rFonts w:ascii="Book Antiqua" w:eastAsia="Book Antiqua" w:hAnsi="Book Antiqua" w:cs="Book Antiqua"/>
          <w:color w:val="000000"/>
          <w:szCs w:val="22"/>
          <w:shd w:val="clear" w:color="auto" w:fill="FFFFFF"/>
          <w:vertAlign w:val="superscript"/>
        </w:rPr>
        <w:t>37]</w:t>
      </w:r>
      <w:r w:rsidR="00AC4EC7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have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noted,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classificatory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scheme</w:t>
      </w:r>
      <w:r w:rsidR="00AC346D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reflects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reality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greatly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bookmarkEnd w:id="106"/>
    <w:bookmarkEnd w:id="107"/>
    <w:p w14:paraId="4FE79A53" w14:textId="77777777" w:rsidR="00A77B3E" w:rsidRDefault="00A77B3E">
      <w:pPr>
        <w:spacing w:line="360" w:lineRule="auto"/>
        <w:jc w:val="both"/>
      </w:pPr>
    </w:p>
    <w:p w14:paraId="031843CA" w14:textId="5D8DB3C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C346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4ED437F" w14:textId="701DD304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D4331F0" w14:textId="6FFAC56E" w:rsidR="00A77B3E" w:rsidRDefault="00F0196B">
      <w:pPr>
        <w:spacing w:line="360" w:lineRule="auto"/>
        <w:jc w:val="both"/>
      </w:pPr>
      <w:bookmarkStart w:id="108" w:name="OLE_LINK18"/>
      <w:bookmarkStart w:id="109" w:name="OLE_LINK19"/>
      <w:r>
        <w:rPr>
          <w:rFonts w:ascii="Book Antiqua" w:eastAsia="Book Antiqua" w:hAnsi="Book Antiqua" w:cs="Book Antiqua"/>
          <w:color w:val="000000"/>
        </w:rPr>
        <w:t>Eating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bookmarkEnd w:id="108"/>
      <w:bookmarkEnd w:id="109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assert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eastAsia="MinionPro-Regular" w:hAnsi="Book Antiqua"/>
          <w:lang w:val="en-IE"/>
        </w:rPr>
        <w:t>might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 w:rsidR="00FE21F6">
        <w:rPr>
          <w:rFonts w:ascii="Book Antiqua" w:eastAsia="MinionPro-Regular" w:hAnsi="Book Antiqua"/>
          <w:lang w:val="en-IE"/>
        </w:rPr>
        <w:t>possibly</w:t>
      </w:r>
      <w:r w:rsidR="00AC346D">
        <w:rPr>
          <w:rFonts w:ascii="Book Antiqua" w:eastAsia="MinionPro-Regular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nosologies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05DF83A8" w14:textId="77777777" w:rsidR="00A77B3E" w:rsidRDefault="00A77B3E">
      <w:pPr>
        <w:spacing w:line="360" w:lineRule="auto"/>
        <w:jc w:val="both"/>
      </w:pPr>
    </w:p>
    <w:p w14:paraId="6ACA71BC" w14:textId="5C70597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37A31DB" w14:textId="7E3FE84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cluster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(CA)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D78270" w14:textId="77777777" w:rsidR="00A77B3E" w:rsidRDefault="00A77B3E">
      <w:pPr>
        <w:spacing w:line="360" w:lineRule="auto"/>
        <w:jc w:val="both"/>
      </w:pPr>
    </w:p>
    <w:p w14:paraId="33B3E179" w14:textId="43633C66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6DDB02F" w14:textId="080ED39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multiple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correspondence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analysis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 w:rsidRPr="001365EE">
        <w:rPr>
          <w:rFonts w:ascii="Book Antiqua" w:eastAsia="Book Antiqua" w:hAnsi="Book Antiqua" w:cs="Book Antiqua"/>
          <w:color w:val="000000"/>
        </w:rPr>
        <w:t>(MCA)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arrive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at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that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is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rather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being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priori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to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one</w:t>
      </w:r>
      <w:r w:rsidR="00AC346D">
        <w:rPr>
          <w:rFonts w:ascii="Book Antiqua" w:hAnsi="Book Antiqua"/>
          <w:lang w:val="en-IE"/>
        </w:rPr>
        <w:t xml:space="preserve"> </w:t>
      </w:r>
      <w:r w:rsidR="00FE21F6">
        <w:rPr>
          <w:rFonts w:ascii="Book Antiqua" w:hAnsi="Book Antiqua"/>
          <w:lang w:val="en-IE"/>
        </w:rPr>
        <w:t>another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  <w:lang w:val="en-IE"/>
        </w:rPr>
        <w:t>those</w:t>
      </w:r>
      <w:r w:rsidR="00AC346D">
        <w:rPr>
          <w:rFonts w:ascii="Book Antiqua" w:hAnsi="Book Antiqua"/>
          <w:lang w:val="en-IE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51BCAAA7" w14:textId="77777777" w:rsidR="00A77B3E" w:rsidRDefault="00A77B3E">
      <w:pPr>
        <w:spacing w:line="360" w:lineRule="auto"/>
        <w:jc w:val="both"/>
      </w:pPr>
    </w:p>
    <w:p w14:paraId="4DEBAF9E" w14:textId="06FD568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5BD3044" w14:textId="40A9276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Biscay,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25F181D0" w14:textId="77777777" w:rsidR="00A77B3E" w:rsidRDefault="00A77B3E">
      <w:pPr>
        <w:spacing w:line="360" w:lineRule="auto"/>
        <w:jc w:val="both"/>
      </w:pPr>
    </w:p>
    <w:p w14:paraId="3D0DCBA0" w14:textId="04DFBF5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5498267" w14:textId="26A1C2F1" w:rsidR="00A77B3E" w:rsidRDefault="00102A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176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differentiated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well-defined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outcome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specific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clusters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compensating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0196B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F0196B">
        <w:rPr>
          <w:rFonts w:ascii="Book Antiqua" w:eastAsia="Book Antiqua" w:hAnsi="Book Antiqua" w:cs="Book Antiqua"/>
          <w:color w:val="000000"/>
        </w:rPr>
        <w:t>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respect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sociodemographic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data,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while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respect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least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severe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(according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psychosocial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impairment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variables);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had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0196B">
        <w:rPr>
          <w:rFonts w:ascii="Book Antiqua" w:eastAsia="Book Antiqua" w:hAnsi="Book Antiqua" w:cs="Book Antiqua"/>
          <w:color w:val="000000"/>
        </w:rPr>
        <w:t>severe.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001C9BFD" w14:textId="77777777" w:rsidR="00A77B3E" w:rsidRDefault="00A77B3E">
      <w:pPr>
        <w:spacing w:line="360" w:lineRule="auto"/>
        <w:jc w:val="both"/>
      </w:pPr>
    </w:p>
    <w:p w14:paraId="6498E1F8" w14:textId="3DAE7350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821D59D" w14:textId="7DC893A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discriminating,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Pr="00C6045F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themselves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dissimilar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</w:rPr>
        <w:t>as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</w:t>
      </w:r>
      <w:r w:rsidR="00FE21F6">
        <w:rPr>
          <w:rFonts w:ascii="Book Antiqua" w:eastAsia="Book Antiqua" w:hAnsi="Book Antiqua" w:cs="Book Antiqua"/>
          <w:color w:val="000000"/>
        </w:rPr>
        <w:t>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FE21F6">
        <w:rPr>
          <w:rFonts w:ascii="Book Antiqua" w:hAnsi="Book Antiqua"/>
        </w:rPr>
        <w:t>small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number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more</w:t>
      </w:r>
      <w:r w:rsidR="00AC346D">
        <w:rPr>
          <w:rFonts w:ascii="Book Antiqua" w:hAnsi="Book Antiqua"/>
        </w:rPr>
        <w:t xml:space="preserve"> </w:t>
      </w:r>
      <w:r w:rsidR="00FE21F6">
        <w:rPr>
          <w:rFonts w:ascii="Book Antiqua" w:hAnsi="Book Antiqua"/>
        </w:rPr>
        <w:t>viable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0CCD31" w14:textId="77777777" w:rsidR="00A77B3E" w:rsidRDefault="00A77B3E">
      <w:pPr>
        <w:spacing w:line="360" w:lineRule="auto"/>
        <w:jc w:val="both"/>
      </w:pPr>
    </w:p>
    <w:p w14:paraId="77288C84" w14:textId="2B2DDF4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C346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9A39B3D" w14:textId="00C22300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Grouping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44875398" w14:textId="77777777" w:rsidR="00A77B3E" w:rsidRDefault="00A77B3E">
      <w:pPr>
        <w:spacing w:line="360" w:lineRule="auto"/>
        <w:jc w:val="both"/>
      </w:pPr>
    </w:p>
    <w:p w14:paraId="169EBF4B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31D6840" w14:textId="44E8E0AF" w:rsidR="00A77B3E" w:rsidRDefault="00F0196B">
      <w:pPr>
        <w:spacing w:line="360" w:lineRule="auto"/>
        <w:jc w:val="both"/>
      </w:pPr>
      <w:bookmarkStart w:id="110" w:name="OLE_LINK156"/>
      <w:bookmarkStart w:id="111" w:name="OLE_LINK157"/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hAnsi="Book Antiqua" w:cs="Book Antiqua" w:hint="eastAsia"/>
          <w:color w:val="000000"/>
          <w:lang w:eastAsia="zh-CN"/>
        </w:rPr>
        <w:t>e</w:t>
      </w:r>
      <w:r w:rsidR="001365EE">
        <w:rPr>
          <w:rFonts w:ascii="Book Antiqua" w:eastAsia="Book Antiqua" w:hAnsi="Book Antiqua" w:cs="Book Antiqua"/>
          <w:color w:val="000000"/>
        </w:rPr>
        <w:t>ating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1365EE">
        <w:rPr>
          <w:rFonts w:ascii="Book Antiqua" w:eastAsia="Book Antiqua" w:hAnsi="Book Antiqua" w:cs="Book Antiqua"/>
          <w:color w:val="000000"/>
        </w:rPr>
        <w:t>disorder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bookmarkEnd w:id="110"/>
    <w:bookmarkEnd w:id="111"/>
    <w:p w14:paraId="7A354E71" w14:textId="77777777" w:rsidR="00A77B3E" w:rsidRDefault="00A77B3E">
      <w:pPr>
        <w:spacing w:line="360" w:lineRule="auto"/>
        <w:jc w:val="both"/>
      </w:pPr>
    </w:p>
    <w:p w14:paraId="6A0F342B" w14:textId="77777777" w:rsidR="00A77B3E" w:rsidRPr="00967771" w:rsidRDefault="00F0196B" w:rsidP="0096777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67771">
        <w:rPr>
          <w:rFonts w:ascii="Book Antiqua" w:eastAsia="Book Antiqua" w:hAnsi="Book Antiqua" w:cs="Book Antiqua"/>
          <w:b/>
        </w:rPr>
        <w:t>REFERENCES</w:t>
      </w:r>
    </w:p>
    <w:p w14:paraId="64513DD8" w14:textId="1C67F1F1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12" w:name="OLE_LINK166"/>
      <w:r w:rsidRPr="0040326C">
        <w:rPr>
          <w:rFonts w:ascii="Book Antiqua" w:hAnsi="Book Antiqua"/>
        </w:rPr>
        <w:t>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Fairburn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CG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Cooper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Z,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Bohn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O'Connor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Doll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Palmer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RL.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severity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status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NOS: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implications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DSM-V.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2007;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45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1705-1715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17374360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10.1016/j.brat.2007.01.010]</w:t>
      </w:r>
    </w:p>
    <w:p w14:paraId="1BBE7AB6" w14:textId="697AB5A0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Fairburn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CG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Cooper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Z.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Therapist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competence,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therapy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therapist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training.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2011;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49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373-378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21492829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10.1016/j.brat.2011.03.005]</w:t>
      </w:r>
    </w:p>
    <w:p w14:paraId="75765987" w14:textId="3DE57905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Davison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KM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Marshall-Fabien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Gondara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Sex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differences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risk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among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psychiatric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conditions,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compulsive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behaviors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substance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use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screened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Canadian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national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sample.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Gen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Hosp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36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411-414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24856439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10.1016/j.genhosppsych.2014.04.001]</w:t>
      </w:r>
    </w:p>
    <w:p w14:paraId="58557FD6" w14:textId="1143523D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Barajas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Iglesias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B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Jáuregui</w:t>
      </w:r>
      <w:proofErr w:type="spellEnd"/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Lobera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Laporta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Herrero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Santed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Germán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MÁ.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during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adolescence: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personality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characteristics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associated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with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bulimia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Nutr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Hosp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2017;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34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1178-1184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29130718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10.20960/nh.1037]</w:t>
      </w:r>
    </w:p>
    <w:p w14:paraId="63160EE1" w14:textId="2839C5E9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American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Psychiatric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Association.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Cs/>
        </w:rPr>
        <w:t>Diagnostic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and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Statistical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Manual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of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Mental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Disorders</w:t>
      </w:r>
      <w:r w:rsidR="00AC346D" w:rsidRPr="0040326C">
        <w:rPr>
          <w:rFonts w:ascii="Book Antiqua" w:hAnsi="Book Antiqua"/>
          <w:bCs/>
        </w:rPr>
        <w:t xml:space="preserve">. </w:t>
      </w:r>
      <w:r w:rsidRPr="0040326C">
        <w:rPr>
          <w:rFonts w:ascii="Book Antiqua" w:hAnsi="Book Antiqua"/>
          <w:bCs/>
        </w:rPr>
        <w:t>4</w:t>
      </w:r>
      <w:r w:rsidRPr="0040326C">
        <w:rPr>
          <w:rFonts w:ascii="Book Antiqua" w:hAnsi="Book Antiqua"/>
          <w:bCs/>
          <w:vertAlign w:val="superscript"/>
        </w:rPr>
        <w:t>th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ed.</w:t>
      </w:r>
      <w:r w:rsidR="00AC346D" w:rsidRPr="0040326C">
        <w:rPr>
          <w:rFonts w:ascii="Book Antiqua" w:hAnsi="Book Antiqua"/>
          <w:bCs/>
        </w:rPr>
        <w:t xml:space="preserve"> </w:t>
      </w:r>
      <w:r w:rsidRPr="0040326C">
        <w:rPr>
          <w:rFonts w:ascii="Book Antiqua" w:hAnsi="Book Antiqua"/>
          <w:bCs/>
        </w:rPr>
        <w:t>Washington,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DC: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America</w:t>
      </w:r>
      <w:r w:rsidR="003512F9" w:rsidRPr="0040326C">
        <w:rPr>
          <w:rFonts w:ascii="Book Antiqua" w:hAnsi="Book Antiqua"/>
        </w:rPr>
        <w:t>n</w:t>
      </w:r>
      <w:r w:rsidR="00AC346D" w:rsidRPr="0040326C">
        <w:rPr>
          <w:rFonts w:ascii="Book Antiqua" w:hAnsi="Book Antiqua"/>
        </w:rPr>
        <w:t xml:space="preserve"> </w:t>
      </w:r>
      <w:r w:rsidR="003512F9" w:rsidRPr="0040326C">
        <w:rPr>
          <w:rFonts w:ascii="Book Antiqua" w:hAnsi="Book Antiqua"/>
        </w:rPr>
        <w:t>Psychiatric</w:t>
      </w:r>
      <w:r w:rsidR="00AC346D" w:rsidRPr="0040326C">
        <w:rPr>
          <w:rFonts w:ascii="Book Antiqua" w:hAnsi="Book Antiqua"/>
        </w:rPr>
        <w:t xml:space="preserve"> </w:t>
      </w:r>
      <w:r w:rsidR="003512F9" w:rsidRPr="0040326C">
        <w:rPr>
          <w:rFonts w:ascii="Book Antiqua" w:hAnsi="Book Antiqua"/>
        </w:rPr>
        <w:t>Association,</w:t>
      </w:r>
      <w:r w:rsidR="00AC346D" w:rsidRPr="0040326C">
        <w:rPr>
          <w:rFonts w:ascii="Book Antiqua" w:hAnsi="Book Antiqua"/>
        </w:rPr>
        <w:t xml:space="preserve"> </w:t>
      </w:r>
      <w:r w:rsidR="003512F9" w:rsidRPr="0040326C">
        <w:rPr>
          <w:rFonts w:ascii="Book Antiqua" w:hAnsi="Book Antiqua"/>
        </w:rPr>
        <w:t>2010</w:t>
      </w:r>
      <w:r w:rsidR="00FE21F6"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="00FE21F6" w:rsidRPr="0040326C">
        <w:rPr>
          <w:rFonts w:ascii="Book Antiqua" w:hAnsi="Book Antiqua"/>
        </w:rPr>
        <w:t>553-564</w:t>
      </w:r>
      <w:r w:rsidR="00AC346D" w:rsidRPr="0040326C">
        <w:rPr>
          <w:rFonts w:ascii="Book Antiqua" w:hAnsi="Book Antiqua"/>
        </w:rPr>
        <w:t xml:space="preserve"> </w:t>
      </w:r>
    </w:p>
    <w:p w14:paraId="6045BB48" w14:textId="1B766AF9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Turner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H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Tatham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Lant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Mountford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Waller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Clinicians'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concerns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about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delivering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cognitive-</w:t>
      </w:r>
      <w:proofErr w:type="spellStart"/>
      <w:r w:rsidRPr="0040326C">
        <w:rPr>
          <w:rFonts w:ascii="Book Antiqua" w:hAnsi="Book Antiqua"/>
        </w:rPr>
        <w:t>behavioural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therapy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57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38-42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24793719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10.1016/j.brat.2014.04.003]</w:t>
      </w:r>
    </w:p>
    <w:p w14:paraId="6E2EA86C" w14:textId="3BBDAAD2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Mond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JM</w:t>
      </w:r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Classification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bulimic-type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from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DSM-IV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DSM-5.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Eat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2013;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24999412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10.1186/2050-2974-1-33]</w:t>
      </w:r>
    </w:p>
    <w:p w14:paraId="0F002D53" w14:textId="4AD93AD6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Mond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JJ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PJ,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Rodgers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Owen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Mitchell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Correlates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use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purging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non-purging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methods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weight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control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community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sample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women.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Aust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N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Z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2006;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40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136-142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16476131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10.1080/j.1440-1614.2006.01760.x]</w:t>
      </w:r>
    </w:p>
    <w:p w14:paraId="14D786D2" w14:textId="1658401C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lastRenderedPageBreak/>
        <w:t>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Turner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BJ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Claes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Wilderjans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TF,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Pauwels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Dierckx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Chapman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Schoevaerts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Personality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profiles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further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evidence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clinical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utility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examining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subtypes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based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temperament.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219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157-165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24878298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10.1016/j.psychres.2014.04.036]</w:t>
      </w:r>
    </w:p>
    <w:p w14:paraId="2B5BEC93" w14:textId="5CF3C9EE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10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Arostegui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I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Esteban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García-Gutierrez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Bare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Fernández-de-Larrea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Briones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Quintana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JM;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IRYSS-COPD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Group.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Subtypes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patients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experiencing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exacerbations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COPD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associations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with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outcomes.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PLoS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One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9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e98580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24892936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10.1371/journal.pone.0098580]</w:t>
      </w:r>
    </w:p>
    <w:p w14:paraId="008F856B" w14:textId="66526779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11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Altobelli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E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Rapacchietta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Marziliano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Campagna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Profeta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VF,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Fagnano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Differences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colorectal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cancer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surveillance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epidemiology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screening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WHO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European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Region.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Oncol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Lett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2019;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17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2531-2542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30675315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10.3892/ol.2018.9851]</w:t>
      </w:r>
    </w:p>
    <w:p w14:paraId="1CFE0E53" w14:textId="4CC7C555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12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Sendín</w:t>
      </w:r>
      <w:proofErr w:type="spellEnd"/>
      <w:r w:rsidRPr="0040326C">
        <w:rPr>
          <w:rFonts w:ascii="Book Antiqua" w:hAnsi="Book Antiqua"/>
          <w:b/>
          <w:bCs/>
        </w:rPr>
        <w:t>-Hernández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MP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Ávila-</w:t>
      </w:r>
      <w:proofErr w:type="spellStart"/>
      <w:r w:rsidRPr="0040326C">
        <w:rPr>
          <w:rFonts w:ascii="Book Antiqua" w:hAnsi="Book Antiqua"/>
        </w:rPr>
        <w:t>Zarza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Sanz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García-Sánchez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Marcos-</w:t>
      </w:r>
      <w:proofErr w:type="spellStart"/>
      <w:r w:rsidRPr="0040326C">
        <w:rPr>
          <w:rFonts w:ascii="Book Antiqua" w:hAnsi="Book Antiqua"/>
        </w:rPr>
        <w:t>Vadillo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Muñoz-</w:t>
      </w:r>
      <w:proofErr w:type="spellStart"/>
      <w:r w:rsidRPr="0040326C">
        <w:rPr>
          <w:rFonts w:ascii="Book Antiqua" w:hAnsi="Book Antiqua"/>
        </w:rPr>
        <w:t>Bellido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FJ,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Laffond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Domingo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Isidoro</w:t>
      </w:r>
      <w:proofErr w:type="spellEnd"/>
      <w:r w:rsidRPr="0040326C">
        <w:rPr>
          <w:rFonts w:ascii="Book Antiqua" w:hAnsi="Book Antiqua"/>
        </w:rPr>
        <w:t>-García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Dávila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Cluster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Analysis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Identifies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Phenotypes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within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Allergic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Asthma.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Allergy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Clin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Immunol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Pract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2018;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6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955-961.e1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29133218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10.1016/j.jaip.2017.10.006]</w:t>
      </w:r>
    </w:p>
    <w:p w14:paraId="59783F53" w14:textId="3065F532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Bohn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K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Doll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Cooper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Z,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O'Connor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Palmer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RL,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Fairburn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CG.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measurement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impairment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due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psychopathology.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2008;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46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1105-1110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18710699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10.1016/j.brat.2008.06.012]</w:t>
      </w:r>
    </w:p>
    <w:p w14:paraId="4DFCAFDA" w14:textId="287277B3" w:rsidR="003561A7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  <w:lang w:val="fr-FR"/>
        </w:rPr>
        <w:t>14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b/>
          <w:bCs/>
          <w:lang w:val="fr-FR"/>
        </w:rPr>
        <w:t>Bohn</w:t>
      </w:r>
      <w:r w:rsidR="00AC346D" w:rsidRPr="0040326C">
        <w:rPr>
          <w:rFonts w:ascii="Book Antiqua" w:hAnsi="Book Antiqua"/>
          <w:b/>
          <w:bCs/>
          <w:lang w:val="fr-FR"/>
        </w:rPr>
        <w:t xml:space="preserve"> </w:t>
      </w:r>
      <w:r w:rsidRPr="0040326C">
        <w:rPr>
          <w:rFonts w:ascii="Book Antiqua" w:hAnsi="Book Antiqua"/>
          <w:b/>
          <w:bCs/>
          <w:lang w:val="fr-FR"/>
        </w:rPr>
        <w:t>K</w:t>
      </w:r>
      <w:r w:rsidRPr="0040326C">
        <w:rPr>
          <w:rFonts w:ascii="Book Antiqua" w:hAnsi="Book Antiqua"/>
          <w:lang w:val="fr-FR"/>
        </w:rPr>
        <w:t>,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Fairburn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CG.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Clinical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impairment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assessment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questionnaire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(CIA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3.0).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</w:rPr>
        <w:t>Fairburn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CG,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editor.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Cognitive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behavior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therapy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New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York: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Guilford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Press,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2008: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315-317</w:t>
      </w:r>
    </w:p>
    <w:p w14:paraId="3A855516" w14:textId="10261B06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  <w:lang w:val="es-ES"/>
        </w:rPr>
        <w:t>15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Martín</w:t>
      </w:r>
      <w:r w:rsidR="00AC346D" w:rsidRPr="0040326C">
        <w:rPr>
          <w:rFonts w:ascii="Book Antiqua" w:hAnsi="Book Antiqua"/>
          <w:b/>
          <w:bCs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J</w:t>
      </w:r>
      <w:r w:rsidRPr="0040326C">
        <w:rPr>
          <w:rFonts w:ascii="Book Antiqua" w:hAnsi="Book Antiqua"/>
          <w:lang w:val="es-ES"/>
        </w:rPr>
        <w:t>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Padierna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A,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Unzurrunzaga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A,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González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N,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Berjano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B,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Quintana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JM.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</w:rPr>
        <w:t>Adaptation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validation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Spanish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version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Clinical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Impairment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Assessment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Appetite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2015;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91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20-27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25839732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10.1016/j.appet.2015.03.031]</w:t>
      </w:r>
    </w:p>
    <w:p w14:paraId="281E0170" w14:textId="3F622E76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40326C">
        <w:rPr>
          <w:rFonts w:ascii="Book Antiqua" w:hAnsi="Book Antiqua"/>
        </w:rPr>
        <w:t>16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Lavik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NJ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Clausen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Pedersen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behaviour</w:t>
      </w:r>
      <w:proofErr w:type="spellEnd"/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drug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use,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psychopathology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parental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bonding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adolescents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Norway.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  <w:lang w:val="fr-FR"/>
        </w:rPr>
        <w:t>Acta</w:t>
      </w:r>
      <w:r w:rsidR="00AC346D" w:rsidRPr="0040326C">
        <w:rPr>
          <w:rFonts w:ascii="Book Antiqua" w:hAnsi="Book Antiqua"/>
          <w:i/>
          <w:iCs/>
          <w:lang w:val="fr-FR"/>
        </w:rPr>
        <w:t xml:space="preserve"> </w:t>
      </w:r>
      <w:r w:rsidRPr="0040326C">
        <w:rPr>
          <w:rFonts w:ascii="Book Antiqua" w:hAnsi="Book Antiqua"/>
          <w:i/>
          <w:iCs/>
          <w:lang w:val="fr-FR"/>
        </w:rPr>
        <w:t>Psychiatr</w:t>
      </w:r>
      <w:r w:rsidR="00AC346D" w:rsidRPr="0040326C">
        <w:rPr>
          <w:rFonts w:ascii="Book Antiqua" w:hAnsi="Book Antiqua"/>
          <w:i/>
          <w:iCs/>
          <w:lang w:val="fr-FR"/>
        </w:rPr>
        <w:t xml:space="preserve"> </w:t>
      </w:r>
      <w:r w:rsidRPr="0040326C">
        <w:rPr>
          <w:rFonts w:ascii="Book Antiqua" w:hAnsi="Book Antiqua"/>
          <w:i/>
          <w:iCs/>
          <w:lang w:val="fr-FR"/>
        </w:rPr>
        <w:t>Scand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1991;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b/>
          <w:bCs/>
          <w:lang w:val="fr-FR"/>
        </w:rPr>
        <w:t>84</w:t>
      </w:r>
      <w:r w:rsidRPr="0040326C">
        <w:rPr>
          <w:rFonts w:ascii="Book Antiqua" w:hAnsi="Book Antiqua"/>
          <w:lang w:val="fr-FR"/>
        </w:rPr>
        <w:t>: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387-390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[PMID: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1746292</w:t>
      </w:r>
      <w:r w:rsidR="00AC346D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DOI:</w:t>
      </w:r>
      <w:r w:rsidR="00706213" w:rsidRPr="0040326C">
        <w:rPr>
          <w:rFonts w:ascii="Book Antiqua" w:hAnsi="Book Antiqua"/>
          <w:lang w:val="fr-FR"/>
        </w:rPr>
        <w:t xml:space="preserve"> </w:t>
      </w:r>
      <w:r w:rsidRPr="0040326C">
        <w:rPr>
          <w:rFonts w:ascii="Book Antiqua" w:hAnsi="Book Antiqua"/>
          <w:lang w:val="fr-FR"/>
        </w:rPr>
        <w:t>10.1111/j.1600-0447.1991.tb03164.x]</w:t>
      </w:r>
    </w:p>
    <w:p w14:paraId="2229F45D" w14:textId="0C758301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lastRenderedPageBreak/>
        <w:t>17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Wichstrøm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L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Skogen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Øia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T.</w:t>
      </w:r>
      <w:r w:rsidR="00AC346D" w:rsidRPr="0040326C">
        <w:rPr>
          <w:rFonts w:ascii="Book Antiqua" w:hAnsi="Book Antiqua"/>
        </w:rPr>
        <w:t xml:space="preserve"> </w:t>
      </w:r>
      <w:bookmarkStart w:id="113" w:name="OLE_LINK22"/>
      <w:bookmarkStart w:id="114" w:name="OLE_LINK23"/>
      <w:r w:rsidRPr="0040326C">
        <w:rPr>
          <w:rFonts w:ascii="Book Antiqua" w:hAnsi="Book Antiqua"/>
        </w:rPr>
        <w:t>Social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cultural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factors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related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problems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among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adolescents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Norway</w:t>
      </w:r>
      <w:bookmarkEnd w:id="113"/>
      <w:bookmarkEnd w:id="114"/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</w:rPr>
        <w:t>J</w:t>
      </w:r>
      <w:r w:rsidR="00AC346D" w:rsidRPr="0040326C">
        <w:rPr>
          <w:rFonts w:ascii="Book Antiqua" w:hAnsi="Book Antiqua"/>
          <w:i/>
        </w:rPr>
        <w:t xml:space="preserve"> </w:t>
      </w:r>
      <w:proofErr w:type="spellStart"/>
      <w:r w:rsidRPr="0040326C">
        <w:rPr>
          <w:rFonts w:ascii="Book Antiqua" w:hAnsi="Book Antiqua"/>
          <w:i/>
        </w:rPr>
        <w:t>Adolesc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1994;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</w:rPr>
        <w:t>17</w:t>
      </w:r>
      <w:r w:rsidR="00A753C5"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="00A753C5" w:rsidRPr="0040326C">
        <w:rPr>
          <w:rFonts w:ascii="Book Antiqua" w:hAnsi="Book Antiqua"/>
        </w:rPr>
        <w:t>471</w:t>
      </w:r>
      <w:r w:rsidR="00AC346D" w:rsidRPr="0040326C">
        <w:rPr>
          <w:rFonts w:ascii="Book Antiqua" w:hAnsi="Book Antiqua"/>
        </w:rPr>
        <w:t xml:space="preserve"> </w:t>
      </w:r>
      <w:r w:rsidR="00A753C5" w:rsidRPr="0040326C">
        <w:rPr>
          <w:rFonts w:ascii="Book Antiqua" w:hAnsi="Book Antiqua"/>
        </w:rPr>
        <w:t>[DOI: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10.1006/jado.1994.1040]</w:t>
      </w:r>
    </w:p>
    <w:p w14:paraId="3E9062FC" w14:textId="301B3E62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18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Wichstrøm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L</w:t>
      </w:r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Social,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psychological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physical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correlates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problems.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study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general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adolescent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population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Norway.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Psychol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Med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1995;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25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567-579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7480437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10.1017/s0033291700033481]</w:t>
      </w:r>
    </w:p>
    <w:p w14:paraId="44323729" w14:textId="22BAA4A4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19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Las</w:t>
      </w:r>
      <w:r w:rsidR="00AC346D" w:rsidRPr="0040326C">
        <w:rPr>
          <w:rFonts w:ascii="Book Antiqua" w:hAnsi="Book Antiqua"/>
          <w:b/>
          <w:bCs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Hayas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Quintana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JM,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Padierna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Bilbao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Muñoz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Use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Rasch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methodology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develop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short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version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health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related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prospective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study.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Health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Qual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Life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Outcomes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2010;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8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20298556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10.1186/1477-7525-8-29]</w:t>
      </w:r>
    </w:p>
    <w:p w14:paraId="557B0306" w14:textId="499E70EB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20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Engel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SG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Adair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Las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Hayas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Abraham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Health-related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review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update.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Int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Eat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2009;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42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179-187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18949768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10.1002/eat.20602]</w:t>
      </w:r>
    </w:p>
    <w:p w14:paraId="6B2FE2EE" w14:textId="0AB903A7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Wells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A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Cartwright-Hatton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short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form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metacognitions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properties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MCQ-30.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42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385-396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14998733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10.1016/S0005-7967(03)00147-5]</w:t>
      </w:r>
    </w:p>
    <w:p w14:paraId="2721B7ED" w14:textId="1DE80497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Martín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Padierna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Unzurrunzaga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González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Berjano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Quintana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JM.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Adaptation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validation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Metacognition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(MCQ-30)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Spanish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clinical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nonclinical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samples.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Affect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167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228-234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24997225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10.1016/j.jad.2014.06.009]</w:t>
      </w:r>
    </w:p>
    <w:p w14:paraId="5399D57D" w14:textId="220CAB3C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Meyer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TJ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Miller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ML,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Metzger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Borkovec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TD.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Development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validation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Penn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State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Worry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1990;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28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487-495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2076086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10.1016/0005-7967(90)90135-6]</w:t>
      </w:r>
    </w:p>
    <w:p w14:paraId="4FA006CF" w14:textId="4DDC34AD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Nuevo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R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Montorio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Ruiz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MA.</w:t>
      </w:r>
      <w:r w:rsidR="00AC346D" w:rsidRPr="0040326C">
        <w:rPr>
          <w:rFonts w:ascii="Book Antiqua" w:hAnsi="Book Antiqua"/>
        </w:rPr>
        <w:t xml:space="preserve"> </w:t>
      </w:r>
      <w:bookmarkStart w:id="115" w:name="OLE_LINK24"/>
      <w:bookmarkStart w:id="116" w:name="OLE_LINK25"/>
      <w:r w:rsidRPr="0040326C">
        <w:rPr>
          <w:rFonts w:ascii="Book Antiqua" w:hAnsi="Book Antiqua"/>
        </w:rPr>
        <w:t>Application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Penn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State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Worry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(PSWQ)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elderly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population</w:t>
      </w:r>
      <w:bookmarkEnd w:id="115"/>
      <w:bookmarkEnd w:id="116"/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</w:rPr>
        <w:t>Ansiedad</w:t>
      </w:r>
      <w:proofErr w:type="spellEnd"/>
      <w:r w:rsidR="00AC346D" w:rsidRPr="0040326C">
        <w:rPr>
          <w:rFonts w:ascii="Book Antiqua" w:hAnsi="Book Antiqua"/>
          <w:i/>
        </w:rPr>
        <w:t xml:space="preserve"> </w:t>
      </w:r>
      <w:r w:rsidRPr="0040326C">
        <w:rPr>
          <w:rFonts w:ascii="Book Antiqua" w:hAnsi="Book Antiqua"/>
          <w:i/>
        </w:rPr>
        <w:t>y</w:t>
      </w:r>
      <w:r w:rsidR="00AC346D" w:rsidRPr="0040326C">
        <w:rPr>
          <w:rFonts w:ascii="Book Antiqua" w:hAnsi="Book Antiqua"/>
          <w:i/>
        </w:rPr>
        <w:t xml:space="preserve"> </w:t>
      </w:r>
      <w:proofErr w:type="spellStart"/>
      <w:r w:rsidRPr="0040326C">
        <w:rPr>
          <w:rFonts w:ascii="Book Antiqua" w:hAnsi="Book Antiqua"/>
          <w:i/>
        </w:rPr>
        <w:t>Estrés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2002;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</w:rPr>
        <w:t>8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157-172</w:t>
      </w:r>
      <w:r w:rsidR="00AC346D" w:rsidRPr="0040326C">
        <w:rPr>
          <w:rFonts w:ascii="Book Antiqua" w:hAnsi="Book Antiqua"/>
        </w:rPr>
        <w:t xml:space="preserve"> </w:t>
      </w:r>
    </w:p>
    <w:p w14:paraId="49320A57" w14:textId="27E39079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Fresco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DM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Heimberg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RG,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Mennin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DS,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Turk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CL.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Confirmatory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factor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analysis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Penn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State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Worry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Questionnaire.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2002;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40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313-323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11863241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10.1016/s0005-7967(00)00113-3]</w:t>
      </w:r>
    </w:p>
    <w:p w14:paraId="1FC38EF6" w14:textId="07F59B86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lastRenderedPageBreak/>
        <w:t>26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Sandín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B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Chorot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Valiente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Lostao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L.</w:t>
      </w:r>
      <w:r w:rsidR="00AC346D" w:rsidRPr="0040326C">
        <w:rPr>
          <w:rFonts w:ascii="Book Antiqua" w:hAnsi="Book Antiqua"/>
        </w:rPr>
        <w:t xml:space="preserve"> </w:t>
      </w:r>
      <w:bookmarkStart w:id="117" w:name="OLE_LINK26"/>
      <w:bookmarkStart w:id="118" w:name="OLE_LINK27"/>
      <w:r w:rsidRPr="0040326C">
        <w:rPr>
          <w:rFonts w:ascii="Book Antiqua" w:hAnsi="Book Antiqua"/>
        </w:rPr>
        <w:t>Spanish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validation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PSWQ: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Factor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structure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psychometric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properties</w:t>
      </w:r>
      <w:bookmarkEnd w:id="117"/>
      <w:bookmarkEnd w:id="118"/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</w:rPr>
        <w:t>Rev</w:t>
      </w:r>
      <w:r w:rsidR="00AC346D" w:rsidRPr="0040326C">
        <w:rPr>
          <w:rFonts w:ascii="Book Antiqua" w:hAnsi="Book Antiqua"/>
          <w:i/>
        </w:rPr>
        <w:t xml:space="preserve"> </w:t>
      </w:r>
      <w:proofErr w:type="spellStart"/>
      <w:r w:rsidRPr="0040326C">
        <w:rPr>
          <w:rFonts w:ascii="Book Antiqua" w:hAnsi="Book Antiqua"/>
          <w:i/>
        </w:rPr>
        <w:t>Psicopatol</w:t>
      </w:r>
      <w:proofErr w:type="spellEnd"/>
      <w:r w:rsidR="00AC346D" w:rsidRPr="0040326C">
        <w:rPr>
          <w:rFonts w:ascii="Book Antiqua" w:hAnsi="Book Antiqua"/>
          <w:i/>
        </w:rPr>
        <w:t xml:space="preserve"> </w:t>
      </w:r>
      <w:proofErr w:type="spellStart"/>
      <w:r w:rsidRPr="0040326C">
        <w:rPr>
          <w:rFonts w:ascii="Book Antiqua" w:hAnsi="Book Antiqua"/>
          <w:i/>
        </w:rPr>
        <w:t>Psicol</w:t>
      </w:r>
      <w:proofErr w:type="spellEnd"/>
      <w:r w:rsidR="00AC346D" w:rsidRPr="0040326C">
        <w:rPr>
          <w:rFonts w:ascii="Book Antiqua" w:hAnsi="Book Antiqua"/>
          <w:i/>
        </w:rPr>
        <w:t xml:space="preserve"> </w:t>
      </w:r>
      <w:proofErr w:type="spellStart"/>
      <w:r w:rsidRPr="0040326C">
        <w:rPr>
          <w:rFonts w:ascii="Book Antiqua" w:hAnsi="Book Antiqua"/>
          <w:i/>
        </w:rPr>
        <w:t>Clín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2009;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</w:rPr>
        <w:t>14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107-122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10.5944/rppc.vol.14.num.2.2009.4070]</w:t>
      </w:r>
    </w:p>
    <w:p w14:paraId="2C5047AA" w14:textId="1C6ED7ED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Ward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JH.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Hierarchical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grouping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optimize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objective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function.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</w:rPr>
        <w:t>J</w:t>
      </w:r>
      <w:r w:rsidR="00AC346D" w:rsidRPr="0040326C">
        <w:rPr>
          <w:rFonts w:ascii="Book Antiqua" w:hAnsi="Book Antiqua"/>
          <w:i/>
        </w:rPr>
        <w:t xml:space="preserve"> </w:t>
      </w:r>
      <w:r w:rsidRPr="0040326C">
        <w:rPr>
          <w:rFonts w:ascii="Book Antiqua" w:hAnsi="Book Antiqua"/>
          <w:i/>
        </w:rPr>
        <w:t>Am</w:t>
      </w:r>
      <w:r w:rsidR="00AC346D" w:rsidRPr="0040326C">
        <w:rPr>
          <w:rFonts w:ascii="Book Antiqua" w:hAnsi="Book Antiqua"/>
          <w:i/>
        </w:rPr>
        <w:t xml:space="preserve"> </w:t>
      </w:r>
      <w:r w:rsidRPr="0040326C">
        <w:rPr>
          <w:rFonts w:ascii="Book Antiqua" w:hAnsi="Book Antiqua"/>
          <w:i/>
        </w:rPr>
        <w:t>Stat</w:t>
      </w:r>
      <w:r w:rsidR="00AC346D" w:rsidRPr="0040326C">
        <w:rPr>
          <w:rFonts w:ascii="Book Antiqua" w:hAnsi="Book Antiqua"/>
          <w:i/>
        </w:rPr>
        <w:t xml:space="preserve"> </w:t>
      </w:r>
      <w:r w:rsidRPr="0040326C">
        <w:rPr>
          <w:rFonts w:ascii="Book Antiqua" w:hAnsi="Book Antiqua"/>
          <w:i/>
        </w:rPr>
        <w:t>Assoc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1963;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</w:rPr>
        <w:t>58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236</w:t>
      </w:r>
      <w:r w:rsidR="00AC346D" w:rsidRPr="0040326C">
        <w:rPr>
          <w:rFonts w:ascii="Book Antiqua" w:hAnsi="Book Antiqua"/>
        </w:rPr>
        <w:t>-2</w:t>
      </w:r>
      <w:r w:rsidRPr="0040326C">
        <w:rPr>
          <w:rFonts w:ascii="Book Antiqua" w:hAnsi="Book Antiqua"/>
        </w:rPr>
        <w:t>44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[DOI:</w:t>
      </w:r>
      <w:r w:rsidR="00AC346D" w:rsidRPr="0040326C">
        <w:rPr>
          <w:rFonts w:ascii="Book Antiqua" w:hAnsi="Book Antiqua" w:hint="eastAsia"/>
        </w:rPr>
        <w:t xml:space="preserve"> </w:t>
      </w:r>
      <w:r w:rsidRPr="0040326C">
        <w:rPr>
          <w:rFonts w:ascii="Book Antiqua" w:hAnsi="Book Antiqua"/>
        </w:rPr>
        <w:t>10.1080/01621459.1963.10500845]</w:t>
      </w:r>
    </w:p>
    <w:p w14:paraId="1EDA0580" w14:textId="0521713C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28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Winkler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LA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Christiansen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Lichtenstein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Hansen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NB,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Bilenberg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Støving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RK.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meta-analysis.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219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1-9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24857566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10.1016/j.psychres.2014.05.002]</w:t>
      </w:r>
    </w:p>
    <w:p w14:paraId="2D11B094" w14:textId="0452DA1E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  <w:lang w:val="es-ES"/>
        </w:rPr>
        <w:t>29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de</w:t>
      </w:r>
      <w:r w:rsidR="00AC346D" w:rsidRPr="0040326C">
        <w:rPr>
          <w:rFonts w:ascii="Book Antiqua" w:hAnsi="Book Antiqua"/>
          <w:b/>
          <w:bCs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la</w:t>
      </w:r>
      <w:r w:rsidR="00AC346D" w:rsidRPr="0040326C">
        <w:rPr>
          <w:rFonts w:ascii="Book Antiqua" w:hAnsi="Book Antiqua"/>
          <w:b/>
          <w:bCs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Rie</w:t>
      </w:r>
      <w:r w:rsidR="00AC346D" w:rsidRPr="0040326C">
        <w:rPr>
          <w:rFonts w:ascii="Book Antiqua" w:hAnsi="Book Antiqua"/>
          <w:b/>
          <w:bCs/>
          <w:lang w:val="es-ES"/>
        </w:rPr>
        <w:t xml:space="preserve"> </w:t>
      </w:r>
      <w:r w:rsidRPr="0040326C">
        <w:rPr>
          <w:rFonts w:ascii="Book Antiqua" w:hAnsi="Book Antiqua"/>
          <w:b/>
          <w:bCs/>
          <w:lang w:val="es-ES"/>
        </w:rPr>
        <w:t>SM</w:t>
      </w:r>
      <w:r w:rsidRPr="0040326C">
        <w:rPr>
          <w:rFonts w:ascii="Book Antiqua" w:hAnsi="Book Antiqua"/>
          <w:lang w:val="es-ES"/>
        </w:rPr>
        <w:t>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Noordenbos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G,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van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Furth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  <w:lang w:val="es-ES"/>
        </w:rPr>
        <w:t>EF.</w:t>
      </w:r>
      <w:r w:rsidR="00AC346D" w:rsidRPr="0040326C">
        <w:rPr>
          <w:rFonts w:ascii="Book Antiqua" w:hAnsi="Book Antiqua"/>
          <w:lang w:val="es-ES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Qual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Life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2005;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14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1511-1522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16110931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10.1007/s11136-005-0585-0]</w:t>
      </w:r>
    </w:p>
    <w:p w14:paraId="1AAFF6A2" w14:textId="4CE19A52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30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DeJong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H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Oldershaw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Sternheim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Samarawickrema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Kenyon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MD,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Broadbent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Lavender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Startup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Treasure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Schmidt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bulimia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not-otherwise-specified.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Eat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2013;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43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24999421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10.1186/2050-2974-1-43]</w:t>
      </w:r>
    </w:p>
    <w:p w14:paraId="6B9568A9" w14:textId="3FBC0959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31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Steinhausen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HC</w:t>
      </w:r>
      <w:r w:rsidRPr="0040326C">
        <w:rPr>
          <w:rFonts w:ascii="Book Antiqua" w:hAnsi="Book Antiqua"/>
        </w:rPr>
        <w:t>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outcome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century.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Am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2002;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159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1284-1293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12153817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10.1176/appi.ajp.159.8.1284]</w:t>
      </w:r>
    </w:p>
    <w:p w14:paraId="5DDD03FE" w14:textId="07576A06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Moser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CM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Lobato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MI,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Rosa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AR,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Thomé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Ribar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Primo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Santos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AC,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Brunstein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MG.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Impairment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psychosocial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functioning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patients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with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different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subtypes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Trends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Psychother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2013;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35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111-118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25923301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10.1590/s2237-60892013000200004]</w:t>
      </w:r>
    </w:p>
    <w:p w14:paraId="02EF16FF" w14:textId="466311FC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Mond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J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Rodgers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Korten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Owen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Beumont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Disability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associated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with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community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cases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commonly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occurring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Aust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N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Z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Public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Health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2004;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28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246-251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15707171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10.1111/j.1467-842x.2004.tb00703.x]</w:t>
      </w:r>
    </w:p>
    <w:p w14:paraId="2951E172" w14:textId="766A421B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34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Mond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JM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PJ,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Rodgers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Owen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Beumont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PJ.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Assessing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quality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life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patients.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Qual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Life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2005;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14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171-178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15789951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10.1007/s11136-004-2657-y]</w:t>
      </w:r>
    </w:p>
    <w:p w14:paraId="45429DB8" w14:textId="4D9C6A01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Williams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S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Reid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Understanding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experience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ambivalence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maintainer's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perspective.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Psychol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Health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2010;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25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551-567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20204933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10.1080/08870440802617629]</w:t>
      </w:r>
    </w:p>
    <w:p w14:paraId="27A97B61" w14:textId="49C63120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lastRenderedPageBreak/>
        <w:t>36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Fairburn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CG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Bohn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NOS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(EDNOS):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example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troublesome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"not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otherwise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specified"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(NOS)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category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DSM-IV.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Behav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Res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Ther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2005;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43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691-701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15890163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10.1016/j.brat.2004.06.011]</w:t>
      </w:r>
    </w:p>
    <w:p w14:paraId="2BEF026B" w14:textId="514C55F1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Fairburn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CG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Harrison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PJ.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Eating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disorders.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Lancet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2003;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361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407-416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12573387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4B4124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10.1016/S0140-6736(03)12378-1]</w:t>
      </w:r>
    </w:p>
    <w:p w14:paraId="0B3C95F8" w14:textId="1C9F863A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Herzog</w:t>
      </w:r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DB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Keller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MB,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Sacks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NR,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Yeh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CJ,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Lavori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PW.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Psychiatric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comorbidity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treatment-seeking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anorexics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bulimics.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Am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Acad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Child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Adolesc</w:t>
      </w:r>
      <w:proofErr w:type="spellEnd"/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Psychiatry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1992;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31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810-818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1400111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10.1097/00004583-199307000-00020]</w:t>
      </w:r>
    </w:p>
    <w:p w14:paraId="2E520F6E" w14:textId="0464DC6D" w:rsidR="00967771" w:rsidRPr="0040326C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39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van</w:t>
      </w:r>
      <w:r w:rsidR="00AC346D" w:rsidRPr="0040326C">
        <w:rPr>
          <w:rFonts w:ascii="Book Antiqua" w:hAnsi="Book Antiqua"/>
          <w:b/>
          <w:bCs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Hoeken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D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Veling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W,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Sinke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Mitchell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JE,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Hoek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HW.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The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validity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utility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of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subtyping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bulimia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Int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J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Eat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2009;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42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595-602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19621467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10.1002/eat.20724]</w:t>
      </w:r>
    </w:p>
    <w:p w14:paraId="1D26BB9D" w14:textId="5C59B89F" w:rsidR="00967771" w:rsidRPr="00967771" w:rsidRDefault="00967771" w:rsidP="0096777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0326C">
        <w:rPr>
          <w:rFonts w:ascii="Book Antiqua" w:hAnsi="Book Antiqua"/>
        </w:rPr>
        <w:t>40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  <w:b/>
          <w:bCs/>
        </w:rPr>
        <w:t>Errichiello</w:t>
      </w:r>
      <w:proofErr w:type="spellEnd"/>
      <w:r w:rsidR="00AC346D" w:rsidRPr="0040326C">
        <w:rPr>
          <w:rFonts w:ascii="Book Antiqua" w:hAnsi="Book Antiqua"/>
          <w:b/>
          <w:bCs/>
        </w:rPr>
        <w:t xml:space="preserve"> </w:t>
      </w:r>
      <w:r w:rsidRPr="0040326C">
        <w:rPr>
          <w:rFonts w:ascii="Book Antiqua" w:hAnsi="Book Antiqua"/>
          <w:b/>
          <w:bCs/>
        </w:rPr>
        <w:t>L</w:t>
      </w:r>
      <w:r w:rsidRPr="0040326C">
        <w:rPr>
          <w:rFonts w:ascii="Book Antiqua" w:hAnsi="Book Antiqua"/>
        </w:rPr>
        <w:t>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Iodice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Bruzzese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Gherghi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M,</w:t>
      </w:r>
      <w:r w:rsidR="00AC346D" w:rsidRPr="0040326C">
        <w:rPr>
          <w:rFonts w:ascii="Book Antiqua" w:hAnsi="Book Antiqua"/>
        </w:rPr>
        <w:t xml:space="preserve"> </w:t>
      </w:r>
      <w:proofErr w:type="spellStart"/>
      <w:r w:rsidRPr="0040326C">
        <w:rPr>
          <w:rFonts w:ascii="Book Antiqua" w:hAnsi="Book Antiqua"/>
        </w:rPr>
        <w:t>Senatore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Prognostic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factors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and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outcome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in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anorexia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nervosa: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a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follow-up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study.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i/>
          <w:iCs/>
        </w:rPr>
        <w:t>Eat</w:t>
      </w:r>
      <w:r w:rsidR="00AC346D" w:rsidRPr="0040326C">
        <w:rPr>
          <w:rFonts w:ascii="Book Antiqua" w:hAnsi="Book Antiqua"/>
          <w:i/>
          <w:iCs/>
        </w:rPr>
        <w:t xml:space="preserve"> </w:t>
      </w:r>
      <w:r w:rsidRPr="0040326C">
        <w:rPr>
          <w:rFonts w:ascii="Book Antiqua" w:hAnsi="Book Antiqua"/>
          <w:i/>
          <w:iCs/>
        </w:rPr>
        <w:t>Weight</w:t>
      </w:r>
      <w:r w:rsidR="00AC346D" w:rsidRPr="0040326C">
        <w:rPr>
          <w:rFonts w:ascii="Book Antiqua" w:hAnsi="Book Antiqua"/>
          <w:i/>
          <w:iCs/>
        </w:rPr>
        <w:t xml:space="preserve"> </w:t>
      </w:r>
      <w:proofErr w:type="spellStart"/>
      <w:r w:rsidRPr="0040326C">
        <w:rPr>
          <w:rFonts w:ascii="Book Antiqua" w:hAnsi="Book Antiqua"/>
          <w:i/>
          <w:iCs/>
        </w:rPr>
        <w:t>Disord</w:t>
      </w:r>
      <w:proofErr w:type="spellEnd"/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2016;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  <w:b/>
          <w:bCs/>
        </w:rPr>
        <w:t>21</w:t>
      </w:r>
      <w:r w:rsidRPr="0040326C">
        <w:rPr>
          <w:rFonts w:ascii="Book Antiqua" w:hAnsi="Book Antiqua"/>
        </w:rPr>
        <w:t>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73-82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[PMID: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26253365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DOI:</w:t>
      </w:r>
      <w:r w:rsidR="00AC346D" w:rsidRPr="0040326C">
        <w:rPr>
          <w:rFonts w:ascii="Book Antiqua" w:hAnsi="Book Antiqua"/>
        </w:rPr>
        <w:t xml:space="preserve"> </w:t>
      </w:r>
      <w:r w:rsidRPr="0040326C">
        <w:rPr>
          <w:rFonts w:ascii="Book Antiqua" w:hAnsi="Book Antiqua"/>
        </w:rPr>
        <w:t>10.1007/s40519-015-0211-2]</w:t>
      </w:r>
    </w:p>
    <w:bookmarkEnd w:id="112"/>
    <w:p w14:paraId="71F848E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1C213" w14:textId="7777777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D4F2BFF" w14:textId="7F9CA0C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Galdakao-Usansolo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315787FD" w14:textId="77777777" w:rsidR="00A77B3E" w:rsidRDefault="00A77B3E">
      <w:pPr>
        <w:spacing w:line="360" w:lineRule="auto"/>
        <w:jc w:val="both"/>
      </w:pPr>
    </w:p>
    <w:p w14:paraId="0608D127" w14:textId="388395AE" w:rsidR="00A77B3E" w:rsidRPr="00AC346D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ClinicalTrials.gov,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identifier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NCT02483117.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AC346D">
        <w:rPr>
          <w:rFonts w:ascii="Book Antiqua" w:eastAsia="Book Antiqua" w:hAnsi="Book Antiqua" w:cs="Book Antiqua"/>
          <w:color w:val="000000"/>
          <w:szCs w:val="22"/>
        </w:rPr>
        <w:t>https://clinicaltrials.gov/ct2/show/NCT02483117.</w:t>
      </w:r>
    </w:p>
    <w:p w14:paraId="1B4C6949" w14:textId="77777777" w:rsidR="00A77B3E" w:rsidRDefault="00A77B3E">
      <w:pPr>
        <w:spacing w:line="360" w:lineRule="auto"/>
        <w:jc w:val="both"/>
      </w:pPr>
    </w:p>
    <w:p w14:paraId="5D6FDE20" w14:textId="37418BA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19" w:name="OLE_LINK158"/>
      <w:bookmarkStart w:id="120" w:name="OLE_LINK159"/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bookmarkEnd w:id="119"/>
    <w:bookmarkEnd w:id="120"/>
    <w:p w14:paraId="27A94BD7" w14:textId="77777777" w:rsidR="00A77B3E" w:rsidRDefault="00A77B3E">
      <w:pPr>
        <w:spacing w:line="360" w:lineRule="auto"/>
        <w:jc w:val="both"/>
      </w:pPr>
    </w:p>
    <w:p w14:paraId="24CF4542" w14:textId="741B429E" w:rsidR="00A77B3E" w:rsidRPr="006C01C7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conflicts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AC346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disclose</w:t>
      </w:r>
      <w:r w:rsidR="006C01C7"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</w:p>
    <w:p w14:paraId="3EA0B9C3" w14:textId="77777777" w:rsidR="00A77B3E" w:rsidRDefault="00A77B3E">
      <w:pPr>
        <w:spacing w:line="360" w:lineRule="auto"/>
        <w:jc w:val="both"/>
      </w:pPr>
    </w:p>
    <w:p w14:paraId="37033DF0" w14:textId="2DF6A527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</w:p>
    <w:p w14:paraId="126C00B3" w14:textId="77777777" w:rsidR="00A77B3E" w:rsidRDefault="00A77B3E">
      <w:pPr>
        <w:spacing w:line="360" w:lineRule="auto"/>
        <w:jc w:val="both"/>
      </w:pPr>
    </w:p>
    <w:p w14:paraId="546384B4" w14:textId="38117CD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1" w:name="OLE_LINK160"/>
      <w:bookmarkStart w:id="122" w:name="OLE_LINK161"/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statement,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CONSORT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2010</w:t>
      </w:r>
      <w:r w:rsidR="00AC346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statement.</w:t>
      </w:r>
      <w:bookmarkEnd w:id="121"/>
      <w:bookmarkEnd w:id="122"/>
    </w:p>
    <w:p w14:paraId="08E6D7A5" w14:textId="77777777" w:rsidR="00A77B3E" w:rsidRDefault="00A77B3E">
      <w:pPr>
        <w:spacing w:line="360" w:lineRule="auto"/>
        <w:jc w:val="both"/>
      </w:pPr>
    </w:p>
    <w:p w14:paraId="1AEB77C9" w14:textId="5A14023A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34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5F1F41" w14:textId="77777777" w:rsidR="00A77B3E" w:rsidRDefault="00A77B3E">
      <w:pPr>
        <w:spacing w:line="360" w:lineRule="auto"/>
        <w:jc w:val="both"/>
      </w:pPr>
    </w:p>
    <w:p w14:paraId="1A3ED429" w14:textId="6079B9A2" w:rsidR="00A77B3E" w:rsidRDefault="00F0196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6C01C7">
        <w:rPr>
          <w:rFonts w:ascii="Book Antiqua" w:eastAsia="Book Antiqua" w:hAnsi="Book Antiqua" w:cs="Book Antiqua"/>
          <w:color w:val="000000"/>
        </w:rPr>
        <w:t>manuscript</w:t>
      </w:r>
    </w:p>
    <w:p w14:paraId="38D35697" w14:textId="77777777" w:rsidR="00AC346D" w:rsidRDefault="00AC346D">
      <w:pPr>
        <w:spacing w:line="360" w:lineRule="auto"/>
        <w:jc w:val="both"/>
      </w:pPr>
    </w:p>
    <w:p w14:paraId="775DF0AC" w14:textId="1EADB76C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Corresponding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icial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Psychologists,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No.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BI02843.</w:t>
      </w:r>
    </w:p>
    <w:p w14:paraId="69E6F722" w14:textId="77777777" w:rsidR="00A77B3E" w:rsidRDefault="00A77B3E">
      <w:pPr>
        <w:spacing w:line="360" w:lineRule="auto"/>
        <w:jc w:val="both"/>
      </w:pPr>
    </w:p>
    <w:p w14:paraId="5CA3CEE8" w14:textId="663BBD93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3458847" w14:textId="1E7DF29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D89D824" w14:textId="1CAEA0D7" w:rsidR="00A77B3E" w:rsidRDefault="00F0196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7FCD" w:rsidRPr="004A430A">
        <w:rPr>
          <w:rFonts w:ascii="Book Antiqua" w:eastAsia="Book Antiqua" w:hAnsi="Book Antiqua" w:cs="Book Antiqua"/>
          <w:bCs/>
          <w:color w:val="000000"/>
        </w:rPr>
        <w:t>June 16, 2021</w:t>
      </w:r>
    </w:p>
    <w:p w14:paraId="5C35E0CD" w14:textId="77777777" w:rsidR="00A77B3E" w:rsidRDefault="00A77B3E">
      <w:pPr>
        <w:spacing w:line="360" w:lineRule="auto"/>
        <w:jc w:val="both"/>
      </w:pPr>
    </w:p>
    <w:p w14:paraId="19FDFEE7" w14:textId="10871209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</w:p>
    <w:p w14:paraId="4028A302" w14:textId="7303B0CF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72025B51" w14:textId="32572EA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76193A" w14:textId="54D6552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0B2A800" w14:textId="206EAA0B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E3F159" w14:textId="1F2425ED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3AECC01" w14:textId="2D549E01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D53921" w14:textId="298E7D5E" w:rsidR="00A77B3E" w:rsidRDefault="00F0196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FD56B7" w14:textId="77777777" w:rsidR="00A77B3E" w:rsidRDefault="00A77B3E">
      <w:pPr>
        <w:spacing w:line="360" w:lineRule="auto"/>
        <w:jc w:val="both"/>
      </w:pPr>
    </w:p>
    <w:p w14:paraId="12F49F5F" w14:textId="71822A72" w:rsidR="00DC699F" w:rsidRPr="0082133E" w:rsidRDefault="00F0196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Crenn</w:t>
      </w:r>
      <w:proofErr w:type="spellEnd"/>
      <w:r w:rsidR="00AC346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Zhang</w:t>
      </w:r>
      <w:r w:rsidR="00AC346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C01C7">
        <w:rPr>
          <w:rFonts w:ascii="Book Antiqua" w:hAnsi="Book Antiqua" w:cs="Book Antiqua" w:hint="eastAsia"/>
          <w:color w:val="000000"/>
          <w:lang w:eastAsia="zh-CN"/>
        </w:rPr>
        <w:t>H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01C7">
        <w:rPr>
          <w:rFonts w:ascii="Book Antiqua" w:eastAsia="Book Antiqua" w:hAnsi="Book Antiqua" w:cs="Book Antiqua"/>
          <w:b/>
          <w:color w:val="000000"/>
        </w:rPr>
        <w:t>L-Editor: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C34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133E" w:rsidRPr="0082133E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4D92C0C6" w14:textId="605B5790" w:rsidR="00A77B3E" w:rsidRDefault="00DC69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AC346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11FA4DCA" w14:textId="77777777" w:rsidR="00DC699F" w:rsidRDefault="00347A4B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63FBFFD" wp14:editId="16B532BE">
            <wp:extent cx="6561360" cy="330223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8" cy="330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6FA66" w14:textId="52446872" w:rsidR="00F330B7" w:rsidRDefault="00347A4B" w:rsidP="00347A4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23" w:name="OLE_LINK162"/>
      <w:bookmarkStart w:id="124" w:name="OLE_LINK163"/>
      <w:r w:rsidRPr="00347A4B">
        <w:rPr>
          <w:rFonts w:ascii="Book Antiqua" w:hAnsi="Book Antiqua"/>
          <w:b/>
          <w:lang w:eastAsia="zh-CN"/>
        </w:rPr>
        <w:t>Figure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1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Graphical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displays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of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two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factors/components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derived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from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multiple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correspondence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347A4B">
        <w:rPr>
          <w:rFonts w:ascii="Book Antiqua" w:hAnsi="Book Antiqua"/>
          <w:b/>
          <w:lang w:eastAsia="zh-CN"/>
        </w:rPr>
        <w:t>analysis.</w:t>
      </w:r>
      <w:r w:rsidR="00AC346D">
        <w:rPr>
          <w:rFonts w:ascii="Book Antiqua" w:hAnsi="Book Antiqua" w:hint="eastAsia"/>
          <w:b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Active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variables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(sociodem</w:t>
      </w:r>
      <w:r>
        <w:rPr>
          <w:rFonts w:ascii="Book Antiqua" w:hAnsi="Book Antiqua"/>
          <w:lang w:eastAsia="zh-CN"/>
        </w:rPr>
        <w:t>ographic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variables).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Age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25,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26-35,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35)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25" w:name="OLE_LINK28"/>
      <w:bookmarkStart w:id="126" w:name="OLE_LINK29"/>
      <w:r w:rsidRPr="00347A4B">
        <w:rPr>
          <w:rFonts w:ascii="Book Antiqua" w:hAnsi="Book Antiqua"/>
          <w:lang w:eastAsia="zh-CN"/>
        </w:rPr>
        <w:t>Marital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bookmarkEnd w:id="125"/>
      <w:bookmarkEnd w:id="126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(single,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spouse/partner,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divorced/widow(er);</w:t>
      </w:r>
      <w:bookmarkStart w:id="127" w:name="OLE_LINK30"/>
      <w:bookmarkStart w:id="128" w:name="OLE_LINK31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level</w:t>
      </w:r>
      <w:bookmarkEnd w:id="127"/>
      <w:bookmarkEnd w:id="128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(primary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secondary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higher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education);</w:t>
      </w:r>
      <w:r w:rsidR="00AC346D">
        <w:rPr>
          <w:rFonts w:ascii="Book Antiqua" w:hAnsi="Book Antiqua"/>
          <w:lang w:eastAsia="zh-CN"/>
        </w:rPr>
        <w:t xml:space="preserve"> </w:t>
      </w:r>
      <w:bookmarkStart w:id="129" w:name="OLE_LINK32"/>
      <w:bookmarkStart w:id="130" w:name="OLE_LINK33"/>
      <w:r w:rsidRPr="00347A4B">
        <w:rPr>
          <w:rFonts w:ascii="Book Antiqua" w:hAnsi="Book Antiqua"/>
          <w:lang w:eastAsia="zh-CN"/>
        </w:rPr>
        <w:t>Employment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bookmarkEnd w:id="129"/>
      <w:bookmarkEnd w:id="130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(employed,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unemployed,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student,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disabled,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non-paid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work/housewife);</w:t>
      </w:r>
      <w:r w:rsidR="00AC346D">
        <w:rPr>
          <w:rFonts w:ascii="Book Antiqua" w:hAnsi="Book Antiqua"/>
          <w:lang w:eastAsia="zh-CN"/>
        </w:rPr>
        <w:t xml:space="preserve"> </w:t>
      </w:r>
      <w:bookmarkStart w:id="131" w:name="OLE_LINK34"/>
      <w:bookmarkStart w:id="132" w:name="OLE_LINK35"/>
      <w:r w:rsidRPr="00347A4B">
        <w:rPr>
          <w:rFonts w:ascii="Book Antiqua" w:hAnsi="Book Antiqua"/>
          <w:lang w:eastAsia="zh-CN"/>
        </w:rPr>
        <w:t>Living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situation</w:t>
      </w:r>
      <w:bookmarkEnd w:id="131"/>
      <w:bookmarkEnd w:id="132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(alone,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partner/children,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friends,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parents/siblings).</w:t>
      </w:r>
      <w:r w:rsidR="00AC346D">
        <w:rPr>
          <w:rFonts w:ascii="Book Antiqua" w:hAnsi="Book Antiqua"/>
          <w:lang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Active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variables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(questionnaires).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3" w:name="OLE_LINK36"/>
      <w:r w:rsidRPr="003561A7">
        <w:rPr>
          <w:rFonts w:ascii="Book Antiqua" w:hAnsi="Book Antiqua"/>
          <w:lang w:val="fr-FR" w:eastAsia="zh-CN"/>
        </w:rPr>
        <w:t>Metacognitions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questionnaire</w:t>
      </w:r>
      <w:bookmarkEnd w:id="133"/>
      <w:r w:rsidRPr="003561A7">
        <w:rPr>
          <w:rFonts w:ascii="Book Antiqua" w:hAnsi="Book Antiqua"/>
          <w:lang w:val="fr-FR" w:eastAsia="zh-CN"/>
        </w:rPr>
        <w:t>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57,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58-75,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2: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&gt;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75).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Clinical</w:t>
      </w:r>
      <w:r w:rsidR="00AC346D">
        <w:rPr>
          <w:rFonts w:ascii="Book Antiqua" w:hAnsi="Book Antiqua"/>
          <w:lang w:val="fr-FR" w:eastAsia="zh-CN"/>
        </w:rPr>
        <w:t xml:space="preserve"> </w:t>
      </w:r>
      <w:r w:rsidR="000736FF" w:rsidRPr="003561A7">
        <w:rPr>
          <w:rFonts w:ascii="Book Antiqua" w:hAnsi="Book Antiqua"/>
          <w:lang w:val="fr-FR" w:eastAsia="zh-CN"/>
        </w:rPr>
        <w:t>impairment</w:t>
      </w:r>
      <w:r w:rsidR="00AC346D">
        <w:rPr>
          <w:rFonts w:ascii="Book Antiqua" w:hAnsi="Book Antiqua"/>
          <w:lang w:val="fr-FR" w:eastAsia="zh-CN"/>
        </w:rPr>
        <w:t xml:space="preserve"> </w:t>
      </w:r>
      <w:r w:rsidR="000736FF" w:rsidRPr="003561A7">
        <w:rPr>
          <w:rFonts w:ascii="Book Antiqua" w:hAnsi="Book Antiqua"/>
          <w:lang w:val="fr-FR" w:eastAsia="zh-CN"/>
        </w:rPr>
        <w:t>assessm</w:t>
      </w:r>
      <w:r w:rsidRPr="003561A7">
        <w:rPr>
          <w:rFonts w:ascii="Book Antiqua" w:hAnsi="Book Antiqua"/>
          <w:lang w:val="fr-FR" w:eastAsia="zh-CN"/>
        </w:rPr>
        <w:t>ent,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16,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≥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16);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4" w:name="OLE_LINK38"/>
      <w:r w:rsidRPr="003561A7">
        <w:rPr>
          <w:rFonts w:ascii="Book Antiqua" w:hAnsi="Book Antiqua"/>
          <w:lang w:val="fr-FR" w:eastAsia="zh-CN"/>
        </w:rPr>
        <w:t>Eating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attitudes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test,</w:t>
      </w:r>
      <w:bookmarkEnd w:id="134"/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(0: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≤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8,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1:</w:t>
      </w:r>
      <w:r w:rsidR="00AC346D">
        <w:rPr>
          <w:rFonts w:ascii="Book Antiqua" w:hAnsi="Book Antiqu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≥</w:t>
      </w:r>
      <w:r w:rsidR="00AC346D">
        <w:rPr>
          <w:rFonts w:ascii="Book Antiqua" w:hAnsi="Book Antiqua" w:hint="eastAsia"/>
          <w:lang w:val="fr-FR" w:eastAsia="zh-CN"/>
        </w:rPr>
        <w:t xml:space="preserve"> </w:t>
      </w:r>
      <w:r w:rsidRPr="003561A7">
        <w:rPr>
          <w:rFonts w:ascii="Book Antiqua" w:hAnsi="Book Antiqua"/>
          <w:lang w:val="fr-FR" w:eastAsia="zh-CN"/>
        </w:rPr>
        <w:t>8).</w:t>
      </w:r>
      <w:r w:rsidR="00AC346D">
        <w:rPr>
          <w:rFonts w:ascii="Book Antiqua" w:hAnsi="Book Antiqua"/>
          <w:lang w:val="fr-FR" w:eastAsia="zh-CN"/>
        </w:rPr>
        <w:t xml:space="preserve"> </w:t>
      </w:r>
      <w:bookmarkStart w:id="135" w:name="OLE_LINK39"/>
      <w:r w:rsidRPr="00347A4B">
        <w:rPr>
          <w:rFonts w:ascii="Book Antiqua" w:hAnsi="Book Antiqua"/>
          <w:lang w:eastAsia="zh-CN"/>
        </w:rPr>
        <w:t>Health-</w:t>
      </w:r>
      <w:r w:rsidR="000736FF" w:rsidRPr="00347A4B">
        <w:rPr>
          <w:rFonts w:ascii="Book Antiqua" w:hAnsi="Book Antiqua"/>
          <w:lang w:eastAsia="zh-CN"/>
        </w:rPr>
        <w:t>related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quality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lif</w:t>
      </w:r>
      <w:r w:rsidRPr="00347A4B">
        <w:rPr>
          <w:rFonts w:ascii="Book Antiqua" w:hAnsi="Book Antiqua"/>
          <w:lang w:eastAsia="zh-CN"/>
        </w:rPr>
        <w:t>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in</w:t>
      </w:r>
      <w:bookmarkStart w:id="136" w:name="OLE_LINK51"/>
      <w:r w:rsidR="00AC346D">
        <w:rPr>
          <w:rFonts w:ascii="Book Antiqua" w:hAnsi="Book Antiqua"/>
          <w:lang w:eastAsia="zh-CN"/>
        </w:rPr>
        <w:t xml:space="preserve"> </w:t>
      </w:r>
      <w:r w:rsidR="000736FF" w:rsidRPr="000736FF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0736FF">
        <w:rPr>
          <w:rFonts w:ascii="Book Antiqua" w:hAnsi="Book Antiqua"/>
          <w:lang w:eastAsia="zh-CN"/>
        </w:rPr>
        <w:t>disorder</w:t>
      </w:r>
      <w:bookmarkEnd w:id="136"/>
      <w:r w:rsidRPr="00347A4B">
        <w:rPr>
          <w:rFonts w:ascii="Book Antiqua" w:hAnsi="Book Antiqua"/>
          <w:lang w:eastAsia="zh-CN"/>
        </w:rPr>
        <w:t>-short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form</w:t>
      </w:r>
      <w:bookmarkEnd w:id="135"/>
      <w:r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[</w:t>
      </w:r>
      <w:bookmarkStart w:id="137" w:name="OLE_LINK40"/>
      <w:bookmarkStart w:id="138" w:name="OLE_LINK41"/>
      <w:r w:rsidR="007327AF" w:rsidRPr="00347A4B">
        <w:rPr>
          <w:rFonts w:ascii="Book Antiqua" w:hAnsi="Book Antiqua"/>
          <w:lang w:eastAsia="zh-CN"/>
        </w:rPr>
        <w:t>social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maladjustment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domain</w:t>
      </w:r>
      <w:bookmarkEnd w:id="137"/>
      <w:bookmarkEnd w:id="138"/>
      <w:r w:rsidRPr="00347A4B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50)</w:t>
      </w:r>
      <w:r w:rsidR="00694527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39" w:name="OLE_LINK42"/>
      <w:r w:rsidR="007327AF">
        <w:rPr>
          <w:rFonts w:ascii="Book Antiqua" w:hAnsi="Book Antiqua" w:hint="eastAsia"/>
          <w:lang w:eastAsia="zh-CN"/>
        </w:rPr>
        <w:t>M</w:t>
      </w:r>
      <w:r w:rsidR="007327AF" w:rsidRPr="00347A4B">
        <w:rPr>
          <w:rFonts w:ascii="Book Antiqua" w:hAnsi="Book Antiqua"/>
          <w:lang w:eastAsia="zh-CN"/>
        </w:rPr>
        <w:t>ental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health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="007327AF" w:rsidRPr="00347A4B">
        <w:rPr>
          <w:rFonts w:ascii="Book Antiqua" w:hAnsi="Book Antiqua"/>
          <w:lang w:eastAsia="zh-CN"/>
        </w:rPr>
        <w:t>functionality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domain</w:t>
      </w:r>
      <w:bookmarkEnd w:id="139"/>
      <w:r w:rsidRPr="00347A4B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50);</w:t>
      </w:r>
      <w:r w:rsidR="00AC346D">
        <w:rPr>
          <w:rFonts w:ascii="Book Antiqua" w:hAnsi="Book Antiqua"/>
          <w:lang w:eastAsia="zh-CN"/>
        </w:rPr>
        <w:t xml:space="preserve"> </w:t>
      </w:r>
      <w:bookmarkStart w:id="140" w:name="OLE_LINK43"/>
      <w:bookmarkStart w:id="141" w:name="OLE_LINK44"/>
      <w:r w:rsidRPr="00347A4B">
        <w:rPr>
          <w:rFonts w:ascii="Book Antiqua" w:hAnsi="Book Antiqua"/>
          <w:lang w:eastAsia="zh-CN"/>
        </w:rPr>
        <w:t>Penn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state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worry</w:t>
      </w:r>
      <w:r w:rsidR="00AC346D">
        <w:rPr>
          <w:rFonts w:ascii="Book Antiqua" w:hAnsi="Book Antiqua"/>
          <w:lang w:eastAsia="zh-CN"/>
        </w:rPr>
        <w:t xml:space="preserve"> </w:t>
      </w:r>
      <w:r w:rsidR="000736FF" w:rsidRPr="00347A4B">
        <w:rPr>
          <w:rFonts w:ascii="Book Antiqua" w:hAnsi="Book Antiqua"/>
          <w:lang w:eastAsia="zh-CN"/>
        </w:rPr>
        <w:t>questionnaire</w:t>
      </w:r>
      <w:bookmarkEnd w:id="140"/>
      <w:bookmarkEnd w:id="141"/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(0: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≤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28,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&gt;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28).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Red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triangles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active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variables.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White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triangles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or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outcome</w:t>
      </w:r>
      <w:r w:rsidR="00AC346D">
        <w:rPr>
          <w:rFonts w:ascii="Book Antiqua" w:hAnsi="Book Antiqua"/>
          <w:lang w:eastAsia="zh-CN"/>
        </w:rPr>
        <w:t xml:space="preserve"> </w:t>
      </w:r>
      <w:r w:rsidR="005444D0" w:rsidRPr="00347A4B">
        <w:rPr>
          <w:rFonts w:ascii="Book Antiqua" w:hAnsi="Book Antiqua"/>
          <w:lang w:eastAsia="zh-CN"/>
        </w:rPr>
        <w:t>variables.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B</w:t>
      </w:r>
      <w:bookmarkStart w:id="142" w:name="OLE_LINK54"/>
      <w:bookmarkStart w:id="143" w:name="OLE_LINK55"/>
      <w:r w:rsidR="00AC346D">
        <w:rPr>
          <w:rFonts w:ascii="Book Antiqua" w:hAnsi="Book Antiqua" w:hint="eastAsi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EDNOS</w:t>
      </w:r>
      <w:bookmarkEnd w:id="142"/>
      <w:bookmarkEnd w:id="143"/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Binge-eating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</w:t>
      </w:r>
      <w:r w:rsidR="00A224F8">
        <w:rPr>
          <w:rFonts w:ascii="Book Antiqua" w:hAnsi="Book Antiqua"/>
          <w:lang w:eastAsia="zh-CN"/>
        </w:rPr>
        <w:t>rwise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urgative-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not-otherwise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R</w:t>
      </w:r>
      <w:r w:rsidRPr="00347A4B">
        <w:rPr>
          <w:rFonts w:ascii="Book Antiqua" w:hAnsi="Book Antiqua"/>
          <w:lang w:eastAsia="zh-CN"/>
        </w:rPr>
        <w:t>estrictive-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not-otherwise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specified;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BN</w:t>
      </w:r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urging-bulimia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nervosa;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bookmarkStart w:id="144" w:name="OLE_LINK58"/>
      <w:bookmarkStart w:id="145" w:name="OLE_LINK59"/>
      <w:r w:rsidR="000736FF">
        <w:rPr>
          <w:rFonts w:ascii="Book Antiqua" w:eastAsia="Book Antiqua" w:hAnsi="Book Antiqua" w:cs="Book Antiqua"/>
          <w:color w:val="000000"/>
        </w:rPr>
        <w:t>AN</w:t>
      </w:r>
      <w:bookmarkEnd w:id="144"/>
      <w:bookmarkEnd w:id="145"/>
      <w:r w:rsidR="00A224F8"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lastRenderedPageBreak/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="00AC346D" w:rsidRPr="00347A4B">
        <w:rPr>
          <w:rFonts w:ascii="Book Antiqua" w:hAnsi="Book Antiqua"/>
          <w:lang w:eastAsia="zh-CN"/>
        </w:rPr>
        <w:t>P</w:t>
      </w:r>
      <w:r w:rsidRPr="00347A4B">
        <w:rPr>
          <w:rFonts w:ascii="Book Antiqua" w:hAnsi="Book Antiqua"/>
          <w:lang w:eastAsia="zh-CN"/>
        </w:rPr>
        <w:t>urgin</w:t>
      </w:r>
      <w:r w:rsidR="00A224F8">
        <w:rPr>
          <w:rFonts w:ascii="Book Antiqua" w:hAnsi="Book Antiqua"/>
          <w:lang w:eastAsia="zh-CN"/>
        </w:rPr>
        <w:t>g-anorexia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TP1: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1: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restrictive-anore</w:t>
      </w:r>
      <w:r w:rsidR="00A224F8">
        <w:rPr>
          <w:rFonts w:ascii="Book Antiqua" w:hAnsi="Book Antiqua"/>
          <w:lang w:eastAsia="zh-CN"/>
        </w:rPr>
        <w:t>xia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nervosa;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restrictive;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Pr="00347A4B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P</w:t>
      </w:r>
      <w:r w:rsidR="00A224F8">
        <w:rPr>
          <w:rFonts w:ascii="Book Antiqua" w:hAnsi="Book Antiqua"/>
          <w:lang w:eastAsia="zh-CN"/>
        </w:rPr>
        <w:t>urgative;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TP2: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/>
          <w:lang w:eastAsia="zh-CN"/>
        </w:rPr>
        <w:t>B:</w:t>
      </w:r>
      <w:r w:rsidR="00AC346D">
        <w:rPr>
          <w:rFonts w:ascii="Book Antiqua" w:hAnsi="Book Antiqua"/>
          <w:lang w:eastAsia="zh-CN"/>
        </w:rPr>
        <w:t xml:space="preserve"> </w:t>
      </w:r>
      <w:r w:rsidR="00A224F8">
        <w:rPr>
          <w:rFonts w:ascii="Book Antiqua" w:hAnsi="Book Antiqua" w:hint="eastAsia"/>
          <w:lang w:eastAsia="zh-CN"/>
        </w:rPr>
        <w:t>T</w:t>
      </w:r>
      <w:r w:rsidR="005444D0">
        <w:rPr>
          <w:rFonts w:ascii="Book Antiqua" w:hAnsi="Book Antiqua"/>
          <w:lang w:eastAsia="zh-CN"/>
        </w:rPr>
        <w:t>ype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patient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2:</w:t>
      </w:r>
      <w:r w:rsidR="00AC346D">
        <w:rPr>
          <w:rFonts w:ascii="Book Antiqua" w:hAnsi="Book Antiqua"/>
          <w:lang w:eastAsia="zh-CN"/>
        </w:rPr>
        <w:t xml:space="preserve"> </w:t>
      </w:r>
      <w:r w:rsidR="005444D0">
        <w:rPr>
          <w:rFonts w:ascii="Book Antiqua" w:hAnsi="Book Antiqua"/>
          <w:lang w:eastAsia="zh-CN"/>
        </w:rPr>
        <w:t>binge</w:t>
      </w:r>
      <w:r w:rsidR="005444D0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Gender;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Female;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Male;</w:t>
      </w:r>
      <w:r w:rsidR="00AC346D"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MS: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Marital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status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EL: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Educational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level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ES: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Employment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status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LS: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Living</w:t>
      </w:r>
      <w:r w:rsidR="00AC346D">
        <w:rPr>
          <w:rFonts w:ascii="Book Antiqua" w:hAnsi="Book Antiqua"/>
          <w:lang w:eastAsia="zh-CN"/>
        </w:rPr>
        <w:t xml:space="preserve"> </w:t>
      </w:r>
      <w:r w:rsidRPr="00347A4B">
        <w:rPr>
          <w:rFonts w:ascii="Book Antiqua" w:hAnsi="Book Antiqua"/>
          <w:lang w:eastAsia="zh-CN"/>
        </w:rPr>
        <w:t>situation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Start w:id="146" w:name="OLE_LINK77"/>
      <w:bookmarkStart w:id="147" w:name="OLE_LINK78"/>
      <w:r>
        <w:rPr>
          <w:rFonts w:ascii="Book Antiqua" w:hAnsi="Book Antiqua"/>
          <w:lang w:eastAsia="zh-CN"/>
        </w:rPr>
        <w:t>MCQ: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Metacognitions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questionnaire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 w:hint="eastAsia"/>
          <w:lang w:eastAsia="zh-CN"/>
        </w:rPr>
        <w:t xml:space="preserve"> </w:t>
      </w:r>
      <w:bookmarkStart w:id="148" w:name="OLE_LINK52"/>
      <w:bookmarkStart w:id="149" w:name="OLE_LINK53"/>
      <w:r w:rsidR="00404A7B">
        <w:rPr>
          <w:rFonts w:ascii="Book Antiqua" w:hAnsi="Book Antiqua" w:hint="eastAsia"/>
          <w:lang w:eastAsia="zh-CN"/>
        </w:rPr>
        <w:t>CIA:</w:t>
      </w:r>
      <w:r w:rsidR="00AC346D">
        <w:rPr>
          <w:rFonts w:ascii="Book Antiqua" w:hAnsi="Book Antiqua" w:hint="eastAsia"/>
          <w:lang w:eastAsia="zh-CN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r w:rsidR="00404A7B">
        <w:rPr>
          <w:rFonts w:ascii="Book Antiqua" w:hAnsi="Book Antiqua" w:cs="Book Antiqua" w:hint="eastAsia"/>
          <w:iCs/>
          <w:color w:val="000000"/>
          <w:shd w:val="clear" w:color="auto" w:fill="FFFFFF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EAT: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attitudes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test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bookmarkEnd w:id="148"/>
      <w:bookmarkEnd w:id="149"/>
      <w:proofErr w:type="spellStart"/>
      <w:r>
        <w:rPr>
          <w:rFonts w:ascii="Book Antiqua" w:hAnsi="Book Antiqua"/>
          <w:lang w:eastAsia="zh-CN"/>
        </w:rPr>
        <w:t>HeRQoLED</w:t>
      </w:r>
      <w:proofErr w:type="spellEnd"/>
      <w:r>
        <w:rPr>
          <w:rFonts w:ascii="Book Antiqua" w:hAnsi="Book Antiqua"/>
          <w:lang w:eastAsia="zh-CN"/>
        </w:rPr>
        <w:t>-s: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Health-</w:t>
      </w:r>
      <w:r w:rsidR="000736FF">
        <w:rPr>
          <w:rFonts w:ascii="Book Antiqua" w:hAnsi="Book Antiqua"/>
          <w:lang w:eastAsia="zh-CN"/>
        </w:rPr>
        <w:t>related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quality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life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disorder</w:t>
      </w:r>
      <w:r>
        <w:rPr>
          <w:rFonts w:ascii="Book Antiqua" w:hAnsi="Book Antiqua"/>
          <w:lang w:eastAsia="zh-CN"/>
        </w:rPr>
        <w:t>-short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form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>
        <w:rPr>
          <w:rFonts w:ascii="Book Antiqua" w:hAnsi="Book Antiqua"/>
          <w:lang w:eastAsia="zh-CN"/>
        </w:rPr>
        <w:t>SocM</w:t>
      </w:r>
      <w:proofErr w:type="spellEnd"/>
      <w:r>
        <w:rPr>
          <w:rFonts w:ascii="Book Antiqua" w:hAnsi="Book Antiqua"/>
          <w:lang w:eastAsia="zh-CN"/>
        </w:rPr>
        <w:t>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Social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maladjustment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domain</w:t>
      </w:r>
      <w:r>
        <w:rPr>
          <w:rFonts w:ascii="Book Antiqua" w:hAnsi="Book Antiqua" w:hint="eastAsia"/>
          <w:lang w:eastAsia="zh-CN"/>
        </w:rPr>
        <w:t>;</w:t>
      </w:r>
      <w:bookmarkEnd w:id="146"/>
      <w:bookmarkEnd w:id="147"/>
      <w:r w:rsidR="00AC346D">
        <w:rPr>
          <w:rFonts w:ascii="Book Antiqua" w:hAnsi="Book Antiqua"/>
          <w:lang w:eastAsia="zh-CN"/>
        </w:rPr>
        <w:t xml:space="preserve"> </w:t>
      </w:r>
      <w:bookmarkStart w:id="150" w:name="OLE_LINK79"/>
      <w:bookmarkStart w:id="151" w:name="OLE_LINK80"/>
      <w:r w:rsidR="00694527">
        <w:rPr>
          <w:rFonts w:ascii="Book Antiqua" w:hAnsi="Book Antiqua"/>
          <w:lang w:eastAsia="zh-CN"/>
        </w:rPr>
        <w:t>MHF: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Mental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health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="000736FF">
        <w:rPr>
          <w:rFonts w:ascii="Book Antiqua" w:hAnsi="Book Antiqua"/>
          <w:lang w:eastAsia="zh-CN"/>
        </w:rPr>
        <w:t>functi</w:t>
      </w:r>
      <w:r w:rsidR="00694527">
        <w:rPr>
          <w:rFonts w:ascii="Book Antiqua" w:hAnsi="Book Antiqua"/>
          <w:lang w:eastAsia="zh-CN"/>
        </w:rPr>
        <w:t>onality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domain</w:t>
      </w:r>
      <w:r w:rsidR="00694527"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PSWQ:</w:t>
      </w:r>
      <w:r w:rsidR="00AC346D">
        <w:rPr>
          <w:rFonts w:ascii="Book Antiqua" w:hAnsi="Book Antiqua"/>
          <w:lang w:eastAsia="zh-CN"/>
        </w:rPr>
        <w:t xml:space="preserve"> </w:t>
      </w:r>
      <w:r w:rsidR="00694527">
        <w:rPr>
          <w:rFonts w:ascii="Book Antiqua" w:hAnsi="Book Antiqua"/>
          <w:lang w:eastAsia="zh-CN"/>
        </w:rPr>
        <w:t>Penn</w:t>
      </w:r>
      <w:r w:rsidR="00AC346D">
        <w:rPr>
          <w:rFonts w:ascii="Book Antiqua" w:hAnsi="Book Antiqua"/>
          <w:lang w:eastAsia="zh-CN"/>
        </w:rPr>
        <w:t xml:space="preserve"> State Worry Questionnaire</w:t>
      </w:r>
      <w:r w:rsidR="000736FF">
        <w:rPr>
          <w:rFonts w:ascii="Book Antiqua" w:hAnsi="Book Antiqua" w:hint="eastAsia"/>
          <w:lang w:eastAsia="zh-CN"/>
        </w:rPr>
        <w:t>.</w:t>
      </w:r>
      <w:bookmarkEnd w:id="150"/>
      <w:bookmarkEnd w:id="151"/>
    </w:p>
    <w:bookmarkEnd w:id="123"/>
    <w:bookmarkEnd w:id="124"/>
    <w:p w14:paraId="374107DA" w14:textId="2567D1B4" w:rsidR="00347A4B" w:rsidRDefault="00F330B7" w:rsidP="00347A4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4256F50" w14:textId="10D047BD" w:rsidR="00AC346D" w:rsidRDefault="00AC346D" w:rsidP="00DF7D6C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bookmarkStart w:id="152" w:name="OLE_LINK164"/>
      <w:bookmarkStart w:id="153" w:name="OLE_LINK165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1E5E5FF0" wp14:editId="274EB05B">
            <wp:extent cx="5935345" cy="4324985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70625" w14:textId="5B083F55" w:rsidR="00A224F8" w:rsidRPr="003561A7" w:rsidRDefault="00F330B7" w:rsidP="00DF7D6C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vertAlign w:val="superscript"/>
        </w:rPr>
      </w:pPr>
      <w:r>
        <w:rPr>
          <w:rFonts w:ascii="Book Antiqua" w:hAnsi="Book Antiqua"/>
          <w:b/>
        </w:rPr>
        <w:t>Figure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</w:t>
      </w:r>
      <w:r w:rsidR="00AC346D">
        <w:rPr>
          <w:rFonts w:ascii="Book Antiqua" w:hAnsi="Book Antiqua"/>
          <w:b/>
        </w:rPr>
        <w:t xml:space="preserve"> </w:t>
      </w:r>
      <w:proofErr w:type="spellStart"/>
      <w:r w:rsidRPr="00F330B7">
        <w:rPr>
          <w:rFonts w:ascii="Book Antiqua" w:hAnsi="Book Antiqua"/>
          <w:b/>
        </w:rPr>
        <w:t>Dendogram</w:t>
      </w:r>
      <w:proofErr w:type="spellEnd"/>
      <w:r w:rsidR="00AC346D">
        <w:rPr>
          <w:rFonts w:ascii="Book Antiqua" w:hAnsi="Book Antiqua"/>
          <w:b/>
        </w:rPr>
        <w:t xml:space="preserve"> </w:t>
      </w:r>
      <w:r w:rsidRPr="00F330B7">
        <w:rPr>
          <w:rFonts w:ascii="Book Antiqua" w:hAnsi="Book Antiqua"/>
          <w:b/>
        </w:rPr>
        <w:t>obta</w:t>
      </w:r>
      <w:r>
        <w:rPr>
          <w:rFonts w:ascii="Book Antiqua" w:hAnsi="Book Antiqua"/>
          <w:b/>
        </w:rPr>
        <w:t>ined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from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cluster</w:t>
      </w:r>
      <w:r w:rsidR="00AC346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analysis.</w:t>
      </w:r>
      <w:r w:rsidR="00AC346D">
        <w:rPr>
          <w:rFonts w:ascii="Book Antiqua" w:hAnsi="Book Antiqua" w:hint="eastAsia"/>
          <w:b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proofErr w:type="spellStart"/>
      <w:r w:rsidRPr="00F330B7">
        <w:rPr>
          <w:rFonts w:ascii="Book Antiqua" w:hAnsi="Book Antiqua"/>
        </w:rPr>
        <w:t>dendogram</w:t>
      </w:r>
      <w:proofErr w:type="spellEnd"/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represents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results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from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cluster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analysis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performed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with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two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components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obtained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from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multiple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correspondence</w:t>
      </w:r>
      <w:r w:rsidR="00AC346D">
        <w:rPr>
          <w:rFonts w:ascii="Book Antiqua" w:hAnsi="Book Antiqua"/>
        </w:rPr>
        <w:t xml:space="preserve"> </w:t>
      </w:r>
      <w:r w:rsidR="00FF777A" w:rsidRPr="00F330B7">
        <w:rPr>
          <w:rFonts w:ascii="Book Antiqua" w:hAnsi="Book Antiqua"/>
        </w:rPr>
        <w:t>analyses</w:t>
      </w:r>
      <w:r w:rsidRPr="00F330B7">
        <w:rPr>
          <w:rFonts w:ascii="Book Antiqua" w:hAnsi="Book Antiqua"/>
        </w:rPr>
        <w:t>.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graphical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display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includes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easy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interpretation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clustering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and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a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brief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description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of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the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identified</w:t>
      </w:r>
      <w:r w:rsidR="00AC346D">
        <w:rPr>
          <w:rFonts w:ascii="Book Antiqua" w:hAnsi="Book Antiqua"/>
        </w:rPr>
        <w:t xml:space="preserve"> </w:t>
      </w:r>
      <w:r w:rsidRPr="00F330B7">
        <w:rPr>
          <w:rFonts w:ascii="Book Antiqua" w:hAnsi="Book Antiqua"/>
        </w:rPr>
        <w:t>groups.</w:t>
      </w:r>
      <w:r w:rsidR="00AC346D">
        <w:rPr>
          <w:rFonts w:ascii="Book Antiqua" w:hAnsi="Book Antiqua" w:hint="eastAsia"/>
        </w:rPr>
        <w:t xml:space="preserve"> </w:t>
      </w:r>
      <w:r w:rsidR="00146395" w:rsidRPr="00AC346D">
        <w:rPr>
          <w:rFonts w:ascii="Book Antiqua" w:hAnsi="Book Antiqua"/>
          <w:vertAlign w:val="superscript"/>
        </w:rPr>
        <w:t>1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&lt;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35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years,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single,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higher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studies,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student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living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with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friends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or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parents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or/and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sibling</w:t>
      </w:r>
      <w:r w:rsidR="00146395">
        <w:rPr>
          <w:rFonts w:ascii="Book Antiqua" w:hAnsi="Book Antiqua"/>
          <w:lang w:val="en-IE"/>
        </w:rPr>
        <w:t xml:space="preserve">; </w:t>
      </w:r>
      <w:r w:rsidR="00146395" w:rsidRPr="00AC346D">
        <w:rPr>
          <w:rFonts w:ascii="Book Antiqua" w:hAnsi="Book Antiqua"/>
          <w:vertAlign w:val="superscript"/>
          <w:lang w:val="en-IE"/>
        </w:rPr>
        <w:t>2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&gt;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35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years,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male,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spouse,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having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secondary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studies,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being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housewife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and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living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with</w:t>
      </w:r>
      <w:r w:rsidR="00146395">
        <w:rPr>
          <w:rFonts w:ascii="Book Antiqua" w:hAnsi="Book Antiqua"/>
          <w:lang w:val="en-IE"/>
        </w:rPr>
        <w:t xml:space="preserve"> </w:t>
      </w:r>
      <w:r w:rsidR="00146395" w:rsidRPr="00C84009">
        <w:rPr>
          <w:rFonts w:ascii="Book Antiqua" w:hAnsi="Book Antiqua"/>
          <w:lang w:val="en-IE"/>
        </w:rPr>
        <w:t>partner/children</w:t>
      </w:r>
      <w:r w:rsidR="00146395">
        <w:rPr>
          <w:lang w:val="en-IE"/>
        </w:rPr>
        <w:t>.</w:t>
      </w:r>
      <w:r w:rsidR="00404A7B">
        <w:rPr>
          <w:rFonts w:ascii="Book Antiqua" w:hAnsi="Book Antiqua" w:hint="eastAsia"/>
        </w:rPr>
        <w:t>CIA:</w:t>
      </w:r>
      <w:r w:rsidR="00AC346D">
        <w:rPr>
          <w:rFonts w:ascii="Book Antiqua" w:hAnsi="Book Antiqua" w:hint="eastAsia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="00404A7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assessment</w:t>
      </w:r>
      <w:r w:rsidR="00404A7B">
        <w:rPr>
          <w:rFonts w:ascii="Book Antiqua" w:hAnsi="Book Antiqua" w:cs="Book Antiqua" w:hint="eastAsia"/>
          <w:iCs/>
          <w:color w:val="000000"/>
          <w:shd w:val="clear" w:color="auto" w:fill="FFFFFF"/>
        </w:rPr>
        <w:t>;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EAT: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Eating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attitudes</w:t>
      </w:r>
      <w:r w:rsidR="00AC346D">
        <w:rPr>
          <w:rFonts w:ascii="Book Antiqua" w:hAnsi="Book Antiqua"/>
        </w:rPr>
        <w:t xml:space="preserve"> </w:t>
      </w:r>
      <w:r w:rsidR="00404A7B">
        <w:rPr>
          <w:rFonts w:ascii="Book Antiqua" w:hAnsi="Book Antiqua"/>
        </w:rPr>
        <w:t>test</w:t>
      </w:r>
      <w:r w:rsidR="00404A7B" w:rsidRPr="00C84009">
        <w:rPr>
          <w:rFonts w:ascii="Book Antiqua" w:hAnsi="Book Antiqua" w:hint="eastAsia"/>
        </w:rPr>
        <w:t>.</w:t>
      </w:r>
      <w:r w:rsidR="00AC346D">
        <w:rPr>
          <w:rFonts w:ascii="Book Antiqua" w:hAnsi="Book Antiqua"/>
        </w:rPr>
        <w:t xml:space="preserve"> </w:t>
      </w:r>
      <w:bookmarkEnd w:id="152"/>
      <w:bookmarkEnd w:id="153"/>
    </w:p>
    <w:p w14:paraId="58138C03" w14:textId="77777777" w:rsidR="00F330B7" w:rsidRDefault="00A224F8" w:rsidP="00F330B7">
      <w:pPr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  <w:lang w:val="es-ES" w:eastAsia="zh-CN"/>
        </w:rPr>
      </w:pPr>
      <w:r w:rsidRPr="003561A7">
        <w:rPr>
          <w:rFonts w:ascii="Book Antiqua" w:hAnsi="Book Antiqua"/>
          <w:vertAlign w:val="superscript"/>
          <w:lang w:eastAsia="zh-CN"/>
        </w:rPr>
        <w:br w:type="page"/>
      </w:r>
      <w:r>
        <w:rPr>
          <w:rFonts w:ascii="Book Antiqua" w:hAnsi="Book Antiqua"/>
          <w:noProof/>
          <w:vertAlign w:val="superscript"/>
          <w:lang w:eastAsia="zh-CN"/>
        </w:rPr>
        <w:lastRenderedPageBreak/>
        <w:drawing>
          <wp:inline distT="0" distB="0" distL="0" distR="0" wp14:anchorId="4DEF1DCB" wp14:editId="6956CC7C">
            <wp:extent cx="5353050" cy="46369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52" cy="464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EF2F60" w14:textId="68EE9CBB" w:rsidR="00145640" w:rsidRDefault="00A224F8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224F8">
        <w:rPr>
          <w:rFonts w:ascii="Book Antiqua" w:hAnsi="Book Antiqua"/>
          <w:b/>
          <w:lang w:eastAsia="zh-CN"/>
        </w:rPr>
        <w:t>Figure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3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Map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created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by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first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and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second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factors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derived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from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the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multiple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correspondence</w:t>
      </w:r>
      <w:r w:rsidR="00AC346D">
        <w:rPr>
          <w:rFonts w:ascii="Book Antiqua" w:hAnsi="Book Antiqua"/>
          <w:b/>
          <w:lang w:eastAsia="zh-CN"/>
        </w:rPr>
        <w:t xml:space="preserve"> </w:t>
      </w:r>
      <w:r w:rsidRPr="00A224F8">
        <w:rPr>
          <w:rFonts w:ascii="Book Antiqua" w:hAnsi="Book Antiqua"/>
          <w:b/>
          <w:lang w:eastAsia="zh-CN"/>
        </w:rPr>
        <w:t>analysis.</w:t>
      </w:r>
      <w:r w:rsidR="00AC346D">
        <w:rPr>
          <w:rFonts w:ascii="Book Antiqua" w:hAnsi="Book Antiqua" w:hint="eastAsia"/>
          <w:lang w:eastAsia="zh-CN"/>
        </w:rPr>
        <w:t xml:space="preserve"> </w:t>
      </w:r>
      <w:bookmarkStart w:id="154" w:name="OLE_LINK61"/>
      <w:bookmarkStart w:id="155" w:name="OLE_LINK62"/>
      <w:r w:rsidRPr="00A224F8">
        <w:rPr>
          <w:rFonts w:ascii="Book Antiqua" w:hAnsi="Book Antiqua"/>
          <w:lang w:eastAsia="zh-CN"/>
        </w:rPr>
        <w:t>Black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dots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plane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variable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“subtypes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according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to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compensatory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behaviour</w:t>
      </w:r>
      <w:proofErr w:type="spellEnd"/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Diagnostic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and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Statistical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Manual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Mental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Disorders-IV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classification”.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Grey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dots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categories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illustrative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variable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“subtype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diagnosis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according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to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compensatory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behaviour</w:t>
      </w:r>
      <w:proofErr w:type="spellEnd"/>
      <w:r w:rsidRPr="00A224F8">
        <w:rPr>
          <w:rFonts w:ascii="Book Antiqua" w:hAnsi="Book Antiqua"/>
          <w:lang w:eastAsia="zh-CN"/>
        </w:rPr>
        <w:t>”.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relative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positions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of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patients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in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this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plane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are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represented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by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different</w:t>
      </w:r>
      <w:r w:rsidR="00AC346D">
        <w:rPr>
          <w:rFonts w:ascii="Book Antiqua" w:hAnsi="Book Antiqua"/>
          <w:lang w:eastAsia="zh-CN"/>
        </w:rPr>
        <w:t xml:space="preserve"> </w:t>
      </w:r>
      <w:proofErr w:type="spellStart"/>
      <w:r w:rsidRPr="00A224F8">
        <w:rPr>
          <w:rFonts w:ascii="Book Antiqua" w:hAnsi="Book Antiqua"/>
          <w:lang w:eastAsia="zh-CN"/>
        </w:rPr>
        <w:t>colours</w:t>
      </w:r>
      <w:proofErr w:type="spellEnd"/>
      <w:r w:rsidRPr="00A224F8">
        <w:rPr>
          <w:rFonts w:ascii="Book Antiqua" w:hAnsi="Book Antiqua"/>
          <w:lang w:eastAsia="zh-CN"/>
        </w:rPr>
        <w:t>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depending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on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derived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from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the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cluster</w:t>
      </w:r>
      <w:r>
        <w:rPr>
          <w:rFonts w:ascii="Book Antiqua" w:hAnsi="Book Antiqua" w:hint="eastAsia"/>
          <w:lang w:eastAsia="zh-CN"/>
        </w:rPr>
        <w:t>.</w:t>
      </w:r>
      <w:bookmarkEnd w:id="154"/>
      <w:bookmarkEnd w:id="155"/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B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bookmarkStart w:id="156" w:name="OLE_LINK71"/>
      <w:bookmarkStart w:id="157" w:name="OLE_LINK72"/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bookmarkEnd w:id="156"/>
      <w:bookmarkEnd w:id="157"/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</w:t>
      </w:r>
      <w:r>
        <w:rPr>
          <w:rFonts w:ascii="Book Antiqua" w:hAnsi="Book Antiqua"/>
          <w:lang w:eastAsia="zh-CN"/>
        </w:rPr>
        <w:t>erwise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binge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otherwi</w:t>
      </w:r>
      <w:r>
        <w:rPr>
          <w:rFonts w:ascii="Book Antiqua" w:hAnsi="Book Antiqua"/>
          <w:lang w:eastAsia="zh-CN"/>
        </w:rPr>
        <w:t>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B</w:t>
      </w:r>
      <w:r w:rsidRPr="00A224F8">
        <w:rPr>
          <w:rFonts w:ascii="Book Antiqua" w:hAnsi="Book Antiqua"/>
          <w:lang w:eastAsia="zh-CN"/>
        </w:rPr>
        <w:t>ulimia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P</w:t>
      </w:r>
      <w:r>
        <w:rPr>
          <w:rFonts w:ascii="Book Antiqua" w:hAnsi="Book Antiqua"/>
          <w:lang w:eastAsia="zh-CN"/>
        </w:rPr>
        <w:t>urgative</w:t>
      </w:r>
      <w:r w:rsidR="00146395">
        <w:rPr>
          <w:rFonts w:ascii="Book Antiqua" w:hAnsi="Book Antiqu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P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A224F8">
        <w:rPr>
          <w:rFonts w:ascii="Book Antiqua" w:hAnsi="Book Antiqua"/>
          <w:lang w:eastAsia="zh-CN"/>
        </w:rPr>
        <w:t>norexia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purgative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EDNOS: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Eating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disorder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not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otherwise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specified,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restrictive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>
        <w:rPr>
          <w:rFonts w:ascii="Book Antiqua" w:hAnsi="Book Antiqua"/>
          <w:lang w:eastAsia="zh-CN"/>
        </w:rPr>
        <w:t>estrictive</w:t>
      </w:r>
      <w:r>
        <w:rPr>
          <w:rFonts w:ascii="Book Antiqua" w:hAnsi="Book Antiqua" w:hint="eastAsia"/>
          <w:lang w:eastAsia="zh-CN"/>
        </w:rPr>
        <w:t>;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AN:</w:t>
      </w:r>
      <w:r w:rsidR="00AC346D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A</w:t>
      </w:r>
      <w:r w:rsidRPr="00A224F8">
        <w:rPr>
          <w:rFonts w:ascii="Book Antiqua" w:hAnsi="Book Antiqua"/>
          <w:lang w:eastAsia="zh-CN"/>
        </w:rPr>
        <w:t>norexia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nervosa,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subtype</w:t>
      </w:r>
      <w:r w:rsidR="00AC346D">
        <w:rPr>
          <w:rFonts w:ascii="Book Antiqua" w:hAnsi="Book Antiqua"/>
          <w:lang w:eastAsia="zh-CN"/>
        </w:rPr>
        <w:t xml:space="preserve"> </w:t>
      </w:r>
      <w:r w:rsidRPr="00A224F8">
        <w:rPr>
          <w:rFonts w:ascii="Book Antiqua" w:hAnsi="Book Antiqua"/>
          <w:lang w:eastAsia="zh-CN"/>
        </w:rPr>
        <w:t>restrictive.</w:t>
      </w:r>
    </w:p>
    <w:p w14:paraId="72F93902" w14:textId="4921A0A0" w:rsidR="00145640" w:rsidRPr="00145640" w:rsidRDefault="00145640" w:rsidP="00145640">
      <w:pPr>
        <w:pStyle w:val="af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lang w:val="en-IE" w:eastAsia="zh-CN"/>
        </w:rPr>
      </w:pPr>
      <w:r w:rsidRPr="003561A7">
        <w:rPr>
          <w:rFonts w:ascii="Book Antiqua" w:hAnsi="Book Antiqua"/>
          <w:lang w:val="en-US" w:eastAsia="zh-CN"/>
        </w:rPr>
        <w:br w:type="page"/>
      </w:r>
      <w:bookmarkStart w:id="158" w:name="OLE_LINK67"/>
      <w:bookmarkStart w:id="159" w:name="OLE_LINK68"/>
      <w:r>
        <w:rPr>
          <w:rFonts w:ascii="Book Antiqua" w:hAnsi="Book Antiqua"/>
          <w:b/>
          <w:lang w:val="en-IE"/>
        </w:rPr>
        <w:lastRenderedPageBreak/>
        <w:t>Table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1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Distribution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active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variables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related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to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p</w:t>
      </w:r>
      <w:r>
        <w:rPr>
          <w:rFonts w:ascii="Book Antiqua" w:hAnsi="Book Antiqua"/>
          <w:b/>
          <w:lang w:val="en-IE"/>
        </w:rPr>
        <w:t>atients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with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eating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disorders: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eastAsiaTheme="minorEastAsia" w:hAnsi="Book Antiqua" w:hint="eastAsia"/>
          <w:b/>
          <w:lang w:val="en-IE" w:eastAsia="zh-CN"/>
        </w:rPr>
        <w:t>S</w:t>
      </w:r>
      <w:r w:rsidRPr="00074C0C">
        <w:rPr>
          <w:rFonts w:ascii="Book Antiqua" w:hAnsi="Book Antiqua"/>
          <w:b/>
          <w:lang w:val="en-IE"/>
        </w:rPr>
        <w:t>ociodemographic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and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health-re</w:t>
      </w:r>
      <w:r>
        <w:rPr>
          <w:rFonts w:ascii="Book Antiqua" w:hAnsi="Book Antiqua"/>
          <w:b/>
          <w:lang w:val="en-IE"/>
        </w:rPr>
        <w:t>lated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quality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life</w:t>
      </w:r>
      <w:r w:rsidR="00AC346D">
        <w:rPr>
          <w:rFonts w:ascii="Book Antiqua" w:hAnsi="Book Antiqua"/>
          <w:b/>
          <w:lang w:val="en-IE"/>
        </w:rPr>
        <w:t xml:space="preserve"> </w:t>
      </w:r>
      <w:r>
        <w:rPr>
          <w:rFonts w:ascii="Book Antiqua" w:hAnsi="Book Antiqua"/>
          <w:b/>
          <w:lang w:val="en-IE"/>
        </w:rPr>
        <w:t>variables</w:t>
      </w:r>
    </w:p>
    <w:tbl>
      <w:tblPr>
        <w:tblW w:w="11700" w:type="dxa"/>
        <w:tblInd w:w="-2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878"/>
        <w:gridCol w:w="918"/>
        <w:gridCol w:w="783"/>
        <w:gridCol w:w="1018"/>
        <w:gridCol w:w="1097"/>
        <w:gridCol w:w="1305"/>
        <w:gridCol w:w="1501"/>
        <w:gridCol w:w="745"/>
        <w:gridCol w:w="951"/>
      </w:tblGrid>
      <w:tr w:rsidR="006D0E13" w:rsidRPr="006D0E13" w14:paraId="37F5C3DB" w14:textId="77777777" w:rsidTr="00394FD5">
        <w:trPr>
          <w:trHeight w:val="320"/>
        </w:trPr>
        <w:tc>
          <w:tcPr>
            <w:tcW w:w="23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56D35C5" w14:textId="6D0D3ED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B4C29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IE" w:eastAsia="zh-CN"/>
              </w:rPr>
              <w:t>n</w:t>
            </w: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 xml:space="preserve"> (%)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994C8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Type of patient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  <w:vAlign w:val="center"/>
            <w:hideMark/>
          </w:tcPr>
          <w:p w14:paraId="621AC49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IE" w:eastAsia="zh-CN"/>
              </w:rPr>
              <w:t>P</w:t>
            </w: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 xml:space="preserve"> value</w:t>
            </w:r>
          </w:p>
        </w:tc>
      </w:tr>
      <w:tr w:rsidR="006D0E13" w:rsidRPr="006D0E13" w14:paraId="6281389C" w14:textId="77777777" w:rsidTr="00394FD5">
        <w:trPr>
          <w:trHeight w:val="320"/>
        </w:trPr>
        <w:tc>
          <w:tcPr>
            <w:tcW w:w="2318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A6775F5" w14:textId="77777777" w:rsidR="006D0E13" w:rsidRPr="006D0E13" w:rsidRDefault="006D0E13" w:rsidP="006D0E13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E252A32" w14:textId="77777777" w:rsidR="006D0E13" w:rsidRPr="006D0E13" w:rsidRDefault="006D0E13" w:rsidP="006D0E13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0931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A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A875E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B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126B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C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732F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D</w:t>
            </w:r>
          </w:p>
        </w:tc>
        <w:tc>
          <w:tcPr>
            <w:tcW w:w="1758" w:type="dxa"/>
            <w:gridSpan w:val="2"/>
            <w:vMerge/>
            <w:vAlign w:val="center"/>
            <w:hideMark/>
          </w:tcPr>
          <w:p w14:paraId="616B0A91" w14:textId="77777777" w:rsidR="006D0E13" w:rsidRPr="006D0E13" w:rsidRDefault="006D0E13" w:rsidP="006D0E13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6D0E13" w:rsidRPr="006D0E13" w14:paraId="015D6FA7" w14:textId="77777777" w:rsidTr="00394FD5">
        <w:trPr>
          <w:trHeight w:val="63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5B40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Active variables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B7637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176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6F31D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42 (23.86)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D87AC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52 (29.55)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EBAE9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47 (26.70)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959F7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35 (19.89)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14:paraId="6A134C27" w14:textId="5AB1AB80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D0E13" w:rsidRPr="006D0E13" w14:paraId="32A2B5D0" w14:textId="77777777" w:rsidTr="00394FD5">
        <w:trPr>
          <w:trHeight w:val="1250"/>
        </w:trPr>
        <w:tc>
          <w:tcPr>
            <w:tcW w:w="2318" w:type="dxa"/>
            <w:shd w:val="clear" w:color="auto" w:fill="auto"/>
            <w:vAlign w:val="center"/>
            <w:hideMark/>
          </w:tcPr>
          <w:p w14:paraId="78911A5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Sociodemographic variables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71ABFF5A" w14:textId="5C91A69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6E700838" w14:textId="4F61233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AF8352B" w14:textId="06142F24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F1C90F4" w14:textId="181F5BDF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5F1D4C9" w14:textId="3893C5F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14:paraId="297CC51D" w14:textId="20CECCCE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D0E13" w:rsidRPr="006D0E13" w14:paraId="749301C2" w14:textId="77777777" w:rsidTr="00394FD5">
        <w:trPr>
          <w:trHeight w:val="630"/>
        </w:trPr>
        <w:tc>
          <w:tcPr>
            <w:tcW w:w="2318" w:type="dxa"/>
            <w:shd w:val="clear" w:color="auto" w:fill="auto"/>
            <w:vAlign w:val="center"/>
            <w:hideMark/>
          </w:tcPr>
          <w:p w14:paraId="2725C2F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Gender (Female)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  <w:hideMark/>
          </w:tcPr>
          <w:p w14:paraId="6EB4F50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166 (94.32)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  <w:hideMark/>
          </w:tcPr>
          <w:p w14:paraId="2F2957C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42 (100)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60192A5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47 (90.38)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07AE6A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44 (93.62)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5F0AA8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(94.29)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14:paraId="3CCBE16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0.25</w:t>
            </w:r>
          </w:p>
        </w:tc>
      </w:tr>
      <w:tr w:rsidR="006D0E13" w:rsidRPr="006D0E13" w14:paraId="3A6B5893" w14:textId="77777777" w:rsidTr="00394FD5">
        <w:trPr>
          <w:trHeight w:val="320"/>
        </w:trPr>
        <w:tc>
          <w:tcPr>
            <w:tcW w:w="2318" w:type="dxa"/>
            <w:shd w:val="clear" w:color="auto" w:fill="auto"/>
            <w:vAlign w:val="center"/>
            <w:hideMark/>
          </w:tcPr>
          <w:p w14:paraId="46B76B6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Age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14:paraId="05A05F68" w14:textId="7B08EF3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7478DE76" w14:textId="7FE47928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BFB5239" w14:textId="7EFE613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38E2A33" w14:textId="5AB5796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0FF5CA09" w14:textId="2F3D38B6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  <w:hideMark/>
          </w:tcPr>
          <w:p w14:paraId="6354772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58B8452F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4331D79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≤ 25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6A28B40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42 (23.86)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368FCAF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9 (21.43)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456A055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F5C1A3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5B65DB7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(94.29)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6DA11BE6" w14:textId="373FB67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63957486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3042F50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26-35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13BE653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62 (35.23)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0A3E6CE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22 (52.38)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17E516B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(48.08)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4AA6204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(27.66)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623253C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(5.71)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3FC42A3E" w14:textId="2248A68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0AB6A1E3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77A4170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&gt; 35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6D13C23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72 (40.91)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2A0F19E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(26.19)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20610C2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27 (51.92)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461D1E1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34 (72.34)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66177ED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2E68EF72" w14:textId="5828C5E8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29B6FEA5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1B6D412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Marital status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</w:tcPr>
          <w:p w14:paraId="49695E24" w14:textId="44100FE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000000" w:fill="CAEACE"/>
            <w:vAlign w:val="center"/>
          </w:tcPr>
          <w:p w14:paraId="6A4D7746" w14:textId="2D201D48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000000" w:fill="CAEACE"/>
            <w:vAlign w:val="center"/>
          </w:tcPr>
          <w:p w14:paraId="38E59D5C" w14:textId="044383B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000000" w:fill="CAEACE"/>
            <w:vAlign w:val="center"/>
          </w:tcPr>
          <w:p w14:paraId="5BD29F99" w14:textId="3BCB608B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000000" w:fill="CAEACE"/>
            <w:vAlign w:val="center"/>
          </w:tcPr>
          <w:p w14:paraId="3A418DDE" w14:textId="086C3F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000000" w:fill="CAEACE"/>
            <w:vAlign w:val="center"/>
            <w:hideMark/>
          </w:tcPr>
          <w:p w14:paraId="7FEC5CF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431FC627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6C53B91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Single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62F157B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102 (57.95)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5FBEDAB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36 (85.71)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37D9E3D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26 (50.00)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D0699E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 (12.77)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414A205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34 (97.14)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53C8382C" w14:textId="7A000B4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04E5BE1C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35019BA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Spouse/partner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19BD85E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64 (36.36)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16C6AAC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 (11.90)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E92BFE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(48.08)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ED7F2E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(70.21)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7D8F664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(2.86)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0153BF7D" w14:textId="6EBD10B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550F7513" w14:textId="77777777" w:rsidTr="00394FD5">
        <w:trPr>
          <w:trHeight w:val="94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7CBAE54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Divorced/Widow(er)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28FAC77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(5.68)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37C305C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(2.38)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4FC0C20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(1.92)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0E0B5F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(17.02)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37B10D9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1E62F2F5" w14:textId="6637DED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0C2CC852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4D0B2C1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Educational level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</w:tcPr>
          <w:p w14:paraId="40A79EE3" w14:textId="40CC55B0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000000" w:fill="CAEACE"/>
            <w:vAlign w:val="center"/>
          </w:tcPr>
          <w:p w14:paraId="79874234" w14:textId="2CD6A03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000000" w:fill="CAEACE"/>
            <w:vAlign w:val="center"/>
          </w:tcPr>
          <w:p w14:paraId="5503B9A1" w14:textId="1D24EE4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000000" w:fill="CAEACE"/>
            <w:vAlign w:val="center"/>
          </w:tcPr>
          <w:p w14:paraId="0AF52F55" w14:textId="4EB55259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000000" w:fill="CAEACE"/>
            <w:vAlign w:val="center"/>
          </w:tcPr>
          <w:p w14:paraId="7B257B2F" w14:textId="0E4380EA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000000" w:fill="CAEACE"/>
            <w:vAlign w:val="center"/>
            <w:hideMark/>
          </w:tcPr>
          <w:p w14:paraId="67F3B9D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0.007</w:t>
            </w:r>
          </w:p>
        </w:tc>
      </w:tr>
      <w:tr w:rsidR="00394FD5" w:rsidRPr="006D0E13" w14:paraId="7DCB8B3A" w14:textId="77777777" w:rsidTr="00394FD5">
        <w:trPr>
          <w:trHeight w:val="94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2D0D9E2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Primary education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7E78DFA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36 (20.45)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7E2937A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 (16.67)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0E48D2D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(23.08)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1ACC6AF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(21.28)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2F30C48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 (20.00)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7CEF2781" w14:textId="578758A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7D242725" w14:textId="77777777" w:rsidTr="00394FD5">
        <w:trPr>
          <w:trHeight w:val="125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04A92A9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Secondary education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68D3490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56 (31.82)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0CA4920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 (16.67)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2082777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17 (32.69)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482D420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24 (51.06)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0B4A084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 (22.86)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322CD640" w14:textId="7E619459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0375E63B" w14:textId="77777777" w:rsidTr="00394FD5">
        <w:trPr>
          <w:trHeight w:val="94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6EFEA4B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Higher education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3A02A88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84 (47.73)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1307E9A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28 (66.67)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319AB43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23 (44.23)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1701271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(27.66)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2246115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20 (57.14)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751360CF" w14:textId="008520AF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7A985364" w14:textId="77777777" w:rsidTr="00394FD5">
        <w:trPr>
          <w:trHeight w:val="94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5D0E10D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lastRenderedPageBreak/>
              <w:t>Employment status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</w:tcPr>
          <w:p w14:paraId="7FA80248" w14:textId="5A1AF71F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000000" w:fill="CAEACE"/>
            <w:vAlign w:val="center"/>
          </w:tcPr>
          <w:p w14:paraId="6B6C749F" w14:textId="1FC4C088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000000" w:fill="CAEACE"/>
            <w:vAlign w:val="center"/>
          </w:tcPr>
          <w:p w14:paraId="3AC2EA54" w14:textId="559066CE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000000" w:fill="CAEACE"/>
            <w:vAlign w:val="center"/>
          </w:tcPr>
          <w:p w14:paraId="62A46803" w14:textId="401A8C98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000000" w:fill="CAEACE"/>
            <w:vAlign w:val="center"/>
          </w:tcPr>
          <w:p w14:paraId="58373094" w14:textId="2540C036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000000" w:fill="CAEACE"/>
            <w:vAlign w:val="center"/>
            <w:hideMark/>
          </w:tcPr>
          <w:p w14:paraId="584F706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62CD2613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40C42F1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Employed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414E963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72 (40.91)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7EE66DA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20 (47.62)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690AD65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(63.46)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5FCEE7D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17 (36.17)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1FA0B0B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(5.71)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72A9451C" w14:textId="0EE9276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2944AEAA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733A9E1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Unemployed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2AD0980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(14.20)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1F640D5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(26.19)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C60BE8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(15.38)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67A783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 (12.77)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2363C0A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44E1E616" w14:textId="2198AC9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18FEA556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4AED6CF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Student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117A75A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41 (23.30)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220088C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 (14.29)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098BC62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(3.85)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523CD4A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02B6DD6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(94.29)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3C580D2F" w14:textId="7921524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7683DC3D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7C1995E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Disabled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7C97B71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18 (10.23)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635721C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 (9.52)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20B6B87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(3.85)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1CCF6E6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(25.53)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5CCBD9C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136DCDFB" w14:textId="0E5F3815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4F48A995" w14:textId="77777777" w:rsidTr="00394FD5">
        <w:trPr>
          <w:trHeight w:val="125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3BA509F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Non-paid work/housewife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457D3C9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20 (11.36)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708AA5E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(2.38)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120C67F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 (13.46)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0FD33B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(25.53)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0CB6BEA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59BD53E7" w14:textId="75F72484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0C96E5DB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319EA76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Living situation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</w:tcPr>
          <w:p w14:paraId="2E89C276" w14:textId="5599F8C3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822" w:type="dxa"/>
            <w:gridSpan w:val="2"/>
            <w:shd w:val="clear" w:color="000000" w:fill="CAEACE"/>
            <w:vAlign w:val="center"/>
          </w:tcPr>
          <w:p w14:paraId="75F5F5BE" w14:textId="7BD28089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000000" w:fill="CAEACE"/>
            <w:vAlign w:val="center"/>
          </w:tcPr>
          <w:p w14:paraId="77E161CC" w14:textId="60FD988F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000000" w:fill="CAEACE"/>
            <w:vAlign w:val="center"/>
          </w:tcPr>
          <w:p w14:paraId="1C71BEFB" w14:textId="64425D2E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539" w:type="dxa"/>
            <w:shd w:val="clear" w:color="000000" w:fill="CAEACE"/>
            <w:vAlign w:val="center"/>
          </w:tcPr>
          <w:p w14:paraId="52B85E00" w14:textId="0E1C06E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758" w:type="dxa"/>
            <w:gridSpan w:val="2"/>
            <w:shd w:val="clear" w:color="000000" w:fill="CAEACE"/>
            <w:vAlign w:val="center"/>
            <w:hideMark/>
          </w:tcPr>
          <w:p w14:paraId="05FB166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098153C2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13FCA8C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Alone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5EE37FD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(7.39)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58ABE84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 (9.52)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5FB5DE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 (9.62)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274DA2B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 (6.38)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6868D4E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(2.86)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18BC43CA" w14:textId="7245C345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5E1D2B37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4176F5D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Partner/children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0BC32EE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82 (46.59)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59EBF57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(19.05)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4C33C47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(63.46)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79060AC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40 (85.11)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77D99CC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(2.86)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725FBE87" w14:textId="7961292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6DC4B968" w14:textId="77777777" w:rsidTr="00394FD5">
        <w:trPr>
          <w:trHeight w:val="32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200FC5A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Friends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181E8E5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14 (7.95)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6748081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(19.05)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16BE5D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(1.92)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35DA13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 (6.38)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29FE2CE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(5.71)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170D2157" w14:textId="1F75679C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4FE32F9B" w14:textId="77777777" w:rsidTr="00394FD5">
        <w:trPr>
          <w:trHeight w:val="630"/>
        </w:trPr>
        <w:tc>
          <w:tcPr>
            <w:tcW w:w="2318" w:type="dxa"/>
            <w:shd w:val="clear" w:color="000000" w:fill="CAEACE"/>
            <w:vAlign w:val="center"/>
            <w:hideMark/>
          </w:tcPr>
          <w:p w14:paraId="2F09AA7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Parents/siblings</w:t>
            </w:r>
          </w:p>
        </w:tc>
        <w:tc>
          <w:tcPr>
            <w:tcW w:w="1834" w:type="dxa"/>
            <w:gridSpan w:val="2"/>
            <w:shd w:val="clear" w:color="000000" w:fill="CAEACE"/>
            <w:vAlign w:val="center"/>
            <w:hideMark/>
          </w:tcPr>
          <w:p w14:paraId="20DD6F6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67 (38.07)</w:t>
            </w:r>
          </w:p>
        </w:tc>
        <w:tc>
          <w:tcPr>
            <w:tcW w:w="1822" w:type="dxa"/>
            <w:gridSpan w:val="2"/>
            <w:shd w:val="clear" w:color="000000" w:fill="CAEACE"/>
            <w:vAlign w:val="center"/>
            <w:hideMark/>
          </w:tcPr>
          <w:p w14:paraId="6A08540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22 (52.38)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C8D846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(25.00)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C1D9C7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 (2.13)</w:t>
            </w:r>
          </w:p>
        </w:tc>
        <w:tc>
          <w:tcPr>
            <w:tcW w:w="1539" w:type="dxa"/>
            <w:shd w:val="clear" w:color="000000" w:fill="CAEACE"/>
            <w:vAlign w:val="center"/>
            <w:hideMark/>
          </w:tcPr>
          <w:p w14:paraId="57095A4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31 (88.57)</w:t>
            </w:r>
          </w:p>
        </w:tc>
        <w:tc>
          <w:tcPr>
            <w:tcW w:w="1758" w:type="dxa"/>
            <w:gridSpan w:val="2"/>
            <w:shd w:val="clear" w:color="000000" w:fill="CAEACE"/>
            <w:vAlign w:val="center"/>
          </w:tcPr>
          <w:p w14:paraId="1CD91ABB" w14:textId="7614916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D0E13" w:rsidRPr="006D0E13" w14:paraId="55FC5131" w14:textId="77777777" w:rsidTr="00394FD5">
        <w:trPr>
          <w:trHeight w:val="320"/>
        </w:trPr>
        <w:tc>
          <w:tcPr>
            <w:tcW w:w="11700" w:type="dxa"/>
            <w:gridSpan w:val="10"/>
            <w:shd w:val="clear" w:color="auto" w:fill="auto"/>
            <w:vAlign w:val="center"/>
            <w:hideMark/>
          </w:tcPr>
          <w:p w14:paraId="59A6259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Health-related quality of life variables</w:t>
            </w:r>
          </w:p>
        </w:tc>
      </w:tr>
      <w:tr w:rsidR="006D0E13" w:rsidRPr="006D0E13" w14:paraId="2B9B1C32" w14:textId="77777777" w:rsidTr="00394FD5">
        <w:trPr>
          <w:trHeight w:val="32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4BC3A80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MCQ-30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14:paraId="2C111B16" w14:textId="6442D08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748E3F9" w14:textId="69D9D164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25E9E26" w14:textId="11CFBEDD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2E5F7B6" w14:textId="1C8E153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B5CEE22" w14:textId="0E9F9E7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72899A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75FF9F13" w14:textId="77777777" w:rsidTr="00394FD5">
        <w:trPr>
          <w:trHeight w:val="32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7895680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≤ 57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16C5BC4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59 (33.52)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3AD4A58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 (9.52)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0ADE9BD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30 (57.69)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190E17C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 (14.89)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4CB2BA0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18 (51.43)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7F979A1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 xml:space="preserve">　</w:t>
            </w:r>
          </w:p>
        </w:tc>
      </w:tr>
      <w:tr w:rsidR="00394FD5" w:rsidRPr="006D0E13" w14:paraId="35B67A9E" w14:textId="77777777" w:rsidTr="00394FD5">
        <w:trPr>
          <w:trHeight w:val="63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6A868E9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58-75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471A20D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58 (32.95)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506A78A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23 (54.76)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1FA2658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(21.15)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41D7F8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(21.28)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6AB21A3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14 (40.00)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4DA45DF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 xml:space="preserve">　</w:t>
            </w:r>
          </w:p>
        </w:tc>
      </w:tr>
      <w:tr w:rsidR="00394FD5" w:rsidRPr="006D0E13" w14:paraId="638A0E1A" w14:textId="77777777" w:rsidTr="00394FD5">
        <w:trPr>
          <w:trHeight w:val="63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348AD2B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&gt; 75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4CC2B61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59 (33.52)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64D02A4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(35.71)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20F2E02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(21.15)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208E036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30 (63.83)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0325219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 (8.57)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428781C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 xml:space="preserve">　</w:t>
            </w:r>
          </w:p>
        </w:tc>
      </w:tr>
      <w:tr w:rsidR="00394FD5" w:rsidRPr="006D0E13" w14:paraId="7D44F988" w14:textId="77777777" w:rsidTr="00394FD5">
        <w:trPr>
          <w:trHeight w:val="69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424BDA6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MCQ-30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73059A6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67.0 (18.5)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390108C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72.2 (12.4)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77B9BBE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57.6 (18.6)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2B69E34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78.4 (18.4)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 xml:space="preserve"> BD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1840351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58.6 (12.8)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7242871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6A7178DD" w14:textId="77777777" w:rsidTr="00394FD5">
        <w:trPr>
          <w:trHeight w:val="63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5A25CC9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CIA (≥ 16)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7725C1B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100 (56.82)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7E86ABE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39 (92.86)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0F7CBB5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(19.23)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3F2CDCE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39 (82.98)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3722E53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(34.29)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50BFD59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59422008" w14:textId="77777777" w:rsidTr="00394FD5">
        <w:trPr>
          <w:trHeight w:val="69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1E3697E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CIA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2F6EDFD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19.5 (13.6)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4B8E5AA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30.7 (9.6)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2F37A15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9.2 (8.0)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434573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26.0 (12.8)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670210E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12.2 (9.2)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554F2B6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0EB9A2C7" w14:textId="77777777" w:rsidTr="00394FD5">
        <w:trPr>
          <w:trHeight w:val="63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58D3C38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EAT-12 (≥ 8)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4F00C5B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111 (63.07)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6BAEF09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41 (97.62)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315110F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(21.15)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E04EFC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44 (93.62)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6E70996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(42.86)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70B945D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731D44EB" w14:textId="77777777" w:rsidTr="00394FD5">
        <w:trPr>
          <w:trHeight w:val="69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02A6530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EAT-12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41CC303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10.7 (7.5)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5162DE2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16.4 (5.9)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58F0D6F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4.9 (4.6)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2A74351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14.1 (6.2)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4725D8B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7.6 (6.2)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11F8067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394FD5" w:rsidRPr="006D0E13" w14:paraId="1DF2007C" w14:textId="77777777" w:rsidTr="00394FD5">
        <w:trPr>
          <w:trHeight w:val="32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44E9D9F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lastRenderedPageBreak/>
              <w:t>HeRQoLED</w:t>
            </w:r>
            <w:proofErr w:type="spellEnd"/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-s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</w:tcPr>
          <w:p w14:paraId="5A5BB677" w14:textId="6432DEF1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91" w:type="dxa"/>
            <w:shd w:val="clear" w:color="000000" w:fill="CAEACE"/>
            <w:vAlign w:val="center"/>
          </w:tcPr>
          <w:p w14:paraId="0B73D5FD" w14:textId="7FA125C4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02" w:type="dxa"/>
            <w:shd w:val="clear" w:color="000000" w:fill="CAEACE"/>
            <w:vAlign w:val="center"/>
          </w:tcPr>
          <w:p w14:paraId="75E50DD1" w14:textId="4C4B4BA0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327" w:type="dxa"/>
            <w:shd w:val="clear" w:color="000000" w:fill="CAEACE"/>
            <w:vAlign w:val="center"/>
          </w:tcPr>
          <w:p w14:paraId="6F5012FE" w14:textId="28A13A6E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2340" w:type="dxa"/>
            <w:gridSpan w:val="2"/>
            <w:shd w:val="clear" w:color="000000" w:fill="CAEACE"/>
            <w:vAlign w:val="center"/>
          </w:tcPr>
          <w:p w14:paraId="6DF59514" w14:textId="7D07A065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57" w:type="dxa"/>
            <w:shd w:val="clear" w:color="000000" w:fill="CAEACE"/>
            <w:vAlign w:val="center"/>
          </w:tcPr>
          <w:p w14:paraId="01651562" w14:textId="1670B620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94FD5" w:rsidRPr="006D0E13" w14:paraId="2D5D77DF" w14:textId="77777777" w:rsidTr="00394FD5">
        <w:trPr>
          <w:trHeight w:val="630"/>
        </w:trPr>
        <w:tc>
          <w:tcPr>
            <w:tcW w:w="3221" w:type="dxa"/>
            <w:gridSpan w:val="2"/>
            <w:shd w:val="clear" w:color="000000" w:fill="CAEACE"/>
            <w:vAlign w:val="center"/>
            <w:hideMark/>
          </w:tcPr>
          <w:p w14:paraId="68094B2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SocM</w:t>
            </w:r>
            <w:proofErr w:type="spellEnd"/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 xml:space="preserve"> (&gt; 50)</w:t>
            </w:r>
          </w:p>
        </w:tc>
        <w:tc>
          <w:tcPr>
            <w:tcW w:w="1762" w:type="dxa"/>
            <w:gridSpan w:val="2"/>
            <w:shd w:val="clear" w:color="000000" w:fill="CAEACE"/>
            <w:vAlign w:val="center"/>
            <w:hideMark/>
          </w:tcPr>
          <w:p w14:paraId="4794B55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84 (47.73)</w:t>
            </w:r>
          </w:p>
        </w:tc>
        <w:tc>
          <w:tcPr>
            <w:tcW w:w="991" w:type="dxa"/>
            <w:shd w:val="clear" w:color="000000" w:fill="CAEACE"/>
            <w:vAlign w:val="center"/>
            <w:hideMark/>
          </w:tcPr>
          <w:p w14:paraId="2EFD2272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35 (83.33)</w:t>
            </w:r>
          </w:p>
        </w:tc>
        <w:tc>
          <w:tcPr>
            <w:tcW w:w="1102" w:type="dxa"/>
            <w:shd w:val="clear" w:color="000000" w:fill="CAEACE"/>
            <w:vAlign w:val="center"/>
            <w:hideMark/>
          </w:tcPr>
          <w:p w14:paraId="401F3B7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 (7.69)</w:t>
            </w:r>
          </w:p>
        </w:tc>
        <w:tc>
          <w:tcPr>
            <w:tcW w:w="1327" w:type="dxa"/>
            <w:shd w:val="clear" w:color="000000" w:fill="CAEACE"/>
            <w:vAlign w:val="center"/>
            <w:hideMark/>
          </w:tcPr>
          <w:p w14:paraId="09392C1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35 (74.47)</w:t>
            </w:r>
          </w:p>
        </w:tc>
        <w:tc>
          <w:tcPr>
            <w:tcW w:w="2340" w:type="dxa"/>
            <w:gridSpan w:val="2"/>
            <w:shd w:val="clear" w:color="000000" w:fill="CAEACE"/>
            <w:vAlign w:val="center"/>
            <w:hideMark/>
          </w:tcPr>
          <w:p w14:paraId="715CF20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(28.57)</w:t>
            </w:r>
          </w:p>
        </w:tc>
        <w:tc>
          <w:tcPr>
            <w:tcW w:w="957" w:type="dxa"/>
            <w:shd w:val="clear" w:color="000000" w:fill="CAEACE"/>
            <w:vAlign w:val="center"/>
            <w:hideMark/>
          </w:tcPr>
          <w:p w14:paraId="15BDCC9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6D0E13" w:rsidRPr="006D0E13" w14:paraId="21203515" w14:textId="77777777" w:rsidTr="00394FD5">
        <w:trPr>
          <w:trHeight w:val="69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75CC6B6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SocM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14:paraId="3E40E32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48.1 (24.0)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A57F4F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63.9 (16.4)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7B5D635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29.0 (15.8)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8BA23D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63.1 (19.4)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27FD60A5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36.6 (20.6)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3E71719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6D0E13" w:rsidRPr="006D0E13" w14:paraId="185AB674" w14:textId="77777777" w:rsidTr="00394FD5">
        <w:trPr>
          <w:trHeight w:val="63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6BA11E1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MHF (&gt; 50)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14:paraId="1F0BA8A1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61 (34.66)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D50E75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28 (66.67)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43C850B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 (3.85)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76CE7C2F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(53.19)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6A7F1E3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6 (17.14)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9B8247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6D0E13" w:rsidRPr="006D0E13" w14:paraId="054431F0" w14:textId="77777777" w:rsidTr="00394FD5">
        <w:trPr>
          <w:trHeight w:val="69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6B164AD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MHF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14:paraId="51421DF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43.5 (21.7)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084F408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56.8 (17.8)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792CC8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29.0 (15.2)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15BDD13B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56.9 (17.8)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2E108B0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30.4 (17.0)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4BB1F65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6D0E13" w:rsidRPr="006D0E13" w14:paraId="30B44D0C" w14:textId="77777777" w:rsidTr="00394FD5">
        <w:trPr>
          <w:trHeight w:val="63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243C7ED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PSWQ-R (&gt; 28)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14:paraId="3FDB7A04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110 (62.50)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1E4B8D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38 (90.48)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E947563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18 (34.62)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06829E9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39 (82.98)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771CAC67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(42.86)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220EE6AD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6D0E13" w:rsidRPr="006D0E13" w14:paraId="4314F7BC" w14:textId="77777777" w:rsidTr="00394FD5">
        <w:trPr>
          <w:trHeight w:val="690"/>
        </w:trPr>
        <w:tc>
          <w:tcPr>
            <w:tcW w:w="3221" w:type="dxa"/>
            <w:gridSpan w:val="2"/>
            <w:shd w:val="clear" w:color="auto" w:fill="auto"/>
            <w:vAlign w:val="center"/>
            <w:hideMark/>
          </w:tcPr>
          <w:p w14:paraId="0FFC82C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PSWQ-R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  <w:hideMark/>
          </w:tcPr>
          <w:p w14:paraId="6532CA36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29.7 (8.3)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8846E5A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34.8 (4.1)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3B8A72C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24.4 (8.4)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960F37C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33.6 (5.9)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BD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  <w:hideMark/>
          </w:tcPr>
          <w:p w14:paraId="2769BDAE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25.9 (8.2)</w:t>
            </w:r>
            <w:r w:rsidRPr="006D0E13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AC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14:paraId="1E9E89B0" w14:textId="77777777" w:rsidR="006D0E13" w:rsidRPr="006D0E13" w:rsidRDefault="006D0E13" w:rsidP="006D0E13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6D0E13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</w:tbl>
    <w:p w14:paraId="7E66CB62" w14:textId="7164EED6" w:rsidR="00145640" w:rsidRDefault="007243BE" w:rsidP="00145640">
      <w:pPr>
        <w:pStyle w:val="af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IE"/>
        </w:rPr>
      </w:pPr>
      <w:r>
        <w:rPr>
          <w:rFonts w:ascii="Book Antiqua" w:eastAsiaTheme="minorEastAsia" w:hAnsi="Book Antiqua" w:hint="eastAsia"/>
          <w:vertAlign w:val="superscript"/>
          <w:lang w:val="en-IE" w:eastAsia="zh-CN"/>
        </w:rPr>
        <w:t>1</w:t>
      </w:r>
      <w:r w:rsidRPr="00074C0C">
        <w:rPr>
          <w:rFonts w:ascii="Book Antiqua" w:hAnsi="Book Antiqua"/>
          <w:lang w:val="en-IE"/>
        </w:rPr>
        <w:t>Results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showed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as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mean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(standard</w:t>
      </w:r>
      <w:r>
        <w:rPr>
          <w:rFonts w:ascii="Book Antiqua" w:hAnsi="Book Antiqua"/>
          <w:lang w:val="en-IE"/>
        </w:rPr>
        <w:t xml:space="preserve"> </w:t>
      </w:r>
      <w:r w:rsidRPr="00074C0C">
        <w:rPr>
          <w:rFonts w:ascii="Book Antiqua" w:hAnsi="Book Antiqua"/>
          <w:lang w:val="en-IE"/>
        </w:rPr>
        <w:t>deviation).</w:t>
      </w:r>
      <w:r>
        <w:rPr>
          <w:rFonts w:ascii="Book Antiqua" w:hAnsi="Book Antiqua"/>
          <w:lang w:val="en-IE"/>
        </w:rPr>
        <w:t xml:space="preserve"> </w:t>
      </w:r>
      <w:r w:rsidR="00F405F3">
        <w:rPr>
          <w:rFonts w:ascii="Book Antiqua" w:hAnsi="Book Antiqua"/>
          <w:lang w:val="en-IE"/>
        </w:rPr>
        <w:t xml:space="preserve">Types of patients have been </w:t>
      </w:r>
      <w:proofErr w:type="spellStart"/>
      <w:r w:rsidR="00F405F3">
        <w:rPr>
          <w:rFonts w:ascii="Book Antiqua" w:hAnsi="Book Antiqua"/>
          <w:lang w:val="en-IE"/>
        </w:rPr>
        <w:t>labeled</w:t>
      </w:r>
      <w:proofErr w:type="spellEnd"/>
      <w:r w:rsidR="00F405F3">
        <w:rPr>
          <w:rFonts w:ascii="Book Antiqua" w:hAnsi="Book Antiqua"/>
          <w:lang w:val="en-IE"/>
        </w:rPr>
        <w:t xml:space="preserve"> in alphabetical order. The four subtypes (A, B, C and D) identified for the MCA factors “Psychosocial impairment” (first factor), and “Socio-demographic data” (second factor) provide a typology of eating disorders patients. </w:t>
      </w:r>
      <w:r w:rsidR="00145640" w:rsidRPr="00074C0C">
        <w:rPr>
          <w:rFonts w:ascii="Book Antiqua" w:hAnsi="Book Antiqua"/>
          <w:lang w:val="en-IE"/>
        </w:rPr>
        <w:t>MCQ: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Metacognitions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questionnaire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CIA: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Clinical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impairment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assess</w:t>
      </w:r>
      <w:r w:rsidR="00437191">
        <w:rPr>
          <w:rFonts w:ascii="Book Antiqua" w:hAnsi="Book Antiqua"/>
          <w:lang w:val="en-IE"/>
        </w:rPr>
        <w:t>ment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EAT-12: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Eating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attitudes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te</w:t>
      </w:r>
      <w:r w:rsidR="00437191">
        <w:rPr>
          <w:rFonts w:ascii="Book Antiqua" w:hAnsi="Book Antiqua"/>
          <w:lang w:val="en-IE"/>
        </w:rPr>
        <w:t>st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proofErr w:type="spellStart"/>
      <w:r w:rsidR="00145640" w:rsidRPr="00074C0C">
        <w:rPr>
          <w:rFonts w:ascii="Book Antiqua" w:hAnsi="Book Antiqua"/>
          <w:lang w:val="en-IE"/>
        </w:rPr>
        <w:t>HeRQoLED</w:t>
      </w:r>
      <w:proofErr w:type="spellEnd"/>
      <w:r w:rsidR="00145640" w:rsidRPr="00074C0C">
        <w:rPr>
          <w:rFonts w:ascii="Book Antiqua" w:hAnsi="Book Antiqua"/>
          <w:lang w:val="en-IE"/>
        </w:rPr>
        <w:t>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Health-</w:t>
      </w:r>
      <w:r w:rsidR="00437191" w:rsidRPr="00074C0C">
        <w:rPr>
          <w:rFonts w:ascii="Book Antiqua" w:hAnsi="Book Antiqua"/>
          <w:lang w:val="en-IE"/>
        </w:rPr>
        <w:t>related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quality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l</w:t>
      </w:r>
      <w:r w:rsidR="00145640" w:rsidRPr="00074C0C">
        <w:rPr>
          <w:rFonts w:ascii="Book Antiqua" w:hAnsi="Book Antiqua"/>
          <w:lang w:val="en-IE"/>
        </w:rPr>
        <w:t>ife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in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437191" w:rsidRPr="003561A7">
        <w:rPr>
          <w:rFonts w:ascii="Book Antiqua" w:hAnsi="Book Antiqua"/>
          <w:lang w:val="en-US" w:eastAsia="zh-CN"/>
        </w:rPr>
        <w:t>disorder</w:t>
      </w:r>
      <w:r w:rsidR="00437191">
        <w:rPr>
          <w:rFonts w:ascii="Book Antiqua" w:hAnsi="Book Antiqua"/>
          <w:lang w:val="en-IE"/>
        </w:rPr>
        <w:t>-short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form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proofErr w:type="spellStart"/>
      <w:r w:rsidR="00145640" w:rsidRPr="00074C0C">
        <w:rPr>
          <w:rFonts w:ascii="Book Antiqua" w:hAnsi="Book Antiqua"/>
          <w:lang w:val="en-IE"/>
        </w:rPr>
        <w:t>SocM</w:t>
      </w:r>
      <w:proofErr w:type="spellEnd"/>
      <w:r w:rsidR="00145640" w:rsidRPr="00074C0C">
        <w:rPr>
          <w:rFonts w:ascii="Book Antiqua" w:hAnsi="Book Antiqua"/>
          <w:lang w:val="en-IE"/>
        </w:rPr>
        <w:t>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Social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maladjustment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domain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MHF: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Mental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health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functio</w:t>
      </w:r>
      <w:r w:rsidR="00437191">
        <w:rPr>
          <w:rFonts w:ascii="Book Antiqua" w:hAnsi="Book Antiqua"/>
          <w:lang w:val="en-IE"/>
        </w:rPr>
        <w:t>nality</w:t>
      </w:r>
      <w:r w:rsidR="00AC346D">
        <w:rPr>
          <w:rFonts w:ascii="Book Antiqua" w:hAnsi="Book Antiqua"/>
          <w:lang w:val="en-IE"/>
        </w:rPr>
        <w:t xml:space="preserve"> </w:t>
      </w:r>
      <w:r w:rsidR="00437191">
        <w:rPr>
          <w:rFonts w:ascii="Book Antiqua" w:hAnsi="Book Antiqua"/>
          <w:lang w:val="en-IE"/>
        </w:rPr>
        <w:t>domain</w:t>
      </w:r>
      <w:r w:rsidR="00437191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PSWQ-R: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Penn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state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worry</w:t>
      </w:r>
      <w:r w:rsidR="00AC346D">
        <w:rPr>
          <w:rFonts w:ascii="Book Antiqua" w:hAnsi="Book Antiqua"/>
          <w:lang w:val="en-IE"/>
        </w:rPr>
        <w:t xml:space="preserve"> </w:t>
      </w:r>
      <w:r w:rsidR="00437191" w:rsidRPr="00074C0C">
        <w:rPr>
          <w:rFonts w:ascii="Book Antiqua" w:hAnsi="Book Antiqua"/>
          <w:lang w:val="en-IE"/>
        </w:rPr>
        <w:t>question</w:t>
      </w:r>
      <w:r w:rsidR="00145640" w:rsidRPr="00074C0C">
        <w:rPr>
          <w:rFonts w:ascii="Book Antiqua" w:hAnsi="Book Antiqua"/>
          <w:lang w:val="en-IE"/>
        </w:rPr>
        <w:t>naire.</w:t>
      </w:r>
      <w:r w:rsidR="00AC346D">
        <w:rPr>
          <w:rFonts w:ascii="Book Antiqua" w:hAnsi="Book Antiqua"/>
          <w:lang w:val="en-IE"/>
        </w:rPr>
        <w:t xml:space="preserve"> </w:t>
      </w:r>
    </w:p>
    <w:p w14:paraId="48956058" w14:textId="3AB03935" w:rsidR="00145640" w:rsidRPr="00802720" w:rsidRDefault="00145640" w:rsidP="00145640">
      <w:pPr>
        <w:pStyle w:val="af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sz w:val="20"/>
          <w:szCs w:val="20"/>
          <w:lang w:val="en-IE" w:eastAsia="zh-CN"/>
        </w:rPr>
      </w:pPr>
      <w:r>
        <w:rPr>
          <w:rFonts w:ascii="Book Antiqua" w:hAnsi="Book Antiqua"/>
          <w:sz w:val="20"/>
          <w:szCs w:val="20"/>
          <w:lang w:val="en-IE"/>
        </w:rPr>
        <w:br w:type="page"/>
      </w:r>
      <w:r w:rsidR="00802720">
        <w:rPr>
          <w:rFonts w:ascii="Book Antiqua" w:hAnsi="Book Antiqua"/>
          <w:b/>
          <w:lang w:val="en-IE"/>
        </w:rPr>
        <w:lastRenderedPageBreak/>
        <w:t>Table</w:t>
      </w:r>
      <w:r w:rsidR="00AC346D">
        <w:rPr>
          <w:rFonts w:ascii="Book Antiqua" w:hAnsi="Book Antiqua"/>
          <w:b/>
          <w:lang w:val="en-IE"/>
        </w:rPr>
        <w:t xml:space="preserve"> </w:t>
      </w:r>
      <w:r w:rsidR="00802720">
        <w:rPr>
          <w:rFonts w:ascii="Book Antiqua" w:hAnsi="Book Antiqua"/>
          <w:b/>
          <w:lang w:val="en-IE"/>
        </w:rPr>
        <w:t>2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Distribution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of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the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illustrative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variables,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by</w:t>
      </w:r>
      <w:r w:rsidR="00AC346D">
        <w:rPr>
          <w:rFonts w:ascii="Book Antiqua" w:hAnsi="Book Antiqua"/>
          <w:b/>
          <w:lang w:val="en-IE"/>
        </w:rPr>
        <w:t xml:space="preserve"> </w:t>
      </w:r>
      <w:r w:rsidRPr="00074C0C">
        <w:rPr>
          <w:rFonts w:ascii="Book Antiqua" w:hAnsi="Book Antiqua"/>
          <w:b/>
          <w:lang w:val="en-IE"/>
        </w:rPr>
        <w:t>subtype</w:t>
      </w:r>
    </w:p>
    <w:tbl>
      <w:tblPr>
        <w:tblW w:w="7860" w:type="dxa"/>
        <w:tblInd w:w="-1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005"/>
        <w:gridCol w:w="1005"/>
        <w:gridCol w:w="1005"/>
        <w:gridCol w:w="1005"/>
        <w:gridCol w:w="1117"/>
        <w:gridCol w:w="1348"/>
      </w:tblGrid>
      <w:tr w:rsidR="0027300E" w:rsidRPr="0027300E" w14:paraId="43B8CD9F" w14:textId="77777777" w:rsidTr="0027300E">
        <w:trPr>
          <w:trHeight w:val="320"/>
        </w:trPr>
        <w:tc>
          <w:tcPr>
            <w:tcW w:w="11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AE33ABA" w14:textId="1840B00D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A50D9CC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IE" w:eastAsia="zh-CN"/>
              </w:rPr>
              <w:t>n</w:t>
            </w: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 xml:space="preserve"> (%)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C0340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Type of patient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A9A1232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n-IE" w:eastAsia="zh-CN"/>
              </w:rPr>
              <w:t>P</w:t>
            </w: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 xml:space="preserve"> value</w:t>
            </w:r>
          </w:p>
        </w:tc>
      </w:tr>
      <w:tr w:rsidR="0027300E" w:rsidRPr="0027300E" w14:paraId="55F2E652" w14:textId="77777777" w:rsidTr="0027300E">
        <w:trPr>
          <w:trHeight w:val="320"/>
        </w:trPr>
        <w:tc>
          <w:tcPr>
            <w:tcW w:w="119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B53537" w14:textId="77777777" w:rsidR="0027300E" w:rsidRPr="0027300E" w:rsidRDefault="0027300E" w:rsidP="0027300E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9C73A65" w14:textId="77777777" w:rsidR="0027300E" w:rsidRPr="0027300E" w:rsidRDefault="0027300E" w:rsidP="0027300E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183677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EE6426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84D57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C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FDA033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b/>
                <w:bCs/>
                <w:color w:val="000000"/>
                <w:lang w:val="en-IE" w:eastAsia="zh-CN"/>
              </w:rPr>
              <w:t>D</w:t>
            </w:r>
          </w:p>
        </w:tc>
        <w:tc>
          <w:tcPr>
            <w:tcW w:w="1433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CF7B54B" w14:textId="77777777" w:rsidR="0027300E" w:rsidRPr="0027300E" w:rsidRDefault="0027300E" w:rsidP="0027300E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27300E" w:rsidRPr="0027300E" w14:paraId="40B2A7B8" w14:textId="77777777" w:rsidTr="0027300E">
        <w:trPr>
          <w:trHeight w:val="930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7ABD17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Illustrative variables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B50B60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822A8E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A76AC6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B7D198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F09FB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2D08AD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133FA5FE" w14:textId="77777777" w:rsidTr="0027300E">
        <w:trPr>
          <w:trHeight w:val="620"/>
        </w:trPr>
        <w:tc>
          <w:tcPr>
            <w:tcW w:w="1190" w:type="dxa"/>
            <w:shd w:val="clear" w:color="auto" w:fill="auto"/>
            <w:vAlign w:val="center"/>
            <w:hideMark/>
          </w:tcPr>
          <w:p w14:paraId="20D913A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Type of ED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2D32D3B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A7B022E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C0F7F12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98A9FA5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61B4911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FCEFFF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0.11</w:t>
            </w:r>
          </w:p>
        </w:tc>
      </w:tr>
      <w:tr w:rsidR="0027300E" w:rsidRPr="0027300E" w14:paraId="2F2ED453" w14:textId="77777777" w:rsidTr="0027300E">
        <w:trPr>
          <w:trHeight w:val="620"/>
        </w:trPr>
        <w:tc>
          <w:tcPr>
            <w:tcW w:w="1190" w:type="dxa"/>
            <w:shd w:val="clear" w:color="auto" w:fill="auto"/>
            <w:vAlign w:val="center"/>
            <w:hideMark/>
          </w:tcPr>
          <w:p w14:paraId="0BCFB846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AN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ADD1558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53 (30.11)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4E88A87C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17 (40.48)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BB47CE1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(25.00)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627A9CB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(17.02)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AA99382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(42.86)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68CB600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5FB13D34" w14:textId="77777777" w:rsidTr="0027300E">
        <w:trPr>
          <w:trHeight w:val="620"/>
        </w:trPr>
        <w:tc>
          <w:tcPr>
            <w:tcW w:w="1190" w:type="dxa"/>
            <w:shd w:val="clear" w:color="auto" w:fill="auto"/>
            <w:vAlign w:val="center"/>
            <w:hideMark/>
          </w:tcPr>
          <w:p w14:paraId="3294421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BN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CB7CF81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34 (19.32)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2A08AB0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6 (14.29)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3F56178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(19.23)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7A9292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13 (27.66)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7F9BF6C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5 (14.29)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D584DE6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7D21839E" w14:textId="77777777" w:rsidTr="0027300E">
        <w:trPr>
          <w:trHeight w:val="620"/>
        </w:trPr>
        <w:tc>
          <w:tcPr>
            <w:tcW w:w="1190" w:type="dxa"/>
            <w:shd w:val="clear" w:color="auto" w:fill="auto"/>
            <w:vAlign w:val="center"/>
            <w:hideMark/>
          </w:tcPr>
          <w:p w14:paraId="2D85ED20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EDNOS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5E6BA6C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89 (50.57)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F8A73E2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19 (45.24)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D8C9D35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29 (55.77)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678010E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26 (55.32)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14CD20D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(42.86)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C72D9FD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7D78B255" w14:textId="77777777" w:rsidTr="0027300E">
        <w:trPr>
          <w:trHeight w:val="620"/>
        </w:trPr>
        <w:tc>
          <w:tcPr>
            <w:tcW w:w="1190" w:type="dxa"/>
            <w:shd w:val="clear" w:color="000000" w:fill="CAEACE"/>
            <w:vAlign w:val="center"/>
            <w:hideMark/>
          </w:tcPr>
          <w:p w14:paraId="09C333E5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Subtype of ED</w:t>
            </w:r>
          </w:p>
        </w:tc>
        <w:tc>
          <w:tcPr>
            <w:tcW w:w="1021" w:type="dxa"/>
            <w:shd w:val="clear" w:color="000000" w:fill="CAEACE"/>
            <w:vAlign w:val="center"/>
          </w:tcPr>
          <w:p w14:paraId="20AA9676" w14:textId="6C5057A8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000000" w:fill="CAEACE"/>
            <w:vAlign w:val="center"/>
          </w:tcPr>
          <w:p w14:paraId="4B5ADE2B" w14:textId="09646A58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000000" w:fill="CAEACE"/>
            <w:vAlign w:val="center"/>
          </w:tcPr>
          <w:p w14:paraId="780A0563" w14:textId="64C2347C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21" w:type="dxa"/>
            <w:shd w:val="clear" w:color="000000" w:fill="CAEACE"/>
            <w:vAlign w:val="center"/>
          </w:tcPr>
          <w:p w14:paraId="337DAB24" w14:textId="3AF85ADA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153" w:type="dxa"/>
            <w:shd w:val="clear" w:color="000000" w:fill="CAEACE"/>
            <w:vAlign w:val="center"/>
          </w:tcPr>
          <w:p w14:paraId="771B4770" w14:textId="04AEA4E3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433" w:type="dxa"/>
            <w:shd w:val="clear" w:color="000000" w:fill="CAEACE"/>
            <w:vAlign w:val="center"/>
            <w:hideMark/>
          </w:tcPr>
          <w:p w14:paraId="6C9078D7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&lt; 0.0001</w:t>
            </w:r>
          </w:p>
        </w:tc>
      </w:tr>
      <w:tr w:rsidR="0027300E" w:rsidRPr="0027300E" w14:paraId="783CCC0D" w14:textId="77777777" w:rsidTr="0027300E">
        <w:trPr>
          <w:trHeight w:val="620"/>
        </w:trPr>
        <w:tc>
          <w:tcPr>
            <w:tcW w:w="1190" w:type="dxa"/>
            <w:shd w:val="clear" w:color="000000" w:fill="CAEACE"/>
            <w:vAlign w:val="center"/>
            <w:hideMark/>
          </w:tcPr>
          <w:p w14:paraId="1A5E6C2E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Restrictive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3368D995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51 (28.98)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586FFDCC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(19.05)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5B685EB0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16 (30.77)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4E056F23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4 (8.51)</w:t>
            </w:r>
          </w:p>
        </w:tc>
        <w:tc>
          <w:tcPr>
            <w:tcW w:w="1153" w:type="dxa"/>
            <w:shd w:val="clear" w:color="000000" w:fill="CAEACE"/>
            <w:vAlign w:val="center"/>
            <w:hideMark/>
          </w:tcPr>
          <w:p w14:paraId="41856C7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23 (65.71)</w:t>
            </w:r>
          </w:p>
        </w:tc>
        <w:tc>
          <w:tcPr>
            <w:tcW w:w="1433" w:type="dxa"/>
            <w:shd w:val="clear" w:color="000000" w:fill="CAEACE"/>
            <w:vAlign w:val="center"/>
          </w:tcPr>
          <w:p w14:paraId="369E76B5" w14:textId="613FAFE1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162F3E1A" w14:textId="77777777" w:rsidTr="0027300E">
        <w:trPr>
          <w:trHeight w:val="620"/>
        </w:trPr>
        <w:tc>
          <w:tcPr>
            <w:tcW w:w="1190" w:type="dxa"/>
            <w:shd w:val="clear" w:color="000000" w:fill="CAEACE"/>
            <w:vAlign w:val="center"/>
            <w:hideMark/>
          </w:tcPr>
          <w:p w14:paraId="4F6D07CE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Purgative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24D1580F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103 (58.52)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0E2BF259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30 (71.43)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46FCEAF7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28 (53.85)</w:t>
            </w:r>
          </w:p>
        </w:tc>
        <w:tc>
          <w:tcPr>
            <w:tcW w:w="1021" w:type="dxa"/>
            <w:shd w:val="clear" w:color="000000" w:fill="CAEACE"/>
            <w:vAlign w:val="center"/>
            <w:hideMark/>
          </w:tcPr>
          <w:p w14:paraId="6FCEED21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33 (70.21)</w:t>
            </w:r>
          </w:p>
        </w:tc>
        <w:tc>
          <w:tcPr>
            <w:tcW w:w="1153" w:type="dxa"/>
            <w:shd w:val="clear" w:color="000000" w:fill="CAEACE"/>
            <w:vAlign w:val="center"/>
            <w:hideMark/>
          </w:tcPr>
          <w:p w14:paraId="706BFE4D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(34.29)</w:t>
            </w:r>
          </w:p>
        </w:tc>
        <w:tc>
          <w:tcPr>
            <w:tcW w:w="1433" w:type="dxa"/>
            <w:shd w:val="clear" w:color="000000" w:fill="CAEACE"/>
            <w:vAlign w:val="center"/>
          </w:tcPr>
          <w:p w14:paraId="7A07BECA" w14:textId="634B41A6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7300E" w:rsidRPr="0027300E" w14:paraId="6B14CE71" w14:textId="77777777" w:rsidTr="0027300E">
        <w:trPr>
          <w:trHeight w:val="630"/>
        </w:trPr>
        <w:tc>
          <w:tcPr>
            <w:tcW w:w="1190" w:type="dxa"/>
            <w:shd w:val="clear" w:color="auto" w:fill="auto"/>
            <w:vAlign w:val="center"/>
            <w:hideMark/>
          </w:tcPr>
          <w:p w14:paraId="2D6E2285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Binge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52F0F32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22 (12.50)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966EAED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4 (9.52)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C4F400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8 (15.38)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757C2F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10 (21.28)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3CDEDAE4" w14:textId="77777777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7300E">
              <w:rPr>
                <w:rFonts w:ascii="Book Antiqua" w:eastAsia="等线" w:hAnsi="Book Antiqua" w:cs="宋体"/>
                <w:color w:val="000000"/>
                <w:lang w:val="en-IE" w:eastAsia="zh-CN"/>
              </w:rPr>
              <w:t>0 (0)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C8024E9" w14:textId="59226142" w:rsidR="0027300E" w:rsidRPr="0027300E" w:rsidRDefault="0027300E" w:rsidP="0027300E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4048987C" w14:textId="11BB62A0" w:rsidR="00145640" w:rsidRPr="00802720" w:rsidRDefault="00F405F3" w:rsidP="00145640">
      <w:pPr>
        <w:pStyle w:val="af0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lang w:val="en-IE" w:eastAsia="zh-CN"/>
        </w:rPr>
      </w:pPr>
      <w:r>
        <w:rPr>
          <w:rFonts w:ascii="Book Antiqua" w:hAnsi="Book Antiqua"/>
          <w:lang w:val="en-IE"/>
        </w:rPr>
        <w:t xml:space="preserve">Types of patients have been </w:t>
      </w:r>
      <w:proofErr w:type="spellStart"/>
      <w:r>
        <w:rPr>
          <w:rFonts w:ascii="Book Antiqua" w:hAnsi="Book Antiqua"/>
          <w:lang w:val="en-IE"/>
        </w:rPr>
        <w:t>labeled</w:t>
      </w:r>
      <w:proofErr w:type="spellEnd"/>
      <w:r>
        <w:rPr>
          <w:rFonts w:ascii="Book Antiqua" w:hAnsi="Book Antiqua"/>
          <w:lang w:val="en-IE"/>
        </w:rPr>
        <w:t xml:space="preserve"> in alphabetical order. The four subtypes (A, B, C and D) identified for the MCA factors “Psychosocial impairment” (first factor), and “Socio-demographic data” (second factor) provide a typology of eating disorders patients. </w:t>
      </w:r>
      <w:r w:rsidR="00802720">
        <w:rPr>
          <w:rFonts w:ascii="Book Antiqua" w:hAnsi="Book Antiqua"/>
          <w:lang w:val="en-IE"/>
        </w:rPr>
        <w:t>ED: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eastAsiaTheme="minorEastAsia" w:hAnsi="Book Antiqua" w:hint="eastAsia"/>
          <w:lang w:val="en-IE" w:eastAsia="zh-CN"/>
        </w:rPr>
        <w:t>E</w:t>
      </w:r>
      <w:r w:rsidR="00802720">
        <w:rPr>
          <w:rFonts w:ascii="Book Antiqua" w:hAnsi="Book Antiqua"/>
          <w:lang w:val="en-IE"/>
        </w:rPr>
        <w:t>ating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disorder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AN: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Anorexia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nervosa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BN: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Bulimia</w:t>
      </w:r>
      <w:r w:rsidR="00AC346D">
        <w:rPr>
          <w:rFonts w:ascii="Book Antiqua" w:hAnsi="Book Antiqua"/>
          <w:lang w:val="en-IE"/>
        </w:rPr>
        <w:t xml:space="preserve"> </w:t>
      </w:r>
      <w:r w:rsidR="00802720" w:rsidRPr="00074C0C">
        <w:rPr>
          <w:rFonts w:ascii="Book Antiqua" w:hAnsi="Book Antiqua"/>
          <w:lang w:val="en-IE"/>
        </w:rPr>
        <w:t>nervosa</w:t>
      </w:r>
      <w:r w:rsidR="00802720">
        <w:rPr>
          <w:rFonts w:ascii="Book Antiqua" w:eastAsiaTheme="minorEastAsia" w:hAnsi="Book Antiqua" w:hint="eastAsia"/>
          <w:lang w:val="en-IE" w:eastAsia="zh-CN"/>
        </w:rPr>
        <w:t>;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EDNOS:</w:t>
      </w:r>
      <w:bookmarkStart w:id="160" w:name="OLE_LINK73"/>
      <w:bookmarkStart w:id="161" w:name="OLE_LINK74"/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Eating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d</w:t>
      </w:r>
      <w:r w:rsidR="00802720">
        <w:rPr>
          <w:rFonts w:ascii="Book Antiqua" w:hAnsi="Book Antiqua"/>
          <w:lang w:val="en-IE"/>
        </w:rPr>
        <w:t>isorder</w:t>
      </w:r>
      <w:bookmarkEnd w:id="160"/>
      <w:bookmarkEnd w:id="161"/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not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otherwise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specified</w:t>
      </w:r>
      <w:r w:rsidR="00145640" w:rsidRPr="00074C0C">
        <w:rPr>
          <w:rFonts w:ascii="Book Antiqua" w:hAnsi="Book Antiqua"/>
          <w:lang w:val="en-IE"/>
        </w:rPr>
        <w:t>.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Type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and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subtype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of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eastAsiaTheme="minorEastAsia" w:hAnsi="Book Antiqua" w:hint="eastAsia"/>
          <w:lang w:val="en-IE" w:eastAsia="zh-CN"/>
        </w:rPr>
        <w:t>e</w:t>
      </w:r>
      <w:r w:rsidR="00802720">
        <w:rPr>
          <w:rFonts w:ascii="Book Antiqua" w:hAnsi="Book Antiqua"/>
          <w:lang w:val="en-IE"/>
        </w:rPr>
        <w:t>ating</w:t>
      </w:r>
      <w:r w:rsidR="00AC346D">
        <w:rPr>
          <w:rFonts w:ascii="Book Antiqua" w:hAnsi="Book Antiqua"/>
          <w:lang w:val="en-IE"/>
        </w:rPr>
        <w:t xml:space="preserve"> </w:t>
      </w:r>
      <w:r w:rsidR="00802720">
        <w:rPr>
          <w:rFonts w:ascii="Book Antiqua" w:hAnsi="Book Antiqua"/>
          <w:lang w:val="en-IE"/>
        </w:rPr>
        <w:t>disorder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are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based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on</w:t>
      </w:r>
      <w:r w:rsidR="00AC346D">
        <w:rPr>
          <w:rFonts w:ascii="Book Antiqua" w:hAnsi="Book Antiqua"/>
          <w:lang w:val="en-IE"/>
        </w:rPr>
        <w:t xml:space="preserve"> </w:t>
      </w:r>
      <w:r w:rsidR="00145640" w:rsidRPr="00074C0C">
        <w:rPr>
          <w:rFonts w:ascii="Book Antiqua" w:hAnsi="Book Antiqua"/>
          <w:lang w:val="en-IE"/>
        </w:rPr>
        <w:t>DMS-IV-TR</w:t>
      </w:r>
      <w:r w:rsidR="00802720">
        <w:rPr>
          <w:rFonts w:ascii="Book Antiqua" w:eastAsiaTheme="minorEastAsia" w:hAnsi="Book Antiqua" w:hint="eastAsia"/>
          <w:lang w:val="en-IE" w:eastAsia="zh-CN"/>
        </w:rPr>
        <w:t>.</w:t>
      </w:r>
    </w:p>
    <w:p w14:paraId="3C0EA7EF" w14:textId="5769D749" w:rsidR="00145640" w:rsidRPr="00074C0C" w:rsidRDefault="00145640" w:rsidP="0014564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sz w:val="20"/>
          <w:szCs w:val="20"/>
          <w:lang w:val="en-IE"/>
        </w:rPr>
        <w:br w:type="page"/>
      </w:r>
      <w:r w:rsidR="0071560A">
        <w:rPr>
          <w:rFonts w:ascii="Book Antiqua" w:hAnsi="Book Antiqua"/>
          <w:b/>
        </w:rPr>
        <w:lastRenderedPageBreak/>
        <w:t>Table</w:t>
      </w:r>
      <w:r w:rsidR="00AC346D">
        <w:rPr>
          <w:rFonts w:ascii="Book Antiqua" w:hAnsi="Book Antiqua"/>
          <w:b/>
        </w:rPr>
        <w:t xml:space="preserve"> </w:t>
      </w:r>
      <w:r w:rsidR="0071560A">
        <w:rPr>
          <w:rFonts w:ascii="Book Antiqua" w:hAnsi="Book Antiqua"/>
          <w:b/>
        </w:rPr>
        <w:t>3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Differences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in</w:t>
      </w:r>
      <w:r w:rsidR="00AC346D">
        <w:rPr>
          <w:rFonts w:ascii="Book Antiqua" w:hAnsi="Book Antiqua"/>
          <w:b/>
        </w:rPr>
        <w:t xml:space="preserve"> </w:t>
      </w:r>
      <w:r w:rsidR="0071560A" w:rsidRPr="00074C0C">
        <w:rPr>
          <w:rFonts w:ascii="Book Antiqua" w:hAnsi="Book Antiqua"/>
          <w:b/>
        </w:rPr>
        <w:t>quality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of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life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among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three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groups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defined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in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the</w:t>
      </w:r>
      <w:r w:rsidR="00AC346D">
        <w:rPr>
          <w:rFonts w:ascii="Book Antiqua" w:hAnsi="Book Antiqua"/>
          <w:b/>
        </w:rPr>
        <w:t xml:space="preserve"> </w:t>
      </w:r>
      <w:r w:rsidRPr="00074C0C">
        <w:rPr>
          <w:rFonts w:ascii="Book Antiqua" w:hAnsi="Book Antiqua"/>
          <w:b/>
        </w:rPr>
        <w:t>literature</w:t>
      </w:r>
    </w:p>
    <w:tbl>
      <w:tblPr>
        <w:tblW w:w="6380" w:type="dxa"/>
        <w:tblInd w:w="-15" w:type="dxa"/>
        <w:tblLook w:val="04A0" w:firstRow="1" w:lastRow="0" w:firstColumn="1" w:lastColumn="0" w:noHBand="0" w:noVBand="1"/>
      </w:tblPr>
      <w:tblGrid>
        <w:gridCol w:w="1571"/>
        <w:gridCol w:w="927"/>
        <w:gridCol w:w="928"/>
        <w:gridCol w:w="928"/>
        <w:gridCol w:w="1109"/>
        <w:gridCol w:w="917"/>
      </w:tblGrid>
      <w:tr w:rsidR="00195A9B" w:rsidRPr="00195A9B" w14:paraId="2AB577E4" w14:textId="77777777" w:rsidTr="00195A9B">
        <w:trPr>
          <w:trHeight w:val="330"/>
        </w:trPr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1C392" w14:textId="3337C18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162" w:name="OLE_LINK56"/>
            <w:bookmarkStart w:id="163" w:name="OLE_LINK57"/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C8C53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>Total</w:t>
            </w: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23DD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>Type of ED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A8AA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ES" w:eastAsia="zh-CN"/>
              </w:rPr>
              <w:t>P</w:t>
            </w: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 value</w:t>
            </w:r>
          </w:p>
        </w:tc>
      </w:tr>
      <w:tr w:rsidR="00195A9B" w:rsidRPr="00195A9B" w14:paraId="295CDC55" w14:textId="77777777" w:rsidTr="00195A9B">
        <w:trPr>
          <w:trHeight w:val="640"/>
        </w:trPr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C53628" w14:textId="7D0817A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BB4538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bookmarkStart w:id="164" w:name="RANGE!I503"/>
            <w:r w:rsidRPr="00195A9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ES" w:eastAsia="zh-CN"/>
              </w:rPr>
              <w:t>n</w:t>
            </w: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 (%)</w:t>
            </w:r>
            <w:bookmarkEnd w:id="164"/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B410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AN </w:t>
            </w:r>
            <w:r w:rsidRPr="00195A9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ES" w:eastAsia="zh-CN"/>
              </w:rPr>
              <w:t>n</w:t>
            </w: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 (%)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A4831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BN </w:t>
            </w:r>
            <w:r w:rsidRPr="00195A9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ES" w:eastAsia="zh-CN"/>
              </w:rPr>
              <w:t>n</w:t>
            </w: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 (%)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03E7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EDNOS </w:t>
            </w:r>
            <w:r w:rsidRPr="00195A9B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ES" w:eastAsia="zh-CN"/>
              </w:rPr>
              <w:t>n</w:t>
            </w:r>
            <w:r w:rsidRPr="00195A9B">
              <w:rPr>
                <w:rFonts w:ascii="Book Antiqua" w:eastAsia="等线" w:hAnsi="Book Antiqua" w:cs="宋体"/>
                <w:b/>
                <w:bCs/>
                <w:color w:val="000000"/>
                <w:lang w:val="es-ES" w:eastAsia="zh-CN"/>
              </w:rPr>
              <w:t xml:space="preserve"> (%)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84932" w14:textId="3A806A0A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195A9B" w:rsidRPr="00195A9B" w14:paraId="6CB4892D" w14:textId="77777777" w:rsidTr="00195A9B">
        <w:trPr>
          <w:trHeight w:val="155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623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Health-related quality of life variables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16A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eastAsia="zh-CN"/>
              </w:rPr>
              <w:t>176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A82CB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eastAsia="zh-CN"/>
              </w:rPr>
              <w:t>53 (30.11)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913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eastAsia="zh-CN"/>
              </w:rPr>
              <w:t>34 (19.32)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F0C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eastAsia="zh-CN"/>
              </w:rPr>
              <w:t>89 (50.57)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FABF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95A9B" w:rsidRPr="00195A9B" w14:paraId="712F22C1" w14:textId="77777777" w:rsidTr="00195A9B">
        <w:trPr>
          <w:trHeight w:val="31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F85F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MCQ-30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85D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50BF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65B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ABE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5EC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s-ES" w:eastAsia="zh-CN"/>
              </w:rPr>
              <w:t>0.25</w:t>
            </w:r>
          </w:p>
        </w:tc>
      </w:tr>
      <w:tr w:rsidR="00195A9B" w:rsidRPr="00195A9B" w14:paraId="274F3F45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28D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≤ 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B61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59 (33.52)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C02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17 (32.08)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9747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8 (23.53)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4E37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34 (38.20)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827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95A9B" w:rsidRPr="00195A9B" w14:paraId="1DE6C5B3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FA9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58-75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E8A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58 (32.95)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A6F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22 (41.51)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FA9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11 (32.35)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8C6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(28.09)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76C68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95A9B" w:rsidRPr="00195A9B" w14:paraId="47B623D8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1781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&gt; 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818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59 (33.52)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3E28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14 (26.42)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7920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15 (44.12)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660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30 (33.71)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736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95A9B" w:rsidRPr="00195A9B" w14:paraId="36D34843" w14:textId="77777777" w:rsidTr="00195A9B">
        <w:trPr>
          <w:trHeight w:val="68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EA10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MCQ-30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446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67.0 (18.5)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D08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65.3 (19.5)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B1F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72.1 (18.5)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E935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66.1 (17.7)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4530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0.19</w:t>
            </w:r>
          </w:p>
        </w:tc>
      </w:tr>
      <w:tr w:rsidR="00195A9B" w:rsidRPr="00195A9B" w14:paraId="14966A8E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F5B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CIA (≥ 16)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B92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100 (56.82)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FBC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32 (60.38)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56BAB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20 (58.82)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5F8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48 (53.93)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9BA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0.73</w:t>
            </w:r>
          </w:p>
        </w:tc>
      </w:tr>
      <w:tr w:rsidR="00195A9B" w:rsidRPr="00195A9B" w14:paraId="7071E25D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79F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CIA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C5C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19.5 (13.6)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98E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21.7 (14.4)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5549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21.3 (13.9)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5AB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17.6 (12.8)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A58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0.17</w:t>
            </w:r>
          </w:p>
        </w:tc>
      </w:tr>
      <w:tr w:rsidR="00195A9B" w:rsidRPr="00195A9B" w14:paraId="5FF443B0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FE1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EAT-12 (≥ 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0F52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111 (63.07)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68E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35 (66.04)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457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22 (64.71)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3D6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54 (60.67)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25C1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0.8</w:t>
            </w:r>
          </w:p>
        </w:tc>
      </w:tr>
      <w:tr w:rsidR="00195A9B" w:rsidRPr="00195A9B" w14:paraId="7135DACB" w14:textId="77777777" w:rsidTr="00195A9B">
        <w:trPr>
          <w:trHeight w:val="37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5AA5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EAT-12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27D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10.7 (7.5)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A30D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12.9 (8.6)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5CC7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12.1 (8.1)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32C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8.9 (6.1)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F3FD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0.02</w:t>
            </w:r>
          </w:p>
        </w:tc>
      </w:tr>
      <w:tr w:rsidR="00195A9B" w:rsidRPr="00195A9B" w14:paraId="5A4C8642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8C31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HeRQoLED</w:t>
            </w:r>
            <w:proofErr w:type="spellEnd"/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-s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A03C0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AF5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8BD1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4509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60E2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95A9B" w:rsidRPr="00195A9B" w14:paraId="326F035D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68B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SocM</w:t>
            </w:r>
            <w:proofErr w:type="spellEnd"/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 xml:space="preserve"> (&gt; 50)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27E7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84 (47.73)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8B7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25 (47.17)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C65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19 (55.88)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ED4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40 (44.94)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6A3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0.55</w:t>
            </w:r>
          </w:p>
        </w:tc>
      </w:tr>
      <w:tr w:rsidR="00195A9B" w:rsidRPr="00195A9B" w14:paraId="359B3C0B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E2A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SocM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C84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48.1 (24.0)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358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48.4 (25.2)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143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52.0 (25.0)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C84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46.5 (22.9)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779B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0.58</w:t>
            </w:r>
          </w:p>
        </w:tc>
      </w:tr>
      <w:tr w:rsidR="00195A9B" w:rsidRPr="00195A9B" w14:paraId="610D43C9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B45D8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MHF (&gt; 50)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2CC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61 (34.66)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FEA5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21 (39.62)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D68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12 (35.29)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04E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28 (31.46)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699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0.61</w:t>
            </w:r>
          </w:p>
        </w:tc>
      </w:tr>
      <w:tr w:rsidR="00195A9B" w:rsidRPr="00195A9B" w14:paraId="305A829B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661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MHF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362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43.5 (21.7)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862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43.3 (24.5)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B71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44.2 (23.3)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E1E7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43.4 (19.5)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12E4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0.99</w:t>
            </w:r>
          </w:p>
        </w:tc>
      </w:tr>
      <w:tr w:rsidR="00195A9B" w:rsidRPr="00195A9B" w14:paraId="4708E5D0" w14:textId="77777777" w:rsidTr="00195A9B">
        <w:trPr>
          <w:trHeight w:val="62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3C9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PSWQ-R (&gt; 28)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37BE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110 (62.50)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2C4C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32 (60.38)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222E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24 (70.59)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895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54 (60.67)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0E13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0.56</w:t>
            </w:r>
          </w:p>
        </w:tc>
      </w:tr>
      <w:tr w:rsidR="00195A9B" w:rsidRPr="00195A9B" w14:paraId="6F74FD2E" w14:textId="77777777" w:rsidTr="00195A9B">
        <w:trPr>
          <w:trHeight w:val="690"/>
        </w:trPr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654098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lastRenderedPageBreak/>
              <w:t>PSWQ-R</w:t>
            </w:r>
            <w:r w:rsidRPr="00195A9B">
              <w:rPr>
                <w:rFonts w:ascii="Book Antiqua" w:eastAsia="等线" w:hAnsi="Book Antiqua" w:cs="宋体"/>
                <w:color w:val="000000"/>
                <w:vertAlign w:val="superscript"/>
                <w:lang w:val="en-IE" w:eastAsia="zh-CN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6BCD81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29.7 (8.3)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B78FE0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28.6 (8.7)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75F2F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31.1 (9.0)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AB93FA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29.8 (7.7)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5881B6" w14:textId="77777777" w:rsidR="00195A9B" w:rsidRPr="00195A9B" w:rsidRDefault="00195A9B" w:rsidP="00195A9B">
            <w:pPr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195A9B">
              <w:rPr>
                <w:rFonts w:ascii="Book Antiqua" w:eastAsia="等线" w:hAnsi="Book Antiqua" w:cs="宋体"/>
                <w:color w:val="000000"/>
                <w:lang w:val="en-IE" w:eastAsia="zh-CN"/>
              </w:rPr>
              <w:t>0.23</w:t>
            </w:r>
          </w:p>
        </w:tc>
      </w:tr>
    </w:tbl>
    <w:p w14:paraId="7C85804C" w14:textId="77777777" w:rsidR="004E0D55" w:rsidRDefault="00A324A8" w:rsidP="0024796F">
      <w:pPr>
        <w:pStyle w:val="af0"/>
        <w:adjustRightInd w:val="0"/>
        <w:snapToGrid w:val="0"/>
        <w:spacing w:after="0" w:line="360" w:lineRule="auto"/>
        <w:jc w:val="both"/>
        <w:rPr>
          <w:rFonts w:ascii="Book Antiqua" w:hAnsi="Book Antiqua"/>
          <w:szCs w:val="18"/>
          <w:lang w:val="en-IE"/>
        </w:rPr>
        <w:sectPr w:rsidR="004E0D55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Theme="minorEastAsia" w:hAnsi="Book Antiqua" w:hint="eastAsia"/>
          <w:vertAlign w:val="superscript"/>
          <w:lang w:val="en-IE" w:eastAsia="zh-CN"/>
        </w:rPr>
        <w:t>1</w:t>
      </w:r>
      <w:r w:rsidRPr="00074C0C">
        <w:rPr>
          <w:rFonts w:ascii="Book Antiqua" w:hAnsi="Book Antiqua"/>
          <w:lang w:val="en-IE"/>
        </w:rPr>
        <w:t>Results showed as mean (standard deviation).</w:t>
      </w:r>
      <w:r>
        <w:rPr>
          <w:rFonts w:ascii="Book Antiqua" w:eastAsiaTheme="minorEastAsia" w:hAnsi="Book Antiqua"/>
          <w:lang w:val="en-IE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MCQ:</w:t>
      </w:r>
      <w:r w:rsidR="00AC346D">
        <w:rPr>
          <w:rFonts w:ascii="Book Antiqua" w:hAnsi="Book Antiqua"/>
          <w:lang w:val="en-US" w:eastAsia="zh-CN"/>
        </w:rPr>
        <w:t xml:space="preserve"> </w:t>
      </w:r>
      <w:proofErr w:type="gramStart"/>
      <w:r w:rsidR="00085DCD" w:rsidRPr="003561A7">
        <w:rPr>
          <w:rFonts w:ascii="Book Antiqua" w:hAnsi="Book Antiqua"/>
          <w:lang w:val="en-US" w:eastAsia="zh-CN"/>
        </w:rPr>
        <w:t>Metacognitions</w:t>
      </w:r>
      <w:proofErr w:type="gramEnd"/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questionnaire;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CIA: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Clinical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impairment</w:t>
      </w:r>
      <w:r w:rsidR="00AC346D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 xml:space="preserve"> </w:t>
      </w:r>
      <w:r w:rsidR="00085DCD" w:rsidRPr="003561A7">
        <w:rPr>
          <w:rFonts w:ascii="Book Antiqua" w:eastAsia="Book Antiqua" w:hAnsi="Book Antiqua" w:cs="Book Antiqua"/>
          <w:iCs/>
          <w:color w:val="000000"/>
          <w:shd w:val="clear" w:color="auto" w:fill="FFFFFF"/>
          <w:lang w:val="en-US"/>
        </w:rPr>
        <w:t>assessment</w:t>
      </w:r>
      <w:r w:rsidR="00085DCD" w:rsidRPr="003561A7">
        <w:rPr>
          <w:rFonts w:ascii="Book Antiqua" w:hAnsi="Book Antiqua" w:cs="Book Antiqua"/>
          <w:iCs/>
          <w:color w:val="000000"/>
          <w:shd w:val="clear" w:color="auto" w:fill="FFFFFF"/>
          <w:lang w:val="en-US" w:eastAsia="zh-CN"/>
        </w:rPr>
        <w:t>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attitudes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test;</w:t>
      </w:r>
      <w:r w:rsidR="00AC346D">
        <w:rPr>
          <w:rFonts w:ascii="Book Antiqua" w:hAnsi="Book Antiqua"/>
          <w:lang w:val="en-US" w:eastAsia="zh-CN"/>
        </w:rPr>
        <w:t xml:space="preserve"> </w:t>
      </w:r>
      <w:proofErr w:type="spellStart"/>
      <w:r w:rsidR="00085DCD" w:rsidRPr="003561A7">
        <w:rPr>
          <w:rFonts w:ascii="Book Antiqua" w:hAnsi="Book Antiqua"/>
          <w:lang w:val="en-US" w:eastAsia="zh-CN"/>
        </w:rPr>
        <w:t>HeRQoLED</w:t>
      </w:r>
      <w:proofErr w:type="spellEnd"/>
      <w:r w:rsidR="00085DCD" w:rsidRPr="003561A7">
        <w:rPr>
          <w:rFonts w:ascii="Book Antiqua" w:hAnsi="Book Antiqua"/>
          <w:lang w:val="en-US" w:eastAsia="zh-CN"/>
        </w:rPr>
        <w:t>-s: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Health-related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quality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of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life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in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eating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disorder-short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form;</w:t>
      </w:r>
      <w:r w:rsidR="00AC346D">
        <w:rPr>
          <w:rFonts w:ascii="Book Antiqua" w:hAnsi="Book Antiqua"/>
          <w:lang w:val="en-US" w:eastAsia="zh-CN"/>
        </w:rPr>
        <w:t xml:space="preserve"> </w:t>
      </w:r>
      <w:proofErr w:type="spellStart"/>
      <w:r w:rsidR="00085DCD" w:rsidRPr="003561A7">
        <w:rPr>
          <w:rFonts w:ascii="Book Antiqua" w:hAnsi="Book Antiqua"/>
          <w:lang w:val="en-US" w:eastAsia="zh-CN"/>
        </w:rPr>
        <w:t>SocM</w:t>
      </w:r>
      <w:proofErr w:type="spellEnd"/>
      <w:r w:rsidR="00085DCD" w:rsidRPr="003561A7">
        <w:rPr>
          <w:rFonts w:ascii="Book Antiqua" w:hAnsi="Book Antiqua"/>
          <w:lang w:val="en-US" w:eastAsia="zh-CN"/>
        </w:rPr>
        <w:t>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Social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maladjustment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domain;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MHF: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Mental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health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and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functionality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domain;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PSWQ: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Penn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state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worry</w:t>
      </w:r>
      <w:r w:rsidR="00AC346D">
        <w:rPr>
          <w:rFonts w:ascii="Book Antiqua" w:hAnsi="Book Antiqua"/>
          <w:lang w:val="en-US" w:eastAsia="zh-CN"/>
        </w:rPr>
        <w:t xml:space="preserve"> </w:t>
      </w:r>
      <w:r w:rsidR="00085DCD" w:rsidRPr="003561A7">
        <w:rPr>
          <w:rFonts w:ascii="Book Antiqua" w:hAnsi="Book Antiqua"/>
          <w:lang w:val="en-US" w:eastAsia="zh-CN"/>
        </w:rPr>
        <w:t>questionnaire</w:t>
      </w:r>
      <w:r w:rsidR="00085DCD" w:rsidRPr="003561A7">
        <w:rPr>
          <w:rFonts w:ascii="Book Antiqua" w:eastAsiaTheme="minorEastAsia" w:hAnsi="Book Antiqua" w:hint="eastAsia"/>
          <w:lang w:val="en-US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hAnsi="Book Antiqua"/>
          <w:szCs w:val="18"/>
          <w:lang w:val="en-IE"/>
        </w:rPr>
        <w:t>ED: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E</w:t>
      </w:r>
      <w:r w:rsidR="00085DCD">
        <w:rPr>
          <w:rFonts w:ascii="Book Antiqua" w:hAnsi="Book Antiqua"/>
          <w:szCs w:val="18"/>
          <w:lang w:val="en-IE"/>
        </w:rPr>
        <w:t>ating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>
        <w:rPr>
          <w:rFonts w:ascii="Book Antiqua" w:hAnsi="Book Antiqua"/>
          <w:szCs w:val="18"/>
          <w:lang w:val="en-IE"/>
        </w:rPr>
        <w:t>disorders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AN: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Anorexia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074C0C">
        <w:rPr>
          <w:rFonts w:ascii="Book Antiqua" w:hAnsi="Book Antiqua"/>
          <w:szCs w:val="18"/>
          <w:lang w:val="en-IE"/>
        </w:rPr>
        <w:t>nervosa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BN: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Bulimia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085DCD" w:rsidRPr="00074C0C">
        <w:rPr>
          <w:rFonts w:ascii="Book Antiqua" w:hAnsi="Book Antiqua"/>
          <w:szCs w:val="18"/>
          <w:lang w:val="en-IE"/>
        </w:rPr>
        <w:t>nervosa</w:t>
      </w:r>
      <w:r w:rsidR="00085DCD">
        <w:rPr>
          <w:rFonts w:ascii="Book Antiqua" w:eastAsiaTheme="minorEastAsia" w:hAnsi="Book Antiqua" w:hint="eastAsia"/>
          <w:szCs w:val="18"/>
          <w:lang w:val="en-IE" w:eastAsia="zh-CN"/>
        </w:rPr>
        <w:t>;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EDNOS: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Eating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disorder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not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otherwise</w:t>
      </w:r>
      <w:r w:rsidR="00AC346D">
        <w:rPr>
          <w:rFonts w:ascii="Book Antiqua" w:hAnsi="Book Antiqua"/>
          <w:szCs w:val="18"/>
          <w:lang w:val="en-IE"/>
        </w:rPr>
        <w:t xml:space="preserve"> </w:t>
      </w:r>
      <w:r w:rsidR="00145640" w:rsidRPr="00074C0C">
        <w:rPr>
          <w:rFonts w:ascii="Book Antiqua" w:hAnsi="Book Antiqua"/>
          <w:szCs w:val="18"/>
          <w:lang w:val="en-IE"/>
        </w:rPr>
        <w:t>specified.</w:t>
      </w:r>
      <w:bookmarkEnd w:id="158"/>
      <w:bookmarkEnd w:id="159"/>
      <w:bookmarkEnd w:id="162"/>
      <w:bookmarkEnd w:id="163"/>
    </w:p>
    <w:p w14:paraId="2897D2F4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6384B17B" w14:textId="77777777" w:rsidR="004E0D55" w:rsidRDefault="004E0D55" w:rsidP="004E0D5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9181CBA" wp14:editId="0D12F73F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9A987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460984D2" w14:textId="77777777" w:rsidR="004E0D55" w:rsidRPr="00763D22" w:rsidRDefault="004E0D55" w:rsidP="004E0D5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63951F7" w14:textId="77777777" w:rsidR="004E0D55" w:rsidRPr="00763D22" w:rsidRDefault="004E0D55" w:rsidP="004E0D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00A5D3B" w14:textId="77777777" w:rsidR="004E0D55" w:rsidRPr="00763D22" w:rsidRDefault="004E0D55" w:rsidP="004E0D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8A75481" w14:textId="77777777" w:rsidR="004E0D55" w:rsidRPr="00763D22" w:rsidRDefault="004E0D55" w:rsidP="004E0D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661E248" w14:textId="77777777" w:rsidR="004E0D55" w:rsidRPr="00763D22" w:rsidRDefault="004E0D55" w:rsidP="004E0D5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432C317" w14:textId="77777777" w:rsidR="004E0D55" w:rsidRPr="00763D22" w:rsidRDefault="004E0D55" w:rsidP="004E0D55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732884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4EE61DA7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6D0C775E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124C39FA" w14:textId="77777777" w:rsidR="004E0D55" w:rsidRDefault="004E0D55" w:rsidP="004E0D55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BA3E00A" wp14:editId="48D6A34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E3CC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1A27B086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7FABCCFB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7CE3C43F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48ECA9E2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3A3E2CD3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7E4A7FCD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0B15E3EC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61D57F5E" w14:textId="77777777" w:rsidR="004E0D55" w:rsidRDefault="004E0D55" w:rsidP="004E0D55">
      <w:pPr>
        <w:jc w:val="center"/>
        <w:rPr>
          <w:rFonts w:ascii="Book Antiqua" w:hAnsi="Book Antiqua"/>
        </w:rPr>
      </w:pPr>
    </w:p>
    <w:p w14:paraId="5684208C" w14:textId="77777777" w:rsidR="004E0D55" w:rsidRPr="00763D22" w:rsidRDefault="004E0D55" w:rsidP="004E0D55">
      <w:pPr>
        <w:jc w:val="right"/>
        <w:rPr>
          <w:rFonts w:ascii="Book Antiqua" w:hAnsi="Book Antiqua"/>
          <w:color w:val="000000" w:themeColor="text1"/>
        </w:rPr>
      </w:pPr>
    </w:p>
    <w:p w14:paraId="54DD3B7B" w14:textId="3DC3A705" w:rsidR="00A224F8" w:rsidRPr="004E0D55" w:rsidRDefault="004E0D55" w:rsidP="004E0D55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224F8" w:rsidRPr="004E0D55" w:rsidSect="00FF665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5C5D" w14:textId="77777777" w:rsidR="00A62286" w:rsidRDefault="00A62286" w:rsidP="00054292">
      <w:r>
        <w:separator/>
      </w:r>
    </w:p>
  </w:endnote>
  <w:endnote w:type="continuationSeparator" w:id="0">
    <w:p w14:paraId="0814574B" w14:textId="77777777" w:rsidR="00A62286" w:rsidRDefault="00A62286" w:rsidP="0005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AdvTimes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SGullive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8141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554BE" w14:textId="49DF01FA" w:rsidR="004A7E49" w:rsidRDefault="004A7E4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4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24D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70E926" w14:textId="77777777" w:rsidR="004A7E49" w:rsidRDefault="004A7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7175340"/>
      <w:docPartObj>
        <w:docPartGallery w:val="Page Numbers (Bottom of Page)"/>
        <w:docPartUnique/>
      </w:docPartObj>
    </w:sdtPr>
    <w:sdtEndPr/>
    <w:sdtContent>
      <w:p w14:paraId="0F0E56B8" w14:textId="6DCAE434" w:rsidR="004A7E49" w:rsidRDefault="004A7E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4D">
          <w:rPr>
            <w:noProof/>
          </w:rPr>
          <w:t>27</w:t>
        </w:r>
        <w:r>
          <w:fldChar w:fldCharType="end"/>
        </w:r>
      </w:p>
    </w:sdtContent>
  </w:sdt>
  <w:p w14:paraId="34218765" w14:textId="77777777" w:rsidR="004A7E49" w:rsidRDefault="004A7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5BB8" w14:textId="77777777" w:rsidR="00A62286" w:rsidRDefault="00A62286" w:rsidP="00054292">
      <w:r>
        <w:separator/>
      </w:r>
    </w:p>
  </w:footnote>
  <w:footnote w:type="continuationSeparator" w:id="0">
    <w:p w14:paraId="5C318FB6" w14:textId="77777777" w:rsidR="00A62286" w:rsidRDefault="00A62286" w:rsidP="00054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8C3"/>
    <w:rsid w:val="00004BBA"/>
    <w:rsid w:val="0001180F"/>
    <w:rsid w:val="00054292"/>
    <w:rsid w:val="000567F8"/>
    <w:rsid w:val="000604CE"/>
    <w:rsid w:val="00061DF7"/>
    <w:rsid w:val="000736FF"/>
    <w:rsid w:val="00085DCD"/>
    <w:rsid w:val="000B7B1B"/>
    <w:rsid w:val="000D1DDA"/>
    <w:rsid w:val="000D37A8"/>
    <w:rsid w:val="000E7FCD"/>
    <w:rsid w:val="00102A0E"/>
    <w:rsid w:val="00107F0A"/>
    <w:rsid w:val="001201EE"/>
    <w:rsid w:val="0012639E"/>
    <w:rsid w:val="001342A7"/>
    <w:rsid w:val="001365EE"/>
    <w:rsid w:val="00145640"/>
    <w:rsid w:val="00146395"/>
    <w:rsid w:val="00155D82"/>
    <w:rsid w:val="00165E66"/>
    <w:rsid w:val="00195A9B"/>
    <w:rsid w:val="001B39FC"/>
    <w:rsid w:val="001C0E37"/>
    <w:rsid w:val="00203EBF"/>
    <w:rsid w:val="00215CE4"/>
    <w:rsid w:val="0023512B"/>
    <w:rsid w:val="00243295"/>
    <w:rsid w:val="0024796F"/>
    <w:rsid w:val="00270EEC"/>
    <w:rsid w:val="0027300E"/>
    <w:rsid w:val="002D2DCD"/>
    <w:rsid w:val="003014B6"/>
    <w:rsid w:val="00334553"/>
    <w:rsid w:val="00347A4B"/>
    <w:rsid w:val="003512F9"/>
    <w:rsid w:val="003561A7"/>
    <w:rsid w:val="00392DBD"/>
    <w:rsid w:val="00393818"/>
    <w:rsid w:val="00394FD5"/>
    <w:rsid w:val="003A4F6E"/>
    <w:rsid w:val="003B7AF7"/>
    <w:rsid w:val="003D77CB"/>
    <w:rsid w:val="0040326C"/>
    <w:rsid w:val="00403493"/>
    <w:rsid w:val="004036D5"/>
    <w:rsid w:val="00404A7B"/>
    <w:rsid w:val="004117DD"/>
    <w:rsid w:val="0042364E"/>
    <w:rsid w:val="00437191"/>
    <w:rsid w:val="0044151D"/>
    <w:rsid w:val="004960A0"/>
    <w:rsid w:val="004A430A"/>
    <w:rsid w:val="004A7E49"/>
    <w:rsid w:val="004B4124"/>
    <w:rsid w:val="004E0D55"/>
    <w:rsid w:val="0053532A"/>
    <w:rsid w:val="00540C1E"/>
    <w:rsid w:val="005444D0"/>
    <w:rsid w:val="00555ED4"/>
    <w:rsid w:val="00573D36"/>
    <w:rsid w:val="00574B5E"/>
    <w:rsid w:val="005B0F5E"/>
    <w:rsid w:val="00620414"/>
    <w:rsid w:val="00636ADD"/>
    <w:rsid w:val="006447B2"/>
    <w:rsid w:val="00694527"/>
    <w:rsid w:val="006A762B"/>
    <w:rsid w:val="006B6248"/>
    <w:rsid w:val="006C01C7"/>
    <w:rsid w:val="006C7E3F"/>
    <w:rsid w:val="006D0E13"/>
    <w:rsid w:val="006F2881"/>
    <w:rsid w:val="00706213"/>
    <w:rsid w:val="0071560A"/>
    <w:rsid w:val="007243BE"/>
    <w:rsid w:val="00727602"/>
    <w:rsid w:val="007327AF"/>
    <w:rsid w:val="00741EC0"/>
    <w:rsid w:val="0075102D"/>
    <w:rsid w:val="0075724D"/>
    <w:rsid w:val="007677DB"/>
    <w:rsid w:val="007A1E84"/>
    <w:rsid w:val="007A4F94"/>
    <w:rsid w:val="007D5270"/>
    <w:rsid w:val="00802720"/>
    <w:rsid w:val="0082133E"/>
    <w:rsid w:val="00825161"/>
    <w:rsid w:val="008255D0"/>
    <w:rsid w:val="0085171F"/>
    <w:rsid w:val="0085674F"/>
    <w:rsid w:val="008759D4"/>
    <w:rsid w:val="00890ECE"/>
    <w:rsid w:val="008A3CDF"/>
    <w:rsid w:val="008A596A"/>
    <w:rsid w:val="008A68C0"/>
    <w:rsid w:val="008B75F8"/>
    <w:rsid w:val="008D2795"/>
    <w:rsid w:val="008E4246"/>
    <w:rsid w:val="008E6426"/>
    <w:rsid w:val="008F773A"/>
    <w:rsid w:val="0091122E"/>
    <w:rsid w:val="009209EE"/>
    <w:rsid w:val="00932120"/>
    <w:rsid w:val="009457EF"/>
    <w:rsid w:val="0096191D"/>
    <w:rsid w:val="00967771"/>
    <w:rsid w:val="00973E5A"/>
    <w:rsid w:val="009B5BCA"/>
    <w:rsid w:val="009C2DAE"/>
    <w:rsid w:val="009D6651"/>
    <w:rsid w:val="009E5644"/>
    <w:rsid w:val="009F63A3"/>
    <w:rsid w:val="00A224F8"/>
    <w:rsid w:val="00A324A8"/>
    <w:rsid w:val="00A5447C"/>
    <w:rsid w:val="00A62286"/>
    <w:rsid w:val="00A72EAA"/>
    <w:rsid w:val="00A753C5"/>
    <w:rsid w:val="00A77B3E"/>
    <w:rsid w:val="00A8687B"/>
    <w:rsid w:val="00A87B03"/>
    <w:rsid w:val="00AB38D0"/>
    <w:rsid w:val="00AC2BDE"/>
    <w:rsid w:val="00AC346D"/>
    <w:rsid w:val="00AC4EC7"/>
    <w:rsid w:val="00B05206"/>
    <w:rsid w:val="00B5558E"/>
    <w:rsid w:val="00B824F7"/>
    <w:rsid w:val="00BB55FE"/>
    <w:rsid w:val="00BD16B4"/>
    <w:rsid w:val="00BE56D7"/>
    <w:rsid w:val="00BF2D2A"/>
    <w:rsid w:val="00C36058"/>
    <w:rsid w:val="00C4236F"/>
    <w:rsid w:val="00C43C5A"/>
    <w:rsid w:val="00C46CC2"/>
    <w:rsid w:val="00C6045F"/>
    <w:rsid w:val="00C735F6"/>
    <w:rsid w:val="00C84009"/>
    <w:rsid w:val="00CA01B4"/>
    <w:rsid w:val="00CA2A55"/>
    <w:rsid w:val="00CF4E39"/>
    <w:rsid w:val="00D03C2F"/>
    <w:rsid w:val="00D14774"/>
    <w:rsid w:val="00D86D6C"/>
    <w:rsid w:val="00D91FF4"/>
    <w:rsid w:val="00D95655"/>
    <w:rsid w:val="00DC699F"/>
    <w:rsid w:val="00DD0DDD"/>
    <w:rsid w:val="00DF195C"/>
    <w:rsid w:val="00DF7D6C"/>
    <w:rsid w:val="00E3185D"/>
    <w:rsid w:val="00E36596"/>
    <w:rsid w:val="00E66915"/>
    <w:rsid w:val="00ED251D"/>
    <w:rsid w:val="00EF6996"/>
    <w:rsid w:val="00F0081E"/>
    <w:rsid w:val="00F0196B"/>
    <w:rsid w:val="00F054A1"/>
    <w:rsid w:val="00F330B7"/>
    <w:rsid w:val="00F405F3"/>
    <w:rsid w:val="00F412E9"/>
    <w:rsid w:val="00F44394"/>
    <w:rsid w:val="00F92E7F"/>
    <w:rsid w:val="00FA4F48"/>
    <w:rsid w:val="00FA5237"/>
    <w:rsid w:val="00FA560F"/>
    <w:rsid w:val="00FB1E9C"/>
    <w:rsid w:val="00FC2F8D"/>
    <w:rsid w:val="00FE1DE0"/>
    <w:rsid w:val="00FE21F6"/>
    <w:rsid w:val="00FE66D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0D1D9"/>
  <w15:docId w15:val="{B1218FD4-857F-43E1-BD00-74CDEB4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</w:style>
  <w:style w:type="paragraph" w:styleId="a3">
    <w:name w:val="header"/>
    <w:basedOn w:val="a"/>
    <w:link w:val="a4"/>
    <w:rsid w:val="00054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4292"/>
    <w:rPr>
      <w:sz w:val="18"/>
      <w:szCs w:val="18"/>
    </w:rPr>
  </w:style>
  <w:style w:type="paragraph" w:styleId="a5">
    <w:name w:val="footer"/>
    <w:basedOn w:val="a"/>
    <w:link w:val="a6"/>
    <w:uiPriority w:val="99"/>
    <w:rsid w:val="00054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292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777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347A4B"/>
    <w:rPr>
      <w:sz w:val="18"/>
      <w:szCs w:val="18"/>
    </w:rPr>
  </w:style>
  <w:style w:type="character" w:customStyle="1" w:styleId="a9">
    <w:name w:val="批注框文本 字符"/>
    <w:basedOn w:val="a0"/>
    <w:link w:val="a8"/>
    <w:rsid w:val="00347A4B"/>
    <w:rPr>
      <w:sz w:val="18"/>
      <w:szCs w:val="18"/>
    </w:rPr>
  </w:style>
  <w:style w:type="character" w:styleId="aa">
    <w:name w:val="annotation reference"/>
    <w:basedOn w:val="a0"/>
    <w:rsid w:val="00404A7B"/>
    <w:rPr>
      <w:sz w:val="21"/>
      <w:szCs w:val="21"/>
    </w:rPr>
  </w:style>
  <w:style w:type="paragraph" w:styleId="ab">
    <w:name w:val="annotation text"/>
    <w:basedOn w:val="a"/>
    <w:link w:val="ac"/>
    <w:rsid w:val="00404A7B"/>
  </w:style>
  <w:style w:type="character" w:customStyle="1" w:styleId="ac">
    <w:name w:val="批注文字 字符"/>
    <w:basedOn w:val="a0"/>
    <w:link w:val="ab"/>
    <w:rsid w:val="00404A7B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404A7B"/>
    <w:rPr>
      <w:b/>
      <w:bCs/>
    </w:rPr>
  </w:style>
  <w:style w:type="character" w:customStyle="1" w:styleId="ae">
    <w:name w:val="批注主题 字符"/>
    <w:basedOn w:val="ac"/>
    <w:link w:val="ad"/>
    <w:rsid w:val="00404A7B"/>
    <w:rPr>
      <w:b/>
      <w:bCs/>
      <w:sz w:val="24"/>
      <w:szCs w:val="24"/>
    </w:rPr>
  </w:style>
  <w:style w:type="table" w:styleId="af">
    <w:name w:val="Light Shading"/>
    <w:basedOn w:val="a1"/>
    <w:uiPriority w:val="60"/>
    <w:rsid w:val="00145640"/>
    <w:rPr>
      <w:rFonts w:asciiTheme="minorHAnsi" w:hAnsiTheme="minorHAnsi" w:cstheme="minorBidi"/>
      <w:color w:val="000000" w:themeColor="text1" w:themeShade="BF"/>
      <w:sz w:val="22"/>
      <w:szCs w:val="22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Body Text"/>
    <w:basedOn w:val="a"/>
    <w:link w:val="af1"/>
    <w:rsid w:val="00145640"/>
    <w:pPr>
      <w:spacing w:after="360" w:line="480" w:lineRule="auto"/>
    </w:pPr>
    <w:rPr>
      <w:rFonts w:eastAsia="Times New Roman"/>
      <w:lang w:val="es-ES" w:eastAsia="es-ES"/>
    </w:rPr>
  </w:style>
  <w:style w:type="character" w:customStyle="1" w:styleId="af1">
    <w:name w:val="正文文本 字符"/>
    <w:basedOn w:val="a0"/>
    <w:link w:val="af0"/>
    <w:rsid w:val="00145640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D4A4-C378-4E3E-921A-6F57591B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34</Pages>
  <Words>7461</Words>
  <Characters>42529</Characters>
  <Application>Microsoft Office Word</Application>
  <DocSecurity>0</DocSecurity>
  <Lines>354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 MARTIN CORRAL</dc:creator>
  <cp:lastModifiedBy>Wang, Linyutong</cp:lastModifiedBy>
  <cp:revision>63</cp:revision>
  <dcterms:created xsi:type="dcterms:W3CDTF">2021-06-07T13:41:00Z</dcterms:created>
  <dcterms:modified xsi:type="dcterms:W3CDTF">2021-07-14T13:21:00Z</dcterms:modified>
</cp:coreProperties>
</file>