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064354" w14:textId="6DC9344F" w:rsidR="002B47F0" w:rsidRPr="00814076" w:rsidRDefault="002B47F0" w:rsidP="00B1088D">
      <w:pPr>
        <w:widowControl/>
        <w:autoSpaceDE w:val="0"/>
        <w:autoSpaceDN w:val="0"/>
        <w:adjustRightInd w:val="0"/>
        <w:spacing w:line="360" w:lineRule="auto"/>
        <w:rPr>
          <w:rFonts w:ascii="Book Antiqua" w:hAnsi="Book Antiqua" w:cs="ÄÄˆø˜rÁ"/>
          <w:b/>
          <w:color w:val="000000" w:themeColor="text1"/>
          <w:kern w:val="0"/>
          <w:szCs w:val="24"/>
        </w:rPr>
      </w:pPr>
      <w:r w:rsidRPr="00814076">
        <w:rPr>
          <w:rFonts w:ascii="Book Antiqua" w:hAnsi="Book Antiqua" w:cs="ÄÄˆø˜rÁ"/>
          <w:b/>
          <w:color w:val="000000" w:themeColor="text1"/>
          <w:kern w:val="0"/>
          <w:szCs w:val="24"/>
        </w:rPr>
        <w:t xml:space="preserve">Name of Journal: </w:t>
      </w:r>
      <w:r w:rsidRPr="00814076">
        <w:rPr>
          <w:rFonts w:ascii="Book Antiqua" w:hAnsi="Book Antiqua" w:cs="ÄÄˆø˜rÁ"/>
          <w:b/>
          <w:i/>
          <w:color w:val="000000" w:themeColor="text1"/>
          <w:kern w:val="0"/>
          <w:szCs w:val="24"/>
        </w:rPr>
        <w:t xml:space="preserve">World Journal of </w:t>
      </w:r>
      <w:r w:rsidR="00B8614E" w:rsidRPr="00814076">
        <w:rPr>
          <w:rFonts w:ascii="Book Antiqua" w:hAnsi="Book Antiqua" w:cs="ÄÄˆø˜rÁ"/>
          <w:b/>
          <w:i/>
          <w:color w:val="000000" w:themeColor="text1"/>
          <w:kern w:val="0"/>
          <w:szCs w:val="24"/>
        </w:rPr>
        <w:t>Translational Medicine</w:t>
      </w:r>
    </w:p>
    <w:p w14:paraId="1B51CAF4" w14:textId="5EF78D64" w:rsidR="002B47F0" w:rsidRPr="00814076" w:rsidRDefault="002B47F0" w:rsidP="00B1088D">
      <w:pPr>
        <w:widowControl/>
        <w:autoSpaceDE w:val="0"/>
        <w:autoSpaceDN w:val="0"/>
        <w:adjustRightInd w:val="0"/>
        <w:spacing w:line="360" w:lineRule="auto"/>
        <w:rPr>
          <w:rFonts w:ascii="Book Antiqua" w:hAnsi="Book Antiqua" w:cs="ÄÄˆø˜rÁ"/>
          <w:b/>
          <w:color w:val="000000" w:themeColor="text1"/>
          <w:kern w:val="0"/>
          <w:szCs w:val="24"/>
        </w:rPr>
      </w:pPr>
      <w:r w:rsidRPr="00814076">
        <w:rPr>
          <w:rFonts w:ascii="Book Antiqua" w:hAnsi="Book Antiqua" w:cs="ÄÄˆø˜rÁ"/>
          <w:b/>
          <w:color w:val="000000" w:themeColor="text1"/>
          <w:kern w:val="0"/>
          <w:szCs w:val="24"/>
        </w:rPr>
        <w:t xml:space="preserve">ESPS Manuscript NO: </w:t>
      </w:r>
      <w:r w:rsidR="00B8614E" w:rsidRPr="00814076">
        <w:rPr>
          <w:rFonts w:ascii="Book Antiqua" w:hAnsi="Book Antiqua" w:cs="ÄÄˆø˜rÁ"/>
          <w:b/>
          <w:color w:val="000000" w:themeColor="text1"/>
          <w:kern w:val="0"/>
          <w:szCs w:val="24"/>
        </w:rPr>
        <w:t>20824</w:t>
      </w:r>
    </w:p>
    <w:p w14:paraId="16EC38CE" w14:textId="259862AB" w:rsidR="002B47F0" w:rsidRPr="00814076" w:rsidRDefault="002B47F0" w:rsidP="00B1088D">
      <w:pPr>
        <w:spacing w:line="360" w:lineRule="auto"/>
        <w:rPr>
          <w:rFonts w:ascii="Book Antiqua" w:eastAsia="宋体" w:hAnsi="Book Antiqua" w:cs="ÄÄˆø˜rÁ"/>
          <w:b/>
          <w:color w:val="000000" w:themeColor="text1"/>
          <w:kern w:val="0"/>
          <w:szCs w:val="24"/>
          <w:lang w:eastAsia="zh-CN"/>
        </w:rPr>
      </w:pPr>
      <w:r w:rsidRPr="00814076">
        <w:rPr>
          <w:rFonts w:ascii="Book Antiqua" w:hAnsi="Book Antiqua" w:cs="ÄÄˆø˜rÁ"/>
          <w:b/>
          <w:color w:val="000000" w:themeColor="text1"/>
          <w:kern w:val="0"/>
          <w:szCs w:val="24"/>
        </w:rPr>
        <w:t xml:space="preserve">Manuscript Type: </w:t>
      </w:r>
      <w:r w:rsidR="0092516F" w:rsidRPr="00814076">
        <w:rPr>
          <w:rFonts w:ascii="Book Antiqua" w:eastAsia="宋体" w:hAnsi="Book Antiqua"/>
          <w:b/>
          <w:color w:val="000000" w:themeColor="text1"/>
          <w:szCs w:val="24"/>
          <w:lang w:eastAsia="zh-CN"/>
        </w:rPr>
        <w:t>Original Article</w:t>
      </w:r>
    </w:p>
    <w:p w14:paraId="5E9D5A27" w14:textId="77777777" w:rsidR="000E1F9B" w:rsidRPr="00814076" w:rsidRDefault="000E1F9B" w:rsidP="00B1088D">
      <w:pPr>
        <w:spacing w:line="360" w:lineRule="auto"/>
        <w:rPr>
          <w:rFonts w:ascii="Book Antiqua" w:eastAsia="宋体" w:hAnsi="Book Antiqua"/>
          <w:b/>
          <w:i/>
          <w:color w:val="000000" w:themeColor="text1"/>
          <w:szCs w:val="24"/>
          <w:lang w:eastAsia="zh-CN"/>
        </w:rPr>
      </w:pPr>
    </w:p>
    <w:p w14:paraId="7F4BF7B8" w14:textId="4E02DB21" w:rsidR="002B47F0" w:rsidRPr="00814076" w:rsidRDefault="000E1F9B" w:rsidP="00B1088D">
      <w:pPr>
        <w:spacing w:line="360" w:lineRule="auto"/>
        <w:rPr>
          <w:rFonts w:ascii="Book Antiqua" w:hAnsi="Book Antiqua"/>
          <w:b/>
          <w:i/>
          <w:color w:val="000000" w:themeColor="text1"/>
          <w:szCs w:val="24"/>
        </w:rPr>
      </w:pPr>
      <w:r w:rsidRPr="00814076">
        <w:rPr>
          <w:rFonts w:ascii="Book Antiqua" w:hAnsi="Book Antiqua" w:cs="ÄÄˆø˜rÁ"/>
          <w:b/>
          <w:i/>
          <w:color w:val="000000" w:themeColor="text1"/>
          <w:kern w:val="0"/>
          <w:szCs w:val="24"/>
        </w:rPr>
        <w:t>Basic Study</w:t>
      </w:r>
    </w:p>
    <w:p w14:paraId="47AEB48C" w14:textId="23A11BFB" w:rsidR="00FD1DB6" w:rsidRPr="00814076" w:rsidRDefault="00FD1DB6" w:rsidP="00B1088D">
      <w:pPr>
        <w:spacing w:line="360" w:lineRule="auto"/>
        <w:rPr>
          <w:rFonts w:ascii="Book Antiqua" w:hAnsi="Book Antiqua"/>
          <w:b/>
          <w:color w:val="000000" w:themeColor="text1"/>
          <w:szCs w:val="24"/>
        </w:rPr>
      </w:pPr>
      <w:r w:rsidRPr="00814076">
        <w:rPr>
          <w:rFonts w:ascii="Book Antiqua" w:hAnsi="Book Antiqua"/>
          <w:b/>
          <w:color w:val="000000" w:themeColor="text1"/>
          <w:szCs w:val="24"/>
        </w:rPr>
        <w:t xml:space="preserve">New categorization of human vascular endothelial cells by pro- </w:t>
      </w:r>
      <w:r w:rsidR="00B943F8" w:rsidRPr="00814076">
        <w:rPr>
          <w:rFonts w:ascii="Book Antiqua" w:eastAsia="宋体" w:hAnsi="Book Antiqua"/>
          <w:b/>
          <w:i/>
          <w:color w:val="000000" w:themeColor="text1"/>
          <w:szCs w:val="24"/>
          <w:lang w:eastAsia="zh-CN"/>
        </w:rPr>
        <w:t>vs</w:t>
      </w:r>
      <w:r w:rsidRPr="00814076">
        <w:rPr>
          <w:rFonts w:ascii="Book Antiqua" w:hAnsi="Book Antiqua"/>
          <w:b/>
          <w:i/>
          <w:color w:val="000000" w:themeColor="text1"/>
          <w:szCs w:val="24"/>
        </w:rPr>
        <w:t xml:space="preserve"> </w:t>
      </w:r>
      <w:r w:rsidRPr="00814076">
        <w:rPr>
          <w:rFonts w:ascii="Book Antiqua" w:hAnsi="Book Antiqua"/>
          <w:b/>
          <w:color w:val="000000" w:themeColor="text1"/>
          <w:szCs w:val="24"/>
        </w:rPr>
        <w:t xml:space="preserve">anti-proliferative phenotypes </w:t>
      </w:r>
    </w:p>
    <w:p w14:paraId="1451304F" w14:textId="77777777" w:rsidR="00FD1DB6" w:rsidRPr="00814076" w:rsidRDefault="00FD1DB6" w:rsidP="00B1088D">
      <w:pPr>
        <w:spacing w:line="360" w:lineRule="auto"/>
        <w:rPr>
          <w:rFonts w:ascii="Book Antiqua" w:hAnsi="Book Antiqua"/>
          <w:color w:val="000000" w:themeColor="text1"/>
          <w:szCs w:val="24"/>
        </w:rPr>
      </w:pPr>
    </w:p>
    <w:p w14:paraId="4E34E4A9" w14:textId="0D6ED1E2" w:rsidR="00FD1DB6" w:rsidRPr="00814076" w:rsidRDefault="00FD1DB6" w:rsidP="00B1088D">
      <w:pPr>
        <w:spacing w:line="360" w:lineRule="auto"/>
        <w:rPr>
          <w:rFonts w:ascii="Book Antiqua" w:hAnsi="Book Antiqua"/>
          <w:color w:val="000000" w:themeColor="text1"/>
          <w:szCs w:val="24"/>
        </w:rPr>
      </w:pPr>
      <w:proofErr w:type="spellStart"/>
      <w:r w:rsidRPr="00814076">
        <w:rPr>
          <w:rFonts w:ascii="Book Antiqua" w:hAnsi="Book Antiqua"/>
          <w:color w:val="000000" w:themeColor="text1"/>
          <w:szCs w:val="24"/>
        </w:rPr>
        <w:t>Nishio</w:t>
      </w:r>
      <w:proofErr w:type="spellEnd"/>
      <w:r w:rsidRPr="00814076">
        <w:rPr>
          <w:rFonts w:ascii="Book Antiqua" w:hAnsi="Book Antiqua"/>
          <w:color w:val="000000" w:themeColor="text1"/>
          <w:szCs w:val="24"/>
        </w:rPr>
        <w:t xml:space="preserve"> M </w:t>
      </w:r>
      <w:r w:rsidRPr="00814076">
        <w:rPr>
          <w:rFonts w:ascii="Book Antiqua" w:hAnsi="Book Antiqua"/>
          <w:i/>
          <w:color w:val="000000" w:themeColor="text1"/>
          <w:szCs w:val="24"/>
        </w:rPr>
        <w:t>et al</w:t>
      </w:r>
      <w:r w:rsidR="007C1347">
        <w:rPr>
          <w:rFonts w:ascii="Book Antiqua" w:hAnsi="Book Antiqua"/>
          <w:color w:val="000000" w:themeColor="text1"/>
          <w:szCs w:val="24"/>
        </w:rPr>
        <w:t xml:space="preserve">. </w:t>
      </w:r>
      <w:r w:rsidRPr="00814076">
        <w:rPr>
          <w:rFonts w:ascii="Book Antiqua" w:hAnsi="Book Antiqua"/>
          <w:color w:val="000000" w:themeColor="text1"/>
          <w:szCs w:val="24"/>
        </w:rPr>
        <w:t>Pro- and anti-proliferative endothelial cells</w:t>
      </w:r>
    </w:p>
    <w:p w14:paraId="5E351863" w14:textId="77777777" w:rsidR="00FD1DB6" w:rsidRPr="00814076" w:rsidRDefault="00FD1DB6" w:rsidP="00B1088D">
      <w:pPr>
        <w:pStyle w:val="BodyText"/>
        <w:spacing w:line="360" w:lineRule="auto"/>
        <w:rPr>
          <w:rFonts w:ascii="Book Antiqua" w:hAnsi="Book Antiqua"/>
          <w:b/>
          <w:color w:val="000000" w:themeColor="text1"/>
          <w:szCs w:val="24"/>
        </w:rPr>
      </w:pPr>
    </w:p>
    <w:p w14:paraId="35F56482" w14:textId="7F160D44" w:rsidR="00FD1DB6" w:rsidRPr="00814076" w:rsidRDefault="00FD1DB6" w:rsidP="00B1088D">
      <w:pPr>
        <w:pStyle w:val="BodyText"/>
        <w:spacing w:line="360" w:lineRule="auto"/>
        <w:rPr>
          <w:rFonts w:ascii="Book Antiqua" w:eastAsia="宋体" w:hAnsi="Book Antiqua"/>
          <w:b/>
          <w:color w:val="000000" w:themeColor="text1"/>
          <w:szCs w:val="24"/>
          <w:lang w:eastAsia="zh-CN"/>
        </w:rPr>
      </w:pPr>
      <w:proofErr w:type="spellStart"/>
      <w:r w:rsidRPr="00814076">
        <w:rPr>
          <w:rFonts w:ascii="Book Antiqua" w:hAnsi="Book Antiqua"/>
          <w:b/>
          <w:color w:val="000000" w:themeColor="text1"/>
          <w:szCs w:val="24"/>
        </w:rPr>
        <w:t>Miwako</w:t>
      </w:r>
      <w:proofErr w:type="spellEnd"/>
      <w:r w:rsidRPr="00814076">
        <w:rPr>
          <w:rFonts w:ascii="Book Antiqua" w:hAnsi="Book Antiqua"/>
          <w:b/>
          <w:color w:val="000000" w:themeColor="text1"/>
          <w:szCs w:val="24"/>
        </w:rPr>
        <w:t xml:space="preserve"> </w:t>
      </w:r>
      <w:proofErr w:type="spellStart"/>
      <w:r w:rsidRPr="00814076">
        <w:rPr>
          <w:rFonts w:ascii="Book Antiqua" w:hAnsi="Book Antiqua"/>
          <w:b/>
          <w:color w:val="000000" w:themeColor="text1"/>
          <w:szCs w:val="24"/>
        </w:rPr>
        <w:t>Nishio</w:t>
      </w:r>
      <w:proofErr w:type="spellEnd"/>
      <w:r w:rsidRPr="00814076">
        <w:rPr>
          <w:rFonts w:ascii="Book Antiqua" w:hAnsi="Book Antiqua"/>
          <w:b/>
          <w:color w:val="000000" w:themeColor="text1"/>
          <w:szCs w:val="24"/>
        </w:rPr>
        <w:t xml:space="preserve">, Masako Nakahara, Chikako Sato, Koichi Saeki, </w:t>
      </w:r>
      <w:proofErr w:type="spellStart"/>
      <w:r w:rsidRPr="00814076">
        <w:rPr>
          <w:rFonts w:ascii="Book Antiqua" w:hAnsi="Book Antiqua"/>
          <w:b/>
          <w:color w:val="000000" w:themeColor="text1"/>
          <w:szCs w:val="24"/>
        </w:rPr>
        <w:t>Hidenori</w:t>
      </w:r>
      <w:proofErr w:type="spellEnd"/>
      <w:r w:rsidRPr="00814076">
        <w:rPr>
          <w:rFonts w:ascii="Book Antiqua" w:hAnsi="Book Antiqua"/>
          <w:b/>
          <w:color w:val="000000" w:themeColor="text1"/>
          <w:szCs w:val="24"/>
        </w:rPr>
        <w:t xml:space="preserve"> </w:t>
      </w:r>
      <w:proofErr w:type="spellStart"/>
      <w:r w:rsidRPr="00814076">
        <w:rPr>
          <w:rFonts w:ascii="Book Antiqua" w:hAnsi="Book Antiqua"/>
          <w:b/>
          <w:color w:val="000000" w:themeColor="text1"/>
          <w:szCs w:val="24"/>
        </w:rPr>
        <w:t>Akutsu</w:t>
      </w:r>
      <w:proofErr w:type="spellEnd"/>
      <w:r w:rsidRPr="00814076">
        <w:rPr>
          <w:rFonts w:ascii="Book Antiqua" w:hAnsi="Book Antiqua"/>
          <w:b/>
          <w:color w:val="000000" w:themeColor="text1"/>
          <w:szCs w:val="24"/>
        </w:rPr>
        <w:t xml:space="preserve">, Akihiro </w:t>
      </w:r>
      <w:proofErr w:type="spellStart"/>
      <w:r w:rsidRPr="00814076">
        <w:rPr>
          <w:rFonts w:ascii="Book Antiqua" w:hAnsi="Book Antiqua"/>
          <w:b/>
          <w:color w:val="000000" w:themeColor="text1"/>
          <w:szCs w:val="24"/>
        </w:rPr>
        <w:t>Umezawa</w:t>
      </w:r>
      <w:proofErr w:type="spellEnd"/>
      <w:r w:rsidRPr="00814076">
        <w:rPr>
          <w:rFonts w:ascii="Book Antiqua" w:hAnsi="Book Antiqua"/>
          <w:b/>
          <w:color w:val="000000" w:themeColor="text1"/>
          <w:szCs w:val="24"/>
        </w:rPr>
        <w:t xml:space="preserve">, Kazuyuki Tobe, </w:t>
      </w:r>
      <w:proofErr w:type="spellStart"/>
      <w:r w:rsidRPr="00814076">
        <w:rPr>
          <w:rFonts w:ascii="Book Antiqua" w:hAnsi="Book Antiqua"/>
          <w:b/>
          <w:color w:val="000000" w:themeColor="text1"/>
          <w:szCs w:val="24"/>
        </w:rPr>
        <w:t>Kazuki</w:t>
      </w:r>
      <w:proofErr w:type="spellEnd"/>
      <w:r w:rsidRPr="00814076">
        <w:rPr>
          <w:rFonts w:ascii="Book Antiqua" w:hAnsi="Book Antiqua"/>
          <w:b/>
          <w:color w:val="000000" w:themeColor="text1"/>
          <w:szCs w:val="24"/>
        </w:rPr>
        <w:t xml:space="preserve"> Yasuda, Akira </w:t>
      </w:r>
      <w:proofErr w:type="spellStart"/>
      <w:r w:rsidRPr="00814076">
        <w:rPr>
          <w:rFonts w:ascii="Book Antiqua" w:hAnsi="Book Antiqua"/>
          <w:b/>
          <w:color w:val="000000" w:themeColor="text1"/>
          <w:szCs w:val="24"/>
        </w:rPr>
        <w:t>Yuo</w:t>
      </w:r>
      <w:proofErr w:type="spellEnd"/>
      <w:r w:rsidRPr="00814076">
        <w:rPr>
          <w:rFonts w:ascii="Book Antiqua" w:hAnsi="Book Antiqua"/>
          <w:b/>
          <w:color w:val="000000" w:themeColor="text1"/>
          <w:szCs w:val="24"/>
        </w:rPr>
        <w:t>, Kumiko Saeki</w:t>
      </w:r>
    </w:p>
    <w:p w14:paraId="221DA133" w14:textId="77777777" w:rsidR="00FD1DB6" w:rsidRPr="00814076" w:rsidRDefault="00FD1DB6" w:rsidP="00B1088D">
      <w:pPr>
        <w:spacing w:line="360" w:lineRule="auto"/>
        <w:rPr>
          <w:rFonts w:ascii="Book Antiqua" w:eastAsia="平成明朝" w:hAnsi="Book Antiqua"/>
          <w:color w:val="000000" w:themeColor="text1"/>
          <w:szCs w:val="24"/>
        </w:rPr>
      </w:pPr>
    </w:p>
    <w:p w14:paraId="4B7E954A" w14:textId="4D6398E5" w:rsidR="00B943F8" w:rsidRPr="00814076" w:rsidRDefault="00B943F8" w:rsidP="00B1088D">
      <w:pPr>
        <w:pStyle w:val="BodyText"/>
        <w:spacing w:line="360" w:lineRule="auto"/>
        <w:rPr>
          <w:rFonts w:ascii="Book Antiqua" w:hAnsi="Book Antiqua"/>
          <w:b/>
          <w:color w:val="000000" w:themeColor="text1"/>
          <w:szCs w:val="24"/>
        </w:rPr>
      </w:pPr>
      <w:proofErr w:type="spellStart"/>
      <w:r w:rsidRPr="00814076">
        <w:rPr>
          <w:rFonts w:ascii="Book Antiqua" w:hAnsi="Book Antiqua"/>
          <w:b/>
          <w:color w:val="000000" w:themeColor="text1"/>
          <w:szCs w:val="24"/>
        </w:rPr>
        <w:t>Miwako</w:t>
      </w:r>
      <w:proofErr w:type="spellEnd"/>
      <w:r w:rsidRPr="00814076">
        <w:rPr>
          <w:rFonts w:ascii="Book Antiqua" w:hAnsi="Book Antiqua"/>
          <w:b/>
          <w:color w:val="000000" w:themeColor="text1"/>
          <w:szCs w:val="24"/>
        </w:rPr>
        <w:t xml:space="preserve"> </w:t>
      </w:r>
      <w:proofErr w:type="spellStart"/>
      <w:r w:rsidRPr="00814076">
        <w:rPr>
          <w:rFonts w:ascii="Book Antiqua" w:hAnsi="Book Antiqua"/>
          <w:b/>
          <w:color w:val="000000" w:themeColor="text1"/>
          <w:szCs w:val="24"/>
        </w:rPr>
        <w:t>Nishio</w:t>
      </w:r>
      <w:proofErr w:type="spellEnd"/>
      <w:r w:rsidRPr="00814076">
        <w:rPr>
          <w:rFonts w:ascii="Book Antiqua" w:hAnsi="Book Antiqua"/>
          <w:b/>
          <w:color w:val="000000" w:themeColor="text1"/>
          <w:szCs w:val="24"/>
        </w:rPr>
        <w:t>, Masako Nakahara</w:t>
      </w:r>
      <w:r w:rsidR="008A27CF" w:rsidRPr="00814076">
        <w:rPr>
          <w:rFonts w:ascii="Book Antiqua" w:eastAsia="宋体" w:hAnsi="Book Antiqua"/>
          <w:b/>
          <w:color w:val="000000" w:themeColor="text1"/>
          <w:szCs w:val="24"/>
          <w:lang w:eastAsia="zh-CN"/>
        </w:rPr>
        <w:t>,</w:t>
      </w:r>
      <w:r w:rsidRPr="00814076">
        <w:rPr>
          <w:rFonts w:ascii="Book Antiqua" w:hAnsi="Book Antiqua"/>
          <w:b/>
          <w:color w:val="000000" w:themeColor="text1"/>
          <w:szCs w:val="24"/>
        </w:rPr>
        <w:t xml:space="preserve"> Chikako Sato,</w:t>
      </w:r>
      <w:r w:rsidRPr="00814076">
        <w:rPr>
          <w:rFonts w:ascii="Book Antiqua" w:eastAsia="宋体" w:hAnsi="Book Antiqua"/>
          <w:b/>
          <w:color w:val="000000" w:themeColor="text1"/>
          <w:szCs w:val="24"/>
          <w:lang w:eastAsia="zh-CN"/>
        </w:rPr>
        <w:t xml:space="preserve"> </w:t>
      </w:r>
      <w:r w:rsidRPr="00814076">
        <w:rPr>
          <w:rFonts w:ascii="Book Antiqua" w:hAnsi="Book Antiqua"/>
          <w:b/>
          <w:color w:val="000000" w:themeColor="text1"/>
          <w:szCs w:val="24"/>
        </w:rPr>
        <w:t xml:space="preserve">Akira </w:t>
      </w:r>
      <w:proofErr w:type="spellStart"/>
      <w:r w:rsidRPr="00814076">
        <w:rPr>
          <w:rFonts w:ascii="Book Antiqua" w:hAnsi="Book Antiqua"/>
          <w:b/>
          <w:color w:val="000000" w:themeColor="text1"/>
          <w:szCs w:val="24"/>
        </w:rPr>
        <w:t>Yuo</w:t>
      </w:r>
      <w:proofErr w:type="spellEnd"/>
      <w:r w:rsidRPr="00814076">
        <w:rPr>
          <w:rFonts w:ascii="Book Antiqua" w:hAnsi="Book Antiqua"/>
          <w:b/>
          <w:color w:val="000000" w:themeColor="text1"/>
          <w:szCs w:val="24"/>
        </w:rPr>
        <w:t>, Kumiko Saeki</w:t>
      </w:r>
      <w:r w:rsidR="008A27CF" w:rsidRPr="00814076">
        <w:rPr>
          <w:rFonts w:ascii="Book Antiqua" w:eastAsia="宋体" w:hAnsi="Book Antiqua"/>
          <w:b/>
          <w:color w:val="000000" w:themeColor="text1"/>
          <w:szCs w:val="24"/>
          <w:lang w:eastAsia="zh-CN"/>
        </w:rPr>
        <w:t xml:space="preserve">, </w:t>
      </w:r>
      <w:r w:rsidR="00FD1DB6" w:rsidRPr="00814076">
        <w:rPr>
          <w:rFonts w:ascii="Book Antiqua" w:hAnsi="Book Antiqua"/>
          <w:iCs/>
          <w:color w:val="000000" w:themeColor="text1"/>
          <w:szCs w:val="24"/>
        </w:rPr>
        <w:t xml:space="preserve">Department of Disease Control, Research Institute, National Center for Global Health and Medicine, </w:t>
      </w:r>
      <w:r w:rsidR="0045668F" w:rsidRPr="00814076">
        <w:rPr>
          <w:rFonts w:ascii="Book Antiqua" w:hAnsi="Book Antiqua"/>
          <w:iCs/>
          <w:color w:val="000000" w:themeColor="text1"/>
          <w:szCs w:val="24"/>
        </w:rPr>
        <w:t>Tokyo</w:t>
      </w:r>
      <w:r w:rsidR="00234281" w:rsidRPr="00814076">
        <w:rPr>
          <w:rFonts w:ascii="Book Antiqua" w:eastAsia="宋体" w:hAnsi="Book Antiqua"/>
          <w:iCs/>
          <w:color w:val="000000" w:themeColor="text1"/>
          <w:szCs w:val="24"/>
          <w:lang w:eastAsia="zh-CN"/>
        </w:rPr>
        <w:t xml:space="preserve"> </w:t>
      </w:r>
      <w:r w:rsidR="00234281" w:rsidRPr="00814076">
        <w:rPr>
          <w:rFonts w:ascii="Book Antiqua" w:hAnsi="Book Antiqua"/>
          <w:iCs/>
          <w:color w:val="000000" w:themeColor="text1"/>
          <w:szCs w:val="24"/>
        </w:rPr>
        <w:t>162-8655</w:t>
      </w:r>
      <w:r w:rsidR="0045668F" w:rsidRPr="00814076">
        <w:rPr>
          <w:rFonts w:ascii="Book Antiqua" w:eastAsia="宋体" w:hAnsi="Book Antiqua"/>
          <w:iCs/>
          <w:color w:val="000000" w:themeColor="text1"/>
          <w:szCs w:val="24"/>
          <w:lang w:eastAsia="zh-CN"/>
        </w:rPr>
        <w:t>,</w:t>
      </w:r>
      <w:r w:rsidR="0045668F" w:rsidRPr="00814076">
        <w:rPr>
          <w:rFonts w:ascii="Book Antiqua" w:hAnsi="Book Antiqua"/>
          <w:iCs/>
          <w:color w:val="000000" w:themeColor="text1"/>
          <w:szCs w:val="24"/>
        </w:rPr>
        <w:t xml:space="preserve"> </w:t>
      </w:r>
      <w:r w:rsidR="00D91817" w:rsidRPr="00814076">
        <w:rPr>
          <w:rFonts w:ascii="Book Antiqua" w:hAnsi="Book Antiqua"/>
          <w:iCs/>
          <w:color w:val="000000" w:themeColor="text1"/>
          <w:szCs w:val="24"/>
        </w:rPr>
        <w:t xml:space="preserve">Japan </w:t>
      </w:r>
    </w:p>
    <w:p w14:paraId="1A6858EA" w14:textId="77777777" w:rsidR="00B943F8" w:rsidRPr="00814076" w:rsidRDefault="00B943F8" w:rsidP="00B1088D">
      <w:pPr>
        <w:spacing w:line="360" w:lineRule="auto"/>
        <w:rPr>
          <w:rFonts w:ascii="Book Antiqua" w:eastAsia="宋体" w:hAnsi="Book Antiqua"/>
          <w:iCs/>
          <w:color w:val="000000" w:themeColor="text1"/>
          <w:szCs w:val="24"/>
          <w:lang w:eastAsia="zh-CN"/>
        </w:rPr>
      </w:pPr>
    </w:p>
    <w:p w14:paraId="72B00C24" w14:textId="21F55837" w:rsidR="00B943F8" w:rsidRPr="00814076" w:rsidRDefault="00B943F8" w:rsidP="00B1088D">
      <w:pPr>
        <w:spacing w:line="360" w:lineRule="auto"/>
        <w:rPr>
          <w:rFonts w:ascii="Book Antiqua" w:eastAsia="宋体" w:hAnsi="Book Antiqua"/>
          <w:iCs/>
          <w:color w:val="000000" w:themeColor="text1"/>
          <w:szCs w:val="24"/>
          <w:lang w:eastAsia="zh-CN"/>
        </w:rPr>
      </w:pPr>
      <w:r w:rsidRPr="00814076">
        <w:rPr>
          <w:rFonts w:ascii="Book Antiqua" w:hAnsi="Book Antiqua"/>
          <w:b/>
          <w:color w:val="000000" w:themeColor="text1"/>
          <w:szCs w:val="24"/>
        </w:rPr>
        <w:t>Koichi Saeki,</w:t>
      </w:r>
      <w:r w:rsidRPr="00814076">
        <w:rPr>
          <w:rFonts w:ascii="Book Antiqua" w:eastAsia="宋体" w:hAnsi="Book Antiqua"/>
          <w:color w:val="000000" w:themeColor="text1"/>
          <w:szCs w:val="24"/>
          <w:vertAlign w:val="superscript"/>
          <w:lang w:eastAsia="zh-CN"/>
        </w:rPr>
        <w:t xml:space="preserve"> </w:t>
      </w:r>
      <w:r w:rsidR="00FD1DB6" w:rsidRPr="00814076">
        <w:rPr>
          <w:rFonts w:ascii="Book Antiqua" w:hAnsi="Book Antiqua"/>
          <w:iCs/>
          <w:color w:val="000000" w:themeColor="text1"/>
          <w:szCs w:val="24"/>
        </w:rPr>
        <w:t>Section of Cell Engineering, Department of Basic Research, DNAVEC Center, ID P</w:t>
      </w:r>
      <w:r w:rsidRPr="00814076">
        <w:rPr>
          <w:rFonts w:ascii="Book Antiqua" w:hAnsi="Book Antiqua"/>
          <w:iCs/>
          <w:color w:val="000000" w:themeColor="text1"/>
          <w:szCs w:val="24"/>
        </w:rPr>
        <w:t>harma Co., Ltd., Ibaraki</w:t>
      </w:r>
      <w:r w:rsidR="00D91817" w:rsidRPr="00814076">
        <w:rPr>
          <w:rFonts w:ascii="Book Antiqua" w:eastAsia="宋体" w:hAnsi="Book Antiqua"/>
          <w:iCs/>
          <w:color w:val="000000" w:themeColor="text1"/>
          <w:szCs w:val="24"/>
          <w:lang w:eastAsia="zh-CN"/>
        </w:rPr>
        <w:t xml:space="preserve"> </w:t>
      </w:r>
      <w:r w:rsidR="00D91817" w:rsidRPr="00814076">
        <w:rPr>
          <w:rFonts w:ascii="Book Antiqua" w:hAnsi="Book Antiqua"/>
          <w:iCs/>
          <w:color w:val="000000" w:themeColor="text1"/>
          <w:szCs w:val="24"/>
        </w:rPr>
        <w:t>300-2611</w:t>
      </w:r>
      <w:r w:rsidRPr="00814076">
        <w:rPr>
          <w:rFonts w:ascii="Book Antiqua" w:hAnsi="Book Antiqua"/>
          <w:iCs/>
          <w:color w:val="000000" w:themeColor="text1"/>
          <w:szCs w:val="24"/>
        </w:rPr>
        <w:t>, Japan</w:t>
      </w:r>
      <w:r w:rsidR="00D03EC7" w:rsidRPr="00814076">
        <w:rPr>
          <w:rFonts w:ascii="Book Antiqua" w:hAnsi="Book Antiqua"/>
          <w:iCs/>
          <w:color w:val="000000" w:themeColor="text1"/>
          <w:szCs w:val="24"/>
        </w:rPr>
        <w:t xml:space="preserve"> </w:t>
      </w:r>
    </w:p>
    <w:p w14:paraId="2421C12F" w14:textId="77777777" w:rsidR="00B943F8" w:rsidRPr="00814076" w:rsidRDefault="00B943F8" w:rsidP="00B1088D">
      <w:pPr>
        <w:spacing w:line="360" w:lineRule="auto"/>
        <w:rPr>
          <w:rFonts w:ascii="Book Antiqua" w:eastAsia="宋体" w:hAnsi="Book Antiqua"/>
          <w:iCs/>
          <w:color w:val="000000" w:themeColor="text1"/>
          <w:szCs w:val="24"/>
          <w:lang w:eastAsia="zh-CN"/>
        </w:rPr>
      </w:pPr>
    </w:p>
    <w:p w14:paraId="384247FC" w14:textId="13638C5B" w:rsidR="005B4ABF" w:rsidRPr="00814076" w:rsidRDefault="005B4ABF" w:rsidP="00B1088D">
      <w:pPr>
        <w:spacing w:line="360" w:lineRule="auto"/>
        <w:rPr>
          <w:rFonts w:ascii="Book Antiqua" w:eastAsia="宋体" w:hAnsi="Book Antiqua"/>
          <w:iCs/>
          <w:color w:val="000000" w:themeColor="text1"/>
          <w:szCs w:val="24"/>
          <w:lang w:eastAsia="zh-CN"/>
        </w:rPr>
      </w:pPr>
      <w:proofErr w:type="spellStart"/>
      <w:r w:rsidRPr="00814076">
        <w:rPr>
          <w:rFonts w:ascii="Book Antiqua" w:hAnsi="Book Antiqua"/>
          <w:b/>
          <w:color w:val="000000" w:themeColor="text1"/>
          <w:szCs w:val="24"/>
        </w:rPr>
        <w:t>Hidenori</w:t>
      </w:r>
      <w:proofErr w:type="spellEnd"/>
      <w:r w:rsidRPr="00814076">
        <w:rPr>
          <w:rFonts w:ascii="Book Antiqua" w:hAnsi="Book Antiqua"/>
          <w:b/>
          <w:color w:val="000000" w:themeColor="text1"/>
          <w:szCs w:val="24"/>
        </w:rPr>
        <w:t xml:space="preserve"> </w:t>
      </w:r>
      <w:proofErr w:type="spellStart"/>
      <w:r w:rsidRPr="00814076">
        <w:rPr>
          <w:rFonts w:ascii="Book Antiqua" w:hAnsi="Book Antiqua"/>
          <w:b/>
          <w:color w:val="000000" w:themeColor="text1"/>
          <w:szCs w:val="24"/>
        </w:rPr>
        <w:t>Akutsu</w:t>
      </w:r>
      <w:proofErr w:type="spellEnd"/>
      <w:r w:rsidRPr="00814076">
        <w:rPr>
          <w:rFonts w:ascii="Book Antiqua" w:hAnsi="Book Antiqua"/>
          <w:b/>
          <w:color w:val="000000" w:themeColor="text1"/>
          <w:szCs w:val="24"/>
        </w:rPr>
        <w:t>,</w:t>
      </w:r>
      <w:r w:rsidR="00FD1DB6" w:rsidRPr="00814076">
        <w:rPr>
          <w:rFonts w:ascii="Book Antiqua" w:hAnsi="Book Antiqua"/>
          <w:iCs/>
          <w:color w:val="000000" w:themeColor="text1"/>
          <w:szCs w:val="24"/>
        </w:rPr>
        <w:t xml:space="preserve"> </w:t>
      </w:r>
      <w:r w:rsidRPr="00814076">
        <w:rPr>
          <w:rFonts w:ascii="Book Antiqua" w:hAnsi="Book Antiqua"/>
          <w:b/>
          <w:color w:val="000000" w:themeColor="text1"/>
          <w:szCs w:val="24"/>
        </w:rPr>
        <w:t xml:space="preserve">Akihiro </w:t>
      </w:r>
      <w:proofErr w:type="spellStart"/>
      <w:r w:rsidRPr="00814076">
        <w:rPr>
          <w:rFonts w:ascii="Book Antiqua" w:hAnsi="Book Antiqua"/>
          <w:b/>
          <w:color w:val="000000" w:themeColor="text1"/>
          <w:szCs w:val="24"/>
        </w:rPr>
        <w:t>Umezawa</w:t>
      </w:r>
      <w:proofErr w:type="spellEnd"/>
      <w:r w:rsidRPr="00814076">
        <w:rPr>
          <w:rFonts w:ascii="Book Antiqua" w:hAnsi="Book Antiqua"/>
          <w:b/>
          <w:color w:val="000000" w:themeColor="text1"/>
          <w:szCs w:val="24"/>
        </w:rPr>
        <w:t>,</w:t>
      </w:r>
      <w:r w:rsidR="008A27CF" w:rsidRPr="00814076">
        <w:rPr>
          <w:rFonts w:ascii="Book Antiqua" w:eastAsia="宋体" w:hAnsi="Book Antiqua"/>
          <w:color w:val="000000" w:themeColor="text1"/>
          <w:szCs w:val="24"/>
          <w:vertAlign w:val="superscript"/>
          <w:lang w:eastAsia="zh-CN"/>
        </w:rPr>
        <w:t xml:space="preserve"> </w:t>
      </w:r>
      <w:r w:rsidR="00FD1DB6" w:rsidRPr="00814076">
        <w:rPr>
          <w:rFonts w:ascii="Book Antiqua" w:hAnsi="Book Antiqua"/>
          <w:iCs/>
          <w:color w:val="000000" w:themeColor="text1"/>
          <w:szCs w:val="24"/>
        </w:rPr>
        <w:t>Department of Reproductive Biology, National Research Institute for Child Healt</w:t>
      </w:r>
      <w:r w:rsidRPr="00814076">
        <w:rPr>
          <w:rFonts w:ascii="Book Antiqua" w:hAnsi="Book Antiqua"/>
          <w:iCs/>
          <w:color w:val="000000" w:themeColor="text1"/>
          <w:szCs w:val="24"/>
        </w:rPr>
        <w:t>h and Development, Tokyo</w:t>
      </w:r>
      <w:r w:rsidR="00D91817" w:rsidRPr="00814076">
        <w:rPr>
          <w:rFonts w:ascii="Book Antiqua" w:eastAsia="宋体" w:hAnsi="Book Antiqua"/>
          <w:iCs/>
          <w:color w:val="000000" w:themeColor="text1"/>
          <w:szCs w:val="24"/>
          <w:lang w:eastAsia="zh-CN"/>
        </w:rPr>
        <w:t xml:space="preserve"> </w:t>
      </w:r>
      <w:r w:rsidR="00D91817" w:rsidRPr="00814076">
        <w:rPr>
          <w:rFonts w:ascii="Book Antiqua" w:hAnsi="Book Antiqua"/>
          <w:iCs/>
          <w:color w:val="000000" w:themeColor="text1"/>
          <w:szCs w:val="24"/>
        </w:rPr>
        <w:t>157-8535</w:t>
      </w:r>
      <w:r w:rsidRPr="00814076">
        <w:rPr>
          <w:rFonts w:ascii="Book Antiqua" w:hAnsi="Book Antiqua"/>
          <w:iCs/>
          <w:color w:val="000000" w:themeColor="text1"/>
          <w:szCs w:val="24"/>
        </w:rPr>
        <w:t>, Japan</w:t>
      </w:r>
      <w:r w:rsidR="000C43AB" w:rsidRPr="00814076">
        <w:rPr>
          <w:rFonts w:ascii="Book Antiqua" w:hAnsi="Book Antiqua"/>
          <w:iCs/>
          <w:color w:val="000000" w:themeColor="text1"/>
          <w:szCs w:val="24"/>
        </w:rPr>
        <w:t xml:space="preserve"> </w:t>
      </w:r>
    </w:p>
    <w:p w14:paraId="11E2BF6B" w14:textId="77777777" w:rsidR="005B4ABF" w:rsidRPr="00814076" w:rsidRDefault="005B4ABF" w:rsidP="00B1088D">
      <w:pPr>
        <w:spacing w:line="360" w:lineRule="auto"/>
        <w:rPr>
          <w:rFonts w:ascii="Book Antiqua" w:eastAsia="宋体" w:hAnsi="Book Antiqua"/>
          <w:iCs/>
          <w:color w:val="000000" w:themeColor="text1"/>
          <w:szCs w:val="24"/>
          <w:lang w:eastAsia="zh-CN"/>
        </w:rPr>
      </w:pPr>
    </w:p>
    <w:p w14:paraId="3CD67BB8" w14:textId="3B4FFD10" w:rsidR="004738A7" w:rsidRPr="00814076" w:rsidRDefault="004738A7" w:rsidP="00B1088D">
      <w:pPr>
        <w:spacing w:line="360" w:lineRule="auto"/>
        <w:rPr>
          <w:rFonts w:ascii="Book Antiqua" w:eastAsia="宋体" w:hAnsi="Book Antiqua"/>
          <w:iCs/>
          <w:color w:val="000000" w:themeColor="text1"/>
          <w:szCs w:val="24"/>
          <w:lang w:eastAsia="zh-CN"/>
        </w:rPr>
      </w:pPr>
      <w:r w:rsidRPr="00814076">
        <w:rPr>
          <w:rFonts w:ascii="Book Antiqua" w:hAnsi="Book Antiqua"/>
          <w:b/>
          <w:color w:val="000000" w:themeColor="text1"/>
          <w:szCs w:val="24"/>
        </w:rPr>
        <w:t>Kazuyuki Tobe,</w:t>
      </w:r>
      <w:r w:rsidR="00FD1DB6" w:rsidRPr="00814076">
        <w:rPr>
          <w:rFonts w:ascii="Book Antiqua" w:hAnsi="Book Antiqua"/>
          <w:iCs/>
          <w:color w:val="000000" w:themeColor="text1"/>
          <w:szCs w:val="24"/>
        </w:rPr>
        <w:t xml:space="preserve"> First Department of Internal Medicine, School of Medicine, T</w:t>
      </w:r>
      <w:r w:rsidRPr="00814076">
        <w:rPr>
          <w:rFonts w:ascii="Book Antiqua" w:hAnsi="Book Antiqua"/>
          <w:iCs/>
          <w:color w:val="000000" w:themeColor="text1"/>
          <w:szCs w:val="24"/>
        </w:rPr>
        <w:t>oyama University, Toyama</w:t>
      </w:r>
      <w:r w:rsidR="00CD5CC1" w:rsidRPr="00814076">
        <w:rPr>
          <w:rFonts w:ascii="Book Antiqua" w:eastAsia="宋体" w:hAnsi="Book Antiqua"/>
          <w:iCs/>
          <w:color w:val="000000" w:themeColor="text1"/>
          <w:szCs w:val="24"/>
          <w:lang w:eastAsia="zh-CN"/>
        </w:rPr>
        <w:t xml:space="preserve"> </w:t>
      </w:r>
      <w:r w:rsidR="00CD5CC1" w:rsidRPr="00814076">
        <w:rPr>
          <w:rFonts w:ascii="Book Antiqua" w:hAnsi="Book Antiqua"/>
          <w:iCs/>
          <w:color w:val="000000" w:themeColor="text1"/>
          <w:szCs w:val="24"/>
        </w:rPr>
        <w:t>930-0194</w:t>
      </w:r>
      <w:r w:rsidRPr="00814076">
        <w:rPr>
          <w:rFonts w:ascii="Book Antiqua" w:hAnsi="Book Antiqua"/>
          <w:iCs/>
          <w:color w:val="000000" w:themeColor="text1"/>
          <w:szCs w:val="24"/>
        </w:rPr>
        <w:t>, Japan</w:t>
      </w:r>
      <w:r w:rsidR="006A135C" w:rsidRPr="00814076">
        <w:rPr>
          <w:rFonts w:ascii="Book Antiqua" w:hAnsi="Book Antiqua"/>
          <w:iCs/>
          <w:color w:val="000000" w:themeColor="text1"/>
          <w:szCs w:val="24"/>
        </w:rPr>
        <w:t xml:space="preserve"> </w:t>
      </w:r>
    </w:p>
    <w:p w14:paraId="5CA08866" w14:textId="77777777" w:rsidR="004738A7" w:rsidRPr="00814076" w:rsidRDefault="004738A7" w:rsidP="00B1088D">
      <w:pPr>
        <w:spacing w:line="360" w:lineRule="auto"/>
        <w:rPr>
          <w:rFonts w:ascii="Book Antiqua" w:eastAsia="宋体" w:hAnsi="Book Antiqua"/>
          <w:iCs/>
          <w:color w:val="000000" w:themeColor="text1"/>
          <w:szCs w:val="24"/>
          <w:lang w:eastAsia="zh-CN"/>
        </w:rPr>
      </w:pPr>
    </w:p>
    <w:p w14:paraId="30178DDD" w14:textId="19BACDF3" w:rsidR="004738A7" w:rsidRPr="00814076" w:rsidRDefault="004738A7" w:rsidP="00B1088D">
      <w:pPr>
        <w:spacing w:line="360" w:lineRule="auto"/>
        <w:rPr>
          <w:rFonts w:ascii="Book Antiqua" w:eastAsia="宋体" w:hAnsi="Book Antiqua"/>
          <w:iCs/>
          <w:color w:val="000000" w:themeColor="text1"/>
          <w:szCs w:val="24"/>
          <w:lang w:eastAsia="zh-CN"/>
        </w:rPr>
      </w:pPr>
      <w:proofErr w:type="spellStart"/>
      <w:r w:rsidRPr="00814076">
        <w:rPr>
          <w:rFonts w:ascii="Book Antiqua" w:hAnsi="Book Antiqua"/>
          <w:b/>
          <w:color w:val="000000" w:themeColor="text1"/>
          <w:szCs w:val="24"/>
        </w:rPr>
        <w:t>Kazuki</w:t>
      </w:r>
      <w:proofErr w:type="spellEnd"/>
      <w:r w:rsidRPr="00814076">
        <w:rPr>
          <w:rFonts w:ascii="Book Antiqua" w:hAnsi="Book Antiqua"/>
          <w:b/>
          <w:color w:val="000000" w:themeColor="text1"/>
          <w:szCs w:val="24"/>
        </w:rPr>
        <w:t xml:space="preserve"> Yasuda,</w:t>
      </w:r>
      <w:r w:rsidR="00FD1DB6" w:rsidRPr="00814076">
        <w:rPr>
          <w:rFonts w:ascii="Book Antiqua" w:hAnsi="Book Antiqua"/>
          <w:iCs/>
          <w:color w:val="000000" w:themeColor="text1"/>
          <w:szCs w:val="24"/>
        </w:rPr>
        <w:t xml:space="preserve"> Department of Metabolic Disorder, Diabetes Research Center, Research Institute, National Center </w:t>
      </w:r>
      <w:r w:rsidR="00C21190" w:rsidRPr="00814076">
        <w:rPr>
          <w:rFonts w:ascii="Book Antiqua" w:hAnsi="Book Antiqua"/>
          <w:iCs/>
          <w:color w:val="000000" w:themeColor="text1"/>
          <w:szCs w:val="24"/>
        </w:rPr>
        <w:t>for Global Health and Medicine</w:t>
      </w:r>
      <w:r w:rsidR="00C21190" w:rsidRPr="00814076">
        <w:rPr>
          <w:rFonts w:ascii="Book Antiqua" w:eastAsia="宋体" w:hAnsi="Book Antiqua"/>
          <w:iCs/>
          <w:color w:val="000000" w:themeColor="text1"/>
          <w:szCs w:val="24"/>
          <w:lang w:eastAsia="zh-CN"/>
        </w:rPr>
        <w:t xml:space="preserve">, </w:t>
      </w:r>
      <w:r w:rsidR="00C21190" w:rsidRPr="00814076">
        <w:rPr>
          <w:rFonts w:ascii="Book Antiqua" w:hAnsi="Book Antiqua"/>
          <w:iCs/>
          <w:color w:val="000000" w:themeColor="text1"/>
          <w:szCs w:val="24"/>
        </w:rPr>
        <w:t>Tokyo</w:t>
      </w:r>
      <w:r w:rsidR="008C1244" w:rsidRPr="00814076">
        <w:rPr>
          <w:rFonts w:ascii="Book Antiqua" w:eastAsia="宋体" w:hAnsi="Book Antiqua"/>
          <w:iCs/>
          <w:color w:val="000000" w:themeColor="text1"/>
          <w:szCs w:val="24"/>
          <w:lang w:eastAsia="zh-CN"/>
        </w:rPr>
        <w:t xml:space="preserve"> </w:t>
      </w:r>
      <w:r w:rsidR="008C1244" w:rsidRPr="00814076">
        <w:rPr>
          <w:rFonts w:ascii="Book Antiqua" w:hAnsi="Book Antiqua"/>
          <w:iCs/>
          <w:color w:val="000000" w:themeColor="text1"/>
          <w:szCs w:val="24"/>
        </w:rPr>
        <w:lastRenderedPageBreak/>
        <w:t>162-8655</w:t>
      </w:r>
      <w:r w:rsidR="00C21190" w:rsidRPr="00814076">
        <w:rPr>
          <w:rFonts w:ascii="Book Antiqua" w:hAnsi="Book Antiqua"/>
          <w:iCs/>
          <w:color w:val="000000" w:themeColor="text1"/>
          <w:szCs w:val="24"/>
        </w:rPr>
        <w:t>, Japan</w:t>
      </w:r>
      <w:r w:rsidR="006A135C" w:rsidRPr="00814076">
        <w:rPr>
          <w:rFonts w:ascii="Book Antiqua" w:hAnsi="Book Antiqua"/>
          <w:iCs/>
          <w:color w:val="000000" w:themeColor="text1"/>
          <w:szCs w:val="24"/>
        </w:rPr>
        <w:t xml:space="preserve"> </w:t>
      </w:r>
    </w:p>
    <w:p w14:paraId="21A7DE4A" w14:textId="77777777" w:rsidR="004738A7" w:rsidRPr="00814076" w:rsidRDefault="004738A7" w:rsidP="00B1088D">
      <w:pPr>
        <w:spacing w:line="360" w:lineRule="auto"/>
        <w:rPr>
          <w:rFonts w:ascii="Book Antiqua" w:eastAsia="宋体" w:hAnsi="Book Antiqua"/>
          <w:iCs/>
          <w:color w:val="000000" w:themeColor="text1"/>
          <w:szCs w:val="24"/>
          <w:lang w:eastAsia="zh-CN"/>
        </w:rPr>
      </w:pPr>
    </w:p>
    <w:p w14:paraId="42BD69B4" w14:textId="6D6804FA" w:rsidR="00FD1DB6" w:rsidRPr="00814076" w:rsidRDefault="004738A7" w:rsidP="00B1088D">
      <w:pPr>
        <w:spacing w:line="360" w:lineRule="auto"/>
        <w:rPr>
          <w:rFonts w:ascii="Book Antiqua" w:eastAsia="宋体" w:hAnsi="Book Antiqua"/>
          <w:iCs/>
          <w:color w:val="000000" w:themeColor="text1"/>
          <w:szCs w:val="24"/>
          <w:lang w:eastAsia="zh-CN"/>
        </w:rPr>
      </w:pPr>
      <w:r w:rsidRPr="00814076">
        <w:rPr>
          <w:rFonts w:ascii="Book Antiqua" w:hAnsi="Book Antiqua"/>
          <w:b/>
          <w:color w:val="000000" w:themeColor="text1"/>
          <w:szCs w:val="24"/>
        </w:rPr>
        <w:t>Kumiko Saeki</w:t>
      </w:r>
      <w:r w:rsidR="00EA776B" w:rsidRPr="00814076">
        <w:rPr>
          <w:rFonts w:ascii="Book Antiqua" w:eastAsia="宋体" w:hAnsi="Book Antiqua"/>
          <w:b/>
          <w:color w:val="000000" w:themeColor="text1"/>
          <w:szCs w:val="24"/>
          <w:lang w:eastAsia="zh-CN"/>
        </w:rPr>
        <w:t xml:space="preserve">, </w:t>
      </w:r>
      <w:r w:rsidR="00FD1DB6" w:rsidRPr="00814076">
        <w:rPr>
          <w:rFonts w:ascii="Book Antiqua" w:hAnsi="Book Antiqua"/>
          <w:iCs/>
          <w:color w:val="000000" w:themeColor="text1"/>
          <w:szCs w:val="24"/>
        </w:rPr>
        <w:t>PRESTO, Japan Science and Te</w:t>
      </w:r>
      <w:r w:rsidR="00EA776B" w:rsidRPr="00814076">
        <w:rPr>
          <w:rFonts w:ascii="Book Antiqua" w:hAnsi="Book Antiqua"/>
          <w:iCs/>
          <w:color w:val="000000" w:themeColor="text1"/>
          <w:szCs w:val="24"/>
        </w:rPr>
        <w:t>chnology Agency, Saitama</w:t>
      </w:r>
      <w:r w:rsidR="008C1244" w:rsidRPr="00814076">
        <w:rPr>
          <w:rFonts w:ascii="Book Antiqua" w:eastAsia="宋体" w:hAnsi="Book Antiqua"/>
          <w:iCs/>
          <w:color w:val="000000" w:themeColor="text1"/>
          <w:szCs w:val="24"/>
          <w:lang w:eastAsia="zh-CN"/>
        </w:rPr>
        <w:t xml:space="preserve"> </w:t>
      </w:r>
      <w:r w:rsidR="0046243B" w:rsidRPr="00814076">
        <w:rPr>
          <w:rFonts w:ascii="Book Antiqua" w:hAnsi="Book Antiqua"/>
          <w:iCs/>
          <w:color w:val="000000" w:themeColor="text1"/>
          <w:szCs w:val="24"/>
        </w:rPr>
        <w:t>332-0012</w:t>
      </w:r>
      <w:r w:rsidR="00EA776B" w:rsidRPr="00814076">
        <w:rPr>
          <w:rFonts w:ascii="Book Antiqua" w:hAnsi="Book Antiqua"/>
          <w:iCs/>
          <w:color w:val="000000" w:themeColor="text1"/>
          <w:szCs w:val="24"/>
        </w:rPr>
        <w:t>, Japan</w:t>
      </w:r>
      <w:r w:rsidR="00132205" w:rsidRPr="00814076">
        <w:rPr>
          <w:rFonts w:ascii="Book Antiqua" w:hAnsi="Book Antiqua"/>
          <w:iCs/>
          <w:color w:val="000000" w:themeColor="text1"/>
          <w:szCs w:val="24"/>
        </w:rPr>
        <w:t xml:space="preserve"> </w:t>
      </w:r>
    </w:p>
    <w:p w14:paraId="2E5CC429" w14:textId="77777777" w:rsidR="00195DF1" w:rsidRPr="00814076" w:rsidRDefault="00195DF1" w:rsidP="00B1088D">
      <w:pPr>
        <w:spacing w:line="360" w:lineRule="auto"/>
        <w:rPr>
          <w:rFonts w:ascii="Book Antiqua" w:eastAsia="宋体" w:hAnsi="Book Antiqua"/>
          <w:b/>
          <w:color w:val="000000" w:themeColor="text1"/>
          <w:szCs w:val="24"/>
          <w:lang w:eastAsia="zh-CN"/>
        </w:rPr>
      </w:pPr>
    </w:p>
    <w:p w14:paraId="439684B7" w14:textId="15C12EF6" w:rsidR="00FD1DB6" w:rsidRPr="00814076" w:rsidRDefault="00923A00" w:rsidP="00B1088D">
      <w:pPr>
        <w:spacing w:line="360" w:lineRule="auto"/>
        <w:rPr>
          <w:rFonts w:ascii="Book Antiqua" w:hAnsi="Book Antiqua"/>
          <w:color w:val="000000" w:themeColor="text1"/>
          <w:szCs w:val="24"/>
        </w:rPr>
      </w:pPr>
      <w:r w:rsidRPr="00814076">
        <w:rPr>
          <w:rFonts w:ascii="Book Antiqua" w:hAnsi="Book Antiqua"/>
          <w:b/>
          <w:color w:val="000000" w:themeColor="text1"/>
          <w:szCs w:val="24"/>
        </w:rPr>
        <w:t>Author contributions:</w:t>
      </w:r>
      <w:r w:rsidR="009D50AD" w:rsidRPr="00814076">
        <w:rPr>
          <w:rFonts w:ascii="Book Antiqua" w:hAnsi="Book Antiqua"/>
          <w:color w:val="000000" w:themeColor="text1"/>
          <w:szCs w:val="24"/>
        </w:rPr>
        <w:t xml:space="preserve"> </w:t>
      </w:r>
      <w:proofErr w:type="spellStart"/>
      <w:r w:rsidR="009D50AD" w:rsidRPr="00814076">
        <w:rPr>
          <w:rFonts w:ascii="Book Antiqua" w:hAnsi="Book Antiqua"/>
          <w:color w:val="000000" w:themeColor="text1"/>
          <w:szCs w:val="24"/>
        </w:rPr>
        <w:t>Nishio</w:t>
      </w:r>
      <w:proofErr w:type="spellEnd"/>
      <w:r w:rsidR="009D50AD" w:rsidRPr="00814076">
        <w:rPr>
          <w:rFonts w:ascii="Book Antiqua" w:hAnsi="Book Antiqua"/>
          <w:color w:val="000000" w:themeColor="text1"/>
          <w:szCs w:val="24"/>
        </w:rPr>
        <w:t xml:space="preserve"> M</w:t>
      </w:r>
      <w:r w:rsidR="008C144E" w:rsidRPr="00814076">
        <w:rPr>
          <w:rFonts w:ascii="Book Antiqua" w:hAnsi="Book Antiqua"/>
          <w:color w:val="000000" w:themeColor="text1"/>
          <w:szCs w:val="24"/>
        </w:rPr>
        <w:t>, Nakahara M and Sato C</w:t>
      </w:r>
      <w:r w:rsidR="009D50AD" w:rsidRPr="00814076">
        <w:rPr>
          <w:rFonts w:ascii="Book Antiqua" w:hAnsi="Book Antiqua"/>
          <w:color w:val="000000" w:themeColor="text1"/>
          <w:szCs w:val="24"/>
        </w:rPr>
        <w:t xml:space="preserve"> performed the ex</w:t>
      </w:r>
      <w:r w:rsidR="008C144E" w:rsidRPr="00814076">
        <w:rPr>
          <w:rFonts w:ascii="Book Antiqua" w:hAnsi="Book Antiqua"/>
          <w:color w:val="000000" w:themeColor="text1"/>
          <w:szCs w:val="24"/>
        </w:rPr>
        <w:t>periments and analyzed the data</w:t>
      </w:r>
      <w:r w:rsidR="006749E9" w:rsidRPr="00814076">
        <w:rPr>
          <w:rFonts w:ascii="Book Antiqua" w:hAnsi="Book Antiqua"/>
          <w:color w:val="000000" w:themeColor="text1"/>
          <w:szCs w:val="24"/>
        </w:rPr>
        <w:t>; Saeki K</w:t>
      </w:r>
      <w:r w:rsidR="009D50AD" w:rsidRPr="00814076">
        <w:rPr>
          <w:rFonts w:ascii="Book Antiqua" w:hAnsi="Book Antiqua"/>
          <w:color w:val="000000" w:themeColor="text1"/>
          <w:szCs w:val="24"/>
        </w:rPr>
        <w:t xml:space="preserve">, </w:t>
      </w:r>
      <w:proofErr w:type="spellStart"/>
      <w:r w:rsidR="009D50AD" w:rsidRPr="00814076">
        <w:rPr>
          <w:rFonts w:ascii="Book Antiqua" w:hAnsi="Book Antiqua"/>
          <w:color w:val="000000" w:themeColor="text1"/>
          <w:szCs w:val="24"/>
        </w:rPr>
        <w:t>Akutsu</w:t>
      </w:r>
      <w:proofErr w:type="spellEnd"/>
      <w:r w:rsidR="009D50AD" w:rsidRPr="00814076">
        <w:rPr>
          <w:rFonts w:ascii="Book Antiqua" w:hAnsi="Book Antiqua"/>
          <w:color w:val="000000" w:themeColor="text1"/>
          <w:szCs w:val="24"/>
        </w:rPr>
        <w:t xml:space="preserve"> H and </w:t>
      </w:r>
      <w:proofErr w:type="spellStart"/>
      <w:r w:rsidR="009D50AD" w:rsidRPr="00814076">
        <w:rPr>
          <w:rFonts w:ascii="Book Antiqua" w:hAnsi="Book Antiqua"/>
          <w:color w:val="000000" w:themeColor="text1"/>
          <w:szCs w:val="24"/>
        </w:rPr>
        <w:t>Umezawa</w:t>
      </w:r>
      <w:proofErr w:type="spellEnd"/>
      <w:r w:rsidR="009D50AD" w:rsidRPr="00814076">
        <w:rPr>
          <w:rFonts w:ascii="Book Antiqua" w:hAnsi="Book Antiqua"/>
          <w:color w:val="000000" w:themeColor="text1"/>
          <w:szCs w:val="24"/>
        </w:rPr>
        <w:t xml:space="preserve"> A contributed </w:t>
      </w:r>
      <w:r w:rsidR="00D802B8" w:rsidRPr="00814076">
        <w:rPr>
          <w:rFonts w:ascii="Book Antiqua" w:hAnsi="Book Antiqua"/>
          <w:color w:val="000000" w:themeColor="text1"/>
          <w:szCs w:val="24"/>
        </w:rPr>
        <w:t xml:space="preserve">to </w:t>
      </w:r>
      <w:r w:rsidR="00B900ED" w:rsidRPr="00814076">
        <w:rPr>
          <w:rFonts w:ascii="Book Antiqua" w:hAnsi="Book Antiqua"/>
          <w:color w:val="000000" w:themeColor="text1"/>
          <w:szCs w:val="24"/>
        </w:rPr>
        <w:t xml:space="preserve">the </w:t>
      </w:r>
      <w:r w:rsidR="00FD20B7" w:rsidRPr="00814076">
        <w:rPr>
          <w:rFonts w:ascii="Book Antiqua" w:hAnsi="Book Antiqua"/>
          <w:color w:val="000000" w:themeColor="text1"/>
          <w:szCs w:val="24"/>
        </w:rPr>
        <w:t>establishment</w:t>
      </w:r>
      <w:r w:rsidR="006471B2" w:rsidRPr="00814076">
        <w:rPr>
          <w:rFonts w:ascii="Book Antiqua" w:hAnsi="Book Antiqua"/>
          <w:color w:val="000000" w:themeColor="text1"/>
          <w:szCs w:val="24"/>
        </w:rPr>
        <w:t xml:space="preserve"> of </w:t>
      </w:r>
      <w:r w:rsidR="009D50AD" w:rsidRPr="00814076">
        <w:rPr>
          <w:rFonts w:ascii="Book Antiqua" w:hAnsi="Book Antiqua"/>
          <w:color w:val="000000" w:themeColor="text1"/>
          <w:szCs w:val="24"/>
        </w:rPr>
        <w:t xml:space="preserve">human </w:t>
      </w:r>
      <w:proofErr w:type="spellStart"/>
      <w:r w:rsidR="009D50AD" w:rsidRPr="00814076">
        <w:rPr>
          <w:rFonts w:ascii="Book Antiqua" w:hAnsi="Book Antiqua"/>
          <w:color w:val="000000" w:themeColor="text1"/>
          <w:szCs w:val="24"/>
        </w:rPr>
        <w:t>iPS</w:t>
      </w:r>
      <w:proofErr w:type="spellEnd"/>
      <w:r w:rsidR="006471B2" w:rsidRPr="00814076">
        <w:rPr>
          <w:rFonts w:ascii="Book Antiqua" w:hAnsi="Book Antiqua"/>
          <w:color w:val="000000" w:themeColor="text1"/>
          <w:szCs w:val="24"/>
        </w:rPr>
        <w:t xml:space="preserve"> cells</w:t>
      </w:r>
      <w:r w:rsidR="009A424F" w:rsidRPr="00814076">
        <w:rPr>
          <w:rFonts w:ascii="Book Antiqua" w:hAnsi="Book Antiqua"/>
          <w:color w:val="000000" w:themeColor="text1"/>
          <w:szCs w:val="24"/>
        </w:rPr>
        <w:t>, Tobe K, Yasu</w:t>
      </w:r>
      <w:r w:rsidR="009D50AD" w:rsidRPr="00814076">
        <w:rPr>
          <w:rFonts w:ascii="Book Antiqua" w:hAnsi="Book Antiqua"/>
          <w:color w:val="000000" w:themeColor="text1"/>
          <w:szCs w:val="24"/>
        </w:rPr>
        <w:t xml:space="preserve">da K and </w:t>
      </w:r>
      <w:proofErr w:type="spellStart"/>
      <w:r w:rsidR="009D50AD" w:rsidRPr="00814076">
        <w:rPr>
          <w:rFonts w:ascii="Book Antiqua" w:hAnsi="Book Antiqua"/>
          <w:color w:val="000000" w:themeColor="text1"/>
          <w:szCs w:val="24"/>
        </w:rPr>
        <w:t>Yuo</w:t>
      </w:r>
      <w:proofErr w:type="spellEnd"/>
      <w:r w:rsidR="009D50AD" w:rsidRPr="00814076">
        <w:rPr>
          <w:rFonts w:ascii="Book Antiqua" w:hAnsi="Book Antiqua"/>
          <w:color w:val="000000" w:themeColor="text1"/>
          <w:szCs w:val="24"/>
        </w:rPr>
        <w:t xml:space="preserve"> A co</w:t>
      </w:r>
      <w:r w:rsidR="006749E9" w:rsidRPr="00814076">
        <w:rPr>
          <w:rFonts w:ascii="Book Antiqua" w:hAnsi="Book Antiqua"/>
          <w:color w:val="000000" w:themeColor="text1"/>
          <w:szCs w:val="24"/>
        </w:rPr>
        <w:t>ordinated the research; Saeki K</w:t>
      </w:r>
      <w:r w:rsidR="00711878" w:rsidRPr="00814076">
        <w:rPr>
          <w:rFonts w:ascii="Book Antiqua" w:hAnsi="Book Antiqua"/>
          <w:color w:val="000000" w:themeColor="text1"/>
          <w:szCs w:val="24"/>
        </w:rPr>
        <w:t xml:space="preserve"> </w:t>
      </w:r>
      <w:r w:rsidR="009D50AD" w:rsidRPr="00814076">
        <w:rPr>
          <w:rFonts w:ascii="Book Antiqua" w:hAnsi="Book Antiqua"/>
          <w:color w:val="000000" w:themeColor="text1"/>
          <w:szCs w:val="24"/>
        </w:rPr>
        <w:t>designed the research and wrote the paper.</w:t>
      </w:r>
    </w:p>
    <w:p w14:paraId="4DA5E222" w14:textId="77777777" w:rsidR="00256985" w:rsidRPr="00814076" w:rsidRDefault="00256985" w:rsidP="00B1088D">
      <w:pPr>
        <w:spacing w:line="360" w:lineRule="auto"/>
        <w:rPr>
          <w:rFonts w:ascii="Book Antiqua" w:eastAsia="宋体" w:hAnsi="Book Antiqua"/>
          <w:b/>
          <w:color w:val="000000" w:themeColor="text1"/>
          <w:szCs w:val="24"/>
          <w:lang w:eastAsia="zh-CN"/>
        </w:rPr>
      </w:pPr>
    </w:p>
    <w:p w14:paraId="360639A4" w14:textId="159001CF" w:rsidR="00FD1DB6" w:rsidRPr="00814076" w:rsidRDefault="00FD1DB6" w:rsidP="00B1088D">
      <w:pPr>
        <w:spacing w:line="360" w:lineRule="auto"/>
        <w:rPr>
          <w:rFonts w:ascii="Book Antiqua" w:hAnsi="Book Antiqua"/>
          <w:color w:val="000000" w:themeColor="text1"/>
          <w:szCs w:val="24"/>
        </w:rPr>
      </w:pPr>
      <w:r w:rsidRPr="00814076">
        <w:rPr>
          <w:rFonts w:ascii="Book Antiqua" w:hAnsi="Book Antiqua"/>
          <w:b/>
          <w:color w:val="000000" w:themeColor="text1"/>
          <w:szCs w:val="24"/>
        </w:rPr>
        <w:t xml:space="preserve">Supported by </w:t>
      </w:r>
      <w:r w:rsidR="008732B6" w:rsidRPr="00814076">
        <w:rPr>
          <w:rFonts w:ascii="Book Antiqua" w:hAnsi="Book Antiqua"/>
          <w:color w:val="000000" w:themeColor="text1"/>
          <w:szCs w:val="24"/>
        </w:rPr>
        <w:t>A</w:t>
      </w:r>
      <w:r w:rsidRPr="00814076">
        <w:rPr>
          <w:rFonts w:ascii="Book Antiqua" w:hAnsi="Book Antiqua"/>
          <w:color w:val="000000" w:themeColor="text1"/>
          <w:szCs w:val="24"/>
        </w:rPr>
        <w:t xml:space="preserve"> Grant-in-Aid from the Ministry of Health, </w:t>
      </w:r>
      <w:proofErr w:type="spellStart"/>
      <w:r w:rsidRPr="00814076">
        <w:rPr>
          <w:rFonts w:ascii="Book Antiqua" w:hAnsi="Book Antiqua"/>
          <w:color w:val="000000" w:themeColor="text1"/>
          <w:szCs w:val="24"/>
        </w:rPr>
        <w:t>Labour</w:t>
      </w:r>
      <w:proofErr w:type="spellEnd"/>
      <w:r w:rsidR="00D37F8B" w:rsidRPr="00814076">
        <w:rPr>
          <w:rFonts w:ascii="Book Antiqua" w:eastAsia="宋体" w:hAnsi="Book Antiqua"/>
          <w:color w:val="000000" w:themeColor="text1"/>
          <w:szCs w:val="24"/>
          <w:lang w:eastAsia="zh-CN"/>
        </w:rPr>
        <w:t xml:space="preserve"> and</w:t>
      </w:r>
      <w:r w:rsidRPr="00814076">
        <w:rPr>
          <w:rFonts w:ascii="Book Antiqua" w:hAnsi="Book Antiqua"/>
          <w:color w:val="000000" w:themeColor="text1"/>
          <w:szCs w:val="24"/>
        </w:rPr>
        <w:t xml:space="preserve"> Welfare of Japan</w:t>
      </w:r>
      <w:r w:rsidR="0081258B" w:rsidRPr="00814076">
        <w:rPr>
          <w:rFonts w:ascii="Book Antiqua" w:hAnsi="Book Antiqua"/>
          <w:color w:val="000000" w:themeColor="text1"/>
          <w:szCs w:val="24"/>
        </w:rPr>
        <w:t xml:space="preserve"> (KHD1017)</w:t>
      </w:r>
      <w:r w:rsidR="00D37F8B" w:rsidRPr="00814076">
        <w:rPr>
          <w:rFonts w:ascii="Book Antiqua" w:eastAsia="宋体" w:hAnsi="Book Antiqua"/>
          <w:color w:val="000000" w:themeColor="text1"/>
          <w:szCs w:val="24"/>
          <w:lang w:eastAsia="zh-CN"/>
        </w:rPr>
        <w:t xml:space="preserve">; </w:t>
      </w:r>
      <w:r w:rsidR="0081258B" w:rsidRPr="00814076">
        <w:rPr>
          <w:rFonts w:ascii="Book Antiqua" w:hAnsi="Book Antiqua"/>
          <w:color w:val="000000" w:themeColor="text1"/>
          <w:szCs w:val="24"/>
        </w:rPr>
        <w:t>a Grant-in-Aid</w:t>
      </w:r>
      <w:r w:rsidRPr="00814076">
        <w:rPr>
          <w:rFonts w:ascii="Book Antiqua" w:hAnsi="Book Antiqua"/>
          <w:color w:val="000000" w:themeColor="text1"/>
          <w:szCs w:val="24"/>
        </w:rPr>
        <w:t xml:space="preserve"> from JST</w:t>
      </w:r>
      <w:r w:rsidR="00B806F1">
        <w:rPr>
          <w:rFonts w:ascii="Book Antiqua" w:eastAsia="宋体" w:hAnsi="Book Antiqua" w:hint="eastAsia"/>
          <w:color w:val="000000" w:themeColor="text1"/>
          <w:szCs w:val="24"/>
          <w:lang w:eastAsia="zh-CN"/>
        </w:rPr>
        <w:t xml:space="preserve"> and</w:t>
      </w:r>
      <w:r w:rsidRPr="00814076">
        <w:rPr>
          <w:rFonts w:ascii="Book Antiqua" w:hAnsi="Book Antiqua"/>
          <w:color w:val="000000" w:themeColor="text1"/>
          <w:szCs w:val="24"/>
        </w:rPr>
        <w:t xml:space="preserve"> PRESTO. </w:t>
      </w:r>
    </w:p>
    <w:p w14:paraId="46E51890" w14:textId="77777777" w:rsidR="00281537" w:rsidRPr="00B806F1" w:rsidRDefault="00281537" w:rsidP="00B1088D">
      <w:pPr>
        <w:spacing w:line="360" w:lineRule="auto"/>
        <w:rPr>
          <w:rFonts w:ascii="Book Antiqua" w:hAnsi="Book Antiqua"/>
          <w:color w:val="000000" w:themeColor="text1"/>
          <w:szCs w:val="24"/>
        </w:rPr>
      </w:pPr>
    </w:p>
    <w:p w14:paraId="5296C752" w14:textId="5050BA72" w:rsidR="00281537" w:rsidRPr="00814076" w:rsidRDefault="00281537" w:rsidP="00B1088D">
      <w:pPr>
        <w:spacing w:line="360" w:lineRule="auto"/>
        <w:rPr>
          <w:rFonts w:ascii="Book Antiqua" w:hAnsi="Book Antiqua"/>
          <w:color w:val="000000" w:themeColor="text1"/>
          <w:szCs w:val="24"/>
        </w:rPr>
      </w:pPr>
      <w:r w:rsidRPr="00814076">
        <w:rPr>
          <w:rFonts w:ascii="Book Antiqua" w:hAnsi="Book Antiqua"/>
          <w:b/>
          <w:color w:val="000000" w:themeColor="text1"/>
          <w:szCs w:val="24"/>
        </w:rPr>
        <w:t>Institutional review board statement:</w:t>
      </w:r>
      <w:r w:rsidR="00B36C66" w:rsidRPr="00814076">
        <w:rPr>
          <w:rFonts w:ascii="Book Antiqua" w:hAnsi="Book Antiqua"/>
          <w:color w:val="000000" w:themeColor="text1"/>
          <w:szCs w:val="24"/>
        </w:rPr>
        <w:t xml:space="preserve"> The </w:t>
      </w:r>
      <w:r w:rsidR="006F38CA" w:rsidRPr="00814076">
        <w:rPr>
          <w:rFonts w:ascii="Book Antiqua" w:hAnsi="Book Antiqua"/>
          <w:color w:val="000000" w:themeColor="text1"/>
          <w:szCs w:val="24"/>
        </w:rPr>
        <w:t>study</w:t>
      </w:r>
      <w:r w:rsidR="00B36C66" w:rsidRPr="00814076">
        <w:rPr>
          <w:rFonts w:ascii="Book Antiqua" w:hAnsi="Book Antiqua"/>
          <w:color w:val="000000" w:themeColor="text1"/>
          <w:szCs w:val="24"/>
        </w:rPr>
        <w:t xml:space="preserve"> was performed after having received an approval by the Japanese Government and t</w:t>
      </w:r>
      <w:r w:rsidR="006F38CA" w:rsidRPr="00814076">
        <w:rPr>
          <w:rFonts w:ascii="Book Antiqua" w:hAnsi="Book Antiqua"/>
          <w:color w:val="000000" w:themeColor="text1"/>
          <w:szCs w:val="24"/>
        </w:rPr>
        <w:t>he institutional review board of</w:t>
      </w:r>
      <w:r w:rsidR="00B36C66" w:rsidRPr="00814076">
        <w:rPr>
          <w:rFonts w:ascii="Book Antiqua" w:hAnsi="Book Antiqua"/>
          <w:color w:val="000000" w:themeColor="text1"/>
          <w:szCs w:val="24"/>
        </w:rPr>
        <w:t xml:space="preserve"> National Center for Global Health and Medicine.</w:t>
      </w:r>
    </w:p>
    <w:p w14:paraId="73F96058" w14:textId="77777777" w:rsidR="00256985" w:rsidRPr="00814076" w:rsidRDefault="00256985" w:rsidP="00B1088D">
      <w:pPr>
        <w:spacing w:line="360" w:lineRule="auto"/>
        <w:rPr>
          <w:rFonts w:ascii="Book Antiqua" w:hAnsi="Book Antiqua"/>
          <w:color w:val="000000" w:themeColor="text1"/>
          <w:szCs w:val="24"/>
        </w:rPr>
      </w:pPr>
    </w:p>
    <w:p w14:paraId="778F538F" w14:textId="2A0ED1E8" w:rsidR="00256985" w:rsidRPr="00814076" w:rsidRDefault="00256985" w:rsidP="00B1088D">
      <w:pPr>
        <w:spacing w:line="360" w:lineRule="auto"/>
        <w:rPr>
          <w:rFonts w:ascii="Book Antiqua" w:hAnsi="Book Antiqua"/>
          <w:color w:val="000000" w:themeColor="text1"/>
          <w:szCs w:val="24"/>
        </w:rPr>
      </w:pPr>
      <w:r w:rsidRPr="00814076">
        <w:rPr>
          <w:rFonts w:ascii="Book Antiqua" w:hAnsi="Book Antiqua"/>
          <w:b/>
          <w:color w:val="000000" w:themeColor="text1"/>
          <w:szCs w:val="24"/>
        </w:rPr>
        <w:t>Conflict-of-interest statement</w:t>
      </w:r>
      <w:r w:rsidRPr="00814076">
        <w:rPr>
          <w:rFonts w:ascii="Book Antiqua" w:hAnsi="Book Antiqua"/>
          <w:color w:val="000000" w:themeColor="text1"/>
          <w:szCs w:val="24"/>
        </w:rPr>
        <w:t xml:space="preserve">: None of the authors has any potential financial conflict of interest </w:t>
      </w:r>
      <w:r w:rsidR="00B36C66" w:rsidRPr="00814076">
        <w:rPr>
          <w:rFonts w:ascii="Book Antiqua" w:hAnsi="Book Antiqua"/>
          <w:color w:val="000000" w:themeColor="text1"/>
          <w:szCs w:val="24"/>
        </w:rPr>
        <w:t xml:space="preserve">to be declared regarding </w:t>
      </w:r>
      <w:r w:rsidRPr="00814076">
        <w:rPr>
          <w:rFonts w:ascii="Book Antiqua" w:hAnsi="Book Antiqua"/>
          <w:color w:val="000000" w:themeColor="text1"/>
          <w:szCs w:val="24"/>
        </w:rPr>
        <w:t>this manuscript.</w:t>
      </w:r>
    </w:p>
    <w:p w14:paraId="7CC8EA02" w14:textId="77777777" w:rsidR="007B3A9D" w:rsidRPr="00814076" w:rsidRDefault="007B3A9D" w:rsidP="00B1088D">
      <w:pPr>
        <w:spacing w:line="360" w:lineRule="auto"/>
        <w:rPr>
          <w:rFonts w:ascii="Book Antiqua" w:hAnsi="Book Antiqua"/>
          <w:b/>
          <w:color w:val="000000" w:themeColor="text1"/>
          <w:szCs w:val="24"/>
        </w:rPr>
      </w:pPr>
    </w:p>
    <w:p w14:paraId="40F1FD70" w14:textId="6F76882A" w:rsidR="00256985" w:rsidRPr="00814076" w:rsidRDefault="00256985" w:rsidP="00B1088D">
      <w:pPr>
        <w:spacing w:line="360" w:lineRule="auto"/>
        <w:rPr>
          <w:rFonts w:ascii="Book Antiqua" w:eastAsia="宋体" w:hAnsi="Book Antiqua"/>
          <w:color w:val="000000" w:themeColor="text1"/>
          <w:szCs w:val="24"/>
          <w:lang w:eastAsia="zh-CN"/>
        </w:rPr>
      </w:pPr>
      <w:r w:rsidRPr="00814076">
        <w:rPr>
          <w:rFonts w:ascii="Book Antiqua" w:hAnsi="Book Antiqua"/>
          <w:b/>
          <w:color w:val="000000" w:themeColor="text1"/>
          <w:szCs w:val="24"/>
        </w:rPr>
        <w:t>Data sharing statement</w:t>
      </w:r>
      <w:r w:rsidRPr="00814076">
        <w:rPr>
          <w:rFonts w:ascii="Book Antiqua" w:hAnsi="Book Antiqua"/>
          <w:color w:val="000000" w:themeColor="text1"/>
          <w:szCs w:val="24"/>
        </w:rPr>
        <w:t xml:space="preserve">: Technical appendix and dataset are available from the corresponding author. </w:t>
      </w:r>
    </w:p>
    <w:p w14:paraId="27DE2681" w14:textId="77777777" w:rsidR="00FD1DB6" w:rsidRPr="00814076" w:rsidRDefault="00FD1DB6" w:rsidP="00B1088D">
      <w:pPr>
        <w:spacing w:line="360" w:lineRule="auto"/>
        <w:rPr>
          <w:rFonts w:ascii="Book Antiqua" w:eastAsia="宋体" w:hAnsi="Book Antiqua"/>
          <w:b/>
          <w:color w:val="000000" w:themeColor="text1"/>
          <w:szCs w:val="24"/>
          <w:lang w:eastAsia="zh-CN"/>
        </w:rPr>
      </w:pPr>
    </w:p>
    <w:p w14:paraId="0E5CFF23" w14:textId="77777777" w:rsidR="00B529F3" w:rsidRPr="00814076" w:rsidRDefault="00B529F3" w:rsidP="00B529F3">
      <w:pPr>
        <w:spacing w:line="360" w:lineRule="auto"/>
        <w:rPr>
          <w:rFonts w:ascii="Book Antiqua" w:hAnsi="Book Antiqua"/>
          <w:color w:val="000000" w:themeColor="text1"/>
          <w:szCs w:val="24"/>
        </w:rPr>
      </w:pPr>
      <w:bookmarkStart w:id="0" w:name="OLE_LINK507"/>
      <w:bookmarkStart w:id="1" w:name="OLE_LINK506"/>
      <w:bookmarkStart w:id="2" w:name="OLE_LINK496"/>
      <w:bookmarkStart w:id="3" w:name="OLE_LINK479"/>
      <w:r w:rsidRPr="00814076">
        <w:rPr>
          <w:rFonts w:ascii="Book Antiqua" w:hAnsi="Book Antiqua"/>
          <w:b/>
          <w:color w:val="000000" w:themeColor="text1"/>
          <w:szCs w:val="24"/>
        </w:rPr>
        <w:t xml:space="preserve">Open-Access: </w:t>
      </w:r>
      <w:r w:rsidRPr="00814076">
        <w:rPr>
          <w:rFonts w:ascii="Book Antiqua" w:hAnsi="Book Antiqua"/>
          <w:color w:val="000000" w:themeColor="text1"/>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814076">
          <w:rPr>
            <w:rStyle w:val="Hyperlink"/>
            <w:rFonts w:ascii="Book Antiqua" w:hAnsi="Book Antiqua"/>
            <w:color w:val="000000" w:themeColor="text1"/>
            <w:szCs w:val="24"/>
            <w:u w:val="none"/>
          </w:rPr>
          <w:t>http://creativecommons.org/licenses/by-nc/4.0/</w:t>
        </w:r>
      </w:hyperlink>
      <w:bookmarkEnd w:id="0"/>
      <w:bookmarkEnd w:id="1"/>
      <w:bookmarkEnd w:id="2"/>
      <w:bookmarkEnd w:id="3"/>
    </w:p>
    <w:p w14:paraId="4B3A15A4" w14:textId="77777777" w:rsidR="00B529F3" w:rsidRPr="00814076" w:rsidRDefault="00B529F3" w:rsidP="00B1088D">
      <w:pPr>
        <w:spacing w:line="360" w:lineRule="auto"/>
        <w:rPr>
          <w:rFonts w:ascii="Book Antiqua" w:eastAsia="宋体" w:hAnsi="Book Antiqua"/>
          <w:b/>
          <w:color w:val="000000" w:themeColor="text1"/>
          <w:szCs w:val="24"/>
          <w:lang w:eastAsia="zh-CN"/>
        </w:rPr>
      </w:pPr>
    </w:p>
    <w:p w14:paraId="6177ACFD" w14:textId="6D324139" w:rsidR="00FD1DB6" w:rsidRPr="00814076" w:rsidRDefault="00E86572" w:rsidP="00B1088D">
      <w:pPr>
        <w:spacing w:line="360" w:lineRule="auto"/>
        <w:rPr>
          <w:rFonts w:ascii="Book Antiqua" w:eastAsia="宋体" w:hAnsi="Book Antiqua"/>
          <w:color w:val="000000" w:themeColor="text1"/>
          <w:szCs w:val="24"/>
          <w:lang w:eastAsia="zh-CN"/>
        </w:rPr>
      </w:pPr>
      <w:r w:rsidRPr="000C2C0F">
        <w:rPr>
          <w:rFonts w:ascii="Book Antiqua" w:hAnsi="Book Antiqua"/>
          <w:b/>
        </w:rPr>
        <w:t>Correspond</w:t>
      </w:r>
      <w:r w:rsidRPr="000C2C0F">
        <w:rPr>
          <w:rFonts w:ascii="Book Antiqua" w:hAnsi="Book Antiqua" w:hint="eastAsia"/>
          <w:b/>
          <w:lang w:eastAsia="zh-CN"/>
        </w:rPr>
        <w:t>ence to</w:t>
      </w:r>
      <w:r w:rsidR="00FD1DB6" w:rsidRPr="00814076">
        <w:rPr>
          <w:rFonts w:ascii="Book Antiqua" w:hAnsi="Book Antiqua"/>
          <w:b/>
          <w:color w:val="000000" w:themeColor="text1"/>
          <w:szCs w:val="24"/>
        </w:rPr>
        <w:t>:</w:t>
      </w:r>
      <w:r w:rsidR="00FD1DB6" w:rsidRPr="00814076">
        <w:rPr>
          <w:rFonts w:ascii="Book Antiqua" w:hAnsi="Book Antiqua"/>
          <w:color w:val="000000" w:themeColor="text1"/>
          <w:szCs w:val="24"/>
        </w:rPr>
        <w:t xml:space="preserve"> </w:t>
      </w:r>
      <w:r w:rsidR="00FD1DB6" w:rsidRPr="00814076">
        <w:rPr>
          <w:rFonts w:ascii="Book Antiqua" w:hAnsi="Book Antiqua"/>
          <w:b/>
          <w:color w:val="000000" w:themeColor="text1"/>
          <w:szCs w:val="24"/>
        </w:rPr>
        <w:t xml:space="preserve">Kumiko Saeki, MD, PhD, Division Chief, </w:t>
      </w:r>
      <w:r w:rsidR="00FD1DB6" w:rsidRPr="00814076">
        <w:rPr>
          <w:rFonts w:ascii="Book Antiqua" w:hAnsi="Book Antiqua"/>
          <w:iCs/>
          <w:color w:val="000000" w:themeColor="text1"/>
          <w:szCs w:val="24"/>
        </w:rPr>
        <w:t>Department of Disease Control, Research Institute,</w:t>
      </w:r>
      <w:bookmarkStart w:id="4" w:name="OLE_LINK1"/>
      <w:bookmarkStart w:id="5" w:name="OLE_LINK2"/>
      <w:r w:rsidR="00FD1DB6" w:rsidRPr="00814076">
        <w:rPr>
          <w:rFonts w:ascii="Book Antiqua" w:hAnsi="Book Antiqua"/>
          <w:iCs/>
          <w:color w:val="000000" w:themeColor="text1"/>
          <w:szCs w:val="24"/>
        </w:rPr>
        <w:t xml:space="preserve"> National Center for Global Health and Medicine, </w:t>
      </w:r>
      <w:r w:rsidR="00DC12B9" w:rsidRPr="00281EE6">
        <w:rPr>
          <w:rFonts w:ascii="Book Antiqua" w:hAnsi="Book Antiqua"/>
          <w:iCs/>
          <w:szCs w:val="24"/>
        </w:rPr>
        <w:t>1-21-1 Toyama Shinjuku-</w:t>
      </w:r>
      <w:proofErr w:type="spellStart"/>
      <w:r w:rsidR="00DC12B9" w:rsidRPr="00281EE6">
        <w:rPr>
          <w:rFonts w:ascii="Book Antiqua" w:hAnsi="Book Antiqua"/>
          <w:iCs/>
          <w:szCs w:val="24"/>
        </w:rPr>
        <w:t>ku</w:t>
      </w:r>
      <w:proofErr w:type="spellEnd"/>
      <w:r w:rsidR="00DC12B9">
        <w:rPr>
          <w:rFonts w:ascii="Book Antiqua" w:eastAsia="宋体" w:hAnsi="Book Antiqua" w:hint="eastAsia"/>
          <w:iCs/>
          <w:color w:val="000000" w:themeColor="text1"/>
          <w:szCs w:val="24"/>
          <w:lang w:eastAsia="zh-CN"/>
        </w:rPr>
        <w:t xml:space="preserve">, </w:t>
      </w:r>
      <w:r w:rsidR="000635C0" w:rsidRPr="00814076">
        <w:rPr>
          <w:rFonts w:ascii="Book Antiqua" w:hAnsi="Book Antiqua"/>
          <w:iCs/>
          <w:color w:val="000000" w:themeColor="text1"/>
          <w:szCs w:val="24"/>
        </w:rPr>
        <w:t>Tokyo</w:t>
      </w:r>
      <w:r w:rsidR="000635C0" w:rsidRPr="00814076">
        <w:rPr>
          <w:rFonts w:ascii="Book Antiqua" w:eastAsia="宋体" w:hAnsi="Book Antiqua"/>
          <w:iCs/>
          <w:color w:val="000000" w:themeColor="text1"/>
          <w:szCs w:val="24"/>
          <w:lang w:eastAsia="zh-CN"/>
        </w:rPr>
        <w:t xml:space="preserve"> </w:t>
      </w:r>
      <w:r w:rsidR="000635C0" w:rsidRPr="00814076">
        <w:rPr>
          <w:rFonts w:ascii="Book Antiqua" w:hAnsi="Book Antiqua"/>
          <w:iCs/>
          <w:color w:val="000000" w:themeColor="text1"/>
          <w:szCs w:val="24"/>
        </w:rPr>
        <w:t>162-8655</w:t>
      </w:r>
      <w:r w:rsidR="000635C0" w:rsidRPr="00814076">
        <w:rPr>
          <w:rFonts w:ascii="Book Antiqua" w:eastAsia="宋体" w:hAnsi="Book Antiqua"/>
          <w:iCs/>
          <w:color w:val="000000" w:themeColor="text1"/>
          <w:szCs w:val="24"/>
          <w:lang w:eastAsia="zh-CN"/>
        </w:rPr>
        <w:t>,</w:t>
      </w:r>
      <w:r w:rsidR="000635C0" w:rsidRPr="00814076">
        <w:rPr>
          <w:rFonts w:ascii="Book Antiqua" w:hAnsi="Book Antiqua"/>
          <w:iCs/>
          <w:color w:val="000000" w:themeColor="text1"/>
          <w:szCs w:val="24"/>
        </w:rPr>
        <w:t xml:space="preserve"> Japan</w:t>
      </w:r>
      <w:bookmarkEnd w:id="4"/>
      <w:bookmarkEnd w:id="5"/>
      <w:r w:rsidR="00FD1DB6" w:rsidRPr="00814076">
        <w:rPr>
          <w:rFonts w:ascii="Book Antiqua" w:hAnsi="Book Antiqua"/>
          <w:iCs/>
          <w:color w:val="000000" w:themeColor="text1"/>
          <w:szCs w:val="24"/>
        </w:rPr>
        <w:t xml:space="preserve">. </w:t>
      </w:r>
      <w:hyperlink r:id="rId10" w:history="1">
        <w:r w:rsidR="000635C0" w:rsidRPr="00814076">
          <w:rPr>
            <w:rStyle w:val="Hyperlink"/>
            <w:rFonts w:ascii="Book Antiqua" w:hAnsi="Book Antiqua"/>
            <w:color w:val="000000" w:themeColor="text1"/>
            <w:szCs w:val="24"/>
            <w:u w:val="none"/>
          </w:rPr>
          <w:t>saeki@ri.ncgm.go.jp</w:t>
        </w:r>
      </w:hyperlink>
      <w:r w:rsidR="000635C0" w:rsidRPr="00814076">
        <w:rPr>
          <w:rFonts w:ascii="Book Antiqua" w:eastAsia="宋体" w:hAnsi="Book Antiqua"/>
          <w:color w:val="000000" w:themeColor="text1"/>
          <w:szCs w:val="24"/>
          <w:lang w:eastAsia="zh-CN"/>
        </w:rPr>
        <w:t xml:space="preserve"> </w:t>
      </w:r>
    </w:p>
    <w:p w14:paraId="57FAF855" w14:textId="67E5BD99" w:rsidR="008732B6" w:rsidRPr="00814076" w:rsidRDefault="00FD1DB6" w:rsidP="00B1088D">
      <w:pPr>
        <w:spacing w:line="360" w:lineRule="auto"/>
        <w:rPr>
          <w:rFonts w:ascii="Book Antiqua" w:eastAsia="宋体" w:hAnsi="Book Antiqua"/>
          <w:color w:val="000000" w:themeColor="text1"/>
          <w:szCs w:val="24"/>
          <w:lang w:eastAsia="zh-CN"/>
        </w:rPr>
      </w:pPr>
      <w:r w:rsidRPr="00814076">
        <w:rPr>
          <w:rFonts w:ascii="Book Antiqua" w:hAnsi="Book Antiqua"/>
          <w:b/>
          <w:color w:val="000000" w:themeColor="text1"/>
          <w:szCs w:val="24"/>
        </w:rPr>
        <w:t>Tele</w:t>
      </w:r>
      <w:r w:rsidR="009A424F" w:rsidRPr="00814076">
        <w:rPr>
          <w:rFonts w:ascii="Book Antiqua" w:hAnsi="Book Antiqua"/>
          <w:b/>
          <w:color w:val="000000" w:themeColor="text1"/>
          <w:szCs w:val="24"/>
        </w:rPr>
        <w:t>p</w:t>
      </w:r>
      <w:r w:rsidRPr="00814076">
        <w:rPr>
          <w:rFonts w:ascii="Book Antiqua" w:hAnsi="Book Antiqua"/>
          <w:b/>
          <w:color w:val="000000" w:themeColor="text1"/>
          <w:szCs w:val="24"/>
        </w:rPr>
        <w:t>hone:</w:t>
      </w:r>
      <w:r w:rsidR="008732B6" w:rsidRPr="00814076">
        <w:rPr>
          <w:rFonts w:ascii="Book Antiqua" w:eastAsia="宋体" w:hAnsi="Book Antiqua"/>
          <w:color w:val="000000" w:themeColor="text1"/>
          <w:szCs w:val="24"/>
          <w:lang w:eastAsia="zh-CN"/>
        </w:rPr>
        <w:t xml:space="preserve"> </w:t>
      </w:r>
      <w:r w:rsidR="008732B6" w:rsidRPr="00814076">
        <w:rPr>
          <w:rFonts w:ascii="Book Antiqua" w:hAnsi="Book Antiqua"/>
          <w:color w:val="000000" w:themeColor="text1"/>
          <w:szCs w:val="24"/>
        </w:rPr>
        <w:t>+81-3-3202</w:t>
      </w:r>
      <w:r w:rsidRPr="00814076">
        <w:rPr>
          <w:rFonts w:ascii="Book Antiqua" w:hAnsi="Book Antiqua"/>
          <w:color w:val="000000" w:themeColor="text1"/>
          <w:szCs w:val="24"/>
        </w:rPr>
        <w:t>7181</w:t>
      </w:r>
    </w:p>
    <w:p w14:paraId="477639B7" w14:textId="7CF4C9D9" w:rsidR="00B668EF" w:rsidRPr="00814076" w:rsidRDefault="00FD1DB6" w:rsidP="00B1088D">
      <w:pPr>
        <w:spacing w:line="360" w:lineRule="auto"/>
        <w:rPr>
          <w:rFonts w:ascii="Book Antiqua" w:eastAsia="宋体" w:hAnsi="Book Antiqua"/>
          <w:color w:val="000000" w:themeColor="text1"/>
          <w:szCs w:val="24"/>
          <w:lang w:eastAsia="zh-CN"/>
        </w:rPr>
      </w:pPr>
      <w:r w:rsidRPr="00814076">
        <w:rPr>
          <w:rFonts w:ascii="Book Antiqua" w:hAnsi="Book Antiqua"/>
          <w:b/>
          <w:color w:val="000000" w:themeColor="text1"/>
          <w:szCs w:val="24"/>
        </w:rPr>
        <w:t>Fax:</w:t>
      </w:r>
      <w:r w:rsidR="008732B6" w:rsidRPr="00814076">
        <w:rPr>
          <w:rFonts w:ascii="Book Antiqua" w:eastAsia="宋体" w:hAnsi="Book Antiqua"/>
          <w:b/>
          <w:color w:val="000000" w:themeColor="text1"/>
          <w:szCs w:val="24"/>
          <w:lang w:eastAsia="zh-CN"/>
        </w:rPr>
        <w:t xml:space="preserve"> </w:t>
      </w:r>
      <w:r w:rsidR="008732B6" w:rsidRPr="00814076">
        <w:rPr>
          <w:rFonts w:ascii="Book Antiqua" w:hAnsi="Book Antiqua"/>
          <w:color w:val="000000" w:themeColor="text1"/>
          <w:szCs w:val="24"/>
        </w:rPr>
        <w:t>+81-3-3202</w:t>
      </w:r>
      <w:r w:rsidRPr="00814076">
        <w:rPr>
          <w:rFonts w:ascii="Book Antiqua" w:hAnsi="Book Antiqua"/>
          <w:color w:val="000000" w:themeColor="text1"/>
          <w:szCs w:val="24"/>
        </w:rPr>
        <w:t>7364</w:t>
      </w:r>
    </w:p>
    <w:p w14:paraId="565AE811" w14:textId="77777777" w:rsidR="00354F85" w:rsidRPr="00814076" w:rsidRDefault="00354F85" w:rsidP="00B1088D">
      <w:pPr>
        <w:spacing w:line="360" w:lineRule="auto"/>
        <w:rPr>
          <w:rFonts w:ascii="Book Antiqua" w:eastAsia="宋体" w:hAnsi="Book Antiqua"/>
          <w:color w:val="000000" w:themeColor="text1"/>
          <w:szCs w:val="24"/>
          <w:lang w:eastAsia="zh-CN"/>
        </w:rPr>
      </w:pPr>
    </w:p>
    <w:p w14:paraId="228DCBF9" w14:textId="5728ADDF" w:rsidR="00F44F7A" w:rsidRPr="00814076" w:rsidRDefault="00F44F7A" w:rsidP="00F44F7A">
      <w:pPr>
        <w:spacing w:line="360" w:lineRule="auto"/>
        <w:rPr>
          <w:rFonts w:ascii="Book Antiqua" w:hAnsi="Book Antiqua"/>
          <w:b/>
          <w:color w:val="000000" w:themeColor="text1"/>
          <w:szCs w:val="24"/>
        </w:rPr>
      </w:pPr>
      <w:bookmarkStart w:id="6" w:name="OLE_LINK108"/>
      <w:r w:rsidRPr="00814076">
        <w:rPr>
          <w:rFonts w:ascii="Book Antiqua" w:hAnsi="Book Antiqua"/>
          <w:b/>
          <w:color w:val="000000" w:themeColor="text1"/>
          <w:szCs w:val="24"/>
        </w:rPr>
        <w:t xml:space="preserve">Received: </w:t>
      </w:r>
      <w:bookmarkStart w:id="7" w:name="OLE_LINK106"/>
      <w:bookmarkStart w:id="8" w:name="OLE_LINK107"/>
      <w:r w:rsidRPr="00814076">
        <w:rPr>
          <w:rFonts w:ascii="Book Antiqua" w:eastAsia="宋体" w:hAnsi="Book Antiqua"/>
          <w:color w:val="000000" w:themeColor="text1"/>
          <w:szCs w:val="24"/>
          <w:lang w:eastAsia="zh-CN"/>
        </w:rPr>
        <w:t>June</w:t>
      </w:r>
      <w:r w:rsidRPr="00814076">
        <w:rPr>
          <w:rFonts w:ascii="Book Antiqua" w:hAnsi="Book Antiqua"/>
          <w:color w:val="000000" w:themeColor="text1"/>
          <w:szCs w:val="24"/>
        </w:rPr>
        <w:t xml:space="preserve"> </w:t>
      </w:r>
      <w:r w:rsidRPr="00814076">
        <w:rPr>
          <w:rFonts w:ascii="Book Antiqua" w:eastAsia="宋体" w:hAnsi="Book Antiqua"/>
          <w:color w:val="000000" w:themeColor="text1"/>
          <w:szCs w:val="24"/>
          <w:lang w:eastAsia="zh-CN"/>
        </w:rPr>
        <w:t>2</w:t>
      </w:r>
      <w:r w:rsidRPr="00814076">
        <w:rPr>
          <w:rFonts w:ascii="Book Antiqua" w:hAnsi="Book Antiqua"/>
          <w:color w:val="000000" w:themeColor="text1"/>
          <w:szCs w:val="24"/>
        </w:rPr>
        <w:t>4, 2015</w:t>
      </w:r>
      <w:bookmarkEnd w:id="7"/>
      <w:bookmarkEnd w:id="8"/>
    </w:p>
    <w:p w14:paraId="34D6CED9" w14:textId="2C475FEF" w:rsidR="00F44F7A" w:rsidRPr="00814076" w:rsidRDefault="00F44F7A" w:rsidP="00F44F7A">
      <w:pPr>
        <w:spacing w:line="360" w:lineRule="auto"/>
        <w:rPr>
          <w:rFonts w:ascii="Book Antiqua" w:hAnsi="Book Antiqua"/>
          <w:b/>
          <w:color w:val="000000" w:themeColor="text1"/>
          <w:szCs w:val="24"/>
        </w:rPr>
      </w:pPr>
      <w:r w:rsidRPr="00814076">
        <w:rPr>
          <w:rFonts w:ascii="Book Antiqua" w:hAnsi="Book Antiqua"/>
          <w:b/>
          <w:color w:val="000000" w:themeColor="text1"/>
          <w:szCs w:val="24"/>
        </w:rPr>
        <w:t xml:space="preserve">Peer-review started: </w:t>
      </w:r>
      <w:r w:rsidRPr="00814076">
        <w:rPr>
          <w:rFonts w:ascii="Book Antiqua" w:eastAsia="宋体" w:hAnsi="Book Antiqua"/>
          <w:color w:val="000000" w:themeColor="text1"/>
          <w:szCs w:val="24"/>
          <w:lang w:eastAsia="zh-CN"/>
        </w:rPr>
        <w:t>June</w:t>
      </w:r>
      <w:r w:rsidRPr="00814076">
        <w:rPr>
          <w:rFonts w:ascii="Book Antiqua" w:hAnsi="Book Antiqua"/>
          <w:color w:val="000000" w:themeColor="text1"/>
          <w:szCs w:val="24"/>
        </w:rPr>
        <w:t xml:space="preserve"> </w:t>
      </w:r>
      <w:r w:rsidRPr="00814076">
        <w:rPr>
          <w:rFonts w:ascii="Book Antiqua" w:eastAsia="宋体" w:hAnsi="Book Antiqua"/>
          <w:color w:val="000000" w:themeColor="text1"/>
          <w:szCs w:val="24"/>
          <w:lang w:eastAsia="zh-CN"/>
        </w:rPr>
        <w:t>29</w:t>
      </w:r>
      <w:r w:rsidRPr="00814076">
        <w:rPr>
          <w:rFonts w:ascii="Book Antiqua" w:hAnsi="Book Antiqua"/>
          <w:color w:val="000000" w:themeColor="text1"/>
          <w:szCs w:val="24"/>
        </w:rPr>
        <w:t>, 2015</w:t>
      </w:r>
    </w:p>
    <w:p w14:paraId="2FCA27EF" w14:textId="22F43DE0" w:rsidR="00F44F7A" w:rsidRPr="00814076" w:rsidRDefault="00F44F7A" w:rsidP="00F44F7A">
      <w:pPr>
        <w:spacing w:line="360" w:lineRule="auto"/>
        <w:rPr>
          <w:rFonts w:ascii="Book Antiqua" w:hAnsi="Book Antiqua"/>
          <w:b/>
          <w:color w:val="000000" w:themeColor="text1"/>
          <w:szCs w:val="24"/>
        </w:rPr>
      </w:pPr>
      <w:r w:rsidRPr="00814076">
        <w:rPr>
          <w:rFonts w:ascii="Book Antiqua" w:hAnsi="Book Antiqua"/>
          <w:b/>
          <w:color w:val="000000" w:themeColor="text1"/>
          <w:szCs w:val="24"/>
        </w:rPr>
        <w:t xml:space="preserve">First decision: </w:t>
      </w:r>
      <w:r w:rsidRPr="00814076">
        <w:rPr>
          <w:rFonts w:ascii="Book Antiqua" w:eastAsia="宋体" w:hAnsi="Book Antiqua"/>
          <w:color w:val="000000" w:themeColor="text1"/>
          <w:szCs w:val="24"/>
          <w:lang w:eastAsia="zh-CN"/>
        </w:rPr>
        <w:t>August</w:t>
      </w:r>
      <w:r w:rsidRPr="00814076">
        <w:rPr>
          <w:rFonts w:ascii="Book Antiqua" w:hAnsi="Book Antiqua"/>
          <w:color w:val="000000" w:themeColor="text1"/>
          <w:szCs w:val="24"/>
        </w:rPr>
        <w:t xml:space="preserve"> </w:t>
      </w:r>
      <w:r w:rsidRPr="00814076">
        <w:rPr>
          <w:rFonts w:ascii="Book Antiqua" w:eastAsia="宋体" w:hAnsi="Book Antiqua"/>
          <w:color w:val="000000" w:themeColor="text1"/>
          <w:szCs w:val="24"/>
          <w:lang w:eastAsia="zh-CN"/>
        </w:rPr>
        <w:t>10</w:t>
      </w:r>
      <w:r w:rsidRPr="00814076">
        <w:rPr>
          <w:rFonts w:ascii="Book Antiqua" w:hAnsi="Book Antiqua"/>
          <w:color w:val="000000" w:themeColor="text1"/>
          <w:szCs w:val="24"/>
        </w:rPr>
        <w:t>, 2015</w:t>
      </w:r>
    </w:p>
    <w:p w14:paraId="796AD223" w14:textId="09A29816" w:rsidR="00F44F7A" w:rsidRPr="00814076" w:rsidRDefault="00F44F7A" w:rsidP="00F44F7A">
      <w:pPr>
        <w:spacing w:line="360" w:lineRule="auto"/>
        <w:rPr>
          <w:rFonts w:ascii="Book Antiqua" w:hAnsi="Book Antiqua"/>
          <w:b/>
          <w:color w:val="000000" w:themeColor="text1"/>
          <w:szCs w:val="24"/>
        </w:rPr>
      </w:pPr>
      <w:r w:rsidRPr="00814076">
        <w:rPr>
          <w:rFonts w:ascii="Book Antiqua" w:hAnsi="Book Antiqua"/>
          <w:b/>
          <w:color w:val="000000" w:themeColor="text1"/>
          <w:szCs w:val="24"/>
        </w:rPr>
        <w:t xml:space="preserve">Revised: </w:t>
      </w:r>
      <w:r w:rsidRPr="00814076">
        <w:rPr>
          <w:rFonts w:ascii="Book Antiqua" w:hAnsi="Book Antiqua"/>
          <w:color w:val="000000" w:themeColor="text1"/>
          <w:szCs w:val="24"/>
        </w:rPr>
        <w:t>September 2</w:t>
      </w:r>
      <w:r w:rsidR="002E1198" w:rsidRPr="00814076">
        <w:rPr>
          <w:rFonts w:ascii="Book Antiqua" w:eastAsia="宋体" w:hAnsi="Book Antiqua"/>
          <w:color w:val="000000" w:themeColor="text1"/>
          <w:szCs w:val="24"/>
          <w:lang w:eastAsia="zh-CN"/>
        </w:rPr>
        <w:t>4</w:t>
      </w:r>
      <w:r w:rsidRPr="00814076">
        <w:rPr>
          <w:rFonts w:ascii="Book Antiqua" w:hAnsi="Book Antiqua"/>
          <w:color w:val="000000" w:themeColor="text1"/>
          <w:szCs w:val="24"/>
        </w:rPr>
        <w:t>, 2015</w:t>
      </w:r>
    </w:p>
    <w:p w14:paraId="120C9283" w14:textId="3A7096EE" w:rsidR="00F44F7A" w:rsidRPr="00355FF7" w:rsidRDefault="00F44F7A" w:rsidP="00355FF7">
      <w:pPr>
        <w:rPr>
          <w:rFonts w:ascii="Book Antiqua" w:hAnsi="Book Antiqua"/>
          <w:iCs/>
        </w:rPr>
      </w:pPr>
      <w:r w:rsidRPr="00814076">
        <w:rPr>
          <w:rFonts w:ascii="Book Antiqua" w:hAnsi="Book Antiqua"/>
          <w:b/>
          <w:color w:val="000000" w:themeColor="text1"/>
          <w:szCs w:val="24"/>
        </w:rPr>
        <w:t xml:space="preserve">Accepted: </w:t>
      </w:r>
      <w:r w:rsidR="00355FF7">
        <w:rPr>
          <w:rStyle w:val="Emphasis"/>
        </w:rPr>
        <w:t>October 12</w:t>
      </w:r>
      <w:r w:rsidR="00355FF7" w:rsidRPr="00235CD4">
        <w:rPr>
          <w:rStyle w:val="Emphasis"/>
        </w:rPr>
        <w:t>, 2015</w:t>
      </w:r>
    </w:p>
    <w:p w14:paraId="075D6091" w14:textId="77777777" w:rsidR="00F44F7A" w:rsidRPr="00814076" w:rsidRDefault="00F44F7A" w:rsidP="00F44F7A">
      <w:pPr>
        <w:spacing w:line="360" w:lineRule="auto"/>
        <w:rPr>
          <w:rFonts w:ascii="Book Antiqua" w:hAnsi="Book Antiqua"/>
          <w:b/>
          <w:color w:val="000000" w:themeColor="text1"/>
          <w:szCs w:val="24"/>
        </w:rPr>
      </w:pPr>
      <w:r w:rsidRPr="00814076">
        <w:rPr>
          <w:rFonts w:ascii="Book Antiqua" w:hAnsi="Book Antiqua"/>
          <w:b/>
          <w:color w:val="000000" w:themeColor="text1"/>
          <w:szCs w:val="24"/>
        </w:rPr>
        <w:t>Article in press:</w:t>
      </w:r>
      <w:r w:rsidRPr="00814076">
        <w:rPr>
          <w:rFonts w:ascii="Book Antiqua" w:hAnsi="Book Antiqua"/>
          <w:color w:val="000000" w:themeColor="text1"/>
          <w:szCs w:val="24"/>
        </w:rPr>
        <w:t xml:space="preserve"> </w:t>
      </w:r>
    </w:p>
    <w:p w14:paraId="244E5E43" w14:textId="77777777" w:rsidR="00F44F7A" w:rsidRPr="00814076" w:rsidRDefault="00F44F7A" w:rsidP="00F44F7A">
      <w:pPr>
        <w:spacing w:line="360" w:lineRule="auto"/>
        <w:rPr>
          <w:rFonts w:ascii="Book Antiqua" w:hAnsi="Book Antiqua"/>
          <w:b/>
          <w:color w:val="000000" w:themeColor="text1"/>
          <w:szCs w:val="24"/>
        </w:rPr>
      </w:pPr>
      <w:r w:rsidRPr="00814076">
        <w:rPr>
          <w:rFonts w:ascii="Book Antiqua" w:hAnsi="Book Antiqua"/>
          <w:b/>
          <w:color w:val="000000" w:themeColor="text1"/>
          <w:szCs w:val="24"/>
        </w:rPr>
        <w:t xml:space="preserve">Published online: </w:t>
      </w:r>
    </w:p>
    <w:bookmarkEnd w:id="6"/>
    <w:p w14:paraId="515770C3" w14:textId="77777777" w:rsidR="00F44F7A" w:rsidRPr="00814076" w:rsidRDefault="00F44F7A" w:rsidP="00B1088D">
      <w:pPr>
        <w:spacing w:line="360" w:lineRule="auto"/>
        <w:rPr>
          <w:rFonts w:ascii="Book Antiqua" w:eastAsia="宋体" w:hAnsi="Book Antiqua"/>
          <w:color w:val="000000" w:themeColor="text1"/>
          <w:szCs w:val="24"/>
          <w:lang w:eastAsia="zh-CN"/>
        </w:rPr>
      </w:pPr>
    </w:p>
    <w:p w14:paraId="7A454321" w14:textId="77777777" w:rsidR="00256985" w:rsidRPr="00814076" w:rsidRDefault="00256985" w:rsidP="00B1088D">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color w:val="000000" w:themeColor="text1"/>
          <w:szCs w:val="24"/>
        </w:rPr>
      </w:pPr>
    </w:p>
    <w:p w14:paraId="4E2D35C9" w14:textId="77777777" w:rsidR="00256985" w:rsidRPr="00814076" w:rsidRDefault="00256985" w:rsidP="00B1088D">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color w:val="000000" w:themeColor="text1"/>
          <w:szCs w:val="24"/>
        </w:rPr>
      </w:pPr>
    </w:p>
    <w:p w14:paraId="25BE0FAB" w14:textId="77777777" w:rsidR="00256985" w:rsidRPr="00814076" w:rsidRDefault="00256985" w:rsidP="00B1088D">
      <w:pPr>
        <w:widowControl/>
        <w:spacing w:line="360" w:lineRule="auto"/>
        <w:rPr>
          <w:rFonts w:ascii="Book Antiqua" w:hAnsi="Book Antiqua"/>
          <w:b/>
          <w:color w:val="000000" w:themeColor="text1"/>
          <w:szCs w:val="24"/>
        </w:rPr>
      </w:pPr>
      <w:r w:rsidRPr="00814076">
        <w:rPr>
          <w:rFonts w:ascii="Book Antiqua" w:hAnsi="Book Antiqua"/>
          <w:b/>
          <w:color w:val="000000" w:themeColor="text1"/>
          <w:szCs w:val="24"/>
        </w:rPr>
        <w:br w:type="page"/>
      </w:r>
    </w:p>
    <w:p w14:paraId="5D7738C7" w14:textId="37752FF8" w:rsidR="00FD1DB6" w:rsidRPr="00814076" w:rsidRDefault="00FD1DB6" w:rsidP="00B1088D">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color w:val="000000" w:themeColor="text1"/>
          <w:szCs w:val="24"/>
        </w:rPr>
      </w:pPr>
      <w:r w:rsidRPr="00814076">
        <w:rPr>
          <w:rFonts w:ascii="Book Antiqua" w:hAnsi="Book Antiqua"/>
          <w:b/>
          <w:color w:val="000000" w:themeColor="text1"/>
          <w:szCs w:val="24"/>
        </w:rPr>
        <w:lastRenderedPageBreak/>
        <w:t>Abstract</w:t>
      </w:r>
    </w:p>
    <w:p w14:paraId="41CA1BA9" w14:textId="77777777" w:rsidR="00FD1DB6" w:rsidRPr="00814076" w:rsidRDefault="00FD1DB6" w:rsidP="00B1088D">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color w:val="000000" w:themeColor="text1"/>
          <w:kern w:val="0"/>
          <w:szCs w:val="24"/>
        </w:rPr>
      </w:pPr>
      <w:r w:rsidRPr="00814076">
        <w:rPr>
          <w:rFonts w:ascii="Book Antiqua" w:hAnsi="Book Antiqua"/>
          <w:b/>
          <w:color w:val="000000" w:themeColor="text1"/>
          <w:szCs w:val="24"/>
        </w:rPr>
        <w:t>AIM</w:t>
      </w:r>
      <w:r w:rsidRPr="00814076">
        <w:rPr>
          <w:rFonts w:ascii="Book Antiqua" w:hAnsi="Book Antiqua"/>
          <w:color w:val="000000" w:themeColor="text1"/>
          <w:szCs w:val="24"/>
        </w:rPr>
        <w:t>:</w:t>
      </w:r>
      <w:r w:rsidRPr="00814076">
        <w:rPr>
          <w:rFonts w:ascii="Book Antiqua" w:hAnsi="Book Antiqua"/>
          <w:color w:val="000000" w:themeColor="text1"/>
          <w:kern w:val="0"/>
          <w:szCs w:val="24"/>
        </w:rPr>
        <w:t xml:space="preserve"> To integrally understand the effects of human </w:t>
      </w:r>
      <w:r w:rsidRPr="00814076">
        <w:rPr>
          <w:rFonts w:ascii="Book Antiqua" w:hAnsi="Book Antiqua"/>
          <w:color w:val="000000" w:themeColor="text1"/>
          <w:szCs w:val="24"/>
        </w:rPr>
        <w:t xml:space="preserve">vascular endothelial cells (VECs) </w:t>
      </w:r>
      <w:r w:rsidRPr="00814076">
        <w:rPr>
          <w:rFonts w:ascii="Book Antiqua" w:hAnsi="Book Antiqua"/>
          <w:color w:val="000000" w:themeColor="text1"/>
          <w:kern w:val="0"/>
          <w:szCs w:val="24"/>
        </w:rPr>
        <w:t xml:space="preserve">on the proliferation of </w:t>
      </w:r>
      <w:r w:rsidRPr="00814076">
        <w:rPr>
          <w:rFonts w:ascii="Book Antiqua" w:hAnsi="Book Antiqua"/>
          <w:color w:val="000000" w:themeColor="text1"/>
          <w:szCs w:val="24"/>
        </w:rPr>
        <w:t>vascular smooth muscle cells (VSMCs).</w:t>
      </w:r>
    </w:p>
    <w:p w14:paraId="0193F56B" w14:textId="77777777" w:rsidR="00FD1DB6" w:rsidRPr="00814076" w:rsidRDefault="00FD1DB6" w:rsidP="00B1088D">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color w:val="000000" w:themeColor="text1"/>
          <w:kern w:val="0"/>
          <w:szCs w:val="24"/>
        </w:rPr>
      </w:pPr>
    </w:p>
    <w:p w14:paraId="243AC73D" w14:textId="19F850EB" w:rsidR="00FD1DB6" w:rsidRPr="00814076" w:rsidRDefault="00FD1DB6" w:rsidP="00B1088D">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color w:val="000000" w:themeColor="text1"/>
          <w:kern w:val="0"/>
          <w:szCs w:val="24"/>
        </w:rPr>
      </w:pPr>
      <w:r w:rsidRPr="00814076">
        <w:rPr>
          <w:rFonts w:ascii="Book Antiqua" w:hAnsi="Book Antiqua"/>
          <w:b/>
          <w:color w:val="000000" w:themeColor="text1"/>
          <w:kern w:val="0"/>
          <w:szCs w:val="24"/>
        </w:rPr>
        <w:t>METHODS</w:t>
      </w:r>
      <w:r w:rsidRPr="00814076">
        <w:rPr>
          <w:rFonts w:ascii="Book Antiqua" w:hAnsi="Book Antiqua"/>
          <w:color w:val="000000" w:themeColor="text1"/>
          <w:kern w:val="0"/>
          <w:szCs w:val="24"/>
        </w:rPr>
        <w:t xml:space="preserve">: Various kinds of human VECs of different origins were co-cultured with human aortic smooth muscle cells, a representative of human </w:t>
      </w:r>
      <w:r w:rsidRPr="00814076">
        <w:rPr>
          <w:rFonts w:ascii="Book Antiqua" w:hAnsi="Book Antiqua"/>
          <w:color w:val="000000" w:themeColor="text1"/>
          <w:szCs w:val="24"/>
        </w:rPr>
        <w:t>VSMCs</w:t>
      </w:r>
      <w:r w:rsidRPr="00814076">
        <w:rPr>
          <w:rFonts w:ascii="Book Antiqua" w:hAnsi="Book Antiqua"/>
          <w:color w:val="000000" w:themeColor="text1"/>
          <w:kern w:val="0"/>
          <w:szCs w:val="24"/>
        </w:rPr>
        <w:t xml:space="preserve">. To exclude the irrelevant effects due to growth competition between VECs and VSMCs, the proliferation of VECs had previously been arrested </w:t>
      </w:r>
      <w:r w:rsidRPr="00814076">
        <w:rPr>
          <w:rFonts w:ascii="Book Antiqua" w:hAnsi="Book Antiqua"/>
          <w:i/>
          <w:color w:val="000000" w:themeColor="text1"/>
          <w:kern w:val="0"/>
          <w:szCs w:val="24"/>
        </w:rPr>
        <w:t>via</w:t>
      </w:r>
      <w:r w:rsidRPr="00814076">
        <w:rPr>
          <w:rFonts w:ascii="Book Antiqua" w:hAnsi="Book Antiqua"/>
          <w:color w:val="000000" w:themeColor="text1"/>
          <w:kern w:val="0"/>
          <w:szCs w:val="24"/>
        </w:rPr>
        <w:t xml:space="preserve"> a low-dose gamma ray irradiation. To </w:t>
      </w:r>
      <w:r w:rsidR="00C13C2D" w:rsidRPr="00814076">
        <w:rPr>
          <w:rFonts w:ascii="Book Antiqua" w:hAnsi="Book Antiqua"/>
          <w:color w:val="000000" w:themeColor="text1"/>
          <w:kern w:val="0"/>
          <w:szCs w:val="24"/>
        </w:rPr>
        <w:t xml:space="preserve">discriminately analyze the proliferation of VSMCs </w:t>
      </w:r>
      <w:r w:rsidR="00D9794A" w:rsidRPr="00814076">
        <w:rPr>
          <w:rFonts w:ascii="Book Antiqua" w:hAnsi="Book Antiqua"/>
          <w:color w:val="000000" w:themeColor="text1"/>
          <w:kern w:val="0"/>
          <w:szCs w:val="24"/>
        </w:rPr>
        <w:t>from</w:t>
      </w:r>
      <w:r w:rsidR="00C13C2D" w:rsidRPr="00814076">
        <w:rPr>
          <w:rFonts w:ascii="Book Antiqua" w:hAnsi="Book Antiqua"/>
          <w:color w:val="000000" w:themeColor="text1"/>
          <w:kern w:val="0"/>
          <w:szCs w:val="24"/>
        </w:rPr>
        <w:t xml:space="preserve"> </w:t>
      </w:r>
      <w:r w:rsidR="00CC2437" w:rsidRPr="00814076">
        <w:rPr>
          <w:rFonts w:ascii="Book Antiqua" w:hAnsi="Book Antiqua"/>
          <w:color w:val="000000" w:themeColor="text1"/>
          <w:kern w:val="0"/>
          <w:szCs w:val="24"/>
        </w:rPr>
        <w:t xml:space="preserve">that of </w:t>
      </w:r>
      <w:r w:rsidRPr="00814076">
        <w:rPr>
          <w:rFonts w:ascii="Book Antiqua" w:hAnsi="Book Antiqua"/>
          <w:color w:val="000000" w:themeColor="text1"/>
          <w:kern w:val="0"/>
          <w:szCs w:val="24"/>
        </w:rPr>
        <w:t>VECs, the former cells were labeled with red fluorescent dye while the latter cells were labeled with green fluorescent dye before performing co-c</w:t>
      </w:r>
      <w:r w:rsidR="00A65F34">
        <w:rPr>
          <w:rFonts w:ascii="Book Antiqua" w:hAnsi="Book Antiqua"/>
          <w:color w:val="000000" w:themeColor="text1"/>
          <w:kern w:val="0"/>
          <w:szCs w:val="24"/>
        </w:rPr>
        <w:t>ulture experiments. After 4 d</w:t>
      </w:r>
      <w:r w:rsidRPr="00814076">
        <w:rPr>
          <w:rFonts w:ascii="Book Antiqua" w:hAnsi="Book Antiqua"/>
          <w:color w:val="000000" w:themeColor="text1"/>
          <w:kern w:val="0"/>
          <w:szCs w:val="24"/>
        </w:rPr>
        <w:t xml:space="preserve">, </w:t>
      </w:r>
      <w:r w:rsidR="00D9794A" w:rsidRPr="00814076">
        <w:rPr>
          <w:rFonts w:ascii="Book Antiqua" w:hAnsi="Book Antiqua"/>
          <w:color w:val="000000" w:themeColor="text1"/>
          <w:kern w:val="0"/>
          <w:szCs w:val="24"/>
        </w:rPr>
        <w:t xml:space="preserve">total </w:t>
      </w:r>
      <w:r w:rsidRPr="00814076">
        <w:rPr>
          <w:rFonts w:ascii="Book Antiqua" w:hAnsi="Book Antiqua"/>
          <w:color w:val="000000" w:themeColor="text1"/>
          <w:kern w:val="0"/>
          <w:szCs w:val="24"/>
        </w:rPr>
        <w:t>cells were harvested and subjected to flow cytomet</w:t>
      </w:r>
      <w:r w:rsidR="00D9794A" w:rsidRPr="00814076">
        <w:rPr>
          <w:rFonts w:ascii="Book Antiqua" w:hAnsi="Book Antiqua"/>
          <w:color w:val="000000" w:themeColor="text1"/>
          <w:kern w:val="0"/>
          <w:szCs w:val="24"/>
        </w:rPr>
        <w:t xml:space="preserve">ric analyses. Decrements in </w:t>
      </w:r>
      <w:r w:rsidRPr="00814076">
        <w:rPr>
          <w:rFonts w:ascii="Book Antiqua" w:hAnsi="Book Antiqua"/>
          <w:color w:val="000000" w:themeColor="text1"/>
          <w:kern w:val="0"/>
          <w:szCs w:val="24"/>
        </w:rPr>
        <w:t>red fluorescence in</w:t>
      </w:r>
      <w:r w:rsidR="00D9794A" w:rsidRPr="00814076">
        <w:rPr>
          <w:rFonts w:ascii="Book Antiqua" w:hAnsi="Book Antiqua"/>
          <w:color w:val="000000" w:themeColor="text1"/>
          <w:kern w:val="0"/>
          <w:szCs w:val="24"/>
        </w:rPr>
        <w:t>tensities</w:t>
      </w:r>
      <w:r w:rsidRPr="00814076">
        <w:rPr>
          <w:rFonts w:ascii="Book Antiqua" w:hAnsi="Book Antiqua"/>
          <w:color w:val="000000" w:themeColor="text1"/>
          <w:kern w:val="0"/>
          <w:szCs w:val="24"/>
        </w:rPr>
        <w:t xml:space="preserve"> due to proliferation-mediated dilutions were measured and mathematically processed using </w:t>
      </w:r>
      <w:proofErr w:type="gramStart"/>
      <w:r w:rsidRPr="00814076">
        <w:rPr>
          <w:rFonts w:ascii="Book Antiqua" w:hAnsi="Book Antiqua"/>
          <w:color w:val="000000" w:themeColor="text1"/>
          <w:kern w:val="0"/>
          <w:szCs w:val="24"/>
        </w:rPr>
        <w:t>a specific</w:t>
      </w:r>
      <w:proofErr w:type="gramEnd"/>
      <w:r w:rsidRPr="00814076">
        <w:rPr>
          <w:rFonts w:ascii="Book Antiqua" w:hAnsi="Book Antiqua"/>
          <w:color w:val="000000" w:themeColor="text1"/>
          <w:kern w:val="0"/>
          <w:szCs w:val="24"/>
        </w:rPr>
        <w:t xml:space="preserve"> software to quantitatively evaluate the proliferation of VSMCs. The findings obtained from </w:t>
      </w:r>
      <w:r w:rsidR="00D9794A" w:rsidRPr="00814076">
        <w:rPr>
          <w:rFonts w:ascii="Book Antiqua" w:hAnsi="Book Antiqua"/>
          <w:color w:val="000000" w:themeColor="text1"/>
          <w:kern w:val="0"/>
          <w:szCs w:val="24"/>
        </w:rPr>
        <w:t xml:space="preserve">the </w:t>
      </w:r>
      <w:r w:rsidRPr="00814076">
        <w:rPr>
          <w:rFonts w:ascii="Book Antiqua" w:hAnsi="Book Antiqua"/>
          <w:color w:val="000000" w:themeColor="text1"/>
          <w:kern w:val="0"/>
          <w:szCs w:val="24"/>
        </w:rPr>
        <w:t>flow cytometry-based analyses were</w:t>
      </w:r>
      <w:r w:rsidR="002926F8" w:rsidRPr="00814076">
        <w:rPr>
          <w:rFonts w:ascii="Book Antiqua" w:hAnsi="Book Antiqua"/>
          <w:color w:val="000000" w:themeColor="text1"/>
          <w:kern w:val="0"/>
          <w:szCs w:val="24"/>
        </w:rPr>
        <w:t xml:space="preserve"> further </w:t>
      </w:r>
      <w:r w:rsidRPr="00814076">
        <w:rPr>
          <w:rFonts w:ascii="Book Antiqua" w:hAnsi="Book Antiqua"/>
          <w:color w:val="000000" w:themeColor="text1"/>
          <w:kern w:val="0"/>
          <w:szCs w:val="24"/>
        </w:rPr>
        <w:t xml:space="preserve">validated by microscopic observations. </w:t>
      </w:r>
    </w:p>
    <w:p w14:paraId="7DFA3FEE" w14:textId="77777777" w:rsidR="00FD1DB6" w:rsidRPr="00814076" w:rsidRDefault="00FD1DB6" w:rsidP="00B1088D">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color w:val="000000" w:themeColor="text1"/>
          <w:kern w:val="0"/>
          <w:szCs w:val="24"/>
        </w:rPr>
      </w:pPr>
    </w:p>
    <w:p w14:paraId="047391D3" w14:textId="3ED04C77" w:rsidR="00FD1DB6" w:rsidRPr="00814076" w:rsidRDefault="00FD1DB6" w:rsidP="00B1088D">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color w:val="000000" w:themeColor="text1"/>
          <w:szCs w:val="24"/>
        </w:rPr>
      </w:pPr>
      <w:r w:rsidRPr="00814076">
        <w:rPr>
          <w:rFonts w:ascii="Book Antiqua" w:hAnsi="Book Antiqua"/>
          <w:b/>
          <w:color w:val="000000" w:themeColor="text1"/>
          <w:kern w:val="0"/>
          <w:szCs w:val="24"/>
        </w:rPr>
        <w:t>RESULTS</w:t>
      </w:r>
      <w:r w:rsidRPr="00814076">
        <w:rPr>
          <w:rFonts w:ascii="Book Antiqua" w:hAnsi="Book Antiqua"/>
          <w:color w:val="000000" w:themeColor="text1"/>
          <w:kern w:val="0"/>
          <w:szCs w:val="24"/>
        </w:rPr>
        <w:t xml:space="preserve">: </w:t>
      </w:r>
      <w:r w:rsidRPr="00814076">
        <w:rPr>
          <w:rFonts w:ascii="Book Antiqua" w:hAnsi="Book Antiqua"/>
          <w:color w:val="000000" w:themeColor="text1"/>
          <w:szCs w:val="24"/>
        </w:rPr>
        <w:t xml:space="preserve">Commercially available primary cultured human VECs exclusively promoted VSMC proliferation regardless of their tissue origins and we termed these </w:t>
      </w:r>
      <w:r w:rsidRPr="00A47054">
        <w:rPr>
          <w:rFonts w:ascii="Book Antiqua" w:hAnsi="Book Antiqua"/>
          <w:color w:val="000000" w:themeColor="text1"/>
          <w:szCs w:val="24"/>
        </w:rPr>
        <w:t>pro-proliferative</w:t>
      </w:r>
      <w:r w:rsidRPr="00814076">
        <w:rPr>
          <w:rFonts w:ascii="Book Antiqua" w:hAnsi="Book Antiqua"/>
          <w:color w:val="000000" w:themeColor="text1"/>
          <w:szCs w:val="24"/>
        </w:rPr>
        <w:t xml:space="preserve"> VECs as “type-I”. By contrast, VECs freshly generated from human bone marrow-derived endothelial progenitors cells (EPC) or human pluripotent stem cells including embryonic stem cells (</w:t>
      </w:r>
      <w:proofErr w:type="spellStart"/>
      <w:r w:rsidRPr="00814076">
        <w:rPr>
          <w:rFonts w:ascii="Book Antiqua" w:hAnsi="Book Antiqua"/>
          <w:color w:val="000000" w:themeColor="text1"/>
          <w:szCs w:val="24"/>
        </w:rPr>
        <w:t>hESC</w:t>
      </w:r>
      <w:proofErr w:type="spellEnd"/>
      <w:r w:rsidRPr="00814076">
        <w:rPr>
          <w:rFonts w:ascii="Book Antiqua" w:hAnsi="Book Antiqua"/>
          <w:color w:val="000000" w:themeColor="text1"/>
          <w:szCs w:val="24"/>
        </w:rPr>
        <w:t>) and induced pluripotent stem cells (</w:t>
      </w:r>
      <w:proofErr w:type="spellStart"/>
      <w:r w:rsidRPr="00814076">
        <w:rPr>
          <w:rFonts w:ascii="Book Antiqua" w:hAnsi="Book Antiqua"/>
          <w:color w:val="000000" w:themeColor="text1"/>
          <w:szCs w:val="24"/>
        </w:rPr>
        <w:t>hiPSC</w:t>
      </w:r>
      <w:proofErr w:type="spellEnd"/>
      <w:r w:rsidRPr="00814076">
        <w:rPr>
          <w:rFonts w:ascii="Book Antiqua" w:hAnsi="Book Antiqua"/>
          <w:color w:val="000000" w:themeColor="text1"/>
          <w:szCs w:val="24"/>
        </w:rPr>
        <w:t xml:space="preserve">) suppressed VSMC proliferation and we termed these </w:t>
      </w:r>
      <w:r w:rsidRPr="007D713F">
        <w:rPr>
          <w:rFonts w:ascii="Book Antiqua" w:hAnsi="Book Antiqua"/>
          <w:color w:val="000000" w:themeColor="text1"/>
          <w:szCs w:val="24"/>
        </w:rPr>
        <w:t>anti-proliferative</w:t>
      </w:r>
      <w:r w:rsidRPr="00814076">
        <w:rPr>
          <w:rFonts w:ascii="Book Antiqua" w:hAnsi="Book Antiqua"/>
          <w:color w:val="000000" w:themeColor="text1"/>
          <w:szCs w:val="24"/>
        </w:rPr>
        <w:t xml:space="preserve"> VECs as “type-II”. Repetitive subcultures as well as oxidative stress induced </w:t>
      </w:r>
      <w:r w:rsidR="0086335F" w:rsidRPr="00814076">
        <w:rPr>
          <w:rFonts w:ascii="Book Antiqua" w:hAnsi="Book Antiqua"/>
          <w:color w:val="000000" w:themeColor="text1"/>
          <w:szCs w:val="24"/>
        </w:rPr>
        <w:t>“type-II VECs to type-I”</w:t>
      </w:r>
      <w:r w:rsidRPr="00814076">
        <w:rPr>
          <w:rFonts w:ascii="Book Antiqua" w:hAnsi="Book Antiqua"/>
          <w:color w:val="000000" w:themeColor="text1"/>
          <w:szCs w:val="24"/>
        </w:rPr>
        <w:t xml:space="preserve"> conversion along with an induction of Regulator of G-protein signaling 5 (RGS5). Compatibly, anti-oxidant</w:t>
      </w:r>
      <w:r w:rsidR="00892052" w:rsidRPr="00814076">
        <w:rPr>
          <w:rFonts w:ascii="Book Antiqua" w:hAnsi="Book Antiqua"/>
          <w:color w:val="000000" w:themeColor="text1"/>
          <w:szCs w:val="24"/>
        </w:rPr>
        <w:t xml:space="preserve"> treatments suppressed both the </w:t>
      </w:r>
      <w:r w:rsidRPr="00814076">
        <w:rPr>
          <w:rFonts w:ascii="Book Antiqua" w:hAnsi="Book Antiqua"/>
          <w:color w:val="000000" w:themeColor="text1"/>
          <w:szCs w:val="24"/>
        </w:rPr>
        <w:t xml:space="preserve">subculture-dependent “type-II to type-I” </w:t>
      </w:r>
      <w:r w:rsidR="00892052" w:rsidRPr="00814076">
        <w:rPr>
          <w:rFonts w:ascii="Book Antiqua" w:hAnsi="Book Antiqua"/>
          <w:color w:val="000000" w:themeColor="text1"/>
          <w:szCs w:val="24"/>
        </w:rPr>
        <w:t>conversion</w:t>
      </w:r>
      <w:r w:rsidRPr="00814076">
        <w:rPr>
          <w:rFonts w:ascii="Book Antiqua" w:hAnsi="Book Antiqua"/>
          <w:color w:val="000000" w:themeColor="text1"/>
          <w:szCs w:val="24"/>
        </w:rPr>
        <w:t xml:space="preserve"> and an induction of RGS5 gene. Immunostaining studies of clinical specimens indicated that </w:t>
      </w:r>
      <w:r w:rsidR="00892052" w:rsidRPr="00814076">
        <w:rPr>
          <w:rFonts w:ascii="Book Antiqua" w:hAnsi="Book Antiqua"/>
          <w:color w:val="000000" w:themeColor="text1"/>
          <w:szCs w:val="24"/>
        </w:rPr>
        <w:t>RGS5 protein</w:t>
      </w:r>
      <w:r w:rsidRPr="00814076">
        <w:rPr>
          <w:rFonts w:ascii="Book Antiqua" w:hAnsi="Book Antiqua"/>
          <w:color w:val="000000" w:themeColor="text1"/>
          <w:szCs w:val="24"/>
        </w:rPr>
        <w:t xml:space="preserve"> expressions </w:t>
      </w:r>
      <w:r w:rsidR="00892052" w:rsidRPr="00814076">
        <w:rPr>
          <w:rFonts w:ascii="Book Antiqua" w:hAnsi="Book Antiqua"/>
          <w:color w:val="000000" w:themeColor="text1"/>
          <w:szCs w:val="24"/>
        </w:rPr>
        <w:t xml:space="preserve">in endothelial </w:t>
      </w:r>
      <w:r w:rsidR="002B18B0" w:rsidRPr="00814076">
        <w:rPr>
          <w:rFonts w:ascii="Book Antiqua" w:hAnsi="Book Antiqua"/>
          <w:color w:val="000000" w:themeColor="text1"/>
          <w:szCs w:val="24"/>
        </w:rPr>
        <w:t>layers</w:t>
      </w:r>
      <w:r w:rsidR="00892052" w:rsidRPr="00814076">
        <w:rPr>
          <w:rFonts w:ascii="Book Antiqua" w:hAnsi="Book Antiqua"/>
          <w:color w:val="000000" w:themeColor="text1"/>
          <w:szCs w:val="24"/>
        </w:rPr>
        <w:t xml:space="preserve"> </w:t>
      </w:r>
      <w:r w:rsidRPr="00814076">
        <w:rPr>
          <w:rFonts w:ascii="Book Antiqua" w:hAnsi="Book Antiqua"/>
          <w:color w:val="000000" w:themeColor="text1"/>
          <w:szCs w:val="24"/>
        </w:rPr>
        <w:lastRenderedPageBreak/>
        <w:t xml:space="preserve">were low in normal arteries </w:t>
      </w:r>
      <w:r w:rsidR="00813BBA" w:rsidRPr="00814076">
        <w:rPr>
          <w:rFonts w:ascii="Book Antiqua" w:hAnsi="Book Antiqua"/>
          <w:color w:val="000000" w:themeColor="text1"/>
          <w:szCs w:val="24"/>
        </w:rPr>
        <w:t>but</w:t>
      </w:r>
      <w:r w:rsidRPr="00814076">
        <w:rPr>
          <w:rFonts w:ascii="Book Antiqua" w:hAnsi="Book Antiqua"/>
          <w:color w:val="000000" w:themeColor="text1"/>
          <w:szCs w:val="24"/>
        </w:rPr>
        <w:t xml:space="preserve"> </w:t>
      </w:r>
      <w:r w:rsidR="002C5173" w:rsidRPr="00814076">
        <w:rPr>
          <w:rFonts w:ascii="Book Antiqua" w:hAnsi="Book Antiqua"/>
          <w:color w:val="000000" w:themeColor="text1"/>
          <w:szCs w:val="24"/>
        </w:rPr>
        <w:t xml:space="preserve">they were </w:t>
      </w:r>
      <w:r w:rsidRPr="00814076">
        <w:rPr>
          <w:rFonts w:ascii="Book Antiqua" w:hAnsi="Book Antiqua"/>
          <w:color w:val="000000" w:themeColor="text1"/>
          <w:szCs w:val="24"/>
        </w:rPr>
        <w:t>up-regulated in pathological arteries including hypertension</w:t>
      </w:r>
      <w:r w:rsidR="002C5173" w:rsidRPr="00814076">
        <w:rPr>
          <w:rFonts w:ascii="Book Antiqua" w:hAnsi="Book Antiqua"/>
          <w:color w:val="000000" w:themeColor="text1"/>
          <w:szCs w:val="24"/>
        </w:rPr>
        <w:t xml:space="preserve">, </w:t>
      </w:r>
      <w:r w:rsidRPr="00814076">
        <w:rPr>
          <w:rFonts w:ascii="Book Antiqua" w:hAnsi="Book Antiqua"/>
          <w:color w:val="000000" w:themeColor="text1"/>
          <w:szCs w:val="24"/>
        </w:rPr>
        <w:t xml:space="preserve">atherosclerosis </w:t>
      </w:r>
      <w:r w:rsidR="002C5173" w:rsidRPr="00814076">
        <w:rPr>
          <w:rFonts w:ascii="Book Antiqua" w:hAnsi="Book Antiqua"/>
          <w:color w:val="000000" w:themeColor="text1"/>
          <w:szCs w:val="24"/>
        </w:rPr>
        <w:t xml:space="preserve">and autoimmune vasculitis </w:t>
      </w:r>
      <w:r w:rsidRPr="00814076">
        <w:rPr>
          <w:rFonts w:ascii="Book Antiqua" w:hAnsi="Book Antiqua"/>
          <w:color w:val="000000" w:themeColor="text1"/>
          <w:szCs w:val="24"/>
        </w:rPr>
        <w:t xml:space="preserve">in a dose-dependent manner. Overexpression and knockdown of RGS5 caused </w:t>
      </w:r>
      <w:r w:rsidR="007105B2" w:rsidRPr="00814076">
        <w:rPr>
          <w:rFonts w:ascii="Book Antiqua" w:eastAsia="宋体" w:hAnsi="Book Antiqua"/>
          <w:color w:val="000000" w:themeColor="text1"/>
          <w:szCs w:val="24"/>
          <w:lang w:eastAsia="zh-CN"/>
        </w:rPr>
        <w:t xml:space="preserve">that </w:t>
      </w:r>
      <w:r w:rsidRPr="00814076">
        <w:rPr>
          <w:rFonts w:ascii="Book Antiqua" w:hAnsi="Book Antiqua"/>
          <w:color w:val="000000" w:themeColor="text1"/>
          <w:szCs w:val="24"/>
        </w:rPr>
        <w:t>“type-II to type-I” and “type-I to type-II” phenotype conversion</w:t>
      </w:r>
      <w:r w:rsidR="00E011BD" w:rsidRPr="00814076">
        <w:rPr>
          <w:rFonts w:ascii="Book Antiqua" w:hAnsi="Book Antiqua"/>
          <w:color w:val="000000" w:themeColor="text1"/>
          <w:szCs w:val="24"/>
        </w:rPr>
        <w:t>s of VECs</w:t>
      </w:r>
      <w:r w:rsidRPr="00814076">
        <w:rPr>
          <w:rFonts w:ascii="Book Antiqua" w:hAnsi="Book Antiqua"/>
          <w:color w:val="000000" w:themeColor="text1"/>
          <w:szCs w:val="24"/>
        </w:rPr>
        <w:t xml:space="preserve">, respectively. </w:t>
      </w:r>
    </w:p>
    <w:p w14:paraId="60AE0D5D" w14:textId="77777777" w:rsidR="00FD1DB6" w:rsidRPr="00814076" w:rsidRDefault="00FD1DB6" w:rsidP="00B1088D">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color w:val="000000" w:themeColor="text1"/>
          <w:szCs w:val="24"/>
        </w:rPr>
      </w:pPr>
    </w:p>
    <w:p w14:paraId="10438E17" w14:textId="77777777" w:rsidR="00FD1DB6" w:rsidRPr="00E322D1" w:rsidRDefault="00FD1DB6" w:rsidP="00B1088D">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color w:val="000000" w:themeColor="text1"/>
          <w:szCs w:val="24"/>
        </w:rPr>
      </w:pPr>
      <w:r w:rsidRPr="00E322D1">
        <w:rPr>
          <w:rFonts w:ascii="Book Antiqua" w:hAnsi="Book Antiqua"/>
          <w:b/>
          <w:color w:val="000000" w:themeColor="text1"/>
          <w:szCs w:val="24"/>
        </w:rPr>
        <w:t>CONCLUSION</w:t>
      </w:r>
      <w:r w:rsidRPr="00E322D1">
        <w:rPr>
          <w:rFonts w:ascii="Book Antiqua" w:hAnsi="Book Antiqua"/>
          <w:color w:val="000000" w:themeColor="text1"/>
          <w:szCs w:val="24"/>
        </w:rPr>
        <w:t>: Human VECs are categorized into two types: pro-proliferative RGS5</w:t>
      </w:r>
      <w:r w:rsidRPr="00E322D1">
        <w:rPr>
          <w:rFonts w:ascii="Book Antiqua" w:hAnsi="Book Antiqua"/>
          <w:color w:val="000000" w:themeColor="text1"/>
          <w:szCs w:val="24"/>
          <w:vertAlign w:val="superscript"/>
        </w:rPr>
        <w:t>high</w:t>
      </w:r>
      <w:r w:rsidRPr="00E322D1">
        <w:rPr>
          <w:rFonts w:ascii="Book Antiqua" w:hAnsi="Book Antiqua"/>
          <w:color w:val="000000" w:themeColor="text1"/>
          <w:szCs w:val="24"/>
        </w:rPr>
        <w:t xml:space="preserve"> VECs (type-I) and anti-proliferative RGS5</w:t>
      </w:r>
      <w:r w:rsidRPr="00E322D1">
        <w:rPr>
          <w:rFonts w:ascii="Book Antiqua" w:hAnsi="Book Antiqua"/>
          <w:color w:val="000000" w:themeColor="text1"/>
          <w:szCs w:val="24"/>
          <w:vertAlign w:val="superscript"/>
        </w:rPr>
        <w:t>low</w:t>
      </w:r>
      <w:r w:rsidRPr="00E322D1">
        <w:rPr>
          <w:rFonts w:ascii="Book Antiqua" w:hAnsi="Book Antiqua"/>
          <w:color w:val="000000" w:themeColor="text1"/>
          <w:szCs w:val="24"/>
        </w:rPr>
        <w:t xml:space="preserve"> VECs (type-II).</w:t>
      </w:r>
    </w:p>
    <w:p w14:paraId="6FBB85C5" w14:textId="77777777" w:rsidR="00FD1DB6" w:rsidRPr="00814076" w:rsidRDefault="00FD1DB6" w:rsidP="00B1088D">
      <w:pPr>
        <w:spacing w:line="360" w:lineRule="auto"/>
        <w:rPr>
          <w:rFonts w:ascii="Book Antiqua" w:eastAsia="宋体" w:hAnsi="Book Antiqua"/>
          <w:b/>
          <w:color w:val="000000" w:themeColor="text1"/>
          <w:szCs w:val="24"/>
          <w:lang w:eastAsia="zh-CN"/>
        </w:rPr>
      </w:pPr>
    </w:p>
    <w:p w14:paraId="0807B7C1" w14:textId="0CC822D2" w:rsidR="00FD1DB6" w:rsidRPr="00814076" w:rsidRDefault="00FD1DB6" w:rsidP="00B1088D">
      <w:pPr>
        <w:spacing w:line="360" w:lineRule="auto"/>
        <w:rPr>
          <w:rFonts w:ascii="Book Antiqua" w:eastAsia="宋体" w:hAnsi="Book Antiqua"/>
          <w:color w:val="000000" w:themeColor="text1"/>
          <w:szCs w:val="24"/>
          <w:lang w:eastAsia="zh-CN"/>
        </w:rPr>
      </w:pPr>
      <w:r w:rsidRPr="00814076">
        <w:rPr>
          <w:rFonts w:ascii="Book Antiqua" w:hAnsi="Book Antiqua"/>
          <w:b/>
          <w:color w:val="000000" w:themeColor="text1"/>
          <w:szCs w:val="24"/>
        </w:rPr>
        <w:t>Key</w:t>
      </w:r>
      <w:r w:rsidR="006626A5" w:rsidRPr="00814076">
        <w:rPr>
          <w:rFonts w:ascii="Book Antiqua" w:hAnsi="Book Antiqua"/>
          <w:b/>
          <w:color w:val="000000" w:themeColor="text1"/>
          <w:szCs w:val="24"/>
        </w:rPr>
        <w:t xml:space="preserve"> </w:t>
      </w:r>
      <w:r w:rsidRPr="00814076">
        <w:rPr>
          <w:rFonts w:ascii="Book Antiqua" w:hAnsi="Book Antiqua"/>
          <w:b/>
          <w:color w:val="000000" w:themeColor="text1"/>
          <w:szCs w:val="24"/>
        </w:rPr>
        <w:t xml:space="preserve">words: </w:t>
      </w:r>
      <w:r w:rsidR="00436C63" w:rsidRPr="00814076">
        <w:rPr>
          <w:rFonts w:ascii="Book Antiqua" w:hAnsi="Book Antiqua"/>
          <w:color w:val="000000" w:themeColor="text1"/>
          <w:szCs w:val="24"/>
        </w:rPr>
        <w:t>V</w:t>
      </w:r>
      <w:r w:rsidRPr="00814076">
        <w:rPr>
          <w:rFonts w:ascii="Book Antiqua" w:hAnsi="Book Antiqua"/>
          <w:color w:val="000000" w:themeColor="text1"/>
          <w:szCs w:val="24"/>
        </w:rPr>
        <w:t>ascular endothelial cells</w:t>
      </w:r>
      <w:r w:rsidR="00EB1B03" w:rsidRPr="00814076">
        <w:rPr>
          <w:rFonts w:ascii="Book Antiqua" w:eastAsia="宋体" w:hAnsi="Book Antiqua"/>
          <w:color w:val="000000" w:themeColor="text1"/>
          <w:szCs w:val="24"/>
          <w:lang w:eastAsia="zh-CN"/>
        </w:rPr>
        <w:t>;</w:t>
      </w:r>
      <w:r w:rsidR="00607BF6" w:rsidRPr="00814076">
        <w:rPr>
          <w:rFonts w:ascii="Book Antiqua" w:hAnsi="Book Antiqua"/>
          <w:color w:val="000000" w:themeColor="text1"/>
          <w:szCs w:val="24"/>
        </w:rPr>
        <w:t xml:space="preserve"> </w:t>
      </w:r>
      <w:r w:rsidR="00436C63" w:rsidRPr="00814076">
        <w:rPr>
          <w:rFonts w:ascii="Book Antiqua" w:hAnsi="Book Antiqua"/>
          <w:color w:val="000000" w:themeColor="text1"/>
          <w:szCs w:val="24"/>
        </w:rPr>
        <w:t>V</w:t>
      </w:r>
      <w:r w:rsidR="00D36FF2" w:rsidRPr="00814076">
        <w:rPr>
          <w:rFonts w:ascii="Book Antiqua" w:hAnsi="Book Antiqua"/>
          <w:color w:val="000000" w:themeColor="text1"/>
          <w:szCs w:val="24"/>
        </w:rPr>
        <w:t>ascular smooth muscle cells</w:t>
      </w:r>
      <w:r w:rsidR="00EB1B03" w:rsidRPr="00814076">
        <w:rPr>
          <w:rFonts w:ascii="Book Antiqua" w:eastAsia="宋体" w:hAnsi="Book Antiqua"/>
          <w:color w:val="000000" w:themeColor="text1"/>
          <w:szCs w:val="24"/>
          <w:lang w:eastAsia="zh-CN"/>
        </w:rPr>
        <w:t>;</w:t>
      </w:r>
      <w:r w:rsidR="00D36FF2" w:rsidRPr="00814076">
        <w:rPr>
          <w:rFonts w:ascii="Book Antiqua" w:hAnsi="Book Antiqua"/>
          <w:color w:val="000000" w:themeColor="text1"/>
          <w:szCs w:val="24"/>
        </w:rPr>
        <w:t xml:space="preserve"> </w:t>
      </w:r>
      <w:r w:rsidR="00436C63" w:rsidRPr="00814076">
        <w:rPr>
          <w:rFonts w:ascii="Book Antiqua" w:hAnsi="Book Antiqua"/>
          <w:color w:val="000000" w:themeColor="text1"/>
          <w:szCs w:val="24"/>
        </w:rPr>
        <w:t>H</w:t>
      </w:r>
      <w:r w:rsidR="00607BF6" w:rsidRPr="00814076">
        <w:rPr>
          <w:rFonts w:ascii="Book Antiqua" w:hAnsi="Book Antiqua"/>
          <w:color w:val="000000" w:themeColor="text1"/>
          <w:szCs w:val="24"/>
        </w:rPr>
        <w:t xml:space="preserve">uman </w:t>
      </w:r>
      <w:r w:rsidR="00474BF8" w:rsidRPr="00814076">
        <w:rPr>
          <w:rFonts w:ascii="Book Antiqua" w:hAnsi="Book Antiqua"/>
          <w:color w:val="000000" w:themeColor="text1"/>
          <w:szCs w:val="24"/>
        </w:rPr>
        <w:t xml:space="preserve">induced </w:t>
      </w:r>
      <w:r w:rsidR="00607BF6" w:rsidRPr="00814076">
        <w:rPr>
          <w:rFonts w:ascii="Book Antiqua" w:hAnsi="Book Antiqua"/>
          <w:color w:val="000000" w:themeColor="text1"/>
          <w:szCs w:val="24"/>
        </w:rPr>
        <w:t>pluripotent stem cells</w:t>
      </w:r>
      <w:r w:rsidR="00EB1B03" w:rsidRPr="00814076">
        <w:rPr>
          <w:rFonts w:ascii="Book Antiqua" w:eastAsia="宋体" w:hAnsi="Book Antiqua"/>
          <w:color w:val="000000" w:themeColor="text1"/>
          <w:szCs w:val="24"/>
          <w:lang w:eastAsia="zh-CN"/>
        </w:rPr>
        <w:t>;</w:t>
      </w:r>
      <w:r w:rsidR="00474BF8" w:rsidRPr="00814076">
        <w:rPr>
          <w:rFonts w:ascii="Book Antiqua" w:hAnsi="Book Antiqua"/>
          <w:color w:val="000000" w:themeColor="text1"/>
          <w:szCs w:val="24"/>
        </w:rPr>
        <w:t xml:space="preserve"> </w:t>
      </w:r>
      <w:r w:rsidR="00436C63" w:rsidRPr="00814076">
        <w:rPr>
          <w:rFonts w:ascii="Book Antiqua" w:hAnsi="Book Antiqua"/>
          <w:color w:val="000000" w:themeColor="text1"/>
          <w:szCs w:val="24"/>
        </w:rPr>
        <w:t>H</w:t>
      </w:r>
      <w:r w:rsidR="00474BF8" w:rsidRPr="00814076">
        <w:rPr>
          <w:rFonts w:ascii="Book Antiqua" w:hAnsi="Book Antiqua"/>
          <w:color w:val="000000" w:themeColor="text1"/>
          <w:szCs w:val="24"/>
        </w:rPr>
        <w:t>uman embryonic stem cells</w:t>
      </w:r>
      <w:r w:rsidR="00EB1B03" w:rsidRPr="00814076">
        <w:rPr>
          <w:rFonts w:ascii="Book Antiqua" w:eastAsia="宋体" w:hAnsi="Book Antiqua"/>
          <w:color w:val="000000" w:themeColor="text1"/>
          <w:szCs w:val="24"/>
          <w:lang w:eastAsia="zh-CN"/>
        </w:rPr>
        <w:t>;</w:t>
      </w:r>
      <w:r w:rsidR="00474BF8" w:rsidRPr="00814076">
        <w:rPr>
          <w:rFonts w:ascii="Book Antiqua" w:hAnsi="Book Antiqua"/>
          <w:color w:val="000000" w:themeColor="text1"/>
          <w:szCs w:val="24"/>
        </w:rPr>
        <w:t xml:space="preserve"> </w:t>
      </w:r>
      <w:r w:rsidR="00B40ACD" w:rsidRPr="00814076">
        <w:rPr>
          <w:rFonts w:ascii="Book Antiqua" w:hAnsi="Book Antiqua"/>
          <w:color w:val="000000" w:themeColor="text1"/>
          <w:szCs w:val="24"/>
        </w:rPr>
        <w:t>Regulator of G-protein signaling 5</w:t>
      </w:r>
      <w:r w:rsidR="00EB1B03" w:rsidRPr="00814076">
        <w:rPr>
          <w:rFonts w:ascii="Book Antiqua" w:eastAsia="宋体" w:hAnsi="Book Antiqua"/>
          <w:color w:val="000000" w:themeColor="text1"/>
          <w:szCs w:val="24"/>
          <w:lang w:eastAsia="zh-CN"/>
        </w:rPr>
        <w:t>;</w:t>
      </w:r>
      <w:r w:rsidR="00474BF8" w:rsidRPr="00814076">
        <w:rPr>
          <w:rFonts w:ascii="Book Antiqua" w:hAnsi="Book Antiqua"/>
          <w:color w:val="000000" w:themeColor="text1"/>
          <w:szCs w:val="24"/>
        </w:rPr>
        <w:t xml:space="preserve"> </w:t>
      </w:r>
      <w:r w:rsidR="00436C63" w:rsidRPr="00814076">
        <w:rPr>
          <w:rFonts w:ascii="Book Antiqua" w:hAnsi="Book Antiqua"/>
          <w:color w:val="000000" w:themeColor="text1"/>
          <w:szCs w:val="24"/>
        </w:rPr>
        <w:t>O</w:t>
      </w:r>
      <w:r w:rsidR="00474BF8" w:rsidRPr="00814076">
        <w:rPr>
          <w:rFonts w:ascii="Book Antiqua" w:hAnsi="Book Antiqua"/>
          <w:color w:val="000000" w:themeColor="text1"/>
          <w:szCs w:val="24"/>
        </w:rPr>
        <w:t xml:space="preserve">xidative stress </w:t>
      </w:r>
    </w:p>
    <w:p w14:paraId="1F4EBAFB" w14:textId="77777777" w:rsidR="00B245B7" w:rsidRPr="00814076" w:rsidRDefault="00B245B7" w:rsidP="00B1088D">
      <w:pPr>
        <w:spacing w:line="360" w:lineRule="auto"/>
        <w:rPr>
          <w:rFonts w:ascii="Book Antiqua" w:eastAsia="宋体" w:hAnsi="Book Antiqua"/>
          <w:color w:val="000000" w:themeColor="text1"/>
          <w:szCs w:val="24"/>
          <w:lang w:eastAsia="zh-CN"/>
        </w:rPr>
      </w:pPr>
    </w:p>
    <w:p w14:paraId="2A67FB3D" w14:textId="070AF4B5" w:rsidR="00B245B7" w:rsidRPr="00814076" w:rsidRDefault="00B245B7" w:rsidP="00B1088D">
      <w:pPr>
        <w:spacing w:line="360" w:lineRule="auto"/>
        <w:rPr>
          <w:rFonts w:ascii="Book Antiqua" w:eastAsia="宋体" w:hAnsi="Book Antiqua" w:cs="Arial"/>
          <w:color w:val="000000" w:themeColor="text1"/>
          <w:szCs w:val="24"/>
          <w:lang w:eastAsia="zh-CN"/>
        </w:rPr>
      </w:pPr>
      <w:proofErr w:type="gramStart"/>
      <w:r w:rsidRPr="00814076">
        <w:rPr>
          <w:rFonts w:ascii="Book Antiqua" w:hAnsi="Book Antiqua"/>
          <w:b/>
          <w:color w:val="000000" w:themeColor="text1"/>
          <w:szCs w:val="24"/>
        </w:rPr>
        <w:t xml:space="preserve">© </w:t>
      </w:r>
      <w:r w:rsidRPr="00814076">
        <w:rPr>
          <w:rFonts w:ascii="Book Antiqua" w:hAnsi="Book Antiqua" w:cs="Arial"/>
          <w:b/>
          <w:color w:val="000000" w:themeColor="text1"/>
          <w:szCs w:val="24"/>
        </w:rPr>
        <w:t>The Author(s) 2015.</w:t>
      </w:r>
      <w:proofErr w:type="gramEnd"/>
      <w:r w:rsidRPr="00814076">
        <w:rPr>
          <w:rFonts w:ascii="Book Antiqua" w:hAnsi="Book Antiqua" w:cs="Arial"/>
          <w:color w:val="000000" w:themeColor="text1"/>
          <w:szCs w:val="24"/>
        </w:rPr>
        <w:t xml:space="preserve"> Published by </w:t>
      </w:r>
      <w:proofErr w:type="spellStart"/>
      <w:r w:rsidRPr="00814076">
        <w:rPr>
          <w:rFonts w:ascii="Book Antiqua" w:hAnsi="Book Antiqua" w:cs="Arial"/>
          <w:color w:val="000000" w:themeColor="text1"/>
          <w:szCs w:val="24"/>
        </w:rPr>
        <w:t>Baishideng</w:t>
      </w:r>
      <w:proofErr w:type="spellEnd"/>
      <w:r w:rsidRPr="00814076">
        <w:rPr>
          <w:rFonts w:ascii="Book Antiqua" w:hAnsi="Book Antiqua" w:cs="Arial"/>
          <w:color w:val="000000" w:themeColor="text1"/>
          <w:szCs w:val="24"/>
        </w:rPr>
        <w:t xml:space="preserve"> Publishing Group Inc. All rights reserved.</w:t>
      </w:r>
    </w:p>
    <w:p w14:paraId="516A4AA7" w14:textId="77777777" w:rsidR="00FB2B52" w:rsidRPr="00814076" w:rsidRDefault="00FB2B52" w:rsidP="00B1088D">
      <w:pPr>
        <w:widowControl/>
        <w:spacing w:line="360" w:lineRule="auto"/>
        <w:rPr>
          <w:rFonts w:ascii="Book Antiqua" w:hAnsi="Book Antiqua"/>
          <w:b/>
          <w:color w:val="000000" w:themeColor="text1"/>
          <w:szCs w:val="24"/>
        </w:rPr>
      </w:pPr>
    </w:p>
    <w:p w14:paraId="2721ED64" w14:textId="3310F7EA" w:rsidR="00A75195" w:rsidRPr="00814076" w:rsidRDefault="005D2829" w:rsidP="00B1088D">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color w:val="000000" w:themeColor="text1"/>
          <w:szCs w:val="24"/>
        </w:rPr>
      </w:pPr>
      <w:r w:rsidRPr="00814076">
        <w:rPr>
          <w:rFonts w:ascii="Book Antiqua" w:hAnsi="Book Antiqua"/>
          <w:b/>
          <w:color w:val="000000" w:themeColor="text1"/>
          <w:szCs w:val="24"/>
        </w:rPr>
        <w:t>Core tip:</w:t>
      </w:r>
      <w:r w:rsidR="002A2E15" w:rsidRPr="00814076">
        <w:rPr>
          <w:rFonts w:ascii="Book Antiqua" w:hAnsi="Book Antiqua"/>
          <w:color w:val="000000" w:themeColor="text1"/>
          <w:szCs w:val="24"/>
        </w:rPr>
        <w:t xml:space="preserve"> </w:t>
      </w:r>
      <w:r w:rsidR="005533F3" w:rsidRPr="00814076">
        <w:rPr>
          <w:rFonts w:ascii="Book Antiqua" w:hAnsi="Book Antiqua"/>
          <w:color w:val="000000" w:themeColor="text1"/>
          <w:szCs w:val="24"/>
        </w:rPr>
        <w:t xml:space="preserve">There </w:t>
      </w:r>
      <w:r w:rsidR="00E2292A" w:rsidRPr="00814076">
        <w:rPr>
          <w:rFonts w:ascii="Book Antiqua" w:hAnsi="Book Antiqua"/>
          <w:color w:val="000000" w:themeColor="text1"/>
          <w:szCs w:val="24"/>
        </w:rPr>
        <w:t>is</w:t>
      </w:r>
      <w:r w:rsidR="005533F3" w:rsidRPr="00814076">
        <w:rPr>
          <w:rFonts w:ascii="Book Antiqua" w:hAnsi="Book Antiqua"/>
          <w:color w:val="000000" w:themeColor="text1"/>
          <w:szCs w:val="24"/>
        </w:rPr>
        <w:t xml:space="preserve"> a longstanding controversy over the effects of vascular endothelial cells (VECs) on the proliferation of </w:t>
      </w:r>
      <w:r w:rsidR="00FE32EF" w:rsidRPr="00814076">
        <w:rPr>
          <w:rFonts w:ascii="Book Antiqua" w:hAnsi="Book Antiqua"/>
          <w:color w:val="000000" w:themeColor="text1"/>
          <w:szCs w:val="24"/>
        </w:rPr>
        <w:t xml:space="preserve">vascular smooth muscle cells (VSMCs). </w:t>
      </w:r>
      <w:r w:rsidR="00B772A8" w:rsidRPr="00814076">
        <w:rPr>
          <w:rFonts w:ascii="Book Antiqua" w:hAnsi="Book Antiqua"/>
          <w:color w:val="000000" w:themeColor="text1"/>
          <w:szCs w:val="24"/>
        </w:rPr>
        <w:t xml:space="preserve">Since </w:t>
      </w:r>
      <w:r w:rsidR="00E2292A" w:rsidRPr="00814076">
        <w:rPr>
          <w:rFonts w:ascii="Book Antiqua" w:hAnsi="Book Antiqua"/>
          <w:color w:val="000000" w:themeColor="text1"/>
          <w:szCs w:val="24"/>
        </w:rPr>
        <w:t>the</w:t>
      </w:r>
      <w:r w:rsidR="007C04BC" w:rsidRPr="00814076">
        <w:rPr>
          <w:rFonts w:ascii="Book Antiqua" w:hAnsi="Book Antiqua"/>
          <w:color w:val="000000" w:themeColor="text1"/>
          <w:szCs w:val="24"/>
        </w:rPr>
        <w:t xml:space="preserve"> </w:t>
      </w:r>
      <w:r w:rsidR="00CD0C77" w:rsidRPr="00814076">
        <w:rPr>
          <w:rFonts w:ascii="Book Antiqua" w:hAnsi="Book Antiqua"/>
          <w:color w:val="000000" w:themeColor="text1"/>
          <w:szCs w:val="24"/>
        </w:rPr>
        <w:t xml:space="preserve">controversy </w:t>
      </w:r>
      <w:r w:rsidR="00B772A8" w:rsidRPr="00814076">
        <w:rPr>
          <w:rFonts w:ascii="Book Antiqua" w:hAnsi="Book Antiqua"/>
          <w:color w:val="000000" w:themeColor="text1"/>
          <w:szCs w:val="24"/>
        </w:rPr>
        <w:t>ca</w:t>
      </w:r>
      <w:r w:rsidR="005A20A0" w:rsidRPr="00814076">
        <w:rPr>
          <w:rFonts w:ascii="Book Antiqua" w:hAnsi="Book Antiqua"/>
          <w:color w:val="000000" w:themeColor="text1"/>
          <w:szCs w:val="24"/>
        </w:rPr>
        <w:t>me from</w:t>
      </w:r>
      <w:r w:rsidR="00F112DD" w:rsidRPr="00814076">
        <w:rPr>
          <w:rFonts w:ascii="Book Antiqua" w:hAnsi="Book Antiqua"/>
          <w:color w:val="000000" w:themeColor="text1"/>
          <w:szCs w:val="24"/>
        </w:rPr>
        <w:t xml:space="preserve"> </w:t>
      </w:r>
      <w:r w:rsidR="00BE6524" w:rsidRPr="00814076">
        <w:rPr>
          <w:rFonts w:ascii="Book Antiqua" w:hAnsi="Book Antiqua"/>
          <w:color w:val="000000" w:themeColor="text1"/>
          <w:szCs w:val="24"/>
        </w:rPr>
        <w:t>l</w:t>
      </w:r>
      <w:r w:rsidR="00CD0C77" w:rsidRPr="00814076">
        <w:rPr>
          <w:rFonts w:ascii="Book Antiqua" w:hAnsi="Book Antiqua"/>
          <w:color w:val="000000" w:themeColor="text1"/>
          <w:szCs w:val="24"/>
        </w:rPr>
        <w:t>ack of system</w:t>
      </w:r>
      <w:r w:rsidR="00A53E80" w:rsidRPr="00814076">
        <w:rPr>
          <w:rFonts w:ascii="Book Antiqua" w:hAnsi="Book Antiqua"/>
          <w:color w:val="000000" w:themeColor="text1"/>
          <w:szCs w:val="24"/>
        </w:rPr>
        <w:t>atic</w:t>
      </w:r>
      <w:r w:rsidR="00CD0C77" w:rsidRPr="00814076">
        <w:rPr>
          <w:rFonts w:ascii="Book Antiqua" w:hAnsi="Book Antiqua"/>
          <w:color w:val="000000" w:themeColor="text1"/>
          <w:szCs w:val="24"/>
        </w:rPr>
        <w:t xml:space="preserve"> studies, </w:t>
      </w:r>
      <w:r w:rsidR="005929D4" w:rsidRPr="00814076">
        <w:rPr>
          <w:rFonts w:ascii="Book Antiqua" w:hAnsi="Book Antiqua"/>
          <w:color w:val="000000" w:themeColor="text1"/>
          <w:szCs w:val="24"/>
        </w:rPr>
        <w:t xml:space="preserve">we performed an </w:t>
      </w:r>
      <w:r w:rsidR="003F10C1" w:rsidRPr="00814076">
        <w:rPr>
          <w:rFonts w:ascii="Book Antiqua" w:hAnsi="Book Antiqua"/>
          <w:color w:val="000000" w:themeColor="text1"/>
          <w:szCs w:val="24"/>
        </w:rPr>
        <w:t xml:space="preserve">integrated </w:t>
      </w:r>
      <w:r w:rsidR="00164DDA" w:rsidRPr="00814076">
        <w:rPr>
          <w:rFonts w:ascii="Book Antiqua" w:hAnsi="Book Antiqua"/>
          <w:color w:val="000000" w:themeColor="text1"/>
          <w:szCs w:val="24"/>
        </w:rPr>
        <w:t>analysis</w:t>
      </w:r>
      <w:r w:rsidR="002A6964" w:rsidRPr="00814076">
        <w:rPr>
          <w:rFonts w:ascii="Book Antiqua" w:hAnsi="Book Antiqua"/>
          <w:color w:val="000000" w:themeColor="text1"/>
          <w:szCs w:val="24"/>
        </w:rPr>
        <w:t xml:space="preserve"> </w:t>
      </w:r>
      <w:r w:rsidR="00CD0C77" w:rsidRPr="00814076">
        <w:rPr>
          <w:rFonts w:ascii="Book Antiqua" w:hAnsi="Book Antiqua"/>
          <w:color w:val="000000" w:themeColor="text1"/>
          <w:szCs w:val="24"/>
        </w:rPr>
        <w:t xml:space="preserve">using </w:t>
      </w:r>
      <w:r w:rsidR="005929D4" w:rsidRPr="00814076">
        <w:rPr>
          <w:rFonts w:ascii="Book Antiqua" w:hAnsi="Book Antiqua"/>
          <w:color w:val="000000" w:themeColor="text1"/>
          <w:szCs w:val="24"/>
        </w:rPr>
        <w:t xml:space="preserve">various </w:t>
      </w:r>
      <w:r w:rsidR="00FE32EF" w:rsidRPr="00814076">
        <w:rPr>
          <w:rFonts w:ascii="Book Antiqua" w:hAnsi="Book Antiqua"/>
          <w:color w:val="000000" w:themeColor="text1"/>
          <w:szCs w:val="24"/>
        </w:rPr>
        <w:t>human VECs</w:t>
      </w:r>
      <w:r w:rsidR="007D147D" w:rsidRPr="00814076">
        <w:rPr>
          <w:rFonts w:ascii="Book Antiqua" w:hAnsi="Book Antiqua"/>
          <w:color w:val="000000" w:themeColor="text1"/>
          <w:szCs w:val="24"/>
        </w:rPr>
        <w:t xml:space="preserve"> </w:t>
      </w:r>
      <w:r w:rsidR="005237BE" w:rsidRPr="00814076">
        <w:rPr>
          <w:rFonts w:ascii="Book Antiqua" w:hAnsi="Book Antiqua"/>
          <w:color w:val="000000" w:themeColor="text1"/>
          <w:szCs w:val="24"/>
        </w:rPr>
        <w:t>to</w:t>
      </w:r>
      <w:r w:rsidR="005A20A0" w:rsidRPr="00814076">
        <w:rPr>
          <w:rFonts w:ascii="Book Antiqua" w:hAnsi="Book Antiqua"/>
          <w:color w:val="000000" w:themeColor="text1"/>
          <w:szCs w:val="24"/>
        </w:rPr>
        <w:t xml:space="preserve"> </w:t>
      </w:r>
      <w:r w:rsidR="003A5B7F" w:rsidRPr="00814076">
        <w:rPr>
          <w:rFonts w:ascii="Book Antiqua" w:hAnsi="Book Antiqua"/>
          <w:color w:val="000000" w:themeColor="text1"/>
          <w:szCs w:val="24"/>
        </w:rPr>
        <w:t xml:space="preserve">quantitatively </w:t>
      </w:r>
      <w:r w:rsidR="006D3743" w:rsidRPr="00814076">
        <w:rPr>
          <w:rFonts w:ascii="Book Antiqua" w:hAnsi="Book Antiqua"/>
          <w:color w:val="000000" w:themeColor="text1"/>
          <w:szCs w:val="24"/>
        </w:rPr>
        <w:t>evaluate</w:t>
      </w:r>
      <w:r w:rsidR="003A5B7F" w:rsidRPr="00814076">
        <w:rPr>
          <w:rFonts w:ascii="Book Antiqua" w:hAnsi="Book Antiqua"/>
          <w:color w:val="000000" w:themeColor="text1"/>
          <w:szCs w:val="24"/>
        </w:rPr>
        <w:t xml:space="preserve"> their effects on VSMC proliferation</w:t>
      </w:r>
      <w:r w:rsidR="005929D4" w:rsidRPr="00814076">
        <w:rPr>
          <w:rFonts w:ascii="Book Antiqua" w:hAnsi="Book Antiqua"/>
          <w:color w:val="000000" w:themeColor="text1"/>
          <w:szCs w:val="24"/>
        </w:rPr>
        <w:t xml:space="preserve">. </w:t>
      </w:r>
      <w:r w:rsidR="001934BA" w:rsidRPr="00814076">
        <w:rPr>
          <w:rFonts w:ascii="Book Antiqua" w:hAnsi="Book Antiqua"/>
          <w:color w:val="000000" w:themeColor="text1"/>
          <w:szCs w:val="24"/>
        </w:rPr>
        <w:t xml:space="preserve">Here we </w:t>
      </w:r>
      <w:r w:rsidR="000560AA" w:rsidRPr="00814076">
        <w:rPr>
          <w:rFonts w:ascii="Book Antiqua" w:hAnsi="Book Antiqua"/>
          <w:color w:val="000000" w:themeColor="text1"/>
          <w:szCs w:val="24"/>
        </w:rPr>
        <w:t xml:space="preserve">report </w:t>
      </w:r>
      <w:r w:rsidR="00A53FD1" w:rsidRPr="00814076">
        <w:rPr>
          <w:rFonts w:ascii="Book Antiqua" w:hAnsi="Book Antiqua"/>
          <w:color w:val="000000" w:themeColor="text1"/>
          <w:szCs w:val="24"/>
        </w:rPr>
        <w:t xml:space="preserve">that </w:t>
      </w:r>
      <w:r w:rsidR="00A3187A" w:rsidRPr="00814076">
        <w:rPr>
          <w:rFonts w:ascii="Book Antiqua" w:eastAsia="宋体" w:hAnsi="Book Antiqua"/>
          <w:color w:val="000000" w:themeColor="text1"/>
          <w:szCs w:val="24"/>
          <w:lang w:eastAsia="zh-CN"/>
        </w:rPr>
        <w:t>(</w:t>
      </w:r>
      <w:r w:rsidR="000560AA" w:rsidRPr="00814076">
        <w:rPr>
          <w:rFonts w:ascii="Book Antiqua" w:hAnsi="Book Antiqua"/>
          <w:color w:val="000000" w:themeColor="text1"/>
          <w:szCs w:val="24"/>
        </w:rPr>
        <w:t>1)</w:t>
      </w:r>
      <w:r w:rsidR="00D24D51" w:rsidRPr="00814076">
        <w:rPr>
          <w:rFonts w:ascii="Book Antiqua" w:hAnsi="Book Antiqua"/>
          <w:color w:val="000000" w:themeColor="text1"/>
          <w:kern w:val="0"/>
          <w:szCs w:val="24"/>
        </w:rPr>
        <w:t xml:space="preserve"> human </w:t>
      </w:r>
      <w:r w:rsidR="00D24D51" w:rsidRPr="00814076">
        <w:rPr>
          <w:rFonts w:ascii="Book Antiqua" w:hAnsi="Book Antiqua"/>
          <w:color w:val="000000" w:themeColor="text1"/>
          <w:szCs w:val="24"/>
        </w:rPr>
        <w:t>VECs are c</w:t>
      </w:r>
      <w:r w:rsidR="005462A3" w:rsidRPr="00814076">
        <w:rPr>
          <w:rFonts w:ascii="Book Antiqua" w:hAnsi="Book Antiqua"/>
          <w:color w:val="000000" w:themeColor="text1"/>
          <w:szCs w:val="24"/>
        </w:rPr>
        <w:t>lassified</w:t>
      </w:r>
      <w:r w:rsidR="00D24D51" w:rsidRPr="00814076">
        <w:rPr>
          <w:rFonts w:ascii="Book Antiqua" w:hAnsi="Book Antiqua"/>
          <w:color w:val="000000" w:themeColor="text1"/>
          <w:szCs w:val="24"/>
        </w:rPr>
        <w:t xml:space="preserve"> into tw</w:t>
      </w:r>
      <w:r w:rsidR="002A6964" w:rsidRPr="00814076">
        <w:rPr>
          <w:rFonts w:ascii="Book Antiqua" w:hAnsi="Book Antiqua"/>
          <w:color w:val="000000" w:themeColor="text1"/>
          <w:szCs w:val="24"/>
        </w:rPr>
        <w:t xml:space="preserve">o groups: </w:t>
      </w:r>
      <w:r w:rsidR="006D20B7" w:rsidRPr="00814076">
        <w:rPr>
          <w:rFonts w:ascii="Book Antiqua" w:hAnsi="Book Antiqua"/>
          <w:color w:val="000000" w:themeColor="text1"/>
          <w:szCs w:val="24"/>
        </w:rPr>
        <w:t>“</w:t>
      </w:r>
      <w:r w:rsidR="002A6964" w:rsidRPr="00814076">
        <w:rPr>
          <w:rFonts w:ascii="Book Antiqua" w:hAnsi="Book Antiqua"/>
          <w:color w:val="000000" w:themeColor="text1"/>
          <w:szCs w:val="24"/>
        </w:rPr>
        <w:t>pro-proliferative</w:t>
      </w:r>
      <w:r w:rsidR="006D20B7" w:rsidRPr="00814076">
        <w:rPr>
          <w:rFonts w:ascii="Book Antiqua" w:hAnsi="Book Antiqua"/>
          <w:color w:val="000000" w:themeColor="text1"/>
          <w:szCs w:val="24"/>
        </w:rPr>
        <w:t xml:space="preserve"> (type-I)</w:t>
      </w:r>
      <w:r w:rsidR="002A6964" w:rsidRPr="00814076">
        <w:rPr>
          <w:rFonts w:ascii="Book Antiqua" w:hAnsi="Book Antiqua"/>
          <w:color w:val="000000" w:themeColor="text1"/>
          <w:szCs w:val="24"/>
        </w:rPr>
        <w:t xml:space="preserve"> </w:t>
      </w:r>
      <w:r w:rsidR="00D65806" w:rsidRPr="00814076">
        <w:rPr>
          <w:rFonts w:ascii="Book Antiqua" w:hAnsi="Book Antiqua"/>
          <w:i/>
          <w:color w:val="000000" w:themeColor="text1"/>
          <w:szCs w:val="24"/>
        </w:rPr>
        <w:t>v</w:t>
      </w:r>
      <w:r w:rsidR="002A6964" w:rsidRPr="00814076">
        <w:rPr>
          <w:rFonts w:ascii="Book Antiqua" w:hAnsi="Book Antiqua"/>
          <w:i/>
          <w:color w:val="000000" w:themeColor="text1"/>
          <w:szCs w:val="24"/>
        </w:rPr>
        <w:t>s</w:t>
      </w:r>
      <w:r w:rsidR="00D24D51" w:rsidRPr="00814076">
        <w:rPr>
          <w:rFonts w:ascii="Book Antiqua" w:hAnsi="Book Antiqua"/>
          <w:color w:val="000000" w:themeColor="text1"/>
          <w:szCs w:val="24"/>
        </w:rPr>
        <w:t xml:space="preserve"> </w:t>
      </w:r>
      <w:r w:rsidR="00793385" w:rsidRPr="00814076">
        <w:rPr>
          <w:rFonts w:ascii="Book Antiqua" w:hAnsi="Book Antiqua"/>
          <w:color w:val="000000" w:themeColor="text1"/>
          <w:szCs w:val="24"/>
        </w:rPr>
        <w:t>“</w:t>
      </w:r>
      <w:r w:rsidR="002A6964" w:rsidRPr="00814076">
        <w:rPr>
          <w:rFonts w:ascii="Book Antiqua" w:hAnsi="Book Antiqua"/>
          <w:color w:val="000000" w:themeColor="text1"/>
          <w:szCs w:val="24"/>
        </w:rPr>
        <w:t>anti-proliferative</w:t>
      </w:r>
      <w:r w:rsidR="00793385" w:rsidRPr="00814076">
        <w:rPr>
          <w:rFonts w:ascii="Book Antiqua" w:hAnsi="Book Antiqua"/>
          <w:color w:val="000000" w:themeColor="text1"/>
          <w:szCs w:val="24"/>
        </w:rPr>
        <w:t>”</w:t>
      </w:r>
      <w:r w:rsidR="002A6964" w:rsidRPr="00814076">
        <w:rPr>
          <w:rFonts w:ascii="Book Antiqua" w:hAnsi="Book Antiqua"/>
          <w:color w:val="000000" w:themeColor="text1"/>
          <w:szCs w:val="24"/>
        </w:rPr>
        <w:t xml:space="preserve"> </w:t>
      </w:r>
      <w:r w:rsidR="006D20B7" w:rsidRPr="00814076">
        <w:rPr>
          <w:rFonts w:ascii="Book Antiqua" w:hAnsi="Book Antiqua"/>
          <w:color w:val="000000" w:themeColor="text1"/>
          <w:szCs w:val="24"/>
        </w:rPr>
        <w:t>(type-II)</w:t>
      </w:r>
      <w:r w:rsidR="000560AA" w:rsidRPr="00814076">
        <w:rPr>
          <w:rFonts w:ascii="Book Antiqua" w:hAnsi="Book Antiqua"/>
          <w:color w:val="000000" w:themeColor="text1"/>
          <w:szCs w:val="24"/>
        </w:rPr>
        <w:t xml:space="preserve">, </w:t>
      </w:r>
      <w:r w:rsidR="00A3187A" w:rsidRPr="00814076">
        <w:rPr>
          <w:rFonts w:ascii="Book Antiqua" w:eastAsia="宋体" w:hAnsi="Book Antiqua"/>
          <w:color w:val="000000" w:themeColor="text1"/>
          <w:szCs w:val="24"/>
          <w:lang w:eastAsia="zh-CN"/>
        </w:rPr>
        <w:t>(</w:t>
      </w:r>
      <w:r w:rsidR="000560AA" w:rsidRPr="00814076">
        <w:rPr>
          <w:rFonts w:ascii="Book Antiqua" w:hAnsi="Book Antiqua"/>
          <w:color w:val="000000" w:themeColor="text1"/>
          <w:szCs w:val="24"/>
        </w:rPr>
        <w:t>2) o</w:t>
      </w:r>
      <w:r w:rsidR="00FA49D0" w:rsidRPr="00814076">
        <w:rPr>
          <w:rFonts w:ascii="Book Antiqua" w:hAnsi="Book Antiqua"/>
          <w:color w:val="000000" w:themeColor="text1"/>
          <w:szCs w:val="24"/>
        </w:rPr>
        <w:t>xidative stress and ag</w:t>
      </w:r>
      <w:r w:rsidR="006A78CF" w:rsidRPr="00814076">
        <w:rPr>
          <w:rFonts w:ascii="Book Antiqua" w:hAnsi="Book Antiqua"/>
          <w:color w:val="000000" w:themeColor="text1"/>
          <w:szCs w:val="24"/>
        </w:rPr>
        <w:t>e</w:t>
      </w:r>
      <w:r w:rsidR="00FA49D0" w:rsidRPr="00814076">
        <w:rPr>
          <w:rFonts w:ascii="Book Antiqua" w:hAnsi="Book Antiqua"/>
          <w:color w:val="000000" w:themeColor="text1"/>
          <w:szCs w:val="24"/>
        </w:rPr>
        <w:t>ing</w:t>
      </w:r>
      <w:r w:rsidR="00A53FD1" w:rsidRPr="00814076">
        <w:rPr>
          <w:rFonts w:ascii="Book Antiqua" w:hAnsi="Book Antiqua"/>
          <w:color w:val="000000" w:themeColor="text1"/>
          <w:szCs w:val="24"/>
        </w:rPr>
        <w:t xml:space="preserve"> </w:t>
      </w:r>
      <w:r w:rsidR="00E87652" w:rsidRPr="00814076">
        <w:rPr>
          <w:rFonts w:ascii="Book Antiqua" w:hAnsi="Book Antiqua"/>
          <w:color w:val="000000" w:themeColor="text1"/>
          <w:szCs w:val="24"/>
        </w:rPr>
        <w:t>induced “</w:t>
      </w:r>
      <w:r w:rsidR="00FA49D0" w:rsidRPr="00814076">
        <w:rPr>
          <w:rFonts w:ascii="Book Antiqua" w:hAnsi="Book Antiqua"/>
          <w:color w:val="000000" w:themeColor="text1"/>
          <w:szCs w:val="24"/>
        </w:rPr>
        <w:t>t</w:t>
      </w:r>
      <w:r w:rsidR="00CF19BF" w:rsidRPr="00814076">
        <w:rPr>
          <w:rFonts w:ascii="Book Antiqua" w:hAnsi="Book Antiqua"/>
          <w:color w:val="000000" w:themeColor="text1"/>
          <w:szCs w:val="24"/>
        </w:rPr>
        <w:t xml:space="preserve">ype-II </w:t>
      </w:r>
      <w:r w:rsidR="008A6B10" w:rsidRPr="00814076">
        <w:rPr>
          <w:rFonts w:ascii="Book Antiqua" w:hAnsi="Book Antiqua"/>
          <w:color w:val="000000" w:themeColor="text1"/>
          <w:szCs w:val="24"/>
        </w:rPr>
        <w:t xml:space="preserve">to </w:t>
      </w:r>
      <w:r w:rsidR="00FA49D0" w:rsidRPr="00814076">
        <w:rPr>
          <w:rFonts w:ascii="Book Antiqua" w:hAnsi="Book Antiqua"/>
          <w:color w:val="000000" w:themeColor="text1"/>
          <w:szCs w:val="24"/>
        </w:rPr>
        <w:t>type-I</w:t>
      </w:r>
      <w:r w:rsidR="0082563C" w:rsidRPr="00814076">
        <w:rPr>
          <w:rFonts w:ascii="Book Antiqua" w:hAnsi="Book Antiqua"/>
          <w:color w:val="000000" w:themeColor="text1"/>
          <w:szCs w:val="24"/>
        </w:rPr>
        <w:t>” conversion</w:t>
      </w:r>
      <w:r w:rsidR="0082563C" w:rsidRPr="00814076">
        <w:rPr>
          <w:rFonts w:ascii="Book Antiqua" w:eastAsia="宋体" w:hAnsi="Book Antiqua"/>
          <w:color w:val="000000" w:themeColor="text1"/>
          <w:szCs w:val="24"/>
          <w:lang w:eastAsia="zh-CN"/>
        </w:rPr>
        <w:t>;</w:t>
      </w:r>
      <w:r w:rsidR="000560AA" w:rsidRPr="00814076">
        <w:rPr>
          <w:rFonts w:ascii="Book Antiqua" w:hAnsi="Book Antiqua"/>
          <w:color w:val="000000" w:themeColor="text1"/>
          <w:szCs w:val="24"/>
        </w:rPr>
        <w:t xml:space="preserve"> </w:t>
      </w:r>
      <w:r w:rsidR="0082563C" w:rsidRPr="00814076">
        <w:rPr>
          <w:rFonts w:ascii="Book Antiqua" w:eastAsia="宋体" w:hAnsi="Book Antiqua"/>
          <w:color w:val="000000" w:themeColor="text1"/>
          <w:szCs w:val="24"/>
          <w:lang w:eastAsia="zh-CN"/>
        </w:rPr>
        <w:t>(</w:t>
      </w:r>
      <w:r w:rsidR="000560AA" w:rsidRPr="00814076">
        <w:rPr>
          <w:rFonts w:ascii="Book Antiqua" w:hAnsi="Book Antiqua"/>
          <w:color w:val="000000" w:themeColor="text1"/>
          <w:szCs w:val="24"/>
        </w:rPr>
        <w:t xml:space="preserve">3) </w:t>
      </w:r>
      <w:r w:rsidR="00A53FD1" w:rsidRPr="00814076">
        <w:rPr>
          <w:rFonts w:ascii="Book Antiqua" w:hAnsi="Book Antiqua"/>
          <w:color w:val="000000" w:themeColor="text1"/>
          <w:szCs w:val="24"/>
        </w:rPr>
        <w:t>RGS5</w:t>
      </w:r>
      <w:r w:rsidR="00A75195" w:rsidRPr="00814076">
        <w:rPr>
          <w:rFonts w:ascii="Book Antiqua" w:hAnsi="Book Antiqua"/>
          <w:color w:val="000000" w:themeColor="text1"/>
          <w:szCs w:val="24"/>
        </w:rPr>
        <w:t xml:space="preserve"> </w:t>
      </w:r>
      <w:r w:rsidR="000560AA" w:rsidRPr="00814076">
        <w:rPr>
          <w:rFonts w:ascii="Book Antiqua" w:hAnsi="Book Antiqua"/>
          <w:color w:val="000000" w:themeColor="text1"/>
          <w:szCs w:val="24"/>
        </w:rPr>
        <w:t xml:space="preserve">is the responsible gene for </w:t>
      </w:r>
      <w:r w:rsidR="004B64FE" w:rsidRPr="00814076">
        <w:rPr>
          <w:rFonts w:ascii="Book Antiqua" w:hAnsi="Book Antiqua"/>
          <w:color w:val="000000" w:themeColor="text1"/>
          <w:szCs w:val="24"/>
        </w:rPr>
        <w:t xml:space="preserve">VEC </w:t>
      </w:r>
      <w:r w:rsidR="000560AA" w:rsidRPr="00814076">
        <w:rPr>
          <w:rFonts w:ascii="Book Antiqua" w:hAnsi="Book Antiqua"/>
          <w:color w:val="000000" w:themeColor="text1"/>
          <w:szCs w:val="24"/>
        </w:rPr>
        <w:t xml:space="preserve">phenotype </w:t>
      </w:r>
      <w:r w:rsidR="004B64FE" w:rsidRPr="00814076">
        <w:rPr>
          <w:rFonts w:ascii="Book Antiqua" w:hAnsi="Book Antiqua"/>
          <w:color w:val="000000" w:themeColor="text1"/>
          <w:szCs w:val="24"/>
        </w:rPr>
        <w:t>determination</w:t>
      </w:r>
      <w:r w:rsidR="00CA17EA" w:rsidRPr="00814076">
        <w:rPr>
          <w:rFonts w:ascii="Book Antiqua" w:hAnsi="Book Antiqua"/>
          <w:color w:val="000000" w:themeColor="text1"/>
          <w:szCs w:val="24"/>
        </w:rPr>
        <w:t>s</w:t>
      </w:r>
      <w:r w:rsidR="000560AA" w:rsidRPr="00814076">
        <w:rPr>
          <w:rFonts w:ascii="Book Antiqua" w:hAnsi="Book Antiqua"/>
          <w:color w:val="000000" w:themeColor="text1"/>
          <w:szCs w:val="24"/>
        </w:rPr>
        <w:t>. Thus, h</w:t>
      </w:r>
      <w:r w:rsidR="00A75195" w:rsidRPr="00814076">
        <w:rPr>
          <w:rFonts w:ascii="Book Antiqua" w:hAnsi="Book Antiqua"/>
          <w:color w:val="000000" w:themeColor="text1"/>
          <w:szCs w:val="24"/>
        </w:rPr>
        <w:t xml:space="preserve">uman VECs are categorized into </w:t>
      </w:r>
      <w:r w:rsidR="00A75195" w:rsidRPr="00814076">
        <w:rPr>
          <w:rFonts w:ascii="Book Antiqua" w:hAnsi="Book Antiqua"/>
          <w:i/>
          <w:color w:val="000000" w:themeColor="text1"/>
          <w:szCs w:val="24"/>
        </w:rPr>
        <w:t xml:space="preserve">pro-proliferative </w:t>
      </w:r>
      <w:r w:rsidR="00A75195" w:rsidRPr="00814076">
        <w:rPr>
          <w:rFonts w:ascii="Book Antiqua" w:hAnsi="Book Antiqua"/>
          <w:color w:val="000000" w:themeColor="text1"/>
          <w:szCs w:val="24"/>
        </w:rPr>
        <w:t>RGS5</w:t>
      </w:r>
      <w:r w:rsidR="00A75195" w:rsidRPr="00814076">
        <w:rPr>
          <w:rFonts w:ascii="Book Antiqua" w:hAnsi="Book Antiqua"/>
          <w:color w:val="000000" w:themeColor="text1"/>
          <w:szCs w:val="24"/>
          <w:vertAlign w:val="superscript"/>
        </w:rPr>
        <w:t>high</w:t>
      </w:r>
      <w:r w:rsidR="00266A05" w:rsidRPr="00814076">
        <w:rPr>
          <w:rFonts w:ascii="Book Antiqua" w:hAnsi="Book Antiqua"/>
          <w:color w:val="000000" w:themeColor="text1"/>
          <w:szCs w:val="24"/>
        </w:rPr>
        <w:t xml:space="preserve"> </w:t>
      </w:r>
      <w:r w:rsidR="00A75195" w:rsidRPr="00814076">
        <w:rPr>
          <w:rFonts w:ascii="Book Antiqua" w:hAnsi="Book Antiqua"/>
          <w:color w:val="000000" w:themeColor="text1"/>
          <w:szCs w:val="24"/>
        </w:rPr>
        <w:t>(type-I) and</w:t>
      </w:r>
      <w:r w:rsidR="00A75195" w:rsidRPr="00E322D1">
        <w:rPr>
          <w:rFonts w:ascii="Book Antiqua" w:hAnsi="Book Antiqua"/>
          <w:color w:val="000000" w:themeColor="text1"/>
          <w:szCs w:val="24"/>
        </w:rPr>
        <w:t xml:space="preserve"> anti-proliferative RGS5</w:t>
      </w:r>
      <w:r w:rsidR="00A75195" w:rsidRPr="00814076">
        <w:rPr>
          <w:rFonts w:ascii="Book Antiqua" w:hAnsi="Book Antiqua"/>
          <w:color w:val="000000" w:themeColor="text1"/>
          <w:szCs w:val="24"/>
          <w:vertAlign w:val="superscript"/>
        </w:rPr>
        <w:t>low</w:t>
      </w:r>
      <w:r w:rsidR="00A75195" w:rsidRPr="00814076">
        <w:rPr>
          <w:rFonts w:ascii="Book Antiqua" w:hAnsi="Book Antiqua"/>
          <w:color w:val="000000" w:themeColor="text1"/>
          <w:szCs w:val="24"/>
        </w:rPr>
        <w:t xml:space="preserve"> (type-II)</w:t>
      </w:r>
      <w:r w:rsidR="00266A05" w:rsidRPr="00814076">
        <w:rPr>
          <w:rFonts w:ascii="Book Antiqua" w:hAnsi="Book Antiqua"/>
          <w:color w:val="000000" w:themeColor="text1"/>
          <w:szCs w:val="24"/>
        </w:rPr>
        <w:t xml:space="preserve"> VECs</w:t>
      </w:r>
      <w:r w:rsidR="00A75195" w:rsidRPr="00814076">
        <w:rPr>
          <w:rFonts w:ascii="Book Antiqua" w:hAnsi="Book Antiqua"/>
          <w:i/>
          <w:color w:val="000000" w:themeColor="text1"/>
          <w:szCs w:val="24"/>
        </w:rPr>
        <w:t>.</w:t>
      </w:r>
    </w:p>
    <w:p w14:paraId="56EAE85C" w14:textId="49FC4AED" w:rsidR="00D24D51" w:rsidRPr="00814076" w:rsidRDefault="00D24D51" w:rsidP="00B1088D">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color w:val="000000" w:themeColor="text1"/>
          <w:szCs w:val="24"/>
        </w:rPr>
      </w:pPr>
    </w:p>
    <w:p w14:paraId="7ECABBA6" w14:textId="07200A95" w:rsidR="00F47224" w:rsidRPr="00814076" w:rsidRDefault="00F47224" w:rsidP="00F47224">
      <w:pPr>
        <w:spacing w:line="360" w:lineRule="auto"/>
        <w:rPr>
          <w:rFonts w:ascii="Book Antiqua" w:eastAsia="宋体" w:hAnsi="Book Antiqua"/>
          <w:b/>
          <w:color w:val="000000" w:themeColor="text1"/>
          <w:szCs w:val="24"/>
          <w:lang w:eastAsia="zh-CN"/>
        </w:rPr>
      </w:pPr>
      <w:proofErr w:type="spellStart"/>
      <w:r w:rsidRPr="00814076">
        <w:rPr>
          <w:rFonts w:ascii="Book Antiqua" w:hAnsi="Book Antiqua"/>
          <w:color w:val="000000" w:themeColor="text1"/>
          <w:szCs w:val="24"/>
        </w:rPr>
        <w:t>Nishio</w:t>
      </w:r>
      <w:proofErr w:type="spellEnd"/>
      <w:r w:rsidRPr="00814076">
        <w:rPr>
          <w:rFonts w:ascii="Book Antiqua" w:hAnsi="Book Antiqua"/>
          <w:color w:val="000000" w:themeColor="text1"/>
          <w:szCs w:val="24"/>
        </w:rPr>
        <w:t xml:space="preserve"> </w:t>
      </w:r>
      <w:r w:rsidRPr="00814076">
        <w:rPr>
          <w:rFonts w:ascii="Book Antiqua" w:eastAsia="宋体" w:hAnsi="Book Antiqua"/>
          <w:color w:val="000000" w:themeColor="text1"/>
          <w:szCs w:val="24"/>
          <w:lang w:eastAsia="zh-CN"/>
        </w:rPr>
        <w:t xml:space="preserve">M, </w:t>
      </w:r>
      <w:r w:rsidRPr="00814076">
        <w:rPr>
          <w:rFonts w:ascii="Book Antiqua" w:hAnsi="Book Antiqua"/>
          <w:color w:val="000000" w:themeColor="text1"/>
          <w:szCs w:val="24"/>
        </w:rPr>
        <w:t xml:space="preserve">Nakahara </w:t>
      </w:r>
      <w:r w:rsidRPr="00814076">
        <w:rPr>
          <w:rFonts w:ascii="Book Antiqua" w:eastAsia="宋体" w:hAnsi="Book Antiqua"/>
          <w:color w:val="000000" w:themeColor="text1"/>
          <w:szCs w:val="24"/>
          <w:lang w:eastAsia="zh-CN"/>
        </w:rPr>
        <w:t xml:space="preserve">M, </w:t>
      </w:r>
      <w:r w:rsidRPr="00814076">
        <w:rPr>
          <w:rFonts w:ascii="Book Antiqua" w:hAnsi="Book Antiqua"/>
          <w:color w:val="000000" w:themeColor="text1"/>
          <w:szCs w:val="24"/>
        </w:rPr>
        <w:t>Sato C</w:t>
      </w:r>
      <w:r w:rsidRPr="00814076">
        <w:rPr>
          <w:rFonts w:ascii="Book Antiqua" w:eastAsia="宋体" w:hAnsi="Book Antiqua"/>
          <w:color w:val="000000" w:themeColor="text1"/>
          <w:szCs w:val="24"/>
          <w:lang w:eastAsia="zh-CN"/>
        </w:rPr>
        <w:t xml:space="preserve">, </w:t>
      </w:r>
      <w:r w:rsidRPr="00814076">
        <w:rPr>
          <w:rFonts w:ascii="Book Antiqua" w:hAnsi="Book Antiqua"/>
          <w:color w:val="000000" w:themeColor="text1"/>
          <w:szCs w:val="24"/>
        </w:rPr>
        <w:t>Saeki K</w:t>
      </w:r>
      <w:r w:rsidRPr="00814076">
        <w:rPr>
          <w:rFonts w:ascii="Book Antiqua" w:eastAsia="宋体" w:hAnsi="Book Antiqua"/>
          <w:color w:val="000000" w:themeColor="text1"/>
          <w:szCs w:val="24"/>
          <w:lang w:eastAsia="zh-CN"/>
        </w:rPr>
        <w:t xml:space="preserve">, </w:t>
      </w:r>
      <w:proofErr w:type="spellStart"/>
      <w:r w:rsidRPr="00814076">
        <w:rPr>
          <w:rFonts w:ascii="Book Antiqua" w:hAnsi="Book Antiqua"/>
          <w:color w:val="000000" w:themeColor="text1"/>
          <w:szCs w:val="24"/>
        </w:rPr>
        <w:t>Akutsu</w:t>
      </w:r>
      <w:proofErr w:type="spellEnd"/>
      <w:r w:rsidRPr="00814076">
        <w:rPr>
          <w:rFonts w:ascii="Book Antiqua" w:hAnsi="Book Antiqua"/>
          <w:color w:val="000000" w:themeColor="text1"/>
          <w:szCs w:val="24"/>
        </w:rPr>
        <w:t xml:space="preserve"> H</w:t>
      </w:r>
      <w:r w:rsidRPr="00814076">
        <w:rPr>
          <w:rFonts w:ascii="Book Antiqua" w:eastAsia="宋体" w:hAnsi="Book Antiqua"/>
          <w:color w:val="000000" w:themeColor="text1"/>
          <w:szCs w:val="24"/>
          <w:lang w:eastAsia="zh-CN"/>
        </w:rPr>
        <w:t xml:space="preserve">, </w:t>
      </w:r>
      <w:proofErr w:type="spellStart"/>
      <w:r w:rsidRPr="00814076">
        <w:rPr>
          <w:rFonts w:ascii="Book Antiqua" w:hAnsi="Book Antiqua"/>
          <w:color w:val="000000" w:themeColor="text1"/>
          <w:szCs w:val="24"/>
        </w:rPr>
        <w:t>Umezawa</w:t>
      </w:r>
      <w:proofErr w:type="spellEnd"/>
      <w:r w:rsidRPr="00814076">
        <w:rPr>
          <w:rFonts w:ascii="Book Antiqua" w:hAnsi="Book Antiqua"/>
          <w:color w:val="000000" w:themeColor="text1"/>
          <w:szCs w:val="24"/>
        </w:rPr>
        <w:t xml:space="preserve"> A</w:t>
      </w:r>
      <w:r w:rsidRPr="00814076">
        <w:rPr>
          <w:rFonts w:ascii="Book Antiqua" w:eastAsia="宋体" w:hAnsi="Book Antiqua"/>
          <w:color w:val="000000" w:themeColor="text1"/>
          <w:szCs w:val="24"/>
          <w:lang w:eastAsia="zh-CN"/>
        </w:rPr>
        <w:t xml:space="preserve">, </w:t>
      </w:r>
      <w:r w:rsidRPr="00814076">
        <w:rPr>
          <w:rFonts w:ascii="Book Antiqua" w:hAnsi="Book Antiqua"/>
          <w:color w:val="000000" w:themeColor="text1"/>
          <w:szCs w:val="24"/>
        </w:rPr>
        <w:t>Tobe K</w:t>
      </w:r>
      <w:r w:rsidRPr="00814076">
        <w:rPr>
          <w:rFonts w:ascii="Book Antiqua" w:eastAsia="宋体" w:hAnsi="Book Antiqua"/>
          <w:color w:val="000000" w:themeColor="text1"/>
          <w:szCs w:val="24"/>
          <w:lang w:eastAsia="zh-CN"/>
        </w:rPr>
        <w:t xml:space="preserve">, </w:t>
      </w:r>
      <w:r w:rsidRPr="00814076">
        <w:rPr>
          <w:rFonts w:ascii="Book Antiqua" w:hAnsi="Book Antiqua"/>
          <w:color w:val="000000" w:themeColor="text1"/>
          <w:szCs w:val="24"/>
        </w:rPr>
        <w:t xml:space="preserve">Yasuda </w:t>
      </w:r>
      <w:r w:rsidRPr="00814076">
        <w:rPr>
          <w:rFonts w:ascii="Book Antiqua" w:eastAsia="宋体" w:hAnsi="Book Antiqua"/>
          <w:color w:val="000000" w:themeColor="text1"/>
          <w:szCs w:val="24"/>
          <w:lang w:eastAsia="zh-CN"/>
        </w:rPr>
        <w:t xml:space="preserve">K, </w:t>
      </w:r>
      <w:proofErr w:type="spellStart"/>
      <w:r w:rsidRPr="00814076">
        <w:rPr>
          <w:rFonts w:ascii="Book Antiqua" w:hAnsi="Book Antiqua"/>
          <w:color w:val="000000" w:themeColor="text1"/>
          <w:szCs w:val="24"/>
        </w:rPr>
        <w:t>Yuo</w:t>
      </w:r>
      <w:proofErr w:type="spellEnd"/>
      <w:r w:rsidRPr="00814076">
        <w:rPr>
          <w:rFonts w:ascii="Book Antiqua" w:hAnsi="Book Antiqua"/>
          <w:color w:val="000000" w:themeColor="text1"/>
          <w:szCs w:val="24"/>
        </w:rPr>
        <w:t xml:space="preserve"> A</w:t>
      </w:r>
      <w:r w:rsidRPr="00814076">
        <w:rPr>
          <w:rFonts w:ascii="Book Antiqua" w:eastAsia="宋体" w:hAnsi="Book Antiqua"/>
          <w:color w:val="000000" w:themeColor="text1"/>
          <w:szCs w:val="24"/>
          <w:lang w:eastAsia="zh-CN"/>
        </w:rPr>
        <w:t xml:space="preserve">, </w:t>
      </w:r>
      <w:r w:rsidRPr="00814076">
        <w:rPr>
          <w:rFonts w:ascii="Book Antiqua" w:hAnsi="Book Antiqua"/>
          <w:color w:val="000000" w:themeColor="text1"/>
          <w:szCs w:val="24"/>
        </w:rPr>
        <w:t>Saeki K</w:t>
      </w:r>
      <w:r w:rsidRPr="00814076">
        <w:rPr>
          <w:rFonts w:ascii="Book Antiqua" w:eastAsia="宋体" w:hAnsi="Book Antiqua"/>
          <w:color w:val="000000" w:themeColor="text1"/>
          <w:szCs w:val="24"/>
          <w:lang w:eastAsia="zh-CN"/>
        </w:rPr>
        <w:t>.</w:t>
      </w:r>
      <w:r w:rsidRPr="00814076">
        <w:rPr>
          <w:rFonts w:ascii="Book Antiqua" w:hAnsi="Book Antiqua"/>
          <w:b/>
          <w:color w:val="000000" w:themeColor="text1"/>
          <w:szCs w:val="24"/>
        </w:rPr>
        <w:t xml:space="preserve"> </w:t>
      </w:r>
      <w:r w:rsidRPr="00814076">
        <w:rPr>
          <w:rFonts w:ascii="Book Antiqua" w:hAnsi="Book Antiqua"/>
          <w:color w:val="000000" w:themeColor="text1"/>
          <w:szCs w:val="24"/>
        </w:rPr>
        <w:t xml:space="preserve">New categorization of human vascular endothelial cells by pro- </w:t>
      </w:r>
      <w:r w:rsidRPr="00814076">
        <w:rPr>
          <w:rFonts w:ascii="Book Antiqua" w:eastAsia="宋体" w:hAnsi="Book Antiqua"/>
          <w:i/>
          <w:color w:val="000000" w:themeColor="text1"/>
          <w:szCs w:val="24"/>
          <w:lang w:eastAsia="zh-CN"/>
        </w:rPr>
        <w:t>vs</w:t>
      </w:r>
      <w:r w:rsidRPr="00814076">
        <w:rPr>
          <w:rFonts w:ascii="Book Antiqua" w:hAnsi="Book Antiqua"/>
          <w:i/>
          <w:color w:val="000000" w:themeColor="text1"/>
          <w:szCs w:val="24"/>
        </w:rPr>
        <w:t xml:space="preserve"> </w:t>
      </w:r>
      <w:r w:rsidRPr="00814076">
        <w:rPr>
          <w:rFonts w:ascii="Book Antiqua" w:hAnsi="Book Antiqua"/>
          <w:color w:val="000000" w:themeColor="text1"/>
          <w:szCs w:val="24"/>
        </w:rPr>
        <w:t>anti-proliferative phenotypes</w:t>
      </w:r>
      <w:r w:rsidRPr="00814076">
        <w:rPr>
          <w:rFonts w:ascii="Book Antiqua" w:eastAsia="宋体" w:hAnsi="Book Antiqua"/>
          <w:color w:val="000000" w:themeColor="text1"/>
          <w:szCs w:val="24"/>
          <w:lang w:eastAsia="zh-CN"/>
        </w:rPr>
        <w:t>.</w:t>
      </w:r>
      <w:r w:rsidRPr="00814076">
        <w:rPr>
          <w:rFonts w:ascii="Book Antiqua" w:hAnsi="Book Antiqua"/>
          <w:i/>
          <w:iCs/>
          <w:color w:val="000000" w:themeColor="text1"/>
          <w:szCs w:val="24"/>
        </w:rPr>
        <w:t xml:space="preserve"> World J </w:t>
      </w:r>
      <w:proofErr w:type="spellStart"/>
      <w:r w:rsidRPr="00814076">
        <w:rPr>
          <w:rFonts w:ascii="Book Antiqua" w:hAnsi="Book Antiqua"/>
          <w:i/>
          <w:iCs/>
          <w:color w:val="000000" w:themeColor="text1"/>
          <w:szCs w:val="24"/>
        </w:rPr>
        <w:t>Transl</w:t>
      </w:r>
      <w:proofErr w:type="spellEnd"/>
      <w:r w:rsidRPr="00814076">
        <w:rPr>
          <w:rFonts w:ascii="Book Antiqua" w:hAnsi="Book Antiqua"/>
          <w:i/>
          <w:iCs/>
          <w:color w:val="000000" w:themeColor="text1"/>
          <w:szCs w:val="24"/>
        </w:rPr>
        <w:t xml:space="preserve"> Med</w:t>
      </w:r>
      <w:r w:rsidRPr="00814076">
        <w:rPr>
          <w:rFonts w:ascii="Book Antiqua" w:hAnsi="Book Antiqua"/>
          <w:iCs/>
          <w:color w:val="000000" w:themeColor="text1"/>
          <w:szCs w:val="24"/>
        </w:rPr>
        <w:t xml:space="preserve"> 2015; </w:t>
      </w:r>
      <w:proofErr w:type="gramStart"/>
      <w:r w:rsidRPr="00814076">
        <w:rPr>
          <w:rFonts w:ascii="Book Antiqua" w:hAnsi="Book Antiqua"/>
          <w:iCs/>
          <w:color w:val="000000" w:themeColor="text1"/>
          <w:szCs w:val="24"/>
        </w:rPr>
        <w:t>In</w:t>
      </w:r>
      <w:proofErr w:type="gramEnd"/>
      <w:r w:rsidRPr="00814076">
        <w:rPr>
          <w:rFonts w:ascii="Book Antiqua" w:hAnsi="Book Antiqua"/>
          <w:iCs/>
          <w:color w:val="000000" w:themeColor="text1"/>
          <w:szCs w:val="24"/>
        </w:rPr>
        <w:t xml:space="preserve"> press</w:t>
      </w:r>
    </w:p>
    <w:p w14:paraId="61CDE822" w14:textId="2490A07D" w:rsidR="00F47224" w:rsidRPr="00814076" w:rsidRDefault="00F47224" w:rsidP="00F47224">
      <w:pPr>
        <w:widowControl/>
        <w:spacing w:line="360" w:lineRule="auto"/>
        <w:rPr>
          <w:rFonts w:ascii="Book Antiqua" w:eastAsia="宋体" w:hAnsi="Book Antiqua"/>
          <w:color w:val="000000" w:themeColor="text1"/>
          <w:szCs w:val="24"/>
          <w:lang w:eastAsia="zh-CN"/>
        </w:rPr>
      </w:pPr>
    </w:p>
    <w:p w14:paraId="2C966BB9" w14:textId="5530B4F9" w:rsidR="00B4062F" w:rsidRPr="00814076" w:rsidRDefault="00B4062F" w:rsidP="00B1088D">
      <w:pPr>
        <w:widowControl/>
        <w:spacing w:line="360" w:lineRule="auto"/>
        <w:rPr>
          <w:rFonts w:ascii="Book Antiqua" w:hAnsi="Book Antiqua"/>
          <w:color w:val="000000" w:themeColor="text1"/>
          <w:szCs w:val="24"/>
        </w:rPr>
      </w:pPr>
    </w:p>
    <w:p w14:paraId="21AF5859" w14:textId="77777777" w:rsidR="00B4062F" w:rsidRPr="00814076" w:rsidRDefault="00B4062F" w:rsidP="00B1088D">
      <w:pPr>
        <w:widowControl/>
        <w:spacing w:line="360" w:lineRule="auto"/>
        <w:rPr>
          <w:rFonts w:ascii="Book Antiqua" w:hAnsi="Book Antiqua"/>
          <w:b/>
          <w:color w:val="000000" w:themeColor="text1"/>
          <w:szCs w:val="24"/>
        </w:rPr>
      </w:pPr>
    </w:p>
    <w:p w14:paraId="6C02EE74" w14:textId="77777777" w:rsidR="001A64E3" w:rsidRPr="00814076" w:rsidRDefault="001A64E3" w:rsidP="00B1088D">
      <w:pPr>
        <w:widowControl/>
        <w:spacing w:line="360" w:lineRule="auto"/>
        <w:rPr>
          <w:rFonts w:ascii="Book Antiqua" w:hAnsi="Book Antiqua"/>
          <w:b/>
          <w:color w:val="000000" w:themeColor="text1"/>
          <w:szCs w:val="24"/>
        </w:rPr>
      </w:pPr>
      <w:r w:rsidRPr="00814076">
        <w:rPr>
          <w:rFonts w:ascii="Book Antiqua" w:hAnsi="Book Antiqua"/>
          <w:b/>
          <w:color w:val="000000" w:themeColor="text1"/>
          <w:szCs w:val="24"/>
        </w:rPr>
        <w:br w:type="page"/>
      </w:r>
    </w:p>
    <w:p w14:paraId="1D40B4D1" w14:textId="2D9298F6" w:rsidR="00696B64" w:rsidRPr="00814076" w:rsidRDefault="009831EB"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rPr>
          <w:rFonts w:ascii="Book Antiqua" w:hAnsi="Book Antiqua"/>
          <w:b/>
          <w:color w:val="000000" w:themeColor="text1"/>
          <w:szCs w:val="24"/>
        </w:rPr>
      </w:pPr>
      <w:r w:rsidRPr="00814076">
        <w:rPr>
          <w:rFonts w:ascii="Book Antiqua" w:hAnsi="Book Antiqua"/>
          <w:b/>
          <w:color w:val="000000" w:themeColor="text1"/>
          <w:szCs w:val="24"/>
        </w:rPr>
        <w:lastRenderedPageBreak/>
        <w:t>INTRODUCTION</w:t>
      </w:r>
    </w:p>
    <w:p w14:paraId="09C87E54" w14:textId="517D4B74" w:rsidR="00E314E5" w:rsidRPr="00814076" w:rsidRDefault="0081258B" w:rsidP="005C0F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rPr>
          <w:rFonts w:ascii="Book Antiqua" w:hAnsi="Book Antiqua"/>
          <w:color w:val="000000" w:themeColor="text1"/>
          <w:szCs w:val="24"/>
        </w:rPr>
      </w:pPr>
      <w:r w:rsidRPr="00814076">
        <w:rPr>
          <w:rFonts w:ascii="Book Antiqua" w:hAnsi="Book Antiqua"/>
          <w:color w:val="000000" w:themeColor="text1"/>
          <w:szCs w:val="24"/>
        </w:rPr>
        <w:t xml:space="preserve">Ischemic diseases are caused by </w:t>
      </w:r>
      <w:r w:rsidR="002B5A04" w:rsidRPr="00814076">
        <w:rPr>
          <w:rFonts w:ascii="Book Antiqua" w:hAnsi="Book Antiqua"/>
          <w:color w:val="000000" w:themeColor="text1"/>
          <w:szCs w:val="24"/>
        </w:rPr>
        <w:t>stenosis of the artery (</w:t>
      </w:r>
      <w:r w:rsidR="002B5A04" w:rsidRPr="00814076">
        <w:rPr>
          <w:rFonts w:ascii="Book Antiqua" w:hAnsi="Book Antiqua"/>
          <w:i/>
          <w:color w:val="000000" w:themeColor="text1"/>
          <w:szCs w:val="24"/>
        </w:rPr>
        <w:t>i.e.</w:t>
      </w:r>
      <w:r w:rsidR="00DA6CA4" w:rsidRPr="00814076">
        <w:rPr>
          <w:rFonts w:ascii="Book Antiqua" w:eastAsia="宋体" w:hAnsi="Book Antiqua"/>
          <w:color w:val="000000" w:themeColor="text1"/>
          <w:szCs w:val="24"/>
          <w:lang w:eastAsia="zh-CN"/>
        </w:rPr>
        <w:t>,</w:t>
      </w:r>
      <w:r w:rsidR="002B5A04" w:rsidRPr="00814076">
        <w:rPr>
          <w:rFonts w:ascii="Book Antiqua" w:hAnsi="Book Antiqua"/>
          <w:color w:val="000000" w:themeColor="text1"/>
          <w:szCs w:val="24"/>
        </w:rPr>
        <w:t xml:space="preserve"> </w:t>
      </w:r>
      <w:proofErr w:type="spellStart"/>
      <w:r w:rsidRPr="00814076">
        <w:rPr>
          <w:rFonts w:ascii="Book Antiqua" w:hAnsi="Book Antiqua"/>
          <w:color w:val="000000" w:themeColor="text1"/>
          <w:szCs w:val="24"/>
        </w:rPr>
        <w:t>arteriostenosis</w:t>
      </w:r>
      <w:proofErr w:type="spellEnd"/>
      <w:r w:rsidR="002B5A04" w:rsidRPr="00814076">
        <w:rPr>
          <w:rFonts w:ascii="Book Antiqua" w:hAnsi="Book Antiqua"/>
          <w:color w:val="000000" w:themeColor="text1"/>
          <w:szCs w:val="24"/>
        </w:rPr>
        <w:t>)</w:t>
      </w:r>
      <w:r w:rsidRPr="00814076">
        <w:rPr>
          <w:rFonts w:ascii="Book Antiqua" w:hAnsi="Book Antiqua"/>
          <w:color w:val="000000" w:themeColor="text1"/>
          <w:szCs w:val="24"/>
        </w:rPr>
        <w:t xml:space="preserve">. Although </w:t>
      </w:r>
      <w:r w:rsidR="00634706" w:rsidRPr="00814076">
        <w:rPr>
          <w:rFonts w:ascii="Book Antiqua" w:hAnsi="Book Antiqua"/>
          <w:color w:val="000000" w:themeColor="text1"/>
          <w:szCs w:val="24"/>
        </w:rPr>
        <w:t xml:space="preserve">cholesterol medications </w:t>
      </w:r>
      <w:r w:rsidRPr="00814076">
        <w:rPr>
          <w:rFonts w:ascii="Book Antiqua" w:hAnsi="Book Antiqua"/>
          <w:color w:val="000000" w:themeColor="text1"/>
          <w:szCs w:val="24"/>
        </w:rPr>
        <w:t xml:space="preserve">have produced remarkable results by reducing the rate of atherosclerosis, there still remain </w:t>
      </w:r>
      <w:r w:rsidR="0097752B" w:rsidRPr="00814076">
        <w:rPr>
          <w:rFonts w:ascii="Book Antiqua" w:hAnsi="Book Antiqua"/>
          <w:color w:val="000000" w:themeColor="text1"/>
          <w:szCs w:val="24"/>
        </w:rPr>
        <w:t xml:space="preserve">problems including </w:t>
      </w:r>
      <w:r w:rsidR="00634706" w:rsidRPr="00814076">
        <w:rPr>
          <w:rFonts w:ascii="Book Antiqua" w:hAnsi="Book Antiqua"/>
          <w:color w:val="000000" w:themeColor="text1"/>
          <w:szCs w:val="24"/>
        </w:rPr>
        <w:t>medication</w:t>
      </w:r>
      <w:r w:rsidRPr="00814076">
        <w:rPr>
          <w:rFonts w:ascii="Book Antiqua" w:hAnsi="Book Antiqua"/>
          <w:color w:val="000000" w:themeColor="text1"/>
          <w:szCs w:val="24"/>
        </w:rPr>
        <w:t xml:space="preserve">-resistant </w:t>
      </w:r>
      <w:r w:rsidR="004E64E2" w:rsidRPr="00814076">
        <w:rPr>
          <w:rFonts w:ascii="Book Antiqua" w:hAnsi="Book Antiqua"/>
          <w:color w:val="000000" w:themeColor="text1"/>
          <w:szCs w:val="24"/>
        </w:rPr>
        <w:t xml:space="preserve">patients </w:t>
      </w:r>
      <w:r w:rsidR="00752A8F" w:rsidRPr="00814076">
        <w:rPr>
          <w:rFonts w:ascii="Book Antiqua" w:hAnsi="Book Antiqua"/>
          <w:color w:val="000000" w:themeColor="text1"/>
          <w:szCs w:val="24"/>
        </w:rPr>
        <w:t xml:space="preserve">and </w:t>
      </w:r>
      <w:r w:rsidR="004E64E2" w:rsidRPr="00814076">
        <w:rPr>
          <w:rFonts w:ascii="Book Antiqua" w:hAnsi="Book Antiqua"/>
          <w:color w:val="000000" w:themeColor="text1"/>
          <w:szCs w:val="24"/>
        </w:rPr>
        <w:t>cases</w:t>
      </w:r>
      <w:r w:rsidR="00752A8F" w:rsidRPr="00814076">
        <w:rPr>
          <w:rFonts w:ascii="Book Antiqua" w:hAnsi="Book Antiqua"/>
          <w:color w:val="000000" w:themeColor="text1"/>
          <w:szCs w:val="24"/>
        </w:rPr>
        <w:t xml:space="preserve"> with </w:t>
      </w:r>
      <w:r w:rsidRPr="00814076">
        <w:rPr>
          <w:rFonts w:ascii="Book Antiqua" w:hAnsi="Book Antiqua"/>
          <w:color w:val="000000" w:themeColor="text1"/>
          <w:szCs w:val="24"/>
        </w:rPr>
        <w:t>restenosis after stent therapies.</w:t>
      </w:r>
      <w:r w:rsidR="00634706" w:rsidRPr="00814076">
        <w:rPr>
          <w:rFonts w:ascii="Book Antiqua" w:hAnsi="Book Antiqua"/>
          <w:color w:val="000000" w:themeColor="text1"/>
          <w:szCs w:val="24"/>
        </w:rPr>
        <w:t xml:space="preserve"> </w:t>
      </w:r>
      <w:r w:rsidR="00361460" w:rsidRPr="00814076">
        <w:rPr>
          <w:rFonts w:ascii="Book Antiqua" w:hAnsi="Book Antiqua"/>
          <w:color w:val="000000" w:themeColor="text1"/>
          <w:szCs w:val="24"/>
        </w:rPr>
        <w:t xml:space="preserve">It is </w:t>
      </w:r>
      <w:r w:rsidR="00AD74E9" w:rsidRPr="00814076">
        <w:rPr>
          <w:rFonts w:ascii="Book Antiqua" w:hAnsi="Book Antiqua"/>
          <w:color w:val="000000" w:themeColor="text1"/>
          <w:szCs w:val="24"/>
        </w:rPr>
        <w:t xml:space="preserve">well </w:t>
      </w:r>
      <w:r w:rsidR="00361460" w:rsidRPr="00814076">
        <w:rPr>
          <w:rFonts w:ascii="Book Antiqua" w:hAnsi="Book Antiqua"/>
          <w:color w:val="000000" w:themeColor="text1"/>
          <w:szCs w:val="24"/>
        </w:rPr>
        <w:t xml:space="preserve">known that the pathological basis of </w:t>
      </w:r>
      <w:proofErr w:type="spellStart"/>
      <w:r w:rsidR="00361460" w:rsidRPr="00814076">
        <w:rPr>
          <w:rFonts w:ascii="Book Antiqua" w:hAnsi="Book Antiqua"/>
          <w:color w:val="000000" w:themeColor="text1"/>
          <w:szCs w:val="24"/>
        </w:rPr>
        <w:t>arteriostenosis</w:t>
      </w:r>
      <w:proofErr w:type="spellEnd"/>
      <w:r w:rsidR="00361460" w:rsidRPr="00814076">
        <w:rPr>
          <w:rFonts w:ascii="Book Antiqua" w:hAnsi="Book Antiqua"/>
          <w:color w:val="000000" w:themeColor="text1"/>
          <w:szCs w:val="24"/>
        </w:rPr>
        <w:t xml:space="preserve"> is the </w:t>
      </w:r>
      <w:proofErr w:type="spellStart"/>
      <w:r w:rsidR="00361460" w:rsidRPr="00814076">
        <w:rPr>
          <w:rFonts w:ascii="Book Antiqua" w:hAnsi="Book Antiqua"/>
          <w:color w:val="000000" w:themeColor="text1"/>
          <w:szCs w:val="24"/>
        </w:rPr>
        <w:t>hyperproliferation</w:t>
      </w:r>
      <w:proofErr w:type="spellEnd"/>
      <w:r w:rsidR="00361460" w:rsidRPr="00814076">
        <w:rPr>
          <w:rFonts w:ascii="Book Antiqua" w:hAnsi="Book Antiqua"/>
          <w:color w:val="000000" w:themeColor="text1"/>
          <w:szCs w:val="24"/>
        </w:rPr>
        <w:t xml:space="preserve"> of vascular smooth muscle cell (VSMC). However, roles for vascular endothelial cells (VEC) in the development of </w:t>
      </w:r>
      <w:proofErr w:type="spellStart"/>
      <w:r w:rsidR="00361460" w:rsidRPr="00814076">
        <w:rPr>
          <w:rFonts w:ascii="Book Antiqua" w:hAnsi="Book Antiqua"/>
          <w:color w:val="000000" w:themeColor="text1"/>
          <w:szCs w:val="24"/>
        </w:rPr>
        <w:t>arteriostenosis</w:t>
      </w:r>
      <w:proofErr w:type="spellEnd"/>
      <w:r w:rsidR="00361460" w:rsidRPr="00814076">
        <w:rPr>
          <w:rFonts w:ascii="Book Antiqua" w:hAnsi="Book Antiqua"/>
          <w:color w:val="000000" w:themeColor="text1"/>
          <w:szCs w:val="24"/>
        </w:rPr>
        <w:t xml:space="preserve"> remain elusive</w:t>
      </w:r>
      <w:r w:rsidR="00E314E5" w:rsidRPr="00814076">
        <w:rPr>
          <w:rFonts w:ascii="Book Antiqua" w:hAnsi="Book Antiqua"/>
          <w:color w:val="000000" w:themeColor="text1"/>
          <w:szCs w:val="24"/>
        </w:rPr>
        <w:t xml:space="preserve">. Controversial ideas have been raised regarding the effects of VECs on </w:t>
      </w:r>
      <w:r w:rsidR="002A0655" w:rsidRPr="00814076">
        <w:rPr>
          <w:rFonts w:ascii="Book Antiqua" w:hAnsi="Book Antiqua"/>
          <w:color w:val="000000" w:themeColor="text1"/>
          <w:szCs w:val="24"/>
        </w:rPr>
        <w:t xml:space="preserve">the </w:t>
      </w:r>
      <w:r w:rsidR="00E314E5" w:rsidRPr="00814076">
        <w:rPr>
          <w:rFonts w:ascii="Book Antiqua" w:hAnsi="Book Antiqua"/>
          <w:color w:val="000000" w:themeColor="text1"/>
          <w:szCs w:val="24"/>
        </w:rPr>
        <w:t>proliferation</w:t>
      </w:r>
      <w:r w:rsidR="002A0655" w:rsidRPr="00814076">
        <w:rPr>
          <w:rFonts w:ascii="Book Antiqua" w:hAnsi="Book Antiqua"/>
          <w:color w:val="000000" w:themeColor="text1"/>
          <w:szCs w:val="24"/>
        </w:rPr>
        <w:t xml:space="preserve"> of VSMC</w:t>
      </w:r>
      <w:r w:rsidR="00E314E5" w:rsidRPr="00814076">
        <w:rPr>
          <w:rFonts w:ascii="Book Antiqua" w:hAnsi="Book Antiqua"/>
          <w:color w:val="000000" w:themeColor="text1"/>
          <w:szCs w:val="24"/>
        </w:rPr>
        <w:t xml:space="preserve">. From a clinical standpoint, it has been suggested that VECs prevent the proliferation of VSMC because VSMC proliferation is </w:t>
      </w:r>
      <w:r w:rsidR="002849D3" w:rsidRPr="00814076">
        <w:rPr>
          <w:rFonts w:ascii="Book Antiqua" w:hAnsi="Book Antiqua"/>
          <w:color w:val="000000" w:themeColor="text1"/>
          <w:szCs w:val="24"/>
        </w:rPr>
        <w:t xml:space="preserve">usually </w:t>
      </w:r>
      <w:r w:rsidR="00E314E5" w:rsidRPr="00814076">
        <w:rPr>
          <w:rFonts w:ascii="Book Antiqua" w:hAnsi="Book Antiqua"/>
          <w:color w:val="000000" w:themeColor="text1"/>
          <w:szCs w:val="24"/>
        </w:rPr>
        <w:t>observed</w:t>
      </w:r>
      <w:r w:rsidR="00E314E5" w:rsidRPr="00814076">
        <w:rPr>
          <w:rFonts w:ascii="Book Antiqua" w:hAnsi="Book Antiqua" w:cs="Lucida Grande"/>
          <w:color w:val="000000" w:themeColor="text1"/>
          <w:kern w:val="0"/>
          <w:szCs w:val="24"/>
        </w:rPr>
        <w:t xml:space="preserve"> under circumstances where</w:t>
      </w:r>
      <w:r w:rsidR="00E314E5" w:rsidRPr="00814076">
        <w:rPr>
          <w:rFonts w:ascii="Book Antiqua" w:hAnsi="Book Antiqua"/>
          <w:color w:val="000000" w:themeColor="text1"/>
          <w:szCs w:val="24"/>
        </w:rPr>
        <w:t xml:space="preserve"> VECs are lost or dysfunctional. </w:t>
      </w:r>
      <w:r w:rsidR="00E42C9F" w:rsidRPr="00814076">
        <w:rPr>
          <w:rFonts w:ascii="Book Antiqua" w:hAnsi="Book Antiqua"/>
          <w:color w:val="000000" w:themeColor="text1"/>
          <w:szCs w:val="24"/>
        </w:rPr>
        <w:t xml:space="preserve">In accordance with this </w:t>
      </w:r>
      <w:r w:rsidR="00982D86" w:rsidRPr="00814076">
        <w:rPr>
          <w:rFonts w:ascii="Book Antiqua" w:hAnsi="Book Antiqua"/>
          <w:color w:val="000000" w:themeColor="text1"/>
          <w:szCs w:val="24"/>
        </w:rPr>
        <w:t>idea,</w:t>
      </w:r>
      <w:r w:rsidR="00E42C9F" w:rsidRPr="00814076">
        <w:rPr>
          <w:rFonts w:ascii="Book Antiqua" w:hAnsi="Book Antiqua"/>
          <w:color w:val="000000" w:themeColor="text1"/>
          <w:szCs w:val="24"/>
        </w:rPr>
        <w:t xml:space="preserve"> </w:t>
      </w:r>
      <w:r w:rsidR="00E314E5" w:rsidRPr="00814076">
        <w:rPr>
          <w:rFonts w:ascii="Book Antiqua" w:hAnsi="Book Antiqua"/>
          <w:color w:val="000000" w:themeColor="text1"/>
          <w:szCs w:val="24"/>
        </w:rPr>
        <w:t xml:space="preserve">VECs of hypertensive rats, but not those of normal counterparts, reportedly promote VSMC </w:t>
      </w:r>
      <w:proofErr w:type="gramStart"/>
      <w:r w:rsidR="00E314E5" w:rsidRPr="00814076">
        <w:rPr>
          <w:rFonts w:ascii="Book Antiqua" w:hAnsi="Book Antiqua"/>
          <w:color w:val="000000" w:themeColor="text1"/>
          <w:szCs w:val="24"/>
        </w:rPr>
        <w:t>proliferation</w:t>
      </w:r>
      <w:r w:rsidR="005A7FED" w:rsidRPr="00814076">
        <w:rPr>
          <w:rFonts w:ascii="Book Antiqua" w:hAnsi="Book Antiqua"/>
          <w:color w:val="000000" w:themeColor="text1"/>
          <w:szCs w:val="24"/>
          <w:vertAlign w:val="superscript"/>
        </w:rPr>
        <w:t>[</w:t>
      </w:r>
      <w:proofErr w:type="gramEnd"/>
      <w:r w:rsidR="00E314E5" w:rsidRPr="00814076">
        <w:rPr>
          <w:rFonts w:ascii="Book Antiqua" w:hAnsi="Book Antiqua"/>
          <w:color w:val="000000" w:themeColor="text1"/>
          <w:szCs w:val="24"/>
          <w:vertAlign w:val="superscript"/>
        </w:rPr>
        <w:t>1</w:t>
      </w:r>
      <w:r w:rsidR="005A7FED" w:rsidRPr="00814076">
        <w:rPr>
          <w:rFonts w:ascii="Book Antiqua" w:hAnsi="Book Antiqua"/>
          <w:color w:val="000000" w:themeColor="text1"/>
          <w:szCs w:val="24"/>
          <w:vertAlign w:val="superscript"/>
        </w:rPr>
        <w:t>]</w:t>
      </w:r>
      <w:r w:rsidR="00E314E5" w:rsidRPr="00814076">
        <w:rPr>
          <w:rFonts w:ascii="Book Antiqua" w:hAnsi="Book Antiqua"/>
          <w:color w:val="000000" w:themeColor="text1"/>
          <w:szCs w:val="24"/>
        </w:rPr>
        <w:t xml:space="preserve">. On the other hand, </w:t>
      </w:r>
      <w:r w:rsidR="00E314E5" w:rsidRPr="00814076">
        <w:rPr>
          <w:rFonts w:ascii="Book Antiqua" w:hAnsi="Book Antiqua"/>
          <w:i/>
          <w:color w:val="000000" w:themeColor="text1"/>
          <w:szCs w:val="24"/>
        </w:rPr>
        <w:t>in vitro</w:t>
      </w:r>
      <w:r w:rsidR="00E314E5" w:rsidRPr="00814076">
        <w:rPr>
          <w:rFonts w:ascii="Book Antiqua" w:hAnsi="Book Antiqua"/>
          <w:color w:val="000000" w:themeColor="text1"/>
          <w:szCs w:val="24"/>
        </w:rPr>
        <w:t xml:space="preserve"> co-culture experiments using fetal human umbilical vein endothelial cells (HUVEC) and bovine aortic smooth muscle cells showe</w:t>
      </w:r>
      <w:r w:rsidR="00A353B2" w:rsidRPr="00814076">
        <w:rPr>
          <w:rFonts w:ascii="Book Antiqua" w:hAnsi="Book Antiqua"/>
          <w:color w:val="000000" w:themeColor="text1"/>
          <w:szCs w:val="24"/>
        </w:rPr>
        <w:t>d that VECs enhanced VSMC</w:t>
      </w:r>
      <w:r w:rsidR="00E314E5" w:rsidRPr="00814076">
        <w:rPr>
          <w:rFonts w:ascii="Book Antiqua" w:hAnsi="Book Antiqua"/>
          <w:color w:val="000000" w:themeColor="text1"/>
          <w:szCs w:val="24"/>
        </w:rPr>
        <w:t xml:space="preserve"> </w:t>
      </w:r>
      <w:proofErr w:type="gramStart"/>
      <w:r w:rsidR="00E314E5" w:rsidRPr="00814076">
        <w:rPr>
          <w:rFonts w:ascii="Book Antiqua" w:hAnsi="Book Antiqua"/>
          <w:color w:val="000000" w:themeColor="text1"/>
          <w:szCs w:val="24"/>
        </w:rPr>
        <w:t>proliferation</w:t>
      </w:r>
      <w:r w:rsidR="002F7D1C" w:rsidRPr="00814076">
        <w:rPr>
          <w:rFonts w:ascii="Book Antiqua" w:hAnsi="Book Antiqua"/>
          <w:color w:val="000000" w:themeColor="text1"/>
          <w:szCs w:val="24"/>
          <w:vertAlign w:val="superscript"/>
        </w:rPr>
        <w:t>[</w:t>
      </w:r>
      <w:proofErr w:type="gramEnd"/>
      <w:r w:rsidR="00E314E5" w:rsidRPr="00814076">
        <w:rPr>
          <w:rFonts w:ascii="Book Antiqua" w:hAnsi="Book Antiqua"/>
          <w:color w:val="000000" w:themeColor="text1"/>
          <w:szCs w:val="24"/>
          <w:vertAlign w:val="superscript"/>
        </w:rPr>
        <w:t>2</w:t>
      </w:r>
      <w:r w:rsidR="002F7D1C" w:rsidRPr="00814076">
        <w:rPr>
          <w:rFonts w:ascii="Book Antiqua" w:hAnsi="Book Antiqua"/>
          <w:color w:val="000000" w:themeColor="text1"/>
          <w:szCs w:val="24"/>
          <w:vertAlign w:val="superscript"/>
        </w:rPr>
        <w:t>]</w:t>
      </w:r>
      <w:r w:rsidR="00E314E5" w:rsidRPr="00814076">
        <w:rPr>
          <w:rFonts w:ascii="Book Antiqua" w:hAnsi="Book Antiqua"/>
          <w:color w:val="000000" w:themeColor="text1"/>
          <w:szCs w:val="24"/>
        </w:rPr>
        <w:t xml:space="preserve">. </w:t>
      </w:r>
      <w:r w:rsidR="00E1373D" w:rsidRPr="00814076">
        <w:rPr>
          <w:rFonts w:ascii="Book Antiqua" w:hAnsi="Book Antiqua"/>
          <w:color w:val="000000" w:themeColor="text1"/>
          <w:szCs w:val="24"/>
        </w:rPr>
        <w:t>Nevertheless</w:t>
      </w:r>
      <w:r w:rsidR="00E314E5" w:rsidRPr="00814076">
        <w:rPr>
          <w:rFonts w:ascii="Book Antiqua" w:hAnsi="Book Antiqua"/>
          <w:color w:val="000000" w:themeColor="text1"/>
          <w:szCs w:val="24"/>
        </w:rPr>
        <w:t xml:space="preserve">, this </w:t>
      </w:r>
      <w:r w:rsidR="00E35DCB" w:rsidRPr="00814076">
        <w:rPr>
          <w:rFonts w:ascii="Book Antiqua" w:hAnsi="Book Antiqua"/>
          <w:color w:val="000000" w:themeColor="text1"/>
          <w:szCs w:val="24"/>
        </w:rPr>
        <w:t>fin</w:t>
      </w:r>
      <w:r w:rsidR="00A7676B" w:rsidRPr="00814076">
        <w:rPr>
          <w:rFonts w:ascii="Book Antiqua" w:hAnsi="Book Antiqua"/>
          <w:color w:val="000000" w:themeColor="text1"/>
          <w:szCs w:val="24"/>
        </w:rPr>
        <w:t>d</w:t>
      </w:r>
      <w:r w:rsidR="00E35DCB" w:rsidRPr="00814076">
        <w:rPr>
          <w:rFonts w:ascii="Book Antiqua" w:hAnsi="Book Antiqua"/>
          <w:color w:val="000000" w:themeColor="text1"/>
          <w:szCs w:val="24"/>
        </w:rPr>
        <w:t xml:space="preserve">ing </w:t>
      </w:r>
      <w:r w:rsidR="00E314E5" w:rsidRPr="00814076">
        <w:rPr>
          <w:rFonts w:ascii="Book Antiqua" w:hAnsi="Book Antiqua"/>
          <w:color w:val="000000" w:themeColor="text1"/>
          <w:szCs w:val="24"/>
        </w:rPr>
        <w:t>requires</w:t>
      </w:r>
      <w:r w:rsidR="00DB609E" w:rsidRPr="00814076">
        <w:rPr>
          <w:rFonts w:ascii="Book Antiqua" w:hAnsi="Book Antiqua"/>
          <w:color w:val="000000" w:themeColor="text1"/>
          <w:szCs w:val="24"/>
        </w:rPr>
        <w:t xml:space="preserve"> detailed</w:t>
      </w:r>
      <w:r w:rsidR="004A2354" w:rsidRPr="00814076">
        <w:rPr>
          <w:rFonts w:ascii="Book Antiqua" w:hAnsi="Book Antiqua"/>
          <w:color w:val="000000" w:themeColor="text1"/>
          <w:szCs w:val="24"/>
        </w:rPr>
        <w:t xml:space="preserve"> </w:t>
      </w:r>
      <w:r w:rsidR="00834A80" w:rsidRPr="00814076">
        <w:rPr>
          <w:rFonts w:ascii="Book Antiqua" w:hAnsi="Book Antiqua"/>
          <w:color w:val="000000" w:themeColor="text1"/>
          <w:szCs w:val="24"/>
        </w:rPr>
        <w:t>v</w:t>
      </w:r>
      <w:r w:rsidR="00DE3128" w:rsidRPr="00814076">
        <w:rPr>
          <w:rFonts w:ascii="Book Antiqua" w:hAnsi="Book Antiqua"/>
          <w:color w:val="000000" w:themeColor="text1"/>
          <w:szCs w:val="24"/>
        </w:rPr>
        <w:t>alidation</w:t>
      </w:r>
      <w:r w:rsidR="00E314E5" w:rsidRPr="00814076">
        <w:rPr>
          <w:rFonts w:ascii="Book Antiqua" w:hAnsi="Book Antiqua"/>
          <w:color w:val="000000" w:themeColor="text1"/>
          <w:szCs w:val="24"/>
        </w:rPr>
        <w:t xml:space="preserve">. First, </w:t>
      </w:r>
      <w:r w:rsidR="00F04443" w:rsidRPr="00814076">
        <w:rPr>
          <w:rFonts w:ascii="Book Antiqua" w:hAnsi="Book Antiqua"/>
          <w:color w:val="000000" w:themeColor="text1"/>
          <w:szCs w:val="24"/>
        </w:rPr>
        <w:t>it</w:t>
      </w:r>
      <w:r w:rsidR="00E314E5" w:rsidRPr="00814076">
        <w:rPr>
          <w:rFonts w:ascii="Book Antiqua" w:hAnsi="Book Antiqua"/>
          <w:color w:val="000000" w:themeColor="text1"/>
          <w:szCs w:val="24"/>
        </w:rPr>
        <w:t xml:space="preserve"> must be re-validated by co-culture experiments using the cells of the identical species (</w:t>
      </w:r>
      <w:r w:rsidR="00E314E5" w:rsidRPr="00814076">
        <w:rPr>
          <w:rFonts w:ascii="Book Antiqua" w:hAnsi="Book Antiqua"/>
          <w:i/>
          <w:color w:val="000000" w:themeColor="text1"/>
          <w:szCs w:val="24"/>
        </w:rPr>
        <w:t>e.g.</w:t>
      </w:r>
      <w:r w:rsidR="00C04E98" w:rsidRPr="00814076">
        <w:rPr>
          <w:rFonts w:ascii="Book Antiqua" w:eastAsia="宋体" w:hAnsi="Book Antiqua"/>
          <w:color w:val="000000" w:themeColor="text1"/>
          <w:szCs w:val="24"/>
          <w:lang w:eastAsia="zh-CN"/>
        </w:rPr>
        <w:t>,</w:t>
      </w:r>
      <w:r w:rsidR="00E314E5" w:rsidRPr="00814076">
        <w:rPr>
          <w:rFonts w:ascii="Book Antiqua" w:hAnsi="Book Antiqua"/>
          <w:color w:val="000000" w:themeColor="text1"/>
          <w:szCs w:val="24"/>
        </w:rPr>
        <w:t xml:space="preserve"> human VSMCs and human VECs). Secondly, it must be re-checked by co-culture experiments using </w:t>
      </w:r>
      <w:r w:rsidR="00E314E5" w:rsidRPr="002E2BC7">
        <w:rPr>
          <w:rFonts w:ascii="Book Antiqua" w:hAnsi="Book Antiqua"/>
          <w:color w:val="000000" w:themeColor="text1"/>
          <w:szCs w:val="24"/>
        </w:rPr>
        <w:t>adult</w:t>
      </w:r>
      <w:r w:rsidR="00E314E5" w:rsidRPr="00814076">
        <w:rPr>
          <w:rFonts w:ascii="Book Antiqua" w:hAnsi="Book Antiqua"/>
          <w:color w:val="000000" w:themeColor="text1"/>
          <w:szCs w:val="24"/>
        </w:rPr>
        <w:t xml:space="preserve"> samples because dynamic </w:t>
      </w:r>
      <w:proofErr w:type="spellStart"/>
      <w:r w:rsidR="00E314E5" w:rsidRPr="00814076">
        <w:rPr>
          <w:rFonts w:ascii="Book Antiqua" w:hAnsi="Book Antiqua"/>
          <w:color w:val="000000" w:themeColor="text1"/>
          <w:szCs w:val="24"/>
        </w:rPr>
        <w:t>vasculogenesis</w:t>
      </w:r>
      <w:proofErr w:type="spellEnd"/>
      <w:r w:rsidR="00E314E5" w:rsidRPr="00814076">
        <w:rPr>
          <w:rFonts w:ascii="Book Antiqua" w:hAnsi="Book Antiqua"/>
          <w:color w:val="000000" w:themeColor="text1"/>
          <w:szCs w:val="24"/>
        </w:rPr>
        <w:t xml:space="preserve"> with active VSMC proliferation</w:t>
      </w:r>
      <w:r w:rsidR="00371869" w:rsidRPr="00814076">
        <w:rPr>
          <w:rFonts w:ascii="Book Antiqua" w:hAnsi="Book Antiqua"/>
          <w:color w:val="000000" w:themeColor="text1"/>
          <w:szCs w:val="24"/>
        </w:rPr>
        <w:t>s</w:t>
      </w:r>
      <w:r w:rsidR="00E314E5" w:rsidRPr="00814076">
        <w:rPr>
          <w:rFonts w:ascii="Book Antiqua" w:hAnsi="Book Antiqua"/>
          <w:color w:val="000000" w:themeColor="text1"/>
          <w:szCs w:val="24"/>
        </w:rPr>
        <w:t xml:space="preserve"> occurs during fetal development. In addition, physiological events </w:t>
      </w:r>
      <w:r w:rsidR="006E6E1A" w:rsidRPr="00814076">
        <w:rPr>
          <w:rFonts w:ascii="Book Antiqua" w:hAnsi="Book Antiqua"/>
          <w:color w:val="000000" w:themeColor="text1"/>
          <w:szCs w:val="24"/>
        </w:rPr>
        <w:t xml:space="preserve">during </w:t>
      </w:r>
      <w:r w:rsidR="00B41A46" w:rsidRPr="00814076">
        <w:rPr>
          <w:rFonts w:ascii="Book Antiqua" w:hAnsi="Book Antiqua"/>
          <w:color w:val="000000" w:themeColor="text1"/>
          <w:szCs w:val="24"/>
        </w:rPr>
        <w:t xml:space="preserve">the </w:t>
      </w:r>
      <w:r w:rsidR="00E314E5" w:rsidRPr="00814076">
        <w:rPr>
          <w:rFonts w:ascii="Book Antiqua" w:hAnsi="Book Antiqua"/>
          <w:color w:val="000000" w:themeColor="text1"/>
          <w:szCs w:val="24"/>
        </w:rPr>
        <w:t>fet</w:t>
      </w:r>
      <w:r w:rsidR="006E6E1A" w:rsidRPr="00814076">
        <w:rPr>
          <w:rFonts w:ascii="Book Antiqua" w:hAnsi="Book Antiqua"/>
          <w:color w:val="000000" w:themeColor="text1"/>
          <w:szCs w:val="24"/>
        </w:rPr>
        <w:t>al develo</w:t>
      </w:r>
      <w:r w:rsidR="00825B47" w:rsidRPr="00814076">
        <w:rPr>
          <w:rFonts w:ascii="Book Antiqua" w:hAnsi="Book Antiqua"/>
          <w:color w:val="000000" w:themeColor="text1"/>
          <w:szCs w:val="24"/>
        </w:rPr>
        <w:t>pment</w:t>
      </w:r>
      <w:r w:rsidR="006E6E1A" w:rsidRPr="00814076">
        <w:rPr>
          <w:rFonts w:ascii="Book Antiqua" w:hAnsi="Book Antiqua"/>
          <w:color w:val="000000" w:themeColor="text1"/>
          <w:szCs w:val="24"/>
        </w:rPr>
        <w:t xml:space="preserve"> </w:t>
      </w:r>
      <w:r w:rsidR="00E314E5" w:rsidRPr="00814076">
        <w:rPr>
          <w:rFonts w:ascii="Book Antiqua" w:hAnsi="Book Antiqua"/>
          <w:color w:val="000000" w:themeColor="text1"/>
          <w:szCs w:val="24"/>
        </w:rPr>
        <w:t>often resemble to pathological</w:t>
      </w:r>
      <w:r w:rsidR="006E6E1A" w:rsidRPr="00814076">
        <w:rPr>
          <w:rFonts w:ascii="Book Antiqua" w:hAnsi="Book Antiqua"/>
          <w:color w:val="000000" w:themeColor="text1"/>
          <w:szCs w:val="24"/>
        </w:rPr>
        <w:t xml:space="preserve"> events in </w:t>
      </w:r>
      <w:r w:rsidR="00B41A46" w:rsidRPr="00814076">
        <w:rPr>
          <w:rFonts w:ascii="Book Antiqua" w:hAnsi="Book Antiqua"/>
          <w:color w:val="000000" w:themeColor="text1"/>
          <w:szCs w:val="24"/>
        </w:rPr>
        <w:t xml:space="preserve">the </w:t>
      </w:r>
      <w:r w:rsidR="006E6E1A" w:rsidRPr="00814076">
        <w:rPr>
          <w:rFonts w:ascii="Book Antiqua" w:hAnsi="Book Antiqua"/>
          <w:color w:val="000000" w:themeColor="text1"/>
          <w:szCs w:val="24"/>
        </w:rPr>
        <w:t>adult li</w:t>
      </w:r>
      <w:r w:rsidR="00292312" w:rsidRPr="00814076">
        <w:rPr>
          <w:rFonts w:ascii="Book Antiqua" w:hAnsi="Book Antiqua"/>
          <w:color w:val="000000" w:themeColor="text1"/>
          <w:szCs w:val="24"/>
        </w:rPr>
        <w:t>fe</w:t>
      </w:r>
      <w:r w:rsidR="00E314E5" w:rsidRPr="00814076">
        <w:rPr>
          <w:rFonts w:ascii="Book Antiqua" w:hAnsi="Book Antiqua"/>
          <w:color w:val="000000" w:themeColor="text1"/>
          <w:szCs w:val="24"/>
        </w:rPr>
        <w:t xml:space="preserve"> </w:t>
      </w:r>
      <w:r w:rsidR="00E01043" w:rsidRPr="00814076">
        <w:rPr>
          <w:rFonts w:ascii="Book Antiqua" w:hAnsi="Book Antiqua"/>
          <w:color w:val="000000" w:themeColor="text1"/>
          <w:szCs w:val="24"/>
        </w:rPr>
        <w:t xml:space="preserve">such as </w:t>
      </w:r>
      <w:r w:rsidR="00E314E5" w:rsidRPr="00814076">
        <w:rPr>
          <w:rFonts w:ascii="Book Antiqua" w:hAnsi="Book Antiqua"/>
          <w:color w:val="000000" w:themeColor="text1"/>
          <w:szCs w:val="24"/>
        </w:rPr>
        <w:t xml:space="preserve">fetal gene expression profiles in </w:t>
      </w:r>
      <w:proofErr w:type="spellStart"/>
      <w:proofErr w:type="gramStart"/>
      <w:r w:rsidR="00E314E5" w:rsidRPr="00814076">
        <w:rPr>
          <w:rFonts w:ascii="Book Antiqua" w:hAnsi="Book Antiqua"/>
          <w:color w:val="000000" w:themeColor="text1"/>
          <w:szCs w:val="24"/>
        </w:rPr>
        <w:t>angiosarcoma</w:t>
      </w:r>
      <w:proofErr w:type="spellEnd"/>
      <w:r w:rsidR="00A60DAE" w:rsidRPr="00814076">
        <w:rPr>
          <w:rFonts w:ascii="Book Antiqua" w:hAnsi="Book Antiqua"/>
          <w:color w:val="000000" w:themeColor="text1"/>
          <w:szCs w:val="24"/>
          <w:vertAlign w:val="superscript"/>
        </w:rPr>
        <w:t>[</w:t>
      </w:r>
      <w:proofErr w:type="gramEnd"/>
      <w:r w:rsidR="00E314E5" w:rsidRPr="00814076">
        <w:rPr>
          <w:rFonts w:ascii="Book Antiqua" w:hAnsi="Book Antiqua"/>
          <w:color w:val="000000" w:themeColor="text1"/>
          <w:szCs w:val="24"/>
          <w:vertAlign w:val="superscript"/>
        </w:rPr>
        <w:t>3</w:t>
      </w:r>
      <w:r w:rsidR="00A60DAE" w:rsidRPr="00814076">
        <w:rPr>
          <w:rFonts w:ascii="Book Antiqua" w:hAnsi="Book Antiqua"/>
          <w:color w:val="000000" w:themeColor="text1"/>
          <w:szCs w:val="24"/>
          <w:vertAlign w:val="superscript"/>
        </w:rPr>
        <w:t>]</w:t>
      </w:r>
      <w:r w:rsidR="00E314E5" w:rsidRPr="00814076">
        <w:rPr>
          <w:rFonts w:ascii="Book Antiqua" w:hAnsi="Book Antiqua"/>
          <w:color w:val="000000" w:themeColor="text1"/>
          <w:szCs w:val="24"/>
        </w:rPr>
        <w:t>, coronary artery disease</w:t>
      </w:r>
      <w:r w:rsidR="003C16AC" w:rsidRPr="00814076">
        <w:rPr>
          <w:rFonts w:ascii="Book Antiqua" w:hAnsi="Book Antiqua"/>
          <w:color w:val="000000" w:themeColor="text1"/>
          <w:szCs w:val="24"/>
          <w:vertAlign w:val="superscript"/>
        </w:rPr>
        <w:t>[</w:t>
      </w:r>
      <w:r w:rsidR="00E314E5" w:rsidRPr="00814076">
        <w:rPr>
          <w:rFonts w:ascii="Book Antiqua" w:hAnsi="Book Antiqua"/>
          <w:color w:val="000000" w:themeColor="text1"/>
          <w:szCs w:val="24"/>
          <w:vertAlign w:val="superscript"/>
        </w:rPr>
        <w:t>4</w:t>
      </w:r>
      <w:r w:rsidR="003C16AC" w:rsidRPr="00814076">
        <w:rPr>
          <w:rFonts w:ascii="Book Antiqua" w:hAnsi="Book Antiqua"/>
          <w:color w:val="000000" w:themeColor="text1"/>
          <w:szCs w:val="24"/>
          <w:vertAlign w:val="superscript"/>
        </w:rPr>
        <w:t>]</w:t>
      </w:r>
      <w:r w:rsidR="00E314E5" w:rsidRPr="00814076">
        <w:rPr>
          <w:rFonts w:ascii="Book Antiqua" w:hAnsi="Book Antiqua"/>
          <w:color w:val="000000" w:themeColor="text1"/>
          <w:szCs w:val="24"/>
        </w:rPr>
        <w:t>, diabetic retinopathy</w:t>
      </w:r>
      <w:r w:rsidR="003C16AC" w:rsidRPr="00814076">
        <w:rPr>
          <w:rFonts w:ascii="Book Antiqua" w:hAnsi="Book Antiqua"/>
          <w:color w:val="000000" w:themeColor="text1"/>
          <w:szCs w:val="24"/>
          <w:vertAlign w:val="superscript"/>
        </w:rPr>
        <w:t>[</w:t>
      </w:r>
      <w:r w:rsidR="00E314E5" w:rsidRPr="00814076">
        <w:rPr>
          <w:rFonts w:ascii="Book Antiqua" w:hAnsi="Book Antiqua"/>
          <w:color w:val="000000" w:themeColor="text1"/>
          <w:szCs w:val="24"/>
          <w:vertAlign w:val="superscript"/>
        </w:rPr>
        <w:t>5</w:t>
      </w:r>
      <w:r w:rsidR="003C16AC" w:rsidRPr="00814076">
        <w:rPr>
          <w:rFonts w:ascii="Book Antiqua" w:hAnsi="Book Antiqua"/>
          <w:color w:val="000000" w:themeColor="text1"/>
          <w:szCs w:val="24"/>
          <w:vertAlign w:val="superscript"/>
        </w:rPr>
        <w:t>]</w:t>
      </w:r>
      <w:r w:rsidR="00E314E5" w:rsidRPr="00814076">
        <w:rPr>
          <w:rFonts w:ascii="Book Antiqua" w:hAnsi="Book Antiqua"/>
          <w:color w:val="000000" w:themeColor="text1"/>
          <w:szCs w:val="24"/>
        </w:rPr>
        <w:t xml:space="preserve"> and </w:t>
      </w:r>
      <w:proofErr w:type="spellStart"/>
      <w:r w:rsidR="00E314E5" w:rsidRPr="00814076">
        <w:rPr>
          <w:rFonts w:ascii="Book Antiqua" w:hAnsi="Book Antiqua"/>
          <w:color w:val="000000" w:themeColor="text1"/>
          <w:szCs w:val="24"/>
        </w:rPr>
        <w:t>arteriostenosis</w:t>
      </w:r>
      <w:proofErr w:type="spellEnd"/>
      <w:r w:rsidR="003C16AC" w:rsidRPr="00814076">
        <w:rPr>
          <w:rFonts w:ascii="Book Antiqua" w:hAnsi="Book Antiqua"/>
          <w:color w:val="000000" w:themeColor="text1"/>
          <w:szCs w:val="24"/>
          <w:vertAlign w:val="superscript"/>
        </w:rPr>
        <w:t>[</w:t>
      </w:r>
      <w:r w:rsidR="00E314E5" w:rsidRPr="00814076">
        <w:rPr>
          <w:rFonts w:ascii="Book Antiqua" w:hAnsi="Book Antiqua"/>
          <w:color w:val="000000" w:themeColor="text1"/>
          <w:szCs w:val="24"/>
          <w:vertAlign w:val="superscript"/>
        </w:rPr>
        <w:t>6</w:t>
      </w:r>
      <w:r w:rsidR="003C16AC" w:rsidRPr="00814076">
        <w:rPr>
          <w:rFonts w:ascii="Book Antiqua" w:hAnsi="Book Antiqua"/>
          <w:color w:val="000000" w:themeColor="text1"/>
          <w:szCs w:val="24"/>
          <w:vertAlign w:val="superscript"/>
        </w:rPr>
        <w:t>]</w:t>
      </w:r>
      <w:r w:rsidR="00E314E5" w:rsidRPr="00814076">
        <w:rPr>
          <w:rFonts w:ascii="Book Antiqua" w:hAnsi="Book Antiqua"/>
          <w:color w:val="000000" w:themeColor="text1"/>
          <w:szCs w:val="24"/>
        </w:rPr>
        <w:t xml:space="preserve"> in adults. Thirdly, it must be re-validated by co-culture experiments using freshly produced VECs because characters </w:t>
      </w:r>
      <w:r w:rsidR="007A4641" w:rsidRPr="00814076">
        <w:rPr>
          <w:rFonts w:ascii="Book Antiqua" w:hAnsi="Book Antiqua"/>
          <w:color w:val="000000" w:themeColor="text1"/>
          <w:szCs w:val="24"/>
        </w:rPr>
        <w:t xml:space="preserve">of the cells </w:t>
      </w:r>
      <w:r w:rsidR="00E314E5" w:rsidRPr="00814076">
        <w:rPr>
          <w:rFonts w:ascii="Book Antiqua" w:hAnsi="Book Antiqua"/>
          <w:color w:val="000000" w:themeColor="text1"/>
          <w:szCs w:val="24"/>
        </w:rPr>
        <w:t xml:space="preserve">often change during the process of </w:t>
      </w:r>
      <w:r w:rsidR="00E314E5" w:rsidRPr="00814076">
        <w:rPr>
          <w:rFonts w:ascii="Book Antiqua" w:hAnsi="Book Antiqua"/>
          <w:i/>
          <w:color w:val="000000" w:themeColor="text1"/>
          <w:szCs w:val="24"/>
        </w:rPr>
        <w:t xml:space="preserve">ex vivo </w:t>
      </w:r>
      <w:r w:rsidR="00E314E5" w:rsidRPr="00814076">
        <w:rPr>
          <w:rFonts w:ascii="Book Antiqua" w:hAnsi="Book Antiqua"/>
          <w:color w:val="000000" w:themeColor="text1"/>
          <w:szCs w:val="24"/>
        </w:rPr>
        <w:t xml:space="preserve">subcultures. </w:t>
      </w:r>
      <w:r w:rsidR="003A2269" w:rsidRPr="00814076">
        <w:rPr>
          <w:rFonts w:ascii="Book Antiqua" w:hAnsi="Book Antiqua"/>
          <w:color w:val="000000" w:themeColor="text1"/>
          <w:szCs w:val="24"/>
        </w:rPr>
        <w:t xml:space="preserve">For example, </w:t>
      </w:r>
      <w:r w:rsidR="00E314E5" w:rsidRPr="00814076">
        <w:rPr>
          <w:rFonts w:ascii="Book Antiqua" w:hAnsi="Book Antiqua"/>
          <w:color w:val="000000" w:themeColor="text1"/>
          <w:szCs w:val="24"/>
        </w:rPr>
        <w:t xml:space="preserve">the quality of </w:t>
      </w:r>
      <w:r w:rsidR="00E314E5" w:rsidRPr="00814076">
        <w:rPr>
          <w:rFonts w:ascii="Book Antiqua" w:hAnsi="Book Antiqua"/>
          <w:i/>
          <w:color w:val="000000" w:themeColor="text1"/>
          <w:szCs w:val="24"/>
        </w:rPr>
        <w:t>ex vivo</w:t>
      </w:r>
      <w:r w:rsidR="00E314E5" w:rsidRPr="00814076">
        <w:rPr>
          <w:rFonts w:ascii="Book Antiqua" w:hAnsi="Book Antiqua"/>
          <w:color w:val="000000" w:themeColor="text1"/>
          <w:szCs w:val="24"/>
        </w:rPr>
        <w:t>-expanded primary cultured human cells becomes considerably lower than that of freshly differentiated hu</w:t>
      </w:r>
      <w:r w:rsidR="00923FFD">
        <w:rPr>
          <w:rFonts w:ascii="Book Antiqua" w:hAnsi="Book Antiqua"/>
          <w:color w:val="000000" w:themeColor="text1"/>
          <w:szCs w:val="24"/>
        </w:rPr>
        <w:t>man embryonic stem cells (ESC)</w:t>
      </w:r>
      <w:r w:rsidR="00923FFD">
        <w:rPr>
          <w:rFonts w:ascii="Book Antiqua" w:eastAsia="宋体" w:hAnsi="Book Antiqua" w:hint="eastAsia"/>
          <w:color w:val="000000" w:themeColor="text1"/>
          <w:szCs w:val="24"/>
          <w:lang w:eastAsia="zh-CN"/>
        </w:rPr>
        <w:t xml:space="preserve"> </w:t>
      </w:r>
      <w:r w:rsidR="00E314E5" w:rsidRPr="00814076">
        <w:rPr>
          <w:rFonts w:ascii="Book Antiqua" w:hAnsi="Book Antiqua"/>
          <w:color w:val="000000" w:themeColor="text1"/>
          <w:szCs w:val="24"/>
        </w:rPr>
        <w:t>or induced pluripotent stem cells (iPSC)</w:t>
      </w:r>
      <w:r w:rsidR="00A27150" w:rsidRPr="00814076">
        <w:rPr>
          <w:rFonts w:ascii="Book Antiqua" w:hAnsi="Book Antiqua"/>
          <w:color w:val="000000" w:themeColor="text1"/>
          <w:szCs w:val="24"/>
          <w:vertAlign w:val="superscript"/>
        </w:rPr>
        <w:t>[</w:t>
      </w:r>
      <w:r w:rsidR="00E314E5" w:rsidRPr="00814076">
        <w:rPr>
          <w:rFonts w:ascii="Book Antiqua" w:hAnsi="Book Antiqua"/>
          <w:color w:val="000000" w:themeColor="text1"/>
          <w:szCs w:val="24"/>
          <w:vertAlign w:val="superscript"/>
        </w:rPr>
        <w:t>7</w:t>
      </w:r>
      <w:r w:rsidR="00A27150" w:rsidRPr="00814076">
        <w:rPr>
          <w:rFonts w:ascii="Book Antiqua" w:hAnsi="Book Antiqua"/>
          <w:color w:val="000000" w:themeColor="text1"/>
          <w:szCs w:val="24"/>
          <w:vertAlign w:val="superscript"/>
        </w:rPr>
        <w:t>]</w:t>
      </w:r>
      <w:r w:rsidR="00E314E5" w:rsidRPr="00814076">
        <w:rPr>
          <w:rFonts w:ascii="Book Antiqua" w:hAnsi="Book Antiqua"/>
          <w:color w:val="000000" w:themeColor="text1"/>
          <w:szCs w:val="24"/>
        </w:rPr>
        <w:t xml:space="preserve">. </w:t>
      </w:r>
    </w:p>
    <w:p w14:paraId="6BA321E6" w14:textId="4CF2253B" w:rsidR="00E314E5" w:rsidRPr="00814076" w:rsidRDefault="00E314E5"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ind w:firstLine="391"/>
        <w:rPr>
          <w:rFonts w:ascii="Book Antiqua" w:hAnsi="Book Antiqua"/>
          <w:color w:val="000000" w:themeColor="text1"/>
          <w:szCs w:val="24"/>
        </w:rPr>
      </w:pPr>
      <w:r w:rsidRPr="00814076">
        <w:rPr>
          <w:rFonts w:ascii="Book Antiqua" w:hAnsi="Book Antiqua"/>
          <w:color w:val="000000" w:themeColor="text1"/>
          <w:szCs w:val="24"/>
        </w:rPr>
        <w:lastRenderedPageBreak/>
        <w:t xml:space="preserve">To address all those issues, </w:t>
      </w:r>
      <w:r w:rsidR="004A2354" w:rsidRPr="00814076">
        <w:rPr>
          <w:rFonts w:ascii="Book Antiqua" w:hAnsi="Book Antiqua"/>
          <w:color w:val="000000" w:themeColor="text1"/>
          <w:szCs w:val="24"/>
        </w:rPr>
        <w:t xml:space="preserve">we performed </w:t>
      </w:r>
      <w:r w:rsidRPr="00814076">
        <w:rPr>
          <w:rFonts w:ascii="Book Antiqua" w:hAnsi="Book Antiqua"/>
          <w:color w:val="000000" w:themeColor="text1"/>
          <w:szCs w:val="24"/>
        </w:rPr>
        <w:t>VEC/VSMC co-culture experiments using various kinds of human VECs</w:t>
      </w:r>
      <w:r w:rsidR="008412FC" w:rsidRPr="00814076">
        <w:rPr>
          <w:rFonts w:ascii="Book Antiqua" w:hAnsi="Book Antiqua"/>
          <w:color w:val="000000" w:themeColor="text1"/>
          <w:szCs w:val="24"/>
        </w:rPr>
        <w:t xml:space="preserve"> of diverse origins</w:t>
      </w:r>
      <w:r w:rsidRPr="00814076">
        <w:rPr>
          <w:rFonts w:ascii="Book Antiqua" w:hAnsi="Book Antiqua"/>
          <w:color w:val="000000" w:themeColor="text1"/>
          <w:szCs w:val="24"/>
        </w:rPr>
        <w:t xml:space="preserve">. </w:t>
      </w:r>
      <w:r w:rsidR="0046570F" w:rsidRPr="00814076">
        <w:rPr>
          <w:rFonts w:ascii="Book Antiqua" w:hAnsi="Book Antiqua"/>
          <w:color w:val="000000" w:themeColor="text1"/>
          <w:szCs w:val="24"/>
        </w:rPr>
        <w:t>F</w:t>
      </w:r>
      <w:r w:rsidR="00374547" w:rsidRPr="00814076">
        <w:rPr>
          <w:rFonts w:ascii="Book Antiqua" w:hAnsi="Book Antiqua"/>
          <w:color w:val="000000" w:themeColor="text1"/>
          <w:szCs w:val="24"/>
        </w:rPr>
        <w:t>urther</w:t>
      </w:r>
      <w:r w:rsidR="0046570F" w:rsidRPr="00814076">
        <w:rPr>
          <w:rFonts w:ascii="Book Antiqua" w:hAnsi="Book Antiqua"/>
          <w:color w:val="000000" w:themeColor="text1"/>
          <w:szCs w:val="24"/>
        </w:rPr>
        <w:t>more, we</w:t>
      </w:r>
      <w:r w:rsidR="00374547" w:rsidRPr="00814076">
        <w:rPr>
          <w:rFonts w:ascii="Book Antiqua" w:hAnsi="Book Antiqua"/>
          <w:color w:val="000000" w:themeColor="text1"/>
          <w:szCs w:val="24"/>
        </w:rPr>
        <w:t xml:space="preserve"> </w:t>
      </w:r>
      <w:r w:rsidR="00180ADA" w:rsidRPr="00814076">
        <w:rPr>
          <w:rFonts w:ascii="Book Antiqua" w:hAnsi="Book Antiqua"/>
          <w:color w:val="000000" w:themeColor="text1"/>
          <w:szCs w:val="24"/>
        </w:rPr>
        <w:t xml:space="preserve">performed </w:t>
      </w:r>
      <w:r w:rsidR="00374547" w:rsidRPr="00814076">
        <w:rPr>
          <w:rFonts w:ascii="Book Antiqua" w:hAnsi="Book Antiqua"/>
          <w:color w:val="000000" w:themeColor="text1"/>
          <w:szCs w:val="24"/>
        </w:rPr>
        <w:t xml:space="preserve">microarray analyses to identify the </w:t>
      </w:r>
      <w:r w:rsidR="005A5EE0" w:rsidRPr="00814076">
        <w:rPr>
          <w:rFonts w:ascii="Book Antiqua" w:hAnsi="Book Antiqua"/>
          <w:color w:val="000000" w:themeColor="text1"/>
          <w:szCs w:val="24"/>
        </w:rPr>
        <w:t>key</w:t>
      </w:r>
      <w:r w:rsidR="00374547" w:rsidRPr="00814076">
        <w:rPr>
          <w:rFonts w:ascii="Book Antiqua" w:hAnsi="Book Antiqua"/>
          <w:color w:val="000000" w:themeColor="text1"/>
          <w:szCs w:val="24"/>
        </w:rPr>
        <w:t xml:space="preserve"> gene </w:t>
      </w:r>
      <w:r w:rsidR="005A5EE0" w:rsidRPr="00814076">
        <w:rPr>
          <w:rFonts w:ascii="Book Antiqua" w:hAnsi="Book Antiqua"/>
          <w:color w:val="000000" w:themeColor="text1"/>
          <w:szCs w:val="24"/>
        </w:rPr>
        <w:t>that determines the</w:t>
      </w:r>
      <w:r w:rsidR="00650B88" w:rsidRPr="00814076">
        <w:rPr>
          <w:rFonts w:ascii="Book Antiqua" w:hAnsi="Book Antiqua"/>
          <w:color w:val="000000" w:themeColor="text1"/>
          <w:szCs w:val="24"/>
        </w:rPr>
        <w:t xml:space="preserve"> </w:t>
      </w:r>
      <w:r w:rsidR="00FC4985" w:rsidRPr="00814076">
        <w:rPr>
          <w:rFonts w:ascii="Book Antiqua" w:hAnsi="Book Antiqua"/>
          <w:color w:val="000000" w:themeColor="text1"/>
          <w:szCs w:val="24"/>
        </w:rPr>
        <w:t>phenotypes</w:t>
      </w:r>
      <w:r w:rsidR="008D7258" w:rsidRPr="00814076">
        <w:rPr>
          <w:rFonts w:ascii="Book Antiqua" w:hAnsi="Book Antiqua"/>
          <w:color w:val="000000" w:themeColor="text1"/>
          <w:szCs w:val="24"/>
        </w:rPr>
        <w:t xml:space="preserve"> </w:t>
      </w:r>
      <w:r w:rsidR="005A5EE0" w:rsidRPr="00814076">
        <w:rPr>
          <w:rFonts w:ascii="Book Antiqua" w:hAnsi="Book Antiqua"/>
          <w:color w:val="000000" w:themeColor="text1"/>
          <w:szCs w:val="24"/>
        </w:rPr>
        <w:t xml:space="preserve">of </w:t>
      </w:r>
      <w:r w:rsidR="008D7258" w:rsidRPr="00814076">
        <w:rPr>
          <w:rFonts w:ascii="Book Antiqua" w:hAnsi="Book Antiqua"/>
          <w:color w:val="000000" w:themeColor="text1"/>
          <w:szCs w:val="24"/>
        </w:rPr>
        <w:t xml:space="preserve">human </w:t>
      </w:r>
      <w:r w:rsidR="00855A00" w:rsidRPr="00814076">
        <w:rPr>
          <w:rFonts w:ascii="Book Antiqua" w:hAnsi="Book Antiqua"/>
          <w:color w:val="000000" w:themeColor="text1"/>
          <w:szCs w:val="24"/>
        </w:rPr>
        <w:t>VEC</w:t>
      </w:r>
      <w:r w:rsidR="008D7258" w:rsidRPr="00814076">
        <w:rPr>
          <w:rFonts w:ascii="Book Antiqua" w:hAnsi="Book Antiqua"/>
          <w:color w:val="000000" w:themeColor="text1"/>
          <w:szCs w:val="24"/>
        </w:rPr>
        <w:t>s.</w:t>
      </w:r>
      <w:r w:rsidR="00855A00" w:rsidRPr="00814076">
        <w:rPr>
          <w:rFonts w:ascii="Book Antiqua" w:hAnsi="Book Antiqua"/>
          <w:color w:val="000000" w:themeColor="text1"/>
          <w:szCs w:val="24"/>
        </w:rPr>
        <w:t xml:space="preserve"> </w:t>
      </w:r>
    </w:p>
    <w:p w14:paraId="6D2ED95D" w14:textId="77777777" w:rsidR="007E1C6E" w:rsidRPr="00814076" w:rsidRDefault="007E1C6E"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rPr>
          <w:rFonts w:ascii="Book Antiqua" w:eastAsia="宋体" w:hAnsi="Book Antiqua"/>
          <w:color w:val="000000" w:themeColor="text1"/>
          <w:szCs w:val="24"/>
          <w:lang w:eastAsia="zh-CN"/>
        </w:rPr>
      </w:pPr>
    </w:p>
    <w:p w14:paraId="14A3D64E" w14:textId="4ACB6168" w:rsidR="0088119B" w:rsidRPr="00814076" w:rsidRDefault="00B24D9F" w:rsidP="00B1088D">
      <w:pPr>
        <w:spacing w:line="360" w:lineRule="auto"/>
        <w:rPr>
          <w:rFonts w:ascii="Book Antiqua" w:hAnsi="Book Antiqua"/>
          <w:b/>
          <w:bCs/>
          <w:color w:val="000000" w:themeColor="text1"/>
          <w:szCs w:val="24"/>
        </w:rPr>
      </w:pPr>
      <w:r w:rsidRPr="00814076">
        <w:rPr>
          <w:rFonts w:ascii="Book Antiqua" w:hAnsi="Book Antiqua"/>
          <w:b/>
          <w:bCs/>
          <w:color w:val="000000" w:themeColor="text1"/>
          <w:szCs w:val="24"/>
        </w:rPr>
        <w:t>MATERIALS AND METHODS</w:t>
      </w:r>
    </w:p>
    <w:p w14:paraId="3026F172" w14:textId="008B2E31" w:rsidR="00556C32" w:rsidRPr="00814076" w:rsidRDefault="0029087F" w:rsidP="00B1088D">
      <w:pPr>
        <w:spacing w:line="360" w:lineRule="auto"/>
        <w:rPr>
          <w:rFonts w:ascii="Book Antiqua" w:hAnsi="Book Antiqua"/>
          <w:b/>
          <w:i/>
          <w:color w:val="000000" w:themeColor="text1"/>
          <w:kern w:val="0"/>
          <w:szCs w:val="24"/>
        </w:rPr>
      </w:pPr>
      <w:r w:rsidRPr="00814076">
        <w:rPr>
          <w:rFonts w:ascii="Book Antiqua" w:hAnsi="Book Antiqua"/>
          <w:b/>
          <w:i/>
          <w:color w:val="000000" w:themeColor="text1"/>
          <w:kern w:val="0"/>
          <w:szCs w:val="24"/>
        </w:rPr>
        <w:t>Cells</w:t>
      </w:r>
      <w:r w:rsidR="00534927" w:rsidRPr="00814076">
        <w:rPr>
          <w:rFonts w:ascii="Book Antiqua" w:hAnsi="Book Antiqua"/>
          <w:b/>
          <w:i/>
          <w:color w:val="000000" w:themeColor="text1"/>
          <w:kern w:val="0"/>
          <w:szCs w:val="24"/>
        </w:rPr>
        <w:t xml:space="preserve">, tissues and </w:t>
      </w:r>
      <w:r w:rsidRPr="00814076">
        <w:rPr>
          <w:rFonts w:ascii="Book Antiqua" w:hAnsi="Book Antiqua"/>
          <w:b/>
          <w:i/>
          <w:color w:val="000000" w:themeColor="text1"/>
          <w:kern w:val="0"/>
          <w:szCs w:val="24"/>
        </w:rPr>
        <w:t xml:space="preserve">reagents </w:t>
      </w:r>
    </w:p>
    <w:p w14:paraId="5C824FF8" w14:textId="3830E423" w:rsidR="0029087F" w:rsidRPr="00814076" w:rsidRDefault="0029087F" w:rsidP="00B1088D">
      <w:pPr>
        <w:spacing w:line="360" w:lineRule="auto"/>
        <w:rPr>
          <w:rFonts w:ascii="Book Antiqua" w:hAnsi="Book Antiqua"/>
          <w:bCs/>
          <w:color w:val="000000" w:themeColor="text1"/>
          <w:szCs w:val="24"/>
        </w:rPr>
      </w:pPr>
      <w:r w:rsidRPr="00814076">
        <w:rPr>
          <w:rFonts w:ascii="Book Antiqua" w:hAnsi="Book Antiqua"/>
          <w:color w:val="000000" w:themeColor="text1"/>
          <w:szCs w:val="24"/>
        </w:rPr>
        <w:t>Human umbilical vein endothelial cells (HUVEC), human neonatal dermal microvascular endothelial cells (HMVEC), human adult aortic endothelial cells (HAEC) and human adult coronary arterial endothelial cells (HCAEC) were purchased from Dainippon Sumitomo P</w:t>
      </w:r>
      <w:r w:rsidR="00C06B05" w:rsidRPr="00814076">
        <w:rPr>
          <w:rFonts w:ascii="Book Antiqua" w:hAnsi="Book Antiqua"/>
          <w:color w:val="000000" w:themeColor="text1"/>
          <w:szCs w:val="24"/>
        </w:rPr>
        <w:t>harma Co., Ltd. (Osaka Japan). H</w:t>
      </w:r>
      <w:r w:rsidRPr="00814076">
        <w:rPr>
          <w:rFonts w:ascii="Book Antiqua" w:hAnsi="Book Antiqua"/>
          <w:color w:val="000000" w:themeColor="text1"/>
          <w:szCs w:val="24"/>
        </w:rPr>
        <w:t>uman EPCs were provided as follows:</w:t>
      </w:r>
      <w:r w:rsidR="00E31587" w:rsidRPr="00814076">
        <w:rPr>
          <w:rFonts w:ascii="Book Antiqua" w:hAnsi="Book Antiqua"/>
          <w:color w:val="000000" w:themeColor="text1"/>
          <w:szCs w:val="24"/>
        </w:rPr>
        <w:t xml:space="preserve"> </w:t>
      </w:r>
      <w:r w:rsidR="00F10990" w:rsidRPr="00814076">
        <w:rPr>
          <w:rFonts w:ascii="Book Antiqua" w:hAnsi="Book Antiqua"/>
          <w:color w:val="000000" w:themeColor="text1"/>
          <w:szCs w:val="24"/>
        </w:rPr>
        <w:t>T</w:t>
      </w:r>
      <w:r w:rsidR="006B5037" w:rsidRPr="00814076">
        <w:rPr>
          <w:rFonts w:ascii="Book Antiqua" w:hAnsi="Book Antiqua"/>
          <w:color w:val="000000" w:themeColor="text1"/>
          <w:szCs w:val="24"/>
        </w:rPr>
        <w:t>wo lots of h</w:t>
      </w:r>
      <w:r w:rsidRPr="00814076">
        <w:rPr>
          <w:rFonts w:ascii="Book Antiqua" w:hAnsi="Book Antiqua"/>
          <w:color w:val="000000" w:themeColor="text1"/>
          <w:szCs w:val="24"/>
        </w:rPr>
        <w:t>uman adult bone marrow mononuclear cell-derived endothelial progenitor outgrowth cells (EPOCs) at 4</w:t>
      </w:r>
      <w:r w:rsidRPr="00814076">
        <w:rPr>
          <w:rFonts w:ascii="Book Antiqua" w:hAnsi="Book Antiqua"/>
          <w:color w:val="000000" w:themeColor="text1"/>
          <w:szCs w:val="24"/>
          <w:vertAlign w:val="superscript"/>
        </w:rPr>
        <w:t>th</w:t>
      </w:r>
      <w:r w:rsidRPr="00814076">
        <w:rPr>
          <w:rFonts w:ascii="Book Antiqua" w:hAnsi="Book Antiqua"/>
          <w:color w:val="000000" w:themeColor="text1"/>
          <w:szCs w:val="24"/>
        </w:rPr>
        <w:t xml:space="preserve"> passage were purchased from </w:t>
      </w:r>
      <w:proofErr w:type="spellStart"/>
      <w:r w:rsidRPr="00814076">
        <w:rPr>
          <w:rFonts w:ascii="Book Antiqua" w:hAnsi="Book Antiqua"/>
          <w:color w:val="000000" w:themeColor="text1"/>
          <w:szCs w:val="24"/>
        </w:rPr>
        <w:t>BioChain</w:t>
      </w:r>
      <w:proofErr w:type="spellEnd"/>
      <w:r w:rsidRPr="00814076">
        <w:rPr>
          <w:rFonts w:ascii="Book Antiqua" w:hAnsi="Book Antiqua"/>
          <w:color w:val="000000" w:themeColor="text1"/>
          <w:szCs w:val="24"/>
        </w:rPr>
        <w:t xml:space="preserve"> </w:t>
      </w:r>
      <w:r w:rsidR="006B5037" w:rsidRPr="00814076">
        <w:rPr>
          <w:rFonts w:ascii="Book Antiqua" w:hAnsi="Book Antiqua"/>
          <w:color w:val="000000" w:themeColor="text1"/>
          <w:szCs w:val="24"/>
        </w:rPr>
        <w:t xml:space="preserve">Institute, Inc., Hayward, CA. </w:t>
      </w:r>
      <w:r w:rsidRPr="00814076">
        <w:rPr>
          <w:rFonts w:ascii="Book Antiqua" w:hAnsi="Book Antiqua"/>
          <w:color w:val="000000" w:themeColor="text1"/>
          <w:szCs w:val="24"/>
        </w:rPr>
        <w:t xml:space="preserve">Two lots of human umbilical cord blood endothelial colony forming cells (ECFC) were purchased from </w:t>
      </w:r>
      <w:proofErr w:type="spellStart"/>
      <w:r w:rsidRPr="00814076">
        <w:rPr>
          <w:rFonts w:ascii="Book Antiqua" w:hAnsi="Book Antiqua"/>
          <w:color w:val="000000" w:themeColor="text1"/>
          <w:szCs w:val="24"/>
        </w:rPr>
        <w:t>Lonza</w:t>
      </w:r>
      <w:proofErr w:type="spellEnd"/>
      <w:r w:rsidRPr="00814076">
        <w:rPr>
          <w:rFonts w:ascii="Book Antiqua" w:hAnsi="Book Antiqua"/>
          <w:color w:val="000000" w:themeColor="text1"/>
          <w:szCs w:val="24"/>
        </w:rPr>
        <w:t xml:space="preserve"> Group Ltd., Basel, Switzerland, and one lot of human cord blood-derived EPOCs at 4</w:t>
      </w:r>
      <w:r w:rsidRPr="00814076">
        <w:rPr>
          <w:rFonts w:ascii="Book Antiqua" w:hAnsi="Book Antiqua"/>
          <w:color w:val="000000" w:themeColor="text1"/>
          <w:szCs w:val="24"/>
          <w:vertAlign w:val="superscript"/>
        </w:rPr>
        <w:t>th</w:t>
      </w:r>
      <w:r w:rsidRPr="00814076">
        <w:rPr>
          <w:rFonts w:ascii="Book Antiqua" w:hAnsi="Book Antiqua"/>
          <w:color w:val="000000" w:themeColor="text1"/>
          <w:szCs w:val="24"/>
        </w:rPr>
        <w:t xml:space="preserve"> passage, were purchas</w:t>
      </w:r>
      <w:r w:rsidR="000F245A" w:rsidRPr="00814076">
        <w:rPr>
          <w:rFonts w:ascii="Book Antiqua" w:hAnsi="Book Antiqua"/>
          <w:color w:val="000000" w:themeColor="text1"/>
          <w:szCs w:val="24"/>
        </w:rPr>
        <w:t xml:space="preserve">ed from </w:t>
      </w:r>
      <w:proofErr w:type="spellStart"/>
      <w:r w:rsidR="000F245A" w:rsidRPr="00814076">
        <w:rPr>
          <w:rFonts w:ascii="Book Antiqua" w:hAnsi="Book Antiqua"/>
          <w:color w:val="000000" w:themeColor="text1"/>
          <w:szCs w:val="24"/>
        </w:rPr>
        <w:t>BioChain</w:t>
      </w:r>
      <w:proofErr w:type="spellEnd"/>
      <w:r w:rsidR="000F245A" w:rsidRPr="00814076">
        <w:rPr>
          <w:rFonts w:ascii="Book Antiqua" w:hAnsi="Book Antiqua"/>
          <w:color w:val="000000" w:themeColor="text1"/>
          <w:szCs w:val="24"/>
        </w:rPr>
        <w:t xml:space="preserve"> Institute, Inc</w:t>
      </w:r>
      <w:r w:rsidRPr="00814076">
        <w:rPr>
          <w:rFonts w:ascii="Book Antiqua" w:hAnsi="Book Antiqua"/>
          <w:color w:val="000000" w:themeColor="text1"/>
          <w:szCs w:val="24"/>
        </w:rPr>
        <w:t>. The cells were cultured on 0.1% gelatin-coated plates using EGM</w:t>
      </w:r>
      <w:r w:rsidRPr="00814076">
        <w:rPr>
          <w:rFonts w:ascii="Book Antiqua" w:hAnsi="Book Antiqua"/>
          <w:color w:val="000000" w:themeColor="text1"/>
          <w:szCs w:val="24"/>
          <w:vertAlign w:val="superscript"/>
        </w:rPr>
        <w:t>®</w:t>
      </w:r>
      <w:r w:rsidRPr="00814076">
        <w:rPr>
          <w:rFonts w:ascii="Book Antiqua" w:hAnsi="Book Antiqua"/>
          <w:color w:val="000000" w:themeColor="text1"/>
          <w:szCs w:val="24"/>
        </w:rPr>
        <w:t xml:space="preserve">-2 </w:t>
      </w:r>
      <w:proofErr w:type="spellStart"/>
      <w:r w:rsidRPr="00814076">
        <w:rPr>
          <w:rFonts w:ascii="Book Antiqua" w:hAnsi="Book Antiqua"/>
          <w:color w:val="000000" w:themeColor="text1"/>
          <w:szCs w:val="24"/>
        </w:rPr>
        <w:t>BulletKit</w:t>
      </w:r>
      <w:proofErr w:type="spellEnd"/>
      <w:r w:rsidRPr="00814076">
        <w:rPr>
          <w:rFonts w:ascii="Book Antiqua" w:hAnsi="Book Antiqua"/>
          <w:color w:val="000000" w:themeColor="text1"/>
          <w:szCs w:val="24"/>
        </w:rPr>
        <w:t xml:space="preserve"> (</w:t>
      </w:r>
      <w:proofErr w:type="spellStart"/>
      <w:r w:rsidRPr="00814076">
        <w:rPr>
          <w:rFonts w:ascii="Book Antiqua" w:hAnsi="Book Antiqua"/>
          <w:color w:val="000000" w:themeColor="text1"/>
          <w:szCs w:val="24"/>
        </w:rPr>
        <w:t>Lonza</w:t>
      </w:r>
      <w:proofErr w:type="spellEnd"/>
      <w:r w:rsidRPr="00814076">
        <w:rPr>
          <w:rFonts w:ascii="Book Antiqua" w:hAnsi="Book Antiqua"/>
          <w:color w:val="000000" w:themeColor="text1"/>
          <w:szCs w:val="24"/>
        </w:rPr>
        <w:t xml:space="preserve"> Group Ltd. Basel, Switzerland). Human aortic smooth muscle cells </w:t>
      </w:r>
      <w:r w:rsidR="00E639FF" w:rsidRPr="00814076">
        <w:rPr>
          <w:rFonts w:ascii="Book Antiqua" w:hAnsi="Book Antiqua"/>
          <w:color w:val="000000" w:themeColor="text1"/>
          <w:szCs w:val="24"/>
        </w:rPr>
        <w:t xml:space="preserve">of different donors </w:t>
      </w:r>
      <w:r w:rsidRPr="00814076">
        <w:rPr>
          <w:rFonts w:ascii="Book Antiqua" w:hAnsi="Book Antiqua"/>
          <w:color w:val="000000" w:themeColor="text1"/>
          <w:szCs w:val="24"/>
        </w:rPr>
        <w:t xml:space="preserve">were purchased from </w:t>
      </w:r>
      <w:proofErr w:type="spellStart"/>
      <w:r w:rsidRPr="00814076">
        <w:rPr>
          <w:rFonts w:ascii="Book Antiqua" w:hAnsi="Book Antiqua"/>
          <w:color w:val="000000" w:themeColor="text1"/>
          <w:szCs w:val="24"/>
        </w:rPr>
        <w:t>Lonza</w:t>
      </w:r>
      <w:proofErr w:type="spellEnd"/>
      <w:r w:rsidRPr="00814076">
        <w:rPr>
          <w:rFonts w:ascii="Book Antiqua" w:hAnsi="Book Antiqua"/>
          <w:color w:val="000000" w:themeColor="text1"/>
          <w:szCs w:val="24"/>
        </w:rPr>
        <w:t xml:space="preserve"> Group Ltd. (Basel, Switzerland) and cultured using </w:t>
      </w:r>
      <w:proofErr w:type="spellStart"/>
      <w:r w:rsidRPr="00814076">
        <w:rPr>
          <w:rFonts w:ascii="Book Antiqua" w:hAnsi="Book Antiqua"/>
          <w:color w:val="000000" w:themeColor="text1"/>
          <w:szCs w:val="24"/>
        </w:rPr>
        <w:t>SmGM</w:t>
      </w:r>
      <w:proofErr w:type="spellEnd"/>
      <w:r w:rsidRPr="00814076">
        <w:rPr>
          <w:rFonts w:ascii="Book Antiqua" w:hAnsi="Book Antiqua"/>
          <w:color w:val="000000" w:themeColor="text1"/>
          <w:szCs w:val="24"/>
        </w:rPr>
        <w:t xml:space="preserve">™-2 </w:t>
      </w:r>
      <w:proofErr w:type="spellStart"/>
      <w:r w:rsidRPr="00814076">
        <w:rPr>
          <w:rFonts w:ascii="Book Antiqua" w:hAnsi="Book Antiqua"/>
          <w:color w:val="000000" w:themeColor="text1"/>
          <w:szCs w:val="24"/>
        </w:rPr>
        <w:t>BulletKit</w:t>
      </w:r>
      <w:proofErr w:type="spellEnd"/>
      <w:r w:rsidRPr="00814076">
        <w:rPr>
          <w:rFonts w:ascii="Book Antiqua" w:hAnsi="Book Antiqua"/>
          <w:color w:val="000000" w:themeColor="text1"/>
          <w:szCs w:val="24"/>
        </w:rPr>
        <w:t>™ (</w:t>
      </w:r>
      <w:proofErr w:type="spellStart"/>
      <w:r w:rsidRPr="00814076">
        <w:rPr>
          <w:rFonts w:ascii="Book Antiqua" w:hAnsi="Book Antiqua"/>
          <w:color w:val="000000" w:themeColor="text1"/>
          <w:szCs w:val="24"/>
        </w:rPr>
        <w:t>Lonza</w:t>
      </w:r>
      <w:proofErr w:type="spellEnd"/>
      <w:r w:rsidRPr="00814076">
        <w:rPr>
          <w:rFonts w:ascii="Book Antiqua" w:hAnsi="Book Antiqua"/>
          <w:color w:val="000000" w:themeColor="text1"/>
          <w:szCs w:val="24"/>
        </w:rPr>
        <w:t xml:space="preserve"> Group Ltd.). Cells were re-seeded at split ratios of 1:3</w:t>
      </w:r>
      <w:r w:rsidR="00E322D1">
        <w:rPr>
          <w:rFonts w:ascii="Book Antiqua" w:eastAsia="宋体" w:hAnsi="Book Antiqua" w:hint="eastAsia"/>
          <w:color w:val="000000" w:themeColor="text1"/>
          <w:szCs w:val="24"/>
          <w:lang w:eastAsia="zh-CN"/>
        </w:rPr>
        <w:t>-</w:t>
      </w:r>
      <w:r w:rsidRPr="00814076">
        <w:rPr>
          <w:rFonts w:ascii="Book Antiqua" w:hAnsi="Book Antiqua"/>
          <w:color w:val="000000" w:themeColor="text1"/>
          <w:szCs w:val="24"/>
        </w:rPr>
        <w:t>1:4 twice a week. VECs within 8</w:t>
      </w:r>
      <w:r w:rsidRPr="00814076">
        <w:rPr>
          <w:rFonts w:ascii="Book Antiqua" w:hAnsi="Book Antiqua"/>
          <w:color w:val="000000" w:themeColor="text1"/>
          <w:szCs w:val="24"/>
          <w:vertAlign w:val="superscript"/>
        </w:rPr>
        <w:t>th</w:t>
      </w:r>
      <w:r w:rsidRPr="00814076">
        <w:rPr>
          <w:rFonts w:ascii="Book Antiqua" w:hAnsi="Book Antiqua"/>
          <w:color w:val="000000" w:themeColor="text1"/>
          <w:szCs w:val="24"/>
        </w:rPr>
        <w:t xml:space="preserve"> passage were used</w:t>
      </w:r>
      <w:r w:rsidR="000F245A" w:rsidRPr="00814076">
        <w:rPr>
          <w:rFonts w:ascii="Book Antiqua" w:hAnsi="Book Antiqua"/>
          <w:color w:val="000000" w:themeColor="text1"/>
          <w:szCs w:val="24"/>
        </w:rPr>
        <w:t xml:space="preserve"> i</w:t>
      </w:r>
      <w:r w:rsidR="00550A7E" w:rsidRPr="00814076">
        <w:rPr>
          <w:rFonts w:ascii="Book Antiqua" w:hAnsi="Book Antiqua"/>
          <w:color w:val="000000" w:themeColor="text1"/>
          <w:szCs w:val="24"/>
        </w:rPr>
        <w:t>n all experiments</w:t>
      </w:r>
      <w:r w:rsidR="000F245A" w:rsidRPr="00814076">
        <w:rPr>
          <w:rFonts w:ascii="Book Antiqua" w:hAnsi="Book Antiqua"/>
          <w:color w:val="000000" w:themeColor="text1"/>
          <w:szCs w:val="24"/>
        </w:rPr>
        <w:t xml:space="preserve">. </w:t>
      </w:r>
      <w:r w:rsidR="00550A7E" w:rsidRPr="00814076">
        <w:rPr>
          <w:rFonts w:ascii="Book Antiqua" w:hAnsi="Book Antiqua"/>
          <w:color w:val="000000" w:themeColor="text1"/>
          <w:szCs w:val="24"/>
        </w:rPr>
        <w:t xml:space="preserve">The </w:t>
      </w:r>
      <w:proofErr w:type="spellStart"/>
      <w:r w:rsidRPr="00814076">
        <w:rPr>
          <w:rFonts w:ascii="Book Antiqua" w:hAnsi="Book Antiqua"/>
          <w:bCs/>
          <w:color w:val="000000" w:themeColor="text1"/>
          <w:szCs w:val="24"/>
        </w:rPr>
        <w:t>hESC</w:t>
      </w:r>
      <w:proofErr w:type="spellEnd"/>
      <w:r w:rsidRPr="00814076">
        <w:rPr>
          <w:rFonts w:ascii="Book Antiqua" w:hAnsi="Book Antiqua"/>
          <w:bCs/>
          <w:color w:val="000000" w:themeColor="text1"/>
          <w:szCs w:val="24"/>
        </w:rPr>
        <w:t xml:space="preserve"> lines (KhES-1, -3, -5) were </w:t>
      </w:r>
      <w:r w:rsidR="008D5FC9" w:rsidRPr="00814076">
        <w:rPr>
          <w:rFonts w:ascii="Book Antiqua" w:hAnsi="Book Antiqua"/>
          <w:bCs/>
          <w:color w:val="000000" w:themeColor="text1"/>
          <w:szCs w:val="24"/>
        </w:rPr>
        <w:t>established</w:t>
      </w:r>
      <w:r w:rsidRPr="00814076">
        <w:rPr>
          <w:rFonts w:ascii="Book Antiqua" w:hAnsi="Book Antiqua"/>
          <w:bCs/>
          <w:color w:val="000000" w:themeColor="text1"/>
          <w:szCs w:val="24"/>
        </w:rPr>
        <w:t xml:space="preserve"> by the Institute for Frontier Medical Science, Kyoto </w:t>
      </w:r>
      <w:proofErr w:type="gramStart"/>
      <w:r w:rsidRPr="00814076">
        <w:rPr>
          <w:rFonts w:ascii="Book Antiqua" w:hAnsi="Book Antiqua"/>
          <w:bCs/>
          <w:color w:val="000000" w:themeColor="text1"/>
          <w:szCs w:val="24"/>
        </w:rPr>
        <w:t>University</w:t>
      </w:r>
      <w:r w:rsidR="008D5FC9" w:rsidRPr="00814076">
        <w:rPr>
          <w:rFonts w:ascii="Book Antiqua" w:hAnsi="Book Antiqua"/>
          <w:bCs/>
          <w:color w:val="000000" w:themeColor="text1"/>
          <w:szCs w:val="24"/>
          <w:vertAlign w:val="superscript"/>
        </w:rPr>
        <w:t>[</w:t>
      </w:r>
      <w:proofErr w:type="gramEnd"/>
      <w:r w:rsidR="00640C7A" w:rsidRPr="00814076">
        <w:rPr>
          <w:rFonts w:ascii="Book Antiqua" w:hAnsi="Book Antiqua"/>
          <w:bCs/>
          <w:color w:val="000000" w:themeColor="text1"/>
          <w:szCs w:val="24"/>
          <w:vertAlign w:val="superscript"/>
        </w:rPr>
        <w:t>8</w:t>
      </w:r>
      <w:r w:rsidR="008D5FC9" w:rsidRPr="00814076">
        <w:rPr>
          <w:rFonts w:ascii="Book Antiqua" w:hAnsi="Book Antiqua"/>
          <w:bCs/>
          <w:color w:val="000000" w:themeColor="text1"/>
          <w:szCs w:val="24"/>
          <w:vertAlign w:val="superscript"/>
        </w:rPr>
        <w:t>]</w:t>
      </w:r>
      <w:r w:rsidRPr="00814076">
        <w:rPr>
          <w:rFonts w:ascii="Book Antiqua" w:hAnsi="Book Antiqua"/>
          <w:bCs/>
          <w:color w:val="000000" w:themeColor="text1"/>
          <w:szCs w:val="24"/>
        </w:rPr>
        <w:t>.</w:t>
      </w:r>
      <w:r w:rsidRPr="00814076">
        <w:rPr>
          <w:rFonts w:ascii="Book Antiqua" w:hAnsi="Book Antiqua"/>
          <w:color w:val="000000" w:themeColor="text1"/>
          <w:szCs w:val="24"/>
        </w:rPr>
        <w:t xml:space="preserve"> </w:t>
      </w:r>
      <w:proofErr w:type="spellStart"/>
      <w:r w:rsidRPr="00814076">
        <w:rPr>
          <w:rFonts w:ascii="Book Antiqua" w:hAnsi="Book Antiqua"/>
          <w:color w:val="000000" w:themeColor="text1"/>
          <w:szCs w:val="24"/>
        </w:rPr>
        <w:t>SeV-hiPSCs</w:t>
      </w:r>
      <w:proofErr w:type="spellEnd"/>
      <w:r w:rsidRPr="00814076">
        <w:rPr>
          <w:rFonts w:ascii="Book Antiqua" w:hAnsi="Book Antiqua"/>
          <w:color w:val="000000" w:themeColor="text1"/>
          <w:szCs w:val="24"/>
        </w:rPr>
        <w:t xml:space="preserve"> were established </w:t>
      </w:r>
      <w:r w:rsidR="008B0498" w:rsidRPr="00814076">
        <w:rPr>
          <w:rFonts w:ascii="Book Antiqua" w:hAnsi="Book Antiqua"/>
          <w:color w:val="000000" w:themeColor="text1"/>
          <w:szCs w:val="24"/>
        </w:rPr>
        <w:t xml:space="preserve">from </w:t>
      </w:r>
      <w:proofErr w:type="gramStart"/>
      <w:r w:rsidR="008B0498" w:rsidRPr="00814076">
        <w:rPr>
          <w:rFonts w:ascii="Book Antiqua" w:hAnsi="Book Antiqua"/>
          <w:color w:val="000000" w:themeColor="text1"/>
          <w:szCs w:val="24"/>
        </w:rPr>
        <w:t>HUVEC</w:t>
      </w:r>
      <w:r w:rsidR="00E639FF" w:rsidRPr="00814076">
        <w:rPr>
          <w:rFonts w:ascii="Book Antiqua" w:hAnsi="Book Antiqua"/>
          <w:color w:val="000000" w:themeColor="text1"/>
          <w:szCs w:val="24"/>
          <w:vertAlign w:val="superscript"/>
        </w:rPr>
        <w:t>[</w:t>
      </w:r>
      <w:proofErr w:type="gramEnd"/>
      <w:r w:rsidR="00E639FF" w:rsidRPr="00814076">
        <w:rPr>
          <w:rFonts w:ascii="Book Antiqua" w:hAnsi="Book Antiqua"/>
          <w:color w:val="000000" w:themeColor="text1"/>
          <w:szCs w:val="24"/>
          <w:vertAlign w:val="superscript"/>
        </w:rPr>
        <w:t>9]</w:t>
      </w:r>
      <w:r w:rsidR="008B0498" w:rsidRPr="00814076">
        <w:rPr>
          <w:rFonts w:ascii="Book Antiqua" w:hAnsi="Book Antiqua"/>
          <w:color w:val="000000" w:themeColor="text1"/>
          <w:szCs w:val="24"/>
        </w:rPr>
        <w:t xml:space="preserve"> and BJ fibroblast</w:t>
      </w:r>
      <w:r w:rsidR="00E639FF" w:rsidRPr="00814076">
        <w:rPr>
          <w:rFonts w:ascii="Book Antiqua" w:hAnsi="Book Antiqua"/>
          <w:color w:val="000000" w:themeColor="text1"/>
          <w:szCs w:val="24"/>
          <w:vertAlign w:val="superscript"/>
        </w:rPr>
        <w:t xml:space="preserve">[9] </w:t>
      </w:r>
      <w:r w:rsidRPr="00814076">
        <w:rPr>
          <w:rFonts w:ascii="Book Antiqua" w:hAnsi="Book Antiqua"/>
          <w:color w:val="000000" w:themeColor="text1"/>
          <w:szCs w:val="24"/>
        </w:rPr>
        <w:t xml:space="preserve">by using </w:t>
      </w:r>
      <w:proofErr w:type="spellStart"/>
      <w:r w:rsidRPr="00814076">
        <w:rPr>
          <w:rFonts w:ascii="Book Antiqua" w:hAnsi="Book Antiqua"/>
          <w:color w:val="000000" w:themeColor="text1"/>
          <w:szCs w:val="24"/>
        </w:rPr>
        <w:t>iPS</w:t>
      </w:r>
      <w:proofErr w:type="spellEnd"/>
      <w:r w:rsidRPr="00814076">
        <w:rPr>
          <w:rFonts w:ascii="Book Antiqua" w:hAnsi="Book Antiqua"/>
          <w:color w:val="000000" w:themeColor="text1"/>
          <w:szCs w:val="24"/>
        </w:rPr>
        <w:t>-Tune™ (</w:t>
      </w:r>
      <w:r w:rsidR="00BE14E6" w:rsidRPr="00814076">
        <w:rPr>
          <w:rFonts w:ascii="Book Antiqua" w:hAnsi="Book Antiqua"/>
          <w:iCs/>
          <w:color w:val="000000" w:themeColor="text1"/>
          <w:szCs w:val="24"/>
        </w:rPr>
        <w:t>ID Pharma C</w:t>
      </w:r>
      <w:r w:rsidR="00DF3866" w:rsidRPr="00814076">
        <w:rPr>
          <w:rFonts w:ascii="Book Antiqua" w:hAnsi="Book Antiqua"/>
          <w:iCs/>
          <w:color w:val="000000" w:themeColor="text1"/>
          <w:szCs w:val="24"/>
        </w:rPr>
        <w:t>o., Ltd</w:t>
      </w:r>
      <w:r w:rsidR="00DF3866" w:rsidRPr="00814076">
        <w:rPr>
          <w:rFonts w:ascii="Book Antiqua" w:hAnsi="Book Antiqua"/>
          <w:color w:val="000000" w:themeColor="text1"/>
          <w:szCs w:val="24"/>
        </w:rPr>
        <w:t>.</w:t>
      </w:r>
      <w:r w:rsidR="008B0498" w:rsidRPr="00814076">
        <w:rPr>
          <w:rFonts w:ascii="Book Antiqua" w:hAnsi="Book Antiqua"/>
          <w:color w:val="000000" w:themeColor="text1"/>
          <w:szCs w:val="24"/>
        </w:rPr>
        <w:t>, Ibaraki, Japan)</w:t>
      </w:r>
      <w:r w:rsidR="007C1347">
        <w:rPr>
          <w:rFonts w:ascii="Book Antiqua" w:hAnsi="Book Antiqua"/>
          <w:color w:val="000000" w:themeColor="text1"/>
          <w:szCs w:val="24"/>
        </w:rPr>
        <w:t>.</w:t>
      </w:r>
      <w:r w:rsidRPr="00814076">
        <w:rPr>
          <w:rFonts w:ascii="Book Antiqua" w:hAnsi="Book Antiqua"/>
          <w:color w:val="000000" w:themeColor="text1"/>
          <w:szCs w:val="24"/>
        </w:rPr>
        <w:t xml:space="preserve"> </w:t>
      </w:r>
      <w:r w:rsidRPr="00814076">
        <w:rPr>
          <w:rFonts w:ascii="Book Antiqua" w:hAnsi="Book Antiqua"/>
          <w:bCs/>
          <w:color w:val="000000" w:themeColor="text1"/>
          <w:szCs w:val="24"/>
        </w:rPr>
        <w:t>Ret-</w:t>
      </w:r>
      <w:proofErr w:type="spellStart"/>
      <w:r w:rsidRPr="00814076">
        <w:rPr>
          <w:rFonts w:ascii="Book Antiqua" w:hAnsi="Book Antiqua"/>
          <w:bCs/>
          <w:color w:val="000000" w:themeColor="text1"/>
          <w:szCs w:val="24"/>
        </w:rPr>
        <w:t>hiPSC</w:t>
      </w:r>
      <w:proofErr w:type="spellEnd"/>
      <w:r w:rsidRPr="00814076">
        <w:rPr>
          <w:rFonts w:ascii="Book Antiqua" w:hAnsi="Book Antiqua"/>
          <w:bCs/>
          <w:color w:val="000000" w:themeColor="text1"/>
          <w:szCs w:val="24"/>
        </w:rPr>
        <w:t xml:space="preserve"> lines were provided as follows: 253G1</w:t>
      </w:r>
      <w:r w:rsidR="00E639FF" w:rsidRPr="00814076">
        <w:rPr>
          <w:rFonts w:ascii="Book Antiqua" w:hAnsi="Book Antiqua"/>
          <w:bCs/>
          <w:color w:val="000000" w:themeColor="text1"/>
          <w:szCs w:val="24"/>
          <w:vertAlign w:val="superscript"/>
        </w:rPr>
        <w:t>[</w:t>
      </w:r>
      <w:r w:rsidR="00EC5020" w:rsidRPr="00814076">
        <w:rPr>
          <w:rFonts w:ascii="Book Antiqua" w:hAnsi="Book Antiqua"/>
          <w:bCs/>
          <w:color w:val="000000" w:themeColor="text1"/>
          <w:szCs w:val="24"/>
          <w:vertAlign w:val="superscript"/>
        </w:rPr>
        <w:t>1</w:t>
      </w:r>
      <w:r w:rsidR="00E639FF" w:rsidRPr="00814076">
        <w:rPr>
          <w:rFonts w:ascii="Book Antiqua" w:hAnsi="Book Antiqua"/>
          <w:bCs/>
          <w:color w:val="000000" w:themeColor="text1"/>
          <w:szCs w:val="24"/>
          <w:vertAlign w:val="superscript"/>
        </w:rPr>
        <w:t>0]</w:t>
      </w:r>
      <w:r w:rsidRPr="00814076">
        <w:rPr>
          <w:rFonts w:ascii="Book Antiqua" w:hAnsi="Book Antiqua"/>
          <w:bCs/>
          <w:color w:val="000000" w:themeColor="text1"/>
          <w:szCs w:val="24"/>
        </w:rPr>
        <w:t xml:space="preserve"> and 201B7</w:t>
      </w:r>
      <w:r w:rsidR="00E639FF" w:rsidRPr="00814076">
        <w:rPr>
          <w:rFonts w:ascii="Book Antiqua" w:hAnsi="Book Antiqua"/>
          <w:bCs/>
          <w:color w:val="000000" w:themeColor="text1"/>
          <w:szCs w:val="24"/>
          <w:vertAlign w:val="superscript"/>
        </w:rPr>
        <w:t>[</w:t>
      </w:r>
      <w:r w:rsidR="00EC5020" w:rsidRPr="00814076">
        <w:rPr>
          <w:rFonts w:ascii="Book Antiqua" w:hAnsi="Book Antiqua"/>
          <w:bCs/>
          <w:color w:val="000000" w:themeColor="text1"/>
          <w:szCs w:val="24"/>
          <w:vertAlign w:val="superscript"/>
        </w:rPr>
        <w:t>1</w:t>
      </w:r>
      <w:r w:rsidR="00E639FF" w:rsidRPr="00814076">
        <w:rPr>
          <w:rFonts w:ascii="Book Antiqua" w:hAnsi="Book Antiqua"/>
          <w:bCs/>
          <w:color w:val="000000" w:themeColor="text1"/>
          <w:szCs w:val="24"/>
          <w:vertAlign w:val="superscript"/>
        </w:rPr>
        <w:t>1]</w:t>
      </w:r>
      <w:r w:rsidRPr="00814076">
        <w:rPr>
          <w:rFonts w:ascii="Book Antiqua" w:hAnsi="Book Antiqua"/>
          <w:bCs/>
          <w:color w:val="000000" w:themeColor="text1"/>
          <w:szCs w:val="24"/>
        </w:rPr>
        <w:t xml:space="preserve"> were </w:t>
      </w:r>
      <w:r w:rsidR="000F245A" w:rsidRPr="00814076">
        <w:rPr>
          <w:rFonts w:ascii="Book Antiqua" w:hAnsi="Book Antiqua"/>
          <w:bCs/>
          <w:color w:val="000000" w:themeColor="text1"/>
          <w:szCs w:val="24"/>
        </w:rPr>
        <w:t>provided by</w:t>
      </w:r>
      <w:r w:rsidRPr="00814076">
        <w:rPr>
          <w:rFonts w:ascii="Book Antiqua" w:hAnsi="Book Antiqua"/>
          <w:bCs/>
          <w:color w:val="000000" w:themeColor="text1"/>
          <w:szCs w:val="24"/>
        </w:rPr>
        <w:t xml:space="preserve"> </w:t>
      </w:r>
      <w:proofErr w:type="spellStart"/>
      <w:r w:rsidRPr="00814076">
        <w:rPr>
          <w:rFonts w:ascii="Book Antiqua" w:hAnsi="Book Antiqua"/>
          <w:bCs/>
          <w:color w:val="000000" w:themeColor="text1"/>
          <w:szCs w:val="24"/>
        </w:rPr>
        <w:t>CiRA</w:t>
      </w:r>
      <w:proofErr w:type="spellEnd"/>
      <w:r w:rsidRPr="00814076">
        <w:rPr>
          <w:rFonts w:ascii="Book Antiqua" w:hAnsi="Book Antiqua"/>
          <w:bCs/>
          <w:color w:val="000000" w:themeColor="text1"/>
          <w:szCs w:val="24"/>
        </w:rPr>
        <w:t xml:space="preserve"> at Kyoto University; #25 was </w:t>
      </w:r>
      <w:r w:rsidR="000F245A" w:rsidRPr="00814076">
        <w:rPr>
          <w:rFonts w:ascii="Book Antiqua" w:hAnsi="Book Antiqua"/>
          <w:bCs/>
          <w:color w:val="000000" w:themeColor="text1"/>
          <w:szCs w:val="24"/>
        </w:rPr>
        <w:t>provided by</w:t>
      </w:r>
      <w:r w:rsidRPr="00814076">
        <w:rPr>
          <w:rFonts w:ascii="Book Antiqua" w:hAnsi="Book Antiqua"/>
          <w:bCs/>
          <w:color w:val="000000" w:themeColor="text1"/>
          <w:szCs w:val="24"/>
        </w:rPr>
        <w:t xml:space="preserve"> National Research Institute for Child Health and Development as used elsewhere</w:t>
      </w:r>
      <w:r w:rsidR="00132B63" w:rsidRPr="00814076">
        <w:rPr>
          <w:rFonts w:ascii="Book Antiqua" w:hAnsi="Book Antiqua"/>
          <w:bCs/>
          <w:color w:val="000000" w:themeColor="text1"/>
          <w:szCs w:val="24"/>
          <w:vertAlign w:val="superscript"/>
        </w:rPr>
        <w:t>[</w:t>
      </w:r>
      <w:r w:rsidR="00EC5020" w:rsidRPr="00814076">
        <w:rPr>
          <w:rFonts w:ascii="Book Antiqua" w:hAnsi="Book Antiqua"/>
          <w:bCs/>
          <w:color w:val="000000" w:themeColor="text1"/>
          <w:szCs w:val="24"/>
          <w:vertAlign w:val="superscript"/>
        </w:rPr>
        <w:t>7</w:t>
      </w:r>
      <w:r w:rsidR="00132B63" w:rsidRPr="00814076">
        <w:rPr>
          <w:rFonts w:ascii="Book Antiqua" w:hAnsi="Book Antiqua"/>
          <w:bCs/>
          <w:color w:val="000000" w:themeColor="text1"/>
          <w:szCs w:val="24"/>
          <w:vertAlign w:val="superscript"/>
        </w:rPr>
        <w:t>]</w:t>
      </w:r>
      <w:r w:rsidRPr="00814076">
        <w:rPr>
          <w:rFonts w:ascii="Book Antiqua" w:hAnsi="Book Antiqua"/>
          <w:bCs/>
          <w:color w:val="000000" w:themeColor="text1"/>
          <w:szCs w:val="24"/>
        </w:rPr>
        <w:t xml:space="preserve">. </w:t>
      </w:r>
      <w:proofErr w:type="spellStart"/>
      <w:r w:rsidRPr="00814076">
        <w:rPr>
          <w:rFonts w:ascii="Book Antiqua" w:hAnsi="Book Antiqua"/>
          <w:bCs/>
          <w:color w:val="000000" w:themeColor="text1"/>
          <w:szCs w:val="24"/>
        </w:rPr>
        <w:t>Astaxanthin</w:t>
      </w:r>
      <w:proofErr w:type="spellEnd"/>
      <w:r w:rsidRPr="00814076">
        <w:rPr>
          <w:rFonts w:ascii="Book Antiqua" w:hAnsi="Book Antiqua"/>
          <w:bCs/>
          <w:color w:val="000000" w:themeColor="text1"/>
          <w:szCs w:val="24"/>
        </w:rPr>
        <w:t xml:space="preserve"> (A3236, </w:t>
      </w:r>
      <w:r w:rsidRPr="00814076">
        <w:rPr>
          <w:rFonts w:ascii="Book Antiqua" w:hAnsi="Book Antiqua"/>
          <w:color w:val="000000" w:themeColor="text1"/>
          <w:kern w:val="0"/>
          <w:szCs w:val="24"/>
        </w:rPr>
        <w:t xml:space="preserve">Sigma-Aldrich Co. LLC. St. Louis, MO 63178, </w:t>
      </w:r>
      <w:r w:rsidR="002B64C1" w:rsidRPr="00814076">
        <w:rPr>
          <w:rFonts w:ascii="Book Antiqua" w:hAnsi="Book Antiqua"/>
          <w:color w:val="000000" w:themeColor="text1"/>
          <w:kern w:val="0"/>
          <w:szCs w:val="24"/>
        </w:rPr>
        <w:t>United States</w:t>
      </w:r>
      <w:r w:rsidRPr="00814076">
        <w:rPr>
          <w:rFonts w:ascii="Book Antiqua" w:hAnsi="Book Antiqua"/>
          <w:color w:val="000000" w:themeColor="text1"/>
          <w:kern w:val="0"/>
          <w:szCs w:val="24"/>
        </w:rPr>
        <w:t>) was</w:t>
      </w:r>
      <w:r w:rsidRPr="00814076">
        <w:rPr>
          <w:rFonts w:ascii="Book Antiqua" w:hAnsi="Book Antiqua"/>
          <w:bCs/>
          <w:color w:val="000000" w:themeColor="text1"/>
          <w:szCs w:val="24"/>
        </w:rPr>
        <w:t xml:space="preserve"> dissolved by DMSO at the </w:t>
      </w:r>
      <w:r w:rsidRPr="00814076">
        <w:rPr>
          <w:rFonts w:ascii="Book Antiqua" w:hAnsi="Book Antiqua"/>
          <w:bCs/>
          <w:color w:val="000000" w:themeColor="text1"/>
          <w:szCs w:val="24"/>
        </w:rPr>
        <w:lastRenderedPageBreak/>
        <w:t xml:space="preserve">concentration of 5mM. </w:t>
      </w:r>
      <w:r w:rsidR="00534927" w:rsidRPr="00814076">
        <w:rPr>
          <w:rFonts w:ascii="Book Antiqua" w:hAnsi="Book Antiqua"/>
          <w:color w:val="000000" w:themeColor="text1"/>
          <w:szCs w:val="24"/>
        </w:rPr>
        <w:t xml:space="preserve">Frozen sections of clinical specimens were purchase from </w:t>
      </w:r>
      <w:proofErr w:type="spellStart"/>
      <w:r w:rsidR="00534927" w:rsidRPr="00814076">
        <w:rPr>
          <w:rFonts w:ascii="Book Antiqua" w:hAnsi="Book Antiqua"/>
          <w:color w:val="000000" w:themeColor="text1"/>
          <w:szCs w:val="24"/>
        </w:rPr>
        <w:t>BioChain</w:t>
      </w:r>
      <w:proofErr w:type="spellEnd"/>
      <w:r w:rsidR="00534927" w:rsidRPr="00814076">
        <w:rPr>
          <w:rFonts w:ascii="Book Antiqua" w:hAnsi="Book Antiqua"/>
          <w:color w:val="000000" w:themeColor="text1"/>
          <w:szCs w:val="24"/>
        </w:rPr>
        <w:t xml:space="preserve"> Institute, Inc.: normal human artery (Cat: T5595-4763 Lot: L11052523C11052523), arteries of hypertension patients (Cat: T1236013Hd-2 Lot: B502175), arteries of systemic lupus erythematosus (Cat: T1236013LUP Lot: A804253), arteries of arteriosclerosis (Cat: T1236013Hd-4 Lot: B502176).</w:t>
      </w:r>
    </w:p>
    <w:p w14:paraId="0957F6B4" w14:textId="77777777" w:rsidR="00FB2B52" w:rsidRPr="00814076" w:rsidRDefault="00FB2B52" w:rsidP="00B1088D">
      <w:pPr>
        <w:spacing w:line="360" w:lineRule="auto"/>
        <w:rPr>
          <w:rFonts w:ascii="Book Antiqua" w:hAnsi="Book Antiqua"/>
          <w:b/>
          <w:color w:val="000000" w:themeColor="text1"/>
          <w:kern w:val="0"/>
          <w:szCs w:val="24"/>
        </w:rPr>
      </w:pPr>
    </w:p>
    <w:p w14:paraId="0C6D76D4" w14:textId="0D516C3F" w:rsidR="00556C32" w:rsidRPr="00814076" w:rsidRDefault="006B6A5F"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i/>
          <w:color w:val="000000" w:themeColor="text1"/>
          <w:kern w:val="0"/>
          <w:szCs w:val="24"/>
        </w:rPr>
      </w:pPr>
      <w:r w:rsidRPr="00814076">
        <w:rPr>
          <w:rFonts w:ascii="Book Antiqua" w:hAnsi="Book Antiqua"/>
          <w:b/>
          <w:i/>
          <w:color w:val="000000" w:themeColor="text1"/>
          <w:kern w:val="0"/>
          <w:szCs w:val="24"/>
        </w:rPr>
        <w:t xml:space="preserve">Quantitative </w:t>
      </w:r>
      <w:r w:rsidR="0080517B">
        <w:rPr>
          <w:rFonts w:ascii="Book Antiqua" w:eastAsia="宋体" w:hAnsi="Book Antiqua" w:hint="eastAsia"/>
          <w:b/>
          <w:i/>
          <w:color w:val="000000" w:themeColor="text1"/>
          <w:kern w:val="0"/>
          <w:szCs w:val="24"/>
          <w:lang w:eastAsia="zh-CN"/>
        </w:rPr>
        <w:t>e</w:t>
      </w:r>
      <w:r w:rsidRPr="00814076">
        <w:rPr>
          <w:rFonts w:ascii="Book Antiqua" w:hAnsi="Book Antiqua"/>
          <w:b/>
          <w:i/>
          <w:color w:val="000000" w:themeColor="text1"/>
          <w:kern w:val="0"/>
          <w:szCs w:val="24"/>
        </w:rPr>
        <w:t>valuations of VSMC proliferation</w:t>
      </w:r>
    </w:p>
    <w:p w14:paraId="32596A83" w14:textId="7DE6E230" w:rsidR="0029087F" w:rsidRPr="00814076" w:rsidRDefault="0029087F"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Cs/>
          <w:color w:val="000000" w:themeColor="text1"/>
          <w:szCs w:val="24"/>
        </w:rPr>
      </w:pPr>
      <w:r w:rsidRPr="00814076">
        <w:rPr>
          <w:rFonts w:ascii="Book Antiqua" w:hAnsi="Book Antiqua"/>
          <w:color w:val="000000" w:themeColor="text1"/>
          <w:kern w:val="0"/>
          <w:szCs w:val="24"/>
        </w:rPr>
        <w:t>VECs were -irradiated (5</w:t>
      </w:r>
      <w:r w:rsidR="009F698E" w:rsidRPr="00814076">
        <w:rPr>
          <w:rFonts w:ascii="Book Antiqua" w:hAnsi="Book Antiqua"/>
          <w:color w:val="000000" w:themeColor="text1"/>
          <w:kern w:val="0"/>
          <w:szCs w:val="24"/>
        </w:rPr>
        <w:t xml:space="preserve"> </w:t>
      </w:r>
      <w:proofErr w:type="spellStart"/>
      <w:r w:rsidRPr="00814076">
        <w:rPr>
          <w:rFonts w:ascii="Book Antiqua" w:hAnsi="Book Antiqua"/>
          <w:color w:val="000000" w:themeColor="text1"/>
          <w:kern w:val="0"/>
          <w:szCs w:val="24"/>
        </w:rPr>
        <w:t>Gy</w:t>
      </w:r>
      <w:proofErr w:type="spellEnd"/>
      <w:r w:rsidRPr="00814076">
        <w:rPr>
          <w:rFonts w:ascii="Book Antiqua" w:hAnsi="Book Antiqua"/>
          <w:color w:val="000000" w:themeColor="text1"/>
          <w:kern w:val="0"/>
          <w:szCs w:val="24"/>
        </w:rPr>
        <w:t xml:space="preserve">) and stained with </w:t>
      </w:r>
      <w:proofErr w:type="spellStart"/>
      <w:r w:rsidRPr="00814076">
        <w:rPr>
          <w:rFonts w:ascii="Book Antiqua" w:hAnsi="Book Antiqua"/>
          <w:bCs/>
          <w:color w:val="000000" w:themeColor="text1"/>
          <w:kern w:val="0"/>
          <w:szCs w:val="24"/>
        </w:rPr>
        <w:t>carboxyfluorescein</w:t>
      </w:r>
      <w:proofErr w:type="spellEnd"/>
      <w:r w:rsidRPr="00814076">
        <w:rPr>
          <w:rFonts w:ascii="Book Antiqua" w:hAnsi="Book Antiqua"/>
          <w:bCs/>
          <w:color w:val="000000" w:themeColor="text1"/>
          <w:kern w:val="0"/>
          <w:szCs w:val="24"/>
        </w:rPr>
        <w:t xml:space="preserve"> diacetate, </w:t>
      </w:r>
      <w:proofErr w:type="spellStart"/>
      <w:r w:rsidRPr="00814076">
        <w:rPr>
          <w:rFonts w:ascii="Book Antiqua" w:hAnsi="Book Antiqua"/>
          <w:bCs/>
          <w:color w:val="000000" w:themeColor="text1"/>
          <w:kern w:val="0"/>
          <w:szCs w:val="24"/>
        </w:rPr>
        <w:t>succinimidyl</w:t>
      </w:r>
      <w:proofErr w:type="spellEnd"/>
      <w:r w:rsidRPr="00814076">
        <w:rPr>
          <w:rFonts w:ascii="Book Antiqua" w:hAnsi="Book Antiqua"/>
          <w:bCs/>
          <w:color w:val="000000" w:themeColor="text1"/>
          <w:kern w:val="0"/>
          <w:szCs w:val="24"/>
        </w:rPr>
        <w:t xml:space="preserve"> ester (CFDA-SE) by using CFSE Cell Division Assay Kit (Cayman Chemical Co., Ann Arbor, MI), while </w:t>
      </w:r>
      <w:r w:rsidRPr="00814076">
        <w:rPr>
          <w:rFonts w:ascii="Book Antiqua" w:hAnsi="Book Antiqua"/>
          <w:color w:val="000000" w:themeColor="text1"/>
          <w:kern w:val="0"/>
          <w:szCs w:val="24"/>
        </w:rPr>
        <w:t>VSMCs were stained with PKH26 by using PKH26 Red Fluorescent Cell Linker Kit (Sigma-Aldrich Co. LLC., St. Louis, MO 63178)</w:t>
      </w:r>
      <w:r w:rsidRPr="00814076">
        <w:rPr>
          <w:rFonts w:ascii="Book Antiqua" w:hAnsi="Book Antiqua"/>
          <w:bCs/>
          <w:color w:val="000000" w:themeColor="text1"/>
          <w:kern w:val="0"/>
          <w:szCs w:val="24"/>
        </w:rPr>
        <w:t xml:space="preserve"> according to the manufacturer’s guidance</w:t>
      </w:r>
      <w:r w:rsidRPr="00814076">
        <w:rPr>
          <w:rFonts w:ascii="Book Antiqua" w:hAnsi="Book Antiqua"/>
          <w:color w:val="000000" w:themeColor="text1"/>
          <w:kern w:val="0"/>
          <w:szCs w:val="24"/>
        </w:rPr>
        <w:t>. For contact co-culture, irradiated and CFSE-stained VECs were seeded at the density of 2</w:t>
      </w:r>
      <w:r w:rsidR="00E43199">
        <w:rPr>
          <w:rFonts w:ascii="Book Antiqua" w:eastAsia="宋体" w:hAnsi="Book Antiqua" w:hint="eastAsia"/>
          <w:color w:val="000000" w:themeColor="text1"/>
          <w:kern w:val="0"/>
          <w:szCs w:val="24"/>
          <w:lang w:eastAsia="zh-CN"/>
        </w:rPr>
        <w:t xml:space="preserve"> </w:t>
      </w:r>
      <w:r w:rsidRPr="00814076">
        <w:rPr>
          <w:rFonts w:ascii="Book Antiqua" w:hAnsi="Book Antiqua"/>
          <w:color w:val="000000" w:themeColor="text1"/>
          <w:kern w:val="0"/>
          <w:szCs w:val="24"/>
        </w:rPr>
        <w:t>×</w:t>
      </w:r>
      <w:r w:rsidR="00E43199">
        <w:rPr>
          <w:rFonts w:ascii="Book Antiqua" w:eastAsia="宋体" w:hAnsi="Book Antiqua" w:hint="eastAsia"/>
          <w:color w:val="000000" w:themeColor="text1"/>
          <w:kern w:val="0"/>
          <w:szCs w:val="24"/>
          <w:lang w:eastAsia="zh-CN"/>
        </w:rPr>
        <w:t xml:space="preserve"> </w:t>
      </w:r>
      <w:r w:rsidRPr="00814076">
        <w:rPr>
          <w:rFonts w:ascii="Book Antiqua" w:hAnsi="Book Antiqua"/>
          <w:color w:val="000000" w:themeColor="text1"/>
          <w:kern w:val="0"/>
          <w:szCs w:val="24"/>
        </w:rPr>
        <w:t>10</w:t>
      </w:r>
      <w:r w:rsidRPr="00814076">
        <w:rPr>
          <w:rFonts w:ascii="Book Antiqua" w:hAnsi="Book Antiqua"/>
          <w:color w:val="000000" w:themeColor="text1"/>
          <w:kern w:val="0"/>
          <w:szCs w:val="24"/>
          <w:vertAlign w:val="superscript"/>
        </w:rPr>
        <w:t xml:space="preserve">5 </w:t>
      </w:r>
      <w:r w:rsidRPr="00814076">
        <w:rPr>
          <w:rFonts w:ascii="Book Antiqua" w:hAnsi="Book Antiqua"/>
          <w:color w:val="000000" w:themeColor="text1"/>
          <w:kern w:val="0"/>
          <w:szCs w:val="24"/>
        </w:rPr>
        <w:t>cells/well on 0.1% gelatin-coated 24-well culture plates, and on the following day, PKH26-stained VSMCs were seeded at the density of 3.75</w:t>
      </w:r>
      <w:r w:rsidR="00AC0F64" w:rsidRPr="00814076">
        <w:rPr>
          <w:rFonts w:ascii="Book Antiqua" w:eastAsia="宋体" w:hAnsi="Book Antiqua"/>
          <w:color w:val="000000" w:themeColor="text1"/>
          <w:kern w:val="0"/>
          <w:szCs w:val="24"/>
          <w:lang w:eastAsia="zh-CN"/>
        </w:rPr>
        <w:t xml:space="preserve"> </w:t>
      </w:r>
      <w:r w:rsidRPr="00814076">
        <w:rPr>
          <w:rFonts w:ascii="Book Antiqua" w:hAnsi="Book Antiqua"/>
          <w:color w:val="000000" w:themeColor="text1"/>
          <w:kern w:val="0"/>
          <w:szCs w:val="24"/>
        </w:rPr>
        <w:t>×</w:t>
      </w:r>
      <w:r w:rsidR="00AC0F64" w:rsidRPr="00814076">
        <w:rPr>
          <w:rFonts w:ascii="Book Antiqua" w:eastAsia="宋体" w:hAnsi="Book Antiqua"/>
          <w:color w:val="000000" w:themeColor="text1"/>
          <w:kern w:val="0"/>
          <w:szCs w:val="24"/>
          <w:lang w:eastAsia="zh-CN"/>
        </w:rPr>
        <w:t xml:space="preserve"> </w:t>
      </w:r>
      <w:r w:rsidRPr="00814076">
        <w:rPr>
          <w:rFonts w:ascii="Book Antiqua" w:hAnsi="Book Antiqua"/>
          <w:color w:val="000000" w:themeColor="text1"/>
          <w:kern w:val="0"/>
          <w:szCs w:val="24"/>
        </w:rPr>
        <w:t>10</w:t>
      </w:r>
      <w:r w:rsidRPr="00814076">
        <w:rPr>
          <w:rFonts w:ascii="Book Antiqua" w:hAnsi="Book Antiqua"/>
          <w:color w:val="000000" w:themeColor="text1"/>
          <w:kern w:val="0"/>
          <w:szCs w:val="24"/>
          <w:vertAlign w:val="superscript"/>
        </w:rPr>
        <w:t>3</w:t>
      </w:r>
      <w:r w:rsidRPr="00814076">
        <w:rPr>
          <w:rFonts w:ascii="Book Antiqua" w:hAnsi="Book Antiqua"/>
          <w:color w:val="000000" w:themeColor="text1"/>
          <w:kern w:val="0"/>
          <w:szCs w:val="24"/>
        </w:rPr>
        <w:t xml:space="preserve"> cells/well on VEC layers or gelatin</w:t>
      </w:r>
      <w:r w:rsidR="00E439BC" w:rsidRPr="00814076">
        <w:rPr>
          <w:rFonts w:ascii="Book Antiqua" w:hAnsi="Book Antiqua"/>
          <w:color w:val="000000" w:themeColor="text1"/>
          <w:kern w:val="0"/>
          <w:szCs w:val="24"/>
        </w:rPr>
        <w:t xml:space="preserve"> layers as control. After 4 d</w:t>
      </w:r>
      <w:r w:rsidRPr="00814076">
        <w:rPr>
          <w:rFonts w:ascii="Book Antiqua" w:hAnsi="Book Antiqua"/>
          <w:color w:val="000000" w:themeColor="text1"/>
          <w:kern w:val="0"/>
          <w:szCs w:val="24"/>
        </w:rPr>
        <w:t xml:space="preserve">, total cells were </w:t>
      </w:r>
      <w:r w:rsidR="00B2766F" w:rsidRPr="00814076">
        <w:rPr>
          <w:rFonts w:ascii="Book Antiqua" w:hAnsi="Book Antiqua"/>
          <w:color w:val="000000" w:themeColor="text1"/>
          <w:kern w:val="0"/>
          <w:szCs w:val="24"/>
        </w:rPr>
        <w:t>harvested</w:t>
      </w:r>
      <w:r w:rsidRPr="00814076">
        <w:rPr>
          <w:rFonts w:ascii="Book Antiqua" w:hAnsi="Book Antiqua"/>
          <w:color w:val="000000" w:themeColor="text1"/>
          <w:kern w:val="0"/>
          <w:szCs w:val="24"/>
        </w:rPr>
        <w:t xml:space="preserve"> and subjected to flow cytometry analyses by </w:t>
      </w:r>
      <w:proofErr w:type="spellStart"/>
      <w:r w:rsidRPr="00814076">
        <w:rPr>
          <w:rFonts w:ascii="Book Antiqua" w:hAnsi="Book Antiqua"/>
          <w:color w:val="000000" w:themeColor="text1"/>
          <w:szCs w:val="24"/>
        </w:rPr>
        <w:t>FACSCalibur</w:t>
      </w:r>
      <w:r w:rsidRPr="00814076">
        <w:rPr>
          <w:rFonts w:ascii="Book Antiqua" w:hAnsi="Book Antiqua"/>
          <w:color w:val="000000" w:themeColor="text1"/>
          <w:szCs w:val="24"/>
          <w:vertAlign w:val="superscript"/>
        </w:rPr>
        <w:t>TM</w:t>
      </w:r>
      <w:proofErr w:type="spellEnd"/>
      <w:r w:rsidRPr="00814076">
        <w:rPr>
          <w:rFonts w:ascii="Book Antiqua" w:hAnsi="Book Antiqua"/>
          <w:color w:val="000000" w:themeColor="text1"/>
          <w:kern w:val="0"/>
          <w:szCs w:val="24"/>
        </w:rPr>
        <w:t xml:space="preserve"> (BD Biosciences, San Jose, CA) and FL1 and </w:t>
      </w:r>
      <w:r w:rsidRPr="00814076">
        <w:rPr>
          <w:rFonts w:ascii="Book Antiqua" w:hAnsi="Book Antiqua"/>
          <w:color w:val="000000" w:themeColor="text1"/>
          <w:szCs w:val="24"/>
        </w:rPr>
        <w:t xml:space="preserve">FL2 fluorescence intensities were measured by </w:t>
      </w:r>
      <w:proofErr w:type="spellStart"/>
      <w:r w:rsidRPr="00814076">
        <w:rPr>
          <w:rFonts w:ascii="Book Antiqua" w:hAnsi="Book Antiqua"/>
          <w:color w:val="000000" w:themeColor="text1"/>
          <w:szCs w:val="24"/>
        </w:rPr>
        <w:t>CellQuest</w:t>
      </w:r>
      <w:proofErr w:type="spellEnd"/>
      <w:r w:rsidRPr="00814076">
        <w:rPr>
          <w:rFonts w:ascii="Book Antiqua" w:hAnsi="Book Antiqua"/>
          <w:color w:val="000000" w:themeColor="text1"/>
          <w:szCs w:val="24"/>
        </w:rPr>
        <w:t>™ Pro software (</w:t>
      </w:r>
      <w:r w:rsidRPr="00814076">
        <w:rPr>
          <w:rFonts w:ascii="Book Antiqua" w:eastAsia="HiraKakuPro-W3" w:hAnsi="Book Antiqua"/>
          <w:color w:val="000000" w:themeColor="text1"/>
          <w:szCs w:val="24"/>
        </w:rPr>
        <w:t>BD Biosciences).</w:t>
      </w:r>
      <w:r w:rsidRPr="00814076">
        <w:rPr>
          <w:rFonts w:ascii="Book Antiqua" w:hAnsi="Book Antiqua"/>
          <w:color w:val="000000" w:themeColor="text1"/>
          <w:szCs w:val="24"/>
        </w:rPr>
        <w:t xml:space="preserve"> FL2 (</w:t>
      </w:r>
      <w:r w:rsidRPr="00814076">
        <w:rPr>
          <w:rFonts w:ascii="Book Antiqua" w:hAnsi="Book Antiqua"/>
          <w:color w:val="000000" w:themeColor="text1"/>
          <w:kern w:val="0"/>
          <w:szCs w:val="24"/>
        </w:rPr>
        <w:t xml:space="preserve">PKH26) fluorescence intensities were further analyzed mathematically by </w:t>
      </w:r>
      <w:proofErr w:type="spellStart"/>
      <w:r w:rsidRPr="00814076">
        <w:rPr>
          <w:rFonts w:ascii="Book Antiqua" w:hAnsi="Book Antiqua"/>
          <w:color w:val="000000" w:themeColor="text1"/>
          <w:kern w:val="0"/>
          <w:szCs w:val="24"/>
        </w:rPr>
        <w:t>ModFit</w:t>
      </w:r>
      <w:proofErr w:type="spellEnd"/>
      <w:r w:rsidRPr="00814076">
        <w:rPr>
          <w:rFonts w:ascii="Book Antiqua" w:hAnsi="Book Antiqua"/>
          <w:color w:val="000000" w:themeColor="text1"/>
          <w:kern w:val="0"/>
          <w:szCs w:val="24"/>
        </w:rPr>
        <w:t xml:space="preserve"> LT™ software (</w:t>
      </w:r>
      <w:r w:rsidRPr="00814076">
        <w:rPr>
          <w:rFonts w:ascii="Book Antiqua" w:hAnsi="Book Antiqua"/>
          <w:bCs/>
          <w:color w:val="000000" w:themeColor="text1"/>
          <w:szCs w:val="24"/>
        </w:rPr>
        <w:t>Verity Software House</w:t>
      </w:r>
      <w:r w:rsidRPr="00814076">
        <w:rPr>
          <w:rFonts w:ascii="Book Antiqua" w:hAnsi="Book Antiqua"/>
          <w:color w:val="000000" w:themeColor="text1"/>
          <w:szCs w:val="24"/>
        </w:rPr>
        <w:t xml:space="preserve"> </w:t>
      </w:r>
      <w:r w:rsidRPr="00814076">
        <w:rPr>
          <w:rFonts w:ascii="Book Antiqua" w:hAnsi="Book Antiqua"/>
          <w:bCs/>
          <w:color w:val="000000" w:themeColor="text1"/>
          <w:szCs w:val="24"/>
        </w:rPr>
        <w:t xml:space="preserve">Inc., Topsham, ME) to calculate the proliferation index. Regarding experiments on </w:t>
      </w:r>
      <w:proofErr w:type="spellStart"/>
      <w:r w:rsidRPr="00814076">
        <w:rPr>
          <w:rFonts w:ascii="Book Antiqua" w:hAnsi="Book Antiqua"/>
          <w:bCs/>
          <w:color w:val="000000" w:themeColor="text1"/>
          <w:szCs w:val="24"/>
        </w:rPr>
        <w:t>astaxanthin</w:t>
      </w:r>
      <w:proofErr w:type="spellEnd"/>
      <w:r w:rsidRPr="00814076">
        <w:rPr>
          <w:rFonts w:ascii="Book Antiqua" w:hAnsi="Book Antiqua"/>
          <w:bCs/>
          <w:color w:val="000000" w:themeColor="text1"/>
          <w:szCs w:val="24"/>
        </w:rPr>
        <w:t xml:space="preserve"> treatments, VECs were stained by PKH26 and VSMCs were treated with CFSE because of red colored-fluorescence interference by </w:t>
      </w:r>
      <w:proofErr w:type="spellStart"/>
      <w:r w:rsidRPr="00814076">
        <w:rPr>
          <w:rFonts w:ascii="Book Antiqua" w:hAnsi="Book Antiqua"/>
          <w:bCs/>
          <w:color w:val="000000" w:themeColor="text1"/>
          <w:szCs w:val="24"/>
        </w:rPr>
        <w:t>astaxanthin</w:t>
      </w:r>
      <w:proofErr w:type="spellEnd"/>
      <w:r w:rsidRPr="00814076">
        <w:rPr>
          <w:rFonts w:ascii="Book Antiqua" w:hAnsi="Book Antiqua"/>
          <w:bCs/>
          <w:color w:val="000000" w:themeColor="text1"/>
          <w:szCs w:val="24"/>
        </w:rPr>
        <w:t>.</w:t>
      </w:r>
    </w:p>
    <w:p w14:paraId="2371A821" w14:textId="77777777" w:rsidR="005C070C" w:rsidRPr="00814076" w:rsidRDefault="005C070C"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Cs/>
          <w:color w:val="000000" w:themeColor="text1"/>
          <w:szCs w:val="24"/>
        </w:rPr>
      </w:pPr>
    </w:p>
    <w:p w14:paraId="2891AEA2" w14:textId="6AC95918" w:rsidR="005C070C" w:rsidRPr="00814076" w:rsidRDefault="007C1347"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bCs/>
          <w:i/>
          <w:color w:val="000000" w:themeColor="text1"/>
          <w:szCs w:val="24"/>
        </w:rPr>
      </w:pPr>
      <w:r>
        <w:rPr>
          <w:rFonts w:ascii="Book Antiqua" w:hAnsi="Book Antiqua"/>
          <w:b/>
          <w:bCs/>
          <w:i/>
          <w:color w:val="000000" w:themeColor="text1"/>
          <w:szCs w:val="24"/>
        </w:rPr>
        <w:t>Microarray analyses</w:t>
      </w:r>
      <w:r w:rsidR="005C070C" w:rsidRPr="00814076">
        <w:rPr>
          <w:rFonts w:ascii="Book Antiqua" w:hAnsi="Book Antiqua"/>
          <w:b/>
          <w:bCs/>
          <w:i/>
          <w:color w:val="000000" w:themeColor="text1"/>
          <w:szCs w:val="24"/>
        </w:rPr>
        <w:t xml:space="preserve"> </w:t>
      </w:r>
    </w:p>
    <w:p w14:paraId="77E532A6" w14:textId="496B8CE5" w:rsidR="005C070C" w:rsidRPr="00814076" w:rsidRDefault="005C070C"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color w:val="000000" w:themeColor="text1"/>
          <w:szCs w:val="24"/>
        </w:rPr>
      </w:pPr>
      <w:r w:rsidRPr="00814076">
        <w:rPr>
          <w:rFonts w:ascii="Book Antiqua" w:hAnsi="Book Antiqua"/>
          <w:color w:val="000000" w:themeColor="text1"/>
          <w:szCs w:val="24"/>
        </w:rPr>
        <w:t xml:space="preserve">Total RNAs were isolated by using </w:t>
      </w:r>
      <w:proofErr w:type="spellStart"/>
      <w:r w:rsidRPr="00814076">
        <w:rPr>
          <w:rFonts w:ascii="Book Antiqua" w:hAnsi="Book Antiqua"/>
          <w:color w:val="000000" w:themeColor="text1"/>
          <w:szCs w:val="24"/>
        </w:rPr>
        <w:t>TRIzoL</w:t>
      </w:r>
      <w:proofErr w:type="spellEnd"/>
      <w:r w:rsidRPr="00814076">
        <w:rPr>
          <w:rFonts w:ascii="Book Antiqua" w:hAnsi="Book Antiqua"/>
          <w:color w:val="000000" w:themeColor="text1"/>
          <w:szCs w:val="24"/>
          <w:vertAlign w:val="superscript"/>
        </w:rPr>
        <w:t>®</w:t>
      </w:r>
      <w:r w:rsidRPr="00814076">
        <w:rPr>
          <w:rFonts w:ascii="Book Antiqua" w:hAnsi="Book Antiqua"/>
          <w:color w:val="000000" w:themeColor="text1"/>
          <w:szCs w:val="24"/>
        </w:rPr>
        <w:t xml:space="preserve"> Reagent (Life Technologies, Inc., Grand Island, NY) and subjected to </w:t>
      </w:r>
      <w:proofErr w:type="spellStart"/>
      <w:r w:rsidRPr="00814076">
        <w:rPr>
          <w:rFonts w:ascii="Book Antiqua" w:hAnsi="Book Antiqua"/>
          <w:color w:val="000000" w:themeColor="text1"/>
          <w:szCs w:val="24"/>
        </w:rPr>
        <w:t>GeneChip</w:t>
      </w:r>
      <w:proofErr w:type="spellEnd"/>
      <w:r w:rsidRPr="00814076">
        <w:rPr>
          <w:rFonts w:ascii="Book Antiqua" w:hAnsi="Book Antiqua"/>
          <w:color w:val="000000" w:themeColor="text1"/>
          <w:szCs w:val="24"/>
          <w:vertAlign w:val="superscript"/>
        </w:rPr>
        <w:t>®</w:t>
      </w:r>
      <w:r w:rsidR="007C1347">
        <w:rPr>
          <w:rFonts w:ascii="Book Antiqua" w:hAnsi="Book Antiqua"/>
          <w:color w:val="000000" w:themeColor="text1"/>
          <w:szCs w:val="24"/>
        </w:rPr>
        <w:t xml:space="preserve"> Gene 1.0 ST array</w:t>
      </w:r>
      <w:r w:rsidRPr="00814076">
        <w:rPr>
          <w:rFonts w:ascii="Book Antiqua" w:hAnsi="Book Antiqua"/>
          <w:color w:val="000000" w:themeColor="text1"/>
          <w:szCs w:val="24"/>
        </w:rPr>
        <w:t xml:space="preserve"> (</w:t>
      </w:r>
      <w:proofErr w:type="spellStart"/>
      <w:r w:rsidRPr="00814076">
        <w:rPr>
          <w:rFonts w:ascii="Book Antiqua" w:hAnsi="Book Antiqua"/>
          <w:color w:val="000000" w:themeColor="text1"/>
          <w:szCs w:val="24"/>
        </w:rPr>
        <w:t>Affymetrix</w:t>
      </w:r>
      <w:proofErr w:type="spellEnd"/>
      <w:r w:rsidRPr="00814076">
        <w:rPr>
          <w:rFonts w:ascii="Book Antiqua" w:hAnsi="Book Antiqua"/>
          <w:color w:val="000000" w:themeColor="text1"/>
          <w:szCs w:val="24"/>
        </w:rPr>
        <w:t xml:space="preserve">, Inc., Santa Clara, CA, </w:t>
      </w:r>
      <w:r w:rsidR="006F1620" w:rsidRPr="00814076">
        <w:rPr>
          <w:rFonts w:ascii="Book Antiqua" w:hAnsi="Book Antiqua"/>
          <w:color w:val="000000" w:themeColor="text1"/>
          <w:szCs w:val="24"/>
        </w:rPr>
        <w:t>United States</w:t>
      </w:r>
      <w:r w:rsidRPr="00814076">
        <w:rPr>
          <w:rFonts w:ascii="Book Antiqua" w:hAnsi="Book Antiqua"/>
          <w:color w:val="000000" w:themeColor="text1"/>
          <w:szCs w:val="24"/>
        </w:rPr>
        <w:t xml:space="preserve">) by Pharma Frontier Co. Ltd. (Tokyo, Japan). Alterations in gene expressions were estimated as significant if &gt; </w:t>
      </w:r>
      <w:r w:rsidRPr="00814076">
        <w:rPr>
          <w:rFonts w:ascii="Book Antiqua" w:hAnsi="Book Antiqua"/>
          <w:color w:val="000000" w:themeColor="text1"/>
          <w:szCs w:val="24"/>
        </w:rPr>
        <w:lastRenderedPageBreak/>
        <w:t>2.0-fold increments or &lt; 0.5-fold decrements in signal intensities were detected. Functional analyses were performed using IPA</w:t>
      </w:r>
      <w:r w:rsidRPr="00814076">
        <w:rPr>
          <w:rFonts w:ascii="MS Gothic" w:eastAsia="MS Gothic" w:hAnsi="MS Gothic" w:cs="MS Gothic" w:hint="eastAsia"/>
          <w:color w:val="000000" w:themeColor="text1"/>
          <w:szCs w:val="24"/>
          <w:vertAlign w:val="superscript"/>
        </w:rPr>
        <w:t>Ⓡ</w:t>
      </w:r>
      <w:r w:rsidRPr="00814076">
        <w:rPr>
          <w:rFonts w:ascii="Book Antiqua" w:hAnsi="Book Antiqua"/>
          <w:color w:val="000000" w:themeColor="text1"/>
          <w:szCs w:val="24"/>
        </w:rPr>
        <w:t xml:space="preserve"> Ingenuity Pathways Analysis software ver. 14855783 (Ingenuity Systems, Inc. Redwood City, CA) and hierarchical clustering was executed using </w:t>
      </w:r>
      <w:proofErr w:type="spellStart"/>
      <w:r w:rsidRPr="00814076">
        <w:rPr>
          <w:rFonts w:ascii="Book Antiqua" w:hAnsi="Book Antiqua"/>
          <w:color w:val="000000" w:themeColor="text1"/>
          <w:szCs w:val="24"/>
        </w:rPr>
        <w:t>GeneSpring</w:t>
      </w:r>
      <w:proofErr w:type="spellEnd"/>
      <w:r w:rsidRPr="00814076">
        <w:rPr>
          <w:rFonts w:ascii="Book Antiqua" w:hAnsi="Book Antiqua"/>
          <w:color w:val="000000" w:themeColor="text1"/>
          <w:szCs w:val="24"/>
        </w:rPr>
        <w:t xml:space="preserve"> GX 12.0 software (Agilent Technologies, Santa Clara, CA). All analyses were performed by Chemicals Evaluation and Researc</w:t>
      </w:r>
      <w:r w:rsidR="007B5A74" w:rsidRPr="00814076">
        <w:rPr>
          <w:rFonts w:ascii="Book Antiqua" w:hAnsi="Book Antiqua"/>
          <w:color w:val="000000" w:themeColor="text1"/>
          <w:szCs w:val="24"/>
        </w:rPr>
        <w:t xml:space="preserve">h Institute (CERI, </w:t>
      </w:r>
      <w:r w:rsidRPr="00814076">
        <w:rPr>
          <w:rFonts w:ascii="Book Antiqua" w:hAnsi="Book Antiqua"/>
          <w:color w:val="000000" w:themeColor="text1"/>
          <w:szCs w:val="24"/>
        </w:rPr>
        <w:t>Tokyo, Japan)</w:t>
      </w:r>
    </w:p>
    <w:p w14:paraId="7943E5E2" w14:textId="77777777" w:rsidR="00E73153" w:rsidRPr="00814076" w:rsidRDefault="00E73153"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Cs/>
          <w:color w:val="000000" w:themeColor="text1"/>
          <w:szCs w:val="24"/>
        </w:rPr>
      </w:pPr>
    </w:p>
    <w:p w14:paraId="4094D58C" w14:textId="77777777" w:rsidR="0029087F" w:rsidRPr="00814076" w:rsidRDefault="0029087F" w:rsidP="00B1088D">
      <w:pPr>
        <w:spacing w:line="360" w:lineRule="auto"/>
        <w:rPr>
          <w:rFonts w:ascii="Book Antiqua" w:hAnsi="Book Antiqua"/>
          <w:b/>
          <w:i/>
          <w:color w:val="000000" w:themeColor="text1"/>
          <w:szCs w:val="24"/>
        </w:rPr>
      </w:pPr>
      <w:r w:rsidRPr="00814076">
        <w:rPr>
          <w:rFonts w:ascii="Book Antiqua" w:hAnsi="Book Antiqua"/>
          <w:b/>
          <w:i/>
          <w:color w:val="000000" w:themeColor="text1"/>
          <w:szCs w:val="24"/>
        </w:rPr>
        <w:t>RT-PCR</w:t>
      </w:r>
    </w:p>
    <w:p w14:paraId="7EEBAFD7" w14:textId="792145F6" w:rsidR="0029087F" w:rsidRPr="00814076" w:rsidRDefault="0029087F" w:rsidP="00B1088D">
      <w:pPr>
        <w:spacing w:line="360" w:lineRule="auto"/>
        <w:rPr>
          <w:rFonts w:ascii="Book Antiqua" w:hAnsi="Book Antiqua"/>
          <w:color w:val="000000" w:themeColor="text1"/>
          <w:szCs w:val="24"/>
        </w:rPr>
      </w:pPr>
      <w:r w:rsidRPr="00814076">
        <w:rPr>
          <w:rFonts w:ascii="Book Antiqua" w:hAnsi="Book Antiqua"/>
          <w:color w:val="000000" w:themeColor="text1"/>
          <w:szCs w:val="24"/>
        </w:rPr>
        <w:t xml:space="preserve">Total RNA was extracted from VECs using </w:t>
      </w:r>
      <w:proofErr w:type="spellStart"/>
      <w:r w:rsidRPr="00814076">
        <w:rPr>
          <w:rFonts w:ascii="Book Antiqua" w:hAnsi="Book Antiqua"/>
          <w:color w:val="000000" w:themeColor="text1"/>
          <w:szCs w:val="24"/>
        </w:rPr>
        <w:t>TRIzol</w:t>
      </w:r>
      <w:proofErr w:type="spellEnd"/>
      <w:r w:rsidRPr="00814076">
        <w:rPr>
          <w:rFonts w:ascii="Book Antiqua" w:hAnsi="Book Antiqua"/>
          <w:color w:val="000000" w:themeColor="text1"/>
          <w:szCs w:val="24"/>
          <w:vertAlign w:val="superscript"/>
        </w:rPr>
        <w:t>®</w:t>
      </w:r>
      <w:r w:rsidRPr="00814076">
        <w:rPr>
          <w:rFonts w:ascii="Book Antiqua" w:hAnsi="Book Antiqua"/>
          <w:color w:val="000000" w:themeColor="text1"/>
          <w:szCs w:val="24"/>
        </w:rPr>
        <w:t xml:space="preserve"> Reagent (Life Technologies, Inc.). First strand DNA was synthesized by using </w:t>
      </w:r>
      <w:proofErr w:type="spellStart"/>
      <w:r w:rsidRPr="00814076">
        <w:rPr>
          <w:rFonts w:ascii="Book Antiqua" w:hAnsi="Book Antiqua"/>
          <w:color w:val="000000" w:themeColor="text1"/>
          <w:szCs w:val="24"/>
        </w:rPr>
        <w:t>SuperScript</w:t>
      </w:r>
      <w:r w:rsidRPr="00814076">
        <w:rPr>
          <w:rFonts w:ascii="Book Antiqua" w:hAnsi="Book Antiqua"/>
          <w:color w:val="000000" w:themeColor="text1"/>
          <w:szCs w:val="24"/>
          <w:vertAlign w:val="superscript"/>
        </w:rPr>
        <w:t>TM</w:t>
      </w:r>
      <w:r w:rsidRPr="00814076">
        <w:rPr>
          <w:rFonts w:ascii="Book Antiqua" w:hAnsi="Book Antiqua"/>
          <w:color w:val="000000" w:themeColor="text1"/>
          <w:szCs w:val="24"/>
        </w:rPr>
        <w:t>III</w:t>
      </w:r>
      <w:proofErr w:type="spellEnd"/>
      <w:r w:rsidRPr="00814076">
        <w:rPr>
          <w:rFonts w:ascii="Book Antiqua" w:hAnsi="Book Antiqua"/>
          <w:color w:val="000000" w:themeColor="text1"/>
          <w:szCs w:val="24"/>
        </w:rPr>
        <w:t xml:space="preserve"> First-Strand Synthesis System kit (Life Technologies, Inc.). PCR was performed using </w:t>
      </w:r>
      <w:proofErr w:type="spellStart"/>
      <w:r w:rsidRPr="00814076">
        <w:rPr>
          <w:rFonts w:ascii="Book Antiqua" w:hAnsi="Book Antiqua"/>
          <w:color w:val="000000" w:themeColor="text1"/>
          <w:szCs w:val="24"/>
        </w:rPr>
        <w:t>GeneAmp</w:t>
      </w:r>
      <w:proofErr w:type="spellEnd"/>
      <w:r w:rsidRPr="00814076">
        <w:rPr>
          <w:rFonts w:ascii="Book Antiqua" w:hAnsi="Book Antiqua"/>
          <w:color w:val="000000" w:themeColor="text1"/>
          <w:szCs w:val="24"/>
          <w:vertAlign w:val="superscript"/>
        </w:rPr>
        <w:t>®</w:t>
      </w:r>
      <w:r w:rsidRPr="00814076">
        <w:rPr>
          <w:rFonts w:ascii="Book Antiqua" w:hAnsi="Book Antiqua"/>
          <w:color w:val="000000" w:themeColor="text1"/>
          <w:szCs w:val="24"/>
        </w:rPr>
        <w:t xml:space="preserve"> PCR system 9700 (Life Technologies, </w:t>
      </w:r>
      <w:proofErr w:type="spellStart"/>
      <w:r w:rsidRPr="00814076">
        <w:rPr>
          <w:rFonts w:ascii="Book Antiqua" w:hAnsi="Book Antiqua"/>
          <w:color w:val="000000" w:themeColor="text1"/>
          <w:szCs w:val="24"/>
        </w:rPr>
        <w:t>Inc</w:t>
      </w:r>
      <w:proofErr w:type="spellEnd"/>
      <w:r w:rsidRPr="00814076">
        <w:rPr>
          <w:rFonts w:ascii="Book Antiqua" w:hAnsi="Book Antiqua"/>
          <w:color w:val="000000" w:themeColor="text1"/>
          <w:szCs w:val="24"/>
        </w:rPr>
        <w:t>) and Ex-</w:t>
      </w:r>
      <w:proofErr w:type="spellStart"/>
      <w:r w:rsidRPr="00814076">
        <w:rPr>
          <w:rFonts w:ascii="Book Antiqua" w:hAnsi="Book Antiqua"/>
          <w:color w:val="000000" w:themeColor="text1"/>
          <w:szCs w:val="24"/>
        </w:rPr>
        <w:t>Taq</w:t>
      </w:r>
      <w:proofErr w:type="spellEnd"/>
      <w:r w:rsidRPr="00814076">
        <w:rPr>
          <w:rFonts w:ascii="Book Antiqua" w:hAnsi="Book Antiqua"/>
          <w:color w:val="000000" w:themeColor="text1"/>
          <w:szCs w:val="24"/>
        </w:rPr>
        <w:t xml:space="preserve"> (Takara Shuzo Co. Ltd., Shiga, Japan) with a following program: the initial denaturation at 94</w:t>
      </w:r>
      <w:bookmarkStart w:id="9" w:name="OLE_LINK36"/>
      <w:bookmarkStart w:id="10" w:name="OLE_LINK37"/>
      <w:r w:rsidR="00EA64C9" w:rsidRPr="00814076">
        <w:rPr>
          <w:rFonts w:ascii="Book Antiqua" w:eastAsia="宋体" w:hAnsi="Book Antiqua"/>
          <w:color w:val="000000" w:themeColor="text1"/>
          <w:szCs w:val="24"/>
          <w:lang w:eastAsia="zh-CN"/>
        </w:rPr>
        <w:t xml:space="preserve"> </w:t>
      </w:r>
      <w:r w:rsidR="00EA64C9" w:rsidRPr="00814076">
        <w:rPr>
          <w:rFonts w:ascii="宋体" w:eastAsia="宋体" w:hAnsi="宋体" w:cs="宋体" w:hint="eastAsia"/>
          <w:color w:val="000000" w:themeColor="text1"/>
          <w:szCs w:val="24"/>
        </w:rPr>
        <w:t>℃</w:t>
      </w:r>
      <w:bookmarkEnd w:id="9"/>
      <w:bookmarkEnd w:id="10"/>
      <w:r w:rsidR="00EA64C9" w:rsidRPr="00814076">
        <w:rPr>
          <w:rFonts w:ascii="Book Antiqua" w:eastAsia="宋体" w:hAnsi="Book Antiqua" w:cs="宋体"/>
          <w:color w:val="000000" w:themeColor="text1"/>
          <w:szCs w:val="24"/>
          <w:lang w:eastAsia="zh-CN"/>
        </w:rPr>
        <w:t xml:space="preserve"> </w:t>
      </w:r>
      <w:r w:rsidRPr="00814076">
        <w:rPr>
          <w:rFonts w:ascii="Book Antiqua" w:hAnsi="Book Antiqua"/>
          <w:color w:val="000000" w:themeColor="text1"/>
          <w:szCs w:val="24"/>
        </w:rPr>
        <w:t>for 5 min, 24</w:t>
      </w:r>
      <w:r w:rsidR="002A6227" w:rsidRPr="00814076">
        <w:rPr>
          <w:rFonts w:ascii="Book Antiqua" w:eastAsia="宋体" w:hAnsi="Book Antiqua"/>
          <w:color w:val="000000" w:themeColor="text1"/>
          <w:szCs w:val="24"/>
          <w:lang w:eastAsia="zh-CN"/>
        </w:rPr>
        <w:t>-</w:t>
      </w:r>
      <w:r w:rsidRPr="00814076">
        <w:rPr>
          <w:rFonts w:ascii="Book Antiqua" w:hAnsi="Book Antiqua"/>
          <w:color w:val="000000" w:themeColor="text1"/>
          <w:szCs w:val="24"/>
        </w:rPr>
        <w:t>28 cycles and 20</w:t>
      </w:r>
      <w:r w:rsidR="002A6227" w:rsidRPr="00814076">
        <w:rPr>
          <w:rFonts w:ascii="Book Antiqua" w:eastAsia="宋体" w:hAnsi="Book Antiqua"/>
          <w:color w:val="000000" w:themeColor="text1"/>
          <w:szCs w:val="24"/>
          <w:lang w:eastAsia="zh-CN"/>
        </w:rPr>
        <w:t>-</w:t>
      </w:r>
      <w:r w:rsidRPr="00814076">
        <w:rPr>
          <w:rFonts w:ascii="Book Antiqua" w:hAnsi="Book Antiqua"/>
          <w:color w:val="000000" w:themeColor="text1"/>
          <w:szCs w:val="24"/>
        </w:rPr>
        <w:t xml:space="preserve">22 cycles of amplification process for </w:t>
      </w:r>
      <w:r w:rsidRPr="00814076">
        <w:rPr>
          <w:rFonts w:ascii="Book Antiqua" w:hAnsi="Book Antiqua"/>
          <w:i/>
          <w:color w:val="000000" w:themeColor="text1"/>
          <w:szCs w:val="24"/>
        </w:rPr>
        <w:t>RGS5</w:t>
      </w:r>
      <w:r w:rsidRPr="00814076">
        <w:rPr>
          <w:rFonts w:ascii="Book Antiqua" w:hAnsi="Book Antiqua"/>
          <w:color w:val="000000" w:themeColor="text1"/>
          <w:szCs w:val="24"/>
        </w:rPr>
        <w:t xml:space="preserve"> and </w:t>
      </w:r>
      <w:r w:rsidRPr="00CC7516">
        <w:rPr>
          <w:rFonts w:ascii="Book Antiqua" w:hAnsi="Book Antiqua"/>
          <w:color w:val="000000" w:themeColor="text1"/>
          <w:szCs w:val="24"/>
        </w:rPr>
        <w:t xml:space="preserve">-actin, </w:t>
      </w:r>
      <w:r w:rsidRPr="00814076">
        <w:rPr>
          <w:rFonts w:ascii="Book Antiqua" w:hAnsi="Book Antiqua"/>
          <w:color w:val="000000" w:themeColor="text1"/>
          <w:szCs w:val="24"/>
        </w:rPr>
        <w:t>respectively, renature (55</w:t>
      </w:r>
      <w:r w:rsidR="0036476B" w:rsidRPr="00814076">
        <w:rPr>
          <w:rFonts w:ascii="Book Antiqua" w:eastAsia="宋体" w:hAnsi="Book Antiqua"/>
          <w:color w:val="000000" w:themeColor="text1"/>
          <w:szCs w:val="24"/>
          <w:lang w:eastAsia="zh-CN"/>
        </w:rPr>
        <w:t xml:space="preserve"> </w:t>
      </w:r>
      <w:r w:rsidR="0036476B" w:rsidRPr="00814076">
        <w:rPr>
          <w:rFonts w:ascii="宋体" w:eastAsia="宋体" w:hAnsi="宋体" w:cs="宋体" w:hint="eastAsia"/>
          <w:color w:val="000000" w:themeColor="text1"/>
          <w:szCs w:val="24"/>
        </w:rPr>
        <w:t>℃</w:t>
      </w:r>
      <w:r w:rsidRPr="00814076">
        <w:rPr>
          <w:rFonts w:ascii="Book Antiqua" w:hAnsi="Book Antiqua"/>
          <w:color w:val="000000" w:themeColor="text1"/>
          <w:szCs w:val="24"/>
        </w:rPr>
        <w:t>, 30 s), extension (72</w:t>
      </w:r>
      <w:r w:rsidR="0036476B" w:rsidRPr="00814076">
        <w:rPr>
          <w:rFonts w:ascii="Book Antiqua" w:eastAsia="宋体" w:hAnsi="Book Antiqua"/>
          <w:color w:val="000000" w:themeColor="text1"/>
          <w:szCs w:val="24"/>
          <w:lang w:eastAsia="zh-CN"/>
        </w:rPr>
        <w:t xml:space="preserve"> </w:t>
      </w:r>
      <w:r w:rsidR="0036476B" w:rsidRPr="00814076">
        <w:rPr>
          <w:rFonts w:ascii="宋体" w:eastAsia="宋体" w:hAnsi="宋体" w:cs="宋体" w:hint="eastAsia"/>
          <w:color w:val="000000" w:themeColor="text1"/>
          <w:szCs w:val="24"/>
        </w:rPr>
        <w:t>℃</w:t>
      </w:r>
      <w:r w:rsidRPr="00814076">
        <w:rPr>
          <w:rFonts w:ascii="Book Antiqua" w:hAnsi="Book Antiqua"/>
          <w:color w:val="000000" w:themeColor="text1"/>
          <w:szCs w:val="24"/>
        </w:rPr>
        <w:t>, 30 s) and denature (94</w:t>
      </w:r>
      <w:r w:rsidR="00DD700E" w:rsidRPr="00814076">
        <w:rPr>
          <w:rFonts w:ascii="Book Antiqua" w:eastAsia="宋体" w:hAnsi="Book Antiqua"/>
          <w:color w:val="000000" w:themeColor="text1"/>
          <w:szCs w:val="24"/>
          <w:lang w:eastAsia="zh-CN"/>
        </w:rPr>
        <w:t xml:space="preserve"> </w:t>
      </w:r>
      <w:r w:rsidR="00DD700E" w:rsidRPr="00814076">
        <w:rPr>
          <w:rFonts w:ascii="宋体" w:eastAsia="宋体" w:hAnsi="宋体" w:cs="宋体" w:hint="eastAsia"/>
          <w:color w:val="000000" w:themeColor="text1"/>
          <w:szCs w:val="24"/>
        </w:rPr>
        <w:t>℃</w:t>
      </w:r>
      <w:r w:rsidRPr="00814076">
        <w:rPr>
          <w:rFonts w:ascii="Book Antiqua" w:hAnsi="Book Antiqua"/>
          <w:color w:val="000000" w:themeColor="text1"/>
          <w:szCs w:val="24"/>
        </w:rPr>
        <w:t>, 30 s) with a final extension (72</w:t>
      </w:r>
      <w:r w:rsidR="00DD700E" w:rsidRPr="00814076">
        <w:rPr>
          <w:rFonts w:ascii="Book Antiqua" w:eastAsia="宋体" w:hAnsi="Book Antiqua"/>
          <w:color w:val="000000" w:themeColor="text1"/>
          <w:szCs w:val="24"/>
          <w:lang w:eastAsia="zh-CN"/>
        </w:rPr>
        <w:t xml:space="preserve"> </w:t>
      </w:r>
      <w:r w:rsidR="00DD700E" w:rsidRPr="00814076">
        <w:rPr>
          <w:rFonts w:ascii="宋体" w:eastAsia="宋体" w:hAnsi="宋体" w:cs="宋体" w:hint="eastAsia"/>
          <w:color w:val="000000" w:themeColor="text1"/>
          <w:szCs w:val="24"/>
        </w:rPr>
        <w:t>℃</w:t>
      </w:r>
      <w:r w:rsidRPr="00814076">
        <w:rPr>
          <w:rFonts w:ascii="Book Antiqua" w:hAnsi="Book Antiqua"/>
          <w:color w:val="000000" w:themeColor="text1"/>
          <w:szCs w:val="24"/>
        </w:rPr>
        <w:t xml:space="preserve">, 10 min). Primers used for </w:t>
      </w:r>
      <w:r w:rsidRPr="00B24ED8">
        <w:rPr>
          <w:rFonts w:ascii="Book Antiqua" w:hAnsi="Book Antiqua"/>
          <w:color w:val="000000" w:themeColor="text1"/>
          <w:szCs w:val="24"/>
        </w:rPr>
        <w:t>RGS5</w:t>
      </w:r>
      <w:r w:rsidRPr="00814076">
        <w:rPr>
          <w:rFonts w:ascii="Book Antiqua" w:hAnsi="Book Antiqua"/>
          <w:color w:val="000000" w:themeColor="text1"/>
          <w:szCs w:val="24"/>
        </w:rPr>
        <w:t xml:space="preserve"> were </w:t>
      </w:r>
      <w:proofErr w:type="spellStart"/>
      <w:r w:rsidRPr="00814076">
        <w:rPr>
          <w:rFonts w:ascii="Book Antiqua" w:hAnsi="Book Antiqua"/>
          <w:color w:val="000000" w:themeColor="text1"/>
          <w:szCs w:val="24"/>
        </w:rPr>
        <w:t>Fw</w:t>
      </w:r>
      <w:proofErr w:type="gramStart"/>
      <w:r w:rsidRPr="00814076">
        <w:rPr>
          <w:rFonts w:ascii="Book Antiqua" w:hAnsi="Book Antiqua"/>
          <w:color w:val="000000" w:themeColor="text1"/>
          <w:szCs w:val="24"/>
        </w:rPr>
        <w:t>:CTGGATTGCCTGTGAGGATT</w:t>
      </w:r>
      <w:proofErr w:type="spellEnd"/>
      <w:proofErr w:type="gramEnd"/>
      <w:r w:rsidRPr="00814076">
        <w:rPr>
          <w:rFonts w:ascii="Book Antiqua" w:hAnsi="Book Antiqua"/>
          <w:color w:val="000000" w:themeColor="text1"/>
          <w:szCs w:val="24"/>
        </w:rPr>
        <w:t xml:space="preserve"> and </w:t>
      </w:r>
      <w:proofErr w:type="spellStart"/>
      <w:r w:rsidRPr="00814076">
        <w:rPr>
          <w:rFonts w:ascii="Book Antiqua" w:hAnsi="Book Antiqua"/>
          <w:color w:val="000000" w:themeColor="text1"/>
          <w:szCs w:val="24"/>
        </w:rPr>
        <w:t>Rv:TCAGGGCATGGATTCTTTTC</w:t>
      </w:r>
      <w:proofErr w:type="spellEnd"/>
      <w:r w:rsidRPr="00814076">
        <w:rPr>
          <w:rFonts w:ascii="Book Antiqua" w:hAnsi="Book Antiqua"/>
          <w:color w:val="000000" w:themeColor="text1"/>
          <w:szCs w:val="24"/>
        </w:rPr>
        <w:t xml:space="preserve"> and those for </w:t>
      </w:r>
      <w:r w:rsidR="001E19B2" w:rsidRPr="00814076">
        <w:rPr>
          <w:rFonts w:ascii="Book Antiqua" w:hAnsi="Book Antiqua"/>
          <w:i/>
          <w:color w:val="000000" w:themeColor="text1"/>
          <w:szCs w:val="24"/>
        </w:rPr>
        <w:t></w:t>
      </w:r>
      <w:r w:rsidRPr="00814076">
        <w:rPr>
          <w:rFonts w:ascii="Book Antiqua" w:hAnsi="Book Antiqua"/>
          <w:color w:val="000000" w:themeColor="text1"/>
          <w:szCs w:val="24"/>
        </w:rPr>
        <w:t xml:space="preserve">-actin were </w:t>
      </w:r>
      <w:proofErr w:type="spellStart"/>
      <w:r w:rsidRPr="00814076">
        <w:rPr>
          <w:rFonts w:ascii="Book Antiqua" w:hAnsi="Book Antiqua"/>
          <w:color w:val="000000" w:themeColor="text1"/>
          <w:szCs w:val="24"/>
        </w:rPr>
        <w:t>Fw</w:t>
      </w:r>
      <w:proofErr w:type="spellEnd"/>
      <w:r w:rsidRPr="00814076">
        <w:rPr>
          <w:rFonts w:ascii="Book Antiqua" w:hAnsi="Book Antiqua"/>
          <w:color w:val="000000" w:themeColor="text1"/>
          <w:szCs w:val="24"/>
        </w:rPr>
        <w:t xml:space="preserve">: GCAGGAGATGGCCACGGCGGC </w:t>
      </w:r>
      <w:proofErr w:type="spellStart"/>
      <w:r w:rsidRPr="00814076">
        <w:rPr>
          <w:rFonts w:ascii="Book Antiqua" w:hAnsi="Book Antiqua"/>
          <w:color w:val="000000" w:themeColor="text1"/>
          <w:szCs w:val="24"/>
        </w:rPr>
        <w:t>Rv</w:t>
      </w:r>
      <w:proofErr w:type="spellEnd"/>
      <w:r w:rsidRPr="00814076">
        <w:rPr>
          <w:rFonts w:ascii="Book Antiqua" w:hAnsi="Book Antiqua"/>
          <w:color w:val="000000" w:themeColor="text1"/>
          <w:szCs w:val="24"/>
        </w:rPr>
        <w:t xml:space="preserve">: TCTCCTTCTGCATCCTGTCAGC. The RT-PCR products were subjected to 1.5% agarose gel electrophoresis and the amplified DNA bands were visualized by ethidium bromide staining. </w:t>
      </w:r>
    </w:p>
    <w:p w14:paraId="15B77233" w14:textId="77777777" w:rsidR="00FB2B52" w:rsidRPr="00814076" w:rsidRDefault="00FB2B52" w:rsidP="00B1088D">
      <w:pPr>
        <w:spacing w:line="360" w:lineRule="auto"/>
        <w:rPr>
          <w:rFonts w:ascii="Book Antiqua" w:hAnsi="Book Antiqua"/>
          <w:color w:val="000000" w:themeColor="text1"/>
          <w:szCs w:val="24"/>
        </w:rPr>
      </w:pPr>
    </w:p>
    <w:p w14:paraId="32C5C4F1" w14:textId="13ECE21C" w:rsidR="0029087F" w:rsidRPr="00814076" w:rsidRDefault="0029087F" w:rsidP="00B1088D">
      <w:pPr>
        <w:spacing w:line="360" w:lineRule="auto"/>
        <w:rPr>
          <w:rFonts w:ascii="Book Antiqua" w:hAnsi="Book Antiqua"/>
          <w:b/>
          <w:i/>
          <w:color w:val="000000" w:themeColor="text1"/>
          <w:szCs w:val="24"/>
        </w:rPr>
      </w:pPr>
      <w:r w:rsidRPr="00814076">
        <w:rPr>
          <w:rFonts w:ascii="Book Antiqua" w:hAnsi="Book Antiqua"/>
          <w:b/>
          <w:i/>
          <w:color w:val="000000" w:themeColor="text1"/>
          <w:szCs w:val="24"/>
        </w:rPr>
        <w:t xml:space="preserve">Quantitative RT-PCR </w:t>
      </w:r>
    </w:p>
    <w:p w14:paraId="57D017EF" w14:textId="79CB3EEB" w:rsidR="0029087F" w:rsidRPr="00814076" w:rsidRDefault="0029087F" w:rsidP="00B1088D">
      <w:pPr>
        <w:spacing w:line="360" w:lineRule="auto"/>
        <w:rPr>
          <w:rFonts w:ascii="Book Antiqua" w:hAnsi="Book Antiqua"/>
          <w:color w:val="000000" w:themeColor="text1"/>
          <w:szCs w:val="24"/>
        </w:rPr>
      </w:pPr>
      <w:r w:rsidRPr="00814076">
        <w:rPr>
          <w:rFonts w:ascii="Book Antiqua" w:hAnsi="Book Antiqua"/>
          <w:color w:val="000000" w:themeColor="text1"/>
          <w:szCs w:val="24"/>
        </w:rPr>
        <w:t>Total RNA was e</w:t>
      </w:r>
      <w:r w:rsidR="008F2232" w:rsidRPr="00814076">
        <w:rPr>
          <w:rFonts w:ascii="Book Antiqua" w:hAnsi="Book Antiqua"/>
          <w:color w:val="000000" w:themeColor="text1"/>
          <w:szCs w:val="24"/>
        </w:rPr>
        <w:t xml:space="preserve">xtracted from VECs using </w:t>
      </w:r>
      <w:proofErr w:type="spellStart"/>
      <w:r w:rsidR="008F2232" w:rsidRPr="00814076">
        <w:rPr>
          <w:rFonts w:ascii="Book Antiqua" w:hAnsi="Book Antiqua"/>
          <w:color w:val="000000" w:themeColor="text1"/>
          <w:szCs w:val="24"/>
        </w:rPr>
        <w:t>TRIzol</w:t>
      </w:r>
      <w:proofErr w:type="spellEnd"/>
      <w:r w:rsidR="008F2232" w:rsidRPr="00814076">
        <w:rPr>
          <w:rFonts w:ascii="Book Antiqua" w:hAnsi="Book Antiqua"/>
          <w:color w:val="000000" w:themeColor="text1"/>
          <w:szCs w:val="24"/>
          <w:vertAlign w:val="superscript"/>
        </w:rPr>
        <w:t>®</w:t>
      </w:r>
      <w:r w:rsidRPr="00814076">
        <w:rPr>
          <w:rFonts w:ascii="Book Antiqua" w:hAnsi="Book Antiqua"/>
          <w:color w:val="000000" w:themeColor="text1"/>
          <w:szCs w:val="24"/>
        </w:rPr>
        <w:t xml:space="preserve"> Reagent (Life Technologies, Inc.). Complementary DNA was prepared from 1 g of RNA using </w:t>
      </w:r>
      <w:proofErr w:type="spellStart"/>
      <w:r w:rsidRPr="00814076">
        <w:rPr>
          <w:rFonts w:ascii="Book Antiqua" w:hAnsi="Book Antiqua"/>
          <w:color w:val="000000" w:themeColor="text1"/>
          <w:szCs w:val="24"/>
        </w:rPr>
        <w:t>SuperScript</w:t>
      </w:r>
      <w:r w:rsidRPr="00814076">
        <w:rPr>
          <w:rFonts w:ascii="Book Antiqua" w:hAnsi="Book Antiqua"/>
          <w:color w:val="000000" w:themeColor="text1"/>
          <w:szCs w:val="24"/>
          <w:vertAlign w:val="superscript"/>
        </w:rPr>
        <w:t>TM</w:t>
      </w:r>
      <w:r w:rsidRPr="00814076">
        <w:rPr>
          <w:rFonts w:ascii="Book Antiqua" w:hAnsi="Book Antiqua"/>
          <w:color w:val="000000" w:themeColor="text1"/>
          <w:szCs w:val="24"/>
        </w:rPr>
        <w:t>III</w:t>
      </w:r>
      <w:proofErr w:type="spellEnd"/>
      <w:r w:rsidRPr="00814076">
        <w:rPr>
          <w:rFonts w:ascii="Book Antiqua" w:hAnsi="Book Antiqua"/>
          <w:color w:val="000000" w:themeColor="text1"/>
          <w:szCs w:val="24"/>
        </w:rPr>
        <w:t xml:space="preserve"> First-Strand Synthesis System kit (Life Technologies, Inc.), and used in quantitative PCR reactions with</w:t>
      </w:r>
      <w:r w:rsidRPr="00814076">
        <w:rPr>
          <w:rFonts w:ascii="Book Antiqua" w:hAnsi="Book Antiqua"/>
          <w:color w:val="000000" w:themeColor="text1"/>
          <w:szCs w:val="24"/>
        </w:rPr>
        <w:t xml:space="preserve">　</w:t>
      </w:r>
      <w:r w:rsidRPr="00814076">
        <w:rPr>
          <w:rFonts w:ascii="Book Antiqua" w:hAnsi="Book Antiqua"/>
          <w:color w:val="000000" w:themeColor="text1"/>
          <w:szCs w:val="24"/>
        </w:rPr>
        <w:t>FAST SYBR</w:t>
      </w:r>
      <w:r w:rsidRPr="00814076">
        <w:rPr>
          <w:rFonts w:ascii="Book Antiqua" w:hAnsi="Book Antiqua"/>
          <w:color w:val="000000" w:themeColor="text1"/>
          <w:szCs w:val="24"/>
          <w:vertAlign w:val="superscript"/>
        </w:rPr>
        <w:t>®</w:t>
      </w:r>
      <w:r w:rsidRPr="00814076">
        <w:rPr>
          <w:rFonts w:ascii="Book Antiqua" w:hAnsi="Book Antiqua"/>
          <w:color w:val="000000" w:themeColor="text1"/>
          <w:szCs w:val="24"/>
        </w:rPr>
        <w:t xml:space="preserve"> Green Master Mix (Applied Biosystems</w:t>
      </w:r>
      <w:r w:rsidRPr="00814076">
        <w:rPr>
          <w:rFonts w:ascii="Book Antiqua" w:hAnsi="Book Antiqua"/>
          <w:color w:val="000000" w:themeColor="text1"/>
          <w:szCs w:val="24"/>
          <w:vertAlign w:val="superscript"/>
        </w:rPr>
        <w:t>®</w:t>
      </w:r>
      <w:r w:rsidRPr="00814076">
        <w:rPr>
          <w:rFonts w:ascii="Book Antiqua" w:hAnsi="Book Antiqua"/>
          <w:color w:val="000000" w:themeColor="text1"/>
          <w:szCs w:val="24"/>
        </w:rPr>
        <w:t xml:space="preserve"> from Life Technologies, Inc.). </w:t>
      </w:r>
      <w:proofErr w:type="spellStart"/>
      <w:proofErr w:type="gramStart"/>
      <w:r w:rsidR="00824560" w:rsidRPr="00814076">
        <w:rPr>
          <w:rFonts w:ascii="Book Antiqua" w:hAnsi="Book Antiqua"/>
          <w:color w:val="000000" w:themeColor="text1"/>
          <w:szCs w:val="24"/>
        </w:rPr>
        <w:t>qRT</w:t>
      </w:r>
      <w:proofErr w:type="spellEnd"/>
      <w:proofErr w:type="gramEnd"/>
      <w:r w:rsidR="00824560" w:rsidRPr="00814076">
        <w:rPr>
          <w:rFonts w:ascii="Book Antiqua" w:hAnsi="Book Antiqua"/>
          <w:color w:val="000000" w:themeColor="text1"/>
          <w:szCs w:val="24"/>
        </w:rPr>
        <w:t>-</w:t>
      </w:r>
      <w:r w:rsidRPr="00814076">
        <w:rPr>
          <w:rFonts w:ascii="Book Antiqua" w:hAnsi="Book Antiqua"/>
          <w:color w:val="000000" w:themeColor="text1"/>
          <w:szCs w:val="24"/>
        </w:rPr>
        <w:t xml:space="preserve">PCR was performed using the </w:t>
      </w:r>
      <w:proofErr w:type="spellStart"/>
      <w:r w:rsidRPr="00814076">
        <w:rPr>
          <w:rFonts w:ascii="Book Antiqua" w:hAnsi="Book Antiqua"/>
          <w:color w:val="000000" w:themeColor="text1"/>
          <w:szCs w:val="24"/>
        </w:rPr>
        <w:t>StepOnePlus</w:t>
      </w:r>
      <w:r w:rsidRPr="00814076">
        <w:rPr>
          <w:rFonts w:ascii="Book Antiqua" w:hAnsi="Book Antiqua"/>
          <w:color w:val="000000" w:themeColor="text1"/>
          <w:szCs w:val="24"/>
          <w:vertAlign w:val="superscript"/>
        </w:rPr>
        <w:t>TM</w:t>
      </w:r>
      <w:proofErr w:type="spellEnd"/>
      <w:r w:rsidRPr="00814076">
        <w:rPr>
          <w:rFonts w:ascii="Book Antiqua" w:hAnsi="Book Antiqua"/>
          <w:color w:val="000000" w:themeColor="text1"/>
          <w:szCs w:val="24"/>
        </w:rPr>
        <w:t xml:space="preserve"> PCR machine (Applied Biosystems</w:t>
      </w:r>
      <w:r w:rsidRPr="00814076">
        <w:rPr>
          <w:rFonts w:ascii="Book Antiqua" w:hAnsi="Book Antiqua"/>
          <w:color w:val="000000" w:themeColor="text1"/>
          <w:szCs w:val="24"/>
          <w:vertAlign w:val="superscript"/>
        </w:rPr>
        <w:t>®</w:t>
      </w:r>
      <w:r w:rsidRPr="00814076">
        <w:rPr>
          <w:rFonts w:ascii="Book Antiqua" w:hAnsi="Book Antiqua"/>
          <w:color w:val="000000" w:themeColor="text1"/>
          <w:szCs w:val="24"/>
        </w:rPr>
        <w:t xml:space="preserve"> from Life </w:t>
      </w:r>
      <w:r w:rsidRPr="00814076">
        <w:rPr>
          <w:rFonts w:ascii="Book Antiqua" w:hAnsi="Book Antiqua"/>
          <w:color w:val="000000" w:themeColor="text1"/>
          <w:szCs w:val="24"/>
        </w:rPr>
        <w:lastRenderedPageBreak/>
        <w:t xml:space="preserve">Technologies, Inc.). Primers used for RGS5 were </w:t>
      </w:r>
      <w:proofErr w:type="spellStart"/>
      <w:r w:rsidRPr="00814076">
        <w:rPr>
          <w:rFonts w:ascii="Book Antiqua" w:hAnsi="Book Antiqua"/>
          <w:color w:val="000000" w:themeColor="text1"/>
          <w:szCs w:val="24"/>
        </w:rPr>
        <w:t>Fw</w:t>
      </w:r>
      <w:proofErr w:type="gramStart"/>
      <w:r w:rsidRPr="00814076">
        <w:rPr>
          <w:rFonts w:ascii="Book Antiqua" w:hAnsi="Book Antiqua"/>
          <w:color w:val="000000" w:themeColor="text1"/>
          <w:szCs w:val="24"/>
        </w:rPr>
        <w:t>:GGAGGCTCCTAAAGAGGTGA</w:t>
      </w:r>
      <w:proofErr w:type="spellEnd"/>
      <w:proofErr w:type="gramEnd"/>
      <w:r w:rsidRPr="00814076">
        <w:rPr>
          <w:rFonts w:ascii="Book Antiqua" w:hAnsi="Book Antiqua"/>
          <w:color w:val="000000" w:themeColor="text1"/>
          <w:szCs w:val="24"/>
        </w:rPr>
        <w:t xml:space="preserve"> and </w:t>
      </w:r>
      <w:proofErr w:type="spellStart"/>
      <w:r w:rsidRPr="00814076">
        <w:rPr>
          <w:rFonts w:ascii="Book Antiqua" w:hAnsi="Book Antiqua"/>
          <w:color w:val="000000" w:themeColor="text1"/>
          <w:szCs w:val="24"/>
        </w:rPr>
        <w:t>Rv:GGGAAGGTTCCACCAGGTTC</w:t>
      </w:r>
      <w:proofErr w:type="spellEnd"/>
      <w:r w:rsidRPr="00814076">
        <w:rPr>
          <w:rFonts w:ascii="Book Antiqua" w:hAnsi="Book Antiqua"/>
          <w:color w:val="000000" w:themeColor="text1"/>
          <w:szCs w:val="24"/>
        </w:rPr>
        <w:t xml:space="preserve">, and primers used for </w:t>
      </w:r>
      <w:r w:rsidRPr="00814076">
        <w:rPr>
          <w:rFonts w:ascii="Book Antiqua" w:hAnsi="Book Antiqua"/>
          <w:i/>
          <w:color w:val="000000" w:themeColor="text1"/>
          <w:szCs w:val="24"/>
        </w:rPr>
        <w:t>GAPDH</w:t>
      </w:r>
      <w:r w:rsidRPr="00814076">
        <w:rPr>
          <w:rFonts w:ascii="Book Antiqua" w:hAnsi="Book Antiqua"/>
          <w:color w:val="000000" w:themeColor="text1"/>
          <w:szCs w:val="24"/>
        </w:rPr>
        <w:t xml:space="preserve"> were </w:t>
      </w:r>
      <w:proofErr w:type="spellStart"/>
      <w:r w:rsidRPr="00814076">
        <w:rPr>
          <w:rFonts w:ascii="Book Antiqua" w:hAnsi="Book Antiqua"/>
          <w:color w:val="000000" w:themeColor="text1"/>
          <w:szCs w:val="24"/>
        </w:rPr>
        <w:t>Fw</w:t>
      </w:r>
      <w:proofErr w:type="spellEnd"/>
      <w:r w:rsidRPr="00814076">
        <w:rPr>
          <w:rFonts w:ascii="Book Antiqua" w:hAnsi="Book Antiqua"/>
          <w:color w:val="000000" w:themeColor="text1"/>
          <w:szCs w:val="24"/>
        </w:rPr>
        <w:t xml:space="preserve">: CCACTCCTCCACCTTTGAC and </w:t>
      </w:r>
      <w:proofErr w:type="spellStart"/>
      <w:r w:rsidRPr="00814076">
        <w:rPr>
          <w:rFonts w:ascii="Book Antiqua" w:hAnsi="Book Antiqua"/>
          <w:color w:val="000000" w:themeColor="text1"/>
          <w:szCs w:val="24"/>
        </w:rPr>
        <w:t>Rv:ACCCTGTTGCTGTAGCCA</w:t>
      </w:r>
      <w:proofErr w:type="spellEnd"/>
      <w:r w:rsidRPr="00814076">
        <w:rPr>
          <w:rFonts w:ascii="Book Antiqua" w:hAnsi="Book Antiqua"/>
          <w:color w:val="000000" w:themeColor="text1"/>
          <w:szCs w:val="24"/>
        </w:rPr>
        <w:t>.</w:t>
      </w:r>
    </w:p>
    <w:p w14:paraId="06AD1C9D" w14:textId="77777777" w:rsidR="00743C96" w:rsidRPr="00814076" w:rsidRDefault="00743C96" w:rsidP="00B1088D">
      <w:pPr>
        <w:spacing w:line="360" w:lineRule="auto"/>
        <w:rPr>
          <w:rFonts w:ascii="Book Antiqua" w:hAnsi="Book Antiqua"/>
          <w:color w:val="000000" w:themeColor="text1"/>
          <w:szCs w:val="24"/>
        </w:rPr>
      </w:pPr>
    </w:p>
    <w:p w14:paraId="65331EB0" w14:textId="77777777" w:rsidR="0029087F" w:rsidRPr="00814076" w:rsidRDefault="0029087F" w:rsidP="00B1088D">
      <w:pPr>
        <w:spacing w:line="360" w:lineRule="auto"/>
        <w:rPr>
          <w:rFonts w:ascii="Book Antiqua" w:hAnsi="Book Antiqua"/>
          <w:b/>
          <w:i/>
          <w:color w:val="000000" w:themeColor="text1"/>
          <w:szCs w:val="24"/>
        </w:rPr>
      </w:pPr>
      <w:r w:rsidRPr="00814076">
        <w:rPr>
          <w:rFonts w:ascii="Book Antiqua" w:hAnsi="Book Antiqua"/>
          <w:b/>
          <w:i/>
          <w:color w:val="000000" w:themeColor="text1"/>
          <w:szCs w:val="24"/>
        </w:rPr>
        <w:t>Immunostaining</w:t>
      </w:r>
    </w:p>
    <w:p w14:paraId="594D66F4" w14:textId="7E760C03" w:rsidR="00214B88" w:rsidRPr="00814076" w:rsidRDefault="000C41EA" w:rsidP="00B1088D">
      <w:pPr>
        <w:pStyle w:val="CommentText"/>
        <w:spacing w:line="360" w:lineRule="auto"/>
        <w:jc w:val="both"/>
        <w:rPr>
          <w:rFonts w:ascii="Book Antiqua" w:hAnsi="Book Antiqua"/>
          <w:color w:val="000000" w:themeColor="text1"/>
          <w:szCs w:val="24"/>
        </w:rPr>
      </w:pPr>
      <w:r w:rsidRPr="00814076">
        <w:rPr>
          <w:rFonts w:ascii="Book Antiqua" w:hAnsi="Book Antiqua"/>
          <w:color w:val="000000" w:themeColor="text1"/>
          <w:szCs w:val="24"/>
        </w:rPr>
        <w:t>C</w:t>
      </w:r>
      <w:r w:rsidR="00401FF5" w:rsidRPr="00814076">
        <w:rPr>
          <w:rFonts w:ascii="Book Antiqua" w:hAnsi="Book Antiqua"/>
          <w:color w:val="000000" w:themeColor="text1"/>
          <w:szCs w:val="24"/>
        </w:rPr>
        <w:t>ultured c</w:t>
      </w:r>
      <w:r w:rsidRPr="00814076">
        <w:rPr>
          <w:rFonts w:ascii="Book Antiqua" w:hAnsi="Book Antiqua"/>
          <w:color w:val="000000" w:themeColor="text1"/>
          <w:szCs w:val="24"/>
        </w:rPr>
        <w:t>ells and clinical</w:t>
      </w:r>
      <w:r w:rsidR="008A3623" w:rsidRPr="00814076">
        <w:rPr>
          <w:rFonts w:ascii="Book Antiqua" w:hAnsi="Book Antiqua"/>
          <w:color w:val="000000" w:themeColor="text1"/>
          <w:szCs w:val="24"/>
        </w:rPr>
        <w:t xml:space="preserve"> specimens </w:t>
      </w:r>
      <w:r w:rsidR="00D91EF8" w:rsidRPr="00814076">
        <w:rPr>
          <w:rFonts w:ascii="Book Antiqua" w:hAnsi="Book Antiqua"/>
          <w:color w:val="000000" w:themeColor="text1"/>
          <w:szCs w:val="24"/>
        </w:rPr>
        <w:t xml:space="preserve">were </w:t>
      </w:r>
      <w:r w:rsidR="0029087F" w:rsidRPr="00814076">
        <w:rPr>
          <w:rFonts w:ascii="Book Antiqua" w:hAnsi="Book Antiqua"/>
          <w:color w:val="000000" w:themeColor="text1"/>
          <w:szCs w:val="24"/>
        </w:rPr>
        <w:t>fixed by methanol/acetone (1:1) for 10 min on ice. The 1</w:t>
      </w:r>
      <w:r w:rsidR="0029087F" w:rsidRPr="00814076">
        <w:rPr>
          <w:rFonts w:ascii="Book Antiqua" w:hAnsi="Book Antiqua"/>
          <w:color w:val="000000" w:themeColor="text1"/>
          <w:szCs w:val="24"/>
          <w:vertAlign w:val="superscript"/>
        </w:rPr>
        <w:t>st</w:t>
      </w:r>
      <w:r w:rsidR="0029087F" w:rsidRPr="00814076">
        <w:rPr>
          <w:rFonts w:ascii="Book Antiqua" w:hAnsi="Book Antiqua"/>
          <w:color w:val="000000" w:themeColor="text1"/>
          <w:szCs w:val="24"/>
        </w:rPr>
        <w:t xml:space="preserve"> antibody reactions were performed by using a 1:200-diluted chicken polyclonal anti-human RGS5 antibody (ab14265, </w:t>
      </w:r>
      <w:proofErr w:type="spellStart"/>
      <w:r w:rsidR="0029087F" w:rsidRPr="00814076">
        <w:rPr>
          <w:rFonts w:ascii="Book Antiqua" w:hAnsi="Book Antiqua"/>
          <w:color w:val="000000" w:themeColor="text1"/>
          <w:szCs w:val="24"/>
        </w:rPr>
        <w:t>Abcam</w:t>
      </w:r>
      <w:proofErr w:type="spellEnd"/>
      <w:r w:rsidR="0029087F" w:rsidRPr="00814076">
        <w:rPr>
          <w:rFonts w:ascii="Book Antiqua" w:hAnsi="Book Antiqua"/>
          <w:color w:val="000000" w:themeColor="text1"/>
          <w:szCs w:val="24"/>
        </w:rPr>
        <w:t xml:space="preserve"> plc., </w:t>
      </w:r>
      <w:r w:rsidR="0029087F" w:rsidRPr="00814076">
        <w:rPr>
          <w:rFonts w:ascii="Book Antiqua" w:hAnsi="Book Antiqua"/>
          <w:color w:val="000000" w:themeColor="text1"/>
          <w:szCs w:val="24"/>
          <w:lang w:val="en"/>
        </w:rPr>
        <w:t xml:space="preserve">Cambridge, </w:t>
      </w:r>
      <w:r w:rsidR="006F1620" w:rsidRPr="00814076">
        <w:rPr>
          <w:rFonts w:ascii="Book Antiqua" w:hAnsi="Book Antiqua"/>
          <w:color w:val="000000" w:themeColor="text1"/>
          <w:szCs w:val="24"/>
        </w:rPr>
        <w:t>United States</w:t>
      </w:r>
      <w:r w:rsidR="0029087F" w:rsidRPr="00814076">
        <w:rPr>
          <w:rFonts w:ascii="Book Antiqua" w:hAnsi="Book Antiqua"/>
          <w:color w:val="000000" w:themeColor="text1"/>
          <w:szCs w:val="24"/>
        </w:rPr>
        <w:t>) and/or a 1:50-diluted rabbit polyclonal anti-human PECAM antibody (sc-8306, Santa Cruz Biotechnology Inc.)</w:t>
      </w:r>
      <w:r w:rsidR="00401FF5" w:rsidRPr="00814076">
        <w:rPr>
          <w:rFonts w:ascii="Book Antiqua" w:hAnsi="Book Antiqua"/>
          <w:color w:val="000000" w:themeColor="text1"/>
          <w:szCs w:val="24"/>
        </w:rPr>
        <w:t xml:space="preserve"> and the</w:t>
      </w:r>
      <w:r w:rsidR="0029087F" w:rsidRPr="00814076">
        <w:rPr>
          <w:rFonts w:ascii="Book Antiqua" w:hAnsi="Book Antiqua"/>
          <w:color w:val="000000" w:themeColor="text1"/>
          <w:szCs w:val="24"/>
        </w:rPr>
        <w:t xml:space="preserve"> 2</w:t>
      </w:r>
      <w:r w:rsidR="0029087F" w:rsidRPr="00814076">
        <w:rPr>
          <w:rFonts w:ascii="Book Antiqua" w:hAnsi="Book Antiqua"/>
          <w:color w:val="000000" w:themeColor="text1"/>
          <w:szCs w:val="24"/>
          <w:vertAlign w:val="superscript"/>
        </w:rPr>
        <w:t>nd</w:t>
      </w:r>
      <w:r w:rsidR="0029087F" w:rsidRPr="00814076">
        <w:rPr>
          <w:rFonts w:ascii="Book Antiqua" w:hAnsi="Book Antiqua"/>
          <w:color w:val="000000" w:themeColor="text1"/>
          <w:szCs w:val="24"/>
        </w:rPr>
        <w:t xml:space="preserve"> antibody reactions were performed by using an Alexa Fluor</w:t>
      </w:r>
      <w:r w:rsidR="0029087F" w:rsidRPr="00814076">
        <w:rPr>
          <w:rFonts w:ascii="Book Antiqua" w:hAnsi="Book Antiqua"/>
          <w:color w:val="000000" w:themeColor="text1"/>
          <w:szCs w:val="24"/>
          <w:vertAlign w:val="superscript"/>
        </w:rPr>
        <w:t>®</w:t>
      </w:r>
      <w:r w:rsidR="0029087F" w:rsidRPr="00814076">
        <w:rPr>
          <w:rFonts w:ascii="Book Antiqua" w:hAnsi="Book Antiqua"/>
          <w:color w:val="000000" w:themeColor="text1"/>
          <w:szCs w:val="24"/>
        </w:rPr>
        <w:t xml:space="preserve"> 594-conjugated goat anti-chicken IgG (A11042, Life Technologies, </w:t>
      </w:r>
      <w:proofErr w:type="spellStart"/>
      <w:r w:rsidR="0029087F" w:rsidRPr="00814076">
        <w:rPr>
          <w:rFonts w:ascii="Book Antiqua" w:hAnsi="Book Antiqua"/>
          <w:color w:val="000000" w:themeColor="text1"/>
          <w:szCs w:val="24"/>
        </w:rPr>
        <w:t>Inc</w:t>
      </w:r>
      <w:proofErr w:type="spellEnd"/>
      <w:r w:rsidR="0029087F" w:rsidRPr="00814076">
        <w:rPr>
          <w:rFonts w:ascii="Book Antiqua" w:hAnsi="Book Antiqua"/>
          <w:color w:val="000000" w:themeColor="text1"/>
          <w:szCs w:val="24"/>
        </w:rPr>
        <w:t>) and/or Alexa Fluor</w:t>
      </w:r>
      <w:r w:rsidR="0029087F" w:rsidRPr="00814076">
        <w:rPr>
          <w:rFonts w:ascii="Book Antiqua" w:hAnsi="Book Antiqua"/>
          <w:color w:val="000000" w:themeColor="text1"/>
          <w:szCs w:val="24"/>
          <w:vertAlign w:val="superscript"/>
        </w:rPr>
        <w:t>®</w:t>
      </w:r>
      <w:r w:rsidR="0029087F" w:rsidRPr="00814076">
        <w:rPr>
          <w:rFonts w:ascii="Book Antiqua" w:hAnsi="Book Antiqua"/>
          <w:color w:val="000000" w:themeColor="text1"/>
          <w:szCs w:val="24"/>
        </w:rPr>
        <w:t xml:space="preserve"> 488-</w:t>
      </w:r>
      <w:r w:rsidR="00C04E98" w:rsidRPr="00814076">
        <w:rPr>
          <w:rFonts w:ascii="Book Antiqua" w:hAnsi="Book Antiqua"/>
          <w:color w:val="000000" w:themeColor="text1"/>
          <w:szCs w:val="24"/>
        </w:rPr>
        <w:t>conjugated goat anti-rabbit IgG</w:t>
      </w:r>
      <w:r w:rsidR="0029087F" w:rsidRPr="00814076">
        <w:rPr>
          <w:rFonts w:ascii="Book Antiqua" w:hAnsi="Book Antiqua"/>
          <w:color w:val="000000" w:themeColor="text1"/>
          <w:szCs w:val="24"/>
        </w:rPr>
        <w:t xml:space="preserve"> (A11008, Life Technologies, </w:t>
      </w:r>
      <w:proofErr w:type="spellStart"/>
      <w:r w:rsidR="0029087F" w:rsidRPr="00814076">
        <w:rPr>
          <w:rFonts w:ascii="Book Antiqua" w:hAnsi="Book Antiqua"/>
          <w:color w:val="000000" w:themeColor="text1"/>
          <w:szCs w:val="24"/>
        </w:rPr>
        <w:t>Inc</w:t>
      </w:r>
      <w:proofErr w:type="spellEnd"/>
      <w:r w:rsidR="0029087F" w:rsidRPr="00814076">
        <w:rPr>
          <w:rFonts w:ascii="Book Antiqua" w:hAnsi="Book Antiqua"/>
          <w:color w:val="000000" w:themeColor="text1"/>
          <w:szCs w:val="24"/>
        </w:rPr>
        <w:t xml:space="preserve">). Photomicrographs were taken by </w:t>
      </w:r>
      <w:r w:rsidR="005C226F" w:rsidRPr="00814076">
        <w:rPr>
          <w:rFonts w:ascii="Book Antiqua" w:hAnsi="Book Antiqua"/>
          <w:color w:val="000000" w:themeColor="text1"/>
          <w:szCs w:val="24"/>
        </w:rPr>
        <w:t>Olympus BX51 Fluores</w:t>
      </w:r>
      <w:r w:rsidR="007C1347">
        <w:rPr>
          <w:rFonts w:ascii="Book Antiqua" w:hAnsi="Book Antiqua"/>
          <w:color w:val="000000" w:themeColor="text1"/>
          <w:szCs w:val="24"/>
        </w:rPr>
        <w:t>cence Phase contrast Microscope</w:t>
      </w:r>
      <w:r w:rsidR="005C226F" w:rsidRPr="00814076">
        <w:rPr>
          <w:rFonts w:ascii="Book Antiqua" w:hAnsi="Book Antiqua"/>
          <w:color w:val="000000" w:themeColor="text1"/>
          <w:szCs w:val="24"/>
        </w:rPr>
        <w:t xml:space="preserve"> (Olympus Optical Co. Ltd.) equipped with DP-2 TWAIN digital camera system (Olympus Optical Co. Ltd.) and</w:t>
      </w:r>
      <w:r w:rsidR="002E6D11" w:rsidRPr="00814076">
        <w:rPr>
          <w:rFonts w:ascii="Book Antiqua" w:hAnsi="Book Antiqua"/>
          <w:color w:val="000000" w:themeColor="text1"/>
          <w:szCs w:val="24"/>
        </w:rPr>
        <w:t xml:space="preserve"> </w:t>
      </w:r>
      <w:proofErr w:type="spellStart"/>
      <w:r w:rsidR="002E6D11" w:rsidRPr="00814076">
        <w:rPr>
          <w:rFonts w:ascii="Book Antiqua" w:hAnsi="Book Antiqua"/>
          <w:color w:val="000000" w:themeColor="text1"/>
          <w:szCs w:val="24"/>
        </w:rPr>
        <w:t>cellSens</w:t>
      </w:r>
      <w:proofErr w:type="spellEnd"/>
      <w:r w:rsidR="002E6D11" w:rsidRPr="00814076">
        <w:rPr>
          <w:rFonts w:ascii="Book Antiqua" w:hAnsi="Book Antiqua"/>
          <w:color w:val="000000" w:themeColor="text1"/>
          <w:szCs w:val="24"/>
          <w:vertAlign w:val="superscript"/>
        </w:rPr>
        <w:t>®</w:t>
      </w:r>
      <w:r w:rsidR="002E6D11" w:rsidRPr="00814076">
        <w:rPr>
          <w:rFonts w:ascii="Book Antiqua" w:hAnsi="Book Antiqua"/>
          <w:color w:val="000000" w:themeColor="text1"/>
          <w:szCs w:val="24"/>
        </w:rPr>
        <w:t xml:space="preserve"> standard </w:t>
      </w:r>
      <w:r w:rsidR="005C226F" w:rsidRPr="00814076">
        <w:rPr>
          <w:rFonts w:ascii="Book Antiqua" w:hAnsi="Book Antiqua"/>
          <w:color w:val="000000" w:themeColor="text1"/>
          <w:szCs w:val="24"/>
        </w:rPr>
        <w:t>imaging software (Olympus Optical Co. Ltd.)</w:t>
      </w:r>
      <w:r w:rsidR="0029087F" w:rsidRPr="00814076">
        <w:rPr>
          <w:rFonts w:ascii="Book Antiqua" w:hAnsi="Book Antiqua"/>
          <w:color w:val="000000" w:themeColor="text1"/>
          <w:szCs w:val="24"/>
        </w:rPr>
        <w:t xml:space="preserve">. </w:t>
      </w:r>
      <w:r w:rsidR="00EC56AA" w:rsidRPr="00814076">
        <w:rPr>
          <w:rFonts w:ascii="Book Antiqua" w:hAnsi="Book Antiqua"/>
          <w:color w:val="000000" w:themeColor="text1"/>
          <w:szCs w:val="24"/>
        </w:rPr>
        <w:t>Regarding</w:t>
      </w:r>
      <w:r w:rsidR="0029087F" w:rsidRPr="00814076">
        <w:rPr>
          <w:rFonts w:ascii="Book Antiqua" w:hAnsi="Book Antiqua"/>
          <w:color w:val="000000" w:themeColor="text1"/>
          <w:szCs w:val="24"/>
        </w:rPr>
        <w:t xml:space="preserve"> </w:t>
      </w:r>
      <w:r w:rsidR="00F81973" w:rsidRPr="00814076">
        <w:rPr>
          <w:rFonts w:ascii="Book Antiqua" w:hAnsi="Book Antiqua"/>
          <w:color w:val="000000" w:themeColor="text1"/>
          <w:szCs w:val="24"/>
        </w:rPr>
        <w:t>clinical specimens</w:t>
      </w:r>
      <w:r w:rsidR="0029087F" w:rsidRPr="00814076">
        <w:rPr>
          <w:rFonts w:ascii="Book Antiqua" w:hAnsi="Book Antiqua"/>
          <w:color w:val="000000" w:themeColor="text1"/>
          <w:szCs w:val="24"/>
        </w:rPr>
        <w:t xml:space="preserve">, white balance was </w:t>
      </w:r>
      <w:r w:rsidR="00C0288B" w:rsidRPr="00814076">
        <w:rPr>
          <w:rFonts w:ascii="Book Antiqua" w:hAnsi="Book Antiqua"/>
          <w:color w:val="000000" w:themeColor="text1"/>
          <w:szCs w:val="24"/>
        </w:rPr>
        <w:t xml:space="preserve">adjusted </w:t>
      </w:r>
      <w:r w:rsidR="0029087F" w:rsidRPr="00814076">
        <w:rPr>
          <w:rFonts w:ascii="Book Antiqua" w:hAnsi="Book Antiqua"/>
          <w:color w:val="000000" w:themeColor="text1"/>
          <w:szCs w:val="24"/>
        </w:rPr>
        <w:t xml:space="preserve">so that </w:t>
      </w:r>
      <w:proofErr w:type="spellStart"/>
      <w:r w:rsidR="0029087F" w:rsidRPr="00814076">
        <w:rPr>
          <w:rFonts w:ascii="Book Antiqua" w:hAnsi="Book Antiqua"/>
          <w:color w:val="000000" w:themeColor="text1"/>
          <w:szCs w:val="24"/>
        </w:rPr>
        <w:t>autofluorescence</w:t>
      </w:r>
      <w:proofErr w:type="spellEnd"/>
      <w:r w:rsidR="0029087F" w:rsidRPr="00814076">
        <w:rPr>
          <w:rFonts w:ascii="Book Antiqua" w:hAnsi="Book Antiqua"/>
          <w:color w:val="000000" w:themeColor="text1"/>
          <w:szCs w:val="24"/>
        </w:rPr>
        <w:t xml:space="preserve"> from lamina elastic </w:t>
      </w:r>
      <w:r w:rsidR="00C0288B" w:rsidRPr="00814076">
        <w:rPr>
          <w:rFonts w:ascii="Book Antiqua" w:hAnsi="Book Antiqua"/>
          <w:color w:val="000000" w:themeColor="text1"/>
          <w:szCs w:val="24"/>
        </w:rPr>
        <w:t>became</w:t>
      </w:r>
      <w:r w:rsidR="0029087F" w:rsidRPr="00814076">
        <w:rPr>
          <w:rFonts w:ascii="Book Antiqua" w:hAnsi="Book Antiqua"/>
          <w:color w:val="000000" w:themeColor="text1"/>
          <w:szCs w:val="24"/>
        </w:rPr>
        <w:t xml:space="preserve"> white. </w:t>
      </w:r>
    </w:p>
    <w:p w14:paraId="61C6A8D5" w14:textId="09739089" w:rsidR="0029087F" w:rsidRPr="00814076" w:rsidRDefault="0029087F" w:rsidP="00B1088D">
      <w:pPr>
        <w:pStyle w:val="CommentText"/>
        <w:spacing w:line="360" w:lineRule="auto"/>
        <w:jc w:val="both"/>
        <w:rPr>
          <w:rFonts w:ascii="Book Antiqua" w:hAnsi="Book Antiqua"/>
          <w:color w:val="000000" w:themeColor="text1"/>
          <w:szCs w:val="24"/>
        </w:rPr>
      </w:pPr>
      <w:r w:rsidRPr="00814076">
        <w:rPr>
          <w:rFonts w:ascii="Book Antiqua" w:hAnsi="Book Antiqua"/>
          <w:color w:val="000000" w:themeColor="text1"/>
          <w:szCs w:val="24"/>
        </w:rPr>
        <w:t xml:space="preserve"> </w:t>
      </w:r>
    </w:p>
    <w:p w14:paraId="1D47CBB9" w14:textId="77777777" w:rsidR="0029087F" w:rsidRPr="00814076" w:rsidRDefault="0029087F" w:rsidP="00B1088D">
      <w:pPr>
        <w:spacing w:line="360" w:lineRule="auto"/>
        <w:rPr>
          <w:rFonts w:ascii="Book Antiqua" w:hAnsi="Book Antiqua"/>
          <w:b/>
          <w:i/>
          <w:color w:val="000000" w:themeColor="text1"/>
          <w:szCs w:val="24"/>
        </w:rPr>
      </w:pPr>
      <w:r w:rsidRPr="00814076">
        <w:rPr>
          <w:rFonts w:ascii="Book Antiqua" w:hAnsi="Book Antiqua"/>
          <w:b/>
          <w:i/>
          <w:color w:val="000000" w:themeColor="text1"/>
          <w:szCs w:val="24"/>
        </w:rPr>
        <w:t>Western blotting</w:t>
      </w:r>
    </w:p>
    <w:p w14:paraId="6CFEC007" w14:textId="2FD2E4BA" w:rsidR="0029087F" w:rsidRPr="00814076" w:rsidRDefault="0029087F" w:rsidP="00B1088D">
      <w:pPr>
        <w:spacing w:line="360" w:lineRule="auto"/>
        <w:rPr>
          <w:rFonts w:ascii="Book Antiqua" w:hAnsi="Book Antiqua"/>
          <w:color w:val="000000" w:themeColor="text1"/>
          <w:szCs w:val="24"/>
        </w:rPr>
      </w:pPr>
      <w:r w:rsidRPr="00814076">
        <w:rPr>
          <w:rFonts w:ascii="Book Antiqua" w:hAnsi="Book Antiqua"/>
          <w:color w:val="000000" w:themeColor="text1"/>
          <w:szCs w:val="24"/>
        </w:rPr>
        <w:t>The 1</w:t>
      </w:r>
      <w:r w:rsidR="00F23C14" w:rsidRPr="00814076">
        <w:rPr>
          <w:rFonts w:ascii="Book Antiqua" w:eastAsia="宋体" w:hAnsi="Book Antiqua" w:hint="eastAsia"/>
          <w:color w:val="000000" w:themeColor="text1"/>
          <w:szCs w:val="24"/>
          <w:lang w:eastAsia="zh-CN"/>
        </w:rPr>
        <w:t xml:space="preserve"> </w:t>
      </w:r>
      <w:bookmarkStart w:id="11" w:name="OLE_LINK137"/>
      <w:bookmarkStart w:id="12" w:name="OLE_LINK138"/>
      <w:bookmarkStart w:id="13" w:name="OLE_LINK166"/>
      <w:r w:rsidR="00F23C14" w:rsidRPr="00814076">
        <w:rPr>
          <w:rFonts w:ascii="Book Antiqua" w:hAnsi="Book Antiqua"/>
          <w:color w:val="000000" w:themeColor="text1"/>
          <w:szCs w:val="24"/>
        </w:rPr>
        <w:t>×</w:t>
      </w:r>
      <w:bookmarkEnd w:id="11"/>
      <w:bookmarkEnd w:id="12"/>
      <w:bookmarkEnd w:id="13"/>
      <w:r w:rsidR="00F23C14" w:rsidRPr="00814076">
        <w:rPr>
          <w:rFonts w:ascii="Book Antiqua" w:eastAsia="宋体" w:hAnsi="Book Antiqua" w:hint="eastAsia"/>
          <w:color w:val="000000" w:themeColor="text1"/>
          <w:szCs w:val="24"/>
          <w:lang w:eastAsia="zh-CN"/>
        </w:rPr>
        <w:t xml:space="preserve"> </w:t>
      </w:r>
      <w:r w:rsidRPr="00814076">
        <w:rPr>
          <w:rFonts w:ascii="Book Antiqua" w:hAnsi="Book Antiqua"/>
          <w:color w:val="000000" w:themeColor="text1"/>
          <w:szCs w:val="24"/>
        </w:rPr>
        <w:t>10</w:t>
      </w:r>
      <w:r w:rsidRPr="00814076">
        <w:rPr>
          <w:rFonts w:ascii="Book Antiqua" w:hAnsi="Book Antiqua"/>
          <w:color w:val="000000" w:themeColor="text1"/>
          <w:szCs w:val="24"/>
          <w:vertAlign w:val="superscript"/>
        </w:rPr>
        <w:t>5</w:t>
      </w:r>
      <w:r w:rsidRPr="00814076">
        <w:rPr>
          <w:rFonts w:ascii="Book Antiqua" w:hAnsi="Book Antiqua"/>
          <w:color w:val="000000" w:themeColor="text1"/>
          <w:szCs w:val="24"/>
        </w:rPr>
        <w:t xml:space="preserve"> VECs were lysed by using 20</w:t>
      </w:r>
      <w:r w:rsidR="00EF7483" w:rsidRPr="00814076">
        <w:rPr>
          <w:rFonts w:ascii="Book Antiqua" w:eastAsia="宋体" w:hAnsi="Book Antiqua" w:hint="eastAsia"/>
          <w:color w:val="000000" w:themeColor="text1"/>
          <w:szCs w:val="24"/>
          <w:lang w:eastAsia="zh-CN"/>
        </w:rPr>
        <w:t xml:space="preserve"> </w:t>
      </w:r>
      <w:proofErr w:type="spellStart"/>
      <w:r w:rsidRPr="00814076">
        <w:rPr>
          <w:rFonts w:ascii="Book Antiqua" w:hAnsi="Book Antiqua" w:cs="Kefa"/>
          <w:color w:val="000000" w:themeColor="text1"/>
          <w:szCs w:val="24"/>
        </w:rPr>
        <w:t>μ</w:t>
      </w:r>
      <w:r w:rsidR="00414798" w:rsidRPr="00814076">
        <w:rPr>
          <w:rFonts w:ascii="Book Antiqua" w:hAnsi="Book Antiqua"/>
          <w:color w:val="000000" w:themeColor="text1"/>
          <w:szCs w:val="24"/>
        </w:rPr>
        <w:t>L</w:t>
      </w:r>
      <w:proofErr w:type="spellEnd"/>
      <w:r w:rsidRPr="00814076">
        <w:rPr>
          <w:rFonts w:ascii="Book Antiqua" w:hAnsi="Book Antiqua"/>
          <w:color w:val="000000" w:themeColor="text1"/>
          <w:szCs w:val="24"/>
        </w:rPr>
        <w:t xml:space="preserve"> sample buffer solution </w:t>
      </w:r>
      <w:r w:rsidR="00DD35A3">
        <w:rPr>
          <w:rFonts w:ascii="Book Antiqua" w:eastAsia="宋体" w:hAnsi="Book Antiqua" w:hint="eastAsia"/>
          <w:color w:val="000000" w:themeColor="text1"/>
          <w:szCs w:val="24"/>
          <w:lang w:eastAsia="zh-CN"/>
        </w:rPr>
        <w:t>[</w:t>
      </w:r>
      <w:r w:rsidRPr="00814076">
        <w:rPr>
          <w:rFonts w:ascii="Book Antiqua" w:hAnsi="Book Antiqua"/>
          <w:color w:val="000000" w:themeColor="text1"/>
          <w:szCs w:val="24"/>
        </w:rPr>
        <w:t>(2ME+) (</w:t>
      </w:r>
      <w:r w:rsidR="008B1AD6" w:rsidRPr="00814076">
        <w:rPr>
          <w:rFonts w:ascii="Book Antiqua" w:hAnsi="Book Antiqua"/>
          <w:color w:val="000000" w:themeColor="text1"/>
          <w:szCs w:val="24"/>
        </w:rPr>
        <w:t>×</w:t>
      </w:r>
      <w:r w:rsidR="008B1AD6" w:rsidRPr="00814076">
        <w:rPr>
          <w:rFonts w:ascii="Book Antiqua" w:eastAsia="宋体" w:hAnsi="Book Antiqua" w:hint="eastAsia"/>
          <w:color w:val="000000" w:themeColor="text1"/>
          <w:szCs w:val="24"/>
          <w:lang w:eastAsia="zh-CN"/>
        </w:rPr>
        <w:t xml:space="preserve"> </w:t>
      </w:r>
      <w:r w:rsidRPr="00814076">
        <w:rPr>
          <w:rFonts w:ascii="Book Antiqua" w:hAnsi="Book Antiqua"/>
          <w:color w:val="000000" w:themeColor="text1"/>
          <w:szCs w:val="24"/>
        </w:rPr>
        <w:t>2)</w:t>
      </w:r>
      <w:r w:rsidR="00DD35A3">
        <w:rPr>
          <w:rFonts w:ascii="Book Antiqua" w:eastAsia="宋体" w:hAnsi="Book Antiqua" w:hint="eastAsia"/>
          <w:color w:val="000000" w:themeColor="text1"/>
          <w:szCs w:val="24"/>
          <w:lang w:eastAsia="zh-CN"/>
        </w:rPr>
        <w:t>,</w:t>
      </w:r>
      <w:r w:rsidRPr="00814076">
        <w:rPr>
          <w:rFonts w:ascii="Book Antiqua" w:hAnsi="Book Antiqua"/>
          <w:color w:val="000000" w:themeColor="text1"/>
          <w:szCs w:val="24"/>
        </w:rPr>
        <w:t xml:space="preserve"> (Cat. 196-11022)</w:t>
      </w:r>
      <w:r w:rsidR="00DD35A3">
        <w:rPr>
          <w:rFonts w:ascii="Book Antiqua" w:eastAsia="宋体" w:hAnsi="Book Antiqua" w:hint="eastAsia"/>
          <w:color w:val="000000" w:themeColor="text1"/>
          <w:szCs w:val="24"/>
          <w:lang w:eastAsia="zh-CN"/>
        </w:rPr>
        <w:t xml:space="preserve"> and</w:t>
      </w:r>
      <w:r w:rsidRPr="00814076">
        <w:rPr>
          <w:rFonts w:ascii="Book Antiqua" w:hAnsi="Book Antiqua"/>
          <w:color w:val="000000" w:themeColor="text1"/>
          <w:szCs w:val="24"/>
        </w:rPr>
        <w:t xml:space="preserve"> (WAKO Pure Chemical Industries, Osaka, Japan)</w:t>
      </w:r>
      <w:r w:rsidR="00DD35A3">
        <w:rPr>
          <w:rFonts w:ascii="Book Antiqua" w:eastAsia="宋体" w:hAnsi="Book Antiqua" w:hint="eastAsia"/>
          <w:color w:val="000000" w:themeColor="text1"/>
          <w:szCs w:val="24"/>
          <w:lang w:eastAsia="zh-CN"/>
        </w:rPr>
        <w:t>]</w:t>
      </w:r>
      <w:r w:rsidRPr="00814076">
        <w:rPr>
          <w:rFonts w:ascii="Book Antiqua" w:hAnsi="Book Antiqua"/>
          <w:color w:val="000000" w:themeColor="text1"/>
          <w:szCs w:val="24"/>
        </w:rPr>
        <w:t xml:space="preserve">. The first antibody reaction was performed by using a 1:1000-diluted anti-human RGS5 antibody (ab83230, </w:t>
      </w:r>
      <w:proofErr w:type="spellStart"/>
      <w:r w:rsidRPr="00814076">
        <w:rPr>
          <w:rFonts w:ascii="Book Antiqua" w:hAnsi="Book Antiqua"/>
          <w:color w:val="000000" w:themeColor="text1"/>
          <w:szCs w:val="24"/>
        </w:rPr>
        <w:t>Abcam</w:t>
      </w:r>
      <w:proofErr w:type="spellEnd"/>
      <w:r w:rsidRPr="00814076">
        <w:rPr>
          <w:rFonts w:ascii="Book Antiqua" w:hAnsi="Book Antiqua"/>
          <w:color w:val="000000" w:themeColor="text1"/>
          <w:szCs w:val="24"/>
        </w:rPr>
        <w:t xml:space="preserve">, </w:t>
      </w:r>
      <w:r w:rsidRPr="00814076">
        <w:rPr>
          <w:rFonts w:ascii="Book Antiqua" w:hAnsi="Book Antiqua"/>
          <w:color w:val="000000" w:themeColor="text1"/>
          <w:szCs w:val="24"/>
          <w:lang w:val="en"/>
        </w:rPr>
        <w:t xml:space="preserve">Cambridge, </w:t>
      </w:r>
      <w:r w:rsidR="006F1620" w:rsidRPr="00814076">
        <w:rPr>
          <w:rFonts w:ascii="Book Antiqua" w:hAnsi="Book Antiqua"/>
          <w:color w:val="000000" w:themeColor="text1"/>
          <w:szCs w:val="24"/>
        </w:rPr>
        <w:t>United States</w:t>
      </w:r>
      <w:r w:rsidR="00D91EF8" w:rsidRPr="00814076">
        <w:rPr>
          <w:rFonts w:ascii="Book Antiqua" w:hAnsi="Book Antiqua"/>
          <w:color w:val="000000" w:themeColor="text1"/>
          <w:szCs w:val="24"/>
        </w:rPr>
        <w:t>)</w:t>
      </w:r>
      <w:r w:rsidRPr="00814076">
        <w:rPr>
          <w:rFonts w:ascii="Book Antiqua" w:hAnsi="Book Antiqua"/>
          <w:color w:val="000000" w:themeColor="text1"/>
          <w:szCs w:val="24"/>
        </w:rPr>
        <w:t xml:space="preserve"> or a 1:1000-diluted anti-human </w:t>
      </w:r>
      <w:r w:rsidR="008F2232" w:rsidRPr="00814076">
        <w:rPr>
          <w:rFonts w:ascii="Book Antiqua" w:eastAsia="Kaiti SC Regular" w:hAnsi="Book Antiqua" w:cs="Kaiti SC Regular"/>
          <w:color w:val="000000" w:themeColor="text1"/>
          <w:szCs w:val="24"/>
        </w:rPr>
        <w:t></w:t>
      </w:r>
      <w:r w:rsidRPr="00814076">
        <w:rPr>
          <w:rFonts w:ascii="Book Antiqua" w:hAnsi="Book Antiqua"/>
          <w:color w:val="000000" w:themeColor="text1"/>
          <w:szCs w:val="24"/>
        </w:rPr>
        <w:t>-tubulin antibody</w:t>
      </w:r>
      <w:r w:rsidRPr="00814076">
        <w:rPr>
          <w:rFonts w:ascii="Book Antiqua" w:hAnsi="Book Antiqua"/>
          <w:color w:val="000000" w:themeColor="text1"/>
          <w:szCs w:val="24"/>
        </w:rPr>
        <w:t>（</w:t>
      </w:r>
      <w:r w:rsidRPr="00814076">
        <w:rPr>
          <w:rFonts w:ascii="Book Antiqua" w:hAnsi="Book Antiqua"/>
          <w:color w:val="000000" w:themeColor="text1"/>
          <w:szCs w:val="24"/>
        </w:rPr>
        <w:t xml:space="preserve">sc-9104, Santa Cruz Biotechnology Inc., Santa Cruz, CA, </w:t>
      </w:r>
      <w:r w:rsidR="006F1620" w:rsidRPr="00814076">
        <w:rPr>
          <w:rFonts w:ascii="Book Antiqua" w:hAnsi="Book Antiqua"/>
          <w:color w:val="000000" w:themeColor="text1"/>
          <w:szCs w:val="24"/>
        </w:rPr>
        <w:t>United States</w:t>
      </w:r>
      <w:r w:rsidRPr="00814076">
        <w:rPr>
          <w:rFonts w:ascii="Book Antiqua" w:hAnsi="Book Antiqua"/>
          <w:color w:val="000000" w:themeColor="text1"/>
          <w:szCs w:val="24"/>
        </w:rPr>
        <w:t>）</w:t>
      </w:r>
      <w:r w:rsidRPr="00814076">
        <w:rPr>
          <w:rFonts w:ascii="Book Antiqua" w:hAnsi="Book Antiqua"/>
          <w:color w:val="000000" w:themeColor="text1"/>
          <w:szCs w:val="24"/>
        </w:rPr>
        <w:t>and the second antibody reaction was performed by using a 1:2000-diluted anti-rabbit IgG HRP-linked antibody (#7074S) (Cell Signaling Technology, Inc.).</w:t>
      </w:r>
    </w:p>
    <w:p w14:paraId="395427E1" w14:textId="77777777" w:rsidR="00D64179" w:rsidRPr="00814076" w:rsidRDefault="00D64179"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Cs/>
          <w:caps/>
          <w:color w:val="000000" w:themeColor="text1"/>
          <w:szCs w:val="24"/>
        </w:rPr>
      </w:pPr>
    </w:p>
    <w:p w14:paraId="0242CF84" w14:textId="77777777" w:rsidR="0029087F" w:rsidRPr="00814076" w:rsidRDefault="0029087F"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bCs/>
          <w:i/>
          <w:color w:val="000000" w:themeColor="text1"/>
          <w:szCs w:val="24"/>
        </w:rPr>
      </w:pPr>
      <w:proofErr w:type="spellStart"/>
      <w:r w:rsidRPr="00814076">
        <w:rPr>
          <w:rFonts w:ascii="Book Antiqua" w:hAnsi="Book Antiqua"/>
          <w:b/>
          <w:bCs/>
          <w:i/>
          <w:color w:val="000000" w:themeColor="text1"/>
          <w:szCs w:val="24"/>
        </w:rPr>
        <w:t>Nucleofection</w:t>
      </w:r>
      <w:proofErr w:type="spellEnd"/>
    </w:p>
    <w:p w14:paraId="51E3CA1A" w14:textId="0D8FA389" w:rsidR="0029087F" w:rsidRPr="00814076" w:rsidRDefault="0029087F"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Cs/>
          <w:color w:val="000000" w:themeColor="text1"/>
          <w:szCs w:val="24"/>
        </w:rPr>
      </w:pPr>
      <w:r w:rsidRPr="00814076">
        <w:rPr>
          <w:rFonts w:ascii="Book Antiqua" w:hAnsi="Book Antiqua"/>
          <w:bCs/>
          <w:color w:val="000000" w:themeColor="text1"/>
          <w:szCs w:val="24"/>
        </w:rPr>
        <w:t xml:space="preserve">Expression vectors for shRNA against RGS5 were purchased from </w:t>
      </w:r>
      <w:proofErr w:type="spellStart"/>
      <w:r w:rsidRPr="00814076">
        <w:rPr>
          <w:rFonts w:ascii="Book Antiqua" w:hAnsi="Book Antiqua"/>
          <w:bCs/>
          <w:color w:val="000000" w:themeColor="text1"/>
          <w:szCs w:val="24"/>
        </w:rPr>
        <w:t>OriGene</w:t>
      </w:r>
      <w:proofErr w:type="spellEnd"/>
      <w:r w:rsidRPr="00814076">
        <w:rPr>
          <w:rFonts w:ascii="Book Antiqua" w:hAnsi="Book Antiqua"/>
          <w:bCs/>
          <w:color w:val="000000" w:themeColor="text1"/>
          <w:szCs w:val="24"/>
        </w:rPr>
        <w:t xml:space="preserve"> Technologies Inc. (Rockville, MD, </w:t>
      </w:r>
      <w:r w:rsidR="006F1620" w:rsidRPr="00814076">
        <w:rPr>
          <w:rFonts w:ascii="Book Antiqua" w:hAnsi="Book Antiqua"/>
          <w:color w:val="000000" w:themeColor="text1"/>
          <w:szCs w:val="24"/>
        </w:rPr>
        <w:t>United States</w:t>
      </w:r>
      <w:r w:rsidRPr="00814076">
        <w:rPr>
          <w:rFonts w:ascii="Book Antiqua" w:hAnsi="Book Antiqua"/>
          <w:bCs/>
          <w:color w:val="000000" w:themeColor="text1"/>
          <w:szCs w:val="24"/>
        </w:rPr>
        <w:t xml:space="preserve">). A Homo sapiens cDNA, FLJ96402, which corresponds to Homo sapiens regulator of G-protein signaling 5 (RGS5), transcript variant 1, mRNA (NM_003617.3), with two nucleotide substitutions, was purchased from National Institute of Technology and Evaluation (Tokyo, Japan), and the two substituted nucleotides were corrected by using KOD-Plus-Mutagenesis Kit (Toyobo Co. Ltd., Osaka, Japan) to become identical to the nucleotide sequences in NM_003617.3. </w:t>
      </w:r>
      <w:r w:rsidR="001F0C3B" w:rsidRPr="00814076">
        <w:rPr>
          <w:rFonts w:ascii="Book Antiqua" w:hAnsi="Book Antiqua"/>
          <w:bCs/>
          <w:color w:val="000000" w:themeColor="text1"/>
          <w:szCs w:val="24"/>
        </w:rPr>
        <w:t xml:space="preserve">The RGS5 cDNA was inserted into </w:t>
      </w:r>
      <w:proofErr w:type="spellStart"/>
      <w:r w:rsidR="001F0C3B" w:rsidRPr="00814076">
        <w:rPr>
          <w:rFonts w:ascii="Book Antiqua" w:hAnsi="Book Antiqua"/>
          <w:bCs/>
          <w:color w:val="000000" w:themeColor="text1"/>
          <w:szCs w:val="24"/>
        </w:rPr>
        <w:t>pmaxCloning</w:t>
      </w:r>
      <w:proofErr w:type="spellEnd"/>
      <w:r w:rsidR="001F0C3B" w:rsidRPr="00814076">
        <w:rPr>
          <w:rFonts w:ascii="Book Antiqua" w:hAnsi="Book Antiqua"/>
          <w:bCs/>
          <w:color w:val="000000" w:themeColor="text1"/>
          <w:szCs w:val="24"/>
        </w:rPr>
        <w:t>™ expression vector (</w:t>
      </w:r>
      <w:proofErr w:type="spellStart"/>
      <w:r w:rsidR="008D0993" w:rsidRPr="00814076">
        <w:rPr>
          <w:rFonts w:ascii="Book Antiqua" w:hAnsi="Book Antiqua"/>
          <w:bCs/>
          <w:color w:val="000000" w:themeColor="text1"/>
          <w:szCs w:val="24"/>
        </w:rPr>
        <w:t>Lonza</w:t>
      </w:r>
      <w:proofErr w:type="spellEnd"/>
      <w:r w:rsidR="008D0993" w:rsidRPr="00814076">
        <w:rPr>
          <w:rFonts w:ascii="Book Antiqua" w:hAnsi="Book Antiqua"/>
          <w:bCs/>
          <w:color w:val="000000" w:themeColor="text1"/>
          <w:szCs w:val="24"/>
        </w:rPr>
        <w:t xml:space="preserve"> Group Ltd.</w:t>
      </w:r>
      <w:r w:rsidR="00DF3CEE" w:rsidRPr="00814076">
        <w:rPr>
          <w:rFonts w:ascii="Book Antiqua" w:hAnsi="Book Antiqua"/>
          <w:bCs/>
          <w:color w:val="000000" w:themeColor="text1"/>
          <w:szCs w:val="24"/>
        </w:rPr>
        <w:t xml:space="preserve"> Basel, Switzerland</w:t>
      </w:r>
      <w:r w:rsidR="0038230D" w:rsidRPr="00814076">
        <w:rPr>
          <w:rFonts w:ascii="Book Antiqua" w:hAnsi="Book Antiqua"/>
          <w:bCs/>
          <w:color w:val="000000" w:themeColor="text1"/>
          <w:szCs w:val="24"/>
        </w:rPr>
        <w:t xml:space="preserve">). </w:t>
      </w:r>
      <w:r w:rsidRPr="00814076">
        <w:rPr>
          <w:rFonts w:ascii="Book Antiqua" w:hAnsi="Book Antiqua"/>
          <w:bCs/>
          <w:color w:val="000000" w:themeColor="text1"/>
          <w:szCs w:val="24"/>
        </w:rPr>
        <w:t xml:space="preserve">Transfection was performed by using a </w:t>
      </w:r>
      <w:proofErr w:type="spellStart"/>
      <w:r w:rsidRPr="00814076">
        <w:rPr>
          <w:rFonts w:ascii="Book Antiqua" w:hAnsi="Book Antiqua"/>
          <w:bCs/>
          <w:color w:val="000000" w:themeColor="text1"/>
          <w:szCs w:val="24"/>
        </w:rPr>
        <w:t>Nucleofector</w:t>
      </w:r>
      <w:proofErr w:type="spellEnd"/>
      <w:r w:rsidRPr="00814076">
        <w:rPr>
          <w:rFonts w:ascii="Book Antiqua" w:hAnsi="Book Antiqua"/>
          <w:bCs/>
          <w:color w:val="000000" w:themeColor="text1"/>
          <w:szCs w:val="24"/>
        </w:rPr>
        <w:t>™ (</w:t>
      </w:r>
      <w:proofErr w:type="spellStart"/>
      <w:r w:rsidRPr="00814076">
        <w:rPr>
          <w:rFonts w:ascii="Book Antiqua" w:hAnsi="Book Antiqua"/>
          <w:bCs/>
          <w:color w:val="000000" w:themeColor="text1"/>
          <w:szCs w:val="24"/>
        </w:rPr>
        <w:t>Lonza</w:t>
      </w:r>
      <w:proofErr w:type="spellEnd"/>
      <w:r w:rsidRPr="00814076">
        <w:rPr>
          <w:rFonts w:ascii="Book Antiqua" w:hAnsi="Book Antiqua"/>
          <w:bCs/>
          <w:color w:val="000000" w:themeColor="text1"/>
          <w:szCs w:val="24"/>
        </w:rPr>
        <w:t xml:space="preserve"> Group Ltd., Basel, Switzerland) according the manufacturer’s guidance. The </w:t>
      </w:r>
      <w:proofErr w:type="spellStart"/>
      <w:r w:rsidRPr="00814076">
        <w:rPr>
          <w:rFonts w:ascii="Book Antiqua" w:hAnsi="Book Antiqua"/>
          <w:bCs/>
          <w:color w:val="000000" w:themeColor="text1"/>
          <w:szCs w:val="24"/>
        </w:rPr>
        <w:t>Amaxa</w:t>
      </w:r>
      <w:proofErr w:type="spellEnd"/>
      <w:r w:rsidRPr="00814076">
        <w:rPr>
          <w:rFonts w:ascii="Book Antiqua" w:hAnsi="Book Antiqua"/>
          <w:bCs/>
          <w:color w:val="000000" w:themeColor="text1"/>
          <w:szCs w:val="24"/>
        </w:rPr>
        <w:t xml:space="preserve"> HUVEC </w:t>
      </w:r>
      <w:proofErr w:type="spellStart"/>
      <w:r w:rsidRPr="00814076">
        <w:rPr>
          <w:rFonts w:ascii="Book Antiqua" w:hAnsi="Book Antiqua"/>
          <w:bCs/>
          <w:color w:val="000000" w:themeColor="text1"/>
          <w:szCs w:val="24"/>
        </w:rPr>
        <w:t>Nucleofector</w:t>
      </w:r>
      <w:proofErr w:type="spellEnd"/>
      <w:r w:rsidRPr="00814076">
        <w:rPr>
          <w:rFonts w:ascii="Book Antiqua" w:hAnsi="Book Antiqua"/>
          <w:bCs/>
          <w:color w:val="000000" w:themeColor="text1"/>
          <w:szCs w:val="24"/>
        </w:rPr>
        <w:t xml:space="preserve"> Kit (#VPB-1002, </w:t>
      </w:r>
      <w:proofErr w:type="spellStart"/>
      <w:r w:rsidRPr="00814076">
        <w:rPr>
          <w:rFonts w:ascii="Book Antiqua" w:hAnsi="Book Antiqua"/>
          <w:bCs/>
          <w:color w:val="000000" w:themeColor="text1"/>
          <w:szCs w:val="24"/>
        </w:rPr>
        <w:t>Lonza</w:t>
      </w:r>
      <w:proofErr w:type="spellEnd"/>
      <w:r w:rsidRPr="00814076">
        <w:rPr>
          <w:rFonts w:ascii="Book Antiqua" w:hAnsi="Book Antiqua"/>
          <w:bCs/>
          <w:color w:val="000000" w:themeColor="text1"/>
          <w:szCs w:val="24"/>
        </w:rPr>
        <w:t xml:space="preserve"> Group Ltd.) was used for HUEVC and the </w:t>
      </w:r>
      <w:proofErr w:type="spellStart"/>
      <w:r w:rsidRPr="00814076">
        <w:rPr>
          <w:rFonts w:ascii="Book Antiqua" w:hAnsi="Book Antiqua"/>
          <w:bCs/>
          <w:color w:val="000000" w:themeColor="text1"/>
          <w:szCs w:val="24"/>
        </w:rPr>
        <w:t>Amaxa</w:t>
      </w:r>
      <w:proofErr w:type="spellEnd"/>
      <w:r w:rsidRPr="00814076">
        <w:rPr>
          <w:rFonts w:ascii="Book Antiqua" w:hAnsi="Book Antiqua"/>
          <w:bCs/>
          <w:color w:val="000000" w:themeColor="text1"/>
          <w:szCs w:val="24"/>
        </w:rPr>
        <w:t xml:space="preserve"> Basic </w:t>
      </w:r>
      <w:proofErr w:type="spellStart"/>
      <w:r w:rsidRPr="00814076">
        <w:rPr>
          <w:rFonts w:ascii="Book Antiqua" w:hAnsi="Book Antiqua"/>
          <w:bCs/>
          <w:color w:val="000000" w:themeColor="text1"/>
          <w:szCs w:val="24"/>
        </w:rPr>
        <w:t>Nucleofector</w:t>
      </w:r>
      <w:proofErr w:type="spellEnd"/>
      <w:r w:rsidRPr="00814076">
        <w:rPr>
          <w:rFonts w:ascii="Book Antiqua" w:hAnsi="Book Antiqua"/>
          <w:bCs/>
          <w:color w:val="000000" w:themeColor="text1"/>
          <w:szCs w:val="24"/>
        </w:rPr>
        <w:t xml:space="preserve"> Kit Primary Endothelial Cells (#VPI-1001, </w:t>
      </w:r>
      <w:proofErr w:type="spellStart"/>
      <w:r w:rsidRPr="00814076">
        <w:rPr>
          <w:rFonts w:ascii="Book Antiqua" w:hAnsi="Book Antiqua"/>
          <w:bCs/>
          <w:color w:val="000000" w:themeColor="text1"/>
          <w:szCs w:val="24"/>
        </w:rPr>
        <w:t>Lonza</w:t>
      </w:r>
      <w:proofErr w:type="spellEnd"/>
      <w:r w:rsidRPr="00814076">
        <w:rPr>
          <w:rFonts w:ascii="Book Antiqua" w:hAnsi="Book Antiqua"/>
          <w:bCs/>
          <w:color w:val="000000" w:themeColor="text1"/>
          <w:szCs w:val="24"/>
        </w:rPr>
        <w:t xml:space="preserve"> Group Ltd.) was used for </w:t>
      </w:r>
      <w:proofErr w:type="spellStart"/>
      <w:r w:rsidRPr="00814076">
        <w:rPr>
          <w:rFonts w:ascii="Book Antiqua" w:hAnsi="Book Antiqua"/>
          <w:bCs/>
          <w:color w:val="000000" w:themeColor="text1"/>
          <w:szCs w:val="24"/>
        </w:rPr>
        <w:t>EPCdECs</w:t>
      </w:r>
      <w:proofErr w:type="spellEnd"/>
      <w:r w:rsidRPr="00814076">
        <w:rPr>
          <w:rFonts w:ascii="Book Antiqua" w:hAnsi="Book Antiqua"/>
          <w:bCs/>
          <w:color w:val="000000" w:themeColor="text1"/>
          <w:szCs w:val="24"/>
        </w:rPr>
        <w:t xml:space="preserve">, </w:t>
      </w:r>
      <w:proofErr w:type="spellStart"/>
      <w:r w:rsidRPr="00814076">
        <w:rPr>
          <w:rFonts w:ascii="Book Antiqua" w:hAnsi="Book Antiqua"/>
          <w:bCs/>
          <w:color w:val="000000" w:themeColor="text1"/>
          <w:szCs w:val="24"/>
        </w:rPr>
        <w:t>hESdECs</w:t>
      </w:r>
      <w:proofErr w:type="spellEnd"/>
      <w:r w:rsidRPr="00814076">
        <w:rPr>
          <w:rFonts w:ascii="Book Antiqua" w:hAnsi="Book Antiqua"/>
          <w:bCs/>
          <w:color w:val="000000" w:themeColor="text1"/>
          <w:szCs w:val="24"/>
        </w:rPr>
        <w:t xml:space="preserve"> and </w:t>
      </w:r>
      <w:proofErr w:type="spellStart"/>
      <w:r w:rsidRPr="00814076">
        <w:rPr>
          <w:rFonts w:ascii="Book Antiqua" w:hAnsi="Book Antiqua"/>
          <w:bCs/>
          <w:color w:val="000000" w:themeColor="text1"/>
          <w:szCs w:val="24"/>
        </w:rPr>
        <w:t>hiPSdECs</w:t>
      </w:r>
      <w:proofErr w:type="spellEnd"/>
      <w:r w:rsidRPr="00814076">
        <w:rPr>
          <w:rFonts w:ascii="Book Antiqua" w:hAnsi="Book Antiqua"/>
          <w:bCs/>
          <w:color w:val="000000" w:themeColor="text1"/>
          <w:szCs w:val="24"/>
        </w:rPr>
        <w:t xml:space="preserve">. </w:t>
      </w:r>
    </w:p>
    <w:p w14:paraId="52294AB6" w14:textId="77777777" w:rsidR="00A71282" w:rsidRPr="00814076" w:rsidRDefault="00A71282"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Cs/>
          <w:color w:val="000000" w:themeColor="text1"/>
          <w:szCs w:val="24"/>
        </w:rPr>
      </w:pPr>
    </w:p>
    <w:p w14:paraId="24D89E3C" w14:textId="3D898991" w:rsidR="00A71282" w:rsidRPr="00814076" w:rsidRDefault="00AE6977"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bCs/>
          <w:i/>
          <w:color w:val="000000" w:themeColor="text1"/>
          <w:szCs w:val="24"/>
        </w:rPr>
      </w:pPr>
      <w:r w:rsidRPr="00814076">
        <w:rPr>
          <w:rFonts w:ascii="Book Antiqua" w:hAnsi="Book Antiqua"/>
          <w:b/>
          <w:bCs/>
          <w:i/>
          <w:color w:val="000000" w:themeColor="text1"/>
          <w:szCs w:val="24"/>
        </w:rPr>
        <w:t>Statistical analysis</w:t>
      </w:r>
    </w:p>
    <w:p w14:paraId="152418D0" w14:textId="0B635219" w:rsidR="00A71282" w:rsidRPr="00814076" w:rsidRDefault="00AE6977"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Cs/>
          <w:color w:val="000000" w:themeColor="text1"/>
          <w:szCs w:val="24"/>
        </w:rPr>
      </w:pPr>
      <w:r w:rsidRPr="00814076">
        <w:rPr>
          <w:rFonts w:ascii="Book Antiqua" w:hAnsi="Book Antiqua"/>
          <w:bCs/>
          <w:color w:val="000000" w:themeColor="text1"/>
          <w:szCs w:val="24"/>
        </w:rPr>
        <w:t>Experiments were performed independent three experiments (</w:t>
      </w:r>
      <w:r w:rsidRPr="00814076">
        <w:rPr>
          <w:rFonts w:ascii="Book Antiqua" w:hAnsi="Book Antiqua"/>
          <w:bCs/>
          <w:i/>
          <w:color w:val="000000" w:themeColor="text1"/>
          <w:szCs w:val="24"/>
        </w:rPr>
        <w:t>n</w:t>
      </w:r>
      <w:r w:rsidR="00B15C60" w:rsidRPr="00814076">
        <w:rPr>
          <w:rFonts w:ascii="Book Antiqua" w:eastAsia="宋体" w:hAnsi="Book Antiqua" w:hint="eastAsia"/>
          <w:bCs/>
          <w:color w:val="000000" w:themeColor="text1"/>
          <w:szCs w:val="24"/>
          <w:lang w:eastAsia="zh-CN"/>
        </w:rPr>
        <w:t xml:space="preserve"> </w:t>
      </w:r>
      <w:r w:rsidRPr="00814076">
        <w:rPr>
          <w:rFonts w:ascii="Book Antiqua" w:hAnsi="Book Antiqua"/>
          <w:bCs/>
          <w:color w:val="000000" w:themeColor="text1"/>
          <w:szCs w:val="24"/>
        </w:rPr>
        <w:t>=</w:t>
      </w:r>
      <w:r w:rsidR="00B15C60" w:rsidRPr="00814076">
        <w:rPr>
          <w:rFonts w:ascii="Book Antiqua" w:eastAsia="宋体" w:hAnsi="Book Antiqua" w:hint="eastAsia"/>
          <w:bCs/>
          <w:color w:val="000000" w:themeColor="text1"/>
          <w:szCs w:val="24"/>
          <w:lang w:eastAsia="zh-CN"/>
        </w:rPr>
        <w:t xml:space="preserve"> </w:t>
      </w:r>
      <w:r w:rsidRPr="00814076">
        <w:rPr>
          <w:rFonts w:ascii="Book Antiqua" w:hAnsi="Book Antiqua"/>
          <w:bCs/>
          <w:color w:val="000000" w:themeColor="text1"/>
          <w:szCs w:val="24"/>
        </w:rPr>
        <w:t xml:space="preserve">3) and the data were analyzed </w:t>
      </w:r>
      <w:r w:rsidR="002E6C14" w:rsidRPr="00814076">
        <w:rPr>
          <w:rFonts w:ascii="Book Antiqua" w:hAnsi="Book Antiqua"/>
          <w:bCs/>
          <w:color w:val="000000" w:themeColor="text1"/>
          <w:szCs w:val="24"/>
        </w:rPr>
        <w:t>according</w:t>
      </w:r>
      <w:r w:rsidR="002A6D05" w:rsidRPr="00814076">
        <w:rPr>
          <w:rFonts w:ascii="Book Antiqua" w:hAnsi="Book Antiqua"/>
          <w:bCs/>
          <w:color w:val="000000" w:themeColor="text1"/>
          <w:szCs w:val="24"/>
        </w:rPr>
        <w:t xml:space="preserve"> S</w:t>
      </w:r>
      <w:r w:rsidRPr="00814076">
        <w:rPr>
          <w:rFonts w:ascii="Book Antiqua" w:hAnsi="Book Antiqua"/>
          <w:bCs/>
          <w:color w:val="000000" w:themeColor="text1"/>
          <w:szCs w:val="24"/>
        </w:rPr>
        <w:t>tudent t-test. Results were shown as averages</w:t>
      </w:r>
      <w:r w:rsidR="002D4DF9" w:rsidRPr="00814076">
        <w:rPr>
          <w:rFonts w:ascii="Book Antiqua" w:hAnsi="Book Antiqua"/>
          <w:bCs/>
          <w:color w:val="000000" w:themeColor="text1"/>
          <w:szCs w:val="24"/>
        </w:rPr>
        <w:t xml:space="preserve"> (AV)</w:t>
      </w:r>
      <w:r w:rsidRPr="00814076">
        <w:rPr>
          <w:rFonts w:ascii="Book Antiqua" w:hAnsi="Book Antiqua"/>
          <w:bCs/>
          <w:color w:val="000000" w:themeColor="text1"/>
          <w:szCs w:val="24"/>
        </w:rPr>
        <w:t xml:space="preserve"> ±</w:t>
      </w:r>
      <w:r w:rsidR="0080517B">
        <w:rPr>
          <w:rFonts w:ascii="Book Antiqua" w:eastAsia="宋体" w:hAnsi="Book Antiqua" w:hint="eastAsia"/>
          <w:bCs/>
          <w:color w:val="000000" w:themeColor="text1"/>
          <w:szCs w:val="24"/>
          <w:lang w:eastAsia="zh-CN"/>
        </w:rPr>
        <w:t xml:space="preserve"> </w:t>
      </w:r>
      <w:r w:rsidR="002D4DF9" w:rsidRPr="00814076">
        <w:rPr>
          <w:rFonts w:ascii="Book Antiqua" w:hAnsi="Book Antiqua"/>
          <w:bCs/>
          <w:color w:val="000000" w:themeColor="text1"/>
          <w:szCs w:val="24"/>
        </w:rPr>
        <w:t>SD</w:t>
      </w:r>
      <w:r w:rsidRPr="00814076">
        <w:rPr>
          <w:rFonts w:ascii="Book Antiqua" w:hAnsi="Book Antiqua"/>
          <w:bCs/>
          <w:color w:val="000000" w:themeColor="text1"/>
          <w:szCs w:val="24"/>
        </w:rPr>
        <w:t xml:space="preserve">. </w:t>
      </w:r>
    </w:p>
    <w:p w14:paraId="01875B96" w14:textId="77777777" w:rsidR="001A64E3" w:rsidRPr="00814076" w:rsidRDefault="001A64E3" w:rsidP="00B1088D">
      <w:pPr>
        <w:widowControl/>
        <w:spacing w:line="360" w:lineRule="auto"/>
        <w:rPr>
          <w:rFonts w:ascii="Book Antiqua" w:hAnsi="Book Antiqua"/>
          <w:color w:val="000000" w:themeColor="text1"/>
          <w:szCs w:val="24"/>
        </w:rPr>
      </w:pPr>
      <w:r w:rsidRPr="00814076">
        <w:rPr>
          <w:rFonts w:ascii="Book Antiqua" w:hAnsi="Book Antiqua"/>
          <w:color w:val="000000" w:themeColor="text1"/>
          <w:szCs w:val="24"/>
        </w:rPr>
        <w:br w:type="page"/>
      </w:r>
    </w:p>
    <w:p w14:paraId="3943FD66" w14:textId="4782D738" w:rsidR="0017083A" w:rsidRPr="00814076" w:rsidRDefault="002E1609" w:rsidP="00B1088D">
      <w:pPr>
        <w:tabs>
          <w:tab w:val="left" w:pos="560"/>
          <w:tab w:val="left" w:pos="1120"/>
          <w:tab w:val="left" w:pos="1680"/>
          <w:tab w:val="left" w:pos="2240"/>
          <w:tab w:val="left" w:pos="2800"/>
          <w:tab w:val="left" w:pos="3360"/>
          <w:tab w:val="left" w:pos="3920"/>
          <w:tab w:val="left" w:pos="4480"/>
          <w:tab w:val="left" w:pos="4820"/>
          <w:tab w:val="left" w:pos="5040"/>
          <w:tab w:val="left" w:pos="5600"/>
          <w:tab w:val="left" w:pos="6160"/>
          <w:tab w:val="left" w:pos="6720"/>
        </w:tabs>
        <w:autoSpaceDE w:val="0"/>
        <w:autoSpaceDN w:val="0"/>
        <w:adjustRightInd w:val="0"/>
        <w:spacing w:line="360" w:lineRule="auto"/>
        <w:rPr>
          <w:rFonts w:ascii="Book Antiqua" w:hAnsi="Book Antiqua"/>
          <w:b/>
          <w:color w:val="000000" w:themeColor="text1"/>
          <w:szCs w:val="24"/>
        </w:rPr>
      </w:pPr>
      <w:r w:rsidRPr="00814076">
        <w:rPr>
          <w:rFonts w:ascii="Book Antiqua" w:hAnsi="Book Antiqua"/>
          <w:b/>
          <w:color w:val="000000" w:themeColor="text1"/>
          <w:szCs w:val="24"/>
        </w:rPr>
        <w:lastRenderedPageBreak/>
        <w:t>RESULTS</w:t>
      </w:r>
    </w:p>
    <w:p w14:paraId="52211AFD" w14:textId="033681B4" w:rsidR="00783A5D" w:rsidRPr="00814076" w:rsidRDefault="004B1242" w:rsidP="00B1088D">
      <w:pPr>
        <w:tabs>
          <w:tab w:val="left" w:pos="560"/>
          <w:tab w:val="left" w:pos="1120"/>
          <w:tab w:val="left" w:pos="1680"/>
          <w:tab w:val="left" w:pos="2240"/>
          <w:tab w:val="left" w:pos="2800"/>
          <w:tab w:val="left" w:pos="3360"/>
          <w:tab w:val="left" w:pos="3920"/>
          <w:tab w:val="left" w:pos="4480"/>
          <w:tab w:val="left" w:pos="4820"/>
          <w:tab w:val="left" w:pos="5040"/>
          <w:tab w:val="left" w:pos="5600"/>
          <w:tab w:val="left" w:pos="6160"/>
          <w:tab w:val="left" w:pos="6720"/>
        </w:tabs>
        <w:autoSpaceDE w:val="0"/>
        <w:autoSpaceDN w:val="0"/>
        <w:adjustRightInd w:val="0"/>
        <w:spacing w:line="360" w:lineRule="auto"/>
        <w:rPr>
          <w:rFonts w:ascii="Book Antiqua" w:hAnsi="Book Antiqua"/>
          <w:b/>
          <w:i/>
          <w:color w:val="000000" w:themeColor="text1"/>
          <w:szCs w:val="24"/>
        </w:rPr>
      </w:pPr>
      <w:r w:rsidRPr="00814076">
        <w:rPr>
          <w:rFonts w:ascii="Book Antiqua" w:hAnsi="Book Antiqua"/>
          <w:b/>
          <w:i/>
          <w:color w:val="000000" w:themeColor="text1"/>
          <w:szCs w:val="24"/>
        </w:rPr>
        <w:t>Studies on</w:t>
      </w:r>
      <w:r w:rsidR="00951657" w:rsidRPr="00814076">
        <w:rPr>
          <w:rFonts w:ascii="Book Antiqua" w:hAnsi="Book Antiqua"/>
          <w:b/>
          <w:i/>
          <w:color w:val="000000" w:themeColor="text1"/>
          <w:szCs w:val="24"/>
        </w:rPr>
        <w:t xml:space="preserve"> commercially available </w:t>
      </w:r>
      <w:r w:rsidR="00BC2471" w:rsidRPr="00814076">
        <w:rPr>
          <w:rFonts w:ascii="Book Antiqua" w:hAnsi="Book Antiqua"/>
          <w:b/>
          <w:i/>
          <w:color w:val="000000" w:themeColor="text1"/>
          <w:szCs w:val="24"/>
        </w:rPr>
        <w:t xml:space="preserve">primary cultured </w:t>
      </w:r>
      <w:r w:rsidR="000E727B" w:rsidRPr="00814076">
        <w:rPr>
          <w:rFonts w:ascii="Book Antiqua" w:hAnsi="Book Antiqua"/>
          <w:b/>
          <w:i/>
          <w:color w:val="000000" w:themeColor="text1"/>
          <w:szCs w:val="24"/>
        </w:rPr>
        <w:t xml:space="preserve">human </w:t>
      </w:r>
      <w:r w:rsidR="00783A5D" w:rsidRPr="00814076">
        <w:rPr>
          <w:rFonts w:ascii="Book Antiqua" w:hAnsi="Book Antiqua"/>
          <w:b/>
          <w:i/>
          <w:color w:val="000000" w:themeColor="text1"/>
          <w:szCs w:val="24"/>
        </w:rPr>
        <w:t>VEC</w:t>
      </w:r>
      <w:r w:rsidR="00715973" w:rsidRPr="00814076">
        <w:rPr>
          <w:rFonts w:ascii="Book Antiqua" w:hAnsi="Book Antiqua"/>
          <w:b/>
          <w:i/>
          <w:color w:val="000000" w:themeColor="text1"/>
          <w:szCs w:val="24"/>
        </w:rPr>
        <w:t>s</w:t>
      </w:r>
      <w:r w:rsidR="00D42324" w:rsidRPr="00814076">
        <w:rPr>
          <w:rFonts w:ascii="Book Antiqua" w:hAnsi="Book Antiqua"/>
          <w:b/>
          <w:i/>
          <w:color w:val="000000" w:themeColor="text1"/>
          <w:szCs w:val="24"/>
        </w:rPr>
        <w:t xml:space="preserve"> </w:t>
      </w:r>
    </w:p>
    <w:p w14:paraId="04FD4876" w14:textId="56F12490" w:rsidR="006E4C96" w:rsidRPr="00814076" w:rsidRDefault="0034218F" w:rsidP="00F9514C">
      <w:pPr>
        <w:tabs>
          <w:tab w:val="left" w:pos="560"/>
          <w:tab w:val="left" w:pos="1120"/>
          <w:tab w:val="left" w:pos="1680"/>
          <w:tab w:val="left" w:pos="2240"/>
          <w:tab w:val="left" w:pos="2800"/>
          <w:tab w:val="left" w:pos="3360"/>
          <w:tab w:val="left" w:pos="3920"/>
          <w:tab w:val="left" w:pos="4480"/>
          <w:tab w:val="left" w:pos="4820"/>
          <w:tab w:val="left" w:pos="5040"/>
          <w:tab w:val="left" w:pos="5600"/>
          <w:tab w:val="left" w:pos="6160"/>
          <w:tab w:val="left" w:pos="6720"/>
        </w:tabs>
        <w:autoSpaceDE w:val="0"/>
        <w:autoSpaceDN w:val="0"/>
        <w:adjustRightInd w:val="0"/>
        <w:spacing w:line="360" w:lineRule="auto"/>
        <w:rPr>
          <w:rFonts w:ascii="Book Antiqua" w:hAnsi="Book Antiqua"/>
          <w:color w:val="000000" w:themeColor="text1"/>
          <w:szCs w:val="24"/>
        </w:rPr>
      </w:pPr>
      <w:r w:rsidRPr="00814076">
        <w:rPr>
          <w:rFonts w:ascii="Book Antiqua" w:hAnsi="Book Antiqua"/>
          <w:color w:val="000000" w:themeColor="text1"/>
          <w:szCs w:val="24"/>
        </w:rPr>
        <w:t xml:space="preserve">The effects of VECs on the proliferation of VSMCs </w:t>
      </w:r>
      <w:r w:rsidR="00993235" w:rsidRPr="00814076">
        <w:rPr>
          <w:rFonts w:ascii="Book Antiqua" w:hAnsi="Book Antiqua"/>
          <w:color w:val="000000" w:themeColor="text1"/>
          <w:szCs w:val="24"/>
        </w:rPr>
        <w:t>were</w:t>
      </w:r>
      <w:r w:rsidRPr="00814076">
        <w:rPr>
          <w:rFonts w:ascii="Book Antiqua" w:hAnsi="Book Antiqua"/>
          <w:color w:val="000000" w:themeColor="text1"/>
          <w:szCs w:val="24"/>
        </w:rPr>
        <w:t xml:space="preserve"> quantitatively</w:t>
      </w:r>
      <w:r w:rsidR="00C5151C" w:rsidRPr="00814076">
        <w:rPr>
          <w:rFonts w:ascii="Book Antiqua" w:hAnsi="Book Antiqua"/>
          <w:color w:val="000000" w:themeColor="text1"/>
          <w:szCs w:val="24"/>
        </w:rPr>
        <w:t xml:space="preserve"> </w:t>
      </w:r>
      <w:r w:rsidR="003E0FFC" w:rsidRPr="00814076">
        <w:rPr>
          <w:rFonts w:ascii="Book Antiqua" w:hAnsi="Book Antiqua"/>
          <w:color w:val="000000" w:themeColor="text1"/>
          <w:szCs w:val="24"/>
        </w:rPr>
        <w:t>evaluated</w:t>
      </w:r>
      <w:r w:rsidR="00C5151C" w:rsidRPr="00814076">
        <w:rPr>
          <w:rFonts w:ascii="Book Antiqua" w:hAnsi="Book Antiqua"/>
          <w:color w:val="000000" w:themeColor="text1"/>
          <w:szCs w:val="24"/>
        </w:rPr>
        <w:t xml:space="preserve"> </w:t>
      </w:r>
      <w:r w:rsidR="00993235" w:rsidRPr="00814076">
        <w:rPr>
          <w:rFonts w:ascii="Book Antiqua" w:hAnsi="Book Antiqua"/>
          <w:color w:val="000000" w:themeColor="text1"/>
          <w:szCs w:val="24"/>
        </w:rPr>
        <w:t>by a flow cytometry-based tech</w:t>
      </w:r>
      <w:r w:rsidRPr="00814076">
        <w:rPr>
          <w:rFonts w:ascii="Book Antiqua" w:hAnsi="Book Antiqua"/>
          <w:color w:val="000000" w:themeColor="text1"/>
          <w:szCs w:val="24"/>
        </w:rPr>
        <w:t xml:space="preserve">nique </w:t>
      </w:r>
      <w:r w:rsidR="00067A08" w:rsidRPr="00814076">
        <w:rPr>
          <w:rFonts w:ascii="Book Antiqua" w:hAnsi="Book Antiqua"/>
          <w:color w:val="000000" w:themeColor="text1"/>
          <w:szCs w:val="24"/>
        </w:rPr>
        <w:t>(</w:t>
      </w:r>
      <w:r w:rsidRPr="00814076">
        <w:rPr>
          <w:rFonts w:ascii="Book Antiqua" w:hAnsi="Book Antiqua"/>
          <w:color w:val="000000" w:themeColor="text1"/>
          <w:szCs w:val="24"/>
        </w:rPr>
        <w:t>Fig</w:t>
      </w:r>
      <w:r w:rsidR="00A56230" w:rsidRPr="00814076">
        <w:rPr>
          <w:rFonts w:ascii="Book Antiqua" w:eastAsia="宋体" w:hAnsi="Book Antiqua" w:hint="eastAsia"/>
          <w:color w:val="000000" w:themeColor="text1"/>
          <w:szCs w:val="24"/>
          <w:lang w:eastAsia="zh-CN"/>
        </w:rPr>
        <w:t>u</w:t>
      </w:r>
      <w:r w:rsidR="00673547" w:rsidRPr="00814076">
        <w:rPr>
          <w:rFonts w:ascii="Book Antiqua" w:eastAsia="宋体" w:hAnsi="Book Antiqua" w:hint="eastAsia"/>
          <w:color w:val="000000" w:themeColor="text1"/>
          <w:szCs w:val="24"/>
          <w:lang w:eastAsia="zh-CN"/>
        </w:rPr>
        <w:t>re</w:t>
      </w:r>
      <w:r w:rsidRPr="00814076">
        <w:rPr>
          <w:rFonts w:ascii="Book Antiqua" w:hAnsi="Book Antiqua"/>
          <w:color w:val="000000" w:themeColor="text1"/>
          <w:szCs w:val="24"/>
        </w:rPr>
        <w:t xml:space="preserve"> 1A and B</w:t>
      </w:r>
      <w:r w:rsidR="00067A08" w:rsidRPr="00814076">
        <w:rPr>
          <w:rFonts w:ascii="Book Antiqua" w:hAnsi="Book Antiqua"/>
          <w:color w:val="000000" w:themeColor="text1"/>
          <w:szCs w:val="24"/>
        </w:rPr>
        <w:t>)</w:t>
      </w:r>
      <w:r w:rsidR="00C87E0F" w:rsidRPr="00814076">
        <w:rPr>
          <w:rFonts w:ascii="Book Antiqua" w:hAnsi="Book Antiqua"/>
          <w:color w:val="000000" w:themeColor="text1"/>
          <w:szCs w:val="24"/>
        </w:rPr>
        <w:t xml:space="preserve">. Briefly, </w:t>
      </w:r>
      <w:r w:rsidR="00E04E41" w:rsidRPr="00814076">
        <w:rPr>
          <w:rFonts w:ascii="Book Antiqua" w:hAnsi="Book Antiqua"/>
          <w:color w:val="000000" w:themeColor="text1"/>
          <w:szCs w:val="24"/>
        </w:rPr>
        <w:t>“contact” or “non-contact” (</w:t>
      </w:r>
      <w:r w:rsidR="00DA6CA4" w:rsidRPr="00814076">
        <w:rPr>
          <w:rFonts w:ascii="Book Antiqua" w:hAnsi="Book Antiqua"/>
          <w:i/>
          <w:color w:val="000000" w:themeColor="text1"/>
          <w:szCs w:val="24"/>
        </w:rPr>
        <w:t>i.e.</w:t>
      </w:r>
      <w:r w:rsidR="00DA6CA4" w:rsidRPr="00814076">
        <w:rPr>
          <w:rFonts w:ascii="Book Antiqua" w:eastAsia="宋体" w:hAnsi="Book Antiqua"/>
          <w:i/>
          <w:color w:val="000000" w:themeColor="text1"/>
          <w:szCs w:val="24"/>
          <w:lang w:eastAsia="zh-CN"/>
        </w:rPr>
        <w:t>,</w:t>
      </w:r>
      <w:r w:rsidR="00E04E41" w:rsidRPr="00814076">
        <w:rPr>
          <w:rFonts w:ascii="Book Antiqua" w:hAnsi="Book Antiqua"/>
          <w:color w:val="000000" w:themeColor="text1"/>
          <w:szCs w:val="24"/>
        </w:rPr>
        <w:t xml:space="preserve"> Boyden) co-culture experiments were performed using various kinds of </w:t>
      </w:r>
      <w:r w:rsidR="009C5726" w:rsidRPr="00814076">
        <w:rPr>
          <w:rFonts w:ascii="Book Antiqua" w:hAnsi="Book Antiqua"/>
          <w:color w:val="000000" w:themeColor="text1"/>
          <w:szCs w:val="24"/>
        </w:rPr>
        <w:t xml:space="preserve">human </w:t>
      </w:r>
      <w:r w:rsidRPr="00814076">
        <w:rPr>
          <w:rFonts w:ascii="Book Antiqua" w:hAnsi="Book Antiqua"/>
          <w:color w:val="000000" w:themeColor="text1"/>
          <w:szCs w:val="24"/>
        </w:rPr>
        <w:t>VECs</w:t>
      </w:r>
      <w:r w:rsidR="00E04E41" w:rsidRPr="00814076">
        <w:rPr>
          <w:rFonts w:ascii="Book Antiqua" w:hAnsi="Book Antiqua"/>
          <w:color w:val="000000" w:themeColor="text1"/>
          <w:szCs w:val="24"/>
        </w:rPr>
        <w:t xml:space="preserve">, whose growths were </w:t>
      </w:r>
      <w:r w:rsidR="00CB0EAF" w:rsidRPr="00814076">
        <w:rPr>
          <w:rFonts w:ascii="Book Antiqua" w:hAnsi="Book Antiqua"/>
          <w:color w:val="000000" w:themeColor="text1"/>
          <w:szCs w:val="24"/>
        </w:rPr>
        <w:t xml:space="preserve">previously </w:t>
      </w:r>
      <w:r w:rsidR="00E04E41" w:rsidRPr="00814076">
        <w:rPr>
          <w:rFonts w:ascii="Book Antiqua" w:hAnsi="Book Antiqua"/>
          <w:color w:val="000000" w:themeColor="text1"/>
          <w:szCs w:val="24"/>
        </w:rPr>
        <w:t>arrested by a low dose g</w:t>
      </w:r>
      <w:r w:rsidR="00CB0EAF" w:rsidRPr="00814076">
        <w:rPr>
          <w:rFonts w:ascii="Book Antiqua" w:hAnsi="Book Antiqua"/>
          <w:color w:val="000000" w:themeColor="text1"/>
          <w:szCs w:val="24"/>
        </w:rPr>
        <w:t xml:space="preserve">amma ray </w:t>
      </w:r>
      <w:r w:rsidR="00E04E41" w:rsidRPr="00814076">
        <w:rPr>
          <w:rFonts w:ascii="Book Antiqua" w:hAnsi="Book Antiqua"/>
          <w:color w:val="000000" w:themeColor="text1"/>
          <w:szCs w:val="24"/>
        </w:rPr>
        <w:t>irradiat</w:t>
      </w:r>
      <w:r w:rsidR="00CB0EAF" w:rsidRPr="00814076">
        <w:rPr>
          <w:rFonts w:ascii="Book Antiqua" w:hAnsi="Book Antiqua"/>
          <w:color w:val="000000" w:themeColor="text1"/>
          <w:szCs w:val="24"/>
        </w:rPr>
        <w:t xml:space="preserve">ion, </w:t>
      </w:r>
      <w:r w:rsidR="00E04E41" w:rsidRPr="00814076">
        <w:rPr>
          <w:rFonts w:ascii="Book Antiqua" w:hAnsi="Book Antiqua"/>
          <w:color w:val="000000" w:themeColor="text1"/>
          <w:szCs w:val="24"/>
        </w:rPr>
        <w:t>and</w:t>
      </w:r>
      <w:r w:rsidRPr="00814076">
        <w:rPr>
          <w:rFonts w:ascii="Book Antiqua" w:hAnsi="Book Antiqua"/>
          <w:color w:val="000000" w:themeColor="text1"/>
          <w:szCs w:val="24"/>
        </w:rPr>
        <w:t xml:space="preserve"> adult hum</w:t>
      </w:r>
      <w:r w:rsidR="009252E5" w:rsidRPr="00814076">
        <w:rPr>
          <w:rFonts w:ascii="Book Antiqua" w:hAnsi="Book Antiqua"/>
          <w:color w:val="000000" w:themeColor="text1"/>
          <w:szCs w:val="24"/>
        </w:rPr>
        <w:t>an VSMCs</w:t>
      </w:r>
      <w:r w:rsidR="009C5726" w:rsidRPr="00814076">
        <w:rPr>
          <w:rFonts w:ascii="Book Antiqua" w:hAnsi="Book Antiqua"/>
          <w:color w:val="000000" w:themeColor="text1"/>
          <w:szCs w:val="24"/>
        </w:rPr>
        <w:t>. A</w:t>
      </w:r>
      <w:r w:rsidRPr="00814076">
        <w:rPr>
          <w:rFonts w:ascii="Book Antiqua" w:hAnsi="Book Antiqua"/>
          <w:color w:val="000000" w:themeColor="text1"/>
          <w:szCs w:val="24"/>
        </w:rPr>
        <w:t xml:space="preserve">fter </w:t>
      </w:r>
      <w:r w:rsidR="00A65F34">
        <w:rPr>
          <w:rFonts w:ascii="Book Antiqua" w:eastAsia="宋体" w:hAnsi="Book Antiqua" w:hint="eastAsia"/>
          <w:color w:val="000000" w:themeColor="text1"/>
          <w:szCs w:val="24"/>
          <w:lang w:eastAsia="zh-CN"/>
        </w:rPr>
        <w:t>4 d</w:t>
      </w:r>
      <w:r w:rsidRPr="00814076">
        <w:rPr>
          <w:rFonts w:ascii="Book Antiqua" w:hAnsi="Book Antiqua"/>
          <w:color w:val="000000" w:themeColor="text1"/>
          <w:szCs w:val="24"/>
        </w:rPr>
        <w:t xml:space="preserve">, </w:t>
      </w:r>
      <w:r w:rsidR="00993235" w:rsidRPr="00814076">
        <w:rPr>
          <w:rFonts w:ascii="Book Antiqua" w:hAnsi="Book Antiqua"/>
          <w:color w:val="000000" w:themeColor="text1"/>
          <w:szCs w:val="24"/>
        </w:rPr>
        <w:t xml:space="preserve">VSMC </w:t>
      </w:r>
      <w:r w:rsidRPr="00814076">
        <w:rPr>
          <w:rFonts w:ascii="Book Antiqua" w:hAnsi="Book Antiqua"/>
          <w:color w:val="000000" w:themeColor="text1"/>
          <w:szCs w:val="24"/>
        </w:rPr>
        <w:t xml:space="preserve">proliferation </w:t>
      </w:r>
      <w:r w:rsidR="00993235" w:rsidRPr="00814076">
        <w:rPr>
          <w:rFonts w:ascii="Book Antiqua" w:hAnsi="Book Antiqua"/>
          <w:color w:val="000000" w:themeColor="text1"/>
          <w:szCs w:val="24"/>
        </w:rPr>
        <w:t>w</w:t>
      </w:r>
      <w:r w:rsidR="00BB6FD6" w:rsidRPr="00814076">
        <w:rPr>
          <w:rFonts w:ascii="Book Antiqua" w:hAnsi="Book Antiqua"/>
          <w:color w:val="000000" w:themeColor="text1"/>
          <w:szCs w:val="24"/>
        </w:rPr>
        <w:t>as</w:t>
      </w:r>
      <w:r w:rsidRPr="00814076">
        <w:rPr>
          <w:rFonts w:ascii="Book Antiqua" w:hAnsi="Book Antiqua"/>
          <w:color w:val="000000" w:themeColor="text1"/>
          <w:szCs w:val="24"/>
        </w:rPr>
        <w:t xml:space="preserve"> </w:t>
      </w:r>
      <w:r w:rsidR="009C5726" w:rsidRPr="00814076">
        <w:rPr>
          <w:rFonts w:ascii="Book Antiqua" w:hAnsi="Book Antiqua"/>
          <w:color w:val="000000" w:themeColor="text1"/>
          <w:szCs w:val="24"/>
        </w:rPr>
        <w:t>assessed</w:t>
      </w:r>
      <w:r w:rsidR="00C87E0F" w:rsidRPr="00814076">
        <w:rPr>
          <w:rFonts w:ascii="Book Antiqua" w:hAnsi="Book Antiqua"/>
          <w:color w:val="000000" w:themeColor="text1"/>
          <w:szCs w:val="24"/>
        </w:rPr>
        <w:t xml:space="preserve"> </w:t>
      </w:r>
      <w:r w:rsidR="00115734" w:rsidRPr="00814076">
        <w:rPr>
          <w:rFonts w:ascii="Book Antiqua" w:hAnsi="Book Antiqua"/>
          <w:color w:val="000000" w:themeColor="text1"/>
          <w:szCs w:val="24"/>
        </w:rPr>
        <w:t xml:space="preserve">by </w:t>
      </w:r>
      <w:r w:rsidR="009252E5" w:rsidRPr="00814076">
        <w:rPr>
          <w:rFonts w:ascii="Book Antiqua" w:hAnsi="Book Antiqua"/>
          <w:color w:val="000000" w:themeColor="text1"/>
          <w:szCs w:val="24"/>
        </w:rPr>
        <w:t>mathematically processing</w:t>
      </w:r>
      <w:r w:rsidR="0035057E" w:rsidRPr="00814076">
        <w:rPr>
          <w:rFonts w:ascii="Book Antiqua" w:hAnsi="Book Antiqua"/>
          <w:color w:val="000000" w:themeColor="text1"/>
          <w:szCs w:val="24"/>
        </w:rPr>
        <w:t xml:space="preserve"> the </w:t>
      </w:r>
      <w:r w:rsidR="009252E5" w:rsidRPr="00814076">
        <w:rPr>
          <w:rFonts w:ascii="Book Antiqua" w:hAnsi="Book Antiqua"/>
          <w:color w:val="000000" w:themeColor="text1"/>
          <w:szCs w:val="24"/>
        </w:rPr>
        <w:t>reduction</w:t>
      </w:r>
      <w:r w:rsidR="00113533" w:rsidRPr="00814076">
        <w:rPr>
          <w:rFonts w:ascii="Book Antiqua" w:hAnsi="Book Antiqua"/>
          <w:color w:val="000000" w:themeColor="text1"/>
          <w:szCs w:val="24"/>
        </w:rPr>
        <w:t xml:space="preserve"> degree</w:t>
      </w:r>
      <w:r w:rsidR="009C5726" w:rsidRPr="00814076">
        <w:rPr>
          <w:rFonts w:ascii="Book Antiqua" w:hAnsi="Book Antiqua"/>
          <w:color w:val="000000" w:themeColor="text1"/>
          <w:szCs w:val="24"/>
        </w:rPr>
        <w:t xml:space="preserve"> of the red fluorescence intensity </w:t>
      </w:r>
      <w:r w:rsidR="005241E0" w:rsidRPr="00814076">
        <w:rPr>
          <w:rFonts w:ascii="Book Antiqua" w:hAnsi="Book Antiqua"/>
          <w:color w:val="000000" w:themeColor="text1"/>
          <w:szCs w:val="24"/>
        </w:rPr>
        <w:t xml:space="preserve">using </w:t>
      </w:r>
      <w:proofErr w:type="spellStart"/>
      <w:r w:rsidR="00F162A0" w:rsidRPr="00814076">
        <w:rPr>
          <w:rFonts w:ascii="Book Antiqua" w:hAnsi="Book Antiqua"/>
          <w:color w:val="000000" w:themeColor="text1"/>
          <w:kern w:val="0"/>
          <w:szCs w:val="24"/>
        </w:rPr>
        <w:t>ModFit</w:t>
      </w:r>
      <w:proofErr w:type="spellEnd"/>
      <w:r w:rsidR="00F162A0" w:rsidRPr="00814076">
        <w:rPr>
          <w:rFonts w:ascii="Book Antiqua" w:hAnsi="Book Antiqua"/>
          <w:color w:val="000000" w:themeColor="text1"/>
          <w:kern w:val="0"/>
          <w:szCs w:val="24"/>
        </w:rPr>
        <w:t xml:space="preserve"> LT™ software</w:t>
      </w:r>
      <w:r w:rsidR="00993235" w:rsidRPr="00814076">
        <w:rPr>
          <w:rFonts w:ascii="Book Antiqua" w:hAnsi="Book Antiqua"/>
          <w:color w:val="000000" w:themeColor="text1"/>
          <w:szCs w:val="24"/>
        </w:rPr>
        <w:t xml:space="preserve">. </w:t>
      </w:r>
    </w:p>
    <w:p w14:paraId="5D57A128" w14:textId="7C149721" w:rsidR="00F13191" w:rsidRPr="00814076" w:rsidRDefault="009F4F42" w:rsidP="00B1088D">
      <w:pPr>
        <w:tabs>
          <w:tab w:val="left" w:pos="560"/>
          <w:tab w:val="left" w:pos="1120"/>
          <w:tab w:val="left" w:pos="1680"/>
          <w:tab w:val="left" w:pos="2240"/>
          <w:tab w:val="left" w:pos="2800"/>
          <w:tab w:val="left" w:pos="3360"/>
          <w:tab w:val="left" w:pos="3920"/>
          <w:tab w:val="left" w:pos="4480"/>
          <w:tab w:val="left" w:pos="4820"/>
          <w:tab w:val="left" w:pos="5040"/>
          <w:tab w:val="left" w:pos="5600"/>
          <w:tab w:val="left" w:pos="6160"/>
          <w:tab w:val="left" w:pos="6720"/>
        </w:tabs>
        <w:autoSpaceDE w:val="0"/>
        <w:autoSpaceDN w:val="0"/>
        <w:adjustRightInd w:val="0"/>
        <w:spacing w:line="360" w:lineRule="auto"/>
        <w:ind w:firstLine="425"/>
        <w:rPr>
          <w:rFonts w:ascii="Book Antiqua" w:hAnsi="Book Antiqua"/>
          <w:color w:val="000000" w:themeColor="text1"/>
          <w:szCs w:val="24"/>
        </w:rPr>
      </w:pPr>
      <w:r w:rsidRPr="00814076">
        <w:rPr>
          <w:rFonts w:ascii="Book Antiqua" w:hAnsi="Book Antiqua"/>
          <w:color w:val="000000" w:themeColor="text1"/>
          <w:szCs w:val="24"/>
        </w:rPr>
        <w:t>F</w:t>
      </w:r>
      <w:r w:rsidR="00476A4E" w:rsidRPr="00814076">
        <w:rPr>
          <w:rFonts w:ascii="Book Antiqua" w:hAnsi="Book Antiqua"/>
          <w:color w:val="000000" w:themeColor="text1"/>
          <w:szCs w:val="24"/>
        </w:rPr>
        <w:t>irst</w:t>
      </w:r>
      <w:r w:rsidRPr="00814076">
        <w:rPr>
          <w:rFonts w:ascii="Book Antiqua" w:hAnsi="Book Antiqua"/>
          <w:color w:val="000000" w:themeColor="text1"/>
          <w:szCs w:val="24"/>
        </w:rPr>
        <w:t xml:space="preserve">, </w:t>
      </w:r>
      <w:r w:rsidR="00476A4E" w:rsidRPr="00814076">
        <w:rPr>
          <w:rFonts w:ascii="Book Antiqua" w:hAnsi="Book Antiqua"/>
          <w:color w:val="000000" w:themeColor="text1"/>
          <w:szCs w:val="24"/>
        </w:rPr>
        <w:t xml:space="preserve">the effects of </w:t>
      </w:r>
      <w:r w:rsidR="0017083A" w:rsidRPr="00814076">
        <w:rPr>
          <w:rFonts w:ascii="Book Antiqua" w:hAnsi="Book Antiqua"/>
          <w:color w:val="000000" w:themeColor="text1"/>
          <w:szCs w:val="24"/>
        </w:rPr>
        <w:t>commercially available primary cultured VECs</w:t>
      </w:r>
      <w:r w:rsidR="006D625D" w:rsidRPr="00814076">
        <w:rPr>
          <w:rFonts w:ascii="Book Antiqua" w:hAnsi="Book Antiqua"/>
          <w:color w:val="000000" w:themeColor="text1"/>
          <w:szCs w:val="24"/>
        </w:rPr>
        <w:t xml:space="preserve"> were examined</w:t>
      </w:r>
      <w:r w:rsidR="00476A4E" w:rsidRPr="00814076">
        <w:rPr>
          <w:rFonts w:ascii="Book Antiqua" w:hAnsi="Book Antiqua"/>
          <w:color w:val="000000" w:themeColor="text1"/>
          <w:szCs w:val="24"/>
        </w:rPr>
        <w:t xml:space="preserve">. </w:t>
      </w:r>
      <w:r w:rsidR="003600F2" w:rsidRPr="00814076">
        <w:rPr>
          <w:rFonts w:ascii="Book Antiqua" w:hAnsi="Book Antiqua"/>
          <w:color w:val="000000" w:themeColor="text1"/>
          <w:szCs w:val="24"/>
        </w:rPr>
        <w:t xml:space="preserve">As previously </w:t>
      </w:r>
      <w:proofErr w:type="gramStart"/>
      <w:r w:rsidR="003600F2" w:rsidRPr="00814076">
        <w:rPr>
          <w:rFonts w:ascii="Book Antiqua" w:hAnsi="Book Antiqua"/>
          <w:color w:val="000000" w:themeColor="text1"/>
          <w:szCs w:val="24"/>
        </w:rPr>
        <w:t>reported</w:t>
      </w:r>
      <w:r w:rsidR="003600F2" w:rsidRPr="00814076">
        <w:rPr>
          <w:rFonts w:ascii="Book Antiqua" w:hAnsi="Book Antiqua"/>
          <w:color w:val="000000" w:themeColor="text1"/>
          <w:szCs w:val="24"/>
          <w:vertAlign w:val="superscript"/>
        </w:rPr>
        <w:t>[</w:t>
      </w:r>
      <w:proofErr w:type="gramEnd"/>
      <w:r w:rsidR="003600F2" w:rsidRPr="00814076">
        <w:rPr>
          <w:rFonts w:ascii="Book Antiqua" w:hAnsi="Book Antiqua"/>
          <w:color w:val="000000" w:themeColor="text1"/>
          <w:szCs w:val="24"/>
          <w:vertAlign w:val="superscript"/>
        </w:rPr>
        <w:t>2]</w:t>
      </w:r>
      <w:r w:rsidR="003600F2" w:rsidRPr="00814076">
        <w:rPr>
          <w:rFonts w:ascii="Book Antiqua" w:hAnsi="Book Antiqua"/>
          <w:color w:val="000000" w:themeColor="text1"/>
          <w:szCs w:val="24"/>
        </w:rPr>
        <w:t xml:space="preserve">, </w:t>
      </w:r>
      <w:r w:rsidR="00B929DA" w:rsidRPr="00814076">
        <w:rPr>
          <w:rFonts w:ascii="Book Antiqua" w:hAnsi="Book Antiqua"/>
          <w:color w:val="000000" w:themeColor="text1"/>
          <w:szCs w:val="24"/>
        </w:rPr>
        <w:t xml:space="preserve">the proliferation of VSMCs </w:t>
      </w:r>
      <w:r w:rsidR="003600F2" w:rsidRPr="00814076">
        <w:rPr>
          <w:rFonts w:ascii="Book Antiqua" w:hAnsi="Book Antiqua"/>
          <w:color w:val="000000" w:themeColor="text1"/>
          <w:szCs w:val="24"/>
        </w:rPr>
        <w:t>w</w:t>
      </w:r>
      <w:r w:rsidR="00B929DA" w:rsidRPr="00814076">
        <w:rPr>
          <w:rFonts w:ascii="Book Antiqua" w:hAnsi="Book Antiqua"/>
          <w:color w:val="000000" w:themeColor="text1"/>
          <w:szCs w:val="24"/>
        </w:rPr>
        <w:t>as</w:t>
      </w:r>
      <w:r w:rsidR="003600F2" w:rsidRPr="00814076">
        <w:rPr>
          <w:rFonts w:ascii="Book Antiqua" w:hAnsi="Book Antiqua"/>
          <w:color w:val="000000" w:themeColor="text1"/>
          <w:szCs w:val="24"/>
        </w:rPr>
        <w:t xml:space="preserve"> </w:t>
      </w:r>
      <w:r w:rsidR="00B64DC5" w:rsidRPr="00814076">
        <w:rPr>
          <w:rFonts w:ascii="Book Antiqua" w:hAnsi="Book Antiqua"/>
          <w:color w:val="000000" w:themeColor="text1"/>
          <w:szCs w:val="24"/>
        </w:rPr>
        <w:t xml:space="preserve">up-regulated </w:t>
      </w:r>
      <w:r w:rsidR="003600F2" w:rsidRPr="00814076">
        <w:rPr>
          <w:rFonts w:ascii="Book Antiqua" w:hAnsi="Book Antiqua"/>
          <w:color w:val="000000" w:themeColor="text1"/>
          <w:szCs w:val="24"/>
        </w:rPr>
        <w:t xml:space="preserve">by both </w:t>
      </w:r>
      <w:r w:rsidR="00436AD8" w:rsidRPr="00814076">
        <w:rPr>
          <w:rFonts w:ascii="Book Antiqua" w:hAnsi="Book Antiqua"/>
          <w:color w:val="000000" w:themeColor="text1"/>
          <w:szCs w:val="24"/>
        </w:rPr>
        <w:t>“</w:t>
      </w:r>
      <w:r w:rsidR="003600F2" w:rsidRPr="00814076">
        <w:rPr>
          <w:rFonts w:ascii="Book Antiqua" w:hAnsi="Book Antiqua"/>
          <w:color w:val="000000" w:themeColor="text1"/>
          <w:szCs w:val="24"/>
        </w:rPr>
        <w:t>contact</w:t>
      </w:r>
      <w:r w:rsidR="00436AD8" w:rsidRPr="00814076">
        <w:rPr>
          <w:rFonts w:ascii="Book Antiqua" w:hAnsi="Book Antiqua"/>
          <w:color w:val="000000" w:themeColor="text1"/>
          <w:szCs w:val="24"/>
        </w:rPr>
        <w:t>”</w:t>
      </w:r>
      <w:r w:rsidR="003600F2" w:rsidRPr="00814076">
        <w:rPr>
          <w:rFonts w:ascii="Book Antiqua" w:hAnsi="Book Antiqua"/>
          <w:color w:val="000000" w:themeColor="text1"/>
          <w:szCs w:val="24"/>
        </w:rPr>
        <w:t xml:space="preserve"> and </w:t>
      </w:r>
      <w:r w:rsidR="00436AD8" w:rsidRPr="00814076">
        <w:rPr>
          <w:rFonts w:ascii="Book Antiqua" w:hAnsi="Book Antiqua"/>
          <w:color w:val="000000" w:themeColor="text1"/>
          <w:szCs w:val="24"/>
        </w:rPr>
        <w:t>“</w:t>
      </w:r>
      <w:r w:rsidR="003600F2" w:rsidRPr="00814076">
        <w:rPr>
          <w:rFonts w:ascii="Book Antiqua" w:hAnsi="Book Antiqua"/>
          <w:color w:val="000000" w:themeColor="text1"/>
          <w:szCs w:val="24"/>
        </w:rPr>
        <w:t>non-contact</w:t>
      </w:r>
      <w:r w:rsidR="00436AD8" w:rsidRPr="00814076">
        <w:rPr>
          <w:rFonts w:ascii="Book Antiqua" w:hAnsi="Book Antiqua"/>
          <w:color w:val="000000" w:themeColor="text1"/>
          <w:szCs w:val="24"/>
        </w:rPr>
        <w:t>”</w:t>
      </w:r>
      <w:r w:rsidR="003600F2" w:rsidRPr="00814076">
        <w:rPr>
          <w:rFonts w:ascii="Book Antiqua" w:hAnsi="Book Antiqua"/>
          <w:color w:val="000000" w:themeColor="text1"/>
          <w:szCs w:val="24"/>
        </w:rPr>
        <w:t xml:space="preserve"> co-culture</w:t>
      </w:r>
      <w:r w:rsidR="008B733E" w:rsidRPr="00814076">
        <w:rPr>
          <w:rFonts w:ascii="Book Antiqua" w:hAnsi="Book Antiqua"/>
          <w:color w:val="000000" w:themeColor="text1"/>
          <w:szCs w:val="24"/>
        </w:rPr>
        <w:t>s</w:t>
      </w:r>
      <w:r w:rsidR="003600F2" w:rsidRPr="00814076">
        <w:rPr>
          <w:rFonts w:ascii="Book Antiqua" w:hAnsi="Book Antiqua"/>
          <w:color w:val="000000" w:themeColor="text1"/>
          <w:szCs w:val="24"/>
        </w:rPr>
        <w:t xml:space="preserve"> with HUVEC</w:t>
      </w:r>
      <w:r w:rsidR="0017083A" w:rsidRPr="00814076">
        <w:rPr>
          <w:rFonts w:ascii="Book Antiqua" w:hAnsi="Book Antiqua"/>
          <w:color w:val="000000" w:themeColor="text1"/>
          <w:szCs w:val="24"/>
        </w:rPr>
        <w:t xml:space="preserve"> (</w:t>
      </w:r>
      <w:r w:rsidR="00673547" w:rsidRPr="00814076">
        <w:rPr>
          <w:rFonts w:ascii="Book Antiqua" w:hAnsi="Book Antiqua"/>
          <w:color w:val="000000" w:themeColor="text1"/>
          <w:szCs w:val="24"/>
        </w:rPr>
        <w:t>Fig</w:t>
      </w:r>
      <w:r w:rsidR="00673547" w:rsidRPr="00814076">
        <w:rPr>
          <w:rFonts w:ascii="Book Antiqua" w:eastAsia="宋体" w:hAnsi="Book Antiqua" w:hint="eastAsia"/>
          <w:color w:val="000000" w:themeColor="text1"/>
          <w:szCs w:val="24"/>
          <w:lang w:eastAsia="zh-CN"/>
        </w:rPr>
        <w:t>ure</w:t>
      </w:r>
      <w:r w:rsidR="00436AD8" w:rsidRPr="00814076">
        <w:rPr>
          <w:rFonts w:ascii="Book Antiqua" w:hAnsi="Book Antiqua"/>
          <w:color w:val="000000" w:themeColor="text1"/>
          <w:szCs w:val="24"/>
        </w:rPr>
        <w:t xml:space="preserve"> 1C</w:t>
      </w:r>
      <w:r w:rsidR="00CF65EE" w:rsidRPr="00814076">
        <w:rPr>
          <w:rFonts w:ascii="Book Antiqua" w:eastAsia="宋体" w:hAnsi="Book Antiqua" w:hint="eastAsia"/>
          <w:color w:val="000000" w:themeColor="text1"/>
          <w:szCs w:val="24"/>
          <w:lang w:eastAsia="zh-CN"/>
        </w:rPr>
        <w:t xml:space="preserve"> and</w:t>
      </w:r>
      <w:r w:rsidR="00436AD8" w:rsidRPr="00814076">
        <w:rPr>
          <w:rFonts w:ascii="Book Antiqua" w:hAnsi="Book Antiqua"/>
          <w:color w:val="000000" w:themeColor="text1"/>
          <w:szCs w:val="24"/>
        </w:rPr>
        <w:t xml:space="preserve"> D</w:t>
      </w:r>
      <w:r w:rsidR="008B733E" w:rsidRPr="00814076">
        <w:rPr>
          <w:rFonts w:ascii="Book Antiqua" w:hAnsi="Book Antiqua"/>
          <w:color w:val="000000" w:themeColor="text1"/>
          <w:szCs w:val="24"/>
        </w:rPr>
        <w:t>)</w:t>
      </w:r>
      <w:r w:rsidR="00945ABF" w:rsidRPr="00814076">
        <w:rPr>
          <w:rFonts w:ascii="Book Antiqua" w:hAnsi="Book Antiqua"/>
          <w:color w:val="000000" w:themeColor="text1"/>
          <w:szCs w:val="24"/>
        </w:rPr>
        <w:t>, indicating that HUVEC enhanced</w:t>
      </w:r>
      <w:r w:rsidR="008B733E" w:rsidRPr="00814076">
        <w:rPr>
          <w:rFonts w:ascii="Book Antiqua" w:hAnsi="Book Antiqua"/>
          <w:color w:val="000000" w:themeColor="text1"/>
          <w:szCs w:val="24"/>
        </w:rPr>
        <w:t xml:space="preserve"> VSMC proliferation </w:t>
      </w:r>
      <w:r w:rsidR="008B733E" w:rsidRPr="00814076">
        <w:rPr>
          <w:rFonts w:ascii="Book Antiqua" w:hAnsi="Book Antiqua"/>
          <w:i/>
          <w:color w:val="000000" w:themeColor="text1"/>
          <w:szCs w:val="24"/>
        </w:rPr>
        <w:t>via</w:t>
      </w:r>
      <w:r w:rsidR="008B733E" w:rsidRPr="00814076">
        <w:rPr>
          <w:rFonts w:ascii="Book Antiqua" w:hAnsi="Book Antiqua"/>
          <w:color w:val="000000" w:themeColor="text1"/>
          <w:szCs w:val="24"/>
        </w:rPr>
        <w:t xml:space="preserve"> a soluble factor(s). </w:t>
      </w:r>
      <w:r w:rsidR="00CB7207" w:rsidRPr="00814076">
        <w:rPr>
          <w:rFonts w:ascii="Book Antiqua" w:hAnsi="Book Antiqua"/>
          <w:color w:val="000000" w:themeColor="text1"/>
          <w:szCs w:val="24"/>
        </w:rPr>
        <w:t>The</w:t>
      </w:r>
      <w:r w:rsidR="00276029" w:rsidRPr="00814076">
        <w:rPr>
          <w:rFonts w:ascii="Book Antiqua" w:hAnsi="Book Antiqua"/>
          <w:color w:val="000000" w:themeColor="text1"/>
          <w:szCs w:val="24"/>
        </w:rPr>
        <w:t>se</w:t>
      </w:r>
      <w:r w:rsidR="00CB7207" w:rsidRPr="00814076">
        <w:rPr>
          <w:rFonts w:ascii="Book Antiqua" w:hAnsi="Book Antiqua"/>
          <w:color w:val="000000" w:themeColor="text1"/>
          <w:szCs w:val="24"/>
        </w:rPr>
        <w:t xml:space="preserve"> </w:t>
      </w:r>
      <w:r w:rsidR="00B67FDB" w:rsidRPr="00814076">
        <w:rPr>
          <w:rFonts w:ascii="Book Antiqua" w:hAnsi="Book Antiqua"/>
          <w:color w:val="000000" w:themeColor="text1"/>
          <w:szCs w:val="24"/>
        </w:rPr>
        <w:t>finding</w:t>
      </w:r>
      <w:r w:rsidR="00CB7207" w:rsidRPr="00814076">
        <w:rPr>
          <w:rFonts w:ascii="Book Antiqua" w:hAnsi="Book Antiqua"/>
          <w:color w:val="000000" w:themeColor="text1"/>
          <w:szCs w:val="24"/>
        </w:rPr>
        <w:t>s were confirmed by microscopic observation</w:t>
      </w:r>
      <w:r w:rsidR="00945ABF" w:rsidRPr="00814076">
        <w:rPr>
          <w:rFonts w:ascii="Book Antiqua" w:hAnsi="Book Antiqua"/>
          <w:color w:val="000000" w:themeColor="text1"/>
          <w:szCs w:val="24"/>
        </w:rPr>
        <w:t>s</w:t>
      </w:r>
      <w:r w:rsidR="00CB7207" w:rsidRPr="00814076">
        <w:rPr>
          <w:rFonts w:ascii="Book Antiqua" w:hAnsi="Book Antiqua"/>
          <w:color w:val="000000" w:themeColor="text1"/>
          <w:szCs w:val="24"/>
        </w:rPr>
        <w:t xml:space="preserve"> (</w:t>
      </w:r>
      <w:r w:rsidR="006A3577" w:rsidRPr="00814076">
        <w:rPr>
          <w:rFonts w:ascii="Book Antiqua" w:hAnsi="Book Antiqua"/>
          <w:color w:val="000000" w:themeColor="text1"/>
          <w:szCs w:val="24"/>
        </w:rPr>
        <w:t>Figure</w:t>
      </w:r>
      <w:r w:rsidR="00BE0231" w:rsidRPr="00814076">
        <w:rPr>
          <w:rFonts w:ascii="Book Antiqua" w:hAnsi="Book Antiqua"/>
          <w:color w:val="000000" w:themeColor="text1"/>
          <w:szCs w:val="24"/>
        </w:rPr>
        <w:t xml:space="preserve"> 1E)</w:t>
      </w:r>
      <w:r w:rsidR="00FB1441" w:rsidRPr="00814076">
        <w:rPr>
          <w:rFonts w:ascii="Book Antiqua" w:hAnsi="Book Antiqua"/>
          <w:color w:val="000000" w:themeColor="text1"/>
          <w:szCs w:val="24"/>
        </w:rPr>
        <w:t>. S</w:t>
      </w:r>
      <w:r w:rsidR="00050973" w:rsidRPr="00814076">
        <w:rPr>
          <w:rFonts w:ascii="Book Antiqua" w:hAnsi="Book Antiqua"/>
          <w:color w:val="000000" w:themeColor="text1"/>
          <w:szCs w:val="24"/>
        </w:rPr>
        <w:t xml:space="preserve">imilar results were obtained from </w:t>
      </w:r>
      <w:r w:rsidR="0017083A" w:rsidRPr="00814076">
        <w:rPr>
          <w:rFonts w:ascii="Book Antiqua" w:hAnsi="Book Antiqua"/>
          <w:color w:val="000000" w:themeColor="text1"/>
          <w:szCs w:val="24"/>
        </w:rPr>
        <w:t>human aortic endothelial cells (HAEC), adult human coronary arterial endothelial cells (HCAEC) and newborn human dermal microvas</w:t>
      </w:r>
      <w:r w:rsidR="00050973" w:rsidRPr="00814076">
        <w:rPr>
          <w:rFonts w:ascii="Book Antiqua" w:hAnsi="Book Antiqua"/>
          <w:color w:val="000000" w:themeColor="text1"/>
          <w:szCs w:val="24"/>
        </w:rPr>
        <w:t>cular endothelial cells (HMVEC)</w:t>
      </w:r>
      <w:r w:rsidR="00365B42" w:rsidRPr="00814076">
        <w:rPr>
          <w:rFonts w:ascii="Book Antiqua" w:hAnsi="Book Antiqua"/>
          <w:color w:val="000000" w:themeColor="text1"/>
          <w:szCs w:val="24"/>
        </w:rPr>
        <w:t xml:space="preserve"> (</w:t>
      </w:r>
      <w:r w:rsidR="006A3577" w:rsidRPr="00814076">
        <w:rPr>
          <w:rFonts w:ascii="Book Antiqua" w:hAnsi="Book Antiqua"/>
          <w:color w:val="000000" w:themeColor="text1"/>
          <w:szCs w:val="24"/>
        </w:rPr>
        <w:t>Figure</w:t>
      </w:r>
      <w:r w:rsidR="00365B42" w:rsidRPr="00814076">
        <w:rPr>
          <w:rFonts w:ascii="Book Antiqua" w:hAnsi="Book Antiqua"/>
          <w:color w:val="000000" w:themeColor="text1"/>
          <w:szCs w:val="24"/>
        </w:rPr>
        <w:t xml:space="preserve"> 1F)</w:t>
      </w:r>
      <w:r w:rsidR="00050973" w:rsidRPr="00814076">
        <w:rPr>
          <w:rFonts w:ascii="Book Antiqua" w:hAnsi="Book Antiqua"/>
          <w:color w:val="000000" w:themeColor="text1"/>
          <w:szCs w:val="24"/>
        </w:rPr>
        <w:t xml:space="preserve">. Thus, </w:t>
      </w:r>
      <w:r w:rsidR="0017083A" w:rsidRPr="00814076">
        <w:rPr>
          <w:rFonts w:ascii="Book Antiqua" w:hAnsi="Book Antiqua"/>
          <w:color w:val="000000" w:themeColor="text1"/>
          <w:szCs w:val="24"/>
        </w:rPr>
        <w:t>commercially available primary cultured human VECs exclusively enhance VSMC proliferation</w:t>
      </w:r>
      <w:r w:rsidR="00BE0231" w:rsidRPr="00814076">
        <w:rPr>
          <w:rFonts w:ascii="Book Antiqua" w:hAnsi="Book Antiqua"/>
          <w:color w:val="000000" w:themeColor="text1"/>
          <w:szCs w:val="24"/>
        </w:rPr>
        <w:t xml:space="preserve"> </w:t>
      </w:r>
      <w:r w:rsidR="00BE0231" w:rsidRPr="00814076">
        <w:rPr>
          <w:rFonts w:ascii="Book Antiqua" w:hAnsi="Book Antiqua"/>
          <w:i/>
          <w:color w:val="000000" w:themeColor="text1"/>
          <w:szCs w:val="24"/>
        </w:rPr>
        <w:t>via</w:t>
      </w:r>
      <w:r w:rsidR="00BE0231" w:rsidRPr="00814076">
        <w:rPr>
          <w:rFonts w:ascii="Book Antiqua" w:hAnsi="Book Antiqua"/>
          <w:color w:val="000000" w:themeColor="text1"/>
          <w:szCs w:val="24"/>
        </w:rPr>
        <w:t xml:space="preserve"> a soluble factor(s)</w:t>
      </w:r>
      <w:r w:rsidR="0017083A" w:rsidRPr="00814076">
        <w:rPr>
          <w:rFonts w:ascii="Book Antiqua" w:hAnsi="Book Antiqua"/>
          <w:color w:val="000000" w:themeColor="text1"/>
          <w:szCs w:val="24"/>
        </w:rPr>
        <w:t xml:space="preserve">. </w:t>
      </w:r>
    </w:p>
    <w:p w14:paraId="47BD8DF7" w14:textId="77777777" w:rsidR="00B1076C" w:rsidRPr="00814076" w:rsidRDefault="00B1076C" w:rsidP="00B1088D">
      <w:pPr>
        <w:tabs>
          <w:tab w:val="left" w:pos="560"/>
          <w:tab w:val="left" w:pos="1120"/>
          <w:tab w:val="left" w:pos="1680"/>
          <w:tab w:val="left" w:pos="2240"/>
          <w:tab w:val="left" w:pos="2800"/>
          <w:tab w:val="left" w:pos="3360"/>
          <w:tab w:val="left" w:pos="3920"/>
          <w:tab w:val="left" w:pos="4480"/>
          <w:tab w:val="left" w:pos="4820"/>
          <w:tab w:val="left" w:pos="5040"/>
          <w:tab w:val="left" w:pos="5600"/>
          <w:tab w:val="left" w:pos="6160"/>
          <w:tab w:val="left" w:pos="6720"/>
        </w:tabs>
        <w:autoSpaceDE w:val="0"/>
        <w:autoSpaceDN w:val="0"/>
        <w:adjustRightInd w:val="0"/>
        <w:spacing w:line="360" w:lineRule="auto"/>
        <w:rPr>
          <w:rFonts w:ascii="Book Antiqua" w:hAnsi="Book Antiqua"/>
          <w:b/>
          <w:color w:val="000000" w:themeColor="text1"/>
          <w:szCs w:val="24"/>
        </w:rPr>
      </w:pPr>
    </w:p>
    <w:p w14:paraId="149BF30C" w14:textId="397107FA" w:rsidR="00BC2471" w:rsidRPr="00814076" w:rsidRDefault="003B42A6" w:rsidP="00B1088D">
      <w:pPr>
        <w:tabs>
          <w:tab w:val="left" w:pos="560"/>
          <w:tab w:val="left" w:pos="1120"/>
          <w:tab w:val="left" w:pos="1680"/>
          <w:tab w:val="left" w:pos="2240"/>
          <w:tab w:val="left" w:pos="2800"/>
          <w:tab w:val="left" w:pos="3360"/>
          <w:tab w:val="left" w:pos="3920"/>
          <w:tab w:val="left" w:pos="4480"/>
          <w:tab w:val="left" w:pos="4820"/>
          <w:tab w:val="left" w:pos="5040"/>
          <w:tab w:val="left" w:pos="5600"/>
          <w:tab w:val="left" w:pos="6160"/>
          <w:tab w:val="left" w:pos="6720"/>
        </w:tabs>
        <w:autoSpaceDE w:val="0"/>
        <w:autoSpaceDN w:val="0"/>
        <w:adjustRightInd w:val="0"/>
        <w:spacing w:line="360" w:lineRule="auto"/>
        <w:rPr>
          <w:rFonts w:ascii="Book Antiqua" w:eastAsia="宋体" w:hAnsi="Book Antiqua"/>
          <w:b/>
          <w:i/>
          <w:color w:val="000000" w:themeColor="text1"/>
          <w:szCs w:val="24"/>
          <w:lang w:eastAsia="zh-CN"/>
        </w:rPr>
      </w:pPr>
      <w:r w:rsidRPr="00814076">
        <w:rPr>
          <w:rFonts w:ascii="Book Antiqua" w:hAnsi="Book Antiqua"/>
          <w:b/>
          <w:i/>
          <w:color w:val="000000" w:themeColor="text1"/>
          <w:szCs w:val="24"/>
        </w:rPr>
        <w:t xml:space="preserve">Studies on </w:t>
      </w:r>
      <w:r w:rsidR="00A843E6" w:rsidRPr="00814076">
        <w:rPr>
          <w:rFonts w:ascii="Book Antiqua" w:hAnsi="Book Antiqua"/>
          <w:b/>
          <w:i/>
          <w:color w:val="000000" w:themeColor="text1"/>
          <w:szCs w:val="24"/>
        </w:rPr>
        <w:t xml:space="preserve">VECs generated from </w:t>
      </w:r>
      <w:r w:rsidR="00BC2471" w:rsidRPr="00814076">
        <w:rPr>
          <w:rFonts w:ascii="Book Antiqua" w:hAnsi="Book Antiqua"/>
          <w:b/>
          <w:i/>
          <w:color w:val="000000" w:themeColor="text1"/>
          <w:szCs w:val="24"/>
        </w:rPr>
        <w:t xml:space="preserve">human </w:t>
      </w:r>
      <w:r w:rsidR="00A843E6" w:rsidRPr="00814076">
        <w:rPr>
          <w:rFonts w:ascii="Book Antiqua" w:hAnsi="Book Antiqua"/>
          <w:b/>
          <w:i/>
          <w:color w:val="000000" w:themeColor="text1"/>
          <w:szCs w:val="24"/>
        </w:rPr>
        <w:t>end</w:t>
      </w:r>
      <w:r w:rsidR="00BC46BA" w:rsidRPr="00814076">
        <w:rPr>
          <w:rFonts w:ascii="Book Antiqua" w:hAnsi="Book Antiqua"/>
          <w:b/>
          <w:i/>
          <w:color w:val="000000" w:themeColor="text1"/>
          <w:szCs w:val="24"/>
        </w:rPr>
        <w:t xml:space="preserve">othelial progenitor cells </w:t>
      </w:r>
    </w:p>
    <w:p w14:paraId="199DABE8" w14:textId="612259E1" w:rsidR="000949E2" w:rsidRPr="00814076" w:rsidRDefault="00781A1A" w:rsidP="00BC46BA">
      <w:pPr>
        <w:tabs>
          <w:tab w:val="left" w:pos="560"/>
          <w:tab w:val="left" w:pos="1120"/>
          <w:tab w:val="left" w:pos="1680"/>
          <w:tab w:val="left" w:pos="2240"/>
          <w:tab w:val="left" w:pos="2800"/>
          <w:tab w:val="left" w:pos="3360"/>
          <w:tab w:val="left" w:pos="3920"/>
          <w:tab w:val="left" w:pos="4480"/>
          <w:tab w:val="left" w:pos="4820"/>
          <w:tab w:val="left" w:pos="5040"/>
          <w:tab w:val="left" w:pos="5600"/>
          <w:tab w:val="left" w:pos="6160"/>
          <w:tab w:val="left" w:pos="6720"/>
        </w:tabs>
        <w:autoSpaceDE w:val="0"/>
        <w:autoSpaceDN w:val="0"/>
        <w:adjustRightInd w:val="0"/>
        <w:spacing w:line="360" w:lineRule="auto"/>
        <w:rPr>
          <w:rFonts w:ascii="Book Antiqua" w:hAnsi="Book Antiqua"/>
          <w:color w:val="000000" w:themeColor="text1"/>
          <w:szCs w:val="24"/>
        </w:rPr>
      </w:pPr>
      <w:r w:rsidRPr="00814076">
        <w:rPr>
          <w:rFonts w:ascii="Book Antiqua" w:hAnsi="Book Antiqua"/>
          <w:color w:val="000000" w:themeColor="text1"/>
          <w:szCs w:val="24"/>
        </w:rPr>
        <w:t xml:space="preserve">We next </w:t>
      </w:r>
      <w:r w:rsidR="006E3380" w:rsidRPr="00814076">
        <w:rPr>
          <w:rFonts w:ascii="Book Antiqua" w:hAnsi="Book Antiqua"/>
          <w:color w:val="000000" w:themeColor="text1"/>
          <w:szCs w:val="24"/>
        </w:rPr>
        <w:t xml:space="preserve">evaluated the </w:t>
      </w:r>
      <w:r w:rsidR="00A61A9A" w:rsidRPr="00814076">
        <w:rPr>
          <w:rFonts w:ascii="Book Antiqua" w:hAnsi="Book Antiqua"/>
          <w:color w:val="000000" w:themeColor="text1"/>
          <w:szCs w:val="24"/>
        </w:rPr>
        <w:t xml:space="preserve">effects </w:t>
      </w:r>
      <w:r w:rsidR="006E3380" w:rsidRPr="00814076">
        <w:rPr>
          <w:rFonts w:ascii="Book Antiqua" w:hAnsi="Book Antiqua"/>
          <w:color w:val="000000" w:themeColor="text1"/>
          <w:szCs w:val="24"/>
        </w:rPr>
        <w:t>of</w:t>
      </w:r>
      <w:r w:rsidR="00D92F9B" w:rsidRPr="00814076">
        <w:rPr>
          <w:rFonts w:ascii="Book Antiqua" w:hAnsi="Book Antiqua"/>
          <w:color w:val="000000" w:themeColor="text1"/>
          <w:szCs w:val="24"/>
        </w:rPr>
        <w:t xml:space="preserve"> </w:t>
      </w:r>
      <w:r w:rsidR="00566A62" w:rsidRPr="00814076">
        <w:rPr>
          <w:rFonts w:ascii="Book Antiqua" w:hAnsi="Book Antiqua"/>
          <w:color w:val="000000" w:themeColor="text1"/>
          <w:szCs w:val="24"/>
        </w:rPr>
        <w:t xml:space="preserve">VECs that were produced from commercially available human </w:t>
      </w:r>
      <w:r w:rsidR="00A14C58" w:rsidRPr="00814076">
        <w:rPr>
          <w:rFonts w:ascii="Book Antiqua" w:hAnsi="Book Antiqua"/>
          <w:color w:val="000000" w:themeColor="text1"/>
          <w:szCs w:val="24"/>
        </w:rPr>
        <w:t>endothelial progenitor cells (EPCs)</w:t>
      </w:r>
      <w:r w:rsidR="00C533C5" w:rsidRPr="00814076">
        <w:rPr>
          <w:rFonts w:ascii="Book Antiqua" w:hAnsi="Book Antiqua"/>
          <w:color w:val="000000" w:themeColor="text1"/>
          <w:szCs w:val="24"/>
        </w:rPr>
        <w:t>. Adult b</w:t>
      </w:r>
      <w:r w:rsidRPr="00814076">
        <w:rPr>
          <w:rFonts w:ascii="Book Antiqua" w:hAnsi="Book Antiqua"/>
          <w:color w:val="000000" w:themeColor="text1"/>
          <w:szCs w:val="24"/>
        </w:rPr>
        <w:t>one marrow mononuclear cell-derived EPCs at passage 4 were purchased</w:t>
      </w:r>
      <w:r w:rsidR="00645F5A" w:rsidRPr="00814076">
        <w:rPr>
          <w:rFonts w:ascii="Book Antiqua" w:hAnsi="Book Antiqua"/>
          <w:color w:val="000000" w:themeColor="text1"/>
          <w:szCs w:val="24"/>
        </w:rPr>
        <w:t xml:space="preserve">. Then, </w:t>
      </w:r>
      <w:r w:rsidR="00A14C58" w:rsidRPr="00814076">
        <w:rPr>
          <w:rFonts w:ascii="Book Antiqua" w:hAnsi="Book Antiqua"/>
          <w:color w:val="000000" w:themeColor="text1"/>
          <w:szCs w:val="24"/>
        </w:rPr>
        <w:t>EPC-derived mature VECs (</w:t>
      </w:r>
      <w:proofErr w:type="spellStart"/>
      <w:r w:rsidR="00A14C58" w:rsidRPr="00814076">
        <w:rPr>
          <w:rFonts w:ascii="Book Antiqua" w:hAnsi="Book Antiqua"/>
          <w:color w:val="000000" w:themeColor="text1"/>
          <w:szCs w:val="24"/>
        </w:rPr>
        <w:t>EPCdECs</w:t>
      </w:r>
      <w:proofErr w:type="spellEnd"/>
      <w:r w:rsidR="00A14C58" w:rsidRPr="00814076">
        <w:rPr>
          <w:rFonts w:ascii="Book Antiqua" w:hAnsi="Book Antiqua"/>
          <w:color w:val="000000" w:themeColor="text1"/>
          <w:szCs w:val="24"/>
        </w:rPr>
        <w:t>)</w:t>
      </w:r>
      <w:r w:rsidR="00AA703A" w:rsidRPr="00814076">
        <w:rPr>
          <w:rFonts w:ascii="Book Antiqua" w:hAnsi="Book Antiqua"/>
          <w:color w:val="000000" w:themeColor="text1"/>
          <w:szCs w:val="24"/>
        </w:rPr>
        <w:t xml:space="preserve"> </w:t>
      </w:r>
      <w:r w:rsidR="00645F5A" w:rsidRPr="00814076">
        <w:rPr>
          <w:rFonts w:ascii="Book Antiqua" w:hAnsi="Book Antiqua"/>
          <w:color w:val="000000" w:themeColor="text1"/>
          <w:szCs w:val="24"/>
        </w:rPr>
        <w:t xml:space="preserve">were prepared </w:t>
      </w:r>
      <w:r w:rsidR="008E463D" w:rsidRPr="00814076">
        <w:rPr>
          <w:rFonts w:ascii="Book Antiqua" w:hAnsi="Book Antiqua"/>
          <w:color w:val="000000" w:themeColor="text1"/>
          <w:szCs w:val="24"/>
        </w:rPr>
        <w:t>after</w:t>
      </w:r>
      <w:r w:rsidRPr="00814076">
        <w:rPr>
          <w:rFonts w:ascii="Book Antiqua" w:hAnsi="Book Antiqua"/>
          <w:color w:val="000000" w:themeColor="text1"/>
          <w:szCs w:val="24"/>
        </w:rPr>
        <w:t xml:space="preserve"> additional three pas</w:t>
      </w:r>
      <w:r w:rsidR="007D493A" w:rsidRPr="00814076">
        <w:rPr>
          <w:rFonts w:ascii="Book Antiqua" w:hAnsi="Book Antiqua"/>
          <w:color w:val="000000" w:themeColor="text1"/>
          <w:szCs w:val="24"/>
        </w:rPr>
        <w:t xml:space="preserve">sages </w:t>
      </w:r>
      <w:r w:rsidR="00645F5A" w:rsidRPr="00814076">
        <w:rPr>
          <w:rFonts w:ascii="Book Antiqua" w:hAnsi="Book Antiqua"/>
          <w:color w:val="000000" w:themeColor="text1"/>
          <w:szCs w:val="24"/>
        </w:rPr>
        <w:t xml:space="preserve">using a specialized medium </w:t>
      </w:r>
      <w:r w:rsidR="007D493A" w:rsidRPr="00814076">
        <w:rPr>
          <w:rFonts w:ascii="Book Antiqua" w:hAnsi="Book Antiqua"/>
          <w:color w:val="000000" w:themeColor="text1"/>
          <w:szCs w:val="24"/>
        </w:rPr>
        <w:t xml:space="preserve">(totally </w:t>
      </w:r>
      <w:r w:rsidR="00F16033" w:rsidRPr="00814076">
        <w:rPr>
          <w:rFonts w:ascii="Book Antiqua" w:hAnsi="Book Antiqua"/>
          <w:color w:val="000000" w:themeColor="text1"/>
          <w:szCs w:val="24"/>
        </w:rPr>
        <w:t>at passage 7</w:t>
      </w:r>
      <w:r w:rsidR="00AA703A" w:rsidRPr="00814076">
        <w:rPr>
          <w:rFonts w:ascii="Book Antiqua" w:hAnsi="Book Antiqua"/>
          <w:color w:val="000000" w:themeColor="text1"/>
          <w:szCs w:val="24"/>
        </w:rPr>
        <w:t>)</w:t>
      </w:r>
      <w:r w:rsidR="00645F5A" w:rsidRPr="00814076">
        <w:rPr>
          <w:rFonts w:ascii="Book Antiqua" w:hAnsi="Book Antiqua"/>
          <w:color w:val="000000" w:themeColor="text1"/>
          <w:szCs w:val="24"/>
        </w:rPr>
        <w:t xml:space="preserve"> and subjected to </w:t>
      </w:r>
      <w:r w:rsidRPr="00814076">
        <w:rPr>
          <w:rFonts w:ascii="Book Antiqua" w:hAnsi="Book Antiqua"/>
          <w:color w:val="000000" w:themeColor="text1"/>
          <w:szCs w:val="24"/>
        </w:rPr>
        <w:t>co-culture experiments</w:t>
      </w:r>
      <w:r w:rsidR="00647721" w:rsidRPr="00814076">
        <w:rPr>
          <w:rFonts w:ascii="Book Antiqua" w:hAnsi="Book Antiqua"/>
          <w:color w:val="000000" w:themeColor="text1"/>
          <w:szCs w:val="24"/>
        </w:rPr>
        <w:t xml:space="preserve">. </w:t>
      </w:r>
      <w:r w:rsidR="006B6840" w:rsidRPr="00814076">
        <w:rPr>
          <w:rFonts w:ascii="Book Antiqua" w:hAnsi="Book Antiqua"/>
          <w:color w:val="000000" w:themeColor="text1"/>
          <w:szCs w:val="24"/>
        </w:rPr>
        <w:t>Surprisingly</w:t>
      </w:r>
      <w:r w:rsidRPr="00814076">
        <w:rPr>
          <w:rFonts w:ascii="Book Antiqua" w:hAnsi="Book Antiqua"/>
          <w:color w:val="000000" w:themeColor="text1"/>
          <w:szCs w:val="24"/>
        </w:rPr>
        <w:t xml:space="preserve">, </w:t>
      </w:r>
      <w:proofErr w:type="spellStart"/>
      <w:r w:rsidR="00B31946" w:rsidRPr="00814076">
        <w:rPr>
          <w:rFonts w:ascii="Book Antiqua" w:hAnsi="Book Antiqua"/>
          <w:color w:val="000000" w:themeColor="text1"/>
          <w:szCs w:val="24"/>
        </w:rPr>
        <w:t>EPCdECs</w:t>
      </w:r>
      <w:proofErr w:type="spellEnd"/>
      <w:r w:rsidR="00B31946" w:rsidRPr="00814076">
        <w:rPr>
          <w:rFonts w:ascii="Book Antiqua" w:hAnsi="Book Antiqua"/>
          <w:color w:val="000000" w:themeColor="text1"/>
          <w:szCs w:val="24"/>
        </w:rPr>
        <w:t xml:space="preserve"> </w:t>
      </w:r>
      <w:r w:rsidRPr="00814076">
        <w:rPr>
          <w:rFonts w:ascii="Book Antiqua" w:hAnsi="Book Antiqua"/>
          <w:color w:val="000000" w:themeColor="text1"/>
          <w:szCs w:val="24"/>
        </w:rPr>
        <w:t xml:space="preserve">of the first donor (EPC1dEC) suppressed </w:t>
      </w:r>
      <w:r w:rsidR="00476226" w:rsidRPr="00814076">
        <w:rPr>
          <w:rFonts w:ascii="Book Antiqua" w:hAnsi="Book Antiqua"/>
          <w:color w:val="000000" w:themeColor="text1"/>
          <w:szCs w:val="24"/>
        </w:rPr>
        <w:t xml:space="preserve">the </w:t>
      </w:r>
      <w:r w:rsidRPr="00814076">
        <w:rPr>
          <w:rFonts w:ascii="Book Antiqua" w:hAnsi="Book Antiqua"/>
          <w:color w:val="000000" w:themeColor="text1"/>
          <w:szCs w:val="24"/>
        </w:rPr>
        <w:t xml:space="preserve">proliferation </w:t>
      </w:r>
      <w:r w:rsidR="00476226" w:rsidRPr="00814076">
        <w:rPr>
          <w:rFonts w:ascii="Book Antiqua" w:hAnsi="Book Antiqua"/>
          <w:color w:val="000000" w:themeColor="text1"/>
          <w:szCs w:val="24"/>
        </w:rPr>
        <w:t xml:space="preserve">of VSMCs </w:t>
      </w:r>
      <w:r w:rsidRPr="00814076">
        <w:rPr>
          <w:rFonts w:ascii="Book Antiqua" w:hAnsi="Book Antiqua"/>
          <w:color w:val="000000" w:themeColor="text1"/>
          <w:szCs w:val="24"/>
        </w:rPr>
        <w:t>under contact co-culture</w:t>
      </w:r>
      <w:r w:rsidR="00647721" w:rsidRPr="00814076">
        <w:rPr>
          <w:rFonts w:ascii="Book Antiqua" w:hAnsi="Book Antiqua"/>
          <w:color w:val="000000" w:themeColor="text1"/>
          <w:szCs w:val="24"/>
        </w:rPr>
        <w:t xml:space="preserve"> (</w:t>
      </w:r>
      <w:r w:rsidR="00DC1343" w:rsidRPr="00814076">
        <w:rPr>
          <w:rFonts w:ascii="Book Antiqua" w:hAnsi="Book Antiqua"/>
          <w:color w:val="000000" w:themeColor="text1"/>
          <w:szCs w:val="24"/>
        </w:rPr>
        <w:t>Fig</w:t>
      </w:r>
      <w:r w:rsidR="00DC1343" w:rsidRPr="00814076">
        <w:rPr>
          <w:rFonts w:ascii="Book Antiqua" w:eastAsia="宋体" w:hAnsi="Book Antiqua" w:hint="eastAsia"/>
          <w:color w:val="000000" w:themeColor="text1"/>
          <w:szCs w:val="24"/>
          <w:lang w:eastAsia="zh-CN"/>
        </w:rPr>
        <w:t>ure</w:t>
      </w:r>
      <w:r w:rsidR="00647721" w:rsidRPr="00814076">
        <w:rPr>
          <w:rFonts w:ascii="Book Antiqua" w:hAnsi="Book Antiqua"/>
          <w:color w:val="000000" w:themeColor="text1"/>
          <w:szCs w:val="24"/>
        </w:rPr>
        <w:t xml:space="preserve"> 2A </w:t>
      </w:r>
      <w:r w:rsidR="00DC1343" w:rsidRPr="00814076">
        <w:rPr>
          <w:rFonts w:ascii="Book Antiqua" w:eastAsia="宋体" w:hAnsi="Book Antiqua" w:hint="eastAsia"/>
          <w:color w:val="000000" w:themeColor="text1"/>
          <w:szCs w:val="24"/>
          <w:lang w:eastAsia="zh-CN"/>
        </w:rPr>
        <w:t>and</w:t>
      </w:r>
      <w:r w:rsidR="0080517B">
        <w:rPr>
          <w:rFonts w:ascii="Book Antiqua" w:hAnsi="Book Antiqua"/>
          <w:color w:val="000000" w:themeColor="text1"/>
          <w:szCs w:val="24"/>
        </w:rPr>
        <w:t xml:space="preserve"> </w:t>
      </w:r>
      <w:r w:rsidR="00647721" w:rsidRPr="00814076">
        <w:rPr>
          <w:rFonts w:ascii="Book Antiqua" w:hAnsi="Book Antiqua"/>
          <w:color w:val="000000" w:themeColor="text1"/>
          <w:szCs w:val="24"/>
        </w:rPr>
        <w:t>C)</w:t>
      </w:r>
      <w:r w:rsidR="00657B1A" w:rsidRPr="00814076">
        <w:rPr>
          <w:rFonts w:ascii="Book Antiqua" w:hAnsi="Book Antiqua"/>
          <w:color w:val="000000" w:themeColor="text1"/>
          <w:szCs w:val="24"/>
        </w:rPr>
        <w:t>. By contrast, EPC1dEC</w:t>
      </w:r>
      <w:r w:rsidRPr="00814076">
        <w:rPr>
          <w:rFonts w:ascii="Book Antiqua" w:hAnsi="Book Antiqua"/>
          <w:color w:val="000000" w:themeColor="text1"/>
          <w:szCs w:val="24"/>
        </w:rPr>
        <w:t xml:space="preserve"> enhanced VSMC proliferation under </w:t>
      </w:r>
      <w:r w:rsidR="008F1719" w:rsidRPr="00814076">
        <w:rPr>
          <w:rFonts w:ascii="Book Antiqua" w:hAnsi="Book Antiqua"/>
          <w:color w:val="000000" w:themeColor="text1"/>
          <w:szCs w:val="24"/>
        </w:rPr>
        <w:t xml:space="preserve">non-contact </w:t>
      </w:r>
      <w:r w:rsidR="00BC5125" w:rsidRPr="00814076">
        <w:rPr>
          <w:rFonts w:ascii="Book Antiqua" w:hAnsi="Book Antiqua"/>
          <w:color w:val="000000" w:themeColor="text1"/>
          <w:szCs w:val="24"/>
        </w:rPr>
        <w:lastRenderedPageBreak/>
        <w:t>culture (</w:t>
      </w:r>
      <w:r w:rsidR="006A3577" w:rsidRPr="00814076">
        <w:rPr>
          <w:rFonts w:ascii="Book Antiqua" w:hAnsi="Book Antiqua"/>
          <w:color w:val="000000" w:themeColor="text1"/>
          <w:szCs w:val="24"/>
        </w:rPr>
        <w:t>Figure</w:t>
      </w:r>
      <w:r w:rsidR="00BC5125" w:rsidRPr="00814076">
        <w:rPr>
          <w:rFonts w:ascii="Book Antiqua" w:hAnsi="Book Antiqua"/>
          <w:color w:val="000000" w:themeColor="text1"/>
          <w:szCs w:val="24"/>
        </w:rPr>
        <w:t xml:space="preserve"> </w:t>
      </w:r>
      <w:r w:rsidR="005E34F5" w:rsidRPr="00814076">
        <w:rPr>
          <w:rFonts w:ascii="Book Antiqua" w:hAnsi="Book Antiqua"/>
          <w:color w:val="000000" w:themeColor="text1"/>
          <w:szCs w:val="24"/>
        </w:rPr>
        <w:t>2A</w:t>
      </w:r>
      <w:r w:rsidRPr="00814076">
        <w:rPr>
          <w:rFonts w:ascii="Book Antiqua" w:hAnsi="Book Antiqua"/>
          <w:color w:val="000000" w:themeColor="text1"/>
          <w:szCs w:val="24"/>
        </w:rPr>
        <w:t xml:space="preserve">, right panel; </w:t>
      </w:r>
      <w:r w:rsidR="006A3577" w:rsidRPr="00814076">
        <w:rPr>
          <w:rFonts w:ascii="Book Antiqua" w:hAnsi="Book Antiqua"/>
          <w:color w:val="000000" w:themeColor="text1"/>
          <w:szCs w:val="24"/>
        </w:rPr>
        <w:t>Figure</w:t>
      </w:r>
      <w:r w:rsidR="005E34F5" w:rsidRPr="00814076">
        <w:rPr>
          <w:rFonts w:ascii="Book Antiqua" w:hAnsi="Book Antiqua"/>
          <w:color w:val="000000" w:themeColor="text1"/>
          <w:szCs w:val="24"/>
        </w:rPr>
        <w:t xml:space="preserve"> 2B</w:t>
      </w:r>
      <w:r w:rsidRPr="00814076">
        <w:rPr>
          <w:rFonts w:ascii="Book Antiqua" w:hAnsi="Book Antiqua"/>
          <w:color w:val="000000" w:themeColor="text1"/>
          <w:szCs w:val="24"/>
        </w:rPr>
        <w:t>, gray column)</w:t>
      </w:r>
      <w:r w:rsidR="00657B1A" w:rsidRPr="00814076">
        <w:rPr>
          <w:rFonts w:ascii="Book Antiqua" w:hAnsi="Book Antiqua"/>
          <w:color w:val="000000" w:themeColor="text1"/>
          <w:szCs w:val="24"/>
        </w:rPr>
        <w:t>, indicating that</w:t>
      </w:r>
      <w:r w:rsidR="00166F3F" w:rsidRPr="00814076">
        <w:rPr>
          <w:rFonts w:ascii="Book Antiqua" w:hAnsi="Book Antiqua"/>
          <w:color w:val="000000" w:themeColor="text1"/>
          <w:szCs w:val="24"/>
        </w:rPr>
        <w:t xml:space="preserve"> a potent growth-inhibitory activity</w:t>
      </w:r>
      <w:r w:rsidR="00BB28FA" w:rsidRPr="00814076">
        <w:rPr>
          <w:rFonts w:ascii="Book Antiqua" w:hAnsi="Book Antiqua"/>
          <w:color w:val="000000" w:themeColor="text1"/>
          <w:szCs w:val="24"/>
        </w:rPr>
        <w:t>, which</w:t>
      </w:r>
      <w:r w:rsidR="006B6840" w:rsidRPr="00814076">
        <w:rPr>
          <w:rFonts w:ascii="Book Antiqua" w:hAnsi="Book Antiqua"/>
          <w:color w:val="000000" w:themeColor="text1"/>
          <w:szCs w:val="24"/>
        </w:rPr>
        <w:t xml:space="preserve"> was</w:t>
      </w:r>
      <w:r w:rsidR="00657B1A" w:rsidRPr="00814076">
        <w:rPr>
          <w:rFonts w:ascii="Book Antiqua" w:hAnsi="Book Antiqua"/>
          <w:color w:val="000000" w:themeColor="text1"/>
          <w:szCs w:val="24"/>
        </w:rPr>
        <w:t xml:space="preserve"> </w:t>
      </w:r>
      <w:r w:rsidR="00366722" w:rsidRPr="00814076">
        <w:rPr>
          <w:rFonts w:ascii="Book Antiqua" w:hAnsi="Book Antiqua"/>
          <w:color w:val="000000" w:themeColor="text1"/>
          <w:szCs w:val="24"/>
        </w:rPr>
        <w:t>stronger</w:t>
      </w:r>
      <w:r w:rsidR="005975C6" w:rsidRPr="00814076">
        <w:rPr>
          <w:rFonts w:ascii="Book Antiqua" w:hAnsi="Book Antiqua"/>
          <w:color w:val="000000" w:themeColor="text1"/>
          <w:szCs w:val="24"/>
        </w:rPr>
        <w:t xml:space="preserve"> than </w:t>
      </w:r>
      <w:r w:rsidR="00BB28FA" w:rsidRPr="00814076">
        <w:rPr>
          <w:rFonts w:ascii="Book Antiqua" w:hAnsi="Book Antiqua"/>
          <w:color w:val="000000" w:themeColor="text1"/>
          <w:szCs w:val="24"/>
        </w:rPr>
        <w:t xml:space="preserve">the </w:t>
      </w:r>
      <w:r w:rsidR="005975C6" w:rsidRPr="00814076">
        <w:rPr>
          <w:rFonts w:ascii="Book Antiqua" w:hAnsi="Book Antiqua"/>
          <w:color w:val="000000" w:themeColor="text1"/>
          <w:szCs w:val="24"/>
        </w:rPr>
        <w:t xml:space="preserve">growth-promoting </w:t>
      </w:r>
      <w:r w:rsidR="00366722" w:rsidRPr="00814076">
        <w:rPr>
          <w:rFonts w:ascii="Book Antiqua" w:hAnsi="Book Antiqua"/>
          <w:color w:val="000000" w:themeColor="text1"/>
          <w:szCs w:val="24"/>
        </w:rPr>
        <w:t>activity</w:t>
      </w:r>
      <w:r w:rsidR="00BB28FA" w:rsidRPr="00814076">
        <w:rPr>
          <w:rFonts w:ascii="Book Antiqua" w:hAnsi="Book Antiqua"/>
          <w:color w:val="000000" w:themeColor="text1"/>
          <w:szCs w:val="24"/>
        </w:rPr>
        <w:t xml:space="preserve"> </w:t>
      </w:r>
      <w:r w:rsidR="00657B1A" w:rsidRPr="00814076">
        <w:rPr>
          <w:rFonts w:ascii="Book Antiqua" w:hAnsi="Book Antiqua"/>
          <w:color w:val="000000" w:themeColor="text1"/>
          <w:szCs w:val="24"/>
        </w:rPr>
        <w:t>of the</w:t>
      </w:r>
      <w:r w:rsidR="005975C6" w:rsidRPr="00814076">
        <w:rPr>
          <w:rFonts w:ascii="Book Antiqua" w:hAnsi="Book Antiqua"/>
          <w:color w:val="000000" w:themeColor="text1"/>
          <w:szCs w:val="24"/>
        </w:rPr>
        <w:t xml:space="preserve"> </w:t>
      </w:r>
      <w:r w:rsidR="00BD7849" w:rsidRPr="00814076">
        <w:rPr>
          <w:rFonts w:ascii="Book Antiqua" w:hAnsi="Book Antiqua"/>
          <w:color w:val="000000" w:themeColor="text1"/>
          <w:szCs w:val="24"/>
        </w:rPr>
        <w:t>soluble</w:t>
      </w:r>
      <w:r w:rsidR="005975C6" w:rsidRPr="00814076">
        <w:rPr>
          <w:rFonts w:ascii="Book Antiqua" w:hAnsi="Book Antiqua"/>
          <w:color w:val="000000" w:themeColor="text1"/>
          <w:szCs w:val="24"/>
        </w:rPr>
        <w:t xml:space="preserve"> factor</w:t>
      </w:r>
      <w:r w:rsidR="00BB28FA" w:rsidRPr="00814076">
        <w:rPr>
          <w:rFonts w:ascii="Book Antiqua" w:hAnsi="Book Antiqua"/>
          <w:color w:val="000000" w:themeColor="text1"/>
          <w:szCs w:val="24"/>
        </w:rPr>
        <w:t>,</w:t>
      </w:r>
      <w:r w:rsidR="005975C6" w:rsidRPr="00814076">
        <w:rPr>
          <w:rFonts w:ascii="Book Antiqua" w:hAnsi="Book Antiqua"/>
          <w:color w:val="000000" w:themeColor="text1"/>
          <w:szCs w:val="24"/>
        </w:rPr>
        <w:t xml:space="preserve"> </w:t>
      </w:r>
      <w:r w:rsidR="00166F3F" w:rsidRPr="00814076">
        <w:rPr>
          <w:rFonts w:ascii="Book Antiqua" w:hAnsi="Book Antiqua"/>
          <w:color w:val="000000" w:themeColor="text1"/>
          <w:szCs w:val="24"/>
        </w:rPr>
        <w:t xml:space="preserve">was transmitted </w:t>
      </w:r>
      <w:r w:rsidR="00166F3F" w:rsidRPr="00814076">
        <w:rPr>
          <w:rFonts w:ascii="Book Antiqua" w:hAnsi="Book Antiqua"/>
          <w:i/>
          <w:color w:val="000000" w:themeColor="text1"/>
          <w:szCs w:val="24"/>
        </w:rPr>
        <w:t>via</w:t>
      </w:r>
      <w:r w:rsidR="00874EAB" w:rsidRPr="00814076">
        <w:rPr>
          <w:rFonts w:ascii="Book Antiqua" w:hAnsi="Book Antiqua"/>
          <w:color w:val="000000" w:themeColor="text1"/>
          <w:szCs w:val="24"/>
        </w:rPr>
        <w:t xml:space="preserve"> </w:t>
      </w:r>
      <w:r w:rsidR="00166F3F" w:rsidRPr="00814076">
        <w:rPr>
          <w:rFonts w:ascii="Book Antiqua" w:hAnsi="Book Antiqua"/>
          <w:color w:val="000000" w:themeColor="text1"/>
          <w:szCs w:val="24"/>
        </w:rPr>
        <w:t>cell-cell interaction</w:t>
      </w:r>
      <w:r w:rsidR="00614D63" w:rsidRPr="00814076">
        <w:rPr>
          <w:rFonts w:ascii="Book Antiqua" w:hAnsi="Book Antiqua"/>
          <w:color w:val="000000" w:themeColor="text1"/>
          <w:szCs w:val="24"/>
        </w:rPr>
        <w:t>s</w:t>
      </w:r>
      <w:r w:rsidRPr="00814076">
        <w:rPr>
          <w:rFonts w:ascii="Book Antiqua" w:hAnsi="Book Antiqua"/>
          <w:color w:val="000000" w:themeColor="text1"/>
          <w:szCs w:val="24"/>
        </w:rPr>
        <w:t xml:space="preserve">. </w:t>
      </w:r>
      <w:r w:rsidR="006B6840" w:rsidRPr="00814076">
        <w:rPr>
          <w:rFonts w:ascii="Book Antiqua" w:hAnsi="Book Antiqua"/>
          <w:color w:val="000000" w:themeColor="text1"/>
          <w:szCs w:val="24"/>
        </w:rPr>
        <w:t xml:space="preserve">We confirmed that </w:t>
      </w:r>
      <w:r w:rsidRPr="00814076">
        <w:rPr>
          <w:rFonts w:ascii="Book Antiqua" w:hAnsi="Book Antiqua"/>
          <w:color w:val="000000" w:themeColor="text1"/>
          <w:szCs w:val="24"/>
        </w:rPr>
        <w:t xml:space="preserve">EPC1dEC purchased as an independent package </w:t>
      </w:r>
      <w:r w:rsidR="00930748" w:rsidRPr="00814076">
        <w:rPr>
          <w:rFonts w:ascii="Book Antiqua" w:hAnsi="Book Antiqua"/>
          <w:color w:val="000000" w:themeColor="text1"/>
          <w:szCs w:val="24"/>
        </w:rPr>
        <w:t xml:space="preserve">after a half year </w:t>
      </w:r>
      <w:r w:rsidR="0032372D" w:rsidRPr="00814076">
        <w:rPr>
          <w:rFonts w:ascii="Book Antiqua" w:hAnsi="Book Antiqua"/>
          <w:color w:val="000000" w:themeColor="text1"/>
          <w:szCs w:val="24"/>
        </w:rPr>
        <w:t xml:space="preserve">provided similar </w:t>
      </w:r>
      <w:r w:rsidR="004F682D" w:rsidRPr="00814076">
        <w:rPr>
          <w:rFonts w:ascii="Book Antiqua" w:hAnsi="Book Antiqua"/>
          <w:color w:val="000000" w:themeColor="text1"/>
          <w:szCs w:val="24"/>
        </w:rPr>
        <w:t>findings</w:t>
      </w:r>
      <w:r w:rsidRPr="00814076">
        <w:rPr>
          <w:rFonts w:ascii="Book Antiqua" w:hAnsi="Book Antiqua"/>
          <w:color w:val="000000" w:themeColor="text1"/>
          <w:szCs w:val="24"/>
        </w:rPr>
        <w:t xml:space="preserve"> </w:t>
      </w:r>
      <w:r w:rsidR="008200EA" w:rsidRPr="00814076">
        <w:rPr>
          <w:rFonts w:ascii="Book Antiqua" w:hAnsi="Book Antiqua"/>
          <w:color w:val="000000" w:themeColor="text1"/>
          <w:szCs w:val="24"/>
        </w:rPr>
        <w:t>(</w:t>
      </w:r>
      <w:r w:rsidR="005F079B" w:rsidRPr="00814076">
        <w:rPr>
          <w:rFonts w:ascii="Book Antiqua" w:hAnsi="Book Antiqua"/>
          <w:color w:val="000000" w:themeColor="text1"/>
          <w:szCs w:val="24"/>
        </w:rPr>
        <w:t>data not shown</w:t>
      </w:r>
      <w:r w:rsidRPr="00814076">
        <w:rPr>
          <w:rFonts w:ascii="Book Antiqua" w:hAnsi="Book Antiqua"/>
          <w:color w:val="000000" w:themeColor="text1"/>
          <w:szCs w:val="24"/>
        </w:rPr>
        <w:t>)</w:t>
      </w:r>
      <w:r w:rsidR="002631CD" w:rsidRPr="00814076">
        <w:rPr>
          <w:rFonts w:ascii="Book Antiqua" w:hAnsi="Book Antiqua"/>
          <w:color w:val="000000" w:themeColor="text1"/>
          <w:szCs w:val="24"/>
        </w:rPr>
        <w:t xml:space="preserve">, </w:t>
      </w:r>
      <w:r w:rsidR="00BE6411" w:rsidRPr="00814076">
        <w:rPr>
          <w:rFonts w:ascii="Book Antiqua" w:hAnsi="Book Antiqua"/>
          <w:color w:val="000000" w:themeColor="text1"/>
          <w:szCs w:val="24"/>
        </w:rPr>
        <w:t xml:space="preserve">guaranteeing </w:t>
      </w:r>
      <w:r w:rsidR="00B81B01" w:rsidRPr="00814076">
        <w:rPr>
          <w:rFonts w:ascii="Book Antiqua" w:hAnsi="Book Antiqua"/>
          <w:color w:val="000000" w:themeColor="text1"/>
          <w:szCs w:val="24"/>
        </w:rPr>
        <w:t xml:space="preserve">the high reproducibility of </w:t>
      </w:r>
      <w:r w:rsidR="00396CAD" w:rsidRPr="00814076">
        <w:rPr>
          <w:rFonts w:ascii="Book Antiqua" w:hAnsi="Book Antiqua"/>
          <w:color w:val="000000" w:themeColor="text1"/>
          <w:szCs w:val="24"/>
        </w:rPr>
        <w:t xml:space="preserve">our </w:t>
      </w:r>
      <w:r w:rsidR="00132B90" w:rsidRPr="00814076">
        <w:rPr>
          <w:rFonts w:ascii="Book Antiqua" w:hAnsi="Book Antiqua"/>
          <w:color w:val="000000" w:themeColor="text1"/>
          <w:szCs w:val="24"/>
        </w:rPr>
        <w:t>assay</w:t>
      </w:r>
      <w:r w:rsidR="00396CAD" w:rsidRPr="00814076">
        <w:rPr>
          <w:rFonts w:ascii="Book Antiqua" w:hAnsi="Book Antiqua"/>
          <w:color w:val="000000" w:themeColor="text1"/>
          <w:szCs w:val="24"/>
        </w:rPr>
        <w:t xml:space="preserve"> system</w:t>
      </w:r>
      <w:r w:rsidRPr="00814076">
        <w:rPr>
          <w:rFonts w:ascii="Book Antiqua" w:hAnsi="Book Antiqua"/>
          <w:color w:val="000000" w:themeColor="text1"/>
          <w:szCs w:val="24"/>
        </w:rPr>
        <w:t xml:space="preserve">. </w:t>
      </w:r>
      <w:r w:rsidR="006B6840" w:rsidRPr="00814076">
        <w:rPr>
          <w:rFonts w:ascii="Book Antiqua" w:hAnsi="Book Antiqua"/>
          <w:color w:val="000000" w:themeColor="text1"/>
          <w:szCs w:val="24"/>
        </w:rPr>
        <w:t>Interestingly,</w:t>
      </w:r>
      <w:r w:rsidR="006B6840" w:rsidRPr="00814076">
        <w:rPr>
          <w:rFonts w:ascii="Book Antiqua" w:hAnsi="Book Antiqua"/>
          <w:i/>
          <w:color w:val="000000" w:themeColor="text1"/>
          <w:szCs w:val="24"/>
        </w:rPr>
        <w:t xml:space="preserve"> </w:t>
      </w:r>
      <w:r w:rsidR="00FE38D4" w:rsidRPr="00814076">
        <w:rPr>
          <w:rFonts w:ascii="Book Antiqua" w:hAnsi="Book Antiqua"/>
          <w:color w:val="000000" w:themeColor="text1"/>
          <w:szCs w:val="24"/>
        </w:rPr>
        <w:t xml:space="preserve">anti-proliferative potentials of EPC1dEC were </w:t>
      </w:r>
      <w:r w:rsidR="007729B2" w:rsidRPr="00814076">
        <w:rPr>
          <w:rFonts w:ascii="Book Antiqua" w:hAnsi="Book Antiqua"/>
          <w:color w:val="000000" w:themeColor="text1"/>
          <w:szCs w:val="24"/>
        </w:rPr>
        <w:t xml:space="preserve">considerably </w:t>
      </w:r>
      <w:r w:rsidR="00FE38D4" w:rsidRPr="00814076">
        <w:rPr>
          <w:rFonts w:ascii="Book Antiqua" w:hAnsi="Book Antiqua"/>
          <w:color w:val="000000" w:themeColor="text1"/>
          <w:szCs w:val="24"/>
        </w:rPr>
        <w:t>attenuated at passage 8 (</w:t>
      </w:r>
      <w:r w:rsidR="006A3577" w:rsidRPr="00814076">
        <w:rPr>
          <w:rFonts w:ascii="Book Antiqua" w:hAnsi="Book Antiqua"/>
          <w:color w:val="000000" w:themeColor="text1"/>
          <w:szCs w:val="24"/>
        </w:rPr>
        <w:t>Figure</w:t>
      </w:r>
      <w:r w:rsidR="00FE38D4" w:rsidRPr="00814076">
        <w:rPr>
          <w:rFonts w:ascii="Book Antiqua" w:hAnsi="Book Antiqua"/>
          <w:color w:val="000000" w:themeColor="text1"/>
          <w:szCs w:val="24"/>
        </w:rPr>
        <w:t xml:space="preserve"> 2D, middle column) and </w:t>
      </w:r>
      <w:r w:rsidR="00C05E21" w:rsidRPr="00814076">
        <w:rPr>
          <w:rFonts w:ascii="Book Antiqua" w:hAnsi="Book Antiqua"/>
          <w:color w:val="000000" w:themeColor="text1"/>
          <w:szCs w:val="24"/>
        </w:rPr>
        <w:t xml:space="preserve">finally </w:t>
      </w:r>
      <w:r w:rsidR="00FE38D4" w:rsidRPr="00814076">
        <w:rPr>
          <w:rFonts w:ascii="Book Antiqua" w:hAnsi="Book Antiqua"/>
          <w:color w:val="000000" w:themeColor="text1"/>
          <w:szCs w:val="24"/>
        </w:rPr>
        <w:t>nullified at passage 12 (</w:t>
      </w:r>
      <w:r w:rsidR="006A3577" w:rsidRPr="00814076">
        <w:rPr>
          <w:rFonts w:ascii="Book Antiqua" w:hAnsi="Book Antiqua"/>
          <w:color w:val="000000" w:themeColor="text1"/>
          <w:szCs w:val="24"/>
        </w:rPr>
        <w:t>Figure</w:t>
      </w:r>
      <w:r w:rsidR="00FE38D4" w:rsidRPr="00814076">
        <w:rPr>
          <w:rFonts w:ascii="Book Antiqua" w:hAnsi="Book Antiqua"/>
          <w:color w:val="000000" w:themeColor="text1"/>
          <w:szCs w:val="24"/>
        </w:rPr>
        <w:t xml:space="preserve"> 2D, right colum</w:t>
      </w:r>
      <w:r w:rsidR="00C05E21" w:rsidRPr="00814076">
        <w:rPr>
          <w:rFonts w:ascii="Book Antiqua" w:hAnsi="Book Antiqua"/>
          <w:color w:val="000000" w:themeColor="text1"/>
          <w:szCs w:val="24"/>
        </w:rPr>
        <w:t>n), indicating that</w:t>
      </w:r>
      <w:r w:rsidR="00FC2387" w:rsidRPr="00814076">
        <w:rPr>
          <w:rFonts w:ascii="Book Antiqua" w:hAnsi="Book Antiqua"/>
          <w:color w:val="000000" w:themeColor="text1"/>
          <w:szCs w:val="24"/>
        </w:rPr>
        <w:t xml:space="preserve"> the</w:t>
      </w:r>
      <w:r w:rsidR="00C05E21" w:rsidRPr="00814076">
        <w:rPr>
          <w:rFonts w:ascii="Book Antiqua" w:hAnsi="Book Antiqua"/>
          <w:color w:val="000000" w:themeColor="text1"/>
          <w:szCs w:val="24"/>
        </w:rPr>
        <w:t xml:space="preserve"> anti-proliferative capacit</w:t>
      </w:r>
      <w:r w:rsidR="00FC2387" w:rsidRPr="00814076">
        <w:rPr>
          <w:rFonts w:ascii="Book Antiqua" w:hAnsi="Book Antiqua"/>
          <w:color w:val="000000" w:themeColor="text1"/>
          <w:szCs w:val="24"/>
        </w:rPr>
        <w:t>y is</w:t>
      </w:r>
      <w:r w:rsidR="00C05E21" w:rsidRPr="00814076">
        <w:rPr>
          <w:rFonts w:ascii="Book Antiqua" w:hAnsi="Book Antiqua"/>
          <w:color w:val="000000" w:themeColor="text1"/>
          <w:szCs w:val="24"/>
        </w:rPr>
        <w:t xml:space="preserve"> sus</w:t>
      </w:r>
      <w:r w:rsidR="00B72CF1" w:rsidRPr="00814076">
        <w:rPr>
          <w:rFonts w:ascii="Book Antiqua" w:hAnsi="Book Antiqua"/>
          <w:color w:val="000000" w:themeColor="text1"/>
          <w:szCs w:val="24"/>
        </w:rPr>
        <w:t>ceptible</w:t>
      </w:r>
      <w:r w:rsidR="00C05E21" w:rsidRPr="00814076">
        <w:rPr>
          <w:rFonts w:ascii="Book Antiqua" w:hAnsi="Book Antiqua"/>
          <w:color w:val="000000" w:themeColor="text1"/>
          <w:szCs w:val="24"/>
        </w:rPr>
        <w:t xml:space="preserve"> to subculture-</w:t>
      </w:r>
      <w:r w:rsidR="007729B2" w:rsidRPr="00814076">
        <w:rPr>
          <w:rFonts w:ascii="Book Antiqua" w:hAnsi="Book Antiqua"/>
          <w:color w:val="000000" w:themeColor="text1"/>
          <w:szCs w:val="24"/>
        </w:rPr>
        <w:t xml:space="preserve">dependent </w:t>
      </w:r>
      <w:r w:rsidR="00C05E21" w:rsidRPr="00814076">
        <w:rPr>
          <w:rFonts w:ascii="Book Antiqua" w:hAnsi="Book Antiqua"/>
          <w:color w:val="000000" w:themeColor="text1"/>
          <w:szCs w:val="24"/>
        </w:rPr>
        <w:t xml:space="preserve">stresses. </w:t>
      </w:r>
      <w:r w:rsidR="004969E3" w:rsidRPr="00814076">
        <w:rPr>
          <w:rFonts w:ascii="Book Antiqua" w:hAnsi="Book Antiqua"/>
          <w:color w:val="000000" w:themeColor="text1"/>
          <w:szCs w:val="24"/>
        </w:rPr>
        <w:t xml:space="preserve">In addition, </w:t>
      </w:r>
      <w:r w:rsidR="00A97F70" w:rsidRPr="00814076">
        <w:rPr>
          <w:rFonts w:ascii="Book Antiqua" w:hAnsi="Book Antiqua"/>
          <w:color w:val="000000" w:themeColor="text1"/>
          <w:szCs w:val="24"/>
        </w:rPr>
        <w:t>a</w:t>
      </w:r>
      <w:r w:rsidR="00C05E21" w:rsidRPr="00814076">
        <w:rPr>
          <w:rFonts w:ascii="Book Antiqua" w:hAnsi="Book Antiqua"/>
          <w:color w:val="000000" w:themeColor="text1"/>
          <w:szCs w:val="24"/>
        </w:rPr>
        <w:t xml:space="preserve">nti-proliferative potentials </w:t>
      </w:r>
      <w:r w:rsidR="003457DB" w:rsidRPr="00814076">
        <w:rPr>
          <w:rFonts w:ascii="Book Antiqua" w:hAnsi="Book Antiqua"/>
          <w:color w:val="000000" w:themeColor="text1"/>
          <w:szCs w:val="24"/>
        </w:rPr>
        <w:t xml:space="preserve">could not be detected </w:t>
      </w:r>
      <w:r w:rsidR="00C05E21" w:rsidRPr="00814076">
        <w:rPr>
          <w:rFonts w:ascii="Book Antiqua" w:hAnsi="Book Antiqua"/>
          <w:color w:val="000000" w:themeColor="text1"/>
          <w:szCs w:val="24"/>
        </w:rPr>
        <w:t>when fixed VECs were used (</w:t>
      </w:r>
      <w:r w:rsidR="004969E3" w:rsidRPr="00814076">
        <w:rPr>
          <w:rFonts w:ascii="Book Antiqua" w:hAnsi="Book Antiqua"/>
          <w:color w:val="000000" w:themeColor="text1"/>
          <w:szCs w:val="24"/>
        </w:rPr>
        <w:t>data not shown</w:t>
      </w:r>
      <w:r w:rsidR="00034566" w:rsidRPr="00814076">
        <w:rPr>
          <w:rFonts w:ascii="Book Antiqua" w:hAnsi="Book Antiqua"/>
          <w:color w:val="000000" w:themeColor="text1"/>
          <w:szCs w:val="24"/>
        </w:rPr>
        <w:t xml:space="preserve">), </w:t>
      </w:r>
      <w:r w:rsidR="004969E3" w:rsidRPr="00814076">
        <w:rPr>
          <w:rFonts w:ascii="Book Antiqua" w:hAnsi="Book Antiqua"/>
          <w:color w:val="000000" w:themeColor="text1"/>
          <w:szCs w:val="24"/>
        </w:rPr>
        <w:t xml:space="preserve">indicating that </w:t>
      </w:r>
      <w:r w:rsidR="00C05E21" w:rsidRPr="00814076">
        <w:rPr>
          <w:rFonts w:ascii="Book Antiqua" w:hAnsi="Book Antiqua"/>
          <w:color w:val="000000" w:themeColor="text1"/>
          <w:szCs w:val="24"/>
        </w:rPr>
        <w:t xml:space="preserve">living VECs were required for transmitting </w:t>
      </w:r>
      <w:r w:rsidR="004969E3" w:rsidRPr="00814076">
        <w:rPr>
          <w:rFonts w:ascii="Book Antiqua" w:hAnsi="Book Antiqua"/>
          <w:color w:val="000000" w:themeColor="text1"/>
          <w:szCs w:val="24"/>
        </w:rPr>
        <w:t xml:space="preserve">the </w:t>
      </w:r>
      <w:r w:rsidR="00C05E21" w:rsidRPr="00814076">
        <w:rPr>
          <w:rFonts w:ascii="Book Antiqua" w:hAnsi="Book Antiqua"/>
          <w:color w:val="000000" w:themeColor="text1"/>
          <w:szCs w:val="24"/>
        </w:rPr>
        <w:t>anti-proliferative capacity.</w:t>
      </w:r>
      <w:r w:rsidR="00DC1171" w:rsidRPr="00814076">
        <w:rPr>
          <w:rFonts w:ascii="Book Antiqua" w:hAnsi="Book Antiqua"/>
          <w:color w:val="000000" w:themeColor="text1"/>
          <w:szCs w:val="24"/>
        </w:rPr>
        <w:t xml:space="preserve"> We termed</w:t>
      </w:r>
      <w:r w:rsidR="000949E2" w:rsidRPr="00814076">
        <w:rPr>
          <w:rFonts w:ascii="Book Antiqua" w:hAnsi="Book Antiqua"/>
          <w:color w:val="000000" w:themeColor="text1"/>
          <w:szCs w:val="24"/>
        </w:rPr>
        <w:t xml:space="preserve"> VECs with anti-proliferative</w:t>
      </w:r>
      <w:r w:rsidR="00DC1171" w:rsidRPr="00814076">
        <w:rPr>
          <w:rFonts w:ascii="Book Antiqua" w:hAnsi="Book Antiqua"/>
          <w:color w:val="000000" w:themeColor="text1"/>
          <w:szCs w:val="24"/>
        </w:rPr>
        <w:t xml:space="preserve"> capacities</w:t>
      </w:r>
      <w:r w:rsidR="000949E2" w:rsidRPr="00814076">
        <w:rPr>
          <w:rFonts w:ascii="Book Antiqua" w:hAnsi="Book Antiqua"/>
          <w:color w:val="000000" w:themeColor="text1"/>
          <w:szCs w:val="24"/>
        </w:rPr>
        <w:t xml:space="preserve"> as “type-II”, whereas we termed VECs wi</w:t>
      </w:r>
      <w:r w:rsidR="00DC1171" w:rsidRPr="00814076">
        <w:rPr>
          <w:rFonts w:ascii="Book Antiqua" w:hAnsi="Book Antiqua"/>
          <w:color w:val="000000" w:themeColor="text1"/>
          <w:szCs w:val="24"/>
        </w:rPr>
        <w:t xml:space="preserve">th </w:t>
      </w:r>
      <w:r w:rsidR="000949E2" w:rsidRPr="00814076">
        <w:rPr>
          <w:rFonts w:ascii="Book Antiqua" w:hAnsi="Book Antiqua"/>
          <w:color w:val="000000" w:themeColor="text1"/>
          <w:szCs w:val="24"/>
        </w:rPr>
        <w:t>pro-proliferative capacities as “type-I”.</w:t>
      </w:r>
    </w:p>
    <w:p w14:paraId="2E1E9069" w14:textId="76622136" w:rsidR="00EF193B" w:rsidRPr="00814076" w:rsidRDefault="00166785" w:rsidP="00B1088D">
      <w:pPr>
        <w:tabs>
          <w:tab w:val="left" w:pos="560"/>
          <w:tab w:val="left" w:pos="1120"/>
          <w:tab w:val="left" w:pos="1680"/>
          <w:tab w:val="left" w:pos="2240"/>
          <w:tab w:val="left" w:pos="2800"/>
          <w:tab w:val="left" w:pos="3360"/>
          <w:tab w:val="left" w:pos="3920"/>
          <w:tab w:val="left" w:pos="4480"/>
          <w:tab w:val="left" w:pos="4820"/>
          <w:tab w:val="left" w:pos="5040"/>
          <w:tab w:val="left" w:pos="5600"/>
          <w:tab w:val="left" w:pos="6160"/>
          <w:tab w:val="left" w:pos="6720"/>
        </w:tabs>
        <w:autoSpaceDE w:val="0"/>
        <w:autoSpaceDN w:val="0"/>
        <w:adjustRightInd w:val="0"/>
        <w:spacing w:line="360" w:lineRule="auto"/>
        <w:ind w:firstLine="425"/>
        <w:rPr>
          <w:rFonts w:ascii="Book Antiqua" w:hAnsi="Book Antiqua"/>
          <w:color w:val="000000" w:themeColor="text1"/>
          <w:szCs w:val="24"/>
        </w:rPr>
      </w:pPr>
      <w:r w:rsidRPr="00814076">
        <w:rPr>
          <w:rFonts w:ascii="Book Antiqua" w:hAnsi="Book Antiqua"/>
          <w:color w:val="000000" w:themeColor="text1"/>
          <w:szCs w:val="24"/>
        </w:rPr>
        <w:t xml:space="preserve">We </w:t>
      </w:r>
      <w:r w:rsidR="009974E2" w:rsidRPr="00814076">
        <w:rPr>
          <w:rFonts w:ascii="Book Antiqua" w:hAnsi="Book Antiqua"/>
          <w:color w:val="000000" w:themeColor="text1"/>
          <w:szCs w:val="24"/>
        </w:rPr>
        <w:t>further</w:t>
      </w:r>
      <w:r w:rsidR="00F41A9C" w:rsidRPr="00814076">
        <w:rPr>
          <w:rFonts w:ascii="Book Antiqua" w:hAnsi="Book Antiqua"/>
          <w:color w:val="000000" w:themeColor="text1"/>
          <w:szCs w:val="24"/>
        </w:rPr>
        <w:t xml:space="preserve"> </w:t>
      </w:r>
      <w:r w:rsidRPr="00814076">
        <w:rPr>
          <w:rFonts w:ascii="Book Antiqua" w:hAnsi="Book Antiqua"/>
          <w:color w:val="000000" w:themeColor="text1"/>
          <w:szCs w:val="24"/>
        </w:rPr>
        <w:t>examined</w:t>
      </w:r>
      <w:r w:rsidR="009656A7" w:rsidRPr="00814076">
        <w:rPr>
          <w:rFonts w:ascii="Book Antiqua" w:hAnsi="Book Antiqua"/>
          <w:color w:val="000000" w:themeColor="text1"/>
          <w:szCs w:val="24"/>
        </w:rPr>
        <w:t xml:space="preserve"> </w:t>
      </w:r>
      <w:r w:rsidR="008C5943" w:rsidRPr="00814076">
        <w:rPr>
          <w:rFonts w:ascii="Book Antiqua" w:hAnsi="Book Antiqua"/>
          <w:color w:val="000000" w:themeColor="text1"/>
          <w:szCs w:val="24"/>
        </w:rPr>
        <w:t>the effects</w:t>
      </w:r>
      <w:r w:rsidR="00744DA0" w:rsidRPr="00814076">
        <w:rPr>
          <w:rFonts w:ascii="Book Antiqua" w:hAnsi="Book Antiqua"/>
          <w:color w:val="000000" w:themeColor="text1"/>
          <w:szCs w:val="24"/>
        </w:rPr>
        <w:t xml:space="preserve"> </w:t>
      </w:r>
      <w:r w:rsidRPr="00814076">
        <w:rPr>
          <w:rFonts w:ascii="Book Antiqua" w:hAnsi="Book Antiqua"/>
          <w:color w:val="000000" w:themeColor="text1"/>
          <w:szCs w:val="24"/>
        </w:rPr>
        <w:t xml:space="preserve">of </w:t>
      </w:r>
      <w:proofErr w:type="spellStart"/>
      <w:r w:rsidR="00F823EF" w:rsidRPr="00814076">
        <w:rPr>
          <w:rFonts w:ascii="Book Antiqua" w:hAnsi="Book Antiqua"/>
          <w:color w:val="000000" w:themeColor="text1"/>
          <w:szCs w:val="24"/>
        </w:rPr>
        <w:t>EPCdEC</w:t>
      </w:r>
      <w:r w:rsidR="00A51E49" w:rsidRPr="00814076">
        <w:rPr>
          <w:rFonts w:ascii="Book Antiqua" w:hAnsi="Book Antiqua"/>
          <w:color w:val="000000" w:themeColor="text1"/>
          <w:szCs w:val="24"/>
        </w:rPr>
        <w:t>s</w:t>
      </w:r>
      <w:proofErr w:type="spellEnd"/>
      <w:r w:rsidR="00F823EF" w:rsidRPr="00814076">
        <w:rPr>
          <w:rFonts w:ascii="Book Antiqua" w:hAnsi="Book Antiqua"/>
          <w:color w:val="000000" w:themeColor="text1"/>
          <w:szCs w:val="24"/>
        </w:rPr>
        <w:t xml:space="preserve"> </w:t>
      </w:r>
      <w:r w:rsidR="00E76438" w:rsidRPr="00814076">
        <w:rPr>
          <w:rFonts w:ascii="Book Antiqua" w:hAnsi="Book Antiqua"/>
          <w:color w:val="000000" w:themeColor="text1"/>
          <w:szCs w:val="24"/>
        </w:rPr>
        <w:t xml:space="preserve">of different </w:t>
      </w:r>
      <w:r w:rsidR="00781A1A" w:rsidRPr="00814076">
        <w:rPr>
          <w:rFonts w:ascii="Book Antiqua" w:hAnsi="Book Antiqua"/>
          <w:color w:val="000000" w:themeColor="text1"/>
          <w:szCs w:val="24"/>
        </w:rPr>
        <w:t>donor</w:t>
      </w:r>
      <w:r w:rsidR="00F823EF" w:rsidRPr="00814076">
        <w:rPr>
          <w:rFonts w:ascii="Book Antiqua" w:hAnsi="Book Antiqua"/>
          <w:color w:val="000000" w:themeColor="text1"/>
          <w:szCs w:val="24"/>
        </w:rPr>
        <w:t>s</w:t>
      </w:r>
      <w:r w:rsidR="0080028C" w:rsidRPr="00814076">
        <w:rPr>
          <w:rFonts w:ascii="Book Antiqua" w:hAnsi="Book Antiqua"/>
          <w:color w:val="000000" w:themeColor="text1"/>
          <w:szCs w:val="24"/>
        </w:rPr>
        <w:t xml:space="preserve">. </w:t>
      </w:r>
      <w:r w:rsidR="002A491E" w:rsidRPr="00814076">
        <w:rPr>
          <w:rFonts w:ascii="Book Antiqua" w:hAnsi="Book Antiqua"/>
          <w:color w:val="000000" w:themeColor="text1"/>
          <w:szCs w:val="24"/>
        </w:rPr>
        <w:t xml:space="preserve">In contrast to EPC1dECs, </w:t>
      </w:r>
      <w:r w:rsidR="00781A1A" w:rsidRPr="00814076">
        <w:rPr>
          <w:rFonts w:ascii="Book Antiqua" w:hAnsi="Book Antiqua"/>
          <w:color w:val="000000" w:themeColor="text1"/>
          <w:szCs w:val="24"/>
        </w:rPr>
        <w:t xml:space="preserve">donor 2 EPC-derived VEC (EPC2dEC) </w:t>
      </w:r>
      <w:r w:rsidR="00C7260E" w:rsidRPr="00814076">
        <w:rPr>
          <w:rFonts w:ascii="Book Antiqua" w:hAnsi="Book Antiqua"/>
          <w:color w:val="000000" w:themeColor="text1"/>
          <w:szCs w:val="24"/>
        </w:rPr>
        <w:t>showed type-I</w:t>
      </w:r>
      <w:r w:rsidR="007660A1" w:rsidRPr="00814076">
        <w:rPr>
          <w:rFonts w:ascii="Book Antiqua" w:hAnsi="Book Antiqua"/>
          <w:color w:val="000000" w:themeColor="text1"/>
          <w:szCs w:val="24"/>
        </w:rPr>
        <w:t xml:space="preserve"> phenotype</w:t>
      </w:r>
      <w:r w:rsidR="009F5114" w:rsidRPr="00814076">
        <w:rPr>
          <w:rFonts w:ascii="Book Antiqua" w:hAnsi="Book Antiqua"/>
          <w:color w:val="000000" w:themeColor="text1"/>
          <w:szCs w:val="24"/>
        </w:rPr>
        <w:t xml:space="preserve"> </w:t>
      </w:r>
      <w:r w:rsidR="006764D4" w:rsidRPr="00814076">
        <w:rPr>
          <w:rFonts w:ascii="Book Antiqua" w:hAnsi="Book Antiqua"/>
          <w:color w:val="000000" w:themeColor="text1"/>
          <w:szCs w:val="24"/>
        </w:rPr>
        <w:t xml:space="preserve">from </w:t>
      </w:r>
      <w:r w:rsidR="00F200F1" w:rsidRPr="00814076">
        <w:rPr>
          <w:rFonts w:ascii="Book Antiqua" w:hAnsi="Book Antiqua"/>
          <w:color w:val="000000" w:themeColor="text1"/>
          <w:szCs w:val="24"/>
        </w:rPr>
        <w:t>the</w:t>
      </w:r>
      <w:r w:rsidR="008300CE" w:rsidRPr="00814076">
        <w:rPr>
          <w:rFonts w:ascii="Book Antiqua" w:hAnsi="Book Antiqua"/>
          <w:color w:val="000000" w:themeColor="text1"/>
          <w:szCs w:val="24"/>
        </w:rPr>
        <w:t xml:space="preserve"> </w:t>
      </w:r>
      <w:r w:rsidR="00F200F1" w:rsidRPr="00814076">
        <w:rPr>
          <w:rFonts w:ascii="Book Antiqua" w:hAnsi="Book Antiqua"/>
          <w:color w:val="000000" w:themeColor="text1"/>
          <w:szCs w:val="24"/>
        </w:rPr>
        <w:t>earliest</w:t>
      </w:r>
      <w:r w:rsidR="000F3B0E" w:rsidRPr="00814076">
        <w:rPr>
          <w:rFonts w:ascii="Book Antiqua" w:hAnsi="Book Antiqua"/>
          <w:color w:val="000000" w:themeColor="text1"/>
          <w:szCs w:val="24"/>
        </w:rPr>
        <w:t xml:space="preserve"> phase</w:t>
      </w:r>
      <w:r w:rsidR="009974E2" w:rsidRPr="00814076">
        <w:rPr>
          <w:rFonts w:ascii="Book Antiqua" w:hAnsi="Book Antiqua"/>
          <w:color w:val="000000" w:themeColor="text1"/>
          <w:szCs w:val="24"/>
        </w:rPr>
        <w:t xml:space="preserve"> (</w:t>
      </w:r>
      <w:r w:rsidR="00DA6CA4" w:rsidRPr="00814076">
        <w:rPr>
          <w:rFonts w:ascii="Book Antiqua" w:hAnsi="Book Antiqua"/>
          <w:i/>
          <w:color w:val="000000" w:themeColor="text1"/>
          <w:szCs w:val="24"/>
        </w:rPr>
        <w:t>i.e.</w:t>
      </w:r>
      <w:r w:rsidR="00DA6CA4" w:rsidRPr="00814076">
        <w:rPr>
          <w:rFonts w:ascii="Book Antiqua" w:eastAsia="宋体" w:hAnsi="Book Antiqua"/>
          <w:i/>
          <w:color w:val="000000" w:themeColor="text1"/>
          <w:szCs w:val="24"/>
          <w:lang w:eastAsia="zh-CN"/>
        </w:rPr>
        <w:t>,</w:t>
      </w:r>
      <w:r w:rsidR="000860EB" w:rsidRPr="00814076">
        <w:rPr>
          <w:rFonts w:ascii="Book Antiqua" w:hAnsi="Book Antiqua"/>
          <w:color w:val="000000" w:themeColor="text1"/>
          <w:szCs w:val="24"/>
        </w:rPr>
        <w:t xml:space="preserve"> </w:t>
      </w:r>
      <w:r w:rsidR="00EE3D71" w:rsidRPr="00814076">
        <w:rPr>
          <w:rFonts w:ascii="Book Antiqua" w:hAnsi="Book Antiqua"/>
          <w:color w:val="000000" w:themeColor="text1"/>
          <w:szCs w:val="24"/>
        </w:rPr>
        <w:t>at passage 7</w:t>
      </w:r>
      <w:r w:rsidR="009974E2" w:rsidRPr="00814076">
        <w:rPr>
          <w:rFonts w:ascii="Book Antiqua" w:hAnsi="Book Antiqua"/>
          <w:color w:val="000000" w:themeColor="text1"/>
          <w:szCs w:val="24"/>
        </w:rPr>
        <w:t>)</w:t>
      </w:r>
      <w:r w:rsidR="00EE3D71" w:rsidRPr="00814076">
        <w:rPr>
          <w:rFonts w:ascii="Book Antiqua" w:hAnsi="Book Antiqua"/>
          <w:color w:val="000000" w:themeColor="text1"/>
          <w:szCs w:val="24"/>
        </w:rPr>
        <w:t xml:space="preserve"> </w:t>
      </w:r>
      <w:r w:rsidR="002860B4" w:rsidRPr="00814076">
        <w:rPr>
          <w:rFonts w:ascii="Book Antiqua" w:hAnsi="Book Antiqua"/>
          <w:color w:val="000000" w:themeColor="text1"/>
          <w:szCs w:val="24"/>
        </w:rPr>
        <w:t>(</w:t>
      </w:r>
      <w:r w:rsidR="006A3577" w:rsidRPr="00814076">
        <w:rPr>
          <w:rFonts w:ascii="Book Antiqua" w:hAnsi="Book Antiqua"/>
          <w:color w:val="000000" w:themeColor="text1"/>
          <w:szCs w:val="24"/>
        </w:rPr>
        <w:t>Figure</w:t>
      </w:r>
      <w:r w:rsidR="005E34F5" w:rsidRPr="00814076">
        <w:rPr>
          <w:rFonts w:ascii="Book Antiqua" w:hAnsi="Book Antiqua"/>
          <w:color w:val="000000" w:themeColor="text1"/>
          <w:szCs w:val="24"/>
        </w:rPr>
        <w:t xml:space="preserve"> 2E</w:t>
      </w:r>
      <w:r w:rsidR="002860B4" w:rsidRPr="00814076">
        <w:rPr>
          <w:rFonts w:ascii="Book Antiqua" w:hAnsi="Book Antiqua"/>
          <w:color w:val="000000" w:themeColor="text1"/>
          <w:szCs w:val="24"/>
        </w:rPr>
        <w:t>)</w:t>
      </w:r>
      <w:r w:rsidR="00973F7B" w:rsidRPr="00814076">
        <w:rPr>
          <w:rFonts w:ascii="Book Antiqua" w:hAnsi="Book Antiqua"/>
          <w:color w:val="000000" w:themeColor="text1"/>
          <w:szCs w:val="24"/>
        </w:rPr>
        <w:t xml:space="preserve">. </w:t>
      </w:r>
      <w:r w:rsidR="00A46DFD" w:rsidRPr="00814076">
        <w:rPr>
          <w:rFonts w:ascii="Book Antiqua" w:hAnsi="Book Antiqua"/>
          <w:color w:val="000000" w:themeColor="text1"/>
          <w:szCs w:val="24"/>
        </w:rPr>
        <w:t>Moreover</w:t>
      </w:r>
      <w:r w:rsidR="00F46284" w:rsidRPr="00814076">
        <w:rPr>
          <w:rFonts w:ascii="Book Antiqua" w:hAnsi="Book Antiqua"/>
          <w:color w:val="000000" w:themeColor="text1"/>
          <w:szCs w:val="24"/>
        </w:rPr>
        <w:t>,</w:t>
      </w:r>
      <w:r w:rsidR="00814148" w:rsidRPr="00814076">
        <w:rPr>
          <w:rFonts w:ascii="Book Antiqua" w:hAnsi="Book Antiqua"/>
          <w:color w:val="000000" w:themeColor="text1"/>
          <w:szCs w:val="24"/>
        </w:rPr>
        <w:t xml:space="preserve"> </w:t>
      </w:r>
      <w:r w:rsidR="00973F7B" w:rsidRPr="00814076">
        <w:rPr>
          <w:rFonts w:ascii="Book Antiqua" w:hAnsi="Book Antiqua"/>
          <w:color w:val="000000" w:themeColor="text1"/>
          <w:szCs w:val="24"/>
        </w:rPr>
        <w:t xml:space="preserve">all </w:t>
      </w:r>
      <w:r w:rsidR="00C57F5B" w:rsidRPr="00814076">
        <w:rPr>
          <w:rFonts w:ascii="Book Antiqua" w:hAnsi="Book Antiqua"/>
          <w:color w:val="000000" w:themeColor="text1"/>
          <w:szCs w:val="24"/>
        </w:rPr>
        <w:t xml:space="preserve">the </w:t>
      </w:r>
      <w:r w:rsidR="00443CE7" w:rsidRPr="00814076">
        <w:rPr>
          <w:rFonts w:ascii="Book Antiqua" w:hAnsi="Book Antiqua"/>
          <w:color w:val="000000" w:themeColor="text1"/>
          <w:szCs w:val="24"/>
        </w:rPr>
        <w:t xml:space="preserve">other </w:t>
      </w:r>
      <w:r w:rsidR="000050CC" w:rsidRPr="00814076">
        <w:rPr>
          <w:rFonts w:ascii="Book Antiqua" w:hAnsi="Book Antiqua"/>
          <w:color w:val="000000" w:themeColor="text1"/>
          <w:szCs w:val="24"/>
        </w:rPr>
        <w:t xml:space="preserve">commercially available </w:t>
      </w:r>
      <w:proofErr w:type="spellStart"/>
      <w:r w:rsidR="00D12B5B" w:rsidRPr="00814076">
        <w:rPr>
          <w:rFonts w:ascii="Book Antiqua" w:hAnsi="Book Antiqua"/>
          <w:color w:val="000000" w:themeColor="text1"/>
          <w:szCs w:val="24"/>
        </w:rPr>
        <w:t>EPCdECs</w:t>
      </w:r>
      <w:proofErr w:type="spellEnd"/>
      <w:r w:rsidR="00D12B5B" w:rsidRPr="00814076">
        <w:rPr>
          <w:rFonts w:ascii="Book Antiqua" w:hAnsi="Book Antiqua"/>
          <w:color w:val="000000" w:themeColor="text1"/>
          <w:szCs w:val="24"/>
        </w:rPr>
        <w:t xml:space="preserve"> </w:t>
      </w:r>
      <w:r w:rsidR="007B1B99" w:rsidRPr="00814076">
        <w:rPr>
          <w:rFonts w:ascii="Book Antiqua" w:hAnsi="Book Antiqua"/>
          <w:color w:val="000000" w:themeColor="text1"/>
          <w:szCs w:val="24"/>
        </w:rPr>
        <w:t xml:space="preserve">were </w:t>
      </w:r>
      <w:r w:rsidR="00F200F1" w:rsidRPr="00814076">
        <w:rPr>
          <w:rFonts w:ascii="Book Antiqua" w:hAnsi="Book Antiqua"/>
          <w:color w:val="000000" w:themeColor="text1"/>
          <w:szCs w:val="24"/>
        </w:rPr>
        <w:t xml:space="preserve">exclusively </w:t>
      </w:r>
      <w:r w:rsidR="00AA2AD0" w:rsidRPr="00814076">
        <w:rPr>
          <w:rFonts w:ascii="Book Antiqua" w:hAnsi="Book Antiqua"/>
          <w:color w:val="000000" w:themeColor="text1"/>
          <w:szCs w:val="24"/>
        </w:rPr>
        <w:t>type-I</w:t>
      </w:r>
      <w:r w:rsidR="00D12B5B" w:rsidRPr="00814076">
        <w:rPr>
          <w:rFonts w:ascii="Book Antiqua" w:hAnsi="Book Antiqua"/>
          <w:color w:val="000000" w:themeColor="text1"/>
          <w:szCs w:val="24"/>
        </w:rPr>
        <w:t xml:space="preserve"> </w:t>
      </w:r>
      <w:r w:rsidR="007B1B99" w:rsidRPr="00814076">
        <w:rPr>
          <w:rFonts w:ascii="Book Antiqua" w:hAnsi="Book Antiqua"/>
          <w:color w:val="000000" w:themeColor="text1"/>
          <w:szCs w:val="24"/>
        </w:rPr>
        <w:t xml:space="preserve">VECs </w:t>
      </w:r>
      <w:r w:rsidR="0080028C" w:rsidRPr="00814076">
        <w:rPr>
          <w:rFonts w:ascii="Book Antiqua" w:hAnsi="Book Antiqua"/>
          <w:color w:val="000000" w:themeColor="text1"/>
          <w:szCs w:val="24"/>
        </w:rPr>
        <w:t>(</w:t>
      </w:r>
      <w:r w:rsidR="00C57F5B" w:rsidRPr="00814076">
        <w:rPr>
          <w:rFonts w:ascii="Book Antiqua" w:hAnsi="Book Antiqua"/>
          <w:color w:val="000000" w:themeColor="text1"/>
          <w:szCs w:val="24"/>
        </w:rPr>
        <w:t>data not shown</w:t>
      </w:r>
      <w:r w:rsidR="0080028C" w:rsidRPr="00814076">
        <w:rPr>
          <w:rFonts w:ascii="Book Antiqua" w:hAnsi="Book Antiqua"/>
          <w:color w:val="000000" w:themeColor="text1"/>
          <w:szCs w:val="24"/>
        </w:rPr>
        <w:t>)</w:t>
      </w:r>
      <w:r w:rsidR="00EE7AC1" w:rsidRPr="00814076">
        <w:rPr>
          <w:rFonts w:ascii="Book Antiqua" w:hAnsi="Book Antiqua"/>
          <w:color w:val="000000" w:themeColor="text1"/>
          <w:szCs w:val="24"/>
        </w:rPr>
        <w:t xml:space="preserve">. Thus, </w:t>
      </w:r>
      <w:r w:rsidR="005F3A33" w:rsidRPr="00814076">
        <w:rPr>
          <w:rFonts w:ascii="Book Antiqua" w:hAnsi="Book Antiqua"/>
          <w:color w:val="000000" w:themeColor="text1"/>
          <w:szCs w:val="24"/>
        </w:rPr>
        <w:t xml:space="preserve">EPCs that </w:t>
      </w:r>
      <w:r w:rsidR="00EE7AC1" w:rsidRPr="00814076">
        <w:rPr>
          <w:rFonts w:ascii="Book Antiqua" w:hAnsi="Book Antiqua"/>
          <w:color w:val="000000" w:themeColor="text1"/>
          <w:szCs w:val="24"/>
        </w:rPr>
        <w:t>could produce</w:t>
      </w:r>
      <w:r w:rsidR="005F3A33" w:rsidRPr="00814076">
        <w:rPr>
          <w:rFonts w:ascii="Book Antiqua" w:hAnsi="Book Antiqua"/>
          <w:color w:val="000000" w:themeColor="text1"/>
          <w:szCs w:val="24"/>
        </w:rPr>
        <w:t xml:space="preserve"> </w:t>
      </w:r>
      <w:r w:rsidR="004C253C" w:rsidRPr="00814076">
        <w:rPr>
          <w:rFonts w:ascii="Book Antiqua" w:hAnsi="Book Antiqua"/>
          <w:color w:val="000000" w:themeColor="text1"/>
          <w:szCs w:val="24"/>
        </w:rPr>
        <w:t xml:space="preserve">type-II </w:t>
      </w:r>
      <w:r w:rsidR="005F3A33" w:rsidRPr="00814076">
        <w:rPr>
          <w:rFonts w:ascii="Book Antiqua" w:hAnsi="Book Antiqua"/>
          <w:color w:val="000000" w:themeColor="text1"/>
          <w:szCs w:val="24"/>
        </w:rPr>
        <w:t xml:space="preserve">VECs </w:t>
      </w:r>
      <w:r w:rsidR="00A5482F" w:rsidRPr="00814076">
        <w:rPr>
          <w:rFonts w:ascii="Book Antiqua" w:hAnsi="Book Antiqua"/>
          <w:color w:val="000000" w:themeColor="text1"/>
          <w:szCs w:val="24"/>
        </w:rPr>
        <w:t>belong</w:t>
      </w:r>
      <w:r w:rsidR="000050CC" w:rsidRPr="00814076">
        <w:rPr>
          <w:rFonts w:ascii="Book Antiqua" w:hAnsi="Book Antiqua"/>
          <w:color w:val="000000" w:themeColor="text1"/>
          <w:szCs w:val="24"/>
        </w:rPr>
        <w:t>ed</w:t>
      </w:r>
      <w:r w:rsidR="00A5482F" w:rsidRPr="00814076">
        <w:rPr>
          <w:rFonts w:ascii="Book Antiqua" w:hAnsi="Book Antiqua"/>
          <w:color w:val="000000" w:themeColor="text1"/>
          <w:szCs w:val="24"/>
        </w:rPr>
        <w:t xml:space="preserve"> to</w:t>
      </w:r>
      <w:r w:rsidR="00CA2B8D" w:rsidRPr="00814076">
        <w:rPr>
          <w:rFonts w:ascii="Book Antiqua" w:hAnsi="Book Antiqua"/>
          <w:color w:val="000000" w:themeColor="text1"/>
          <w:szCs w:val="24"/>
        </w:rPr>
        <w:t xml:space="preserve"> </w:t>
      </w:r>
      <w:r w:rsidR="000050CC" w:rsidRPr="00814076">
        <w:rPr>
          <w:rFonts w:ascii="Book Antiqua" w:hAnsi="Book Antiqua"/>
          <w:color w:val="000000" w:themeColor="text1"/>
          <w:szCs w:val="24"/>
        </w:rPr>
        <w:t xml:space="preserve">a rather </w:t>
      </w:r>
      <w:r w:rsidR="00CA2B8D" w:rsidRPr="00814076">
        <w:rPr>
          <w:rFonts w:ascii="Book Antiqua" w:hAnsi="Book Antiqua"/>
          <w:color w:val="000000" w:themeColor="text1"/>
          <w:szCs w:val="24"/>
        </w:rPr>
        <w:t xml:space="preserve">rare </w:t>
      </w:r>
      <w:r w:rsidR="000050CC" w:rsidRPr="00814076">
        <w:rPr>
          <w:rFonts w:ascii="Book Antiqua" w:hAnsi="Book Antiqua"/>
          <w:color w:val="000000" w:themeColor="text1"/>
          <w:szCs w:val="24"/>
        </w:rPr>
        <w:t>population</w:t>
      </w:r>
      <w:r w:rsidR="005F3A33" w:rsidRPr="00814076">
        <w:rPr>
          <w:rFonts w:ascii="Book Antiqua" w:hAnsi="Book Antiqua"/>
          <w:color w:val="000000" w:themeColor="text1"/>
          <w:szCs w:val="24"/>
        </w:rPr>
        <w:t xml:space="preserve"> among commercially available </w:t>
      </w:r>
      <w:r w:rsidR="00104964" w:rsidRPr="00814076">
        <w:rPr>
          <w:rFonts w:ascii="Book Antiqua" w:hAnsi="Book Antiqua"/>
          <w:color w:val="000000" w:themeColor="text1"/>
          <w:szCs w:val="24"/>
        </w:rPr>
        <w:t xml:space="preserve">EPC </w:t>
      </w:r>
      <w:r w:rsidR="005F3A33" w:rsidRPr="00814076">
        <w:rPr>
          <w:rFonts w:ascii="Book Antiqua" w:hAnsi="Book Antiqua"/>
          <w:color w:val="000000" w:themeColor="text1"/>
          <w:szCs w:val="24"/>
        </w:rPr>
        <w:t>sources</w:t>
      </w:r>
      <w:r w:rsidR="00023574" w:rsidRPr="00814076">
        <w:rPr>
          <w:rFonts w:ascii="Book Antiqua" w:hAnsi="Book Antiqua"/>
          <w:color w:val="000000" w:themeColor="text1"/>
          <w:szCs w:val="24"/>
        </w:rPr>
        <w:t xml:space="preserve">. </w:t>
      </w:r>
      <w:r w:rsidR="000758FF" w:rsidRPr="00814076">
        <w:rPr>
          <w:rFonts w:ascii="Book Antiqua" w:hAnsi="Book Antiqua"/>
          <w:color w:val="000000" w:themeColor="text1"/>
          <w:szCs w:val="24"/>
        </w:rPr>
        <w:t xml:space="preserve">We </w:t>
      </w:r>
      <w:r w:rsidR="0012605D" w:rsidRPr="00814076">
        <w:rPr>
          <w:rFonts w:ascii="Book Antiqua" w:hAnsi="Book Antiqua"/>
          <w:color w:val="000000" w:themeColor="text1"/>
          <w:szCs w:val="24"/>
        </w:rPr>
        <w:t>also</w:t>
      </w:r>
      <w:r w:rsidR="000758FF" w:rsidRPr="00814076">
        <w:rPr>
          <w:rFonts w:ascii="Book Antiqua" w:hAnsi="Book Antiqua"/>
          <w:color w:val="000000" w:themeColor="text1"/>
          <w:szCs w:val="24"/>
        </w:rPr>
        <w:t xml:space="preserve"> </w:t>
      </w:r>
      <w:r w:rsidR="00C019AF" w:rsidRPr="00814076">
        <w:rPr>
          <w:rFonts w:ascii="Book Antiqua" w:hAnsi="Book Antiqua"/>
          <w:color w:val="000000" w:themeColor="text1"/>
          <w:szCs w:val="24"/>
        </w:rPr>
        <w:t xml:space="preserve">examined the </w:t>
      </w:r>
      <w:r w:rsidR="00B001EA" w:rsidRPr="00814076">
        <w:rPr>
          <w:rFonts w:ascii="Book Antiqua" w:hAnsi="Book Antiqua"/>
          <w:color w:val="000000" w:themeColor="text1"/>
          <w:szCs w:val="24"/>
        </w:rPr>
        <w:t>phenotypes</w:t>
      </w:r>
      <w:r w:rsidR="000758FF" w:rsidRPr="00814076">
        <w:rPr>
          <w:rFonts w:ascii="Book Antiqua" w:hAnsi="Book Antiqua"/>
          <w:color w:val="000000" w:themeColor="text1"/>
          <w:szCs w:val="24"/>
        </w:rPr>
        <w:t xml:space="preserve"> </w:t>
      </w:r>
      <w:r w:rsidR="00781A1A" w:rsidRPr="00814076">
        <w:rPr>
          <w:rFonts w:ascii="Book Antiqua" w:hAnsi="Book Antiqua"/>
          <w:color w:val="000000" w:themeColor="text1"/>
          <w:szCs w:val="24"/>
        </w:rPr>
        <w:t>of VECs generated from fetal umbilical cord-derived EPCs (</w:t>
      </w:r>
      <w:proofErr w:type="spellStart"/>
      <w:r w:rsidR="00781A1A" w:rsidRPr="00814076">
        <w:rPr>
          <w:rFonts w:ascii="Book Antiqua" w:hAnsi="Book Antiqua"/>
          <w:color w:val="000000" w:themeColor="text1"/>
          <w:szCs w:val="24"/>
        </w:rPr>
        <w:t>UCEPCd</w:t>
      </w:r>
      <w:r w:rsidR="0070432A" w:rsidRPr="00814076">
        <w:rPr>
          <w:rFonts w:ascii="Book Antiqua" w:hAnsi="Book Antiqua"/>
          <w:color w:val="000000" w:themeColor="text1"/>
          <w:szCs w:val="24"/>
        </w:rPr>
        <w:t>ECs</w:t>
      </w:r>
      <w:proofErr w:type="spellEnd"/>
      <w:r w:rsidR="0070432A" w:rsidRPr="00814076">
        <w:rPr>
          <w:rFonts w:ascii="Book Antiqua" w:hAnsi="Book Antiqua"/>
          <w:color w:val="000000" w:themeColor="text1"/>
          <w:szCs w:val="24"/>
        </w:rPr>
        <w:t>) and found that</w:t>
      </w:r>
      <w:r w:rsidR="00781A1A" w:rsidRPr="00814076">
        <w:rPr>
          <w:rFonts w:ascii="Book Antiqua" w:hAnsi="Book Antiqua"/>
          <w:color w:val="000000" w:themeColor="text1"/>
          <w:szCs w:val="24"/>
        </w:rPr>
        <w:t xml:space="preserve"> </w:t>
      </w:r>
      <w:r w:rsidR="0070432A" w:rsidRPr="00814076">
        <w:rPr>
          <w:rFonts w:ascii="Book Antiqua" w:hAnsi="Book Antiqua"/>
          <w:color w:val="000000" w:themeColor="text1"/>
          <w:szCs w:val="24"/>
        </w:rPr>
        <w:t>they</w:t>
      </w:r>
      <w:r w:rsidR="00781A1A" w:rsidRPr="00814076">
        <w:rPr>
          <w:rFonts w:ascii="Book Antiqua" w:hAnsi="Book Antiqua"/>
          <w:color w:val="000000" w:themeColor="text1"/>
          <w:szCs w:val="24"/>
        </w:rPr>
        <w:t xml:space="preserve"> </w:t>
      </w:r>
      <w:r w:rsidR="003D7498" w:rsidRPr="00814076">
        <w:rPr>
          <w:rFonts w:ascii="Book Antiqua" w:hAnsi="Book Antiqua"/>
          <w:color w:val="000000" w:themeColor="text1"/>
          <w:szCs w:val="24"/>
        </w:rPr>
        <w:t xml:space="preserve">were </w:t>
      </w:r>
      <w:r w:rsidR="00781A1A" w:rsidRPr="00814076">
        <w:rPr>
          <w:rFonts w:ascii="Book Antiqua" w:hAnsi="Book Antiqua"/>
          <w:color w:val="000000" w:themeColor="text1"/>
          <w:szCs w:val="24"/>
        </w:rPr>
        <w:t>exclusively “type-I”</w:t>
      </w:r>
      <w:r w:rsidR="003D7498" w:rsidRPr="00814076">
        <w:rPr>
          <w:rFonts w:ascii="Book Antiqua" w:hAnsi="Book Antiqua"/>
          <w:color w:val="000000" w:themeColor="text1"/>
          <w:szCs w:val="24"/>
        </w:rPr>
        <w:t xml:space="preserve"> VECs</w:t>
      </w:r>
      <w:r w:rsidR="00781A1A" w:rsidRPr="00814076">
        <w:rPr>
          <w:rFonts w:ascii="Book Antiqua" w:hAnsi="Book Antiqua"/>
          <w:color w:val="000000" w:themeColor="text1"/>
          <w:szCs w:val="24"/>
        </w:rPr>
        <w:t xml:space="preserve"> </w:t>
      </w:r>
      <w:r w:rsidR="0070432A" w:rsidRPr="00814076">
        <w:rPr>
          <w:rFonts w:ascii="Book Antiqua" w:hAnsi="Book Antiqua"/>
          <w:color w:val="000000" w:themeColor="text1"/>
          <w:szCs w:val="24"/>
        </w:rPr>
        <w:t>(</w:t>
      </w:r>
      <w:r w:rsidR="001A1C15" w:rsidRPr="00814076">
        <w:rPr>
          <w:rFonts w:ascii="Book Antiqua" w:hAnsi="Book Antiqua"/>
          <w:color w:val="000000" w:themeColor="text1"/>
          <w:szCs w:val="24"/>
        </w:rPr>
        <w:t>data not shown</w:t>
      </w:r>
      <w:r w:rsidR="0070432A" w:rsidRPr="00814076">
        <w:rPr>
          <w:rFonts w:ascii="Book Antiqua" w:hAnsi="Book Antiqua"/>
          <w:color w:val="000000" w:themeColor="text1"/>
          <w:szCs w:val="24"/>
        </w:rPr>
        <w:t>)</w:t>
      </w:r>
      <w:r w:rsidR="00A40B1B" w:rsidRPr="00814076">
        <w:rPr>
          <w:rFonts w:ascii="Book Antiqua" w:hAnsi="Book Antiqua"/>
          <w:color w:val="000000" w:themeColor="text1"/>
          <w:szCs w:val="24"/>
        </w:rPr>
        <w:t>, reflect</w:t>
      </w:r>
      <w:r w:rsidR="0012605D" w:rsidRPr="00814076">
        <w:rPr>
          <w:rFonts w:ascii="Book Antiqua" w:hAnsi="Book Antiqua"/>
          <w:color w:val="000000" w:themeColor="text1"/>
          <w:szCs w:val="24"/>
        </w:rPr>
        <w:t xml:space="preserve">ing </w:t>
      </w:r>
      <w:r w:rsidR="00B001EA" w:rsidRPr="00814076">
        <w:rPr>
          <w:rFonts w:ascii="Book Antiqua" w:hAnsi="Book Antiqua"/>
          <w:color w:val="000000" w:themeColor="text1"/>
          <w:szCs w:val="24"/>
        </w:rPr>
        <w:t>dynamic</w:t>
      </w:r>
      <w:r w:rsidR="003D7498" w:rsidRPr="00814076">
        <w:rPr>
          <w:rFonts w:ascii="Book Antiqua" w:hAnsi="Book Antiqua"/>
          <w:color w:val="000000" w:themeColor="text1"/>
          <w:szCs w:val="24"/>
        </w:rPr>
        <w:t xml:space="preserve"> </w:t>
      </w:r>
      <w:proofErr w:type="spellStart"/>
      <w:r w:rsidR="003D7498" w:rsidRPr="00814076">
        <w:rPr>
          <w:rFonts w:ascii="Book Antiqua" w:hAnsi="Book Antiqua"/>
          <w:color w:val="000000" w:themeColor="text1"/>
          <w:szCs w:val="24"/>
        </w:rPr>
        <w:t>vasculogenesis</w:t>
      </w:r>
      <w:proofErr w:type="spellEnd"/>
      <w:r w:rsidR="003D7498" w:rsidRPr="00814076">
        <w:rPr>
          <w:rFonts w:ascii="Book Antiqua" w:hAnsi="Book Antiqua"/>
          <w:color w:val="000000" w:themeColor="text1"/>
          <w:szCs w:val="24"/>
        </w:rPr>
        <w:t xml:space="preserve"> during fetal development</w:t>
      </w:r>
      <w:r w:rsidR="00781A1A" w:rsidRPr="00814076">
        <w:rPr>
          <w:rFonts w:ascii="Book Antiqua" w:hAnsi="Book Antiqua"/>
          <w:color w:val="000000" w:themeColor="text1"/>
          <w:szCs w:val="24"/>
        </w:rPr>
        <w:t>.</w:t>
      </w:r>
    </w:p>
    <w:p w14:paraId="4A9BC0FA" w14:textId="77777777" w:rsidR="000B08BC" w:rsidRPr="00814076" w:rsidRDefault="000B08BC" w:rsidP="00B1088D">
      <w:pPr>
        <w:tabs>
          <w:tab w:val="left" w:pos="560"/>
          <w:tab w:val="left" w:pos="1120"/>
          <w:tab w:val="left" w:pos="1680"/>
          <w:tab w:val="left" w:pos="2240"/>
          <w:tab w:val="left" w:pos="2800"/>
          <w:tab w:val="left" w:pos="3360"/>
          <w:tab w:val="left" w:pos="3920"/>
          <w:tab w:val="left" w:pos="4480"/>
          <w:tab w:val="left" w:pos="4820"/>
          <w:tab w:val="left" w:pos="5040"/>
          <w:tab w:val="left" w:pos="5600"/>
          <w:tab w:val="left" w:pos="6160"/>
          <w:tab w:val="left" w:pos="6720"/>
        </w:tabs>
        <w:autoSpaceDE w:val="0"/>
        <w:autoSpaceDN w:val="0"/>
        <w:adjustRightInd w:val="0"/>
        <w:spacing w:line="360" w:lineRule="auto"/>
        <w:ind w:firstLine="391"/>
        <w:rPr>
          <w:rFonts w:ascii="Book Antiqua" w:hAnsi="Book Antiqua"/>
          <w:color w:val="000000" w:themeColor="text1"/>
          <w:szCs w:val="24"/>
        </w:rPr>
      </w:pPr>
    </w:p>
    <w:p w14:paraId="6596CBAF" w14:textId="3D1BE483" w:rsidR="00EF193B" w:rsidRPr="00814076" w:rsidRDefault="00EF193B" w:rsidP="00B1088D">
      <w:pPr>
        <w:tabs>
          <w:tab w:val="left" w:pos="560"/>
          <w:tab w:val="left" w:pos="1120"/>
          <w:tab w:val="left" w:pos="1680"/>
          <w:tab w:val="left" w:pos="2240"/>
          <w:tab w:val="left" w:pos="2800"/>
          <w:tab w:val="left" w:pos="3360"/>
          <w:tab w:val="left" w:pos="3920"/>
          <w:tab w:val="left" w:pos="4480"/>
          <w:tab w:val="left" w:pos="4820"/>
          <w:tab w:val="left" w:pos="5040"/>
          <w:tab w:val="left" w:pos="5600"/>
          <w:tab w:val="left" w:pos="6160"/>
          <w:tab w:val="left" w:pos="6720"/>
        </w:tabs>
        <w:autoSpaceDE w:val="0"/>
        <w:autoSpaceDN w:val="0"/>
        <w:adjustRightInd w:val="0"/>
        <w:spacing w:line="360" w:lineRule="auto"/>
        <w:rPr>
          <w:rFonts w:ascii="Book Antiqua" w:hAnsi="Book Antiqua"/>
          <w:b/>
          <w:i/>
          <w:color w:val="000000" w:themeColor="text1"/>
          <w:szCs w:val="24"/>
        </w:rPr>
      </w:pPr>
      <w:r w:rsidRPr="00814076">
        <w:rPr>
          <w:rFonts w:ascii="Book Antiqua" w:hAnsi="Book Antiqua"/>
          <w:b/>
          <w:i/>
          <w:color w:val="000000" w:themeColor="text1"/>
          <w:szCs w:val="24"/>
        </w:rPr>
        <w:t>RGS</w:t>
      </w:r>
      <w:r w:rsidR="00E03F56" w:rsidRPr="00814076">
        <w:rPr>
          <w:rFonts w:ascii="Book Antiqua" w:hAnsi="Book Antiqua"/>
          <w:b/>
          <w:i/>
          <w:color w:val="000000" w:themeColor="text1"/>
          <w:szCs w:val="24"/>
        </w:rPr>
        <w:t xml:space="preserve">5 </w:t>
      </w:r>
      <w:r w:rsidR="001D5996" w:rsidRPr="00814076">
        <w:rPr>
          <w:rFonts w:ascii="Book Antiqua" w:hAnsi="Book Antiqua"/>
          <w:b/>
          <w:i/>
          <w:color w:val="000000" w:themeColor="text1"/>
          <w:szCs w:val="24"/>
        </w:rPr>
        <w:t>is</w:t>
      </w:r>
      <w:r w:rsidR="00E03F56" w:rsidRPr="00814076">
        <w:rPr>
          <w:rFonts w:ascii="Book Antiqua" w:hAnsi="Book Antiqua"/>
          <w:b/>
          <w:i/>
          <w:color w:val="000000" w:themeColor="text1"/>
          <w:szCs w:val="24"/>
        </w:rPr>
        <w:t xml:space="preserve"> the causative gene for </w:t>
      </w:r>
      <w:r w:rsidRPr="00814076">
        <w:rPr>
          <w:rFonts w:ascii="Book Antiqua" w:hAnsi="Book Antiqua"/>
          <w:b/>
          <w:i/>
          <w:color w:val="000000" w:themeColor="text1"/>
          <w:szCs w:val="24"/>
        </w:rPr>
        <w:t>phenotype conversion</w:t>
      </w:r>
      <w:r w:rsidR="00E6449C" w:rsidRPr="00814076">
        <w:rPr>
          <w:rFonts w:ascii="Book Antiqua" w:hAnsi="Book Antiqua"/>
          <w:b/>
          <w:i/>
          <w:color w:val="000000" w:themeColor="text1"/>
          <w:szCs w:val="24"/>
        </w:rPr>
        <w:t xml:space="preserve"> of human VECs</w:t>
      </w:r>
    </w:p>
    <w:p w14:paraId="4AAB5AD0" w14:textId="022B36B0" w:rsidR="00FA4885" w:rsidRPr="00814076" w:rsidRDefault="00111547" w:rsidP="002940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color w:val="000000" w:themeColor="text1"/>
          <w:szCs w:val="24"/>
        </w:rPr>
      </w:pPr>
      <w:r w:rsidRPr="00814076">
        <w:rPr>
          <w:rFonts w:ascii="Book Antiqua" w:hAnsi="Book Antiqua"/>
          <w:color w:val="000000" w:themeColor="text1"/>
          <w:szCs w:val="24"/>
        </w:rPr>
        <w:t xml:space="preserve">To </w:t>
      </w:r>
      <w:r w:rsidR="003B3275" w:rsidRPr="00814076">
        <w:rPr>
          <w:rFonts w:ascii="Book Antiqua" w:hAnsi="Book Antiqua"/>
          <w:color w:val="000000" w:themeColor="text1"/>
          <w:szCs w:val="24"/>
        </w:rPr>
        <w:t>determine</w:t>
      </w:r>
      <w:r w:rsidRPr="00814076">
        <w:rPr>
          <w:rFonts w:ascii="Book Antiqua" w:hAnsi="Book Antiqua"/>
          <w:color w:val="000000" w:themeColor="text1"/>
          <w:szCs w:val="24"/>
        </w:rPr>
        <w:t xml:space="preserve"> the </w:t>
      </w:r>
      <w:r w:rsidR="0094180E" w:rsidRPr="00814076">
        <w:rPr>
          <w:rFonts w:ascii="Book Antiqua" w:hAnsi="Book Antiqua"/>
          <w:color w:val="000000" w:themeColor="text1"/>
          <w:szCs w:val="24"/>
        </w:rPr>
        <w:t>responsible</w:t>
      </w:r>
      <w:r w:rsidR="00750A49" w:rsidRPr="00814076">
        <w:rPr>
          <w:rFonts w:ascii="Book Antiqua" w:hAnsi="Book Antiqua"/>
          <w:color w:val="000000" w:themeColor="text1"/>
          <w:szCs w:val="24"/>
        </w:rPr>
        <w:t xml:space="preserve"> gene </w:t>
      </w:r>
      <w:r w:rsidR="00DF0CB5" w:rsidRPr="00814076">
        <w:rPr>
          <w:rFonts w:ascii="Book Antiqua" w:hAnsi="Book Antiqua"/>
          <w:color w:val="000000" w:themeColor="text1"/>
          <w:szCs w:val="24"/>
        </w:rPr>
        <w:t>for “</w:t>
      </w:r>
      <w:r w:rsidR="00CE6504" w:rsidRPr="00814076">
        <w:rPr>
          <w:rFonts w:ascii="Book Antiqua" w:hAnsi="Book Antiqua"/>
          <w:color w:val="000000" w:themeColor="text1"/>
          <w:szCs w:val="24"/>
        </w:rPr>
        <w:t>t</w:t>
      </w:r>
      <w:r w:rsidR="00750A49" w:rsidRPr="00814076">
        <w:rPr>
          <w:rFonts w:ascii="Book Antiqua" w:hAnsi="Book Antiqua"/>
          <w:color w:val="000000" w:themeColor="text1"/>
          <w:szCs w:val="24"/>
        </w:rPr>
        <w:t>ype-I</w:t>
      </w:r>
      <w:r w:rsidR="00CE6504" w:rsidRPr="00814076">
        <w:rPr>
          <w:rFonts w:ascii="Book Antiqua" w:hAnsi="Book Antiqua"/>
          <w:color w:val="000000" w:themeColor="text1"/>
          <w:szCs w:val="24"/>
        </w:rPr>
        <w:t xml:space="preserve"> </w:t>
      </w:r>
      <w:r w:rsidR="006B280F" w:rsidRPr="00814076">
        <w:rPr>
          <w:rFonts w:ascii="Book Antiqua" w:hAnsi="Book Antiqua"/>
          <w:i/>
          <w:color w:val="000000" w:themeColor="text1"/>
          <w:szCs w:val="24"/>
        </w:rPr>
        <w:t>v</w:t>
      </w:r>
      <w:r w:rsidR="00BA1015" w:rsidRPr="00814076">
        <w:rPr>
          <w:rFonts w:ascii="Book Antiqua" w:hAnsi="Book Antiqua"/>
          <w:i/>
          <w:color w:val="000000" w:themeColor="text1"/>
          <w:szCs w:val="24"/>
        </w:rPr>
        <w:t>s</w:t>
      </w:r>
      <w:r w:rsidR="00CE6504" w:rsidRPr="00814076">
        <w:rPr>
          <w:rFonts w:ascii="Book Antiqua" w:hAnsi="Book Antiqua"/>
          <w:color w:val="000000" w:themeColor="text1"/>
          <w:szCs w:val="24"/>
        </w:rPr>
        <w:t xml:space="preserve"> </w:t>
      </w:r>
      <w:r w:rsidRPr="00814076">
        <w:rPr>
          <w:rFonts w:ascii="Book Antiqua" w:hAnsi="Book Antiqua"/>
          <w:color w:val="000000" w:themeColor="text1"/>
          <w:szCs w:val="24"/>
        </w:rPr>
        <w:t>type-I</w:t>
      </w:r>
      <w:r w:rsidR="00750A49" w:rsidRPr="00814076">
        <w:rPr>
          <w:rFonts w:ascii="Book Antiqua" w:hAnsi="Book Antiqua"/>
          <w:color w:val="000000" w:themeColor="text1"/>
          <w:szCs w:val="24"/>
        </w:rPr>
        <w:t>I</w:t>
      </w:r>
      <w:r w:rsidR="00DF0CB5" w:rsidRPr="00814076">
        <w:rPr>
          <w:rFonts w:ascii="Book Antiqua" w:hAnsi="Book Antiqua"/>
          <w:color w:val="000000" w:themeColor="text1"/>
          <w:szCs w:val="24"/>
        </w:rPr>
        <w:t>” phenotyping</w:t>
      </w:r>
      <w:r w:rsidR="00CE6504" w:rsidRPr="00814076">
        <w:rPr>
          <w:rFonts w:ascii="Book Antiqua" w:hAnsi="Book Antiqua"/>
          <w:color w:val="000000" w:themeColor="text1"/>
          <w:szCs w:val="24"/>
        </w:rPr>
        <w:t xml:space="preserve"> </w:t>
      </w:r>
      <w:r w:rsidR="00DF0CB5" w:rsidRPr="00814076">
        <w:rPr>
          <w:rFonts w:ascii="Book Antiqua" w:hAnsi="Book Antiqua"/>
          <w:color w:val="000000" w:themeColor="text1"/>
          <w:szCs w:val="24"/>
        </w:rPr>
        <w:t xml:space="preserve">of human </w:t>
      </w:r>
      <w:r w:rsidR="00CE6504" w:rsidRPr="00814076">
        <w:rPr>
          <w:rFonts w:ascii="Book Antiqua" w:hAnsi="Book Antiqua"/>
          <w:color w:val="000000" w:themeColor="text1"/>
          <w:szCs w:val="24"/>
        </w:rPr>
        <w:t>VECs</w:t>
      </w:r>
      <w:r w:rsidRPr="00814076">
        <w:rPr>
          <w:rFonts w:ascii="Book Antiqua" w:hAnsi="Book Antiqua"/>
          <w:color w:val="000000" w:themeColor="text1"/>
          <w:szCs w:val="24"/>
        </w:rPr>
        <w:t xml:space="preserve">, </w:t>
      </w:r>
      <w:r w:rsidR="00781A1A" w:rsidRPr="00814076">
        <w:rPr>
          <w:rFonts w:ascii="Book Antiqua" w:hAnsi="Book Antiqua"/>
          <w:color w:val="000000" w:themeColor="text1"/>
          <w:szCs w:val="24"/>
        </w:rPr>
        <w:t xml:space="preserve">microarray analyses </w:t>
      </w:r>
      <w:r w:rsidR="00D45AC6" w:rsidRPr="00814076">
        <w:rPr>
          <w:rFonts w:ascii="Book Antiqua" w:hAnsi="Book Antiqua"/>
          <w:color w:val="000000" w:themeColor="text1"/>
          <w:szCs w:val="24"/>
        </w:rPr>
        <w:t xml:space="preserve">were performed using </w:t>
      </w:r>
      <w:r w:rsidR="00781A1A" w:rsidRPr="00814076">
        <w:rPr>
          <w:rFonts w:ascii="Book Antiqua" w:hAnsi="Book Antiqua"/>
          <w:color w:val="000000" w:themeColor="text1"/>
          <w:szCs w:val="24"/>
        </w:rPr>
        <w:t xml:space="preserve">“type-II” </w:t>
      </w:r>
      <w:r w:rsidR="00DB1078" w:rsidRPr="00814076">
        <w:rPr>
          <w:rFonts w:ascii="Book Antiqua" w:hAnsi="Book Antiqua"/>
          <w:color w:val="000000" w:themeColor="text1"/>
          <w:szCs w:val="24"/>
        </w:rPr>
        <w:t xml:space="preserve">VECs, which were </w:t>
      </w:r>
      <w:proofErr w:type="gramStart"/>
      <w:r w:rsidR="00781A1A" w:rsidRPr="00814076">
        <w:rPr>
          <w:rFonts w:ascii="Book Antiqua" w:hAnsi="Book Antiqua"/>
          <w:color w:val="000000" w:themeColor="text1"/>
          <w:szCs w:val="24"/>
        </w:rPr>
        <w:t>EPC1dEC[</w:t>
      </w:r>
      <w:proofErr w:type="gramEnd"/>
      <w:r w:rsidR="00781A1A" w:rsidRPr="00814076">
        <w:rPr>
          <w:rFonts w:ascii="Book Antiqua" w:hAnsi="Book Antiqua"/>
          <w:color w:val="000000" w:themeColor="text1"/>
          <w:szCs w:val="24"/>
        </w:rPr>
        <w:t xml:space="preserve">P7] </w:t>
      </w:r>
      <w:r w:rsidR="00687C37" w:rsidRPr="00814076">
        <w:rPr>
          <w:rFonts w:ascii="Book Antiqua" w:hAnsi="Book Antiqua"/>
          <w:color w:val="000000" w:themeColor="text1"/>
          <w:szCs w:val="24"/>
        </w:rPr>
        <w:t>of the two independent package</w:t>
      </w:r>
      <w:r w:rsidR="00106D21" w:rsidRPr="00814076">
        <w:rPr>
          <w:rFonts w:ascii="Book Antiqua" w:hAnsi="Book Antiqua"/>
          <w:color w:val="000000" w:themeColor="text1"/>
          <w:szCs w:val="24"/>
        </w:rPr>
        <w:t>s</w:t>
      </w:r>
      <w:r w:rsidR="00DB1078" w:rsidRPr="00814076">
        <w:rPr>
          <w:rFonts w:ascii="Book Antiqua" w:hAnsi="Book Antiqua"/>
          <w:color w:val="000000" w:themeColor="text1"/>
          <w:szCs w:val="24"/>
        </w:rPr>
        <w:t xml:space="preserve">, </w:t>
      </w:r>
      <w:r w:rsidR="00781A1A" w:rsidRPr="00814076">
        <w:rPr>
          <w:rFonts w:ascii="Book Antiqua" w:hAnsi="Book Antiqua"/>
          <w:color w:val="000000" w:themeColor="text1"/>
          <w:szCs w:val="24"/>
        </w:rPr>
        <w:t>and “type-I</w:t>
      </w:r>
      <w:r w:rsidR="00106D21" w:rsidRPr="00814076">
        <w:rPr>
          <w:rFonts w:ascii="Book Antiqua" w:hAnsi="Book Antiqua"/>
          <w:color w:val="000000" w:themeColor="text1"/>
          <w:szCs w:val="24"/>
        </w:rPr>
        <w:t xml:space="preserve">” </w:t>
      </w:r>
      <w:r w:rsidR="00DB1078" w:rsidRPr="00814076">
        <w:rPr>
          <w:rFonts w:ascii="Book Antiqua" w:hAnsi="Book Antiqua"/>
          <w:color w:val="000000" w:themeColor="text1"/>
          <w:szCs w:val="24"/>
        </w:rPr>
        <w:t xml:space="preserve">VECs, which were </w:t>
      </w:r>
      <w:r w:rsidR="00106D21" w:rsidRPr="00814076">
        <w:rPr>
          <w:rFonts w:ascii="Book Antiqua" w:hAnsi="Book Antiqua"/>
          <w:color w:val="000000" w:themeColor="text1"/>
          <w:szCs w:val="24"/>
        </w:rPr>
        <w:t xml:space="preserve">HUVEC, HAEC, </w:t>
      </w:r>
      <w:r w:rsidR="00781A1A" w:rsidRPr="00814076">
        <w:rPr>
          <w:rFonts w:ascii="Book Antiqua" w:hAnsi="Book Antiqua"/>
          <w:color w:val="000000" w:themeColor="text1"/>
          <w:szCs w:val="24"/>
        </w:rPr>
        <w:t>HMVEC</w:t>
      </w:r>
      <w:r w:rsidR="00106D21" w:rsidRPr="00814076">
        <w:rPr>
          <w:rFonts w:ascii="Book Antiqua" w:hAnsi="Book Antiqua"/>
          <w:color w:val="000000" w:themeColor="text1"/>
          <w:szCs w:val="24"/>
        </w:rPr>
        <w:t xml:space="preserve">, </w:t>
      </w:r>
      <w:r w:rsidR="001D3130" w:rsidRPr="00814076">
        <w:rPr>
          <w:rFonts w:ascii="Book Antiqua" w:hAnsi="Book Antiqua"/>
          <w:color w:val="000000" w:themeColor="text1"/>
          <w:szCs w:val="24"/>
        </w:rPr>
        <w:t xml:space="preserve">EPC1dEC[P12], EPC2dEC[P7] and </w:t>
      </w:r>
      <w:r w:rsidR="00781A1A" w:rsidRPr="00814076">
        <w:rPr>
          <w:rFonts w:ascii="Book Antiqua" w:hAnsi="Book Antiqua"/>
          <w:color w:val="000000" w:themeColor="text1"/>
          <w:szCs w:val="24"/>
        </w:rPr>
        <w:t xml:space="preserve">UCEPC1dEC </w:t>
      </w:r>
      <w:r w:rsidR="00106D21" w:rsidRPr="00814076">
        <w:rPr>
          <w:rFonts w:ascii="Book Antiqua" w:hAnsi="Book Antiqua"/>
          <w:color w:val="000000" w:themeColor="text1"/>
          <w:szCs w:val="24"/>
        </w:rPr>
        <w:t>(</w:t>
      </w:r>
      <w:r w:rsidR="008A3D40" w:rsidRPr="00814076">
        <w:rPr>
          <w:rFonts w:ascii="Book Antiqua" w:hAnsi="Book Antiqua"/>
          <w:color w:val="000000" w:themeColor="text1"/>
          <w:szCs w:val="24"/>
        </w:rPr>
        <w:t xml:space="preserve">GEO </w:t>
      </w:r>
      <w:r w:rsidR="004D38D7" w:rsidRPr="00814076">
        <w:rPr>
          <w:rFonts w:ascii="Book Antiqua" w:hAnsi="Book Antiqua"/>
          <w:color w:val="000000" w:themeColor="text1"/>
          <w:szCs w:val="24"/>
        </w:rPr>
        <w:t>A</w:t>
      </w:r>
      <w:r w:rsidR="00086FCA" w:rsidRPr="00814076">
        <w:rPr>
          <w:rFonts w:ascii="Book Antiqua" w:hAnsi="Book Antiqua"/>
          <w:color w:val="000000" w:themeColor="text1"/>
          <w:szCs w:val="24"/>
        </w:rPr>
        <w:t>ccession ID</w:t>
      </w:r>
      <w:r w:rsidR="004D38D7" w:rsidRPr="00814076">
        <w:rPr>
          <w:rFonts w:ascii="Book Antiqua" w:hAnsi="Book Antiqua"/>
          <w:color w:val="000000" w:themeColor="text1"/>
          <w:szCs w:val="24"/>
        </w:rPr>
        <w:t xml:space="preserve">: </w:t>
      </w:r>
      <w:r w:rsidR="00086FCA" w:rsidRPr="00814076">
        <w:rPr>
          <w:rFonts w:ascii="Book Antiqua" w:hAnsi="Book Antiqua"/>
          <w:color w:val="000000" w:themeColor="text1"/>
          <w:szCs w:val="24"/>
        </w:rPr>
        <w:t>GSE60999</w:t>
      </w:r>
      <w:r w:rsidR="00106D21" w:rsidRPr="00814076">
        <w:rPr>
          <w:rFonts w:ascii="Book Antiqua" w:hAnsi="Book Antiqua"/>
          <w:color w:val="000000" w:themeColor="text1"/>
          <w:szCs w:val="24"/>
        </w:rPr>
        <w:t>)</w:t>
      </w:r>
      <w:r w:rsidR="00361A9A" w:rsidRPr="00814076">
        <w:rPr>
          <w:rFonts w:ascii="Book Antiqua" w:hAnsi="Book Antiqua"/>
          <w:color w:val="000000" w:themeColor="text1"/>
          <w:szCs w:val="24"/>
        </w:rPr>
        <w:t xml:space="preserve">. We </w:t>
      </w:r>
      <w:r w:rsidR="000B4973" w:rsidRPr="00814076">
        <w:rPr>
          <w:rFonts w:ascii="Book Antiqua" w:hAnsi="Book Antiqua"/>
          <w:color w:val="000000" w:themeColor="text1"/>
          <w:szCs w:val="24"/>
        </w:rPr>
        <w:t>found</w:t>
      </w:r>
      <w:r w:rsidR="00781A1A" w:rsidRPr="00814076">
        <w:rPr>
          <w:rFonts w:ascii="Book Antiqua" w:hAnsi="Book Antiqua"/>
          <w:color w:val="000000" w:themeColor="text1"/>
          <w:szCs w:val="24"/>
        </w:rPr>
        <w:t xml:space="preserve"> that regulator of </w:t>
      </w:r>
      <w:r w:rsidR="00781A1A" w:rsidRPr="00814076">
        <w:rPr>
          <w:rFonts w:ascii="Book Antiqua" w:hAnsi="Book Antiqua"/>
          <w:color w:val="000000" w:themeColor="text1"/>
          <w:szCs w:val="24"/>
        </w:rPr>
        <w:lastRenderedPageBreak/>
        <w:t>G-protein signaling 5 (RGS5)</w:t>
      </w:r>
      <w:r w:rsidR="00FF2C88" w:rsidRPr="00814076">
        <w:rPr>
          <w:rFonts w:ascii="Book Antiqua" w:hAnsi="Book Antiqua"/>
          <w:color w:val="000000" w:themeColor="text1"/>
          <w:szCs w:val="24"/>
        </w:rPr>
        <w:t xml:space="preserve"> was</w:t>
      </w:r>
      <w:r w:rsidR="00781A1A" w:rsidRPr="00814076">
        <w:rPr>
          <w:rFonts w:ascii="Book Antiqua" w:hAnsi="Book Antiqua"/>
          <w:color w:val="000000" w:themeColor="text1"/>
          <w:szCs w:val="24"/>
        </w:rPr>
        <w:t xml:space="preserve"> the only gene</w:t>
      </w:r>
      <w:r w:rsidR="00315411" w:rsidRPr="00814076">
        <w:rPr>
          <w:rFonts w:ascii="Book Antiqua" w:hAnsi="Book Antiqua"/>
          <w:color w:val="000000" w:themeColor="text1"/>
          <w:szCs w:val="24"/>
        </w:rPr>
        <w:t xml:space="preserve"> </w:t>
      </w:r>
      <w:r w:rsidR="00214945" w:rsidRPr="00814076">
        <w:rPr>
          <w:rFonts w:ascii="Book Antiqua" w:hAnsi="Book Antiqua"/>
          <w:color w:val="000000" w:themeColor="text1"/>
          <w:szCs w:val="24"/>
        </w:rPr>
        <w:t>that showed</w:t>
      </w:r>
      <w:r w:rsidR="00CF7A75" w:rsidRPr="00814076">
        <w:rPr>
          <w:rFonts w:ascii="Book Antiqua" w:hAnsi="Book Antiqua"/>
          <w:color w:val="000000" w:themeColor="text1"/>
          <w:szCs w:val="24"/>
        </w:rPr>
        <w:t xml:space="preserve"> a </w:t>
      </w:r>
      <w:r w:rsidR="00704194" w:rsidRPr="00814076">
        <w:rPr>
          <w:rFonts w:ascii="Book Antiqua" w:hAnsi="Book Antiqua"/>
          <w:color w:val="000000" w:themeColor="text1"/>
          <w:szCs w:val="24"/>
        </w:rPr>
        <w:t>di</w:t>
      </w:r>
      <w:r w:rsidR="0074783E" w:rsidRPr="00814076">
        <w:rPr>
          <w:rFonts w:ascii="Book Antiqua" w:hAnsi="Book Antiqua"/>
          <w:color w:val="000000" w:themeColor="text1"/>
          <w:szCs w:val="24"/>
        </w:rPr>
        <w:t>scrimi</w:t>
      </w:r>
      <w:r w:rsidR="00B67E10" w:rsidRPr="00814076">
        <w:rPr>
          <w:rFonts w:ascii="Book Antiqua" w:hAnsi="Book Antiqua"/>
          <w:color w:val="000000" w:themeColor="text1"/>
          <w:szCs w:val="24"/>
        </w:rPr>
        <w:t xml:space="preserve">nating </w:t>
      </w:r>
      <w:r w:rsidR="00315411" w:rsidRPr="00814076">
        <w:rPr>
          <w:rFonts w:ascii="Book Antiqua" w:hAnsi="Book Antiqua"/>
          <w:color w:val="000000" w:themeColor="text1"/>
          <w:szCs w:val="24"/>
        </w:rPr>
        <w:t xml:space="preserve">expression </w:t>
      </w:r>
      <w:r w:rsidR="00285B59" w:rsidRPr="00814076">
        <w:rPr>
          <w:rFonts w:ascii="Book Antiqua" w:hAnsi="Book Antiqua"/>
          <w:color w:val="000000" w:themeColor="text1"/>
          <w:szCs w:val="24"/>
        </w:rPr>
        <w:t>pattern</w:t>
      </w:r>
      <w:r w:rsidR="00315411" w:rsidRPr="00814076">
        <w:rPr>
          <w:rFonts w:ascii="Book Antiqua" w:hAnsi="Book Antiqua"/>
          <w:color w:val="000000" w:themeColor="text1"/>
          <w:szCs w:val="24"/>
        </w:rPr>
        <w:t xml:space="preserve"> </w:t>
      </w:r>
      <w:r w:rsidR="00FF1EA1" w:rsidRPr="00814076">
        <w:rPr>
          <w:rFonts w:ascii="Book Antiqua" w:hAnsi="Book Antiqua"/>
          <w:color w:val="000000" w:themeColor="text1"/>
          <w:szCs w:val="24"/>
        </w:rPr>
        <w:t xml:space="preserve">between </w:t>
      </w:r>
      <w:r w:rsidR="00781A1A" w:rsidRPr="00814076">
        <w:rPr>
          <w:rFonts w:ascii="Book Antiqua" w:hAnsi="Book Antiqua"/>
          <w:color w:val="000000" w:themeColor="text1"/>
          <w:szCs w:val="24"/>
        </w:rPr>
        <w:t>“type-II” and “type-I</w:t>
      </w:r>
      <w:r w:rsidR="00396898" w:rsidRPr="00814076">
        <w:rPr>
          <w:rFonts w:ascii="Book Antiqua" w:hAnsi="Book Antiqua"/>
          <w:color w:val="000000" w:themeColor="text1"/>
          <w:szCs w:val="24"/>
        </w:rPr>
        <w:t xml:space="preserve">” VECs. </w:t>
      </w:r>
      <w:r w:rsidR="00AB26DD" w:rsidRPr="00814076">
        <w:rPr>
          <w:rFonts w:ascii="Book Antiqua" w:hAnsi="Book Antiqua"/>
          <w:color w:val="000000" w:themeColor="text1"/>
          <w:szCs w:val="24"/>
        </w:rPr>
        <w:t>The results of the microarray were</w:t>
      </w:r>
      <w:r w:rsidR="00102D17" w:rsidRPr="00814076">
        <w:rPr>
          <w:rFonts w:ascii="Book Antiqua" w:hAnsi="Book Antiqua"/>
          <w:color w:val="000000" w:themeColor="text1"/>
          <w:szCs w:val="24"/>
        </w:rPr>
        <w:t xml:space="preserve"> </w:t>
      </w:r>
      <w:r w:rsidR="00781A1A" w:rsidRPr="00814076">
        <w:rPr>
          <w:rFonts w:ascii="Book Antiqua" w:hAnsi="Book Antiqua"/>
          <w:color w:val="000000" w:themeColor="text1"/>
          <w:szCs w:val="24"/>
        </w:rPr>
        <w:t>confirmed b</w:t>
      </w:r>
      <w:r w:rsidR="00337890" w:rsidRPr="00814076">
        <w:rPr>
          <w:rFonts w:ascii="Book Antiqua" w:hAnsi="Book Antiqua"/>
          <w:color w:val="000000" w:themeColor="text1"/>
          <w:szCs w:val="24"/>
        </w:rPr>
        <w:t>y quantitative RT-PCR (</w:t>
      </w:r>
      <w:proofErr w:type="spellStart"/>
      <w:r w:rsidR="00337890" w:rsidRPr="00814076">
        <w:rPr>
          <w:rFonts w:ascii="Book Antiqua" w:hAnsi="Book Antiqua"/>
          <w:color w:val="000000" w:themeColor="text1"/>
          <w:szCs w:val="24"/>
        </w:rPr>
        <w:t>qRT</w:t>
      </w:r>
      <w:proofErr w:type="spellEnd"/>
      <w:r w:rsidR="00337890" w:rsidRPr="00814076">
        <w:rPr>
          <w:rFonts w:ascii="Book Antiqua" w:hAnsi="Book Antiqua"/>
          <w:color w:val="000000" w:themeColor="text1"/>
          <w:szCs w:val="24"/>
        </w:rPr>
        <w:t>-PCR):</w:t>
      </w:r>
      <w:r w:rsidR="00781A1A" w:rsidRPr="00814076">
        <w:rPr>
          <w:rFonts w:ascii="Book Antiqua" w:hAnsi="Book Antiqua"/>
          <w:color w:val="000000" w:themeColor="text1"/>
          <w:szCs w:val="24"/>
        </w:rPr>
        <w:t xml:space="preserve"> about one-order up-regulations </w:t>
      </w:r>
      <w:r w:rsidR="00510319" w:rsidRPr="00814076">
        <w:rPr>
          <w:rFonts w:ascii="Book Antiqua" w:hAnsi="Book Antiqua"/>
          <w:color w:val="000000" w:themeColor="text1"/>
          <w:szCs w:val="24"/>
        </w:rPr>
        <w:t xml:space="preserve">of </w:t>
      </w:r>
      <w:r w:rsidR="00510319" w:rsidRPr="00814076">
        <w:rPr>
          <w:rFonts w:ascii="Book Antiqua" w:hAnsi="Book Antiqua"/>
          <w:i/>
          <w:color w:val="000000" w:themeColor="text1"/>
          <w:szCs w:val="24"/>
        </w:rPr>
        <w:t>RGS5</w:t>
      </w:r>
      <w:r w:rsidR="00510319" w:rsidRPr="00814076">
        <w:rPr>
          <w:rFonts w:ascii="Book Antiqua" w:hAnsi="Book Antiqua"/>
          <w:color w:val="000000" w:themeColor="text1"/>
          <w:szCs w:val="24"/>
        </w:rPr>
        <w:t xml:space="preserve"> expressions in “type-I”</w:t>
      </w:r>
      <w:r w:rsidR="0030732C" w:rsidRPr="00814076">
        <w:rPr>
          <w:rFonts w:ascii="Book Antiqua" w:hAnsi="Book Antiqua"/>
          <w:color w:val="000000" w:themeColor="text1"/>
          <w:szCs w:val="24"/>
        </w:rPr>
        <w:t xml:space="preserve"> </w:t>
      </w:r>
      <w:proofErr w:type="gramStart"/>
      <w:r w:rsidR="0030732C" w:rsidRPr="00814076">
        <w:rPr>
          <w:rFonts w:ascii="Book Antiqua" w:hAnsi="Book Antiqua"/>
          <w:color w:val="000000" w:themeColor="text1"/>
          <w:szCs w:val="24"/>
        </w:rPr>
        <w:t>EPC1dEC[</w:t>
      </w:r>
      <w:proofErr w:type="gramEnd"/>
      <w:r w:rsidR="0030732C" w:rsidRPr="00814076">
        <w:rPr>
          <w:rFonts w:ascii="Book Antiqua" w:hAnsi="Book Antiqua"/>
          <w:color w:val="000000" w:themeColor="text1"/>
          <w:szCs w:val="24"/>
        </w:rPr>
        <w:t>P11] and EPC2dEC[P8</w:t>
      </w:r>
      <w:r w:rsidR="00781A1A" w:rsidRPr="00814076">
        <w:rPr>
          <w:rFonts w:ascii="Book Antiqua" w:hAnsi="Book Antiqua"/>
          <w:color w:val="000000" w:themeColor="text1"/>
          <w:szCs w:val="24"/>
        </w:rPr>
        <w:t xml:space="preserve">] and </w:t>
      </w:r>
      <w:r w:rsidR="00146317" w:rsidRPr="00814076">
        <w:rPr>
          <w:rFonts w:ascii="Book Antiqua" w:hAnsi="Book Antiqua"/>
          <w:color w:val="000000" w:themeColor="text1"/>
          <w:szCs w:val="24"/>
        </w:rPr>
        <w:t xml:space="preserve">almost </w:t>
      </w:r>
      <w:r w:rsidR="00781A1A" w:rsidRPr="00814076">
        <w:rPr>
          <w:rFonts w:ascii="Book Antiqua" w:hAnsi="Book Antiqua"/>
          <w:color w:val="000000" w:themeColor="text1"/>
          <w:szCs w:val="24"/>
        </w:rPr>
        <w:t xml:space="preserve">two-order up-regulations </w:t>
      </w:r>
      <w:r w:rsidR="00D704AF" w:rsidRPr="00814076">
        <w:rPr>
          <w:rFonts w:ascii="Book Antiqua" w:hAnsi="Book Antiqua"/>
          <w:color w:val="000000" w:themeColor="text1"/>
          <w:szCs w:val="24"/>
        </w:rPr>
        <w:t xml:space="preserve">of </w:t>
      </w:r>
      <w:r w:rsidR="00D704AF" w:rsidRPr="00814076">
        <w:rPr>
          <w:rFonts w:ascii="Book Antiqua" w:hAnsi="Book Antiqua"/>
          <w:i/>
          <w:color w:val="000000" w:themeColor="text1"/>
          <w:szCs w:val="24"/>
        </w:rPr>
        <w:t>RGS5</w:t>
      </w:r>
      <w:r w:rsidR="00D704AF" w:rsidRPr="00814076">
        <w:rPr>
          <w:rFonts w:ascii="Book Antiqua" w:hAnsi="Book Antiqua"/>
          <w:color w:val="000000" w:themeColor="text1"/>
          <w:szCs w:val="24"/>
        </w:rPr>
        <w:t xml:space="preserve"> expression </w:t>
      </w:r>
      <w:r w:rsidR="00510319" w:rsidRPr="00814076">
        <w:rPr>
          <w:rFonts w:ascii="Book Antiqua" w:hAnsi="Book Antiqua"/>
          <w:color w:val="000000" w:themeColor="text1"/>
          <w:szCs w:val="24"/>
        </w:rPr>
        <w:t xml:space="preserve">in </w:t>
      </w:r>
      <w:r w:rsidR="00781A1A" w:rsidRPr="00814076">
        <w:rPr>
          <w:rFonts w:ascii="Book Antiqua" w:hAnsi="Book Antiqua"/>
          <w:color w:val="000000" w:themeColor="text1"/>
          <w:szCs w:val="24"/>
        </w:rPr>
        <w:t xml:space="preserve">HUVEC, HAEC and HMVEC compared to </w:t>
      </w:r>
      <w:r w:rsidR="0030732C" w:rsidRPr="00814076">
        <w:rPr>
          <w:rFonts w:ascii="Book Antiqua" w:hAnsi="Book Antiqua"/>
          <w:color w:val="000000" w:themeColor="text1"/>
          <w:szCs w:val="24"/>
        </w:rPr>
        <w:t>EPC1dEC[P6</w:t>
      </w:r>
      <w:r w:rsidR="00BC5125" w:rsidRPr="00814076">
        <w:rPr>
          <w:rFonts w:ascii="Book Antiqua" w:hAnsi="Book Antiqua"/>
          <w:color w:val="000000" w:themeColor="text1"/>
          <w:szCs w:val="24"/>
        </w:rPr>
        <w:t>] (</w:t>
      </w:r>
      <w:r w:rsidR="006A3577" w:rsidRPr="00814076">
        <w:rPr>
          <w:rFonts w:ascii="Book Antiqua" w:hAnsi="Book Antiqua"/>
          <w:color w:val="000000" w:themeColor="text1"/>
          <w:szCs w:val="24"/>
        </w:rPr>
        <w:t>Figure</w:t>
      </w:r>
      <w:r w:rsidR="00AA4C73" w:rsidRPr="00814076">
        <w:rPr>
          <w:rFonts w:ascii="Book Antiqua" w:hAnsi="Book Antiqua"/>
          <w:color w:val="000000" w:themeColor="text1"/>
          <w:szCs w:val="24"/>
        </w:rPr>
        <w:t xml:space="preserve"> 3A</w:t>
      </w:r>
      <w:r w:rsidR="00102D17" w:rsidRPr="00814076">
        <w:rPr>
          <w:rFonts w:ascii="Book Antiqua" w:hAnsi="Book Antiqua"/>
          <w:color w:val="000000" w:themeColor="text1"/>
          <w:szCs w:val="24"/>
        </w:rPr>
        <w:t xml:space="preserve">). </w:t>
      </w:r>
      <w:r w:rsidR="00CC42CC" w:rsidRPr="00814076">
        <w:rPr>
          <w:rFonts w:ascii="Book Antiqua" w:hAnsi="Book Antiqua"/>
          <w:color w:val="000000" w:themeColor="text1"/>
          <w:szCs w:val="24"/>
        </w:rPr>
        <w:t>I</w:t>
      </w:r>
      <w:r w:rsidR="00102D17" w:rsidRPr="00814076">
        <w:rPr>
          <w:rFonts w:ascii="Book Antiqua" w:hAnsi="Book Antiqua"/>
          <w:color w:val="000000" w:themeColor="text1"/>
          <w:szCs w:val="24"/>
        </w:rPr>
        <w:t>mmunostaining (</w:t>
      </w:r>
      <w:r w:rsidR="006A3577" w:rsidRPr="00814076">
        <w:rPr>
          <w:rFonts w:ascii="Book Antiqua" w:hAnsi="Book Antiqua"/>
          <w:color w:val="000000" w:themeColor="text1"/>
          <w:szCs w:val="24"/>
        </w:rPr>
        <w:t>Figure</w:t>
      </w:r>
      <w:r w:rsidR="00AA4C73" w:rsidRPr="00814076">
        <w:rPr>
          <w:rFonts w:ascii="Book Antiqua" w:hAnsi="Book Antiqua"/>
          <w:color w:val="000000" w:themeColor="text1"/>
          <w:szCs w:val="24"/>
        </w:rPr>
        <w:t xml:space="preserve"> 3B</w:t>
      </w:r>
      <w:r w:rsidR="002767A7" w:rsidRPr="00814076">
        <w:rPr>
          <w:rFonts w:ascii="Book Antiqua" w:hAnsi="Book Antiqua"/>
          <w:color w:val="000000" w:themeColor="text1"/>
          <w:szCs w:val="24"/>
        </w:rPr>
        <w:t>) and Western blotting (</w:t>
      </w:r>
      <w:r w:rsidR="006A3577" w:rsidRPr="00814076">
        <w:rPr>
          <w:rFonts w:ascii="Book Antiqua" w:hAnsi="Book Antiqua"/>
          <w:color w:val="000000" w:themeColor="text1"/>
          <w:szCs w:val="24"/>
        </w:rPr>
        <w:t>Figure</w:t>
      </w:r>
      <w:r w:rsidR="00AA4C73" w:rsidRPr="00814076">
        <w:rPr>
          <w:rFonts w:ascii="Book Antiqua" w:hAnsi="Book Antiqua"/>
          <w:color w:val="000000" w:themeColor="text1"/>
          <w:szCs w:val="24"/>
        </w:rPr>
        <w:t xml:space="preserve"> 3C</w:t>
      </w:r>
      <w:r w:rsidR="00CF25E6" w:rsidRPr="00814076">
        <w:rPr>
          <w:rFonts w:ascii="Book Antiqua" w:hAnsi="Book Antiqua"/>
          <w:color w:val="000000" w:themeColor="text1"/>
          <w:szCs w:val="24"/>
        </w:rPr>
        <w:t>)</w:t>
      </w:r>
      <w:r w:rsidR="00AC7159" w:rsidRPr="00814076">
        <w:rPr>
          <w:rFonts w:ascii="Book Antiqua" w:hAnsi="Book Antiqua"/>
          <w:color w:val="000000" w:themeColor="text1"/>
          <w:szCs w:val="24"/>
        </w:rPr>
        <w:t xml:space="preserve"> </w:t>
      </w:r>
      <w:r w:rsidR="00764BC7" w:rsidRPr="00814076">
        <w:rPr>
          <w:rFonts w:ascii="Book Antiqua" w:hAnsi="Book Antiqua"/>
          <w:color w:val="000000" w:themeColor="text1"/>
          <w:szCs w:val="24"/>
        </w:rPr>
        <w:t>further confirmed the findings</w:t>
      </w:r>
      <w:r w:rsidR="00A6749E" w:rsidRPr="00814076">
        <w:rPr>
          <w:rFonts w:ascii="Book Antiqua" w:hAnsi="Book Antiqua"/>
          <w:color w:val="000000" w:themeColor="text1"/>
          <w:szCs w:val="24"/>
        </w:rPr>
        <w:t>.</w:t>
      </w:r>
      <w:r w:rsidR="00CC42CC" w:rsidRPr="00814076">
        <w:rPr>
          <w:rFonts w:ascii="Book Antiqua" w:hAnsi="Book Antiqua"/>
          <w:color w:val="000000" w:themeColor="text1"/>
          <w:szCs w:val="24"/>
        </w:rPr>
        <w:t xml:space="preserve"> </w:t>
      </w:r>
      <w:r w:rsidR="00301D31" w:rsidRPr="00814076">
        <w:rPr>
          <w:rFonts w:ascii="Book Antiqua" w:hAnsi="Book Antiqua"/>
          <w:color w:val="000000" w:themeColor="text1"/>
          <w:szCs w:val="24"/>
        </w:rPr>
        <w:t xml:space="preserve">In addition, </w:t>
      </w:r>
      <w:r w:rsidR="00145E01" w:rsidRPr="00814076">
        <w:rPr>
          <w:rFonts w:ascii="Book Antiqua" w:hAnsi="Book Antiqua"/>
          <w:color w:val="000000" w:themeColor="text1"/>
          <w:szCs w:val="24"/>
        </w:rPr>
        <w:t>c</w:t>
      </w:r>
      <w:r w:rsidR="009657FF" w:rsidRPr="00814076">
        <w:rPr>
          <w:rFonts w:ascii="Book Antiqua" w:hAnsi="Book Antiqua"/>
          <w:color w:val="000000" w:themeColor="text1"/>
          <w:szCs w:val="24"/>
        </w:rPr>
        <w:t>linical relevance</w:t>
      </w:r>
      <w:r w:rsidR="00781A1A" w:rsidRPr="00814076">
        <w:rPr>
          <w:rFonts w:ascii="Book Antiqua" w:hAnsi="Book Antiqua"/>
          <w:color w:val="000000" w:themeColor="text1"/>
          <w:szCs w:val="24"/>
        </w:rPr>
        <w:t xml:space="preserve"> </w:t>
      </w:r>
      <w:r w:rsidR="00A92541" w:rsidRPr="00814076">
        <w:rPr>
          <w:rFonts w:ascii="Book Antiqua" w:hAnsi="Book Antiqua"/>
          <w:color w:val="000000" w:themeColor="text1"/>
          <w:szCs w:val="24"/>
        </w:rPr>
        <w:t xml:space="preserve">of RGS5 induction </w:t>
      </w:r>
      <w:r w:rsidR="00781A1A" w:rsidRPr="00814076">
        <w:rPr>
          <w:rFonts w:ascii="Book Antiqua" w:hAnsi="Book Antiqua"/>
          <w:color w:val="000000" w:themeColor="text1"/>
          <w:szCs w:val="24"/>
        </w:rPr>
        <w:t>was</w:t>
      </w:r>
      <w:r w:rsidR="00337890" w:rsidRPr="00814076">
        <w:rPr>
          <w:rFonts w:ascii="Book Antiqua" w:hAnsi="Book Antiqua"/>
          <w:color w:val="000000" w:themeColor="text1"/>
          <w:szCs w:val="24"/>
        </w:rPr>
        <w:t xml:space="preserve"> </w:t>
      </w:r>
      <w:r w:rsidR="00764BC7" w:rsidRPr="00814076">
        <w:rPr>
          <w:rFonts w:ascii="Book Antiqua" w:hAnsi="Book Antiqua"/>
          <w:color w:val="000000" w:themeColor="text1"/>
          <w:szCs w:val="24"/>
        </w:rPr>
        <w:t>evidenced</w:t>
      </w:r>
      <w:r w:rsidR="00A0348F" w:rsidRPr="00814076">
        <w:rPr>
          <w:rFonts w:ascii="Book Antiqua" w:hAnsi="Book Antiqua"/>
          <w:color w:val="000000" w:themeColor="text1"/>
          <w:szCs w:val="24"/>
        </w:rPr>
        <w:t xml:space="preserve"> </w:t>
      </w:r>
      <w:r w:rsidR="00781A1A" w:rsidRPr="00814076">
        <w:rPr>
          <w:rFonts w:ascii="Book Antiqua" w:hAnsi="Book Antiqua"/>
          <w:color w:val="000000" w:themeColor="text1"/>
          <w:szCs w:val="24"/>
        </w:rPr>
        <w:t xml:space="preserve">by immunostaining </w:t>
      </w:r>
      <w:r w:rsidR="004E2A6F" w:rsidRPr="00814076">
        <w:rPr>
          <w:rFonts w:ascii="Book Antiqua" w:hAnsi="Book Antiqua"/>
          <w:color w:val="000000" w:themeColor="text1"/>
          <w:szCs w:val="24"/>
        </w:rPr>
        <w:t xml:space="preserve">studies </w:t>
      </w:r>
      <w:r w:rsidR="00E25AB1" w:rsidRPr="00814076">
        <w:rPr>
          <w:rFonts w:ascii="Book Antiqua" w:hAnsi="Book Antiqua"/>
          <w:color w:val="000000" w:themeColor="text1"/>
          <w:szCs w:val="24"/>
        </w:rPr>
        <w:t>u</w:t>
      </w:r>
      <w:r w:rsidR="00B2610F" w:rsidRPr="00814076">
        <w:rPr>
          <w:rFonts w:ascii="Book Antiqua" w:hAnsi="Book Antiqua"/>
          <w:color w:val="000000" w:themeColor="text1"/>
          <w:szCs w:val="24"/>
        </w:rPr>
        <w:t>s</w:t>
      </w:r>
      <w:r w:rsidR="00E25AB1" w:rsidRPr="00814076">
        <w:rPr>
          <w:rFonts w:ascii="Book Antiqua" w:hAnsi="Book Antiqua"/>
          <w:color w:val="000000" w:themeColor="text1"/>
          <w:szCs w:val="24"/>
        </w:rPr>
        <w:t>ing</w:t>
      </w:r>
      <w:r w:rsidR="00A92541" w:rsidRPr="00814076">
        <w:rPr>
          <w:rFonts w:ascii="Book Antiqua" w:hAnsi="Book Antiqua"/>
          <w:color w:val="000000" w:themeColor="text1"/>
          <w:szCs w:val="24"/>
        </w:rPr>
        <w:t xml:space="preserve"> </w:t>
      </w:r>
      <w:r w:rsidR="00A0348F" w:rsidRPr="00814076">
        <w:rPr>
          <w:rFonts w:ascii="Book Antiqua" w:hAnsi="Book Antiqua"/>
          <w:color w:val="000000" w:themeColor="text1"/>
          <w:szCs w:val="24"/>
        </w:rPr>
        <w:t xml:space="preserve">human </w:t>
      </w:r>
      <w:r w:rsidR="00781A1A" w:rsidRPr="00814076">
        <w:rPr>
          <w:rFonts w:ascii="Book Antiqua" w:hAnsi="Book Antiqua"/>
          <w:color w:val="000000" w:themeColor="text1"/>
          <w:szCs w:val="24"/>
        </w:rPr>
        <w:t>specimens</w:t>
      </w:r>
      <w:r w:rsidR="00141BBE" w:rsidRPr="00814076">
        <w:rPr>
          <w:rFonts w:ascii="Book Antiqua" w:hAnsi="Book Antiqua"/>
          <w:color w:val="000000" w:themeColor="text1"/>
          <w:szCs w:val="24"/>
        </w:rPr>
        <w:t xml:space="preserve">: </w:t>
      </w:r>
      <w:r w:rsidR="00A92541" w:rsidRPr="00814076">
        <w:rPr>
          <w:rFonts w:ascii="Book Antiqua" w:hAnsi="Book Antiqua"/>
          <w:color w:val="000000" w:themeColor="text1"/>
          <w:szCs w:val="24"/>
        </w:rPr>
        <w:t xml:space="preserve">undetectable expression </w:t>
      </w:r>
      <w:r w:rsidR="00781A1A" w:rsidRPr="00814076">
        <w:rPr>
          <w:rFonts w:ascii="Book Antiqua" w:hAnsi="Book Antiqua"/>
          <w:color w:val="000000" w:themeColor="text1"/>
          <w:szCs w:val="24"/>
        </w:rPr>
        <w:t xml:space="preserve">in normal </w:t>
      </w:r>
      <w:r w:rsidR="00B04B72" w:rsidRPr="00814076">
        <w:rPr>
          <w:rFonts w:ascii="Book Antiqua" w:hAnsi="Book Antiqua"/>
          <w:color w:val="000000" w:themeColor="text1"/>
          <w:szCs w:val="24"/>
        </w:rPr>
        <w:t>subjects</w:t>
      </w:r>
      <w:r w:rsidR="00A92541" w:rsidRPr="00814076">
        <w:rPr>
          <w:rFonts w:ascii="Book Antiqua" w:hAnsi="Book Antiqua"/>
          <w:color w:val="000000" w:themeColor="text1"/>
          <w:szCs w:val="24"/>
        </w:rPr>
        <w:t>,</w:t>
      </w:r>
      <w:r w:rsidR="00E172CC" w:rsidRPr="00814076">
        <w:rPr>
          <w:rFonts w:ascii="Book Antiqua" w:hAnsi="Book Antiqua"/>
          <w:color w:val="000000" w:themeColor="text1"/>
          <w:szCs w:val="24"/>
        </w:rPr>
        <w:t xml:space="preserve"> </w:t>
      </w:r>
      <w:r w:rsidR="00213897" w:rsidRPr="00814076">
        <w:rPr>
          <w:rFonts w:ascii="Book Antiqua" w:hAnsi="Book Antiqua"/>
          <w:color w:val="000000" w:themeColor="text1"/>
          <w:szCs w:val="24"/>
        </w:rPr>
        <w:t>mild</w:t>
      </w:r>
      <w:r w:rsidR="00E172CC" w:rsidRPr="00814076">
        <w:rPr>
          <w:rFonts w:ascii="Book Antiqua" w:hAnsi="Book Antiqua"/>
          <w:color w:val="000000" w:themeColor="text1"/>
          <w:szCs w:val="24"/>
        </w:rPr>
        <w:t xml:space="preserve"> </w:t>
      </w:r>
      <w:r w:rsidR="00A92541" w:rsidRPr="00814076">
        <w:rPr>
          <w:rFonts w:ascii="Book Antiqua" w:hAnsi="Book Antiqua"/>
          <w:color w:val="000000" w:themeColor="text1"/>
          <w:szCs w:val="24"/>
        </w:rPr>
        <w:t>induction</w:t>
      </w:r>
      <w:r w:rsidR="00634108" w:rsidRPr="00814076">
        <w:rPr>
          <w:rFonts w:ascii="Book Antiqua" w:hAnsi="Book Antiqua"/>
          <w:color w:val="000000" w:themeColor="text1"/>
          <w:szCs w:val="24"/>
        </w:rPr>
        <w:t>s</w:t>
      </w:r>
      <w:r w:rsidR="00A92541" w:rsidRPr="00814076">
        <w:rPr>
          <w:rFonts w:ascii="Book Antiqua" w:hAnsi="Book Antiqua"/>
          <w:color w:val="000000" w:themeColor="text1"/>
          <w:szCs w:val="24"/>
        </w:rPr>
        <w:t xml:space="preserve"> </w:t>
      </w:r>
      <w:r w:rsidR="00E172CC" w:rsidRPr="00814076">
        <w:rPr>
          <w:rFonts w:ascii="Book Antiqua" w:hAnsi="Book Antiqua"/>
          <w:color w:val="000000" w:themeColor="text1"/>
          <w:szCs w:val="24"/>
        </w:rPr>
        <w:t xml:space="preserve">in </w:t>
      </w:r>
      <w:r w:rsidR="00634108" w:rsidRPr="00814076">
        <w:rPr>
          <w:rFonts w:ascii="Book Antiqua" w:hAnsi="Book Antiqua"/>
          <w:color w:val="000000" w:themeColor="text1"/>
          <w:szCs w:val="24"/>
        </w:rPr>
        <w:t xml:space="preserve">patients </w:t>
      </w:r>
      <w:r w:rsidR="00D87EA6" w:rsidRPr="00814076">
        <w:rPr>
          <w:rFonts w:ascii="Book Antiqua" w:hAnsi="Book Antiqua"/>
          <w:color w:val="000000" w:themeColor="text1"/>
          <w:szCs w:val="24"/>
        </w:rPr>
        <w:t>suffering from</w:t>
      </w:r>
      <w:r w:rsidR="00634108" w:rsidRPr="00814076">
        <w:rPr>
          <w:rFonts w:ascii="Book Antiqua" w:hAnsi="Book Antiqua"/>
          <w:color w:val="000000" w:themeColor="text1"/>
          <w:szCs w:val="24"/>
        </w:rPr>
        <w:t xml:space="preserve"> </w:t>
      </w:r>
      <w:r w:rsidR="00213897" w:rsidRPr="00814076">
        <w:rPr>
          <w:rFonts w:ascii="Book Antiqua" w:hAnsi="Book Antiqua"/>
          <w:color w:val="000000" w:themeColor="text1"/>
          <w:szCs w:val="24"/>
        </w:rPr>
        <w:t xml:space="preserve">hypertension </w:t>
      </w:r>
      <w:r w:rsidR="00D87EA6" w:rsidRPr="00814076">
        <w:rPr>
          <w:rFonts w:ascii="Book Antiqua" w:hAnsi="Book Antiqua"/>
          <w:color w:val="000000" w:themeColor="text1"/>
          <w:szCs w:val="24"/>
        </w:rPr>
        <w:t>or</w:t>
      </w:r>
      <w:r w:rsidR="00FF251C" w:rsidRPr="00814076">
        <w:rPr>
          <w:rFonts w:ascii="Book Antiqua" w:hAnsi="Book Antiqua"/>
          <w:color w:val="000000" w:themeColor="text1"/>
          <w:szCs w:val="24"/>
        </w:rPr>
        <w:t xml:space="preserve"> systemic lupus erythematosus</w:t>
      </w:r>
      <w:r w:rsidR="00213897" w:rsidRPr="00814076">
        <w:rPr>
          <w:rFonts w:ascii="Book Antiqua" w:hAnsi="Book Antiqua"/>
          <w:color w:val="000000" w:themeColor="text1"/>
          <w:szCs w:val="24"/>
        </w:rPr>
        <w:t xml:space="preserve"> (SLE) </w:t>
      </w:r>
      <w:r w:rsidR="008342CD" w:rsidRPr="00814076">
        <w:rPr>
          <w:rFonts w:ascii="Book Antiqua" w:hAnsi="Book Antiqua"/>
          <w:color w:val="000000" w:themeColor="text1"/>
          <w:szCs w:val="24"/>
        </w:rPr>
        <w:t>and</w:t>
      </w:r>
      <w:r w:rsidR="007B28AF" w:rsidRPr="00814076">
        <w:rPr>
          <w:rFonts w:ascii="Book Antiqua" w:hAnsi="Book Antiqua"/>
          <w:color w:val="000000" w:themeColor="text1"/>
          <w:szCs w:val="24"/>
        </w:rPr>
        <w:t xml:space="preserve"> </w:t>
      </w:r>
      <w:r w:rsidR="008342CD" w:rsidRPr="00814076">
        <w:rPr>
          <w:rFonts w:ascii="Book Antiqua" w:hAnsi="Book Antiqua"/>
          <w:color w:val="000000" w:themeColor="text1"/>
          <w:szCs w:val="24"/>
        </w:rPr>
        <w:t>high</w:t>
      </w:r>
      <w:r w:rsidR="00CA5A29" w:rsidRPr="00814076">
        <w:rPr>
          <w:rFonts w:ascii="Book Antiqua" w:hAnsi="Book Antiqua"/>
          <w:color w:val="000000" w:themeColor="text1"/>
          <w:szCs w:val="24"/>
        </w:rPr>
        <w:t>-level</w:t>
      </w:r>
      <w:r w:rsidR="00B04B72" w:rsidRPr="00814076">
        <w:rPr>
          <w:rFonts w:ascii="Book Antiqua" w:hAnsi="Book Antiqua"/>
          <w:color w:val="000000" w:themeColor="text1"/>
          <w:szCs w:val="24"/>
        </w:rPr>
        <w:t xml:space="preserve"> inductions </w:t>
      </w:r>
      <w:r w:rsidR="00401A13" w:rsidRPr="00814076">
        <w:rPr>
          <w:rFonts w:ascii="Book Antiqua" w:hAnsi="Book Antiqua"/>
          <w:color w:val="000000" w:themeColor="text1"/>
          <w:szCs w:val="24"/>
        </w:rPr>
        <w:t xml:space="preserve">in </w:t>
      </w:r>
      <w:r w:rsidR="00B04B72" w:rsidRPr="00814076">
        <w:rPr>
          <w:rFonts w:ascii="Book Antiqua" w:hAnsi="Book Antiqua"/>
          <w:color w:val="000000" w:themeColor="text1"/>
          <w:szCs w:val="24"/>
        </w:rPr>
        <w:t>patients</w:t>
      </w:r>
      <w:r w:rsidR="00401A13" w:rsidRPr="00814076">
        <w:rPr>
          <w:rFonts w:ascii="Book Antiqua" w:hAnsi="Book Antiqua"/>
          <w:color w:val="000000" w:themeColor="text1"/>
          <w:szCs w:val="24"/>
        </w:rPr>
        <w:t xml:space="preserve"> with</w:t>
      </w:r>
      <w:r w:rsidR="00526CB5" w:rsidRPr="00814076">
        <w:rPr>
          <w:rFonts w:ascii="Book Antiqua" w:hAnsi="Book Antiqua"/>
          <w:color w:val="000000" w:themeColor="text1"/>
          <w:szCs w:val="24"/>
        </w:rPr>
        <w:t xml:space="preserve"> </w:t>
      </w:r>
      <w:r w:rsidR="00781A1A" w:rsidRPr="00814076">
        <w:rPr>
          <w:rFonts w:ascii="Book Antiqua" w:hAnsi="Book Antiqua"/>
          <w:color w:val="000000" w:themeColor="text1"/>
          <w:szCs w:val="24"/>
        </w:rPr>
        <w:t xml:space="preserve">arteriosclerosis </w:t>
      </w:r>
      <w:r w:rsidR="00141BBE" w:rsidRPr="00814076">
        <w:rPr>
          <w:rFonts w:ascii="Book Antiqua" w:hAnsi="Book Antiqua"/>
          <w:color w:val="000000" w:themeColor="text1"/>
          <w:szCs w:val="24"/>
        </w:rPr>
        <w:t>(</w:t>
      </w:r>
      <w:r w:rsidR="006A3577" w:rsidRPr="00814076">
        <w:rPr>
          <w:rFonts w:ascii="Book Antiqua" w:hAnsi="Book Antiqua"/>
          <w:color w:val="000000" w:themeColor="text1"/>
          <w:szCs w:val="24"/>
        </w:rPr>
        <w:t>Figure</w:t>
      </w:r>
      <w:r w:rsidR="000C383B" w:rsidRPr="00814076">
        <w:rPr>
          <w:rFonts w:ascii="Book Antiqua" w:hAnsi="Book Antiqua"/>
          <w:color w:val="000000" w:themeColor="text1"/>
          <w:szCs w:val="24"/>
        </w:rPr>
        <w:t xml:space="preserve"> 3D</w:t>
      </w:r>
      <w:r w:rsidR="007C1347">
        <w:rPr>
          <w:rFonts w:ascii="Book Antiqua" w:hAnsi="Book Antiqua"/>
          <w:color w:val="000000" w:themeColor="text1"/>
          <w:szCs w:val="24"/>
        </w:rPr>
        <w:t>).</w:t>
      </w:r>
      <w:r w:rsidR="00781A1A" w:rsidRPr="00814076">
        <w:rPr>
          <w:rFonts w:ascii="Book Antiqua" w:hAnsi="Book Antiqua"/>
          <w:color w:val="000000" w:themeColor="text1"/>
          <w:szCs w:val="24"/>
        </w:rPr>
        <w:t xml:space="preserve"> I</w:t>
      </w:r>
      <w:r w:rsidR="00715A6A" w:rsidRPr="00814076">
        <w:rPr>
          <w:rFonts w:ascii="Book Antiqua" w:hAnsi="Book Antiqua"/>
          <w:color w:val="000000" w:themeColor="text1"/>
          <w:szCs w:val="24"/>
        </w:rPr>
        <w:t xml:space="preserve">n </w:t>
      </w:r>
      <w:r w:rsidR="0038193D" w:rsidRPr="00814076">
        <w:rPr>
          <w:rFonts w:ascii="Book Antiqua" w:hAnsi="Book Antiqua"/>
          <w:color w:val="000000" w:themeColor="text1"/>
          <w:szCs w:val="24"/>
        </w:rPr>
        <w:t>the specimen of arteriosclerosis</w:t>
      </w:r>
      <w:r w:rsidR="00715A6A" w:rsidRPr="00814076">
        <w:rPr>
          <w:rFonts w:ascii="Book Antiqua" w:hAnsi="Book Antiqua"/>
          <w:color w:val="000000" w:themeColor="text1"/>
          <w:szCs w:val="24"/>
        </w:rPr>
        <w:t xml:space="preserve">, </w:t>
      </w:r>
      <w:r w:rsidR="00781A1A" w:rsidRPr="00814076">
        <w:rPr>
          <w:rFonts w:ascii="Book Antiqua" w:hAnsi="Book Antiqua"/>
          <w:color w:val="000000" w:themeColor="text1"/>
          <w:szCs w:val="24"/>
        </w:rPr>
        <w:t xml:space="preserve">RGS5 protein </w:t>
      </w:r>
      <w:r w:rsidR="0038193D" w:rsidRPr="00814076">
        <w:rPr>
          <w:rFonts w:ascii="Book Antiqua" w:hAnsi="Book Antiqua"/>
          <w:color w:val="000000" w:themeColor="text1"/>
          <w:szCs w:val="24"/>
        </w:rPr>
        <w:t xml:space="preserve">was </w:t>
      </w:r>
      <w:r w:rsidR="00350398" w:rsidRPr="00814076">
        <w:rPr>
          <w:rFonts w:ascii="Book Antiqua" w:hAnsi="Book Antiqua"/>
          <w:color w:val="000000" w:themeColor="text1"/>
          <w:szCs w:val="24"/>
        </w:rPr>
        <w:t>even</w:t>
      </w:r>
      <w:r w:rsidR="0038193D" w:rsidRPr="00814076">
        <w:rPr>
          <w:rFonts w:ascii="Book Antiqua" w:hAnsi="Book Antiqua"/>
          <w:color w:val="000000" w:themeColor="text1"/>
          <w:szCs w:val="24"/>
        </w:rPr>
        <w:t xml:space="preserve"> </w:t>
      </w:r>
      <w:r w:rsidR="00556AF5" w:rsidRPr="00814076">
        <w:rPr>
          <w:rFonts w:ascii="Book Antiqua" w:hAnsi="Book Antiqua"/>
          <w:color w:val="000000" w:themeColor="text1"/>
          <w:szCs w:val="24"/>
        </w:rPr>
        <w:t>detected</w:t>
      </w:r>
      <w:r w:rsidR="00781A1A" w:rsidRPr="00814076">
        <w:rPr>
          <w:rFonts w:ascii="Book Antiqua" w:hAnsi="Book Antiqua"/>
          <w:color w:val="000000" w:themeColor="text1"/>
          <w:szCs w:val="24"/>
        </w:rPr>
        <w:t xml:space="preserve"> </w:t>
      </w:r>
      <w:r w:rsidR="00845F6D" w:rsidRPr="00814076">
        <w:rPr>
          <w:rFonts w:ascii="Book Antiqua" w:hAnsi="Book Antiqua"/>
          <w:color w:val="000000" w:themeColor="text1"/>
          <w:szCs w:val="24"/>
        </w:rPr>
        <w:t>in</w:t>
      </w:r>
      <w:r w:rsidR="00BB59FC" w:rsidRPr="00814076">
        <w:rPr>
          <w:rFonts w:ascii="Book Antiqua" w:hAnsi="Book Antiqua"/>
          <w:color w:val="000000" w:themeColor="text1"/>
          <w:szCs w:val="24"/>
        </w:rPr>
        <w:t xml:space="preserve"> </w:t>
      </w:r>
      <w:proofErr w:type="spellStart"/>
      <w:r w:rsidR="00781A1A" w:rsidRPr="00814076">
        <w:rPr>
          <w:rFonts w:ascii="Book Antiqua" w:hAnsi="Book Antiqua"/>
          <w:color w:val="000000" w:themeColor="text1"/>
          <w:szCs w:val="24"/>
        </w:rPr>
        <w:t>neointima</w:t>
      </w:r>
      <w:proofErr w:type="spellEnd"/>
      <w:r w:rsidR="00781A1A" w:rsidRPr="00814076">
        <w:rPr>
          <w:rFonts w:ascii="Book Antiqua" w:hAnsi="Book Antiqua"/>
          <w:color w:val="000000" w:themeColor="text1"/>
          <w:szCs w:val="24"/>
        </w:rPr>
        <w:t xml:space="preserve"> </w:t>
      </w:r>
      <w:r w:rsidR="00A225B5" w:rsidRPr="00814076">
        <w:rPr>
          <w:rFonts w:ascii="Book Antiqua" w:hAnsi="Book Antiqua"/>
          <w:color w:val="000000" w:themeColor="text1"/>
          <w:szCs w:val="24"/>
        </w:rPr>
        <w:t>especially</w:t>
      </w:r>
      <w:r w:rsidR="00781A1A" w:rsidRPr="00814076">
        <w:rPr>
          <w:rFonts w:ascii="Book Antiqua" w:hAnsi="Book Antiqua"/>
          <w:color w:val="000000" w:themeColor="text1"/>
          <w:szCs w:val="24"/>
        </w:rPr>
        <w:t xml:space="preserve"> at perimeters of vasa </w:t>
      </w:r>
      <w:proofErr w:type="spellStart"/>
      <w:r w:rsidR="00781A1A" w:rsidRPr="00814076">
        <w:rPr>
          <w:rFonts w:ascii="Book Antiqua" w:hAnsi="Book Antiqua"/>
          <w:color w:val="000000" w:themeColor="text1"/>
          <w:szCs w:val="24"/>
        </w:rPr>
        <w:t>vasorum</w:t>
      </w:r>
      <w:proofErr w:type="spellEnd"/>
      <w:r w:rsidR="00781A1A" w:rsidRPr="00814076">
        <w:rPr>
          <w:rFonts w:ascii="Book Antiqua" w:hAnsi="Book Antiqua"/>
          <w:color w:val="000000" w:themeColor="text1"/>
          <w:szCs w:val="24"/>
        </w:rPr>
        <w:t xml:space="preserve">, which were recognized as </w:t>
      </w:r>
      <w:r w:rsidR="009C6BBE" w:rsidRPr="00814076">
        <w:rPr>
          <w:rFonts w:ascii="Book Antiqua" w:hAnsi="Book Antiqua"/>
          <w:color w:val="000000" w:themeColor="text1"/>
          <w:szCs w:val="24"/>
        </w:rPr>
        <w:t>hollow spaces.</w:t>
      </w:r>
      <w:r w:rsidR="00967079" w:rsidRPr="00814076">
        <w:rPr>
          <w:rFonts w:ascii="Book Antiqua" w:hAnsi="Book Antiqua"/>
          <w:color w:val="000000" w:themeColor="text1"/>
          <w:szCs w:val="24"/>
        </w:rPr>
        <w:t xml:space="preserve"> </w:t>
      </w:r>
      <w:r w:rsidR="007B7780" w:rsidRPr="00814076">
        <w:rPr>
          <w:rFonts w:ascii="Book Antiqua" w:hAnsi="Book Antiqua"/>
          <w:color w:val="000000" w:themeColor="text1"/>
          <w:szCs w:val="24"/>
        </w:rPr>
        <w:t xml:space="preserve">The </w:t>
      </w:r>
      <w:r w:rsidR="0055034F" w:rsidRPr="00814076">
        <w:rPr>
          <w:rFonts w:ascii="Book Antiqua" w:hAnsi="Book Antiqua"/>
          <w:color w:val="000000" w:themeColor="text1"/>
          <w:szCs w:val="24"/>
        </w:rPr>
        <w:t xml:space="preserve">distribution </w:t>
      </w:r>
      <w:r w:rsidR="00BB59FC" w:rsidRPr="00814076">
        <w:rPr>
          <w:rFonts w:ascii="Book Antiqua" w:hAnsi="Book Antiqua"/>
          <w:color w:val="000000" w:themeColor="text1"/>
          <w:szCs w:val="24"/>
        </w:rPr>
        <w:t>pattern</w:t>
      </w:r>
      <w:r w:rsidR="00185FD0" w:rsidRPr="00814076">
        <w:rPr>
          <w:rFonts w:ascii="Book Antiqua" w:hAnsi="Book Antiqua"/>
          <w:color w:val="000000" w:themeColor="text1"/>
          <w:szCs w:val="24"/>
        </w:rPr>
        <w:t xml:space="preserve"> </w:t>
      </w:r>
      <w:r w:rsidR="007B7780" w:rsidRPr="00814076">
        <w:rPr>
          <w:rFonts w:ascii="Book Antiqua" w:hAnsi="Book Antiqua"/>
          <w:color w:val="000000" w:themeColor="text1"/>
          <w:szCs w:val="24"/>
        </w:rPr>
        <w:t xml:space="preserve">of RGS5 was </w:t>
      </w:r>
      <w:r w:rsidR="0040193F" w:rsidRPr="00814076">
        <w:rPr>
          <w:rFonts w:ascii="Book Antiqua" w:hAnsi="Book Antiqua"/>
          <w:color w:val="000000" w:themeColor="text1"/>
          <w:szCs w:val="24"/>
        </w:rPr>
        <w:t xml:space="preserve">highly </w:t>
      </w:r>
      <w:r w:rsidR="00607C39" w:rsidRPr="00814076">
        <w:rPr>
          <w:rFonts w:ascii="Book Antiqua" w:hAnsi="Book Antiqua"/>
          <w:color w:val="000000" w:themeColor="text1"/>
          <w:szCs w:val="24"/>
        </w:rPr>
        <w:t>analogous</w:t>
      </w:r>
      <w:r w:rsidR="00185FD0" w:rsidRPr="00814076">
        <w:rPr>
          <w:rFonts w:ascii="Book Antiqua" w:hAnsi="Book Antiqua"/>
          <w:color w:val="000000" w:themeColor="text1"/>
          <w:szCs w:val="24"/>
        </w:rPr>
        <w:t xml:space="preserve"> to </w:t>
      </w:r>
      <w:r w:rsidR="007C3A1A" w:rsidRPr="00814076">
        <w:rPr>
          <w:rFonts w:ascii="Book Antiqua" w:hAnsi="Book Antiqua"/>
          <w:color w:val="000000" w:themeColor="text1"/>
          <w:szCs w:val="24"/>
        </w:rPr>
        <w:t>that</w:t>
      </w:r>
      <w:r w:rsidR="009C6BBE" w:rsidRPr="00814076">
        <w:rPr>
          <w:rFonts w:ascii="Book Antiqua" w:hAnsi="Book Antiqua"/>
          <w:color w:val="000000" w:themeColor="text1"/>
          <w:szCs w:val="24"/>
        </w:rPr>
        <w:t xml:space="preserve"> </w:t>
      </w:r>
      <w:r w:rsidR="00185FD0" w:rsidRPr="00814076">
        <w:rPr>
          <w:rFonts w:ascii="Book Antiqua" w:hAnsi="Book Antiqua"/>
          <w:color w:val="000000" w:themeColor="text1"/>
          <w:szCs w:val="24"/>
        </w:rPr>
        <w:t xml:space="preserve">of </w:t>
      </w:r>
      <w:r w:rsidR="00781A1A" w:rsidRPr="00814076">
        <w:rPr>
          <w:rFonts w:ascii="Book Antiqua" w:hAnsi="Book Antiqua"/>
          <w:color w:val="000000" w:themeColor="text1"/>
          <w:szCs w:val="24"/>
        </w:rPr>
        <w:t xml:space="preserve">oxidative stress-damaged </w:t>
      </w:r>
      <w:proofErr w:type="gramStart"/>
      <w:r w:rsidR="00781A1A" w:rsidRPr="00814076">
        <w:rPr>
          <w:rFonts w:ascii="Book Antiqua" w:hAnsi="Book Antiqua"/>
          <w:color w:val="000000" w:themeColor="text1"/>
          <w:szCs w:val="24"/>
        </w:rPr>
        <w:t>cells</w:t>
      </w:r>
      <w:r w:rsidR="000E7EA8" w:rsidRPr="00814076">
        <w:rPr>
          <w:rFonts w:ascii="Book Antiqua" w:hAnsi="Book Antiqua"/>
          <w:color w:val="000000" w:themeColor="text1"/>
          <w:szCs w:val="24"/>
          <w:vertAlign w:val="superscript"/>
        </w:rPr>
        <w:t>[</w:t>
      </w:r>
      <w:proofErr w:type="gramEnd"/>
      <w:r w:rsidR="000E7EA8" w:rsidRPr="00814076">
        <w:rPr>
          <w:rFonts w:ascii="Book Antiqua" w:hAnsi="Book Antiqua"/>
          <w:color w:val="000000" w:themeColor="text1"/>
          <w:szCs w:val="24"/>
          <w:vertAlign w:val="superscript"/>
        </w:rPr>
        <w:t>12]</w:t>
      </w:r>
      <w:r w:rsidR="009C6BBE" w:rsidRPr="00814076">
        <w:rPr>
          <w:rFonts w:ascii="Book Antiqua" w:hAnsi="Book Antiqua"/>
          <w:color w:val="000000" w:themeColor="text1"/>
          <w:szCs w:val="24"/>
        </w:rPr>
        <w:t xml:space="preserve">, suggesting </w:t>
      </w:r>
      <w:r w:rsidR="008D3A81" w:rsidRPr="00814076">
        <w:rPr>
          <w:rFonts w:ascii="Book Antiqua" w:hAnsi="Book Antiqua"/>
          <w:color w:val="000000" w:themeColor="text1"/>
          <w:szCs w:val="24"/>
        </w:rPr>
        <w:t xml:space="preserve">that </w:t>
      </w:r>
      <w:r w:rsidR="00FA4885" w:rsidRPr="00814076">
        <w:rPr>
          <w:rFonts w:ascii="Book Antiqua" w:hAnsi="Book Antiqua"/>
          <w:color w:val="000000" w:themeColor="text1"/>
          <w:szCs w:val="24"/>
        </w:rPr>
        <w:t xml:space="preserve">oxidative stress </w:t>
      </w:r>
      <w:r w:rsidR="008D3A81" w:rsidRPr="00814076">
        <w:rPr>
          <w:rFonts w:ascii="Book Antiqua" w:hAnsi="Book Antiqua"/>
          <w:color w:val="000000" w:themeColor="text1"/>
          <w:szCs w:val="24"/>
        </w:rPr>
        <w:t xml:space="preserve">is one of the </w:t>
      </w:r>
      <w:r w:rsidR="00AB3C51" w:rsidRPr="00814076">
        <w:rPr>
          <w:rFonts w:ascii="Book Antiqua" w:hAnsi="Book Antiqua"/>
          <w:color w:val="000000" w:themeColor="text1"/>
          <w:szCs w:val="24"/>
        </w:rPr>
        <w:t xml:space="preserve">major </w:t>
      </w:r>
      <w:r w:rsidR="008D3A81" w:rsidRPr="00814076">
        <w:rPr>
          <w:rFonts w:ascii="Book Antiqua" w:hAnsi="Book Antiqua"/>
          <w:color w:val="000000" w:themeColor="text1"/>
          <w:szCs w:val="24"/>
        </w:rPr>
        <w:t xml:space="preserve">triggers </w:t>
      </w:r>
      <w:r w:rsidR="0040193F" w:rsidRPr="00814076">
        <w:rPr>
          <w:rFonts w:ascii="Book Antiqua" w:hAnsi="Book Antiqua"/>
          <w:color w:val="000000" w:themeColor="text1"/>
          <w:szCs w:val="24"/>
        </w:rPr>
        <w:t>of the “</w:t>
      </w:r>
      <w:r w:rsidR="009C6BBE" w:rsidRPr="00814076">
        <w:rPr>
          <w:rFonts w:ascii="Book Antiqua" w:hAnsi="Book Antiqua"/>
          <w:color w:val="000000" w:themeColor="text1"/>
          <w:szCs w:val="24"/>
        </w:rPr>
        <w:t>type-II to type-I</w:t>
      </w:r>
      <w:r w:rsidR="0040193F" w:rsidRPr="00814076">
        <w:rPr>
          <w:rFonts w:ascii="Book Antiqua" w:hAnsi="Book Antiqua"/>
          <w:color w:val="000000" w:themeColor="text1"/>
          <w:szCs w:val="24"/>
        </w:rPr>
        <w:t>”</w:t>
      </w:r>
      <w:r w:rsidR="009C6BBE" w:rsidRPr="00814076">
        <w:rPr>
          <w:rFonts w:ascii="Book Antiqua" w:hAnsi="Book Antiqua"/>
          <w:color w:val="000000" w:themeColor="text1"/>
          <w:szCs w:val="24"/>
        </w:rPr>
        <w:t xml:space="preserve"> </w:t>
      </w:r>
      <w:r w:rsidR="00FA4885" w:rsidRPr="00814076">
        <w:rPr>
          <w:rFonts w:ascii="Book Antiqua" w:hAnsi="Book Antiqua"/>
          <w:color w:val="000000" w:themeColor="text1"/>
          <w:szCs w:val="24"/>
        </w:rPr>
        <w:t>conversion</w:t>
      </w:r>
      <w:r w:rsidR="008D3A81" w:rsidRPr="00814076">
        <w:rPr>
          <w:rFonts w:ascii="Book Antiqua" w:hAnsi="Book Antiqua"/>
          <w:color w:val="000000" w:themeColor="text1"/>
          <w:szCs w:val="24"/>
        </w:rPr>
        <w:t xml:space="preserve"> of VECs</w:t>
      </w:r>
      <w:r w:rsidR="00FA4885" w:rsidRPr="00814076">
        <w:rPr>
          <w:rFonts w:ascii="Book Antiqua" w:hAnsi="Book Antiqua"/>
          <w:color w:val="000000" w:themeColor="text1"/>
          <w:szCs w:val="24"/>
        </w:rPr>
        <w:t xml:space="preserve">. </w:t>
      </w:r>
    </w:p>
    <w:p w14:paraId="3E8F57EC" w14:textId="6AC57516" w:rsidR="00D33508" w:rsidRPr="00814076" w:rsidRDefault="00AE11E5"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391"/>
        <w:rPr>
          <w:rFonts w:ascii="Book Antiqua" w:hAnsi="Book Antiqua"/>
          <w:color w:val="000000" w:themeColor="text1"/>
          <w:szCs w:val="24"/>
        </w:rPr>
      </w:pPr>
      <w:r w:rsidRPr="00814076">
        <w:rPr>
          <w:rFonts w:ascii="Book Antiqua" w:hAnsi="Book Antiqua"/>
          <w:color w:val="000000" w:themeColor="text1"/>
          <w:szCs w:val="24"/>
        </w:rPr>
        <w:t>T</w:t>
      </w:r>
      <w:r w:rsidR="00B53CEF" w:rsidRPr="00814076">
        <w:rPr>
          <w:rFonts w:ascii="Book Antiqua" w:hAnsi="Book Antiqua"/>
          <w:color w:val="000000" w:themeColor="text1"/>
          <w:szCs w:val="24"/>
        </w:rPr>
        <w:t>he</w:t>
      </w:r>
      <w:r w:rsidR="00781A1A" w:rsidRPr="00814076">
        <w:rPr>
          <w:rFonts w:ascii="Book Antiqua" w:hAnsi="Book Antiqua"/>
          <w:color w:val="000000" w:themeColor="text1"/>
          <w:szCs w:val="24"/>
        </w:rPr>
        <w:t xml:space="preserve"> involvement of RGS5 in </w:t>
      </w:r>
      <w:r w:rsidR="00960645" w:rsidRPr="00814076">
        <w:rPr>
          <w:rFonts w:ascii="Book Antiqua" w:hAnsi="Book Antiqua"/>
          <w:color w:val="000000" w:themeColor="text1"/>
          <w:szCs w:val="24"/>
        </w:rPr>
        <w:t xml:space="preserve">the </w:t>
      </w:r>
      <w:r w:rsidR="005449F4" w:rsidRPr="00814076">
        <w:rPr>
          <w:rFonts w:ascii="Book Antiqua" w:hAnsi="Book Antiqua"/>
          <w:color w:val="000000" w:themeColor="text1"/>
          <w:szCs w:val="24"/>
        </w:rPr>
        <w:t>phenotype conversion</w:t>
      </w:r>
      <w:r w:rsidR="00960645" w:rsidRPr="00814076">
        <w:rPr>
          <w:rFonts w:ascii="Book Antiqua" w:hAnsi="Book Antiqua"/>
          <w:color w:val="000000" w:themeColor="text1"/>
          <w:szCs w:val="24"/>
        </w:rPr>
        <w:t xml:space="preserve"> of VECs</w:t>
      </w:r>
      <w:r w:rsidR="007D63E1" w:rsidRPr="00814076">
        <w:rPr>
          <w:rFonts w:ascii="Book Antiqua" w:hAnsi="Book Antiqua"/>
          <w:color w:val="000000" w:themeColor="text1"/>
          <w:szCs w:val="24"/>
        </w:rPr>
        <w:t xml:space="preserve"> </w:t>
      </w:r>
      <w:r w:rsidR="00A74BC7" w:rsidRPr="00814076">
        <w:rPr>
          <w:rFonts w:ascii="Book Antiqua" w:hAnsi="Book Antiqua"/>
          <w:color w:val="000000" w:themeColor="text1"/>
          <w:szCs w:val="24"/>
        </w:rPr>
        <w:t xml:space="preserve">was </w:t>
      </w:r>
      <w:r w:rsidR="00DA0A07" w:rsidRPr="00814076">
        <w:rPr>
          <w:rFonts w:ascii="Book Antiqua" w:hAnsi="Book Antiqua"/>
          <w:color w:val="000000" w:themeColor="text1"/>
          <w:szCs w:val="24"/>
        </w:rPr>
        <w:t>verified</w:t>
      </w:r>
      <w:r w:rsidR="00A74BC7" w:rsidRPr="00814076">
        <w:rPr>
          <w:rFonts w:ascii="Book Antiqua" w:hAnsi="Book Antiqua"/>
          <w:color w:val="000000" w:themeColor="text1"/>
          <w:szCs w:val="24"/>
        </w:rPr>
        <w:t xml:space="preserve"> </w:t>
      </w:r>
      <w:r w:rsidR="007D63E1" w:rsidRPr="00814076">
        <w:rPr>
          <w:rFonts w:ascii="Book Antiqua" w:hAnsi="Book Antiqua"/>
          <w:color w:val="000000" w:themeColor="text1"/>
          <w:szCs w:val="24"/>
        </w:rPr>
        <w:t xml:space="preserve">by </w:t>
      </w:r>
      <w:r w:rsidR="00697217" w:rsidRPr="00814076">
        <w:rPr>
          <w:rFonts w:ascii="Book Antiqua" w:hAnsi="Book Antiqua"/>
          <w:color w:val="000000" w:themeColor="text1"/>
          <w:szCs w:val="24"/>
        </w:rPr>
        <w:t>gene knock</w:t>
      </w:r>
      <w:r w:rsidR="007D63E1" w:rsidRPr="00814076">
        <w:rPr>
          <w:rFonts w:ascii="Book Antiqua" w:hAnsi="Book Antiqua"/>
          <w:color w:val="000000" w:themeColor="text1"/>
          <w:szCs w:val="24"/>
        </w:rPr>
        <w:t xml:space="preserve">down </w:t>
      </w:r>
      <w:r w:rsidR="00283B1D" w:rsidRPr="00814076">
        <w:rPr>
          <w:rFonts w:ascii="Book Antiqua" w:hAnsi="Book Antiqua"/>
          <w:color w:val="000000" w:themeColor="text1"/>
          <w:szCs w:val="24"/>
        </w:rPr>
        <w:t>studies</w:t>
      </w:r>
      <w:r w:rsidR="00781A1A" w:rsidRPr="00814076">
        <w:rPr>
          <w:rFonts w:ascii="Book Antiqua" w:hAnsi="Book Antiqua"/>
          <w:color w:val="000000" w:themeColor="text1"/>
          <w:szCs w:val="24"/>
        </w:rPr>
        <w:t>. As shown in</w:t>
      </w:r>
      <w:r w:rsidR="00451096" w:rsidRPr="00814076">
        <w:rPr>
          <w:rFonts w:ascii="Book Antiqua" w:hAnsi="Book Antiqua"/>
          <w:color w:val="000000" w:themeColor="text1"/>
          <w:szCs w:val="24"/>
        </w:rPr>
        <w:t xml:space="preserve"> </w:t>
      </w:r>
      <w:r w:rsidR="006A3577" w:rsidRPr="00814076">
        <w:rPr>
          <w:rFonts w:ascii="Book Antiqua" w:hAnsi="Book Antiqua"/>
          <w:color w:val="000000" w:themeColor="text1"/>
          <w:szCs w:val="24"/>
        </w:rPr>
        <w:t>Figure</w:t>
      </w:r>
      <w:r w:rsidR="00F6304E" w:rsidRPr="00814076">
        <w:rPr>
          <w:rFonts w:ascii="Book Antiqua" w:hAnsi="Book Antiqua"/>
          <w:color w:val="000000" w:themeColor="text1"/>
          <w:szCs w:val="24"/>
        </w:rPr>
        <w:t xml:space="preserve"> 3E</w:t>
      </w:r>
      <w:r w:rsidR="00781A1A" w:rsidRPr="00814076">
        <w:rPr>
          <w:rFonts w:ascii="Book Antiqua" w:hAnsi="Book Antiqua"/>
          <w:color w:val="000000" w:themeColor="text1"/>
          <w:szCs w:val="24"/>
        </w:rPr>
        <w:t xml:space="preserve">, </w:t>
      </w:r>
      <w:r w:rsidR="00C06F39" w:rsidRPr="00814076">
        <w:rPr>
          <w:rFonts w:ascii="Book Antiqua" w:hAnsi="Book Antiqua"/>
          <w:color w:val="000000" w:themeColor="text1"/>
          <w:szCs w:val="24"/>
        </w:rPr>
        <w:t>“</w:t>
      </w:r>
      <w:r w:rsidR="0034796C" w:rsidRPr="00814076">
        <w:rPr>
          <w:rFonts w:ascii="Book Antiqua" w:hAnsi="Book Antiqua"/>
          <w:color w:val="000000" w:themeColor="text1"/>
          <w:szCs w:val="24"/>
        </w:rPr>
        <w:t>type-I</w:t>
      </w:r>
      <w:r w:rsidR="00C06F39" w:rsidRPr="00814076">
        <w:rPr>
          <w:rFonts w:ascii="Book Antiqua" w:hAnsi="Book Antiqua"/>
          <w:color w:val="000000" w:themeColor="text1"/>
          <w:szCs w:val="24"/>
        </w:rPr>
        <w:t>”</w:t>
      </w:r>
      <w:r w:rsidR="0034796C" w:rsidRPr="00814076">
        <w:rPr>
          <w:rFonts w:ascii="Book Antiqua" w:hAnsi="Book Antiqua"/>
          <w:color w:val="000000" w:themeColor="text1"/>
          <w:szCs w:val="24"/>
        </w:rPr>
        <w:t xml:space="preserve"> </w:t>
      </w:r>
      <w:proofErr w:type="gramStart"/>
      <w:r w:rsidR="0034796C" w:rsidRPr="00814076">
        <w:rPr>
          <w:rFonts w:ascii="Book Antiqua" w:hAnsi="Book Antiqua"/>
          <w:color w:val="000000" w:themeColor="text1"/>
          <w:szCs w:val="24"/>
        </w:rPr>
        <w:t>EPC1dEC[</w:t>
      </w:r>
      <w:proofErr w:type="gramEnd"/>
      <w:r w:rsidR="0034796C" w:rsidRPr="00814076">
        <w:rPr>
          <w:rFonts w:ascii="Book Antiqua" w:hAnsi="Book Antiqua"/>
          <w:color w:val="000000" w:themeColor="text1"/>
          <w:szCs w:val="24"/>
        </w:rPr>
        <w:t xml:space="preserve">P9] </w:t>
      </w:r>
      <w:r w:rsidR="00781A1A" w:rsidRPr="00814076">
        <w:rPr>
          <w:rFonts w:ascii="Book Antiqua" w:hAnsi="Book Antiqua"/>
          <w:color w:val="000000" w:themeColor="text1"/>
          <w:szCs w:val="24"/>
        </w:rPr>
        <w:t xml:space="preserve">was </w:t>
      </w:r>
      <w:r w:rsidR="0034796C" w:rsidRPr="00814076">
        <w:rPr>
          <w:rFonts w:ascii="Book Antiqua" w:hAnsi="Book Antiqua"/>
          <w:color w:val="000000" w:themeColor="text1"/>
          <w:szCs w:val="24"/>
        </w:rPr>
        <w:t xml:space="preserve">converted into </w:t>
      </w:r>
      <w:r w:rsidR="00C06F39" w:rsidRPr="00814076">
        <w:rPr>
          <w:rFonts w:ascii="Book Antiqua" w:hAnsi="Book Antiqua"/>
          <w:color w:val="000000" w:themeColor="text1"/>
          <w:szCs w:val="24"/>
        </w:rPr>
        <w:t>“</w:t>
      </w:r>
      <w:r w:rsidR="0034796C" w:rsidRPr="00814076">
        <w:rPr>
          <w:rFonts w:ascii="Book Antiqua" w:hAnsi="Book Antiqua"/>
          <w:color w:val="000000" w:themeColor="text1"/>
          <w:szCs w:val="24"/>
        </w:rPr>
        <w:t>type-II</w:t>
      </w:r>
      <w:r w:rsidR="00534BC3" w:rsidRPr="00814076">
        <w:rPr>
          <w:rFonts w:ascii="Book Antiqua" w:hAnsi="Book Antiqua"/>
          <w:color w:val="000000" w:themeColor="text1"/>
          <w:szCs w:val="24"/>
        </w:rPr>
        <w:t xml:space="preserve">” </w:t>
      </w:r>
      <w:r w:rsidR="00DA0A07" w:rsidRPr="00814076">
        <w:rPr>
          <w:rFonts w:ascii="Book Antiqua" w:hAnsi="Book Antiqua"/>
          <w:color w:val="000000" w:themeColor="text1"/>
          <w:szCs w:val="24"/>
        </w:rPr>
        <w:t xml:space="preserve">VECs </w:t>
      </w:r>
      <w:r w:rsidR="00781A1A" w:rsidRPr="00814076">
        <w:rPr>
          <w:rFonts w:ascii="Book Antiqua" w:hAnsi="Book Antiqua"/>
          <w:color w:val="000000" w:themeColor="text1"/>
          <w:szCs w:val="24"/>
        </w:rPr>
        <w:t xml:space="preserve">by </w:t>
      </w:r>
      <w:r w:rsidR="00D611CF" w:rsidRPr="00814076">
        <w:rPr>
          <w:rFonts w:ascii="Book Antiqua" w:hAnsi="Book Antiqua"/>
          <w:color w:val="000000" w:themeColor="text1"/>
          <w:szCs w:val="24"/>
        </w:rPr>
        <w:t xml:space="preserve">an </w:t>
      </w:r>
      <w:r w:rsidR="00534BC3" w:rsidRPr="00814076">
        <w:rPr>
          <w:rFonts w:ascii="Book Antiqua" w:hAnsi="Book Antiqua"/>
          <w:color w:val="000000" w:themeColor="text1"/>
          <w:szCs w:val="24"/>
        </w:rPr>
        <w:t xml:space="preserve">introduction of shRNA-RGS5 expression </w:t>
      </w:r>
      <w:r w:rsidR="00781A1A" w:rsidRPr="00814076">
        <w:rPr>
          <w:rFonts w:ascii="Book Antiqua" w:hAnsi="Book Antiqua"/>
          <w:color w:val="000000" w:themeColor="text1"/>
          <w:szCs w:val="24"/>
        </w:rPr>
        <w:t>vector</w:t>
      </w:r>
      <w:r w:rsidR="008B5A4B" w:rsidRPr="00814076">
        <w:rPr>
          <w:rFonts w:ascii="Book Antiqua" w:hAnsi="Book Antiqua"/>
          <w:color w:val="000000" w:themeColor="text1"/>
          <w:szCs w:val="24"/>
        </w:rPr>
        <w:t xml:space="preserve"> </w:t>
      </w:r>
      <w:r w:rsidR="00BC5125" w:rsidRPr="00814076">
        <w:rPr>
          <w:rFonts w:ascii="Book Antiqua" w:hAnsi="Book Antiqua"/>
          <w:color w:val="000000" w:themeColor="text1"/>
          <w:szCs w:val="24"/>
        </w:rPr>
        <w:t>(</w:t>
      </w:r>
      <w:r w:rsidR="006A3577" w:rsidRPr="00814076">
        <w:rPr>
          <w:rFonts w:ascii="Book Antiqua" w:hAnsi="Book Antiqua"/>
          <w:color w:val="000000" w:themeColor="text1"/>
          <w:szCs w:val="24"/>
        </w:rPr>
        <w:t>Figure</w:t>
      </w:r>
      <w:r w:rsidR="000C383B" w:rsidRPr="00814076">
        <w:rPr>
          <w:rFonts w:ascii="Book Antiqua" w:hAnsi="Book Antiqua"/>
          <w:color w:val="000000" w:themeColor="text1"/>
          <w:szCs w:val="24"/>
        </w:rPr>
        <w:t xml:space="preserve"> 3E</w:t>
      </w:r>
      <w:r w:rsidR="0034770F" w:rsidRPr="00814076">
        <w:rPr>
          <w:rFonts w:ascii="Book Antiqua" w:hAnsi="Book Antiqua"/>
          <w:color w:val="000000" w:themeColor="text1"/>
          <w:szCs w:val="24"/>
        </w:rPr>
        <w:t>)</w:t>
      </w:r>
      <w:r w:rsidR="00BB4D6E" w:rsidRPr="00814076">
        <w:rPr>
          <w:rFonts w:ascii="Book Antiqua" w:hAnsi="Book Antiqua"/>
          <w:color w:val="000000" w:themeColor="text1"/>
          <w:szCs w:val="24"/>
        </w:rPr>
        <w:t>. Regarding</w:t>
      </w:r>
      <w:r w:rsidR="0034770F" w:rsidRPr="00814076">
        <w:rPr>
          <w:rFonts w:ascii="Book Antiqua" w:hAnsi="Book Antiqua"/>
          <w:color w:val="000000" w:themeColor="text1"/>
          <w:szCs w:val="24"/>
        </w:rPr>
        <w:t xml:space="preserve"> </w:t>
      </w:r>
      <w:r w:rsidR="00522277" w:rsidRPr="00814076">
        <w:rPr>
          <w:rFonts w:ascii="Book Antiqua" w:hAnsi="Book Antiqua"/>
          <w:color w:val="000000" w:themeColor="text1"/>
          <w:szCs w:val="24"/>
        </w:rPr>
        <w:t xml:space="preserve">HUVEC, </w:t>
      </w:r>
      <w:r w:rsidR="008B5A4B" w:rsidRPr="00814076">
        <w:rPr>
          <w:rFonts w:ascii="Book Antiqua" w:hAnsi="Book Antiqua"/>
          <w:color w:val="000000" w:themeColor="text1"/>
          <w:szCs w:val="24"/>
        </w:rPr>
        <w:t>p</w:t>
      </w:r>
      <w:r w:rsidR="00605F7A" w:rsidRPr="00814076">
        <w:rPr>
          <w:rFonts w:ascii="Book Antiqua" w:hAnsi="Book Antiqua"/>
          <w:color w:val="000000" w:themeColor="text1"/>
          <w:szCs w:val="24"/>
        </w:rPr>
        <w:t>ro-proliferative capacit</w:t>
      </w:r>
      <w:r w:rsidR="00522277" w:rsidRPr="00814076">
        <w:rPr>
          <w:rFonts w:ascii="Book Antiqua" w:hAnsi="Book Antiqua"/>
          <w:color w:val="000000" w:themeColor="text1"/>
          <w:szCs w:val="24"/>
        </w:rPr>
        <w:t>ies were</w:t>
      </w:r>
      <w:r w:rsidR="00056A42" w:rsidRPr="00814076">
        <w:rPr>
          <w:rFonts w:ascii="Book Antiqua" w:hAnsi="Book Antiqua"/>
          <w:color w:val="000000" w:themeColor="text1"/>
          <w:szCs w:val="24"/>
        </w:rPr>
        <w:t xml:space="preserve"> </w:t>
      </w:r>
      <w:r w:rsidR="0034770F" w:rsidRPr="00814076">
        <w:rPr>
          <w:rFonts w:ascii="Book Antiqua" w:hAnsi="Book Antiqua"/>
          <w:color w:val="000000" w:themeColor="text1"/>
          <w:szCs w:val="24"/>
        </w:rPr>
        <w:t>lowered</w:t>
      </w:r>
      <w:r w:rsidR="00FB7D77" w:rsidRPr="00814076">
        <w:rPr>
          <w:rFonts w:ascii="Book Antiqua" w:hAnsi="Book Antiqua"/>
          <w:color w:val="000000" w:themeColor="text1"/>
          <w:szCs w:val="24"/>
        </w:rPr>
        <w:t xml:space="preserve"> </w:t>
      </w:r>
      <w:r w:rsidR="00605F7A" w:rsidRPr="00814076">
        <w:rPr>
          <w:rFonts w:ascii="Book Antiqua" w:hAnsi="Book Antiqua"/>
          <w:color w:val="000000" w:themeColor="text1"/>
          <w:szCs w:val="24"/>
        </w:rPr>
        <w:t>by RGS5 knockdown (</w:t>
      </w:r>
      <w:r w:rsidR="006A3577" w:rsidRPr="00814076">
        <w:rPr>
          <w:rFonts w:ascii="Book Antiqua" w:hAnsi="Book Antiqua"/>
          <w:color w:val="000000" w:themeColor="text1"/>
          <w:szCs w:val="24"/>
        </w:rPr>
        <w:t>Figure</w:t>
      </w:r>
      <w:r w:rsidR="000C383B" w:rsidRPr="00814076">
        <w:rPr>
          <w:rFonts w:ascii="Book Antiqua" w:hAnsi="Book Antiqua"/>
          <w:color w:val="000000" w:themeColor="text1"/>
          <w:szCs w:val="24"/>
        </w:rPr>
        <w:t xml:space="preserve"> 3F</w:t>
      </w:r>
      <w:r w:rsidR="00056A42" w:rsidRPr="00814076">
        <w:rPr>
          <w:rFonts w:ascii="Book Antiqua" w:hAnsi="Book Antiqua"/>
          <w:color w:val="000000" w:themeColor="text1"/>
          <w:szCs w:val="24"/>
        </w:rPr>
        <w:t xml:space="preserve">). Although </w:t>
      </w:r>
      <w:r w:rsidR="00930378">
        <w:rPr>
          <w:rFonts w:ascii="Book Antiqua" w:hAnsi="Book Antiqua"/>
          <w:color w:val="000000" w:themeColor="text1"/>
          <w:szCs w:val="24"/>
        </w:rPr>
        <w:t>a</w:t>
      </w:r>
      <w:r w:rsidR="00BE334B" w:rsidRPr="00814076">
        <w:rPr>
          <w:rFonts w:ascii="Book Antiqua" w:hAnsi="Book Antiqua"/>
          <w:color w:val="000000" w:themeColor="text1"/>
          <w:szCs w:val="24"/>
        </w:rPr>
        <w:t xml:space="preserve"> </w:t>
      </w:r>
      <w:r w:rsidR="00056A42" w:rsidRPr="00814076">
        <w:rPr>
          <w:rFonts w:ascii="Book Antiqua" w:hAnsi="Book Antiqua"/>
          <w:color w:val="000000" w:themeColor="text1"/>
          <w:szCs w:val="24"/>
        </w:rPr>
        <w:t>shRNA-RGS5 introduction</w:t>
      </w:r>
      <w:r w:rsidR="002F3FC4" w:rsidRPr="00814076">
        <w:rPr>
          <w:rFonts w:ascii="Book Antiqua" w:hAnsi="Book Antiqua"/>
          <w:color w:val="000000" w:themeColor="text1"/>
          <w:szCs w:val="24"/>
        </w:rPr>
        <w:t xml:space="preserve"> into HUEVC</w:t>
      </w:r>
      <w:r w:rsidR="00056A42" w:rsidRPr="00814076">
        <w:rPr>
          <w:rFonts w:ascii="Book Antiqua" w:hAnsi="Book Antiqua"/>
          <w:color w:val="000000" w:themeColor="text1"/>
          <w:szCs w:val="24"/>
        </w:rPr>
        <w:t xml:space="preserve"> </w:t>
      </w:r>
      <w:r w:rsidR="00161617" w:rsidRPr="00814076">
        <w:rPr>
          <w:rFonts w:ascii="Book Antiqua" w:hAnsi="Book Antiqua"/>
          <w:color w:val="000000" w:themeColor="text1"/>
          <w:szCs w:val="24"/>
        </w:rPr>
        <w:t>effectively l</w:t>
      </w:r>
      <w:r w:rsidR="00BE334B" w:rsidRPr="00814076">
        <w:rPr>
          <w:rFonts w:ascii="Book Antiqua" w:hAnsi="Book Antiqua"/>
          <w:color w:val="000000" w:themeColor="text1"/>
          <w:szCs w:val="24"/>
        </w:rPr>
        <w:t xml:space="preserve">owered </w:t>
      </w:r>
      <w:r w:rsidR="002F3FC4" w:rsidRPr="00814076">
        <w:rPr>
          <w:rFonts w:ascii="Book Antiqua" w:hAnsi="Book Antiqua"/>
          <w:color w:val="000000" w:themeColor="text1"/>
          <w:szCs w:val="24"/>
        </w:rPr>
        <w:t xml:space="preserve">the levels of </w:t>
      </w:r>
      <w:r w:rsidR="00056A42" w:rsidRPr="00814076">
        <w:rPr>
          <w:rFonts w:ascii="Book Antiqua" w:hAnsi="Book Antiqua"/>
          <w:color w:val="000000" w:themeColor="text1"/>
          <w:szCs w:val="24"/>
        </w:rPr>
        <w:t>RGS5 message expression (</w:t>
      </w:r>
      <w:r w:rsidR="006A3577" w:rsidRPr="00814076">
        <w:rPr>
          <w:rFonts w:ascii="Book Antiqua" w:hAnsi="Book Antiqua"/>
          <w:color w:val="000000" w:themeColor="text1"/>
          <w:szCs w:val="24"/>
        </w:rPr>
        <w:t>Figure</w:t>
      </w:r>
      <w:r w:rsidR="00056A42" w:rsidRPr="00814076">
        <w:rPr>
          <w:rFonts w:ascii="Book Antiqua" w:hAnsi="Book Antiqua"/>
          <w:color w:val="000000" w:themeColor="text1"/>
          <w:szCs w:val="24"/>
        </w:rPr>
        <w:t xml:space="preserve"> </w:t>
      </w:r>
      <w:r w:rsidR="00A941F5" w:rsidRPr="00814076">
        <w:rPr>
          <w:rFonts w:ascii="Book Antiqua" w:hAnsi="Book Antiqua"/>
          <w:color w:val="000000" w:themeColor="text1"/>
          <w:szCs w:val="24"/>
        </w:rPr>
        <w:t>3G</w:t>
      </w:r>
      <w:r w:rsidR="00056A42" w:rsidRPr="00814076">
        <w:rPr>
          <w:rFonts w:ascii="Book Antiqua" w:hAnsi="Book Antiqua"/>
          <w:color w:val="000000" w:themeColor="text1"/>
          <w:szCs w:val="24"/>
        </w:rPr>
        <w:t>)</w:t>
      </w:r>
      <w:r w:rsidR="00A941F5" w:rsidRPr="00814076">
        <w:rPr>
          <w:rFonts w:ascii="Book Antiqua" w:hAnsi="Book Antiqua"/>
          <w:color w:val="000000" w:themeColor="text1"/>
          <w:szCs w:val="24"/>
        </w:rPr>
        <w:t xml:space="preserve"> and </w:t>
      </w:r>
      <w:r w:rsidR="00DB3F6A" w:rsidRPr="00814076">
        <w:rPr>
          <w:rFonts w:ascii="Book Antiqua" w:hAnsi="Book Antiqua"/>
          <w:color w:val="000000" w:themeColor="text1"/>
          <w:szCs w:val="24"/>
        </w:rPr>
        <w:t>protein expression (</w:t>
      </w:r>
      <w:r w:rsidR="006A3577" w:rsidRPr="00814076">
        <w:rPr>
          <w:rFonts w:ascii="Book Antiqua" w:hAnsi="Book Antiqua"/>
          <w:color w:val="000000" w:themeColor="text1"/>
          <w:szCs w:val="24"/>
        </w:rPr>
        <w:t>Figure</w:t>
      </w:r>
      <w:r w:rsidR="00DB3F6A" w:rsidRPr="00814076">
        <w:rPr>
          <w:rFonts w:ascii="Book Antiqua" w:hAnsi="Book Antiqua"/>
          <w:color w:val="000000" w:themeColor="text1"/>
          <w:szCs w:val="24"/>
        </w:rPr>
        <w:t xml:space="preserve"> </w:t>
      </w:r>
      <w:r w:rsidR="00A941F5" w:rsidRPr="00814076">
        <w:rPr>
          <w:rFonts w:ascii="Book Antiqua" w:hAnsi="Book Antiqua"/>
          <w:color w:val="000000" w:themeColor="text1"/>
          <w:szCs w:val="24"/>
        </w:rPr>
        <w:t>3H</w:t>
      </w:r>
      <w:r w:rsidR="00605F7A" w:rsidRPr="00814076">
        <w:rPr>
          <w:rFonts w:ascii="Book Antiqua" w:hAnsi="Book Antiqua"/>
          <w:color w:val="000000" w:themeColor="text1"/>
          <w:szCs w:val="24"/>
        </w:rPr>
        <w:t>)</w:t>
      </w:r>
      <w:r w:rsidR="00BE334B" w:rsidRPr="00814076">
        <w:rPr>
          <w:rFonts w:ascii="Book Antiqua" w:hAnsi="Book Antiqua"/>
          <w:color w:val="000000" w:themeColor="text1"/>
          <w:szCs w:val="24"/>
        </w:rPr>
        <w:t>, its</w:t>
      </w:r>
      <w:r w:rsidR="002C4821" w:rsidRPr="00814076">
        <w:rPr>
          <w:rFonts w:ascii="Book Antiqua" w:hAnsi="Book Antiqua"/>
          <w:color w:val="000000" w:themeColor="text1"/>
          <w:szCs w:val="24"/>
        </w:rPr>
        <w:t xml:space="preserve"> effect</w:t>
      </w:r>
      <w:r w:rsidR="003C5D5D" w:rsidRPr="00814076">
        <w:rPr>
          <w:rFonts w:ascii="Book Antiqua" w:hAnsi="Book Antiqua"/>
          <w:color w:val="000000" w:themeColor="text1"/>
          <w:szCs w:val="24"/>
        </w:rPr>
        <w:t xml:space="preserve"> on </w:t>
      </w:r>
      <w:r w:rsidR="00BE334B" w:rsidRPr="00814076">
        <w:rPr>
          <w:rFonts w:ascii="Book Antiqua" w:hAnsi="Book Antiqua"/>
          <w:color w:val="000000" w:themeColor="text1"/>
          <w:szCs w:val="24"/>
        </w:rPr>
        <w:t xml:space="preserve">phenotype </w:t>
      </w:r>
      <w:r w:rsidR="001E4201" w:rsidRPr="00814076">
        <w:rPr>
          <w:rFonts w:ascii="Book Antiqua" w:hAnsi="Book Antiqua"/>
          <w:color w:val="000000" w:themeColor="text1"/>
          <w:szCs w:val="24"/>
        </w:rPr>
        <w:t>alteration</w:t>
      </w:r>
      <w:r w:rsidR="002F3FC4" w:rsidRPr="00814076">
        <w:rPr>
          <w:rFonts w:ascii="Book Antiqua" w:hAnsi="Book Antiqua"/>
          <w:color w:val="000000" w:themeColor="text1"/>
          <w:szCs w:val="24"/>
        </w:rPr>
        <w:t xml:space="preserve"> </w:t>
      </w:r>
      <w:r w:rsidR="00272000" w:rsidRPr="00814076">
        <w:rPr>
          <w:rFonts w:ascii="Book Antiqua" w:hAnsi="Book Antiqua"/>
          <w:color w:val="000000" w:themeColor="text1"/>
          <w:szCs w:val="24"/>
        </w:rPr>
        <w:t xml:space="preserve">was </w:t>
      </w:r>
      <w:r w:rsidR="004C4DB4" w:rsidRPr="00814076">
        <w:rPr>
          <w:rFonts w:ascii="Book Antiqua" w:hAnsi="Book Antiqua"/>
          <w:color w:val="000000" w:themeColor="text1"/>
          <w:szCs w:val="24"/>
        </w:rPr>
        <w:t xml:space="preserve">rather </w:t>
      </w:r>
      <w:r w:rsidR="00A70D23" w:rsidRPr="00814076">
        <w:rPr>
          <w:rFonts w:ascii="Book Antiqua" w:hAnsi="Book Antiqua"/>
          <w:color w:val="000000" w:themeColor="text1"/>
          <w:szCs w:val="24"/>
        </w:rPr>
        <w:t xml:space="preserve">mild </w:t>
      </w:r>
      <w:r w:rsidR="00D611CF" w:rsidRPr="00814076">
        <w:rPr>
          <w:rFonts w:ascii="Book Antiqua" w:hAnsi="Book Antiqua"/>
          <w:color w:val="000000" w:themeColor="text1"/>
          <w:szCs w:val="24"/>
        </w:rPr>
        <w:t>probably</w:t>
      </w:r>
      <w:r w:rsidR="00781A1A" w:rsidRPr="00814076">
        <w:rPr>
          <w:rFonts w:ascii="Book Antiqua" w:hAnsi="Book Antiqua"/>
          <w:color w:val="000000" w:themeColor="text1"/>
          <w:szCs w:val="24"/>
        </w:rPr>
        <w:t xml:space="preserve"> due to particularly high RGS5 expression in HUVEC</w:t>
      </w:r>
      <w:r w:rsidR="000B7AB3" w:rsidRPr="00814076">
        <w:rPr>
          <w:rFonts w:ascii="Book Antiqua" w:hAnsi="Book Antiqua"/>
          <w:color w:val="000000" w:themeColor="text1"/>
          <w:szCs w:val="24"/>
        </w:rPr>
        <w:t xml:space="preserve"> (</w:t>
      </w:r>
      <w:r w:rsidR="006A3577" w:rsidRPr="00814076">
        <w:rPr>
          <w:rFonts w:ascii="Book Antiqua" w:hAnsi="Book Antiqua"/>
          <w:color w:val="000000" w:themeColor="text1"/>
          <w:szCs w:val="24"/>
        </w:rPr>
        <w:t>Figure</w:t>
      </w:r>
      <w:r w:rsidR="00F6304E" w:rsidRPr="00814076">
        <w:rPr>
          <w:rFonts w:ascii="Book Antiqua" w:hAnsi="Book Antiqua"/>
          <w:color w:val="000000" w:themeColor="text1"/>
          <w:szCs w:val="24"/>
        </w:rPr>
        <w:t xml:space="preserve"> 3A</w:t>
      </w:r>
      <w:r w:rsidR="00993B37" w:rsidRPr="00814076">
        <w:rPr>
          <w:rFonts w:ascii="Book Antiqua" w:hAnsi="Book Antiqua"/>
          <w:color w:val="000000" w:themeColor="text1"/>
          <w:szCs w:val="24"/>
        </w:rPr>
        <w:t>)</w:t>
      </w:r>
      <w:r w:rsidR="007A310A" w:rsidRPr="00814076">
        <w:rPr>
          <w:rFonts w:ascii="Book Antiqua" w:hAnsi="Book Antiqua"/>
          <w:color w:val="000000" w:themeColor="text1"/>
          <w:szCs w:val="24"/>
        </w:rPr>
        <w:t xml:space="preserve">. </w:t>
      </w:r>
      <w:r w:rsidR="008A13A2" w:rsidRPr="00814076">
        <w:rPr>
          <w:rFonts w:ascii="Book Antiqua" w:hAnsi="Book Antiqua"/>
          <w:color w:val="000000" w:themeColor="text1"/>
          <w:szCs w:val="24"/>
        </w:rPr>
        <w:t xml:space="preserve">Nevertheless, </w:t>
      </w:r>
      <w:r w:rsidR="00781A1A" w:rsidRPr="00814076">
        <w:rPr>
          <w:rFonts w:ascii="Book Antiqua" w:hAnsi="Book Antiqua"/>
          <w:color w:val="000000" w:themeColor="text1"/>
          <w:szCs w:val="24"/>
        </w:rPr>
        <w:t xml:space="preserve">the results </w:t>
      </w:r>
      <w:r w:rsidR="00FB7D77" w:rsidRPr="00814076">
        <w:rPr>
          <w:rFonts w:ascii="Book Antiqua" w:hAnsi="Book Antiqua"/>
          <w:color w:val="000000" w:themeColor="text1"/>
          <w:szCs w:val="24"/>
        </w:rPr>
        <w:t>were reproduc</w:t>
      </w:r>
      <w:r w:rsidR="00101A7B" w:rsidRPr="00814076">
        <w:rPr>
          <w:rFonts w:ascii="Book Antiqua" w:hAnsi="Book Antiqua"/>
          <w:color w:val="000000" w:themeColor="text1"/>
          <w:szCs w:val="24"/>
        </w:rPr>
        <w:t xml:space="preserve">ible </w:t>
      </w:r>
      <w:r w:rsidR="001E5838" w:rsidRPr="00814076">
        <w:rPr>
          <w:rFonts w:ascii="Book Antiqua" w:hAnsi="Book Antiqua"/>
          <w:color w:val="000000" w:themeColor="text1"/>
          <w:szCs w:val="24"/>
        </w:rPr>
        <w:t>when distinct</w:t>
      </w:r>
      <w:r w:rsidR="00781A1A" w:rsidRPr="00814076">
        <w:rPr>
          <w:rFonts w:ascii="Book Antiqua" w:hAnsi="Book Antiqua"/>
          <w:color w:val="000000" w:themeColor="text1"/>
          <w:szCs w:val="24"/>
        </w:rPr>
        <w:t xml:space="preserve"> shRNA-RGS5 </w:t>
      </w:r>
      <w:r w:rsidR="00474125" w:rsidRPr="00814076">
        <w:rPr>
          <w:rFonts w:ascii="Book Antiqua" w:hAnsi="Book Antiqua"/>
          <w:color w:val="000000" w:themeColor="text1"/>
          <w:szCs w:val="24"/>
        </w:rPr>
        <w:t xml:space="preserve">with different nucleotide sequences </w:t>
      </w:r>
      <w:r w:rsidR="00781A1A" w:rsidRPr="00814076">
        <w:rPr>
          <w:rFonts w:ascii="Book Antiqua" w:hAnsi="Book Antiqua"/>
          <w:color w:val="000000" w:themeColor="text1"/>
          <w:szCs w:val="24"/>
        </w:rPr>
        <w:t xml:space="preserve">were </w:t>
      </w:r>
      <w:r w:rsidR="0034770F" w:rsidRPr="00814076">
        <w:rPr>
          <w:rFonts w:ascii="Book Antiqua" w:hAnsi="Book Antiqua"/>
          <w:color w:val="000000" w:themeColor="text1"/>
          <w:szCs w:val="24"/>
        </w:rPr>
        <w:t>introduced</w:t>
      </w:r>
      <w:r w:rsidR="00781A1A" w:rsidRPr="00814076">
        <w:rPr>
          <w:rFonts w:ascii="Book Antiqua" w:hAnsi="Book Antiqua"/>
          <w:color w:val="000000" w:themeColor="text1"/>
          <w:szCs w:val="24"/>
        </w:rPr>
        <w:t xml:space="preserve"> (</w:t>
      </w:r>
      <w:r w:rsidR="00DA0A07" w:rsidRPr="00814076">
        <w:rPr>
          <w:rFonts w:ascii="Book Antiqua" w:hAnsi="Book Antiqua"/>
          <w:color w:val="000000" w:themeColor="text1"/>
          <w:szCs w:val="24"/>
        </w:rPr>
        <w:t>data not shown</w:t>
      </w:r>
      <w:r w:rsidR="00781A1A" w:rsidRPr="00814076">
        <w:rPr>
          <w:rFonts w:ascii="Book Antiqua" w:hAnsi="Book Antiqua"/>
          <w:color w:val="000000" w:themeColor="text1"/>
          <w:szCs w:val="24"/>
        </w:rPr>
        <w:t>)</w:t>
      </w:r>
      <w:r w:rsidR="00674B88" w:rsidRPr="00814076">
        <w:rPr>
          <w:rFonts w:ascii="Book Antiqua" w:hAnsi="Book Antiqua"/>
          <w:color w:val="000000" w:themeColor="text1"/>
          <w:szCs w:val="24"/>
        </w:rPr>
        <w:t xml:space="preserve">. Thus, </w:t>
      </w:r>
      <w:r w:rsidR="00781A1A" w:rsidRPr="00814076">
        <w:rPr>
          <w:rFonts w:ascii="Book Antiqua" w:hAnsi="Book Antiqua"/>
          <w:color w:val="000000" w:themeColor="text1"/>
          <w:szCs w:val="24"/>
        </w:rPr>
        <w:t xml:space="preserve">RGS5 </w:t>
      </w:r>
      <w:r w:rsidR="00101A7B" w:rsidRPr="00814076">
        <w:rPr>
          <w:rFonts w:ascii="Book Antiqua" w:hAnsi="Book Antiqua"/>
          <w:color w:val="000000" w:themeColor="text1"/>
          <w:szCs w:val="24"/>
        </w:rPr>
        <w:t xml:space="preserve">is the causative gene </w:t>
      </w:r>
      <w:r w:rsidR="00101AC0" w:rsidRPr="00814076">
        <w:rPr>
          <w:rFonts w:ascii="Book Antiqua" w:hAnsi="Book Antiqua"/>
          <w:color w:val="000000" w:themeColor="text1"/>
          <w:szCs w:val="24"/>
        </w:rPr>
        <w:t>for</w:t>
      </w:r>
      <w:r w:rsidR="00492903" w:rsidRPr="00814076">
        <w:rPr>
          <w:rFonts w:ascii="Book Antiqua" w:hAnsi="Book Antiqua"/>
          <w:color w:val="000000" w:themeColor="text1"/>
          <w:szCs w:val="24"/>
        </w:rPr>
        <w:t xml:space="preserve"> </w:t>
      </w:r>
      <w:r w:rsidR="00CC3554" w:rsidRPr="00814076">
        <w:rPr>
          <w:rFonts w:ascii="Book Antiqua" w:hAnsi="Book Antiqua"/>
          <w:color w:val="000000" w:themeColor="text1"/>
          <w:szCs w:val="24"/>
        </w:rPr>
        <w:t>the “</w:t>
      </w:r>
      <w:r w:rsidR="00674B88" w:rsidRPr="00814076">
        <w:rPr>
          <w:rFonts w:ascii="Book Antiqua" w:hAnsi="Book Antiqua"/>
          <w:color w:val="000000" w:themeColor="text1"/>
          <w:szCs w:val="24"/>
        </w:rPr>
        <w:t>type-II to type-I</w:t>
      </w:r>
      <w:r w:rsidR="00CC3554" w:rsidRPr="00814076">
        <w:rPr>
          <w:rFonts w:ascii="Book Antiqua" w:hAnsi="Book Antiqua"/>
          <w:color w:val="000000" w:themeColor="text1"/>
          <w:szCs w:val="24"/>
        </w:rPr>
        <w:t>”</w:t>
      </w:r>
      <w:r w:rsidR="00674B88" w:rsidRPr="00814076">
        <w:rPr>
          <w:rFonts w:ascii="Book Antiqua" w:hAnsi="Book Antiqua"/>
          <w:color w:val="000000" w:themeColor="text1"/>
          <w:szCs w:val="24"/>
        </w:rPr>
        <w:t xml:space="preserve"> </w:t>
      </w:r>
      <w:r w:rsidR="003E1EC5" w:rsidRPr="00814076">
        <w:rPr>
          <w:rFonts w:ascii="Book Antiqua" w:hAnsi="Book Antiqua"/>
          <w:color w:val="000000" w:themeColor="text1"/>
          <w:szCs w:val="24"/>
        </w:rPr>
        <w:t>conversion</w:t>
      </w:r>
      <w:r w:rsidR="00674B88" w:rsidRPr="00814076">
        <w:rPr>
          <w:rFonts w:ascii="Book Antiqua" w:hAnsi="Book Antiqua"/>
          <w:color w:val="000000" w:themeColor="text1"/>
          <w:szCs w:val="24"/>
        </w:rPr>
        <w:t xml:space="preserve"> of VECs</w:t>
      </w:r>
      <w:r w:rsidR="00781A1A" w:rsidRPr="00814076">
        <w:rPr>
          <w:rFonts w:ascii="Book Antiqua" w:hAnsi="Book Antiqua"/>
          <w:color w:val="000000" w:themeColor="text1"/>
          <w:szCs w:val="24"/>
        </w:rPr>
        <w:t xml:space="preserve">. </w:t>
      </w:r>
    </w:p>
    <w:p w14:paraId="1C2CC2FE" w14:textId="77777777" w:rsidR="00D33508" w:rsidRPr="00814076" w:rsidRDefault="00D33508"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24"/>
        <w:rPr>
          <w:rFonts w:ascii="Book Antiqua" w:hAnsi="Book Antiqua"/>
          <w:b/>
          <w:color w:val="000000" w:themeColor="text1"/>
          <w:szCs w:val="24"/>
        </w:rPr>
      </w:pPr>
    </w:p>
    <w:p w14:paraId="2F141D28" w14:textId="294327B5" w:rsidR="00323E6D" w:rsidRPr="00814076" w:rsidRDefault="00323E6D" w:rsidP="00B1088D">
      <w:pPr>
        <w:tabs>
          <w:tab w:val="left" w:pos="560"/>
          <w:tab w:val="left" w:pos="1120"/>
          <w:tab w:val="left" w:pos="1680"/>
          <w:tab w:val="left" w:pos="2240"/>
          <w:tab w:val="left" w:pos="2800"/>
          <w:tab w:val="left" w:pos="3360"/>
          <w:tab w:val="left" w:pos="3920"/>
          <w:tab w:val="left" w:pos="4480"/>
          <w:tab w:val="left" w:pos="4820"/>
          <w:tab w:val="left" w:pos="5040"/>
          <w:tab w:val="left" w:pos="5600"/>
          <w:tab w:val="left" w:pos="6160"/>
          <w:tab w:val="left" w:pos="6720"/>
        </w:tabs>
        <w:autoSpaceDE w:val="0"/>
        <w:autoSpaceDN w:val="0"/>
        <w:adjustRightInd w:val="0"/>
        <w:spacing w:line="360" w:lineRule="auto"/>
        <w:rPr>
          <w:rFonts w:ascii="Book Antiqua" w:hAnsi="Book Antiqua"/>
          <w:b/>
          <w:color w:val="000000" w:themeColor="text1"/>
          <w:szCs w:val="24"/>
        </w:rPr>
      </w:pPr>
      <w:r w:rsidRPr="00814076">
        <w:rPr>
          <w:rFonts w:ascii="Book Antiqua" w:hAnsi="Book Antiqua"/>
          <w:b/>
          <w:i/>
          <w:color w:val="000000" w:themeColor="text1"/>
          <w:szCs w:val="24"/>
        </w:rPr>
        <w:lastRenderedPageBreak/>
        <w:t xml:space="preserve">Studies on VECs generated from </w:t>
      </w:r>
      <w:r w:rsidR="00F97FB8" w:rsidRPr="00814076">
        <w:rPr>
          <w:rFonts w:ascii="Book Antiqua" w:hAnsi="Book Antiqua"/>
          <w:b/>
          <w:i/>
          <w:color w:val="000000" w:themeColor="text1"/>
          <w:szCs w:val="24"/>
        </w:rPr>
        <w:t>human pluripotent</w:t>
      </w:r>
      <w:r w:rsidRPr="00814076">
        <w:rPr>
          <w:rFonts w:ascii="Book Antiqua" w:hAnsi="Book Antiqua"/>
          <w:b/>
          <w:i/>
          <w:color w:val="000000" w:themeColor="text1"/>
          <w:szCs w:val="24"/>
        </w:rPr>
        <w:t xml:space="preserve"> stem cells</w:t>
      </w:r>
    </w:p>
    <w:p w14:paraId="0228D923" w14:textId="6DBBD0DB" w:rsidR="00E964BB" w:rsidRPr="00814076" w:rsidRDefault="0043362F" w:rsidP="001746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color w:val="000000" w:themeColor="text1"/>
          <w:szCs w:val="24"/>
        </w:rPr>
      </w:pPr>
      <w:r w:rsidRPr="00814076">
        <w:rPr>
          <w:rFonts w:ascii="Book Antiqua" w:hAnsi="Book Antiqua"/>
          <w:color w:val="000000" w:themeColor="text1"/>
          <w:szCs w:val="24"/>
        </w:rPr>
        <w:t xml:space="preserve">Although we discovered the </w:t>
      </w:r>
      <w:r w:rsidR="00663DB0" w:rsidRPr="00814076">
        <w:rPr>
          <w:rFonts w:ascii="Book Antiqua" w:hAnsi="Book Antiqua"/>
          <w:color w:val="000000" w:themeColor="text1"/>
          <w:szCs w:val="24"/>
        </w:rPr>
        <w:t>existence</w:t>
      </w:r>
      <w:r w:rsidRPr="00814076">
        <w:rPr>
          <w:rFonts w:ascii="Book Antiqua" w:hAnsi="Book Antiqua"/>
          <w:color w:val="000000" w:themeColor="text1"/>
          <w:szCs w:val="24"/>
        </w:rPr>
        <w:t xml:space="preserve"> of “type-II” VECs</w:t>
      </w:r>
      <w:r w:rsidR="003F6355" w:rsidRPr="00814076">
        <w:rPr>
          <w:rFonts w:ascii="Book Antiqua" w:hAnsi="Book Antiqua"/>
          <w:color w:val="000000" w:themeColor="text1"/>
          <w:szCs w:val="24"/>
        </w:rPr>
        <w:t xml:space="preserve"> for the first time in the world</w:t>
      </w:r>
      <w:r w:rsidRPr="00814076">
        <w:rPr>
          <w:rFonts w:ascii="Book Antiqua" w:hAnsi="Book Antiqua"/>
          <w:color w:val="000000" w:themeColor="text1"/>
          <w:szCs w:val="24"/>
        </w:rPr>
        <w:t xml:space="preserve">, </w:t>
      </w:r>
      <w:r w:rsidR="00663DB0" w:rsidRPr="00814076">
        <w:rPr>
          <w:rFonts w:ascii="Book Antiqua" w:hAnsi="Book Antiqua"/>
          <w:color w:val="000000" w:themeColor="text1"/>
          <w:szCs w:val="24"/>
        </w:rPr>
        <w:t xml:space="preserve">their applications were </w:t>
      </w:r>
      <w:r w:rsidR="00750330" w:rsidRPr="00814076">
        <w:rPr>
          <w:rFonts w:ascii="Book Antiqua" w:hAnsi="Book Antiqua"/>
          <w:color w:val="000000" w:themeColor="text1"/>
          <w:szCs w:val="24"/>
        </w:rPr>
        <w:t xml:space="preserve">highly </w:t>
      </w:r>
      <w:r w:rsidR="00956BBC" w:rsidRPr="00814076">
        <w:rPr>
          <w:rFonts w:ascii="Book Antiqua" w:hAnsi="Book Antiqua"/>
          <w:color w:val="000000" w:themeColor="text1"/>
          <w:szCs w:val="24"/>
        </w:rPr>
        <w:t xml:space="preserve">limited </w:t>
      </w:r>
      <w:r w:rsidR="00C50783" w:rsidRPr="00814076">
        <w:rPr>
          <w:rFonts w:ascii="Book Antiqua" w:hAnsi="Book Antiqua"/>
          <w:color w:val="000000" w:themeColor="text1"/>
          <w:szCs w:val="24"/>
        </w:rPr>
        <w:t>because</w:t>
      </w:r>
      <w:r w:rsidR="005504EF" w:rsidRPr="00814076">
        <w:rPr>
          <w:rFonts w:ascii="Book Antiqua" w:hAnsi="Book Antiqua"/>
          <w:color w:val="000000" w:themeColor="text1"/>
          <w:szCs w:val="24"/>
        </w:rPr>
        <w:t xml:space="preserve"> </w:t>
      </w:r>
      <w:proofErr w:type="gramStart"/>
      <w:r w:rsidR="00781A1A" w:rsidRPr="00814076">
        <w:rPr>
          <w:rFonts w:ascii="Book Antiqua" w:hAnsi="Book Antiqua"/>
          <w:color w:val="000000" w:themeColor="text1"/>
          <w:szCs w:val="24"/>
        </w:rPr>
        <w:t>EPC1dEC</w:t>
      </w:r>
      <w:r w:rsidR="005B00B8" w:rsidRPr="00814076">
        <w:rPr>
          <w:rFonts w:ascii="Book Antiqua" w:hAnsi="Book Antiqua"/>
          <w:color w:val="000000" w:themeColor="text1"/>
          <w:szCs w:val="24"/>
        </w:rPr>
        <w:t>[</w:t>
      </w:r>
      <w:proofErr w:type="gramEnd"/>
      <w:r w:rsidR="005B00B8" w:rsidRPr="00814076">
        <w:rPr>
          <w:rFonts w:ascii="Book Antiqua" w:hAnsi="Book Antiqua"/>
          <w:color w:val="000000" w:themeColor="text1"/>
          <w:szCs w:val="24"/>
        </w:rPr>
        <w:t>P7]</w:t>
      </w:r>
      <w:r w:rsidR="00781A1A" w:rsidRPr="00814076">
        <w:rPr>
          <w:rFonts w:ascii="Book Antiqua" w:hAnsi="Book Antiqua"/>
          <w:color w:val="000000" w:themeColor="text1"/>
          <w:szCs w:val="24"/>
        </w:rPr>
        <w:t xml:space="preserve"> </w:t>
      </w:r>
      <w:r w:rsidR="00C50783" w:rsidRPr="00814076">
        <w:rPr>
          <w:rFonts w:ascii="Book Antiqua" w:hAnsi="Book Antiqua"/>
          <w:color w:val="000000" w:themeColor="text1"/>
          <w:szCs w:val="24"/>
        </w:rPr>
        <w:t>could not be</w:t>
      </w:r>
      <w:r w:rsidR="005504EF" w:rsidRPr="00814076">
        <w:rPr>
          <w:rFonts w:ascii="Book Antiqua" w:hAnsi="Book Antiqua"/>
          <w:color w:val="000000" w:themeColor="text1"/>
          <w:szCs w:val="24"/>
        </w:rPr>
        <w:t xml:space="preserve"> expand</w:t>
      </w:r>
      <w:r w:rsidR="00CC66D6" w:rsidRPr="00814076">
        <w:rPr>
          <w:rFonts w:ascii="Book Antiqua" w:hAnsi="Book Antiqua"/>
          <w:color w:val="000000" w:themeColor="text1"/>
          <w:szCs w:val="24"/>
        </w:rPr>
        <w:t>ed</w:t>
      </w:r>
      <w:r w:rsidR="005504EF" w:rsidRPr="00814076">
        <w:rPr>
          <w:rFonts w:ascii="Book Antiqua" w:hAnsi="Book Antiqua"/>
          <w:color w:val="000000" w:themeColor="text1"/>
          <w:szCs w:val="24"/>
        </w:rPr>
        <w:t xml:space="preserve"> </w:t>
      </w:r>
      <w:r w:rsidR="00C50783" w:rsidRPr="00814076">
        <w:rPr>
          <w:rFonts w:ascii="Book Antiqua" w:hAnsi="Book Antiqua"/>
          <w:color w:val="000000" w:themeColor="text1"/>
          <w:szCs w:val="24"/>
        </w:rPr>
        <w:t xml:space="preserve">without losing type-II </w:t>
      </w:r>
      <w:r w:rsidR="005504EF" w:rsidRPr="00814076">
        <w:rPr>
          <w:rFonts w:ascii="Book Antiqua" w:hAnsi="Book Antiqua"/>
          <w:color w:val="000000" w:themeColor="text1"/>
          <w:szCs w:val="24"/>
        </w:rPr>
        <w:t xml:space="preserve">phenotype and </w:t>
      </w:r>
      <w:r w:rsidR="00A03D9E" w:rsidRPr="00814076">
        <w:rPr>
          <w:rFonts w:ascii="Book Antiqua" w:hAnsi="Book Antiqua"/>
          <w:color w:val="000000" w:themeColor="text1"/>
          <w:szCs w:val="24"/>
        </w:rPr>
        <w:t xml:space="preserve">because </w:t>
      </w:r>
      <w:r w:rsidR="00FF608E" w:rsidRPr="00814076">
        <w:rPr>
          <w:rFonts w:ascii="Book Antiqua" w:hAnsi="Book Antiqua"/>
          <w:color w:val="000000" w:themeColor="text1"/>
          <w:szCs w:val="24"/>
        </w:rPr>
        <w:t xml:space="preserve">commercially available </w:t>
      </w:r>
      <w:proofErr w:type="spellStart"/>
      <w:r w:rsidR="00021A4E" w:rsidRPr="00814076">
        <w:rPr>
          <w:rFonts w:ascii="Book Antiqua" w:hAnsi="Book Antiqua"/>
          <w:color w:val="000000" w:themeColor="text1"/>
          <w:szCs w:val="24"/>
        </w:rPr>
        <w:t>EPCdECs</w:t>
      </w:r>
      <w:proofErr w:type="spellEnd"/>
      <w:r w:rsidR="00FF608E" w:rsidRPr="00814076">
        <w:rPr>
          <w:rFonts w:ascii="Book Antiqua" w:hAnsi="Book Antiqua"/>
          <w:color w:val="000000" w:themeColor="text1"/>
          <w:szCs w:val="24"/>
        </w:rPr>
        <w:t xml:space="preserve"> </w:t>
      </w:r>
      <w:r w:rsidR="003E52C4" w:rsidRPr="00814076">
        <w:rPr>
          <w:rFonts w:ascii="Book Antiqua" w:hAnsi="Book Antiqua"/>
          <w:color w:val="000000" w:themeColor="text1"/>
          <w:szCs w:val="24"/>
        </w:rPr>
        <w:t xml:space="preserve">of other donors </w:t>
      </w:r>
      <w:r w:rsidR="00021A4E" w:rsidRPr="00814076">
        <w:rPr>
          <w:rFonts w:ascii="Book Antiqua" w:hAnsi="Book Antiqua"/>
          <w:color w:val="000000" w:themeColor="text1"/>
          <w:szCs w:val="24"/>
        </w:rPr>
        <w:t>were</w:t>
      </w:r>
      <w:r w:rsidR="00FF608E" w:rsidRPr="00814076">
        <w:rPr>
          <w:rFonts w:ascii="Book Antiqua" w:hAnsi="Book Antiqua"/>
          <w:color w:val="000000" w:themeColor="text1"/>
          <w:szCs w:val="24"/>
        </w:rPr>
        <w:t xml:space="preserve"> </w:t>
      </w:r>
      <w:r w:rsidR="003E52C4" w:rsidRPr="00814076">
        <w:rPr>
          <w:rFonts w:ascii="Book Antiqua" w:hAnsi="Book Antiqua"/>
          <w:color w:val="000000" w:themeColor="text1"/>
          <w:szCs w:val="24"/>
        </w:rPr>
        <w:t xml:space="preserve">exclusively </w:t>
      </w:r>
      <w:r w:rsidR="00FA2522" w:rsidRPr="00814076">
        <w:rPr>
          <w:rFonts w:ascii="Book Antiqua" w:hAnsi="Book Antiqua"/>
          <w:color w:val="000000" w:themeColor="text1"/>
          <w:szCs w:val="24"/>
        </w:rPr>
        <w:t>type-I</w:t>
      </w:r>
      <w:r w:rsidR="00D52758" w:rsidRPr="00814076">
        <w:rPr>
          <w:rFonts w:ascii="Book Antiqua" w:hAnsi="Book Antiqua"/>
          <w:color w:val="000000" w:themeColor="text1"/>
          <w:szCs w:val="24"/>
        </w:rPr>
        <w:t xml:space="preserve"> </w:t>
      </w:r>
      <w:r w:rsidR="00E35A56" w:rsidRPr="00814076">
        <w:rPr>
          <w:rFonts w:ascii="Book Antiqua" w:hAnsi="Book Antiqua"/>
          <w:color w:val="000000" w:themeColor="text1"/>
          <w:szCs w:val="24"/>
        </w:rPr>
        <w:t>VECs</w:t>
      </w:r>
      <w:r w:rsidR="005007A5" w:rsidRPr="00814076">
        <w:rPr>
          <w:rFonts w:ascii="Book Antiqua" w:hAnsi="Book Antiqua"/>
          <w:color w:val="000000" w:themeColor="text1"/>
          <w:szCs w:val="24"/>
        </w:rPr>
        <w:t xml:space="preserve">. </w:t>
      </w:r>
      <w:r w:rsidR="00657770" w:rsidRPr="00814076">
        <w:rPr>
          <w:rFonts w:ascii="Book Antiqua" w:hAnsi="Book Antiqua"/>
          <w:color w:val="000000" w:themeColor="text1"/>
          <w:szCs w:val="24"/>
        </w:rPr>
        <w:t>To find a</w:t>
      </w:r>
      <w:r w:rsidR="00DA166F" w:rsidRPr="00814076">
        <w:rPr>
          <w:rFonts w:ascii="Book Antiqua" w:hAnsi="Book Antiqua"/>
          <w:color w:val="000000" w:themeColor="text1"/>
          <w:szCs w:val="24"/>
        </w:rPr>
        <w:t xml:space="preserve">n alternative source for the production of type-II VECs, </w:t>
      </w:r>
      <w:r w:rsidR="00781A1A" w:rsidRPr="00814076">
        <w:rPr>
          <w:rFonts w:ascii="Book Antiqua" w:hAnsi="Book Antiqua"/>
          <w:color w:val="000000" w:themeColor="text1"/>
          <w:szCs w:val="24"/>
        </w:rPr>
        <w:t xml:space="preserve">we </w:t>
      </w:r>
      <w:r w:rsidR="009979C5" w:rsidRPr="00814076">
        <w:rPr>
          <w:rFonts w:ascii="Book Antiqua" w:hAnsi="Book Antiqua"/>
          <w:color w:val="000000" w:themeColor="text1"/>
          <w:szCs w:val="24"/>
        </w:rPr>
        <w:t>examined</w:t>
      </w:r>
      <w:r w:rsidR="00781A1A" w:rsidRPr="00814076">
        <w:rPr>
          <w:rFonts w:ascii="Book Antiqua" w:hAnsi="Book Antiqua"/>
          <w:color w:val="000000" w:themeColor="text1"/>
          <w:szCs w:val="24"/>
        </w:rPr>
        <w:t xml:space="preserve"> </w:t>
      </w:r>
      <w:r w:rsidR="003F0F0F" w:rsidRPr="00814076">
        <w:rPr>
          <w:rFonts w:ascii="Book Antiqua" w:hAnsi="Book Antiqua"/>
          <w:color w:val="000000" w:themeColor="text1"/>
          <w:szCs w:val="24"/>
        </w:rPr>
        <w:t>the phenotypes of</w:t>
      </w:r>
      <w:r w:rsidR="000B584F" w:rsidRPr="00814076">
        <w:rPr>
          <w:rFonts w:ascii="Book Antiqua" w:hAnsi="Book Antiqua"/>
          <w:color w:val="000000" w:themeColor="text1"/>
          <w:szCs w:val="24"/>
        </w:rPr>
        <w:t xml:space="preserve"> </w:t>
      </w:r>
      <w:r w:rsidR="00781A1A" w:rsidRPr="00814076">
        <w:rPr>
          <w:rFonts w:ascii="Book Antiqua" w:hAnsi="Book Antiqua"/>
          <w:color w:val="000000" w:themeColor="text1"/>
          <w:szCs w:val="24"/>
        </w:rPr>
        <w:t xml:space="preserve">VECs </w:t>
      </w:r>
      <w:r w:rsidR="006C11B7" w:rsidRPr="00814076">
        <w:rPr>
          <w:rFonts w:ascii="Book Antiqua" w:hAnsi="Book Antiqua"/>
          <w:color w:val="000000" w:themeColor="text1"/>
          <w:szCs w:val="24"/>
        </w:rPr>
        <w:t xml:space="preserve">that were </w:t>
      </w:r>
      <w:r w:rsidR="008207C8" w:rsidRPr="00814076">
        <w:rPr>
          <w:rFonts w:ascii="Book Antiqua" w:hAnsi="Book Antiqua"/>
          <w:color w:val="000000" w:themeColor="text1"/>
          <w:szCs w:val="24"/>
        </w:rPr>
        <w:t>produced</w:t>
      </w:r>
      <w:r w:rsidR="00781A1A" w:rsidRPr="00814076">
        <w:rPr>
          <w:rFonts w:ascii="Book Antiqua" w:hAnsi="Book Antiqua"/>
          <w:color w:val="000000" w:themeColor="text1"/>
          <w:szCs w:val="24"/>
        </w:rPr>
        <w:t xml:space="preserve"> from human </w:t>
      </w:r>
      <w:r w:rsidR="00BB1297" w:rsidRPr="00814076">
        <w:rPr>
          <w:rFonts w:ascii="Book Antiqua" w:hAnsi="Book Antiqua"/>
          <w:color w:val="000000" w:themeColor="text1"/>
          <w:szCs w:val="24"/>
        </w:rPr>
        <w:t>embryonic stem cells (ESCs)</w:t>
      </w:r>
      <w:r w:rsidR="00197710" w:rsidRPr="00814076">
        <w:rPr>
          <w:rFonts w:ascii="Book Antiqua" w:hAnsi="Book Antiqua"/>
          <w:color w:val="000000" w:themeColor="text1"/>
          <w:szCs w:val="24"/>
        </w:rPr>
        <w:t xml:space="preserve"> or</w:t>
      </w:r>
      <w:r w:rsidR="00DA166F" w:rsidRPr="00814076">
        <w:rPr>
          <w:rFonts w:ascii="Book Antiqua" w:hAnsi="Book Antiqua"/>
          <w:color w:val="000000" w:themeColor="text1"/>
          <w:szCs w:val="24"/>
        </w:rPr>
        <w:t xml:space="preserve"> </w:t>
      </w:r>
      <w:r w:rsidR="00BB1297" w:rsidRPr="00814076">
        <w:rPr>
          <w:rFonts w:ascii="Book Antiqua" w:hAnsi="Book Antiqua"/>
          <w:color w:val="000000" w:themeColor="text1"/>
          <w:szCs w:val="24"/>
        </w:rPr>
        <w:t>induced pluripotent stem cells (</w:t>
      </w:r>
      <w:proofErr w:type="spellStart"/>
      <w:r w:rsidR="00BB1297" w:rsidRPr="00814076">
        <w:rPr>
          <w:rFonts w:ascii="Book Antiqua" w:hAnsi="Book Antiqua"/>
          <w:color w:val="000000" w:themeColor="text1"/>
          <w:szCs w:val="24"/>
        </w:rPr>
        <w:t>i</w:t>
      </w:r>
      <w:r w:rsidR="00306DF8" w:rsidRPr="00814076">
        <w:rPr>
          <w:rFonts w:ascii="Book Antiqua" w:hAnsi="Book Antiqua"/>
          <w:color w:val="000000" w:themeColor="text1"/>
          <w:szCs w:val="24"/>
        </w:rPr>
        <w:t>PSCs</w:t>
      </w:r>
      <w:proofErr w:type="spellEnd"/>
      <w:r w:rsidR="00BB1297" w:rsidRPr="00814076">
        <w:rPr>
          <w:rFonts w:ascii="Book Antiqua" w:hAnsi="Book Antiqua"/>
          <w:color w:val="000000" w:themeColor="text1"/>
          <w:szCs w:val="24"/>
        </w:rPr>
        <w:t>)</w:t>
      </w:r>
      <w:r w:rsidR="003F0F0F" w:rsidRPr="00814076">
        <w:rPr>
          <w:rFonts w:ascii="Book Antiqua" w:hAnsi="Book Antiqua"/>
          <w:color w:val="000000" w:themeColor="text1"/>
          <w:szCs w:val="24"/>
        </w:rPr>
        <w:t xml:space="preserve">. </w:t>
      </w:r>
      <w:r w:rsidR="00CE1267" w:rsidRPr="00814076">
        <w:rPr>
          <w:rFonts w:ascii="Book Antiqua" w:hAnsi="Book Antiqua"/>
          <w:color w:val="000000" w:themeColor="text1"/>
          <w:szCs w:val="24"/>
        </w:rPr>
        <w:t xml:space="preserve">High-purity </w:t>
      </w:r>
      <w:proofErr w:type="spellStart"/>
      <w:r w:rsidR="00CE1267" w:rsidRPr="00814076">
        <w:rPr>
          <w:rFonts w:ascii="Book Antiqua" w:hAnsi="Book Antiqua"/>
          <w:color w:val="000000" w:themeColor="text1"/>
          <w:szCs w:val="24"/>
        </w:rPr>
        <w:t>subculturable</w:t>
      </w:r>
      <w:proofErr w:type="spellEnd"/>
      <w:r w:rsidR="00CE1267" w:rsidRPr="00814076">
        <w:rPr>
          <w:rFonts w:ascii="Book Antiqua" w:hAnsi="Book Antiqua"/>
          <w:color w:val="000000" w:themeColor="text1"/>
          <w:szCs w:val="24"/>
        </w:rPr>
        <w:t xml:space="preserve"> VECs were </w:t>
      </w:r>
      <w:r w:rsidR="007627E6" w:rsidRPr="00814076">
        <w:rPr>
          <w:rFonts w:ascii="Book Antiqua" w:hAnsi="Book Antiqua"/>
          <w:color w:val="000000" w:themeColor="text1"/>
          <w:szCs w:val="24"/>
        </w:rPr>
        <w:t>generated</w:t>
      </w:r>
      <w:r w:rsidR="00F75244" w:rsidRPr="00814076">
        <w:rPr>
          <w:rFonts w:ascii="Book Antiqua" w:hAnsi="Book Antiqua"/>
          <w:color w:val="000000" w:themeColor="text1"/>
          <w:szCs w:val="24"/>
        </w:rPr>
        <w:t xml:space="preserve"> </w:t>
      </w:r>
      <w:r w:rsidR="00CE1267" w:rsidRPr="00814076">
        <w:rPr>
          <w:rFonts w:ascii="Book Antiqua" w:hAnsi="Book Antiqua"/>
          <w:color w:val="000000" w:themeColor="text1"/>
          <w:szCs w:val="24"/>
        </w:rPr>
        <w:t xml:space="preserve">without a contamination by mural cells </w:t>
      </w:r>
      <w:r w:rsidR="008C03A4" w:rsidRPr="00814076">
        <w:rPr>
          <w:rFonts w:ascii="Book Antiqua" w:hAnsi="Book Antiqua"/>
          <w:color w:val="000000" w:themeColor="text1"/>
          <w:szCs w:val="24"/>
        </w:rPr>
        <w:t>based on</w:t>
      </w:r>
      <w:r w:rsidR="00F75244" w:rsidRPr="00814076">
        <w:rPr>
          <w:rFonts w:ascii="Book Antiqua" w:hAnsi="Book Antiqua"/>
          <w:color w:val="000000" w:themeColor="text1"/>
          <w:szCs w:val="24"/>
        </w:rPr>
        <w:t xml:space="preserve"> our previously </w:t>
      </w:r>
      <w:r w:rsidR="00E52888" w:rsidRPr="00814076">
        <w:rPr>
          <w:rFonts w:ascii="Book Antiqua" w:hAnsi="Book Antiqua"/>
          <w:color w:val="000000" w:themeColor="text1"/>
          <w:szCs w:val="24"/>
        </w:rPr>
        <w:t>reported</w:t>
      </w:r>
      <w:r w:rsidR="00F75244" w:rsidRPr="00814076">
        <w:rPr>
          <w:rFonts w:ascii="Book Antiqua" w:hAnsi="Book Antiqua"/>
          <w:color w:val="000000" w:themeColor="text1"/>
          <w:szCs w:val="24"/>
        </w:rPr>
        <w:t xml:space="preserve"> </w:t>
      </w:r>
      <w:proofErr w:type="gramStart"/>
      <w:r w:rsidR="00F75244" w:rsidRPr="00814076">
        <w:rPr>
          <w:rFonts w:ascii="Book Antiqua" w:hAnsi="Book Antiqua"/>
          <w:color w:val="000000" w:themeColor="text1"/>
          <w:szCs w:val="24"/>
        </w:rPr>
        <w:t>method</w:t>
      </w:r>
      <w:r w:rsidR="00C469A3" w:rsidRPr="00814076">
        <w:rPr>
          <w:rFonts w:ascii="Book Antiqua" w:hAnsi="Book Antiqua"/>
          <w:color w:val="000000" w:themeColor="text1"/>
          <w:szCs w:val="24"/>
          <w:vertAlign w:val="superscript"/>
        </w:rPr>
        <w:t>[</w:t>
      </w:r>
      <w:proofErr w:type="gramEnd"/>
      <w:r w:rsidR="00C469A3" w:rsidRPr="00814076">
        <w:rPr>
          <w:rFonts w:ascii="Book Antiqua" w:hAnsi="Book Antiqua"/>
          <w:color w:val="000000" w:themeColor="text1"/>
          <w:szCs w:val="24"/>
          <w:vertAlign w:val="superscript"/>
        </w:rPr>
        <w:t>13,</w:t>
      </w:r>
      <w:r w:rsidR="008320AB" w:rsidRPr="00814076">
        <w:rPr>
          <w:rFonts w:ascii="Book Antiqua" w:hAnsi="Book Antiqua"/>
          <w:color w:val="000000" w:themeColor="text1"/>
          <w:szCs w:val="24"/>
          <w:vertAlign w:val="superscript"/>
        </w:rPr>
        <w:t>14]</w:t>
      </w:r>
      <w:r w:rsidR="00781A1A" w:rsidRPr="00814076">
        <w:rPr>
          <w:rFonts w:ascii="Book Antiqua" w:hAnsi="Book Antiqua"/>
          <w:color w:val="000000" w:themeColor="text1"/>
          <w:szCs w:val="24"/>
        </w:rPr>
        <w:t xml:space="preserve">. </w:t>
      </w:r>
      <w:r w:rsidR="00952CB4" w:rsidRPr="00814076">
        <w:rPr>
          <w:rFonts w:ascii="Book Antiqua" w:hAnsi="Book Antiqua"/>
          <w:color w:val="000000" w:themeColor="text1"/>
          <w:szCs w:val="24"/>
        </w:rPr>
        <w:t xml:space="preserve">We found that </w:t>
      </w:r>
      <w:r w:rsidR="007561B8" w:rsidRPr="00814076">
        <w:rPr>
          <w:rFonts w:ascii="Book Antiqua" w:hAnsi="Book Antiqua"/>
          <w:color w:val="000000" w:themeColor="text1"/>
          <w:szCs w:val="24"/>
        </w:rPr>
        <w:t>human ESC-derived VECs</w:t>
      </w:r>
      <w:r w:rsidR="00D054EE" w:rsidRPr="00814076">
        <w:rPr>
          <w:rFonts w:ascii="Book Antiqua" w:hAnsi="Book Antiqua"/>
          <w:color w:val="000000" w:themeColor="text1"/>
          <w:szCs w:val="24"/>
        </w:rPr>
        <w:t xml:space="preserve"> (</w:t>
      </w:r>
      <w:proofErr w:type="spellStart"/>
      <w:r w:rsidR="00D054EE" w:rsidRPr="00814076">
        <w:rPr>
          <w:rFonts w:ascii="Book Antiqua" w:hAnsi="Book Antiqua"/>
          <w:color w:val="000000" w:themeColor="text1"/>
          <w:szCs w:val="24"/>
        </w:rPr>
        <w:t>ES</w:t>
      </w:r>
      <w:r w:rsidR="00781A1A" w:rsidRPr="00814076">
        <w:rPr>
          <w:rFonts w:ascii="Book Antiqua" w:hAnsi="Book Antiqua"/>
          <w:color w:val="000000" w:themeColor="text1"/>
          <w:szCs w:val="24"/>
        </w:rPr>
        <w:t>dECs</w:t>
      </w:r>
      <w:proofErr w:type="spellEnd"/>
      <w:r w:rsidR="00781A1A" w:rsidRPr="00814076">
        <w:rPr>
          <w:rFonts w:ascii="Book Antiqua" w:hAnsi="Book Antiqua"/>
          <w:color w:val="000000" w:themeColor="text1"/>
          <w:szCs w:val="24"/>
        </w:rPr>
        <w:t xml:space="preserve">) </w:t>
      </w:r>
      <w:r w:rsidR="004C40D9" w:rsidRPr="00814076">
        <w:rPr>
          <w:rFonts w:ascii="Book Antiqua" w:hAnsi="Book Antiqua"/>
          <w:color w:val="000000" w:themeColor="text1"/>
          <w:szCs w:val="24"/>
        </w:rPr>
        <w:t xml:space="preserve">showed </w:t>
      </w:r>
      <w:r w:rsidR="00547BBF" w:rsidRPr="00814076">
        <w:rPr>
          <w:rFonts w:ascii="Book Antiqua" w:hAnsi="Book Antiqua"/>
          <w:color w:val="000000" w:themeColor="text1"/>
          <w:szCs w:val="24"/>
        </w:rPr>
        <w:t xml:space="preserve">exclusively </w:t>
      </w:r>
      <w:r w:rsidR="00781A1A" w:rsidRPr="00814076">
        <w:rPr>
          <w:rFonts w:ascii="Book Antiqua" w:hAnsi="Book Antiqua"/>
          <w:color w:val="000000" w:themeColor="text1"/>
          <w:szCs w:val="24"/>
        </w:rPr>
        <w:t>“type-I</w:t>
      </w:r>
      <w:r w:rsidR="00547BBF" w:rsidRPr="00814076">
        <w:rPr>
          <w:rFonts w:ascii="Book Antiqua" w:hAnsi="Book Antiqua"/>
          <w:color w:val="000000" w:themeColor="text1"/>
          <w:szCs w:val="24"/>
        </w:rPr>
        <w:t xml:space="preserve">I” </w:t>
      </w:r>
      <w:r w:rsidR="004C40D9" w:rsidRPr="00814076">
        <w:rPr>
          <w:rFonts w:ascii="Book Antiqua" w:hAnsi="Book Antiqua"/>
          <w:color w:val="000000" w:themeColor="text1"/>
          <w:szCs w:val="24"/>
        </w:rPr>
        <w:t xml:space="preserve">phenotypes </w:t>
      </w:r>
      <w:r w:rsidR="00781A1A" w:rsidRPr="00814076">
        <w:rPr>
          <w:rFonts w:ascii="Book Antiqua" w:hAnsi="Book Antiqua"/>
          <w:color w:val="000000" w:themeColor="text1"/>
          <w:szCs w:val="24"/>
        </w:rPr>
        <w:t xml:space="preserve">at </w:t>
      </w:r>
      <w:r w:rsidR="00054845" w:rsidRPr="00814076">
        <w:rPr>
          <w:rFonts w:ascii="Book Antiqua" w:hAnsi="Book Antiqua"/>
          <w:color w:val="000000" w:themeColor="text1"/>
          <w:szCs w:val="24"/>
        </w:rPr>
        <w:t xml:space="preserve">their </w:t>
      </w:r>
      <w:r w:rsidR="00781A1A" w:rsidRPr="00814076">
        <w:rPr>
          <w:rFonts w:ascii="Book Antiqua" w:hAnsi="Book Antiqua"/>
          <w:color w:val="000000" w:themeColor="text1"/>
          <w:szCs w:val="24"/>
        </w:rPr>
        <w:t>early passages</w:t>
      </w:r>
      <w:r w:rsidR="00054845" w:rsidRPr="00814076">
        <w:rPr>
          <w:rFonts w:ascii="Book Antiqua" w:hAnsi="Book Antiqua"/>
          <w:color w:val="000000" w:themeColor="text1"/>
          <w:szCs w:val="24"/>
        </w:rPr>
        <w:t>; however, they</w:t>
      </w:r>
      <w:r w:rsidR="00781A1A" w:rsidRPr="00814076">
        <w:rPr>
          <w:rFonts w:ascii="Book Antiqua" w:hAnsi="Book Antiqua"/>
          <w:color w:val="000000" w:themeColor="text1"/>
          <w:szCs w:val="24"/>
        </w:rPr>
        <w:t xml:space="preserve"> </w:t>
      </w:r>
      <w:r w:rsidR="00C3765A" w:rsidRPr="00814076">
        <w:rPr>
          <w:rFonts w:ascii="Book Antiqua" w:hAnsi="Book Antiqua"/>
          <w:color w:val="000000" w:themeColor="text1"/>
          <w:szCs w:val="24"/>
        </w:rPr>
        <w:t xml:space="preserve">were </w:t>
      </w:r>
      <w:r w:rsidR="00547BBF" w:rsidRPr="00814076">
        <w:rPr>
          <w:rFonts w:ascii="Book Antiqua" w:hAnsi="Book Antiqua"/>
          <w:color w:val="000000" w:themeColor="text1"/>
          <w:szCs w:val="24"/>
        </w:rPr>
        <w:t xml:space="preserve">converted </w:t>
      </w:r>
      <w:r w:rsidR="00054845" w:rsidRPr="00814076">
        <w:rPr>
          <w:rFonts w:ascii="Book Antiqua" w:hAnsi="Book Antiqua"/>
          <w:color w:val="000000" w:themeColor="text1"/>
          <w:szCs w:val="24"/>
        </w:rPr>
        <w:t>in</w:t>
      </w:r>
      <w:r w:rsidR="00781A1A" w:rsidRPr="00814076">
        <w:rPr>
          <w:rFonts w:ascii="Book Antiqua" w:hAnsi="Book Antiqua"/>
          <w:color w:val="000000" w:themeColor="text1"/>
          <w:szCs w:val="24"/>
        </w:rPr>
        <w:t xml:space="preserve">to “type-I” </w:t>
      </w:r>
      <w:r w:rsidR="006F393F" w:rsidRPr="00814076">
        <w:rPr>
          <w:rFonts w:ascii="Book Antiqua" w:hAnsi="Book Antiqua"/>
          <w:color w:val="000000" w:themeColor="text1"/>
          <w:szCs w:val="24"/>
        </w:rPr>
        <w:t xml:space="preserve">VECs </w:t>
      </w:r>
      <w:r w:rsidR="00781A1A" w:rsidRPr="00814076">
        <w:rPr>
          <w:rFonts w:ascii="Book Antiqua" w:hAnsi="Book Antiqua"/>
          <w:color w:val="000000" w:themeColor="text1"/>
          <w:szCs w:val="24"/>
        </w:rPr>
        <w:t>after a few</w:t>
      </w:r>
      <w:r w:rsidR="00AD6E21" w:rsidRPr="00814076">
        <w:rPr>
          <w:rFonts w:ascii="Book Antiqua" w:hAnsi="Book Antiqua"/>
          <w:color w:val="000000" w:themeColor="text1"/>
          <w:szCs w:val="24"/>
        </w:rPr>
        <w:t xml:space="preserve"> rounds of subculture</w:t>
      </w:r>
      <w:r w:rsidR="00952CB4" w:rsidRPr="00814076">
        <w:rPr>
          <w:rFonts w:ascii="Book Antiqua" w:hAnsi="Book Antiqua"/>
          <w:color w:val="000000" w:themeColor="text1"/>
          <w:szCs w:val="24"/>
        </w:rPr>
        <w:t>s</w:t>
      </w:r>
      <w:r w:rsidR="00AD6E21" w:rsidRPr="00814076">
        <w:rPr>
          <w:rFonts w:ascii="Book Antiqua" w:hAnsi="Book Antiqua"/>
          <w:color w:val="000000" w:themeColor="text1"/>
          <w:szCs w:val="24"/>
        </w:rPr>
        <w:t xml:space="preserve"> </w:t>
      </w:r>
      <w:r w:rsidR="00952CB4" w:rsidRPr="00814076">
        <w:rPr>
          <w:rFonts w:ascii="Book Antiqua" w:hAnsi="Book Antiqua"/>
          <w:color w:val="000000" w:themeColor="text1"/>
          <w:szCs w:val="24"/>
        </w:rPr>
        <w:t>(</w:t>
      </w:r>
      <w:r w:rsidR="006A3577" w:rsidRPr="00814076">
        <w:rPr>
          <w:rFonts w:ascii="Book Antiqua" w:hAnsi="Book Antiqua"/>
          <w:color w:val="000000" w:themeColor="text1"/>
          <w:szCs w:val="24"/>
        </w:rPr>
        <w:t>Figure</w:t>
      </w:r>
      <w:r w:rsidR="00F6304E" w:rsidRPr="00814076">
        <w:rPr>
          <w:rFonts w:ascii="Book Antiqua" w:hAnsi="Book Antiqua"/>
          <w:color w:val="000000" w:themeColor="text1"/>
          <w:szCs w:val="24"/>
        </w:rPr>
        <w:t xml:space="preserve"> 4A</w:t>
      </w:r>
      <w:r w:rsidR="00952CB4" w:rsidRPr="00814076">
        <w:rPr>
          <w:rFonts w:ascii="Book Antiqua" w:hAnsi="Book Antiqua"/>
          <w:color w:val="000000" w:themeColor="text1"/>
          <w:szCs w:val="24"/>
        </w:rPr>
        <w:t xml:space="preserve">) </w:t>
      </w:r>
      <w:r w:rsidR="00781A1A" w:rsidRPr="00814076">
        <w:rPr>
          <w:rFonts w:ascii="Book Antiqua" w:hAnsi="Book Antiqua"/>
          <w:color w:val="000000" w:themeColor="text1"/>
          <w:szCs w:val="24"/>
        </w:rPr>
        <w:t>with</w:t>
      </w:r>
      <w:r w:rsidR="00F6304E" w:rsidRPr="00814076">
        <w:rPr>
          <w:rFonts w:ascii="Book Antiqua" w:hAnsi="Book Antiqua"/>
          <w:color w:val="000000" w:themeColor="text1"/>
          <w:szCs w:val="24"/>
        </w:rPr>
        <w:t xml:space="preserve"> u</w:t>
      </w:r>
      <w:r w:rsidR="00BC5125" w:rsidRPr="00814076">
        <w:rPr>
          <w:rFonts w:ascii="Book Antiqua" w:hAnsi="Book Antiqua"/>
          <w:color w:val="000000" w:themeColor="text1"/>
          <w:szCs w:val="24"/>
        </w:rPr>
        <w:t xml:space="preserve">p-regulated </w:t>
      </w:r>
      <w:r w:rsidR="00E8262B" w:rsidRPr="00814076">
        <w:rPr>
          <w:rFonts w:ascii="Book Antiqua" w:hAnsi="Book Antiqua"/>
          <w:color w:val="000000" w:themeColor="text1"/>
          <w:szCs w:val="24"/>
        </w:rPr>
        <w:t xml:space="preserve">expressions of </w:t>
      </w:r>
      <w:r w:rsidR="00BC5125" w:rsidRPr="00814076">
        <w:rPr>
          <w:rFonts w:ascii="Book Antiqua" w:hAnsi="Book Antiqua"/>
          <w:color w:val="000000" w:themeColor="text1"/>
          <w:szCs w:val="24"/>
        </w:rPr>
        <w:t>RGS5 message (</w:t>
      </w:r>
      <w:r w:rsidR="006A3577" w:rsidRPr="00814076">
        <w:rPr>
          <w:rFonts w:ascii="Book Antiqua" w:hAnsi="Book Antiqua"/>
          <w:color w:val="000000" w:themeColor="text1"/>
          <w:szCs w:val="24"/>
        </w:rPr>
        <w:t>Figure</w:t>
      </w:r>
      <w:r w:rsidR="00F6304E" w:rsidRPr="00814076">
        <w:rPr>
          <w:rFonts w:ascii="Book Antiqua" w:hAnsi="Book Antiqua"/>
          <w:color w:val="000000" w:themeColor="text1"/>
          <w:szCs w:val="24"/>
        </w:rPr>
        <w:t xml:space="preserve"> 4B</w:t>
      </w:r>
      <w:r w:rsidR="00BC5125" w:rsidRPr="00814076">
        <w:rPr>
          <w:rFonts w:ascii="Book Antiqua" w:hAnsi="Book Antiqua"/>
          <w:color w:val="000000" w:themeColor="text1"/>
          <w:szCs w:val="24"/>
        </w:rPr>
        <w:t>) and protein (Fig</w:t>
      </w:r>
      <w:r w:rsidR="00DC1AE3" w:rsidRPr="00814076">
        <w:rPr>
          <w:rFonts w:ascii="Book Antiqua" w:eastAsia="宋体" w:hAnsi="Book Antiqua"/>
          <w:color w:val="000000" w:themeColor="text1"/>
          <w:szCs w:val="24"/>
          <w:lang w:eastAsia="zh-CN"/>
        </w:rPr>
        <w:t>ure</w:t>
      </w:r>
      <w:r w:rsidR="00DC1AE3" w:rsidRPr="00814076">
        <w:rPr>
          <w:rFonts w:ascii="Book Antiqua" w:hAnsi="Book Antiqua"/>
          <w:color w:val="000000" w:themeColor="text1"/>
          <w:szCs w:val="24"/>
        </w:rPr>
        <w:t xml:space="preserve"> 4</w:t>
      </w:r>
      <w:r w:rsidR="0080517B">
        <w:rPr>
          <w:rFonts w:ascii="Book Antiqua" w:eastAsia="宋体" w:hAnsi="Book Antiqua"/>
          <w:color w:val="000000" w:themeColor="text1"/>
          <w:szCs w:val="24"/>
          <w:lang w:eastAsia="zh-CN"/>
        </w:rPr>
        <w:t xml:space="preserve">C and </w:t>
      </w:r>
      <w:r w:rsidR="007559AA" w:rsidRPr="00814076">
        <w:rPr>
          <w:rFonts w:ascii="Book Antiqua" w:eastAsia="宋体" w:hAnsi="Book Antiqua"/>
          <w:color w:val="000000" w:themeColor="text1"/>
          <w:szCs w:val="24"/>
          <w:lang w:eastAsia="zh-CN"/>
        </w:rPr>
        <w:t>D</w:t>
      </w:r>
      <w:r w:rsidR="00781A1A" w:rsidRPr="00814076">
        <w:rPr>
          <w:rFonts w:ascii="Book Antiqua" w:hAnsi="Book Antiqua"/>
          <w:color w:val="000000" w:themeColor="text1"/>
          <w:szCs w:val="24"/>
        </w:rPr>
        <w:t>)</w:t>
      </w:r>
      <w:r w:rsidR="00C3765A" w:rsidRPr="00814076">
        <w:rPr>
          <w:rFonts w:ascii="Book Antiqua" w:hAnsi="Book Antiqua"/>
          <w:color w:val="000000" w:themeColor="text1"/>
          <w:szCs w:val="24"/>
        </w:rPr>
        <w:t xml:space="preserve"> </w:t>
      </w:r>
      <w:r w:rsidR="007F0CB5" w:rsidRPr="00814076">
        <w:rPr>
          <w:rFonts w:ascii="Book Antiqua" w:hAnsi="Book Antiqua"/>
          <w:color w:val="000000" w:themeColor="text1"/>
          <w:szCs w:val="24"/>
        </w:rPr>
        <w:t>although the timing o</w:t>
      </w:r>
      <w:r w:rsidR="00952CB4" w:rsidRPr="00814076">
        <w:rPr>
          <w:rFonts w:ascii="Book Antiqua" w:hAnsi="Book Antiqua"/>
          <w:color w:val="000000" w:themeColor="text1"/>
          <w:szCs w:val="24"/>
        </w:rPr>
        <w:t xml:space="preserve">f conversion differed </w:t>
      </w:r>
      <w:r w:rsidR="00E55B03" w:rsidRPr="00814076">
        <w:rPr>
          <w:rFonts w:ascii="Book Antiqua" w:hAnsi="Book Antiqua"/>
          <w:color w:val="000000" w:themeColor="text1"/>
          <w:szCs w:val="24"/>
        </w:rPr>
        <w:t xml:space="preserve">depending on </w:t>
      </w:r>
      <w:r w:rsidR="007F0CB5" w:rsidRPr="00814076">
        <w:rPr>
          <w:rFonts w:ascii="Book Antiqua" w:hAnsi="Book Antiqua"/>
          <w:color w:val="000000" w:themeColor="text1"/>
          <w:szCs w:val="24"/>
        </w:rPr>
        <w:t xml:space="preserve">lines. </w:t>
      </w:r>
      <w:r w:rsidR="00E73514" w:rsidRPr="00814076">
        <w:rPr>
          <w:rFonts w:ascii="Book Antiqua" w:hAnsi="Book Antiqua"/>
          <w:color w:val="000000" w:themeColor="text1"/>
          <w:szCs w:val="24"/>
        </w:rPr>
        <w:t>Because</w:t>
      </w:r>
      <w:r w:rsidR="009B64CE" w:rsidRPr="00814076">
        <w:rPr>
          <w:rFonts w:ascii="Book Antiqua" w:hAnsi="Book Antiqua"/>
          <w:color w:val="000000" w:themeColor="text1"/>
          <w:szCs w:val="24"/>
        </w:rPr>
        <w:t xml:space="preserve"> </w:t>
      </w:r>
      <w:r w:rsidR="001C1487" w:rsidRPr="00814076">
        <w:rPr>
          <w:rFonts w:ascii="Book Antiqua" w:hAnsi="Book Antiqua"/>
          <w:color w:val="000000" w:themeColor="text1"/>
          <w:szCs w:val="24"/>
        </w:rPr>
        <w:t>an</w:t>
      </w:r>
      <w:r w:rsidR="00407BF3" w:rsidRPr="00814076">
        <w:rPr>
          <w:rFonts w:ascii="Book Antiqua" w:hAnsi="Book Antiqua"/>
          <w:color w:val="000000" w:themeColor="text1"/>
          <w:szCs w:val="24"/>
        </w:rPr>
        <w:t xml:space="preserve"> inv</w:t>
      </w:r>
      <w:r w:rsidR="00E14146" w:rsidRPr="00814076">
        <w:rPr>
          <w:rFonts w:ascii="Book Antiqua" w:hAnsi="Book Antiqua"/>
          <w:color w:val="000000" w:themeColor="text1"/>
          <w:szCs w:val="24"/>
        </w:rPr>
        <w:t xml:space="preserve">olvement of oxidative stress </w:t>
      </w:r>
      <w:r w:rsidR="00B70FCA" w:rsidRPr="00814076">
        <w:rPr>
          <w:rFonts w:ascii="Book Antiqua" w:hAnsi="Book Antiqua"/>
          <w:color w:val="000000" w:themeColor="text1"/>
          <w:szCs w:val="24"/>
        </w:rPr>
        <w:t xml:space="preserve">in </w:t>
      </w:r>
      <w:r w:rsidR="001C1487" w:rsidRPr="00814076">
        <w:rPr>
          <w:rFonts w:ascii="Book Antiqua" w:hAnsi="Book Antiqua"/>
          <w:color w:val="000000" w:themeColor="text1"/>
          <w:szCs w:val="24"/>
        </w:rPr>
        <w:t xml:space="preserve">RGS5 </w:t>
      </w:r>
      <w:r w:rsidR="00AE2139" w:rsidRPr="00814076">
        <w:rPr>
          <w:rFonts w:ascii="Book Antiqua" w:hAnsi="Book Antiqua"/>
          <w:color w:val="000000" w:themeColor="text1"/>
          <w:szCs w:val="24"/>
        </w:rPr>
        <w:t>i</w:t>
      </w:r>
      <w:r w:rsidR="00B70FCA" w:rsidRPr="00814076">
        <w:rPr>
          <w:rFonts w:ascii="Book Antiqua" w:hAnsi="Book Antiqua"/>
          <w:color w:val="000000" w:themeColor="text1"/>
          <w:szCs w:val="24"/>
        </w:rPr>
        <w:t xml:space="preserve">nduction </w:t>
      </w:r>
      <w:r w:rsidR="0051044B" w:rsidRPr="00814076">
        <w:rPr>
          <w:rFonts w:ascii="Book Antiqua" w:hAnsi="Book Antiqua"/>
          <w:color w:val="000000" w:themeColor="text1"/>
          <w:szCs w:val="24"/>
        </w:rPr>
        <w:t>w</w:t>
      </w:r>
      <w:r w:rsidR="00FA6A12" w:rsidRPr="00814076">
        <w:rPr>
          <w:rFonts w:ascii="Book Antiqua" w:hAnsi="Book Antiqua"/>
          <w:color w:val="000000" w:themeColor="text1"/>
          <w:szCs w:val="24"/>
        </w:rPr>
        <w:t>as</w:t>
      </w:r>
      <w:r w:rsidR="0051044B" w:rsidRPr="00814076">
        <w:rPr>
          <w:rFonts w:ascii="Book Antiqua" w:hAnsi="Book Antiqua"/>
          <w:color w:val="000000" w:themeColor="text1"/>
          <w:szCs w:val="24"/>
        </w:rPr>
        <w:t xml:space="preserve"> </w:t>
      </w:r>
      <w:r w:rsidR="009B64CE" w:rsidRPr="00814076">
        <w:rPr>
          <w:rFonts w:ascii="Book Antiqua" w:hAnsi="Book Antiqua"/>
          <w:color w:val="000000" w:themeColor="text1"/>
          <w:szCs w:val="24"/>
        </w:rPr>
        <w:t xml:space="preserve">suggested </w:t>
      </w:r>
      <w:r w:rsidR="00BD18BB" w:rsidRPr="00814076">
        <w:rPr>
          <w:rFonts w:ascii="Book Antiqua" w:hAnsi="Book Antiqua"/>
          <w:color w:val="000000" w:themeColor="text1"/>
          <w:szCs w:val="24"/>
        </w:rPr>
        <w:t>by</w:t>
      </w:r>
      <w:r w:rsidR="005F4BA3" w:rsidRPr="00814076">
        <w:rPr>
          <w:rFonts w:ascii="Book Antiqua" w:hAnsi="Book Antiqua"/>
          <w:color w:val="000000" w:themeColor="text1"/>
          <w:szCs w:val="24"/>
        </w:rPr>
        <w:t xml:space="preserve"> </w:t>
      </w:r>
      <w:r w:rsidR="00BD18BB" w:rsidRPr="00814076">
        <w:rPr>
          <w:rFonts w:ascii="Book Antiqua" w:hAnsi="Book Antiqua"/>
          <w:color w:val="000000" w:themeColor="text1"/>
          <w:szCs w:val="24"/>
        </w:rPr>
        <w:t xml:space="preserve">the </w:t>
      </w:r>
      <w:r w:rsidR="00AE66CF" w:rsidRPr="00814076">
        <w:rPr>
          <w:rFonts w:ascii="Book Antiqua" w:hAnsi="Book Antiqua"/>
          <w:color w:val="000000" w:themeColor="text1"/>
          <w:szCs w:val="24"/>
        </w:rPr>
        <w:t>similar</w:t>
      </w:r>
      <w:r w:rsidR="005F4BA3" w:rsidRPr="00814076">
        <w:rPr>
          <w:rFonts w:ascii="Book Antiqua" w:hAnsi="Book Antiqua"/>
          <w:color w:val="000000" w:themeColor="text1"/>
          <w:szCs w:val="24"/>
        </w:rPr>
        <w:t xml:space="preserve">ity </w:t>
      </w:r>
      <w:r w:rsidR="00377766" w:rsidRPr="00814076">
        <w:rPr>
          <w:rFonts w:ascii="Book Antiqua" w:hAnsi="Book Antiqua"/>
          <w:color w:val="000000" w:themeColor="text1"/>
          <w:szCs w:val="24"/>
        </w:rPr>
        <w:t xml:space="preserve">in </w:t>
      </w:r>
      <w:r w:rsidR="00855452" w:rsidRPr="00814076">
        <w:rPr>
          <w:rFonts w:ascii="Book Antiqua" w:hAnsi="Book Antiqua"/>
          <w:color w:val="000000" w:themeColor="text1"/>
          <w:szCs w:val="24"/>
        </w:rPr>
        <w:t>tissue-</w:t>
      </w:r>
      <w:r w:rsidR="00101DFD" w:rsidRPr="00814076">
        <w:rPr>
          <w:rFonts w:ascii="Book Antiqua" w:hAnsi="Book Antiqua"/>
          <w:color w:val="000000" w:themeColor="text1"/>
          <w:szCs w:val="24"/>
        </w:rPr>
        <w:t>distributing</w:t>
      </w:r>
      <w:r w:rsidR="00BD18BB" w:rsidRPr="00814076">
        <w:rPr>
          <w:rFonts w:ascii="Book Antiqua" w:hAnsi="Book Antiqua"/>
          <w:color w:val="000000" w:themeColor="text1"/>
          <w:szCs w:val="24"/>
        </w:rPr>
        <w:t xml:space="preserve"> profiles</w:t>
      </w:r>
      <w:r w:rsidR="00AE66CF" w:rsidRPr="00814076">
        <w:rPr>
          <w:rFonts w:ascii="Book Antiqua" w:hAnsi="Book Antiqua"/>
          <w:color w:val="000000" w:themeColor="text1"/>
          <w:szCs w:val="24"/>
        </w:rPr>
        <w:t xml:space="preserve"> between </w:t>
      </w:r>
      <w:r w:rsidR="003E32A6" w:rsidRPr="00814076">
        <w:rPr>
          <w:rFonts w:ascii="Book Antiqua" w:hAnsi="Book Antiqua"/>
          <w:color w:val="000000" w:themeColor="text1"/>
          <w:szCs w:val="24"/>
        </w:rPr>
        <w:t>RGS5-</w:t>
      </w:r>
      <w:r w:rsidR="00F85CB1" w:rsidRPr="00814076">
        <w:rPr>
          <w:rFonts w:ascii="Book Antiqua" w:hAnsi="Book Antiqua"/>
          <w:color w:val="000000" w:themeColor="text1"/>
          <w:szCs w:val="24"/>
        </w:rPr>
        <w:t xml:space="preserve">positive cells </w:t>
      </w:r>
      <w:r w:rsidR="00AE66CF" w:rsidRPr="00814076">
        <w:rPr>
          <w:rFonts w:ascii="Book Antiqua" w:hAnsi="Book Antiqua"/>
          <w:color w:val="000000" w:themeColor="text1"/>
          <w:szCs w:val="24"/>
        </w:rPr>
        <w:t>(</w:t>
      </w:r>
      <w:r w:rsidR="006A3577" w:rsidRPr="00814076">
        <w:rPr>
          <w:rFonts w:ascii="Book Antiqua" w:hAnsi="Book Antiqua"/>
          <w:color w:val="000000" w:themeColor="text1"/>
          <w:szCs w:val="24"/>
        </w:rPr>
        <w:t>Figure</w:t>
      </w:r>
      <w:r w:rsidR="00AE66CF" w:rsidRPr="00814076">
        <w:rPr>
          <w:rFonts w:ascii="Book Antiqua" w:hAnsi="Book Antiqua"/>
          <w:color w:val="000000" w:themeColor="text1"/>
          <w:szCs w:val="24"/>
        </w:rPr>
        <w:t xml:space="preserve"> 3D) and </w:t>
      </w:r>
      <w:r w:rsidR="00BE707C" w:rsidRPr="00814076">
        <w:rPr>
          <w:rFonts w:ascii="Book Antiqua" w:hAnsi="Book Antiqua"/>
          <w:color w:val="000000" w:themeColor="text1"/>
          <w:szCs w:val="24"/>
        </w:rPr>
        <w:t xml:space="preserve">oxidative stress-damaged </w:t>
      </w:r>
      <w:proofErr w:type="gramStart"/>
      <w:r w:rsidR="00BE707C" w:rsidRPr="00814076">
        <w:rPr>
          <w:rFonts w:ascii="Book Antiqua" w:hAnsi="Book Antiqua"/>
          <w:color w:val="000000" w:themeColor="text1"/>
          <w:szCs w:val="24"/>
        </w:rPr>
        <w:t>cells</w:t>
      </w:r>
      <w:r w:rsidR="00BE707C" w:rsidRPr="00814076">
        <w:rPr>
          <w:rFonts w:ascii="Book Antiqua" w:hAnsi="Book Antiqua"/>
          <w:color w:val="000000" w:themeColor="text1"/>
          <w:szCs w:val="24"/>
          <w:vertAlign w:val="superscript"/>
        </w:rPr>
        <w:t>[</w:t>
      </w:r>
      <w:proofErr w:type="gramEnd"/>
      <w:r w:rsidR="00BE707C" w:rsidRPr="00814076">
        <w:rPr>
          <w:rFonts w:ascii="Book Antiqua" w:hAnsi="Book Antiqua"/>
          <w:color w:val="000000" w:themeColor="text1"/>
          <w:szCs w:val="24"/>
          <w:vertAlign w:val="superscript"/>
        </w:rPr>
        <w:t>12]</w:t>
      </w:r>
      <w:r w:rsidR="00407BF3" w:rsidRPr="00814076">
        <w:rPr>
          <w:rFonts w:ascii="Book Antiqua" w:hAnsi="Book Antiqua"/>
          <w:color w:val="000000" w:themeColor="text1"/>
          <w:szCs w:val="24"/>
        </w:rPr>
        <w:t xml:space="preserve">, </w:t>
      </w:r>
      <w:r w:rsidR="00BC51C2" w:rsidRPr="00814076">
        <w:rPr>
          <w:rFonts w:ascii="Book Antiqua" w:hAnsi="Book Antiqua"/>
          <w:color w:val="000000" w:themeColor="text1"/>
          <w:szCs w:val="24"/>
        </w:rPr>
        <w:t xml:space="preserve">we examined </w:t>
      </w:r>
      <w:r w:rsidR="009249BD" w:rsidRPr="00814076">
        <w:rPr>
          <w:rFonts w:ascii="Book Antiqua" w:hAnsi="Book Antiqua"/>
          <w:color w:val="000000" w:themeColor="text1"/>
          <w:szCs w:val="24"/>
        </w:rPr>
        <w:t xml:space="preserve">the </w:t>
      </w:r>
      <w:r w:rsidR="00C727B0" w:rsidRPr="00814076">
        <w:rPr>
          <w:rFonts w:ascii="Book Antiqua" w:hAnsi="Book Antiqua"/>
          <w:color w:val="000000" w:themeColor="text1"/>
          <w:szCs w:val="24"/>
        </w:rPr>
        <w:t>effect</w:t>
      </w:r>
      <w:r w:rsidR="00407BF3" w:rsidRPr="00814076">
        <w:rPr>
          <w:rFonts w:ascii="Book Antiqua" w:hAnsi="Book Antiqua"/>
          <w:color w:val="000000" w:themeColor="text1"/>
          <w:szCs w:val="24"/>
        </w:rPr>
        <w:t xml:space="preserve"> of hydrogen peroxi</w:t>
      </w:r>
      <w:r w:rsidR="000C09C6" w:rsidRPr="00814076">
        <w:rPr>
          <w:rFonts w:ascii="Book Antiqua" w:hAnsi="Book Antiqua"/>
          <w:color w:val="000000" w:themeColor="text1"/>
          <w:szCs w:val="24"/>
        </w:rPr>
        <w:t xml:space="preserve">de </w:t>
      </w:r>
      <w:r w:rsidR="00A977DB" w:rsidRPr="00814076">
        <w:rPr>
          <w:rFonts w:ascii="Book Antiqua" w:hAnsi="Book Antiqua"/>
          <w:color w:val="000000" w:themeColor="text1"/>
          <w:szCs w:val="24"/>
        </w:rPr>
        <w:t xml:space="preserve">treatments </w:t>
      </w:r>
      <w:r w:rsidR="00443E63" w:rsidRPr="00814076">
        <w:rPr>
          <w:rFonts w:ascii="Book Antiqua" w:hAnsi="Book Antiqua"/>
          <w:color w:val="000000" w:themeColor="text1"/>
          <w:szCs w:val="24"/>
        </w:rPr>
        <w:t>on RGS5 gene expression</w:t>
      </w:r>
      <w:r w:rsidR="000C09C6" w:rsidRPr="00814076">
        <w:rPr>
          <w:rFonts w:ascii="Book Antiqua" w:hAnsi="Book Antiqua"/>
          <w:color w:val="000000" w:themeColor="text1"/>
          <w:szCs w:val="24"/>
        </w:rPr>
        <w:t xml:space="preserve">. </w:t>
      </w:r>
      <w:r w:rsidR="009249BD" w:rsidRPr="00814076">
        <w:rPr>
          <w:rFonts w:ascii="Book Antiqua" w:hAnsi="Book Antiqua"/>
          <w:color w:val="000000" w:themeColor="text1"/>
          <w:szCs w:val="24"/>
        </w:rPr>
        <w:t xml:space="preserve">We found that </w:t>
      </w:r>
      <w:r w:rsidR="00DE3CAE" w:rsidRPr="00814076">
        <w:rPr>
          <w:rFonts w:ascii="Book Antiqua" w:hAnsi="Book Antiqua"/>
          <w:color w:val="000000" w:themeColor="text1"/>
          <w:szCs w:val="24"/>
        </w:rPr>
        <w:t>hydrogen peroxide treatment</w:t>
      </w:r>
      <w:r w:rsidR="005146B5" w:rsidRPr="00814076">
        <w:rPr>
          <w:rFonts w:ascii="Book Antiqua" w:hAnsi="Book Antiqua"/>
          <w:color w:val="000000" w:themeColor="text1"/>
          <w:szCs w:val="24"/>
        </w:rPr>
        <w:t>s induced RGS5 expression</w:t>
      </w:r>
      <w:r w:rsidR="005528F5" w:rsidRPr="00814076">
        <w:rPr>
          <w:rFonts w:ascii="Book Antiqua" w:hAnsi="Book Antiqua"/>
          <w:color w:val="000000" w:themeColor="text1"/>
          <w:szCs w:val="24"/>
        </w:rPr>
        <w:t>s</w:t>
      </w:r>
      <w:r w:rsidR="00781A1A" w:rsidRPr="00814076">
        <w:rPr>
          <w:rFonts w:ascii="Book Antiqua" w:hAnsi="Book Antiqua"/>
          <w:color w:val="000000" w:themeColor="text1"/>
          <w:szCs w:val="24"/>
        </w:rPr>
        <w:t xml:space="preserve"> </w:t>
      </w:r>
      <w:r w:rsidR="00FC02A4" w:rsidRPr="00814076">
        <w:rPr>
          <w:rFonts w:ascii="Book Antiqua" w:hAnsi="Book Antiqua"/>
          <w:color w:val="000000" w:themeColor="text1"/>
          <w:szCs w:val="24"/>
        </w:rPr>
        <w:t xml:space="preserve">in </w:t>
      </w:r>
      <w:r w:rsidR="008F18C7" w:rsidRPr="00814076">
        <w:rPr>
          <w:rFonts w:ascii="Book Antiqua" w:hAnsi="Book Antiqua"/>
          <w:color w:val="000000" w:themeColor="text1"/>
          <w:szCs w:val="24"/>
        </w:rPr>
        <w:t xml:space="preserve">type-II </w:t>
      </w:r>
      <w:proofErr w:type="spellStart"/>
      <w:r w:rsidR="00FC02A4" w:rsidRPr="00814076">
        <w:rPr>
          <w:rFonts w:ascii="Book Antiqua" w:hAnsi="Book Antiqua"/>
          <w:color w:val="000000" w:themeColor="text1"/>
          <w:szCs w:val="24"/>
        </w:rPr>
        <w:t>ESdECs</w:t>
      </w:r>
      <w:proofErr w:type="spellEnd"/>
      <w:r w:rsidR="00FC02A4" w:rsidRPr="00814076">
        <w:rPr>
          <w:rFonts w:ascii="Book Antiqua" w:hAnsi="Book Antiqua"/>
          <w:color w:val="000000" w:themeColor="text1"/>
          <w:szCs w:val="24"/>
        </w:rPr>
        <w:t xml:space="preserve"> </w:t>
      </w:r>
      <w:r w:rsidR="00906518" w:rsidRPr="00814076">
        <w:rPr>
          <w:rFonts w:ascii="Book Antiqua" w:hAnsi="Book Antiqua"/>
          <w:color w:val="000000" w:themeColor="text1"/>
          <w:szCs w:val="24"/>
        </w:rPr>
        <w:t>(</w:t>
      </w:r>
      <w:r w:rsidR="006A3577" w:rsidRPr="00814076">
        <w:rPr>
          <w:rFonts w:ascii="Book Antiqua" w:hAnsi="Book Antiqua"/>
          <w:color w:val="000000" w:themeColor="text1"/>
          <w:szCs w:val="24"/>
        </w:rPr>
        <w:t>Figure</w:t>
      </w:r>
      <w:r w:rsidR="00E25E5E" w:rsidRPr="00814076">
        <w:rPr>
          <w:rFonts w:ascii="Book Antiqua" w:hAnsi="Book Antiqua"/>
          <w:color w:val="000000" w:themeColor="text1"/>
          <w:szCs w:val="24"/>
        </w:rPr>
        <w:t xml:space="preserve"> 4E</w:t>
      </w:r>
      <w:r w:rsidR="00781A1A" w:rsidRPr="00814076">
        <w:rPr>
          <w:rFonts w:ascii="Book Antiqua" w:hAnsi="Book Antiqua"/>
          <w:color w:val="000000" w:themeColor="text1"/>
          <w:szCs w:val="24"/>
        </w:rPr>
        <w:t>)</w:t>
      </w:r>
      <w:r w:rsidR="005146B5" w:rsidRPr="00814076">
        <w:rPr>
          <w:rFonts w:ascii="Book Antiqua" w:hAnsi="Book Antiqua"/>
          <w:color w:val="000000" w:themeColor="text1"/>
          <w:szCs w:val="24"/>
        </w:rPr>
        <w:t xml:space="preserve"> and</w:t>
      </w:r>
      <w:r w:rsidR="00781A1A" w:rsidRPr="00814076">
        <w:rPr>
          <w:rFonts w:ascii="Book Antiqua" w:hAnsi="Book Antiqua"/>
          <w:color w:val="000000" w:themeColor="text1"/>
          <w:szCs w:val="24"/>
        </w:rPr>
        <w:t xml:space="preserve"> a treatment with </w:t>
      </w:r>
      <w:proofErr w:type="spellStart"/>
      <w:r w:rsidR="00781A1A" w:rsidRPr="00814076">
        <w:rPr>
          <w:rFonts w:ascii="Book Antiqua" w:hAnsi="Book Antiqua"/>
          <w:color w:val="000000" w:themeColor="text1"/>
          <w:szCs w:val="24"/>
        </w:rPr>
        <w:t>astaxanthin</w:t>
      </w:r>
      <w:proofErr w:type="spellEnd"/>
      <w:r w:rsidR="00781A1A" w:rsidRPr="00814076">
        <w:rPr>
          <w:rFonts w:ascii="Book Antiqua" w:hAnsi="Book Antiqua"/>
          <w:color w:val="000000" w:themeColor="text1"/>
          <w:szCs w:val="24"/>
        </w:rPr>
        <w:t xml:space="preserve">, </w:t>
      </w:r>
      <w:r w:rsidR="005146B5" w:rsidRPr="00814076">
        <w:rPr>
          <w:rFonts w:ascii="Book Antiqua" w:hAnsi="Book Antiqua"/>
          <w:color w:val="000000" w:themeColor="text1"/>
          <w:szCs w:val="24"/>
        </w:rPr>
        <w:t xml:space="preserve">which is </w:t>
      </w:r>
      <w:r w:rsidR="00781A1A" w:rsidRPr="00814076">
        <w:rPr>
          <w:rFonts w:ascii="Book Antiqua" w:hAnsi="Book Antiqua"/>
          <w:color w:val="000000" w:themeColor="text1"/>
          <w:szCs w:val="24"/>
        </w:rPr>
        <w:t>the most potent anti-oxidant whose singlet oxygen-quenching activity</w:t>
      </w:r>
      <w:r w:rsidR="007B0402" w:rsidRPr="00814076">
        <w:rPr>
          <w:rFonts w:ascii="Book Antiqua" w:hAnsi="Book Antiqua"/>
          <w:color w:val="000000" w:themeColor="text1"/>
          <w:szCs w:val="24"/>
          <w:vertAlign w:val="superscript"/>
        </w:rPr>
        <w:t>[15]</w:t>
      </w:r>
      <w:r w:rsidR="00781A1A" w:rsidRPr="00814076">
        <w:rPr>
          <w:rFonts w:ascii="Book Antiqua" w:hAnsi="Book Antiqua"/>
          <w:color w:val="000000" w:themeColor="text1"/>
          <w:szCs w:val="24"/>
        </w:rPr>
        <w:t xml:space="preserve"> and </w:t>
      </w:r>
      <w:r w:rsidR="00C5761F" w:rsidRPr="00814076">
        <w:rPr>
          <w:rFonts w:ascii="Book Antiqua" w:hAnsi="Book Antiqua"/>
          <w:color w:val="000000" w:themeColor="text1"/>
          <w:szCs w:val="24"/>
        </w:rPr>
        <w:t xml:space="preserve">its </w:t>
      </w:r>
      <w:r w:rsidR="00781A1A" w:rsidRPr="00814076">
        <w:rPr>
          <w:rFonts w:ascii="Book Antiqua" w:hAnsi="Book Antiqua"/>
          <w:color w:val="000000" w:themeColor="text1"/>
          <w:szCs w:val="24"/>
        </w:rPr>
        <w:t>anti-lipid peroxidation activity</w:t>
      </w:r>
      <w:r w:rsidR="00A40FAB" w:rsidRPr="00814076">
        <w:rPr>
          <w:rFonts w:ascii="Book Antiqua" w:hAnsi="Book Antiqua"/>
          <w:color w:val="000000" w:themeColor="text1"/>
          <w:szCs w:val="24"/>
          <w:vertAlign w:val="superscript"/>
        </w:rPr>
        <w:t xml:space="preserve"> </w:t>
      </w:r>
      <w:r w:rsidR="00781A1A" w:rsidRPr="00814076">
        <w:rPr>
          <w:rFonts w:ascii="Book Antiqua" w:hAnsi="Book Antiqua"/>
          <w:color w:val="000000" w:themeColor="text1"/>
          <w:szCs w:val="24"/>
        </w:rPr>
        <w:t xml:space="preserve">are </w:t>
      </w:r>
      <w:r w:rsidR="00C5761F" w:rsidRPr="00814076">
        <w:rPr>
          <w:rFonts w:ascii="Book Antiqua" w:hAnsi="Book Antiqua"/>
          <w:color w:val="000000" w:themeColor="text1"/>
          <w:szCs w:val="24"/>
        </w:rPr>
        <w:t xml:space="preserve">reportedly </w:t>
      </w:r>
      <w:r w:rsidR="00781A1A" w:rsidRPr="00814076">
        <w:rPr>
          <w:rFonts w:ascii="Book Antiqua" w:hAnsi="Book Antiqua"/>
          <w:color w:val="000000" w:themeColor="text1"/>
          <w:szCs w:val="24"/>
        </w:rPr>
        <w:t>superior to vitamin E by two-order</w:t>
      </w:r>
      <w:r w:rsidR="00A40FAB" w:rsidRPr="00814076">
        <w:rPr>
          <w:rFonts w:ascii="Book Antiqua" w:hAnsi="Book Antiqua"/>
          <w:color w:val="000000" w:themeColor="text1"/>
          <w:szCs w:val="24"/>
          <w:vertAlign w:val="superscript"/>
        </w:rPr>
        <w:t>[16]</w:t>
      </w:r>
      <w:r w:rsidR="00781A1A" w:rsidRPr="00814076">
        <w:rPr>
          <w:rFonts w:ascii="Book Antiqua" w:hAnsi="Book Antiqua"/>
          <w:color w:val="000000" w:themeColor="text1"/>
          <w:szCs w:val="24"/>
        </w:rPr>
        <w:t xml:space="preserve">, </w:t>
      </w:r>
      <w:r w:rsidR="00C910FF" w:rsidRPr="00814076">
        <w:rPr>
          <w:rFonts w:ascii="Book Antiqua" w:hAnsi="Book Antiqua"/>
          <w:color w:val="000000" w:themeColor="text1"/>
          <w:szCs w:val="24"/>
        </w:rPr>
        <w:t>suppressed</w:t>
      </w:r>
      <w:r w:rsidR="00781A1A" w:rsidRPr="00814076">
        <w:rPr>
          <w:rFonts w:ascii="Book Antiqua" w:hAnsi="Book Antiqua"/>
          <w:color w:val="000000" w:themeColor="text1"/>
          <w:szCs w:val="24"/>
        </w:rPr>
        <w:t xml:space="preserve"> </w:t>
      </w:r>
      <w:r w:rsidR="00494E5C" w:rsidRPr="00814076">
        <w:rPr>
          <w:rFonts w:ascii="Book Antiqua" w:hAnsi="Book Antiqua"/>
          <w:color w:val="000000" w:themeColor="text1"/>
          <w:szCs w:val="24"/>
        </w:rPr>
        <w:t xml:space="preserve">RGS5 </w:t>
      </w:r>
      <w:r w:rsidR="00C910FF" w:rsidRPr="00814076">
        <w:rPr>
          <w:rFonts w:ascii="Book Antiqua" w:hAnsi="Book Antiqua"/>
          <w:color w:val="000000" w:themeColor="text1"/>
          <w:szCs w:val="24"/>
        </w:rPr>
        <w:t>induction</w:t>
      </w:r>
      <w:r w:rsidR="001F20A1" w:rsidRPr="00814076">
        <w:rPr>
          <w:rFonts w:ascii="Book Antiqua" w:hAnsi="Book Antiqua"/>
          <w:color w:val="000000" w:themeColor="text1"/>
          <w:szCs w:val="24"/>
        </w:rPr>
        <w:t xml:space="preserve">s </w:t>
      </w:r>
      <w:r w:rsidR="00C5761F" w:rsidRPr="00814076">
        <w:rPr>
          <w:rFonts w:ascii="Book Antiqua" w:hAnsi="Book Antiqua"/>
          <w:color w:val="000000" w:themeColor="text1"/>
          <w:szCs w:val="24"/>
        </w:rPr>
        <w:t>(</w:t>
      </w:r>
      <w:r w:rsidR="006A3577" w:rsidRPr="00814076">
        <w:rPr>
          <w:rFonts w:ascii="Book Antiqua" w:hAnsi="Book Antiqua"/>
          <w:color w:val="000000" w:themeColor="text1"/>
          <w:szCs w:val="24"/>
        </w:rPr>
        <w:t>Figure</w:t>
      </w:r>
      <w:r w:rsidR="00E63452" w:rsidRPr="00814076">
        <w:rPr>
          <w:rFonts w:ascii="Book Antiqua" w:hAnsi="Book Antiqua"/>
          <w:color w:val="000000" w:themeColor="text1"/>
          <w:szCs w:val="24"/>
        </w:rPr>
        <w:t xml:space="preserve"> 4F</w:t>
      </w:r>
      <w:r w:rsidR="00C5761F" w:rsidRPr="00814076">
        <w:rPr>
          <w:rFonts w:ascii="Book Antiqua" w:hAnsi="Book Antiqua"/>
          <w:color w:val="000000" w:themeColor="text1"/>
          <w:szCs w:val="24"/>
        </w:rPr>
        <w:t>)</w:t>
      </w:r>
      <w:r w:rsidR="005528F5" w:rsidRPr="00814076">
        <w:rPr>
          <w:rFonts w:ascii="Book Antiqua" w:hAnsi="Book Antiqua"/>
          <w:color w:val="000000" w:themeColor="text1"/>
          <w:szCs w:val="24"/>
        </w:rPr>
        <w:t xml:space="preserve">. Moreover, </w:t>
      </w:r>
      <w:proofErr w:type="spellStart"/>
      <w:r w:rsidR="00C5761F" w:rsidRPr="00814076">
        <w:rPr>
          <w:rFonts w:ascii="Book Antiqua" w:hAnsi="Book Antiqua"/>
          <w:color w:val="000000" w:themeColor="text1"/>
          <w:szCs w:val="24"/>
        </w:rPr>
        <w:t>astaxanthin</w:t>
      </w:r>
      <w:proofErr w:type="spellEnd"/>
      <w:r w:rsidR="00C5761F" w:rsidRPr="00814076">
        <w:rPr>
          <w:rFonts w:ascii="Book Antiqua" w:hAnsi="Book Antiqua"/>
          <w:color w:val="000000" w:themeColor="text1"/>
          <w:szCs w:val="24"/>
        </w:rPr>
        <w:t xml:space="preserve"> treatment </w:t>
      </w:r>
      <w:r w:rsidR="005528F5" w:rsidRPr="00814076">
        <w:rPr>
          <w:rFonts w:ascii="Book Antiqua" w:hAnsi="Book Antiqua"/>
          <w:color w:val="000000" w:themeColor="text1"/>
          <w:szCs w:val="24"/>
        </w:rPr>
        <w:t xml:space="preserve">significantly </w:t>
      </w:r>
      <w:r w:rsidR="00D054EE" w:rsidRPr="00814076">
        <w:rPr>
          <w:rFonts w:ascii="Book Antiqua" w:hAnsi="Book Antiqua"/>
          <w:color w:val="000000" w:themeColor="text1"/>
          <w:szCs w:val="24"/>
        </w:rPr>
        <w:t>delayed the timing</w:t>
      </w:r>
      <w:r w:rsidR="00781A1A" w:rsidRPr="00814076">
        <w:rPr>
          <w:rFonts w:ascii="Book Antiqua" w:hAnsi="Book Antiqua"/>
          <w:color w:val="000000" w:themeColor="text1"/>
          <w:szCs w:val="24"/>
        </w:rPr>
        <w:t xml:space="preserve"> of </w:t>
      </w:r>
      <w:r w:rsidR="00BE0D06" w:rsidRPr="00814076">
        <w:rPr>
          <w:rFonts w:ascii="Book Antiqua" w:hAnsi="Book Antiqua"/>
          <w:color w:val="000000" w:themeColor="text1"/>
          <w:szCs w:val="24"/>
        </w:rPr>
        <w:t>“</w:t>
      </w:r>
      <w:r w:rsidR="00894B2B" w:rsidRPr="00814076">
        <w:rPr>
          <w:rFonts w:ascii="Book Antiqua" w:hAnsi="Book Antiqua"/>
          <w:color w:val="000000" w:themeColor="text1"/>
          <w:szCs w:val="24"/>
        </w:rPr>
        <w:t>type-II to type-I</w:t>
      </w:r>
      <w:r w:rsidR="00BE0D06" w:rsidRPr="00814076">
        <w:rPr>
          <w:rFonts w:ascii="Book Antiqua" w:hAnsi="Book Antiqua"/>
          <w:color w:val="000000" w:themeColor="text1"/>
          <w:szCs w:val="24"/>
        </w:rPr>
        <w:t>”</w:t>
      </w:r>
      <w:r w:rsidR="00C5761F" w:rsidRPr="00814076">
        <w:rPr>
          <w:rFonts w:ascii="Book Antiqua" w:hAnsi="Book Antiqua"/>
          <w:color w:val="000000" w:themeColor="text1"/>
          <w:szCs w:val="24"/>
        </w:rPr>
        <w:t xml:space="preserve"> conversion</w:t>
      </w:r>
      <w:r w:rsidR="00781A1A" w:rsidRPr="00814076">
        <w:rPr>
          <w:rFonts w:ascii="Book Antiqua" w:hAnsi="Book Antiqua"/>
          <w:color w:val="000000" w:themeColor="text1"/>
          <w:szCs w:val="24"/>
        </w:rPr>
        <w:t xml:space="preserve"> (</w:t>
      </w:r>
      <w:r w:rsidR="006A3577" w:rsidRPr="00814076">
        <w:rPr>
          <w:rFonts w:ascii="Book Antiqua" w:hAnsi="Book Antiqua"/>
          <w:color w:val="000000" w:themeColor="text1"/>
          <w:szCs w:val="24"/>
        </w:rPr>
        <w:t>Figure</w:t>
      </w:r>
      <w:r w:rsidR="00E63452" w:rsidRPr="00814076">
        <w:rPr>
          <w:rFonts w:ascii="Book Antiqua" w:hAnsi="Book Antiqua"/>
          <w:color w:val="000000" w:themeColor="text1"/>
          <w:szCs w:val="24"/>
        </w:rPr>
        <w:t xml:space="preserve"> 4G</w:t>
      </w:r>
      <w:r w:rsidR="00781A1A" w:rsidRPr="00814076">
        <w:rPr>
          <w:rFonts w:ascii="Book Antiqua" w:hAnsi="Book Antiqua"/>
          <w:color w:val="000000" w:themeColor="text1"/>
          <w:szCs w:val="24"/>
        </w:rPr>
        <w:t xml:space="preserve">), suggesting that oxidative stress is one of the major </w:t>
      </w:r>
      <w:r w:rsidR="001C4E73" w:rsidRPr="00814076">
        <w:rPr>
          <w:rFonts w:ascii="Book Antiqua" w:hAnsi="Book Antiqua"/>
          <w:color w:val="000000" w:themeColor="text1"/>
          <w:szCs w:val="24"/>
        </w:rPr>
        <w:t>causes</w:t>
      </w:r>
      <w:r w:rsidR="00A660DF" w:rsidRPr="00814076">
        <w:rPr>
          <w:rFonts w:ascii="Book Antiqua" w:hAnsi="Book Antiqua"/>
          <w:color w:val="000000" w:themeColor="text1"/>
          <w:szCs w:val="24"/>
        </w:rPr>
        <w:t xml:space="preserve"> </w:t>
      </w:r>
      <w:r w:rsidR="006F3C78" w:rsidRPr="00814076">
        <w:rPr>
          <w:rFonts w:ascii="Book Antiqua" w:hAnsi="Book Antiqua"/>
          <w:color w:val="000000" w:themeColor="text1"/>
          <w:szCs w:val="24"/>
        </w:rPr>
        <w:t>of</w:t>
      </w:r>
      <w:r w:rsidR="0064788A" w:rsidRPr="00814076">
        <w:rPr>
          <w:rFonts w:ascii="Book Antiqua" w:hAnsi="Book Antiqua"/>
          <w:color w:val="000000" w:themeColor="text1"/>
          <w:szCs w:val="24"/>
        </w:rPr>
        <w:t xml:space="preserve"> </w:t>
      </w:r>
      <w:r w:rsidR="00781A1A" w:rsidRPr="00814076">
        <w:rPr>
          <w:rFonts w:ascii="Book Antiqua" w:hAnsi="Book Antiqua"/>
          <w:color w:val="000000" w:themeColor="text1"/>
          <w:szCs w:val="24"/>
        </w:rPr>
        <w:t>RGS5</w:t>
      </w:r>
      <w:r w:rsidR="001C4E73" w:rsidRPr="00814076">
        <w:rPr>
          <w:rFonts w:ascii="Book Antiqua" w:hAnsi="Book Antiqua"/>
          <w:color w:val="000000" w:themeColor="text1"/>
          <w:szCs w:val="24"/>
        </w:rPr>
        <w:t xml:space="preserve"> induction</w:t>
      </w:r>
      <w:r w:rsidR="00781A1A" w:rsidRPr="00814076">
        <w:rPr>
          <w:rFonts w:ascii="Book Antiqua" w:hAnsi="Book Antiqua"/>
          <w:color w:val="000000" w:themeColor="text1"/>
          <w:szCs w:val="24"/>
        </w:rPr>
        <w:t xml:space="preserve">. </w:t>
      </w:r>
    </w:p>
    <w:p w14:paraId="214FEA38" w14:textId="448B793F" w:rsidR="00B0221A" w:rsidRPr="00814076" w:rsidRDefault="0079135A"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391"/>
        <w:rPr>
          <w:rFonts w:ascii="Book Antiqua" w:hAnsi="Book Antiqua"/>
          <w:color w:val="000000" w:themeColor="text1"/>
          <w:szCs w:val="24"/>
        </w:rPr>
      </w:pPr>
      <w:r w:rsidRPr="00814076">
        <w:rPr>
          <w:rFonts w:ascii="Book Antiqua" w:hAnsi="Book Antiqua"/>
          <w:color w:val="000000" w:themeColor="text1"/>
          <w:szCs w:val="24"/>
        </w:rPr>
        <w:t xml:space="preserve">Because </w:t>
      </w:r>
      <w:proofErr w:type="spellStart"/>
      <w:r w:rsidRPr="00814076">
        <w:rPr>
          <w:rFonts w:ascii="Book Antiqua" w:hAnsi="Book Antiqua"/>
          <w:color w:val="000000" w:themeColor="text1"/>
          <w:szCs w:val="24"/>
        </w:rPr>
        <w:t>astaxanthin</w:t>
      </w:r>
      <w:proofErr w:type="spellEnd"/>
      <w:r w:rsidRPr="00814076">
        <w:rPr>
          <w:rFonts w:ascii="Book Antiqua" w:hAnsi="Book Antiqua"/>
          <w:color w:val="000000" w:themeColor="text1"/>
          <w:szCs w:val="24"/>
        </w:rPr>
        <w:t xml:space="preserve"> treatment </w:t>
      </w:r>
      <w:r w:rsidR="005528F5" w:rsidRPr="00814076">
        <w:rPr>
          <w:rFonts w:ascii="Book Antiqua" w:hAnsi="Book Antiqua"/>
          <w:color w:val="000000" w:themeColor="text1"/>
          <w:szCs w:val="24"/>
        </w:rPr>
        <w:t xml:space="preserve">could not </w:t>
      </w:r>
      <w:r w:rsidRPr="00814076">
        <w:rPr>
          <w:rFonts w:ascii="Book Antiqua" w:hAnsi="Book Antiqua"/>
          <w:color w:val="000000" w:themeColor="text1"/>
          <w:szCs w:val="24"/>
        </w:rPr>
        <w:t xml:space="preserve">completely block </w:t>
      </w:r>
      <w:r w:rsidR="00986D95" w:rsidRPr="00814076">
        <w:rPr>
          <w:rFonts w:ascii="Book Antiqua" w:hAnsi="Book Antiqua"/>
          <w:color w:val="000000" w:themeColor="text1"/>
          <w:szCs w:val="24"/>
        </w:rPr>
        <w:t xml:space="preserve">RGS5 induction </w:t>
      </w:r>
      <w:r w:rsidR="00063619" w:rsidRPr="00814076">
        <w:rPr>
          <w:rFonts w:ascii="Book Antiqua" w:hAnsi="Book Antiqua"/>
          <w:color w:val="000000" w:themeColor="text1"/>
          <w:szCs w:val="24"/>
        </w:rPr>
        <w:t xml:space="preserve">in </w:t>
      </w:r>
      <w:r w:rsidR="00B0417C" w:rsidRPr="00814076">
        <w:rPr>
          <w:rFonts w:ascii="Book Antiqua" w:hAnsi="Book Antiqua"/>
          <w:color w:val="000000" w:themeColor="text1"/>
          <w:szCs w:val="24"/>
        </w:rPr>
        <w:t xml:space="preserve">type-II </w:t>
      </w:r>
      <w:proofErr w:type="spellStart"/>
      <w:r w:rsidR="00063619" w:rsidRPr="00814076">
        <w:rPr>
          <w:rFonts w:ascii="Book Antiqua" w:hAnsi="Book Antiqua"/>
          <w:color w:val="000000" w:themeColor="text1"/>
          <w:szCs w:val="24"/>
        </w:rPr>
        <w:t>ESdECs</w:t>
      </w:r>
      <w:proofErr w:type="spellEnd"/>
      <w:r w:rsidR="00063619" w:rsidRPr="00814076">
        <w:rPr>
          <w:rFonts w:ascii="Book Antiqua" w:hAnsi="Book Antiqua"/>
          <w:color w:val="000000" w:themeColor="text1"/>
          <w:szCs w:val="24"/>
        </w:rPr>
        <w:t xml:space="preserve"> </w:t>
      </w:r>
      <w:r w:rsidR="00B0417C" w:rsidRPr="00814076">
        <w:rPr>
          <w:rFonts w:ascii="Book Antiqua" w:hAnsi="Book Antiqua"/>
          <w:color w:val="000000" w:themeColor="text1"/>
          <w:szCs w:val="24"/>
        </w:rPr>
        <w:t xml:space="preserve">after </w:t>
      </w:r>
      <w:r w:rsidR="009F430B" w:rsidRPr="00814076">
        <w:rPr>
          <w:rFonts w:ascii="Book Antiqua" w:hAnsi="Book Antiqua"/>
          <w:color w:val="000000" w:themeColor="text1"/>
          <w:szCs w:val="24"/>
        </w:rPr>
        <w:t xml:space="preserve">repetitive </w:t>
      </w:r>
      <w:r w:rsidR="00443967" w:rsidRPr="00814076">
        <w:rPr>
          <w:rFonts w:ascii="Book Antiqua" w:hAnsi="Book Antiqua"/>
          <w:color w:val="000000" w:themeColor="text1"/>
          <w:szCs w:val="24"/>
        </w:rPr>
        <w:t>s</w:t>
      </w:r>
      <w:r w:rsidR="00B0417C" w:rsidRPr="00814076">
        <w:rPr>
          <w:rFonts w:ascii="Book Antiqua" w:hAnsi="Book Antiqua"/>
          <w:color w:val="000000" w:themeColor="text1"/>
          <w:szCs w:val="24"/>
        </w:rPr>
        <w:t>u</w:t>
      </w:r>
      <w:r w:rsidR="00443967" w:rsidRPr="00814076">
        <w:rPr>
          <w:rFonts w:ascii="Book Antiqua" w:hAnsi="Book Antiqua"/>
          <w:color w:val="000000" w:themeColor="text1"/>
          <w:szCs w:val="24"/>
        </w:rPr>
        <w:t>b</w:t>
      </w:r>
      <w:r w:rsidR="00B0417C" w:rsidRPr="00814076">
        <w:rPr>
          <w:rFonts w:ascii="Book Antiqua" w:hAnsi="Book Antiqua"/>
          <w:color w:val="000000" w:themeColor="text1"/>
          <w:szCs w:val="24"/>
        </w:rPr>
        <w:t xml:space="preserve">cultures </w:t>
      </w:r>
      <w:r w:rsidR="000D66C0" w:rsidRPr="00814076">
        <w:rPr>
          <w:rFonts w:ascii="Book Antiqua" w:hAnsi="Book Antiqua"/>
          <w:color w:val="000000" w:themeColor="text1"/>
          <w:szCs w:val="24"/>
        </w:rPr>
        <w:t>(</w:t>
      </w:r>
      <w:r w:rsidR="006A3577" w:rsidRPr="00814076">
        <w:rPr>
          <w:rFonts w:ascii="Book Antiqua" w:hAnsi="Book Antiqua"/>
          <w:color w:val="000000" w:themeColor="text1"/>
          <w:szCs w:val="24"/>
        </w:rPr>
        <w:t>Figure</w:t>
      </w:r>
      <w:r w:rsidR="0029558A" w:rsidRPr="00814076">
        <w:rPr>
          <w:rFonts w:ascii="Book Antiqua" w:hAnsi="Book Antiqua"/>
          <w:color w:val="000000" w:themeColor="text1"/>
          <w:szCs w:val="24"/>
        </w:rPr>
        <w:t xml:space="preserve"> 4F</w:t>
      </w:r>
      <w:r w:rsidR="000D66C0" w:rsidRPr="00814076">
        <w:rPr>
          <w:rFonts w:ascii="Book Antiqua" w:hAnsi="Book Antiqua"/>
          <w:color w:val="000000" w:themeColor="text1"/>
          <w:szCs w:val="24"/>
        </w:rPr>
        <w:t>)</w:t>
      </w:r>
      <w:r w:rsidRPr="00814076">
        <w:rPr>
          <w:rFonts w:ascii="Book Antiqua" w:hAnsi="Book Antiqua"/>
          <w:color w:val="000000" w:themeColor="text1"/>
          <w:szCs w:val="24"/>
        </w:rPr>
        <w:t>, we search</w:t>
      </w:r>
      <w:r w:rsidR="002041DF" w:rsidRPr="00814076">
        <w:rPr>
          <w:rFonts w:ascii="Book Antiqua" w:hAnsi="Book Antiqua"/>
          <w:color w:val="000000" w:themeColor="text1"/>
          <w:szCs w:val="24"/>
        </w:rPr>
        <w:t>ed</w:t>
      </w:r>
      <w:r w:rsidRPr="00814076">
        <w:rPr>
          <w:rFonts w:ascii="Book Antiqua" w:hAnsi="Book Antiqua"/>
          <w:color w:val="000000" w:themeColor="text1"/>
          <w:szCs w:val="24"/>
        </w:rPr>
        <w:t xml:space="preserve"> for </w:t>
      </w:r>
      <w:r w:rsidR="002D6BE4" w:rsidRPr="00814076">
        <w:rPr>
          <w:rFonts w:ascii="Book Antiqua" w:hAnsi="Book Antiqua"/>
          <w:color w:val="000000" w:themeColor="text1"/>
          <w:szCs w:val="24"/>
        </w:rPr>
        <w:t xml:space="preserve">still </w:t>
      </w:r>
      <w:r w:rsidR="00D9301D" w:rsidRPr="00814076">
        <w:rPr>
          <w:rFonts w:ascii="Book Antiqua" w:hAnsi="Book Antiqua"/>
          <w:color w:val="000000" w:themeColor="text1"/>
          <w:szCs w:val="24"/>
        </w:rPr>
        <w:t>other</w:t>
      </w:r>
      <w:r w:rsidR="00B211E0" w:rsidRPr="00814076">
        <w:rPr>
          <w:rFonts w:ascii="Book Antiqua" w:hAnsi="Book Antiqua"/>
          <w:color w:val="000000" w:themeColor="text1"/>
          <w:szCs w:val="24"/>
        </w:rPr>
        <w:t xml:space="preserve"> </w:t>
      </w:r>
      <w:r w:rsidR="00C22BEC" w:rsidRPr="00814076">
        <w:rPr>
          <w:rFonts w:ascii="Book Antiqua" w:hAnsi="Book Antiqua"/>
          <w:color w:val="000000" w:themeColor="text1"/>
          <w:szCs w:val="24"/>
        </w:rPr>
        <w:t>candidates</w:t>
      </w:r>
      <w:r w:rsidR="00730C02" w:rsidRPr="00814076">
        <w:rPr>
          <w:rFonts w:ascii="Book Antiqua" w:hAnsi="Book Antiqua"/>
          <w:color w:val="000000" w:themeColor="text1"/>
          <w:szCs w:val="24"/>
        </w:rPr>
        <w:t xml:space="preserve"> for type-II VECs</w:t>
      </w:r>
      <w:r w:rsidRPr="00814076">
        <w:rPr>
          <w:rFonts w:ascii="Book Antiqua" w:hAnsi="Book Antiqua"/>
          <w:color w:val="000000" w:themeColor="text1"/>
          <w:szCs w:val="24"/>
        </w:rPr>
        <w:t xml:space="preserve">. </w:t>
      </w:r>
      <w:r w:rsidR="001419E1" w:rsidRPr="00814076">
        <w:rPr>
          <w:rFonts w:ascii="Book Antiqua" w:hAnsi="Book Antiqua"/>
          <w:color w:val="000000" w:themeColor="text1"/>
          <w:szCs w:val="24"/>
        </w:rPr>
        <w:t>Since</w:t>
      </w:r>
      <w:r w:rsidR="006606DD" w:rsidRPr="00814076">
        <w:rPr>
          <w:rFonts w:ascii="Book Antiqua" w:hAnsi="Book Antiqua"/>
          <w:color w:val="000000" w:themeColor="text1"/>
          <w:szCs w:val="24"/>
        </w:rPr>
        <w:t xml:space="preserve"> t</w:t>
      </w:r>
      <w:r w:rsidR="00624DE9" w:rsidRPr="00814076">
        <w:rPr>
          <w:rFonts w:ascii="Book Antiqua" w:hAnsi="Book Antiqua"/>
          <w:color w:val="000000" w:themeColor="text1"/>
          <w:szCs w:val="24"/>
        </w:rPr>
        <w:t xml:space="preserve">he timing </w:t>
      </w:r>
      <w:r w:rsidR="009F21A6" w:rsidRPr="00814076">
        <w:rPr>
          <w:rFonts w:ascii="Book Antiqua" w:hAnsi="Book Antiqua"/>
          <w:color w:val="000000" w:themeColor="text1"/>
          <w:szCs w:val="24"/>
        </w:rPr>
        <w:t>of the</w:t>
      </w:r>
      <w:r w:rsidR="00624DE9" w:rsidRPr="00814076">
        <w:rPr>
          <w:rFonts w:ascii="Book Antiqua" w:hAnsi="Book Antiqua"/>
          <w:color w:val="000000" w:themeColor="text1"/>
          <w:szCs w:val="24"/>
        </w:rPr>
        <w:t xml:space="preserve"> </w:t>
      </w:r>
      <w:r w:rsidR="001419E1" w:rsidRPr="00814076">
        <w:rPr>
          <w:rFonts w:ascii="Book Antiqua" w:hAnsi="Book Antiqua"/>
          <w:color w:val="000000" w:themeColor="text1"/>
          <w:szCs w:val="24"/>
        </w:rPr>
        <w:t xml:space="preserve">“type-II to type-I” </w:t>
      </w:r>
      <w:r w:rsidR="00624DE9" w:rsidRPr="00814076">
        <w:rPr>
          <w:rFonts w:ascii="Book Antiqua" w:hAnsi="Book Antiqua"/>
          <w:color w:val="000000" w:themeColor="text1"/>
          <w:szCs w:val="24"/>
        </w:rPr>
        <w:t xml:space="preserve">conversion </w:t>
      </w:r>
      <w:r w:rsidR="00D21DDC" w:rsidRPr="00814076">
        <w:rPr>
          <w:rFonts w:ascii="Book Antiqua" w:hAnsi="Book Antiqua"/>
          <w:color w:val="000000" w:themeColor="text1"/>
          <w:szCs w:val="24"/>
        </w:rPr>
        <w:t>was</w:t>
      </w:r>
      <w:r w:rsidR="00E77A36" w:rsidRPr="00814076">
        <w:rPr>
          <w:rFonts w:ascii="Book Antiqua" w:hAnsi="Book Antiqua"/>
          <w:color w:val="000000" w:themeColor="text1"/>
          <w:szCs w:val="24"/>
        </w:rPr>
        <w:t xml:space="preserve"> latest in </w:t>
      </w:r>
      <w:r w:rsidR="00310ED9" w:rsidRPr="00814076">
        <w:rPr>
          <w:rFonts w:ascii="Book Antiqua" w:hAnsi="Book Antiqua"/>
          <w:color w:val="000000" w:themeColor="text1"/>
          <w:szCs w:val="24"/>
        </w:rPr>
        <w:t xml:space="preserve">the </w:t>
      </w:r>
      <w:r w:rsidR="007D0D9D" w:rsidRPr="00814076">
        <w:rPr>
          <w:rFonts w:ascii="Book Antiqua" w:hAnsi="Book Antiqua"/>
          <w:color w:val="000000" w:themeColor="text1"/>
          <w:szCs w:val="24"/>
        </w:rPr>
        <w:t xml:space="preserve">VECs </w:t>
      </w:r>
      <w:r w:rsidR="00310ED9" w:rsidRPr="00814076">
        <w:rPr>
          <w:rFonts w:ascii="Book Antiqua" w:hAnsi="Book Antiqua"/>
          <w:color w:val="000000" w:themeColor="text1"/>
          <w:szCs w:val="24"/>
        </w:rPr>
        <w:t>produced</w:t>
      </w:r>
      <w:r w:rsidR="007D0D9D" w:rsidRPr="00814076">
        <w:rPr>
          <w:rFonts w:ascii="Book Antiqua" w:hAnsi="Book Antiqua"/>
          <w:color w:val="000000" w:themeColor="text1"/>
          <w:szCs w:val="24"/>
        </w:rPr>
        <w:t xml:space="preserve"> from </w:t>
      </w:r>
      <w:r w:rsidR="00E77A36" w:rsidRPr="00814076">
        <w:rPr>
          <w:rFonts w:ascii="Book Antiqua" w:hAnsi="Book Antiqua"/>
          <w:color w:val="000000" w:themeColor="text1"/>
          <w:szCs w:val="24"/>
        </w:rPr>
        <w:t xml:space="preserve">KhES-5, which </w:t>
      </w:r>
      <w:r w:rsidR="00D84A16" w:rsidRPr="00814076">
        <w:rPr>
          <w:rFonts w:ascii="Book Antiqua" w:hAnsi="Book Antiqua"/>
          <w:color w:val="000000" w:themeColor="text1"/>
          <w:szCs w:val="24"/>
        </w:rPr>
        <w:t xml:space="preserve">was </w:t>
      </w:r>
      <w:r w:rsidR="00D84A16" w:rsidRPr="00814076">
        <w:rPr>
          <w:rFonts w:ascii="Book Antiqua" w:hAnsi="Book Antiqua"/>
          <w:color w:val="000000" w:themeColor="text1"/>
          <w:szCs w:val="24"/>
        </w:rPr>
        <w:lastRenderedPageBreak/>
        <w:t>established</w:t>
      </w:r>
      <w:r w:rsidR="00A36EAD" w:rsidRPr="00814076">
        <w:rPr>
          <w:rFonts w:ascii="Book Antiqua" w:hAnsi="Book Antiqua"/>
          <w:color w:val="000000" w:themeColor="text1"/>
          <w:szCs w:val="24"/>
        </w:rPr>
        <w:t xml:space="preserve"> </w:t>
      </w:r>
      <w:r w:rsidR="007D0D9D" w:rsidRPr="00814076">
        <w:rPr>
          <w:rFonts w:ascii="Book Antiqua" w:hAnsi="Book Antiqua"/>
          <w:color w:val="000000" w:themeColor="text1"/>
          <w:szCs w:val="24"/>
        </w:rPr>
        <w:t>latest among</w:t>
      </w:r>
      <w:r w:rsidR="00D9301D" w:rsidRPr="00814076">
        <w:rPr>
          <w:rFonts w:ascii="Book Antiqua" w:hAnsi="Book Antiqua"/>
          <w:color w:val="000000" w:themeColor="text1"/>
          <w:szCs w:val="24"/>
        </w:rPr>
        <w:t xml:space="preserve"> the three lines of human E</w:t>
      </w:r>
      <w:r w:rsidR="00C22BEC" w:rsidRPr="00814076">
        <w:rPr>
          <w:rFonts w:ascii="Book Antiqua" w:hAnsi="Book Antiqua"/>
          <w:color w:val="000000" w:themeColor="text1"/>
          <w:szCs w:val="24"/>
        </w:rPr>
        <w:t>SCs</w:t>
      </w:r>
      <w:r w:rsidR="00B917F3" w:rsidRPr="00814076">
        <w:rPr>
          <w:rFonts w:ascii="Book Antiqua" w:hAnsi="Book Antiqua"/>
          <w:color w:val="000000" w:themeColor="text1"/>
          <w:szCs w:val="24"/>
        </w:rPr>
        <w:t xml:space="preserve">, we hypothesized that </w:t>
      </w:r>
      <w:r w:rsidR="00BF6FA3" w:rsidRPr="00814076">
        <w:rPr>
          <w:rFonts w:ascii="Book Antiqua" w:hAnsi="Book Antiqua"/>
          <w:color w:val="000000" w:themeColor="text1"/>
          <w:szCs w:val="24"/>
        </w:rPr>
        <w:t>“</w:t>
      </w:r>
      <w:r w:rsidR="00A87C0C" w:rsidRPr="00814076">
        <w:rPr>
          <w:rFonts w:ascii="Book Antiqua" w:hAnsi="Book Antiqua"/>
          <w:color w:val="000000" w:themeColor="text1"/>
          <w:szCs w:val="24"/>
        </w:rPr>
        <w:t xml:space="preserve">the </w:t>
      </w:r>
      <w:r w:rsidR="00D06071" w:rsidRPr="00814076">
        <w:rPr>
          <w:rFonts w:ascii="Book Antiqua" w:hAnsi="Book Antiqua"/>
          <w:color w:val="000000" w:themeColor="text1"/>
          <w:szCs w:val="24"/>
        </w:rPr>
        <w:t xml:space="preserve">more </w:t>
      </w:r>
      <w:r w:rsidR="00D9301D" w:rsidRPr="00814076">
        <w:rPr>
          <w:rFonts w:ascii="Book Antiqua" w:hAnsi="Book Antiqua"/>
          <w:color w:val="000000" w:themeColor="text1"/>
          <w:szCs w:val="24"/>
        </w:rPr>
        <w:t xml:space="preserve">recently human </w:t>
      </w:r>
      <w:r w:rsidR="00D7712D" w:rsidRPr="00814076">
        <w:rPr>
          <w:rFonts w:ascii="Book Antiqua" w:hAnsi="Book Antiqua"/>
          <w:color w:val="000000" w:themeColor="text1"/>
          <w:szCs w:val="24"/>
        </w:rPr>
        <w:t>iPS</w:t>
      </w:r>
      <w:r w:rsidR="00A530F9" w:rsidRPr="00814076">
        <w:rPr>
          <w:rFonts w:ascii="Book Antiqua" w:hAnsi="Book Antiqua"/>
          <w:color w:val="000000" w:themeColor="text1"/>
          <w:szCs w:val="24"/>
        </w:rPr>
        <w:t>C</w:t>
      </w:r>
      <w:r w:rsidR="00D7712D" w:rsidRPr="00814076">
        <w:rPr>
          <w:rFonts w:ascii="Book Antiqua" w:hAnsi="Book Antiqua"/>
          <w:color w:val="000000" w:themeColor="text1"/>
          <w:szCs w:val="24"/>
        </w:rPr>
        <w:t xml:space="preserve"> lines </w:t>
      </w:r>
      <w:r w:rsidR="00BA4714" w:rsidRPr="00814076">
        <w:rPr>
          <w:rFonts w:ascii="Book Antiqua" w:hAnsi="Book Antiqua"/>
          <w:color w:val="000000" w:themeColor="text1"/>
          <w:szCs w:val="24"/>
        </w:rPr>
        <w:t xml:space="preserve">are established, </w:t>
      </w:r>
      <w:r w:rsidR="00A87C0C" w:rsidRPr="00814076">
        <w:rPr>
          <w:rFonts w:ascii="Book Antiqua" w:hAnsi="Book Antiqua"/>
          <w:color w:val="000000" w:themeColor="text1"/>
          <w:szCs w:val="24"/>
        </w:rPr>
        <w:t xml:space="preserve">the </w:t>
      </w:r>
      <w:r w:rsidR="00BA4714" w:rsidRPr="00814076">
        <w:rPr>
          <w:rFonts w:ascii="Book Antiqua" w:hAnsi="Book Antiqua"/>
          <w:color w:val="000000" w:themeColor="text1"/>
          <w:szCs w:val="24"/>
        </w:rPr>
        <w:t>more</w:t>
      </w:r>
      <w:r w:rsidR="00E154B4" w:rsidRPr="00814076">
        <w:rPr>
          <w:rFonts w:ascii="Book Antiqua" w:hAnsi="Book Antiqua"/>
          <w:color w:val="000000" w:themeColor="text1"/>
          <w:szCs w:val="24"/>
        </w:rPr>
        <w:t xml:space="preserve"> stably type-II phenotype </w:t>
      </w:r>
      <w:r w:rsidR="00E1102F" w:rsidRPr="00814076">
        <w:rPr>
          <w:rFonts w:ascii="Book Antiqua" w:hAnsi="Book Antiqua"/>
          <w:color w:val="000000" w:themeColor="text1"/>
          <w:szCs w:val="24"/>
        </w:rPr>
        <w:t>w</w:t>
      </w:r>
      <w:r w:rsidR="00445798" w:rsidRPr="00814076">
        <w:rPr>
          <w:rFonts w:ascii="Book Antiqua" w:hAnsi="Book Antiqua"/>
          <w:color w:val="000000" w:themeColor="text1"/>
          <w:szCs w:val="24"/>
        </w:rPr>
        <w:t>ill</w:t>
      </w:r>
      <w:r w:rsidR="00E1102F" w:rsidRPr="00814076">
        <w:rPr>
          <w:rFonts w:ascii="Book Antiqua" w:hAnsi="Book Antiqua"/>
          <w:color w:val="000000" w:themeColor="text1"/>
          <w:szCs w:val="24"/>
        </w:rPr>
        <w:t xml:space="preserve"> be maintained</w:t>
      </w:r>
      <w:r w:rsidR="00445798" w:rsidRPr="00814076">
        <w:rPr>
          <w:rFonts w:ascii="Book Antiqua" w:hAnsi="Book Antiqua"/>
          <w:color w:val="000000" w:themeColor="text1"/>
          <w:szCs w:val="24"/>
        </w:rPr>
        <w:t>”</w:t>
      </w:r>
      <w:r w:rsidR="00D7712D" w:rsidRPr="00814076">
        <w:rPr>
          <w:rFonts w:ascii="Book Antiqua" w:hAnsi="Book Antiqua"/>
          <w:color w:val="000000" w:themeColor="text1"/>
          <w:szCs w:val="24"/>
        </w:rPr>
        <w:t xml:space="preserve">. </w:t>
      </w:r>
      <w:r w:rsidR="002736F1" w:rsidRPr="00814076">
        <w:rPr>
          <w:rFonts w:ascii="Book Antiqua" w:hAnsi="Book Antiqua"/>
          <w:color w:val="000000" w:themeColor="text1"/>
          <w:szCs w:val="24"/>
        </w:rPr>
        <w:t>Since</w:t>
      </w:r>
      <w:r w:rsidR="00E625D0" w:rsidRPr="00814076">
        <w:rPr>
          <w:rFonts w:ascii="Book Antiqua" w:hAnsi="Book Antiqua"/>
          <w:color w:val="000000" w:themeColor="text1"/>
          <w:szCs w:val="24"/>
        </w:rPr>
        <w:t xml:space="preserve"> w</w:t>
      </w:r>
      <w:r w:rsidR="00A71C2F" w:rsidRPr="00814076">
        <w:rPr>
          <w:rFonts w:ascii="Book Antiqua" w:hAnsi="Book Antiqua"/>
          <w:color w:val="000000" w:themeColor="text1"/>
          <w:szCs w:val="24"/>
        </w:rPr>
        <w:t>e</w:t>
      </w:r>
      <w:r w:rsidR="00546494" w:rsidRPr="00814076">
        <w:rPr>
          <w:rFonts w:ascii="Book Antiqua" w:hAnsi="Book Antiqua"/>
          <w:color w:val="000000" w:themeColor="text1"/>
          <w:szCs w:val="24"/>
        </w:rPr>
        <w:t xml:space="preserve"> </w:t>
      </w:r>
      <w:r w:rsidR="00656836" w:rsidRPr="00814076">
        <w:rPr>
          <w:rFonts w:ascii="Book Antiqua" w:hAnsi="Book Antiqua"/>
          <w:color w:val="000000" w:themeColor="text1"/>
          <w:szCs w:val="24"/>
        </w:rPr>
        <w:t xml:space="preserve">recently </w:t>
      </w:r>
      <w:r w:rsidR="00A530F9" w:rsidRPr="00814076">
        <w:rPr>
          <w:rFonts w:ascii="Book Antiqua" w:hAnsi="Book Antiqua"/>
          <w:color w:val="000000" w:themeColor="text1"/>
          <w:szCs w:val="24"/>
        </w:rPr>
        <w:t xml:space="preserve">established </w:t>
      </w:r>
      <w:r w:rsidR="00690B2B" w:rsidRPr="00814076">
        <w:rPr>
          <w:rFonts w:ascii="Book Antiqua" w:hAnsi="Book Antiqua"/>
          <w:color w:val="000000" w:themeColor="text1"/>
          <w:szCs w:val="24"/>
        </w:rPr>
        <w:t xml:space="preserve">two lines of </w:t>
      </w:r>
      <w:r w:rsidR="00BC5BFF" w:rsidRPr="00814076">
        <w:rPr>
          <w:rFonts w:ascii="Book Antiqua" w:hAnsi="Book Antiqua"/>
          <w:color w:val="000000" w:themeColor="text1"/>
          <w:szCs w:val="24"/>
        </w:rPr>
        <w:t xml:space="preserve">Sendai virus vector-based </w:t>
      </w:r>
      <w:proofErr w:type="spellStart"/>
      <w:r w:rsidR="00FE49ED" w:rsidRPr="00814076">
        <w:rPr>
          <w:rFonts w:ascii="Book Antiqua" w:hAnsi="Book Antiqua"/>
          <w:color w:val="000000" w:themeColor="text1"/>
          <w:szCs w:val="24"/>
        </w:rPr>
        <w:t>iPSCs</w:t>
      </w:r>
      <w:proofErr w:type="spellEnd"/>
      <w:r w:rsidR="00A71C2F" w:rsidRPr="00814076">
        <w:rPr>
          <w:rFonts w:ascii="Book Antiqua" w:hAnsi="Book Antiqua"/>
          <w:color w:val="000000" w:themeColor="text1"/>
          <w:szCs w:val="24"/>
        </w:rPr>
        <w:t xml:space="preserve"> (</w:t>
      </w:r>
      <w:proofErr w:type="spellStart"/>
      <w:r w:rsidR="00A71C2F" w:rsidRPr="00814076">
        <w:rPr>
          <w:rFonts w:ascii="Book Antiqua" w:hAnsi="Book Antiqua"/>
          <w:color w:val="000000" w:themeColor="text1"/>
          <w:szCs w:val="24"/>
        </w:rPr>
        <w:t>SeV-iPSCs</w:t>
      </w:r>
      <w:proofErr w:type="spellEnd"/>
      <w:r w:rsidR="00A71C2F" w:rsidRPr="00814076">
        <w:rPr>
          <w:rFonts w:ascii="Book Antiqua" w:hAnsi="Book Antiqua"/>
          <w:color w:val="000000" w:themeColor="text1"/>
          <w:szCs w:val="24"/>
        </w:rPr>
        <w:t>)</w:t>
      </w:r>
      <w:r w:rsidR="00EB114F" w:rsidRPr="00814076">
        <w:rPr>
          <w:rFonts w:ascii="Book Antiqua" w:hAnsi="Book Antiqua"/>
          <w:color w:val="000000" w:themeColor="text1"/>
          <w:szCs w:val="24"/>
        </w:rPr>
        <w:t xml:space="preserve"> from HUVEC and BJ </w:t>
      </w:r>
      <w:proofErr w:type="gramStart"/>
      <w:r w:rsidR="00EB114F" w:rsidRPr="00814076">
        <w:rPr>
          <w:rFonts w:ascii="Book Antiqua" w:hAnsi="Book Antiqua"/>
          <w:color w:val="000000" w:themeColor="text1"/>
          <w:szCs w:val="24"/>
        </w:rPr>
        <w:t>fibroblast</w:t>
      </w:r>
      <w:r w:rsidR="00022EA9" w:rsidRPr="00814076">
        <w:rPr>
          <w:rFonts w:ascii="Book Antiqua" w:hAnsi="Book Antiqua"/>
          <w:color w:val="000000" w:themeColor="text1"/>
          <w:szCs w:val="24"/>
          <w:vertAlign w:val="superscript"/>
        </w:rPr>
        <w:t>[</w:t>
      </w:r>
      <w:proofErr w:type="gramEnd"/>
      <w:r w:rsidR="00022EA9" w:rsidRPr="00814076">
        <w:rPr>
          <w:rFonts w:ascii="Book Antiqua" w:hAnsi="Book Antiqua"/>
          <w:color w:val="000000" w:themeColor="text1"/>
          <w:szCs w:val="24"/>
          <w:vertAlign w:val="superscript"/>
        </w:rPr>
        <w:t>9]</w:t>
      </w:r>
      <w:r w:rsidR="008072C9" w:rsidRPr="00814076">
        <w:rPr>
          <w:rFonts w:ascii="Book Antiqua" w:hAnsi="Book Antiqua"/>
          <w:color w:val="000000" w:themeColor="text1"/>
          <w:szCs w:val="24"/>
        </w:rPr>
        <w:t xml:space="preserve">, </w:t>
      </w:r>
      <w:r w:rsidR="00FF5CE2" w:rsidRPr="00814076">
        <w:rPr>
          <w:rFonts w:ascii="Book Antiqua" w:hAnsi="Book Antiqua"/>
          <w:color w:val="000000" w:themeColor="text1"/>
          <w:szCs w:val="24"/>
        </w:rPr>
        <w:t xml:space="preserve">we </w:t>
      </w:r>
      <w:r w:rsidR="00117B1D" w:rsidRPr="00814076">
        <w:rPr>
          <w:rFonts w:ascii="Book Antiqua" w:hAnsi="Book Antiqua"/>
          <w:color w:val="000000" w:themeColor="text1"/>
          <w:szCs w:val="24"/>
        </w:rPr>
        <w:t xml:space="preserve">produced </w:t>
      </w:r>
      <w:r w:rsidR="00053165" w:rsidRPr="00814076">
        <w:rPr>
          <w:rFonts w:ascii="Book Antiqua" w:hAnsi="Book Antiqua"/>
          <w:color w:val="000000" w:themeColor="text1"/>
          <w:szCs w:val="24"/>
        </w:rPr>
        <w:t xml:space="preserve">VECs </w:t>
      </w:r>
      <w:r w:rsidR="004C1AC1" w:rsidRPr="00814076">
        <w:rPr>
          <w:rFonts w:ascii="Book Antiqua" w:hAnsi="Book Antiqua"/>
          <w:color w:val="000000" w:themeColor="text1"/>
          <w:szCs w:val="24"/>
        </w:rPr>
        <w:t>from the</w:t>
      </w:r>
      <w:r w:rsidR="00AE2462" w:rsidRPr="00814076">
        <w:rPr>
          <w:rFonts w:ascii="Book Antiqua" w:hAnsi="Book Antiqua"/>
          <w:color w:val="000000" w:themeColor="text1"/>
          <w:szCs w:val="24"/>
        </w:rPr>
        <w:t xml:space="preserve">se </w:t>
      </w:r>
      <w:proofErr w:type="spellStart"/>
      <w:r w:rsidR="00AE2462" w:rsidRPr="00814076">
        <w:rPr>
          <w:rFonts w:ascii="Book Antiqua" w:hAnsi="Book Antiqua"/>
          <w:color w:val="000000" w:themeColor="text1"/>
          <w:szCs w:val="24"/>
        </w:rPr>
        <w:t>SeV-iPSCs</w:t>
      </w:r>
      <w:proofErr w:type="spellEnd"/>
      <w:r w:rsidR="00AE2462" w:rsidRPr="00814076">
        <w:rPr>
          <w:rFonts w:ascii="Book Antiqua" w:hAnsi="Book Antiqua"/>
          <w:color w:val="000000" w:themeColor="text1"/>
          <w:szCs w:val="24"/>
        </w:rPr>
        <w:t xml:space="preserve"> </w:t>
      </w:r>
      <w:r w:rsidR="00E47B4D" w:rsidRPr="00814076">
        <w:rPr>
          <w:rFonts w:ascii="Book Antiqua" w:hAnsi="Book Antiqua"/>
          <w:color w:val="000000" w:themeColor="text1"/>
          <w:szCs w:val="24"/>
        </w:rPr>
        <w:t>(</w:t>
      </w:r>
      <w:proofErr w:type="spellStart"/>
      <w:r w:rsidR="00E47B4D" w:rsidRPr="00814076">
        <w:rPr>
          <w:rFonts w:ascii="Book Antiqua" w:hAnsi="Book Antiqua"/>
          <w:color w:val="000000" w:themeColor="text1"/>
          <w:szCs w:val="24"/>
        </w:rPr>
        <w:t>SeV-iPSdECs</w:t>
      </w:r>
      <w:proofErr w:type="spellEnd"/>
      <w:r w:rsidR="00E47B4D" w:rsidRPr="00814076">
        <w:rPr>
          <w:rFonts w:ascii="Book Antiqua" w:hAnsi="Book Antiqua"/>
          <w:color w:val="000000" w:themeColor="text1"/>
          <w:szCs w:val="24"/>
        </w:rPr>
        <w:t xml:space="preserve">) </w:t>
      </w:r>
      <w:r w:rsidR="004C1AC1" w:rsidRPr="00814076">
        <w:rPr>
          <w:rFonts w:ascii="Book Antiqua" w:hAnsi="Book Antiqua"/>
          <w:color w:val="000000" w:themeColor="text1"/>
          <w:szCs w:val="24"/>
        </w:rPr>
        <w:t>and examined their characters</w:t>
      </w:r>
      <w:r w:rsidR="0051456B" w:rsidRPr="00814076">
        <w:rPr>
          <w:rFonts w:ascii="Book Antiqua" w:hAnsi="Book Antiqua"/>
          <w:color w:val="000000" w:themeColor="text1"/>
          <w:szCs w:val="24"/>
        </w:rPr>
        <w:t xml:space="preserve">. </w:t>
      </w:r>
      <w:r w:rsidR="00F21222" w:rsidRPr="00814076">
        <w:rPr>
          <w:rFonts w:ascii="Book Antiqua" w:hAnsi="Book Antiqua"/>
          <w:color w:val="000000" w:themeColor="text1"/>
          <w:szCs w:val="24"/>
        </w:rPr>
        <w:t>At the same time, we</w:t>
      </w:r>
      <w:r w:rsidR="004F427F" w:rsidRPr="00814076">
        <w:rPr>
          <w:rFonts w:ascii="Book Antiqua" w:hAnsi="Book Antiqua"/>
          <w:color w:val="000000" w:themeColor="text1"/>
          <w:szCs w:val="24"/>
        </w:rPr>
        <w:t xml:space="preserve"> generated</w:t>
      </w:r>
      <w:r w:rsidR="00D05288" w:rsidRPr="00814076">
        <w:rPr>
          <w:rFonts w:ascii="Book Antiqua" w:hAnsi="Book Antiqua"/>
          <w:color w:val="000000" w:themeColor="text1"/>
          <w:szCs w:val="24"/>
        </w:rPr>
        <w:t xml:space="preserve"> VECs from </w:t>
      </w:r>
      <w:r w:rsidR="001F6A9A" w:rsidRPr="006F29A0">
        <w:rPr>
          <w:rFonts w:ascii="Book Antiqua" w:hAnsi="Book Antiqua"/>
          <w:color w:val="000000" w:themeColor="text1"/>
          <w:szCs w:val="24"/>
        </w:rPr>
        <w:t xml:space="preserve">widely </w:t>
      </w:r>
      <w:r w:rsidR="00EC6C01" w:rsidRPr="006F29A0">
        <w:rPr>
          <w:rFonts w:ascii="Book Antiqua" w:hAnsi="Book Antiqua"/>
          <w:color w:val="000000" w:themeColor="text1"/>
          <w:szCs w:val="24"/>
        </w:rPr>
        <w:t xml:space="preserve">distributed </w:t>
      </w:r>
      <w:r w:rsidR="002078B8" w:rsidRPr="00814076">
        <w:rPr>
          <w:rFonts w:ascii="Book Antiqua" w:hAnsi="Book Antiqua"/>
          <w:color w:val="000000" w:themeColor="text1"/>
          <w:szCs w:val="24"/>
        </w:rPr>
        <w:t>co</w:t>
      </w:r>
      <w:r w:rsidR="00A16594" w:rsidRPr="00814076">
        <w:rPr>
          <w:rFonts w:ascii="Book Antiqua" w:hAnsi="Book Antiqua"/>
          <w:color w:val="000000" w:themeColor="text1"/>
          <w:szCs w:val="24"/>
        </w:rPr>
        <w:t>nventional</w:t>
      </w:r>
      <w:r w:rsidR="002078B8" w:rsidRPr="00814076">
        <w:rPr>
          <w:rFonts w:ascii="Book Antiqua" w:hAnsi="Book Antiqua"/>
          <w:color w:val="000000" w:themeColor="text1"/>
          <w:szCs w:val="24"/>
        </w:rPr>
        <w:t xml:space="preserve"> </w:t>
      </w:r>
      <w:r w:rsidR="00275030" w:rsidRPr="00814076">
        <w:rPr>
          <w:rFonts w:ascii="Book Antiqua" w:hAnsi="Book Antiqua"/>
          <w:color w:val="000000" w:themeColor="text1"/>
          <w:szCs w:val="24"/>
        </w:rPr>
        <w:t>r</w:t>
      </w:r>
      <w:r w:rsidR="00745170" w:rsidRPr="00814076">
        <w:rPr>
          <w:rFonts w:ascii="Book Antiqua" w:hAnsi="Book Antiqua"/>
          <w:color w:val="000000" w:themeColor="text1"/>
          <w:szCs w:val="24"/>
        </w:rPr>
        <w:t xml:space="preserve">etrovirus vector-based </w:t>
      </w:r>
      <w:proofErr w:type="spellStart"/>
      <w:r w:rsidR="00E97A47" w:rsidRPr="00814076">
        <w:rPr>
          <w:rFonts w:ascii="Book Antiqua" w:hAnsi="Book Antiqua"/>
          <w:color w:val="000000" w:themeColor="text1"/>
          <w:szCs w:val="24"/>
        </w:rPr>
        <w:t>iPSCs</w:t>
      </w:r>
      <w:proofErr w:type="spellEnd"/>
      <w:r w:rsidR="00E97A47" w:rsidRPr="00814076">
        <w:rPr>
          <w:rFonts w:ascii="Book Antiqua" w:hAnsi="Book Antiqua"/>
          <w:color w:val="000000" w:themeColor="text1"/>
          <w:szCs w:val="24"/>
        </w:rPr>
        <w:t xml:space="preserve"> (Ret-</w:t>
      </w:r>
      <w:proofErr w:type="spellStart"/>
      <w:r w:rsidR="00E97A47" w:rsidRPr="00814076">
        <w:rPr>
          <w:rFonts w:ascii="Book Antiqua" w:hAnsi="Book Antiqua"/>
          <w:color w:val="000000" w:themeColor="text1"/>
          <w:szCs w:val="24"/>
        </w:rPr>
        <w:t>iPSCs</w:t>
      </w:r>
      <w:proofErr w:type="spellEnd"/>
      <w:r w:rsidR="00E97A47" w:rsidRPr="00814076">
        <w:rPr>
          <w:rFonts w:ascii="Book Antiqua" w:hAnsi="Book Antiqua"/>
          <w:color w:val="000000" w:themeColor="text1"/>
          <w:szCs w:val="24"/>
        </w:rPr>
        <w:t>)</w:t>
      </w:r>
      <w:r w:rsidR="002078B8" w:rsidRPr="00814076">
        <w:rPr>
          <w:rFonts w:ascii="Book Antiqua" w:hAnsi="Book Antiqua"/>
          <w:color w:val="000000" w:themeColor="text1"/>
          <w:szCs w:val="24"/>
        </w:rPr>
        <w:t xml:space="preserve"> </w:t>
      </w:r>
      <w:r w:rsidR="007F20AA" w:rsidRPr="00814076">
        <w:rPr>
          <w:rFonts w:ascii="Book Antiqua" w:hAnsi="Book Antiqua"/>
          <w:color w:val="000000" w:themeColor="text1"/>
          <w:szCs w:val="24"/>
        </w:rPr>
        <w:t xml:space="preserve">including </w:t>
      </w:r>
      <w:r w:rsidR="00594ADC" w:rsidRPr="00814076">
        <w:rPr>
          <w:rFonts w:ascii="Book Antiqua" w:hAnsi="Book Antiqua"/>
          <w:color w:val="000000" w:themeColor="text1"/>
          <w:szCs w:val="24"/>
        </w:rPr>
        <w:t>#25</w:t>
      </w:r>
      <w:r w:rsidR="00C81D2E">
        <w:rPr>
          <w:rFonts w:ascii="Book Antiqua" w:hAnsi="Book Antiqua"/>
          <w:color w:val="000000" w:themeColor="text1"/>
          <w:szCs w:val="24"/>
          <w:vertAlign w:val="superscript"/>
        </w:rPr>
        <w:t>[7,</w:t>
      </w:r>
      <w:r w:rsidR="00594ADC" w:rsidRPr="00814076">
        <w:rPr>
          <w:rFonts w:ascii="Book Antiqua" w:hAnsi="Book Antiqua"/>
          <w:color w:val="000000" w:themeColor="text1"/>
          <w:szCs w:val="24"/>
          <w:vertAlign w:val="superscript"/>
        </w:rPr>
        <w:t>1</w:t>
      </w:r>
      <w:r w:rsidR="000C2450" w:rsidRPr="00814076">
        <w:rPr>
          <w:rFonts w:ascii="Book Antiqua" w:hAnsi="Book Antiqua"/>
          <w:color w:val="000000" w:themeColor="text1"/>
          <w:szCs w:val="24"/>
          <w:vertAlign w:val="superscript"/>
        </w:rPr>
        <w:t>7</w:t>
      </w:r>
      <w:r w:rsidR="00594ADC" w:rsidRPr="00814076">
        <w:rPr>
          <w:rFonts w:ascii="Book Antiqua" w:hAnsi="Book Antiqua"/>
          <w:color w:val="000000" w:themeColor="text1"/>
          <w:szCs w:val="24"/>
          <w:vertAlign w:val="superscript"/>
        </w:rPr>
        <w:t>]</w:t>
      </w:r>
      <w:r w:rsidR="00594ADC" w:rsidRPr="00814076">
        <w:rPr>
          <w:rFonts w:ascii="Book Antiqua" w:hAnsi="Book Antiqua"/>
          <w:color w:val="000000" w:themeColor="text1"/>
          <w:szCs w:val="24"/>
        </w:rPr>
        <w:t>, 253G1</w:t>
      </w:r>
      <w:r w:rsidR="0001020E" w:rsidRPr="00814076">
        <w:rPr>
          <w:rFonts w:ascii="Book Antiqua" w:hAnsi="Book Antiqua"/>
          <w:color w:val="000000" w:themeColor="text1"/>
          <w:szCs w:val="24"/>
          <w:vertAlign w:val="superscript"/>
        </w:rPr>
        <w:t>[7,</w:t>
      </w:r>
      <w:r w:rsidR="000C2450" w:rsidRPr="00814076">
        <w:rPr>
          <w:rFonts w:ascii="Book Antiqua" w:hAnsi="Book Antiqua"/>
          <w:color w:val="000000" w:themeColor="text1"/>
          <w:szCs w:val="24"/>
          <w:vertAlign w:val="superscript"/>
        </w:rPr>
        <w:t>17</w:t>
      </w:r>
      <w:r w:rsidR="0001020E" w:rsidRPr="00814076">
        <w:rPr>
          <w:rFonts w:ascii="Book Antiqua" w:hAnsi="Book Antiqua"/>
          <w:color w:val="000000" w:themeColor="text1"/>
          <w:szCs w:val="24"/>
          <w:vertAlign w:val="superscript"/>
        </w:rPr>
        <w:t>,</w:t>
      </w:r>
      <w:r w:rsidR="00594ADC" w:rsidRPr="00814076">
        <w:rPr>
          <w:rFonts w:ascii="Book Antiqua" w:hAnsi="Book Antiqua"/>
          <w:color w:val="000000" w:themeColor="text1"/>
          <w:szCs w:val="24"/>
          <w:vertAlign w:val="superscript"/>
        </w:rPr>
        <w:t>1</w:t>
      </w:r>
      <w:r w:rsidR="000C2450" w:rsidRPr="00814076">
        <w:rPr>
          <w:rFonts w:ascii="Book Antiqua" w:hAnsi="Book Antiqua"/>
          <w:color w:val="000000" w:themeColor="text1"/>
          <w:szCs w:val="24"/>
          <w:vertAlign w:val="superscript"/>
        </w:rPr>
        <w:t>8</w:t>
      </w:r>
      <w:r w:rsidR="003E255A" w:rsidRPr="00814076">
        <w:rPr>
          <w:rFonts w:ascii="Book Antiqua" w:hAnsi="Book Antiqua"/>
          <w:color w:val="000000" w:themeColor="text1"/>
          <w:szCs w:val="24"/>
          <w:vertAlign w:val="superscript"/>
        </w:rPr>
        <w:t>]</w:t>
      </w:r>
      <w:r w:rsidR="00594ADC" w:rsidRPr="00814076">
        <w:rPr>
          <w:rFonts w:ascii="Book Antiqua" w:hAnsi="Book Antiqua"/>
          <w:color w:val="000000" w:themeColor="text1"/>
          <w:szCs w:val="24"/>
        </w:rPr>
        <w:t xml:space="preserve"> and 201B7</w:t>
      </w:r>
      <w:r w:rsidR="0001020E" w:rsidRPr="00814076">
        <w:rPr>
          <w:rFonts w:ascii="Book Antiqua" w:hAnsi="Book Antiqua"/>
          <w:color w:val="000000" w:themeColor="text1"/>
          <w:szCs w:val="24"/>
          <w:vertAlign w:val="superscript"/>
        </w:rPr>
        <w:t>[7,</w:t>
      </w:r>
      <w:r w:rsidR="000C2450" w:rsidRPr="00814076">
        <w:rPr>
          <w:rFonts w:ascii="Book Antiqua" w:hAnsi="Book Antiqua"/>
          <w:color w:val="000000" w:themeColor="text1"/>
          <w:szCs w:val="24"/>
          <w:vertAlign w:val="superscript"/>
        </w:rPr>
        <w:t>17</w:t>
      </w:r>
      <w:r w:rsidR="0001020E" w:rsidRPr="00814076">
        <w:rPr>
          <w:rFonts w:ascii="Book Antiqua" w:hAnsi="Book Antiqua"/>
          <w:color w:val="000000" w:themeColor="text1"/>
          <w:szCs w:val="24"/>
          <w:vertAlign w:val="superscript"/>
        </w:rPr>
        <w:t>,19,</w:t>
      </w:r>
      <w:r w:rsidR="000C2450" w:rsidRPr="00814076">
        <w:rPr>
          <w:rFonts w:ascii="Book Antiqua" w:hAnsi="Book Antiqua"/>
          <w:color w:val="000000" w:themeColor="text1"/>
          <w:szCs w:val="24"/>
          <w:vertAlign w:val="superscript"/>
        </w:rPr>
        <w:t>20</w:t>
      </w:r>
      <w:r w:rsidR="00594ADC" w:rsidRPr="00814076">
        <w:rPr>
          <w:rFonts w:ascii="Book Antiqua" w:hAnsi="Book Antiqua"/>
          <w:color w:val="000000" w:themeColor="text1"/>
          <w:szCs w:val="24"/>
          <w:vertAlign w:val="superscript"/>
        </w:rPr>
        <w:t>]</w:t>
      </w:r>
      <w:r w:rsidR="003C521A" w:rsidRPr="00814076">
        <w:rPr>
          <w:rFonts w:ascii="Book Antiqua" w:hAnsi="Book Antiqua"/>
          <w:color w:val="000000" w:themeColor="text1"/>
          <w:szCs w:val="24"/>
          <w:vertAlign w:val="superscript"/>
        </w:rPr>
        <w:t xml:space="preserve"> </w:t>
      </w:r>
      <w:r w:rsidR="00316F04" w:rsidRPr="00814076">
        <w:rPr>
          <w:rFonts w:ascii="Book Antiqua" w:hAnsi="Book Antiqua"/>
          <w:color w:val="000000" w:themeColor="text1"/>
          <w:szCs w:val="24"/>
        </w:rPr>
        <w:t>and</w:t>
      </w:r>
      <w:r w:rsidR="00745170" w:rsidRPr="00814076">
        <w:rPr>
          <w:rFonts w:ascii="Book Antiqua" w:hAnsi="Book Antiqua"/>
          <w:color w:val="000000" w:themeColor="text1"/>
          <w:szCs w:val="24"/>
        </w:rPr>
        <w:t xml:space="preserve"> </w:t>
      </w:r>
      <w:r w:rsidR="00B01C63" w:rsidRPr="00814076">
        <w:rPr>
          <w:rFonts w:ascii="Book Antiqua" w:hAnsi="Book Antiqua"/>
          <w:color w:val="000000" w:themeColor="text1"/>
          <w:szCs w:val="24"/>
        </w:rPr>
        <w:t>examined</w:t>
      </w:r>
      <w:r w:rsidR="003400A7" w:rsidRPr="00814076">
        <w:rPr>
          <w:rFonts w:ascii="Book Antiqua" w:hAnsi="Book Antiqua"/>
          <w:color w:val="000000" w:themeColor="text1"/>
          <w:szCs w:val="24"/>
        </w:rPr>
        <w:t xml:space="preserve"> </w:t>
      </w:r>
      <w:r w:rsidR="00F94467" w:rsidRPr="00814076">
        <w:rPr>
          <w:rFonts w:ascii="Book Antiqua" w:hAnsi="Book Antiqua"/>
          <w:color w:val="000000" w:themeColor="text1"/>
          <w:szCs w:val="24"/>
        </w:rPr>
        <w:t xml:space="preserve">the </w:t>
      </w:r>
      <w:r w:rsidR="005C3D1D" w:rsidRPr="00814076">
        <w:rPr>
          <w:rFonts w:ascii="Book Antiqua" w:hAnsi="Book Antiqua"/>
          <w:color w:val="000000" w:themeColor="text1"/>
          <w:szCs w:val="24"/>
        </w:rPr>
        <w:t>phenotypes</w:t>
      </w:r>
      <w:r w:rsidR="00E22D88" w:rsidRPr="00814076">
        <w:rPr>
          <w:rFonts w:ascii="Book Antiqua" w:hAnsi="Book Antiqua"/>
          <w:color w:val="000000" w:themeColor="text1"/>
          <w:szCs w:val="24"/>
        </w:rPr>
        <w:t xml:space="preserve"> of the</w:t>
      </w:r>
      <w:r w:rsidR="00F94467" w:rsidRPr="00814076">
        <w:rPr>
          <w:rFonts w:ascii="Book Antiqua" w:hAnsi="Book Antiqua"/>
          <w:color w:val="000000" w:themeColor="text1"/>
          <w:szCs w:val="24"/>
        </w:rPr>
        <w:t>se Ret-iPSC-derived VECs (Ret-</w:t>
      </w:r>
      <w:proofErr w:type="spellStart"/>
      <w:r w:rsidR="00F94467" w:rsidRPr="00814076">
        <w:rPr>
          <w:rFonts w:ascii="Book Antiqua" w:hAnsi="Book Antiqua"/>
          <w:color w:val="000000" w:themeColor="text1"/>
          <w:szCs w:val="24"/>
        </w:rPr>
        <w:t>iPSdECs</w:t>
      </w:r>
      <w:proofErr w:type="spellEnd"/>
      <w:r w:rsidR="00F94467" w:rsidRPr="00814076">
        <w:rPr>
          <w:rFonts w:ascii="Book Antiqua" w:hAnsi="Book Antiqua"/>
          <w:color w:val="000000" w:themeColor="text1"/>
          <w:szCs w:val="24"/>
        </w:rPr>
        <w:t xml:space="preserve">). </w:t>
      </w:r>
      <w:r w:rsidR="00EC6C01" w:rsidRPr="00814076">
        <w:rPr>
          <w:rFonts w:ascii="Book Antiqua" w:hAnsi="Book Antiqua"/>
          <w:color w:val="000000" w:themeColor="text1"/>
          <w:szCs w:val="24"/>
        </w:rPr>
        <w:t xml:space="preserve">Regarding #25 and 253G1, anti-proliferative potentials were undetectable </w:t>
      </w:r>
      <w:r w:rsidR="00AE58CA" w:rsidRPr="00814076">
        <w:rPr>
          <w:rFonts w:ascii="Book Antiqua" w:hAnsi="Book Antiqua"/>
          <w:color w:val="000000" w:themeColor="text1"/>
          <w:szCs w:val="24"/>
        </w:rPr>
        <w:t xml:space="preserve">even at early passages </w:t>
      </w:r>
      <w:r w:rsidR="00EC6C01" w:rsidRPr="00814076">
        <w:rPr>
          <w:rFonts w:ascii="Book Antiqua" w:hAnsi="Book Antiqua"/>
          <w:color w:val="000000" w:themeColor="text1"/>
          <w:szCs w:val="24"/>
        </w:rPr>
        <w:t>(</w:t>
      </w:r>
      <w:r w:rsidR="006A3577" w:rsidRPr="00814076">
        <w:rPr>
          <w:rFonts w:ascii="Book Antiqua" w:hAnsi="Book Antiqua"/>
          <w:color w:val="000000" w:themeColor="text1"/>
          <w:szCs w:val="24"/>
        </w:rPr>
        <w:t>Figure</w:t>
      </w:r>
      <w:r w:rsidR="00EC6C01" w:rsidRPr="00814076">
        <w:rPr>
          <w:rFonts w:ascii="Book Antiqua" w:hAnsi="Book Antiqua"/>
          <w:color w:val="000000" w:themeColor="text1"/>
          <w:szCs w:val="24"/>
        </w:rPr>
        <w:t xml:space="preserve"> 5A, upper and middle)</w:t>
      </w:r>
      <w:r w:rsidR="00AE58CA" w:rsidRPr="00814076">
        <w:rPr>
          <w:rFonts w:ascii="Book Antiqua" w:hAnsi="Book Antiqua"/>
          <w:color w:val="000000" w:themeColor="text1"/>
          <w:szCs w:val="24"/>
        </w:rPr>
        <w:t xml:space="preserve">; nevertheless, VSMC proliferations were </w:t>
      </w:r>
      <w:r w:rsidR="002703C6" w:rsidRPr="00814076">
        <w:rPr>
          <w:rFonts w:ascii="Book Antiqua" w:hAnsi="Book Antiqua"/>
          <w:color w:val="000000" w:themeColor="text1"/>
          <w:szCs w:val="24"/>
        </w:rPr>
        <w:t>sup</w:t>
      </w:r>
      <w:r w:rsidR="00AE58CA" w:rsidRPr="00814076">
        <w:rPr>
          <w:rFonts w:ascii="Book Antiqua" w:hAnsi="Book Antiqua"/>
          <w:color w:val="000000" w:themeColor="text1"/>
          <w:szCs w:val="24"/>
        </w:rPr>
        <w:t>pressed under contact co-culture</w:t>
      </w:r>
      <w:r w:rsidR="00C06715" w:rsidRPr="00814076">
        <w:rPr>
          <w:rFonts w:ascii="Book Antiqua" w:hAnsi="Book Antiqua"/>
          <w:color w:val="000000" w:themeColor="text1"/>
          <w:szCs w:val="24"/>
        </w:rPr>
        <w:t xml:space="preserve"> condition</w:t>
      </w:r>
      <w:r w:rsidR="00AE58CA" w:rsidRPr="00814076">
        <w:rPr>
          <w:rFonts w:ascii="Book Antiqua" w:hAnsi="Book Antiqua"/>
          <w:color w:val="000000" w:themeColor="text1"/>
          <w:szCs w:val="24"/>
        </w:rPr>
        <w:t>s compared to non-contact co-cult</w:t>
      </w:r>
      <w:r w:rsidR="00C06715" w:rsidRPr="00814076">
        <w:rPr>
          <w:rFonts w:ascii="Book Antiqua" w:hAnsi="Book Antiqua"/>
          <w:color w:val="000000" w:themeColor="text1"/>
          <w:szCs w:val="24"/>
        </w:rPr>
        <w:t>ure conditions</w:t>
      </w:r>
      <w:r w:rsidR="00AE58CA" w:rsidRPr="00814076">
        <w:rPr>
          <w:rFonts w:ascii="Book Antiqua" w:hAnsi="Book Antiqua"/>
          <w:color w:val="000000" w:themeColor="text1"/>
          <w:szCs w:val="24"/>
        </w:rPr>
        <w:t>. Th</w:t>
      </w:r>
      <w:r w:rsidR="009C67BE" w:rsidRPr="00814076">
        <w:rPr>
          <w:rFonts w:ascii="Book Antiqua" w:hAnsi="Book Antiqua"/>
          <w:color w:val="000000" w:themeColor="text1"/>
          <w:szCs w:val="24"/>
        </w:rPr>
        <w:t>erefore</w:t>
      </w:r>
      <w:r w:rsidR="00AE58CA" w:rsidRPr="00814076">
        <w:rPr>
          <w:rFonts w:ascii="Book Antiqua" w:hAnsi="Book Antiqua"/>
          <w:color w:val="000000" w:themeColor="text1"/>
          <w:szCs w:val="24"/>
        </w:rPr>
        <w:t>, weak anti-proliferative potentials were transmitted from these Ret-</w:t>
      </w:r>
      <w:proofErr w:type="spellStart"/>
      <w:r w:rsidR="00AE58CA" w:rsidRPr="00814076">
        <w:rPr>
          <w:rFonts w:ascii="Book Antiqua" w:hAnsi="Book Antiqua"/>
          <w:color w:val="000000" w:themeColor="text1"/>
          <w:szCs w:val="24"/>
        </w:rPr>
        <w:t>iPSdECs</w:t>
      </w:r>
      <w:proofErr w:type="spellEnd"/>
      <w:r w:rsidR="00AE58CA" w:rsidRPr="00814076">
        <w:rPr>
          <w:rFonts w:ascii="Book Antiqua" w:hAnsi="Book Antiqua"/>
          <w:color w:val="000000" w:themeColor="text1"/>
          <w:szCs w:val="24"/>
        </w:rPr>
        <w:t xml:space="preserve">. </w:t>
      </w:r>
      <w:r w:rsidR="001F6A9A" w:rsidRPr="00814076">
        <w:rPr>
          <w:rFonts w:ascii="Book Antiqua" w:hAnsi="Book Antiqua"/>
          <w:color w:val="000000" w:themeColor="text1"/>
          <w:szCs w:val="24"/>
        </w:rPr>
        <w:t>Regarding 201B7</w:t>
      </w:r>
      <w:r w:rsidR="00F94467" w:rsidRPr="00814076">
        <w:rPr>
          <w:rFonts w:ascii="Book Antiqua" w:hAnsi="Book Antiqua"/>
          <w:color w:val="000000" w:themeColor="text1"/>
          <w:szCs w:val="24"/>
        </w:rPr>
        <w:t xml:space="preserve">, </w:t>
      </w:r>
      <w:r w:rsidR="009C67BE" w:rsidRPr="00814076">
        <w:rPr>
          <w:rFonts w:ascii="Book Antiqua" w:hAnsi="Book Antiqua"/>
          <w:color w:val="000000" w:themeColor="text1"/>
          <w:szCs w:val="24"/>
        </w:rPr>
        <w:t xml:space="preserve">anti-proliferative potentials were </w:t>
      </w:r>
      <w:r w:rsidR="000E1540" w:rsidRPr="00814076">
        <w:rPr>
          <w:rFonts w:ascii="Book Antiqua" w:hAnsi="Book Antiqua"/>
          <w:color w:val="000000" w:themeColor="text1"/>
          <w:szCs w:val="24"/>
        </w:rPr>
        <w:t xml:space="preserve">clearly </w:t>
      </w:r>
      <w:r w:rsidR="00CD4514" w:rsidRPr="00814076">
        <w:rPr>
          <w:rFonts w:ascii="Book Antiqua" w:hAnsi="Book Antiqua"/>
          <w:color w:val="000000" w:themeColor="text1"/>
          <w:szCs w:val="24"/>
        </w:rPr>
        <w:t xml:space="preserve">detected at early passages </w:t>
      </w:r>
      <w:r w:rsidR="009C67BE" w:rsidRPr="00814076">
        <w:rPr>
          <w:rFonts w:ascii="Book Antiqua" w:hAnsi="Book Antiqua"/>
          <w:color w:val="000000" w:themeColor="text1"/>
          <w:szCs w:val="24"/>
        </w:rPr>
        <w:t>(</w:t>
      </w:r>
      <w:r w:rsidR="006A3577" w:rsidRPr="00814076">
        <w:rPr>
          <w:rFonts w:ascii="Book Antiqua" w:hAnsi="Book Antiqua"/>
          <w:color w:val="000000" w:themeColor="text1"/>
          <w:szCs w:val="24"/>
        </w:rPr>
        <w:t>Figure</w:t>
      </w:r>
      <w:r w:rsidR="009C67BE" w:rsidRPr="00814076">
        <w:rPr>
          <w:rFonts w:ascii="Book Antiqua" w:hAnsi="Book Antiqua"/>
          <w:color w:val="000000" w:themeColor="text1"/>
          <w:szCs w:val="24"/>
        </w:rPr>
        <w:t xml:space="preserve"> 5A, lower)</w:t>
      </w:r>
      <w:r w:rsidR="00DD01C7" w:rsidRPr="00814076">
        <w:rPr>
          <w:rFonts w:ascii="Book Antiqua" w:hAnsi="Book Antiqua"/>
          <w:color w:val="000000" w:themeColor="text1"/>
          <w:szCs w:val="24"/>
        </w:rPr>
        <w:t xml:space="preserve"> as in the case of </w:t>
      </w:r>
      <w:proofErr w:type="spellStart"/>
      <w:r w:rsidR="00DD01C7" w:rsidRPr="00814076">
        <w:rPr>
          <w:rFonts w:ascii="Book Antiqua" w:hAnsi="Book Antiqua"/>
          <w:color w:val="000000" w:themeColor="text1"/>
          <w:szCs w:val="24"/>
        </w:rPr>
        <w:t>ESdECs</w:t>
      </w:r>
      <w:proofErr w:type="spellEnd"/>
      <w:r w:rsidR="00102AD2" w:rsidRPr="00814076">
        <w:rPr>
          <w:rFonts w:ascii="Book Antiqua" w:hAnsi="Book Antiqua"/>
          <w:color w:val="000000" w:themeColor="text1"/>
          <w:szCs w:val="24"/>
        </w:rPr>
        <w:t xml:space="preserve"> (</w:t>
      </w:r>
      <w:r w:rsidR="006A3577" w:rsidRPr="00814076">
        <w:rPr>
          <w:rFonts w:ascii="Book Antiqua" w:hAnsi="Book Antiqua"/>
          <w:color w:val="000000" w:themeColor="text1"/>
          <w:szCs w:val="24"/>
        </w:rPr>
        <w:t>Figure</w:t>
      </w:r>
      <w:r w:rsidR="00102AD2" w:rsidRPr="00814076">
        <w:rPr>
          <w:rFonts w:ascii="Book Antiqua" w:hAnsi="Book Antiqua"/>
          <w:color w:val="000000" w:themeColor="text1"/>
          <w:szCs w:val="24"/>
        </w:rPr>
        <w:t xml:space="preserve"> 4A)</w:t>
      </w:r>
      <w:r w:rsidR="0025033D" w:rsidRPr="00814076">
        <w:rPr>
          <w:rFonts w:ascii="Book Antiqua" w:hAnsi="Book Antiqua"/>
          <w:color w:val="000000" w:themeColor="text1"/>
          <w:szCs w:val="24"/>
        </w:rPr>
        <w:t xml:space="preserve">. </w:t>
      </w:r>
      <w:r w:rsidR="009C67BE" w:rsidRPr="00814076">
        <w:rPr>
          <w:rFonts w:ascii="Book Antiqua" w:hAnsi="Book Antiqua"/>
          <w:color w:val="000000" w:themeColor="text1"/>
          <w:szCs w:val="24"/>
        </w:rPr>
        <w:t>In all three lines</w:t>
      </w:r>
      <w:r w:rsidR="00B90C00" w:rsidRPr="00814076">
        <w:rPr>
          <w:rFonts w:ascii="Book Antiqua" w:hAnsi="Book Antiqua"/>
          <w:color w:val="000000" w:themeColor="text1"/>
          <w:szCs w:val="24"/>
        </w:rPr>
        <w:t xml:space="preserve"> of Ret-</w:t>
      </w:r>
      <w:proofErr w:type="spellStart"/>
      <w:r w:rsidR="00B90C00" w:rsidRPr="00814076">
        <w:rPr>
          <w:rFonts w:ascii="Book Antiqua" w:hAnsi="Book Antiqua"/>
          <w:color w:val="000000" w:themeColor="text1"/>
          <w:szCs w:val="24"/>
        </w:rPr>
        <w:t>iPSdECs</w:t>
      </w:r>
      <w:proofErr w:type="spellEnd"/>
      <w:r w:rsidR="009C67BE" w:rsidRPr="00814076">
        <w:rPr>
          <w:rFonts w:ascii="Book Antiqua" w:hAnsi="Book Antiqua"/>
          <w:color w:val="000000" w:themeColor="text1"/>
          <w:szCs w:val="24"/>
        </w:rPr>
        <w:t xml:space="preserve">, </w:t>
      </w:r>
      <w:r w:rsidR="00AE58CA" w:rsidRPr="00814076">
        <w:rPr>
          <w:rFonts w:ascii="Book Antiqua" w:hAnsi="Book Antiqua"/>
          <w:color w:val="000000" w:themeColor="text1"/>
          <w:szCs w:val="24"/>
        </w:rPr>
        <w:t xml:space="preserve">pro-proliferative </w:t>
      </w:r>
      <w:r w:rsidR="00C27A3B" w:rsidRPr="00814076">
        <w:rPr>
          <w:rFonts w:ascii="Book Antiqua" w:hAnsi="Book Antiqua"/>
          <w:color w:val="000000" w:themeColor="text1"/>
          <w:szCs w:val="24"/>
        </w:rPr>
        <w:t>capacities</w:t>
      </w:r>
      <w:r w:rsidR="00AE58CA" w:rsidRPr="00814076">
        <w:rPr>
          <w:rFonts w:ascii="Book Antiqua" w:hAnsi="Book Antiqua"/>
          <w:color w:val="000000" w:themeColor="text1"/>
          <w:szCs w:val="24"/>
        </w:rPr>
        <w:t xml:space="preserve"> were</w:t>
      </w:r>
      <w:r w:rsidR="00025A46" w:rsidRPr="00814076">
        <w:rPr>
          <w:rFonts w:ascii="Book Antiqua" w:hAnsi="Book Antiqua"/>
          <w:color w:val="000000" w:themeColor="text1"/>
          <w:szCs w:val="24"/>
        </w:rPr>
        <w:t xml:space="preserve"> </w:t>
      </w:r>
      <w:r w:rsidR="00AE58CA" w:rsidRPr="00814076">
        <w:rPr>
          <w:rFonts w:ascii="Book Antiqua" w:hAnsi="Book Antiqua"/>
          <w:color w:val="000000" w:themeColor="text1"/>
          <w:szCs w:val="24"/>
        </w:rPr>
        <w:t xml:space="preserve">augmented </w:t>
      </w:r>
      <w:r w:rsidR="006711C9" w:rsidRPr="00814076">
        <w:rPr>
          <w:rFonts w:ascii="Book Antiqua" w:hAnsi="Book Antiqua"/>
          <w:color w:val="000000" w:themeColor="text1"/>
          <w:szCs w:val="24"/>
        </w:rPr>
        <w:t>after</w:t>
      </w:r>
      <w:r w:rsidR="00CB7F8F" w:rsidRPr="00814076">
        <w:rPr>
          <w:rFonts w:ascii="Book Antiqua" w:hAnsi="Book Antiqua"/>
          <w:color w:val="000000" w:themeColor="text1"/>
          <w:szCs w:val="24"/>
        </w:rPr>
        <w:t xml:space="preserve"> repetitive subcultures</w:t>
      </w:r>
      <w:r w:rsidR="00A212B2" w:rsidRPr="00814076">
        <w:rPr>
          <w:rFonts w:ascii="Book Antiqua" w:hAnsi="Book Antiqua"/>
          <w:color w:val="000000" w:themeColor="text1"/>
          <w:szCs w:val="24"/>
        </w:rPr>
        <w:t xml:space="preserve"> </w:t>
      </w:r>
      <w:r w:rsidR="00AA7BAA" w:rsidRPr="00814076">
        <w:rPr>
          <w:rFonts w:ascii="Book Antiqua" w:hAnsi="Book Antiqua"/>
          <w:color w:val="000000" w:themeColor="text1"/>
          <w:szCs w:val="24"/>
        </w:rPr>
        <w:t>(</w:t>
      </w:r>
      <w:r w:rsidR="006A3577" w:rsidRPr="00814076">
        <w:rPr>
          <w:rFonts w:ascii="Book Antiqua" w:hAnsi="Book Antiqua"/>
          <w:color w:val="000000" w:themeColor="text1"/>
          <w:szCs w:val="24"/>
        </w:rPr>
        <w:t>Figure</w:t>
      </w:r>
      <w:r w:rsidR="00AA7BAA" w:rsidRPr="00814076">
        <w:rPr>
          <w:rFonts w:ascii="Book Antiqua" w:hAnsi="Book Antiqua"/>
          <w:color w:val="000000" w:themeColor="text1"/>
          <w:szCs w:val="24"/>
        </w:rPr>
        <w:t xml:space="preserve"> 5A)</w:t>
      </w:r>
      <w:r w:rsidR="009C67BE" w:rsidRPr="00814076">
        <w:rPr>
          <w:rFonts w:ascii="Book Antiqua" w:hAnsi="Book Antiqua"/>
          <w:color w:val="000000" w:themeColor="text1"/>
          <w:szCs w:val="24"/>
        </w:rPr>
        <w:t xml:space="preserve">. Thus, </w:t>
      </w:r>
      <w:r w:rsidR="00E1609E" w:rsidRPr="00814076">
        <w:rPr>
          <w:rFonts w:ascii="Book Antiqua" w:hAnsi="Book Antiqua"/>
          <w:color w:val="000000" w:themeColor="text1"/>
          <w:szCs w:val="24"/>
        </w:rPr>
        <w:t xml:space="preserve">comparable results were obtained from </w:t>
      </w:r>
      <w:r w:rsidR="0034213F" w:rsidRPr="00814076">
        <w:rPr>
          <w:rFonts w:ascii="Book Antiqua" w:hAnsi="Book Antiqua"/>
          <w:color w:val="000000" w:themeColor="text1"/>
          <w:szCs w:val="24"/>
        </w:rPr>
        <w:t>Ret-</w:t>
      </w:r>
      <w:proofErr w:type="spellStart"/>
      <w:r w:rsidR="0034213F" w:rsidRPr="00814076">
        <w:rPr>
          <w:rFonts w:ascii="Book Antiqua" w:hAnsi="Book Antiqua"/>
          <w:color w:val="000000" w:themeColor="text1"/>
          <w:szCs w:val="24"/>
        </w:rPr>
        <w:t>iPSdECs</w:t>
      </w:r>
      <w:proofErr w:type="spellEnd"/>
      <w:r w:rsidR="00E1609E" w:rsidRPr="00814076">
        <w:rPr>
          <w:rFonts w:ascii="Book Antiqua" w:hAnsi="Book Antiqua"/>
          <w:color w:val="000000" w:themeColor="text1"/>
          <w:szCs w:val="24"/>
        </w:rPr>
        <w:t xml:space="preserve"> to</w:t>
      </w:r>
      <w:r w:rsidR="002E2283" w:rsidRPr="00814076">
        <w:rPr>
          <w:rFonts w:ascii="Book Antiqua" w:hAnsi="Book Antiqua"/>
          <w:color w:val="000000" w:themeColor="text1"/>
          <w:szCs w:val="24"/>
        </w:rPr>
        <w:t xml:space="preserve"> </w:t>
      </w:r>
      <w:proofErr w:type="spellStart"/>
      <w:r w:rsidR="002E2283" w:rsidRPr="00814076">
        <w:rPr>
          <w:rFonts w:ascii="Book Antiqua" w:hAnsi="Book Antiqua"/>
          <w:color w:val="000000" w:themeColor="text1"/>
          <w:szCs w:val="24"/>
        </w:rPr>
        <w:t>ESdECs</w:t>
      </w:r>
      <w:proofErr w:type="spellEnd"/>
      <w:r w:rsidR="00C937A6" w:rsidRPr="00814076">
        <w:rPr>
          <w:rFonts w:ascii="Book Antiqua" w:hAnsi="Book Antiqua"/>
          <w:color w:val="000000" w:themeColor="text1"/>
          <w:szCs w:val="24"/>
        </w:rPr>
        <w:t xml:space="preserve"> </w:t>
      </w:r>
      <w:r w:rsidR="00A54E3E" w:rsidRPr="00814076">
        <w:rPr>
          <w:rFonts w:ascii="Book Antiqua" w:hAnsi="Book Antiqua"/>
          <w:color w:val="000000" w:themeColor="text1"/>
          <w:szCs w:val="24"/>
        </w:rPr>
        <w:t>as a whole</w:t>
      </w:r>
      <w:r w:rsidR="002E2283" w:rsidRPr="00814076">
        <w:rPr>
          <w:rFonts w:ascii="Book Antiqua" w:hAnsi="Book Antiqua"/>
          <w:color w:val="000000" w:themeColor="text1"/>
          <w:szCs w:val="24"/>
        </w:rPr>
        <w:t xml:space="preserve">. </w:t>
      </w:r>
      <w:r w:rsidR="003837BC" w:rsidRPr="00814076">
        <w:rPr>
          <w:rFonts w:ascii="Book Antiqua" w:hAnsi="Book Antiqua"/>
          <w:color w:val="000000" w:themeColor="text1"/>
          <w:szCs w:val="24"/>
        </w:rPr>
        <w:t xml:space="preserve">On the other hand, </w:t>
      </w:r>
      <w:proofErr w:type="spellStart"/>
      <w:r w:rsidR="00CD4514" w:rsidRPr="00814076">
        <w:rPr>
          <w:rFonts w:ascii="Book Antiqua" w:hAnsi="Book Antiqua"/>
          <w:color w:val="000000" w:themeColor="text1"/>
          <w:szCs w:val="24"/>
        </w:rPr>
        <w:t>SeV-iPSdECs</w:t>
      </w:r>
      <w:proofErr w:type="spellEnd"/>
      <w:r w:rsidR="00CD4514" w:rsidRPr="00814076">
        <w:rPr>
          <w:rFonts w:ascii="Book Antiqua" w:hAnsi="Book Antiqua"/>
          <w:color w:val="000000" w:themeColor="text1"/>
          <w:szCs w:val="24"/>
        </w:rPr>
        <w:t xml:space="preserve"> </w:t>
      </w:r>
      <w:r w:rsidR="009C2FBE" w:rsidRPr="00814076">
        <w:rPr>
          <w:rFonts w:ascii="Book Antiqua" w:hAnsi="Book Antiqua"/>
          <w:color w:val="000000" w:themeColor="text1"/>
          <w:szCs w:val="24"/>
        </w:rPr>
        <w:t xml:space="preserve">well </w:t>
      </w:r>
      <w:r w:rsidR="00CD4514" w:rsidRPr="00814076">
        <w:rPr>
          <w:rFonts w:ascii="Book Antiqua" w:hAnsi="Book Antiqua"/>
          <w:color w:val="000000" w:themeColor="text1"/>
          <w:szCs w:val="24"/>
        </w:rPr>
        <w:t xml:space="preserve">preserved </w:t>
      </w:r>
      <w:r w:rsidR="003837BC" w:rsidRPr="00814076">
        <w:rPr>
          <w:rFonts w:ascii="Book Antiqua" w:hAnsi="Book Antiqua"/>
          <w:color w:val="000000" w:themeColor="text1"/>
          <w:szCs w:val="24"/>
        </w:rPr>
        <w:t xml:space="preserve">anti-proliferative </w:t>
      </w:r>
      <w:r w:rsidR="00750E9A" w:rsidRPr="00814076">
        <w:rPr>
          <w:rFonts w:ascii="Book Antiqua" w:hAnsi="Book Antiqua"/>
          <w:color w:val="000000" w:themeColor="text1"/>
          <w:szCs w:val="24"/>
        </w:rPr>
        <w:t>capacities</w:t>
      </w:r>
      <w:r w:rsidR="003837BC" w:rsidRPr="00814076">
        <w:rPr>
          <w:rFonts w:ascii="Book Antiqua" w:hAnsi="Book Antiqua"/>
          <w:color w:val="000000" w:themeColor="text1"/>
          <w:szCs w:val="24"/>
        </w:rPr>
        <w:t xml:space="preserve"> </w:t>
      </w:r>
      <w:r w:rsidR="00CD4514" w:rsidRPr="00814076">
        <w:rPr>
          <w:rFonts w:ascii="Book Antiqua" w:hAnsi="Book Antiqua"/>
          <w:color w:val="000000" w:themeColor="text1"/>
          <w:szCs w:val="24"/>
        </w:rPr>
        <w:t>until l</w:t>
      </w:r>
      <w:r w:rsidR="003461A6" w:rsidRPr="00814076">
        <w:rPr>
          <w:rFonts w:ascii="Book Antiqua" w:hAnsi="Book Antiqua"/>
          <w:color w:val="000000" w:themeColor="text1"/>
          <w:szCs w:val="24"/>
        </w:rPr>
        <w:t xml:space="preserve">ater </w:t>
      </w:r>
      <w:r w:rsidR="004900C4" w:rsidRPr="00814076">
        <w:rPr>
          <w:rFonts w:ascii="Book Antiqua" w:hAnsi="Book Antiqua"/>
          <w:color w:val="000000" w:themeColor="text1"/>
          <w:szCs w:val="24"/>
        </w:rPr>
        <w:t xml:space="preserve">passages </w:t>
      </w:r>
      <w:r w:rsidR="0029558A" w:rsidRPr="00814076">
        <w:rPr>
          <w:rFonts w:ascii="Book Antiqua" w:hAnsi="Book Antiqua"/>
          <w:color w:val="000000" w:themeColor="text1"/>
          <w:szCs w:val="24"/>
        </w:rPr>
        <w:t>(</w:t>
      </w:r>
      <w:r w:rsidR="006A3577" w:rsidRPr="00814076">
        <w:rPr>
          <w:rFonts w:ascii="Book Antiqua" w:hAnsi="Book Antiqua"/>
          <w:color w:val="000000" w:themeColor="text1"/>
          <w:szCs w:val="24"/>
        </w:rPr>
        <w:t>Figure</w:t>
      </w:r>
      <w:r w:rsidR="00F75DA8" w:rsidRPr="00814076">
        <w:rPr>
          <w:rFonts w:ascii="Book Antiqua" w:hAnsi="Book Antiqua"/>
          <w:color w:val="000000" w:themeColor="text1"/>
          <w:szCs w:val="24"/>
        </w:rPr>
        <w:t xml:space="preserve"> 5</w:t>
      </w:r>
      <w:r w:rsidR="0034213F" w:rsidRPr="00814076">
        <w:rPr>
          <w:rFonts w:ascii="Book Antiqua" w:hAnsi="Book Antiqua"/>
          <w:color w:val="000000" w:themeColor="text1"/>
          <w:szCs w:val="24"/>
        </w:rPr>
        <w:t>B</w:t>
      </w:r>
      <w:r w:rsidR="0029558A" w:rsidRPr="00814076">
        <w:rPr>
          <w:rFonts w:ascii="Book Antiqua" w:hAnsi="Book Antiqua"/>
          <w:color w:val="000000" w:themeColor="text1"/>
          <w:szCs w:val="24"/>
        </w:rPr>
        <w:t>)</w:t>
      </w:r>
      <w:r w:rsidR="00D1502D" w:rsidRPr="00814076">
        <w:rPr>
          <w:rFonts w:ascii="Book Antiqua" w:hAnsi="Book Antiqua"/>
          <w:color w:val="000000" w:themeColor="text1"/>
          <w:szCs w:val="24"/>
        </w:rPr>
        <w:t xml:space="preserve"> without</w:t>
      </w:r>
      <w:r w:rsidR="000F0D94" w:rsidRPr="00814076">
        <w:rPr>
          <w:rFonts w:ascii="Book Antiqua" w:hAnsi="Book Antiqua"/>
          <w:color w:val="000000" w:themeColor="text1"/>
          <w:szCs w:val="24"/>
        </w:rPr>
        <w:t xml:space="preserve"> </w:t>
      </w:r>
      <w:r w:rsidR="00236B8C" w:rsidRPr="00814076">
        <w:rPr>
          <w:rFonts w:ascii="Book Antiqua" w:hAnsi="Book Antiqua"/>
          <w:color w:val="000000" w:themeColor="text1"/>
          <w:szCs w:val="24"/>
        </w:rPr>
        <w:t>an</w:t>
      </w:r>
      <w:r w:rsidR="00D1502D" w:rsidRPr="00814076">
        <w:rPr>
          <w:rFonts w:ascii="Book Antiqua" w:hAnsi="Book Antiqua"/>
          <w:color w:val="000000" w:themeColor="text1"/>
          <w:szCs w:val="24"/>
        </w:rPr>
        <w:t xml:space="preserve"> induction of </w:t>
      </w:r>
      <w:r w:rsidR="00D1502D" w:rsidRPr="00F302BE">
        <w:rPr>
          <w:rFonts w:ascii="Book Antiqua" w:hAnsi="Book Antiqua"/>
          <w:i/>
          <w:color w:val="000000" w:themeColor="text1"/>
          <w:szCs w:val="24"/>
        </w:rPr>
        <w:t>RGS5</w:t>
      </w:r>
      <w:r w:rsidR="00D1502D" w:rsidRPr="00814076">
        <w:rPr>
          <w:rFonts w:ascii="Book Antiqua" w:hAnsi="Book Antiqua"/>
          <w:color w:val="000000" w:themeColor="text1"/>
          <w:szCs w:val="24"/>
        </w:rPr>
        <w:t xml:space="preserve"> </w:t>
      </w:r>
      <w:r w:rsidR="00236B8C" w:rsidRPr="00814076">
        <w:rPr>
          <w:rFonts w:ascii="Book Antiqua" w:hAnsi="Book Antiqua"/>
          <w:color w:val="000000" w:themeColor="text1"/>
          <w:szCs w:val="24"/>
        </w:rPr>
        <w:t xml:space="preserve">gene </w:t>
      </w:r>
      <w:r w:rsidR="006711C9" w:rsidRPr="00814076">
        <w:rPr>
          <w:rFonts w:ascii="Book Antiqua" w:hAnsi="Book Antiqua"/>
          <w:color w:val="000000" w:themeColor="text1"/>
          <w:szCs w:val="24"/>
        </w:rPr>
        <w:t>(Fig</w:t>
      </w:r>
      <w:r w:rsidR="00F302BE">
        <w:rPr>
          <w:rFonts w:ascii="Book Antiqua" w:eastAsia="宋体" w:hAnsi="Book Antiqua" w:hint="eastAsia"/>
          <w:color w:val="000000" w:themeColor="text1"/>
          <w:szCs w:val="24"/>
          <w:lang w:eastAsia="zh-CN"/>
        </w:rPr>
        <w:t>ure</w:t>
      </w:r>
      <w:r w:rsidR="002241C7" w:rsidRPr="00814076">
        <w:rPr>
          <w:rFonts w:ascii="Book Antiqua" w:hAnsi="Book Antiqua"/>
          <w:color w:val="000000" w:themeColor="text1"/>
          <w:szCs w:val="24"/>
        </w:rPr>
        <w:t xml:space="preserve"> 5C</w:t>
      </w:r>
      <w:r w:rsidR="00F302BE">
        <w:rPr>
          <w:rFonts w:ascii="Book Antiqua" w:eastAsia="宋体" w:hAnsi="Book Antiqua" w:hint="eastAsia"/>
          <w:color w:val="000000" w:themeColor="text1"/>
          <w:szCs w:val="24"/>
          <w:lang w:eastAsia="zh-CN"/>
        </w:rPr>
        <w:t xml:space="preserve"> and</w:t>
      </w:r>
      <w:r w:rsidR="0080517B">
        <w:rPr>
          <w:rFonts w:ascii="Book Antiqua" w:hAnsi="Book Antiqua"/>
          <w:color w:val="000000" w:themeColor="text1"/>
          <w:szCs w:val="24"/>
        </w:rPr>
        <w:t xml:space="preserve"> </w:t>
      </w:r>
      <w:r w:rsidR="00D1502D" w:rsidRPr="00814076">
        <w:rPr>
          <w:rFonts w:ascii="Book Antiqua" w:hAnsi="Book Antiqua"/>
          <w:color w:val="000000" w:themeColor="text1"/>
          <w:szCs w:val="24"/>
        </w:rPr>
        <w:t>D</w:t>
      </w:r>
      <w:r w:rsidR="00712D75" w:rsidRPr="00814076">
        <w:rPr>
          <w:rFonts w:ascii="Book Antiqua" w:hAnsi="Book Antiqua"/>
          <w:color w:val="000000" w:themeColor="text1"/>
          <w:szCs w:val="24"/>
        </w:rPr>
        <w:t>)</w:t>
      </w:r>
      <w:r w:rsidR="00F86CFB" w:rsidRPr="00814076">
        <w:rPr>
          <w:rFonts w:ascii="Book Antiqua" w:hAnsi="Book Antiqua"/>
          <w:color w:val="000000" w:themeColor="text1"/>
          <w:szCs w:val="24"/>
        </w:rPr>
        <w:t xml:space="preserve">. They also showed high resistance to </w:t>
      </w:r>
      <w:r w:rsidR="000F0D94" w:rsidRPr="00814076">
        <w:rPr>
          <w:rFonts w:ascii="Book Antiqua" w:hAnsi="Book Antiqua"/>
          <w:color w:val="000000" w:themeColor="text1"/>
          <w:szCs w:val="24"/>
        </w:rPr>
        <w:t>oxidative stress</w:t>
      </w:r>
      <w:r w:rsidR="005D2331" w:rsidRPr="00814076">
        <w:rPr>
          <w:rFonts w:ascii="Book Antiqua" w:hAnsi="Book Antiqua"/>
          <w:color w:val="000000" w:themeColor="text1"/>
          <w:szCs w:val="24"/>
        </w:rPr>
        <w:t>-induced RGS5 ind</w:t>
      </w:r>
      <w:r w:rsidR="00F86CFB" w:rsidRPr="00814076">
        <w:rPr>
          <w:rFonts w:ascii="Book Antiqua" w:hAnsi="Book Antiqua"/>
          <w:color w:val="000000" w:themeColor="text1"/>
          <w:szCs w:val="24"/>
        </w:rPr>
        <w:t>u</w:t>
      </w:r>
      <w:r w:rsidR="005D2331" w:rsidRPr="00814076">
        <w:rPr>
          <w:rFonts w:ascii="Book Antiqua" w:hAnsi="Book Antiqua"/>
          <w:color w:val="000000" w:themeColor="text1"/>
          <w:szCs w:val="24"/>
        </w:rPr>
        <w:t>c</w:t>
      </w:r>
      <w:r w:rsidR="00F86CFB" w:rsidRPr="00814076">
        <w:rPr>
          <w:rFonts w:ascii="Book Antiqua" w:hAnsi="Book Antiqua"/>
          <w:color w:val="000000" w:themeColor="text1"/>
          <w:szCs w:val="24"/>
        </w:rPr>
        <w:t>tion</w:t>
      </w:r>
      <w:r w:rsidR="00D1502D" w:rsidRPr="00814076">
        <w:rPr>
          <w:rFonts w:ascii="Book Antiqua" w:hAnsi="Book Antiqua"/>
          <w:color w:val="000000" w:themeColor="text1"/>
          <w:szCs w:val="24"/>
        </w:rPr>
        <w:t xml:space="preserve"> (</w:t>
      </w:r>
      <w:r w:rsidR="006A3577" w:rsidRPr="00814076">
        <w:rPr>
          <w:rFonts w:ascii="Book Antiqua" w:hAnsi="Book Antiqua"/>
          <w:color w:val="000000" w:themeColor="text1"/>
          <w:szCs w:val="24"/>
        </w:rPr>
        <w:t>Figure</w:t>
      </w:r>
      <w:r w:rsidR="00D1502D" w:rsidRPr="00814076">
        <w:rPr>
          <w:rFonts w:ascii="Book Antiqua" w:hAnsi="Book Antiqua"/>
          <w:color w:val="000000" w:themeColor="text1"/>
          <w:szCs w:val="24"/>
        </w:rPr>
        <w:t xml:space="preserve"> 5E</w:t>
      </w:r>
      <w:r w:rsidR="000F0D94" w:rsidRPr="00814076">
        <w:rPr>
          <w:rFonts w:ascii="Book Antiqua" w:hAnsi="Book Antiqua"/>
          <w:color w:val="000000" w:themeColor="text1"/>
          <w:szCs w:val="24"/>
        </w:rPr>
        <w:t>)</w:t>
      </w:r>
      <w:r w:rsidR="0025033D" w:rsidRPr="00814076">
        <w:rPr>
          <w:rFonts w:ascii="Book Antiqua" w:hAnsi="Book Antiqua"/>
          <w:color w:val="000000" w:themeColor="text1"/>
          <w:szCs w:val="24"/>
        </w:rPr>
        <w:t xml:space="preserve">, supporting </w:t>
      </w:r>
      <w:r w:rsidR="0009590F" w:rsidRPr="00814076">
        <w:rPr>
          <w:rFonts w:ascii="Book Antiqua" w:hAnsi="Book Antiqua"/>
          <w:color w:val="000000" w:themeColor="text1"/>
          <w:szCs w:val="24"/>
        </w:rPr>
        <w:t xml:space="preserve">the idea that the most </w:t>
      </w:r>
      <w:r w:rsidR="000E2D42" w:rsidRPr="00814076">
        <w:rPr>
          <w:rFonts w:ascii="Book Antiqua" w:hAnsi="Book Antiqua"/>
          <w:color w:val="000000" w:themeColor="text1"/>
          <w:szCs w:val="24"/>
        </w:rPr>
        <w:t>recently</w:t>
      </w:r>
      <w:r w:rsidR="0025033D" w:rsidRPr="00814076">
        <w:rPr>
          <w:rFonts w:ascii="Book Antiqua" w:hAnsi="Book Antiqua"/>
          <w:color w:val="000000" w:themeColor="text1"/>
          <w:szCs w:val="24"/>
        </w:rPr>
        <w:t xml:space="preserve"> established </w:t>
      </w:r>
      <w:r w:rsidR="007B27F4" w:rsidRPr="00814076">
        <w:rPr>
          <w:rFonts w:ascii="Book Antiqua" w:hAnsi="Book Antiqua"/>
          <w:color w:val="000000" w:themeColor="text1"/>
          <w:szCs w:val="24"/>
        </w:rPr>
        <w:t xml:space="preserve">human </w:t>
      </w:r>
      <w:r w:rsidR="0025033D" w:rsidRPr="00814076">
        <w:rPr>
          <w:rFonts w:ascii="Book Antiqua" w:hAnsi="Book Antiqua"/>
          <w:color w:val="000000" w:themeColor="text1"/>
          <w:szCs w:val="24"/>
        </w:rPr>
        <w:t>pluripotent stem cell</w:t>
      </w:r>
      <w:r w:rsidR="00FB491B" w:rsidRPr="00814076">
        <w:rPr>
          <w:rFonts w:ascii="Book Antiqua" w:hAnsi="Book Antiqua"/>
          <w:color w:val="000000" w:themeColor="text1"/>
          <w:szCs w:val="24"/>
        </w:rPr>
        <w:t>s</w:t>
      </w:r>
      <w:r w:rsidR="007B27F4" w:rsidRPr="00814076">
        <w:rPr>
          <w:rFonts w:ascii="Book Antiqua" w:hAnsi="Book Antiqua"/>
          <w:color w:val="000000" w:themeColor="text1"/>
          <w:szCs w:val="24"/>
        </w:rPr>
        <w:t xml:space="preserve"> provide the </w:t>
      </w:r>
      <w:r w:rsidR="000E2D42" w:rsidRPr="00814076">
        <w:rPr>
          <w:rFonts w:ascii="Book Antiqua" w:hAnsi="Book Antiqua"/>
          <w:color w:val="000000" w:themeColor="text1"/>
          <w:szCs w:val="24"/>
        </w:rPr>
        <w:t xml:space="preserve">most </w:t>
      </w:r>
      <w:r w:rsidR="002535F9" w:rsidRPr="00814076">
        <w:rPr>
          <w:rFonts w:ascii="Book Antiqua" w:hAnsi="Book Antiqua"/>
          <w:color w:val="000000" w:themeColor="text1"/>
          <w:szCs w:val="24"/>
        </w:rPr>
        <w:t xml:space="preserve">effectual </w:t>
      </w:r>
      <w:r w:rsidR="000E2D42" w:rsidRPr="00814076">
        <w:rPr>
          <w:rFonts w:ascii="Book Antiqua" w:hAnsi="Book Antiqua"/>
          <w:color w:val="000000" w:themeColor="text1"/>
          <w:szCs w:val="24"/>
        </w:rPr>
        <w:t xml:space="preserve">type-II </w:t>
      </w:r>
      <w:r w:rsidR="007B27F4" w:rsidRPr="00814076">
        <w:rPr>
          <w:rFonts w:ascii="Book Antiqua" w:hAnsi="Book Antiqua"/>
          <w:color w:val="000000" w:themeColor="text1"/>
          <w:szCs w:val="24"/>
        </w:rPr>
        <w:t>VECs</w:t>
      </w:r>
      <w:r w:rsidR="0097347B" w:rsidRPr="00814076">
        <w:rPr>
          <w:rFonts w:ascii="Book Antiqua" w:hAnsi="Book Antiqua"/>
          <w:color w:val="000000" w:themeColor="text1"/>
          <w:szCs w:val="24"/>
        </w:rPr>
        <w:t>.</w:t>
      </w:r>
      <w:r w:rsidR="00A9191B" w:rsidRPr="00814076">
        <w:rPr>
          <w:rFonts w:ascii="Book Antiqua" w:hAnsi="Book Antiqua"/>
          <w:color w:val="000000" w:themeColor="text1"/>
          <w:szCs w:val="24"/>
        </w:rPr>
        <w:t xml:space="preserve"> </w:t>
      </w:r>
    </w:p>
    <w:p w14:paraId="505A9EEE" w14:textId="3F8FFE75" w:rsidR="00656836" w:rsidRPr="00814076" w:rsidRDefault="005C7732"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391"/>
        <w:rPr>
          <w:rFonts w:ascii="Book Antiqua" w:hAnsi="Book Antiqua"/>
          <w:color w:val="000000" w:themeColor="text1"/>
          <w:szCs w:val="24"/>
        </w:rPr>
      </w:pPr>
      <w:r w:rsidRPr="00814076">
        <w:rPr>
          <w:rFonts w:ascii="Book Antiqua" w:hAnsi="Book Antiqua"/>
          <w:color w:val="000000" w:themeColor="text1"/>
          <w:szCs w:val="24"/>
        </w:rPr>
        <w:t>Collectively</w:t>
      </w:r>
      <w:r w:rsidR="003F379F" w:rsidRPr="00814076">
        <w:rPr>
          <w:rFonts w:ascii="Book Antiqua" w:hAnsi="Book Antiqua"/>
          <w:color w:val="000000" w:themeColor="text1"/>
          <w:szCs w:val="24"/>
        </w:rPr>
        <w:t xml:space="preserve">, </w:t>
      </w:r>
      <w:r w:rsidRPr="00814076">
        <w:rPr>
          <w:rFonts w:ascii="Book Antiqua" w:hAnsi="Book Antiqua"/>
          <w:color w:val="000000" w:themeColor="text1"/>
          <w:szCs w:val="24"/>
        </w:rPr>
        <w:t xml:space="preserve">human pluripotent stem cells </w:t>
      </w:r>
      <w:r w:rsidR="003306A2" w:rsidRPr="00814076">
        <w:rPr>
          <w:rFonts w:ascii="Book Antiqua" w:hAnsi="Book Antiqua"/>
          <w:color w:val="000000" w:themeColor="text1"/>
          <w:szCs w:val="24"/>
        </w:rPr>
        <w:t>provide</w:t>
      </w:r>
      <w:r w:rsidR="006B0B64" w:rsidRPr="00814076">
        <w:rPr>
          <w:rFonts w:ascii="Book Antiqua" w:hAnsi="Book Antiqua"/>
          <w:color w:val="000000" w:themeColor="text1"/>
          <w:szCs w:val="24"/>
        </w:rPr>
        <w:t xml:space="preserve"> </w:t>
      </w:r>
      <w:r w:rsidR="003306A2" w:rsidRPr="00814076">
        <w:rPr>
          <w:rFonts w:ascii="Book Antiqua" w:hAnsi="Book Antiqua"/>
          <w:color w:val="000000" w:themeColor="text1"/>
          <w:szCs w:val="24"/>
        </w:rPr>
        <w:t>an</w:t>
      </w:r>
      <w:r w:rsidR="00FB491B" w:rsidRPr="00814076">
        <w:rPr>
          <w:rFonts w:ascii="Book Antiqua" w:hAnsi="Book Antiqua"/>
          <w:color w:val="000000" w:themeColor="text1"/>
          <w:szCs w:val="24"/>
        </w:rPr>
        <w:t xml:space="preserve"> excellent </w:t>
      </w:r>
      <w:r w:rsidR="00B962B5" w:rsidRPr="00814076">
        <w:rPr>
          <w:rFonts w:ascii="Book Antiqua" w:hAnsi="Book Antiqua"/>
          <w:color w:val="000000" w:themeColor="text1"/>
          <w:szCs w:val="24"/>
        </w:rPr>
        <w:t>source</w:t>
      </w:r>
      <w:r w:rsidR="003F4056" w:rsidRPr="00814076">
        <w:rPr>
          <w:rFonts w:ascii="Book Antiqua" w:hAnsi="Book Antiqua"/>
          <w:color w:val="000000" w:themeColor="text1"/>
          <w:szCs w:val="24"/>
        </w:rPr>
        <w:t xml:space="preserve"> </w:t>
      </w:r>
      <w:r w:rsidR="00775A23" w:rsidRPr="00814076">
        <w:rPr>
          <w:rFonts w:ascii="Book Antiqua" w:hAnsi="Book Antiqua"/>
          <w:color w:val="000000" w:themeColor="text1"/>
          <w:szCs w:val="24"/>
        </w:rPr>
        <w:t>for the production of</w:t>
      </w:r>
      <w:r w:rsidRPr="00814076">
        <w:rPr>
          <w:rFonts w:ascii="Book Antiqua" w:hAnsi="Book Antiqua"/>
          <w:color w:val="000000" w:themeColor="text1"/>
          <w:szCs w:val="24"/>
        </w:rPr>
        <w:t xml:space="preserve"> </w:t>
      </w:r>
      <w:r w:rsidR="003F4056" w:rsidRPr="00CD65D5">
        <w:rPr>
          <w:rFonts w:ascii="Book Antiqua" w:hAnsi="Book Antiqua"/>
          <w:color w:val="000000" w:themeColor="text1"/>
          <w:szCs w:val="24"/>
        </w:rPr>
        <w:t>anti-proliferative</w:t>
      </w:r>
      <w:r w:rsidR="003F4056" w:rsidRPr="00814076">
        <w:rPr>
          <w:rFonts w:ascii="Book Antiqua" w:hAnsi="Book Antiqua"/>
          <w:color w:val="000000" w:themeColor="text1"/>
          <w:szCs w:val="24"/>
        </w:rPr>
        <w:t xml:space="preserve"> type-II </w:t>
      </w:r>
      <w:r w:rsidR="006E576E" w:rsidRPr="00814076">
        <w:rPr>
          <w:rFonts w:ascii="Book Antiqua" w:hAnsi="Book Antiqua"/>
          <w:color w:val="000000" w:themeColor="text1"/>
          <w:szCs w:val="24"/>
        </w:rPr>
        <w:t xml:space="preserve">VECs. </w:t>
      </w:r>
    </w:p>
    <w:p w14:paraId="6336F609" w14:textId="77777777" w:rsidR="008C145F" w:rsidRPr="00814076" w:rsidRDefault="008C145F"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color w:val="000000" w:themeColor="text1"/>
          <w:szCs w:val="24"/>
        </w:rPr>
      </w:pPr>
    </w:p>
    <w:p w14:paraId="35EAF461" w14:textId="77777777" w:rsidR="00EA5DF9" w:rsidRPr="00814076" w:rsidRDefault="00EA5DF9"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bCs/>
          <w:caps/>
          <w:color w:val="000000" w:themeColor="text1"/>
          <w:szCs w:val="24"/>
        </w:rPr>
      </w:pPr>
      <w:r w:rsidRPr="00814076">
        <w:rPr>
          <w:rFonts w:ascii="Book Antiqua" w:hAnsi="Book Antiqua"/>
          <w:b/>
          <w:bCs/>
          <w:color w:val="000000" w:themeColor="text1"/>
          <w:szCs w:val="24"/>
        </w:rPr>
        <w:t>DISCUSSION</w:t>
      </w:r>
    </w:p>
    <w:p w14:paraId="11ADEB0F" w14:textId="37329CA0" w:rsidR="00EA5DF9" w:rsidRPr="00814076" w:rsidRDefault="00EA5DF9" w:rsidP="00E30A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rPr>
          <w:rFonts w:ascii="Book Antiqua" w:hAnsi="Book Antiqua"/>
          <w:color w:val="000000" w:themeColor="text1"/>
          <w:szCs w:val="24"/>
        </w:rPr>
      </w:pPr>
      <w:r w:rsidRPr="00814076">
        <w:rPr>
          <w:rFonts w:ascii="Book Antiqua" w:hAnsi="Book Antiqua"/>
          <w:color w:val="000000" w:themeColor="text1"/>
          <w:szCs w:val="24"/>
        </w:rPr>
        <w:t xml:space="preserve">In the current study, we presented a new concept for the categorization of human VECs based on their effects on VSMC proliferation: </w:t>
      </w:r>
      <w:r w:rsidRPr="00814076">
        <w:rPr>
          <w:rFonts w:ascii="Book Antiqua" w:hAnsi="Book Antiqua"/>
          <w:i/>
          <w:color w:val="000000" w:themeColor="text1"/>
          <w:szCs w:val="24"/>
        </w:rPr>
        <w:t>pro-proliferative</w:t>
      </w:r>
      <w:r w:rsidRPr="00814076">
        <w:rPr>
          <w:rFonts w:ascii="Book Antiqua" w:hAnsi="Book Antiqua"/>
          <w:color w:val="000000" w:themeColor="text1"/>
          <w:szCs w:val="24"/>
        </w:rPr>
        <w:t xml:space="preserve"> RGS5</w:t>
      </w:r>
      <w:r w:rsidRPr="00814076">
        <w:rPr>
          <w:rFonts w:ascii="Book Antiqua" w:hAnsi="Book Antiqua"/>
          <w:color w:val="000000" w:themeColor="text1"/>
          <w:szCs w:val="24"/>
          <w:vertAlign w:val="superscript"/>
        </w:rPr>
        <w:t xml:space="preserve">high </w:t>
      </w:r>
      <w:r w:rsidRPr="00814076">
        <w:rPr>
          <w:rFonts w:ascii="Book Antiqua" w:hAnsi="Book Antiqua"/>
          <w:color w:val="000000" w:themeColor="text1"/>
          <w:szCs w:val="24"/>
        </w:rPr>
        <w:t xml:space="preserve">VEC (type-I) </w:t>
      </w:r>
      <w:r w:rsidR="00335941" w:rsidRPr="00814076">
        <w:rPr>
          <w:rFonts w:ascii="Book Antiqua" w:hAnsi="Book Antiqua"/>
          <w:color w:val="000000" w:themeColor="text1"/>
          <w:szCs w:val="24"/>
        </w:rPr>
        <w:t xml:space="preserve">and </w:t>
      </w:r>
      <w:r w:rsidRPr="00CD65D5">
        <w:rPr>
          <w:rFonts w:ascii="Book Antiqua" w:hAnsi="Book Antiqua"/>
          <w:color w:val="000000" w:themeColor="text1"/>
          <w:szCs w:val="24"/>
        </w:rPr>
        <w:t>anti-proliferative</w:t>
      </w:r>
      <w:r w:rsidRPr="00814076">
        <w:rPr>
          <w:rFonts w:ascii="Book Antiqua" w:hAnsi="Book Antiqua"/>
          <w:color w:val="000000" w:themeColor="text1"/>
          <w:szCs w:val="24"/>
        </w:rPr>
        <w:t xml:space="preserve"> RGS5</w:t>
      </w:r>
      <w:r w:rsidRPr="00814076">
        <w:rPr>
          <w:rFonts w:ascii="Book Antiqua" w:hAnsi="Book Antiqua"/>
          <w:color w:val="000000" w:themeColor="text1"/>
          <w:szCs w:val="24"/>
          <w:vertAlign w:val="superscript"/>
        </w:rPr>
        <w:t xml:space="preserve">low </w:t>
      </w:r>
      <w:r w:rsidRPr="00814076">
        <w:rPr>
          <w:rFonts w:ascii="Book Antiqua" w:hAnsi="Book Antiqua"/>
          <w:color w:val="000000" w:themeColor="text1"/>
          <w:szCs w:val="24"/>
        </w:rPr>
        <w:t>VECs (type-II)</w:t>
      </w:r>
      <w:r w:rsidR="00920ABD" w:rsidRPr="00814076">
        <w:rPr>
          <w:rFonts w:ascii="Book Antiqua" w:hAnsi="Book Antiqua"/>
          <w:color w:val="000000" w:themeColor="text1"/>
          <w:szCs w:val="24"/>
        </w:rPr>
        <w:t xml:space="preserve"> (</w:t>
      </w:r>
      <w:r w:rsidR="006A3577" w:rsidRPr="00814076">
        <w:rPr>
          <w:rFonts w:ascii="Book Antiqua" w:hAnsi="Book Antiqua"/>
          <w:color w:val="000000" w:themeColor="text1"/>
          <w:szCs w:val="24"/>
        </w:rPr>
        <w:t>Figure</w:t>
      </w:r>
      <w:r w:rsidR="00920ABD" w:rsidRPr="00814076">
        <w:rPr>
          <w:rFonts w:ascii="Book Antiqua" w:hAnsi="Book Antiqua"/>
          <w:color w:val="000000" w:themeColor="text1"/>
          <w:szCs w:val="24"/>
        </w:rPr>
        <w:t xml:space="preserve"> 6)</w:t>
      </w:r>
      <w:r w:rsidRPr="00814076">
        <w:rPr>
          <w:rFonts w:ascii="Book Antiqua" w:hAnsi="Book Antiqua"/>
          <w:color w:val="000000" w:themeColor="text1"/>
          <w:szCs w:val="24"/>
        </w:rPr>
        <w:t xml:space="preserve">. </w:t>
      </w:r>
      <w:r w:rsidRPr="00814076">
        <w:rPr>
          <w:rFonts w:ascii="Book Antiqua" w:hAnsi="Book Antiqua"/>
          <w:color w:val="000000" w:themeColor="text1"/>
          <w:szCs w:val="24"/>
        </w:rPr>
        <w:lastRenderedPageBreak/>
        <w:t>Since oxidative stress</w:t>
      </w:r>
      <w:r w:rsidR="005543DC" w:rsidRPr="00814076">
        <w:rPr>
          <w:rFonts w:ascii="Book Antiqua" w:hAnsi="Book Antiqua"/>
          <w:color w:val="000000" w:themeColor="text1"/>
          <w:szCs w:val="24"/>
        </w:rPr>
        <w:t>es</w:t>
      </w:r>
      <w:r w:rsidRPr="00814076">
        <w:rPr>
          <w:rFonts w:ascii="Book Antiqua" w:hAnsi="Book Antiqua"/>
          <w:color w:val="000000" w:themeColor="text1"/>
          <w:szCs w:val="24"/>
        </w:rPr>
        <w:t xml:space="preserve"> and subculture-dependent </w:t>
      </w:r>
      <w:proofErr w:type="spellStart"/>
      <w:r w:rsidRPr="00814076">
        <w:rPr>
          <w:rFonts w:ascii="Book Antiqua" w:hAnsi="Book Antiqua"/>
          <w:color w:val="000000" w:themeColor="text1"/>
          <w:szCs w:val="24"/>
        </w:rPr>
        <w:t>mechanochemical</w:t>
      </w:r>
      <w:proofErr w:type="spellEnd"/>
      <w:r w:rsidRPr="00814076">
        <w:rPr>
          <w:rFonts w:ascii="Book Antiqua" w:hAnsi="Book Antiqua"/>
          <w:color w:val="000000" w:themeColor="text1"/>
          <w:szCs w:val="24"/>
        </w:rPr>
        <w:t xml:space="preserve"> stress</w:t>
      </w:r>
      <w:r w:rsidR="005543DC" w:rsidRPr="00814076">
        <w:rPr>
          <w:rFonts w:ascii="Book Antiqua" w:hAnsi="Book Antiqua"/>
          <w:color w:val="000000" w:themeColor="text1"/>
          <w:szCs w:val="24"/>
        </w:rPr>
        <w:t>es</w:t>
      </w:r>
      <w:r w:rsidRPr="00814076">
        <w:rPr>
          <w:rFonts w:ascii="Book Antiqua" w:hAnsi="Book Antiqua"/>
          <w:color w:val="000000" w:themeColor="text1"/>
          <w:szCs w:val="24"/>
        </w:rPr>
        <w:t xml:space="preserve"> induce</w:t>
      </w:r>
      <w:r w:rsidR="00B96BD6" w:rsidRPr="00814076">
        <w:rPr>
          <w:rFonts w:ascii="Book Antiqua" w:hAnsi="Book Antiqua"/>
          <w:color w:val="000000" w:themeColor="text1"/>
          <w:szCs w:val="24"/>
        </w:rPr>
        <w:t>d</w:t>
      </w:r>
      <w:r w:rsidRPr="00814076">
        <w:rPr>
          <w:rFonts w:ascii="Book Antiqua" w:hAnsi="Book Antiqua"/>
          <w:color w:val="000000" w:themeColor="text1"/>
          <w:szCs w:val="24"/>
        </w:rPr>
        <w:t xml:space="preserve"> “type-II to type-I” conversion </w:t>
      </w:r>
      <w:r w:rsidR="003D30FE" w:rsidRPr="00814076">
        <w:rPr>
          <w:rFonts w:ascii="Book Antiqua" w:hAnsi="Book Antiqua"/>
          <w:color w:val="000000" w:themeColor="text1"/>
          <w:szCs w:val="24"/>
        </w:rPr>
        <w:t xml:space="preserve">along with </w:t>
      </w:r>
      <w:r w:rsidRPr="00814076">
        <w:rPr>
          <w:rFonts w:ascii="Book Antiqua" w:hAnsi="Book Antiqua"/>
          <w:color w:val="000000" w:themeColor="text1"/>
          <w:szCs w:val="24"/>
        </w:rPr>
        <w:t>an induction of RGS5 expression, “type-I” RGS5</w:t>
      </w:r>
      <w:r w:rsidRPr="00814076">
        <w:rPr>
          <w:rFonts w:ascii="Book Antiqua" w:hAnsi="Book Antiqua"/>
          <w:color w:val="000000" w:themeColor="text1"/>
          <w:szCs w:val="24"/>
          <w:vertAlign w:val="superscript"/>
        </w:rPr>
        <w:t xml:space="preserve">high </w:t>
      </w:r>
      <w:r w:rsidR="00B03B06" w:rsidRPr="00814076">
        <w:rPr>
          <w:rFonts w:ascii="Book Antiqua" w:hAnsi="Book Antiqua"/>
          <w:color w:val="000000" w:themeColor="text1"/>
          <w:szCs w:val="24"/>
        </w:rPr>
        <w:t xml:space="preserve">VECs </w:t>
      </w:r>
      <w:r w:rsidR="00C67966" w:rsidRPr="00814076">
        <w:rPr>
          <w:rFonts w:ascii="Book Antiqua" w:hAnsi="Book Antiqua"/>
          <w:color w:val="000000" w:themeColor="text1"/>
          <w:szCs w:val="24"/>
        </w:rPr>
        <w:t>may well be</w:t>
      </w:r>
      <w:r w:rsidRPr="00814076">
        <w:rPr>
          <w:rFonts w:ascii="Book Antiqua" w:hAnsi="Book Antiqua"/>
          <w:color w:val="000000" w:themeColor="text1"/>
          <w:szCs w:val="24"/>
        </w:rPr>
        <w:t xml:space="preserve"> regarded as </w:t>
      </w:r>
      <w:r w:rsidRPr="00CD65D5">
        <w:rPr>
          <w:rFonts w:ascii="Book Antiqua" w:hAnsi="Book Antiqua"/>
          <w:color w:val="000000" w:themeColor="text1"/>
          <w:szCs w:val="24"/>
        </w:rPr>
        <w:t>degenerative</w:t>
      </w:r>
      <w:r w:rsidRPr="00814076">
        <w:rPr>
          <w:rFonts w:ascii="Book Antiqua" w:hAnsi="Book Antiqua"/>
          <w:color w:val="000000" w:themeColor="text1"/>
          <w:szCs w:val="24"/>
        </w:rPr>
        <w:t xml:space="preserve"> VECs. It </w:t>
      </w:r>
      <w:r w:rsidR="0038273B" w:rsidRPr="00814076">
        <w:rPr>
          <w:rFonts w:ascii="Book Antiqua" w:hAnsi="Book Antiqua"/>
          <w:color w:val="000000" w:themeColor="text1"/>
          <w:szCs w:val="24"/>
        </w:rPr>
        <w:t>might</w:t>
      </w:r>
      <w:r w:rsidRPr="00814076">
        <w:rPr>
          <w:rFonts w:ascii="Book Antiqua" w:hAnsi="Book Antiqua"/>
          <w:color w:val="000000" w:themeColor="text1"/>
          <w:szCs w:val="24"/>
        </w:rPr>
        <w:t xml:space="preserve"> be shocking that </w:t>
      </w:r>
      <w:r w:rsidRPr="00814076">
        <w:rPr>
          <w:rFonts w:ascii="Book Antiqua" w:hAnsi="Book Antiqua"/>
          <w:i/>
          <w:color w:val="000000" w:themeColor="text1"/>
          <w:szCs w:val="24"/>
        </w:rPr>
        <w:t>widely used</w:t>
      </w:r>
      <w:r w:rsidRPr="00814076">
        <w:rPr>
          <w:rFonts w:ascii="Book Antiqua" w:hAnsi="Book Antiqua"/>
          <w:color w:val="000000" w:themeColor="text1"/>
          <w:szCs w:val="24"/>
        </w:rPr>
        <w:t xml:space="preserve"> commercially available primary cultured human VECs exclusively belong to type-I VECs. However, </w:t>
      </w:r>
      <w:r w:rsidR="009354A2" w:rsidRPr="00814076">
        <w:rPr>
          <w:rFonts w:ascii="Book Antiqua" w:hAnsi="Book Antiqua"/>
          <w:color w:val="000000" w:themeColor="text1"/>
          <w:szCs w:val="24"/>
        </w:rPr>
        <w:t>there is a rational reason for this idea because</w:t>
      </w:r>
      <w:r w:rsidR="00B9126E" w:rsidRPr="00814076">
        <w:rPr>
          <w:rFonts w:ascii="Book Antiqua" w:hAnsi="Book Antiqua"/>
          <w:color w:val="000000" w:themeColor="text1"/>
          <w:szCs w:val="24"/>
        </w:rPr>
        <w:t xml:space="preserve"> </w:t>
      </w:r>
      <w:r w:rsidRPr="00814076">
        <w:rPr>
          <w:rFonts w:ascii="Book Antiqua" w:hAnsi="Book Antiqua"/>
          <w:color w:val="000000" w:themeColor="text1"/>
          <w:szCs w:val="24"/>
        </w:rPr>
        <w:t xml:space="preserve">primary cultured cells </w:t>
      </w:r>
      <w:r w:rsidR="009354A2" w:rsidRPr="00814076">
        <w:rPr>
          <w:rFonts w:ascii="Book Antiqua" w:hAnsi="Book Antiqua"/>
          <w:color w:val="000000" w:themeColor="text1"/>
          <w:szCs w:val="24"/>
        </w:rPr>
        <w:t xml:space="preserve">have </w:t>
      </w:r>
      <w:r w:rsidRPr="00814076">
        <w:rPr>
          <w:rFonts w:ascii="Book Antiqua" w:hAnsi="Book Antiqua"/>
          <w:color w:val="000000" w:themeColor="text1"/>
          <w:szCs w:val="24"/>
        </w:rPr>
        <w:t xml:space="preserve">inevitably </w:t>
      </w:r>
      <w:r w:rsidR="00243F2A" w:rsidRPr="00814076">
        <w:rPr>
          <w:rFonts w:ascii="Book Antiqua" w:hAnsi="Book Antiqua"/>
          <w:color w:val="000000" w:themeColor="text1"/>
          <w:szCs w:val="24"/>
        </w:rPr>
        <w:t>received</w:t>
      </w:r>
      <w:r w:rsidRPr="00814076">
        <w:rPr>
          <w:rFonts w:ascii="Book Antiqua" w:hAnsi="Book Antiqua"/>
          <w:color w:val="000000" w:themeColor="text1"/>
          <w:szCs w:val="24"/>
        </w:rPr>
        <w:t xml:space="preserve"> multiple kinds of stresses during the process of their preparation</w:t>
      </w:r>
      <w:r w:rsidR="00243F2A" w:rsidRPr="00814076">
        <w:rPr>
          <w:rFonts w:ascii="Book Antiqua" w:hAnsi="Book Antiqua"/>
          <w:color w:val="000000" w:themeColor="text1"/>
          <w:szCs w:val="24"/>
        </w:rPr>
        <w:t>s</w:t>
      </w:r>
      <w:r w:rsidRPr="00814076">
        <w:rPr>
          <w:rFonts w:ascii="Book Antiqua" w:hAnsi="Book Antiqua"/>
          <w:color w:val="000000" w:themeColor="text1"/>
          <w:szCs w:val="24"/>
        </w:rPr>
        <w:t xml:space="preserve"> including tissue removal, cell dissociation and </w:t>
      </w:r>
      <w:r w:rsidR="00C63964" w:rsidRPr="00814076">
        <w:rPr>
          <w:rFonts w:ascii="Book Antiqua" w:hAnsi="Book Antiqua"/>
          <w:color w:val="000000" w:themeColor="text1"/>
          <w:szCs w:val="24"/>
        </w:rPr>
        <w:t xml:space="preserve">cell </w:t>
      </w:r>
      <w:r w:rsidRPr="00814076">
        <w:rPr>
          <w:rFonts w:ascii="Book Antiqua" w:hAnsi="Book Antiqua"/>
          <w:color w:val="000000" w:themeColor="text1"/>
          <w:szCs w:val="24"/>
        </w:rPr>
        <w:t>expansion</w:t>
      </w:r>
      <w:r w:rsidR="009354A2" w:rsidRPr="00814076">
        <w:rPr>
          <w:rFonts w:ascii="Book Antiqua" w:hAnsi="Book Antiqua"/>
          <w:color w:val="000000" w:themeColor="text1"/>
          <w:szCs w:val="24"/>
        </w:rPr>
        <w:t xml:space="preserve">. </w:t>
      </w:r>
      <w:r w:rsidR="00BF75D6" w:rsidRPr="00814076">
        <w:rPr>
          <w:rFonts w:ascii="Book Antiqua" w:hAnsi="Book Antiqua"/>
          <w:color w:val="000000" w:themeColor="text1"/>
          <w:szCs w:val="24"/>
        </w:rPr>
        <w:t>I</w:t>
      </w:r>
      <w:r w:rsidRPr="00814076">
        <w:rPr>
          <w:rFonts w:ascii="Book Antiqua" w:hAnsi="Book Antiqua"/>
          <w:color w:val="000000" w:themeColor="text1"/>
          <w:szCs w:val="24"/>
        </w:rPr>
        <w:t xml:space="preserve">t is almost impossible for them to preserve every character that they had in </w:t>
      </w:r>
      <w:r w:rsidRPr="00814076">
        <w:rPr>
          <w:rFonts w:ascii="Book Antiqua" w:hAnsi="Book Antiqua"/>
          <w:i/>
          <w:color w:val="000000" w:themeColor="text1"/>
          <w:szCs w:val="24"/>
        </w:rPr>
        <w:t>in vivo</w:t>
      </w:r>
      <w:r w:rsidRPr="00814076">
        <w:rPr>
          <w:rFonts w:ascii="Book Antiqua" w:hAnsi="Book Antiqua"/>
          <w:color w:val="000000" w:themeColor="text1"/>
          <w:szCs w:val="24"/>
        </w:rPr>
        <w:t xml:space="preserve"> environments. </w:t>
      </w:r>
      <w:r w:rsidR="00BF75D6" w:rsidRPr="00814076">
        <w:rPr>
          <w:rFonts w:ascii="Book Antiqua" w:hAnsi="Book Antiqua"/>
          <w:color w:val="000000" w:themeColor="text1"/>
          <w:szCs w:val="24"/>
        </w:rPr>
        <w:t xml:space="preserve">Indeed, </w:t>
      </w:r>
      <w:r w:rsidRPr="00814076">
        <w:rPr>
          <w:rFonts w:ascii="Book Antiqua" w:hAnsi="Book Antiqua"/>
          <w:color w:val="000000" w:themeColor="text1"/>
          <w:szCs w:val="24"/>
        </w:rPr>
        <w:t>commercially available primary cultured human VECs preserve fundamental functions of VECs such as cord-forming activities and acetylated low density lipoprotein (Ac-LDL)-up-taking capacities</w:t>
      </w:r>
      <w:r w:rsidR="00234F28" w:rsidRPr="00814076">
        <w:rPr>
          <w:rFonts w:ascii="Book Antiqua" w:hAnsi="Book Antiqua"/>
          <w:color w:val="000000" w:themeColor="text1"/>
          <w:szCs w:val="24"/>
        </w:rPr>
        <w:t xml:space="preserve">; however, </w:t>
      </w:r>
      <w:r w:rsidRPr="00814076">
        <w:rPr>
          <w:rFonts w:ascii="Book Antiqua" w:hAnsi="Book Antiqua"/>
          <w:color w:val="000000" w:themeColor="text1"/>
          <w:szCs w:val="24"/>
        </w:rPr>
        <w:t xml:space="preserve">they </w:t>
      </w:r>
      <w:r w:rsidR="00234F28" w:rsidRPr="00814076">
        <w:rPr>
          <w:rFonts w:ascii="Book Antiqua" w:hAnsi="Book Antiqua"/>
          <w:color w:val="000000" w:themeColor="text1"/>
          <w:szCs w:val="24"/>
        </w:rPr>
        <w:t xml:space="preserve">may </w:t>
      </w:r>
      <w:r w:rsidRPr="00814076">
        <w:rPr>
          <w:rFonts w:ascii="Book Antiqua" w:hAnsi="Book Antiqua"/>
          <w:color w:val="000000" w:themeColor="text1"/>
          <w:szCs w:val="24"/>
        </w:rPr>
        <w:t xml:space="preserve">have </w:t>
      </w:r>
      <w:r w:rsidR="00234F28" w:rsidRPr="00814076">
        <w:rPr>
          <w:rFonts w:ascii="Book Antiqua" w:hAnsi="Book Antiqua"/>
          <w:color w:val="000000" w:themeColor="text1"/>
          <w:szCs w:val="24"/>
        </w:rPr>
        <w:t xml:space="preserve">possibly </w:t>
      </w:r>
      <w:r w:rsidRPr="00814076">
        <w:rPr>
          <w:rFonts w:ascii="Book Antiqua" w:hAnsi="Book Antiqua"/>
          <w:color w:val="000000" w:themeColor="text1"/>
          <w:szCs w:val="24"/>
        </w:rPr>
        <w:t xml:space="preserve">lost certain sophisticated </w:t>
      </w:r>
      <w:r w:rsidR="00234F28" w:rsidRPr="00814076">
        <w:rPr>
          <w:rFonts w:ascii="Book Antiqua" w:hAnsi="Book Antiqua"/>
          <w:color w:val="000000" w:themeColor="text1"/>
          <w:szCs w:val="24"/>
        </w:rPr>
        <w:t xml:space="preserve">functions </w:t>
      </w:r>
      <w:r w:rsidR="005633BD" w:rsidRPr="00814076">
        <w:rPr>
          <w:rFonts w:ascii="Book Antiqua" w:hAnsi="Book Antiqua"/>
          <w:color w:val="000000" w:themeColor="text1"/>
          <w:szCs w:val="24"/>
        </w:rPr>
        <w:t xml:space="preserve">before they are on </w:t>
      </w:r>
      <w:r w:rsidR="009E762F" w:rsidRPr="00814076">
        <w:rPr>
          <w:rFonts w:ascii="Book Antiqua" w:hAnsi="Book Antiqua"/>
          <w:color w:val="000000" w:themeColor="text1"/>
          <w:szCs w:val="24"/>
        </w:rPr>
        <w:t xml:space="preserve">the </w:t>
      </w:r>
      <w:r w:rsidR="005633BD" w:rsidRPr="00814076">
        <w:rPr>
          <w:rFonts w:ascii="Book Antiqua" w:hAnsi="Book Antiqua"/>
          <w:color w:val="000000" w:themeColor="text1"/>
          <w:szCs w:val="24"/>
        </w:rPr>
        <w:t>distribution routes. The t</w:t>
      </w:r>
      <w:r w:rsidR="00234F28" w:rsidRPr="00814076">
        <w:rPr>
          <w:rFonts w:ascii="Book Antiqua" w:hAnsi="Book Antiqua"/>
          <w:color w:val="000000" w:themeColor="text1"/>
          <w:szCs w:val="24"/>
        </w:rPr>
        <w:t xml:space="preserve">ype-II </w:t>
      </w:r>
      <w:r w:rsidRPr="00814076">
        <w:rPr>
          <w:rFonts w:ascii="Book Antiqua" w:hAnsi="Book Antiqua"/>
          <w:color w:val="000000" w:themeColor="text1"/>
          <w:szCs w:val="24"/>
        </w:rPr>
        <w:t xml:space="preserve">anti-proliferative capacity may be one of such refined functions. </w:t>
      </w:r>
    </w:p>
    <w:p w14:paraId="581F4C4E" w14:textId="27AFFAEB" w:rsidR="00EA5DF9" w:rsidRPr="00814076" w:rsidRDefault="00EA5DF9"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ind w:firstLine="391"/>
        <w:rPr>
          <w:rFonts w:ascii="Book Antiqua" w:hAnsi="Book Antiqua"/>
          <w:color w:val="000000" w:themeColor="text1"/>
          <w:szCs w:val="24"/>
        </w:rPr>
      </w:pPr>
      <w:r w:rsidRPr="00814076">
        <w:rPr>
          <w:rFonts w:ascii="Book Antiqua" w:hAnsi="Book Antiqua"/>
          <w:color w:val="000000" w:themeColor="text1"/>
          <w:szCs w:val="24"/>
        </w:rPr>
        <w:t>We have also</w:t>
      </w:r>
      <w:r w:rsidR="00FF2E74" w:rsidRPr="00814076">
        <w:rPr>
          <w:rFonts w:ascii="Book Antiqua" w:hAnsi="Book Antiqua"/>
          <w:color w:val="000000" w:themeColor="text1"/>
          <w:szCs w:val="24"/>
        </w:rPr>
        <w:t xml:space="preserve"> shown</w:t>
      </w:r>
      <w:r w:rsidRPr="00814076">
        <w:rPr>
          <w:rFonts w:ascii="Book Antiqua" w:hAnsi="Book Antiqua"/>
          <w:color w:val="000000" w:themeColor="text1"/>
          <w:szCs w:val="24"/>
        </w:rPr>
        <w:t xml:space="preserve"> </w:t>
      </w:r>
      <w:r w:rsidR="004B5647" w:rsidRPr="00814076">
        <w:rPr>
          <w:rFonts w:ascii="Book Antiqua" w:hAnsi="Book Antiqua"/>
          <w:color w:val="000000" w:themeColor="text1"/>
          <w:szCs w:val="24"/>
        </w:rPr>
        <w:t>t</w:t>
      </w:r>
      <w:r w:rsidRPr="00814076">
        <w:rPr>
          <w:rFonts w:ascii="Book Antiqua" w:hAnsi="Book Antiqua"/>
          <w:color w:val="000000" w:themeColor="text1"/>
          <w:szCs w:val="24"/>
        </w:rPr>
        <w:t xml:space="preserve">hat RGS5 </w:t>
      </w:r>
      <w:r w:rsidR="004B5647" w:rsidRPr="00814076">
        <w:rPr>
          <w:rFonts w:ascii="Book Antiqua" w:hAnsi="Book Antiqua"/>
          <w:color w:val="000000" w:themeColor="text1"/>
          <w:szCs w:val="24"/>
        </w:rPr>
        <w:t>is</w:t>
      </w:r>
      <w:r w:rsidRPr="00814076">
        <w:rPr>
          <w:rFonts w:ascii="Book Antiqua" w:hAnsi="Book Antiqua"/>
          <w:color w:val="000000" w:themeColor="text1"/>
          <w:szCs w:val="24"/>
        </w:rPr>
        <w:t xml:space="preserve"> a causative gene for “type-II to type-I” conversion. </w:t>
      </w:r>
      <w:r w:rsidR="00FF2E74" w:rsidRPr="00814076">
        <w:rPr>
          <w:rFonts w:ascii="Book Antiqua" w:hAnsi="Book Antiqua"/>
          <w:color w:val="000000" w:themeColor="text1"/>
          <w:szCs w:val="24"/>
        </w:rPr>
        <w:t>Because EPC2dEC at passage 7 (</w:t>
      </w:r>
      <w:proofErr w:type="gramStart"/>
      <w:r w:rsidR="00FF2E74" w:rsidRPr="00814076">
        <w:rPr>
          <w:rFonts w:ascii="Book Antiqua" w:hAnsi="Book Antiqua"/>
          <w:color w:val="000000" w:themeColor="text1"/>
          <w:szCs w:val="24"/>
        </w:rPr>
        <w:t>EPC2dEC[</w:t>
      </w:r>
      <w:proofErr w:type="gramEnd"/>
      <w:r w:rsidR="00FF2E74" w:rsidRPr="00814076">
        <w:rPr>
          <w:rFonts w:ascii="Book Antiqua" w:hAnsi="Book Antiqua"/>
          <w:color w:val="000000" w:themeColor="text1"/>
          <w:szCs w:val="24"/>
        </w:rPr>
        <w:t xml:space="preserve">P7]) was larger in size and showed longer doubling time than EPC1dEC passage 7 (EPC1dEC[P7]) (data not shown), EPC2dEC might be in ageing states. This idea was supported by the cluster analysis of the microarray data (GEO Accession ID: GSE61000): </w:t>
      </w:r>
      <w:proofErr w:type="gramStart"/>
      <w:r w:rsidR="00FF2E74" w:rsidRPr="00814076">
        <w:rPr>
          <w:rFonts w:ascii="Book Antiqua" w:hAnsi="Book Antiqua"/>
          <w:color w:val="000000" w:themeColor="text1"/>
          <w:szCs w:val="24"/>
        </w:rPr>
        <w:t>EPC2dEC[</w:t>
      </w:r>
      <w:proofErr w:type="gramEnd"/>
      <w:r w:rsidR="00FF2E74" w:rsidRPr="00814076">
        <w:rPr>
          <w:rFonts w:ascii="Book Antiqua" w:hAnsi="Book Antiqua"/>
          <w:color w:val="000000" w:themeColor="text1"/>
          <w:szCs w:val="24"/>
        </w:rPr>
        <w:t xml:space="preserve">P7] was located closer to EPC1dEC[P12] than EPC1dEC[P7] (Supplementary </w:t>
      </w:r>
      <w:r w:rsidR="006A3577" w:rsidRPr="00814076">
        <w:rPr>
          <w:rFonts w:ascii="Book Antiqua" w:hAnsi="Book Antiqua"/>
          <w:color w:val="000000" w:themeColor="text1"/>
          <w:szCs w:val="24"/>
        </w:rPr>
        <w:t>Figure</w:t>
      </w:r>
      <w:r w:rsidR="00FF2E74" w:rsidRPr="00814076">
        <w:rPr>
          <w:rFonts w:ascii="Book Antiqua" w:hAnsi="Book Antiqua"/>
          <w:color w:val="000000" w:themeColor="text1"/>
          <w:szCs w:val="24"/>
        </w:rPr>
        <w:t xml:space="preserve"> 1A) and the gene function item “senescence” marked the highest value in the matching rate (Supplementary Fig</w:t>
      </w:r>
      <w:r w:rsidR="005921E4" w:rsidRPr="00814076">
        <w:rPr>
          <w:rFonts w:ascii="Book Antiqua" w:eastAsia="宋体" w:hAnsi="Book Antiqua" w:hint="eastAsia"/>
          <w:color w:val="000000" w:themeColor="text1"/>
          <w:szCs w:val="24"/>
          <w:lang w:eastAsia="zh-CN"/>
        </w:rPr>
        <w:t>ure</w:t>
      </w:r>
      <w:r w:rsidR="00FF2E74" w:rsidRPr="00814076">
        <w:rPr>
          <w:rFonts w:ascii="Book Antiqua" w:hAnsi="Book Antiqua"/>
          <w:color w:val="000000" w:themeColor="text1"/>
          <w:szCs w:val="24"/>
        </w:rPr>
        <w:t xml:space="preserve"> 1B and 1C). Thus, the “type-II to type-I” phenotype conversion may well be considered as an ageing-associated degeneration. Nevertheless</w:t>
      </w:r>
      <w:r w:rsidRPr="00814076">
        <w:rPr>
          <w:rFonts w:ascii="Book Antiqua" w:hAnsi="Book Antiqua"/>
          <w:color w:val="000000" w:themeColor="text1"/>
          <w:szCs w:val="24"/>
        </w:rPr>
        <w:t xml:space="preserve">, “type-II to type-I” conversion is not an identical concept to senescence because type-I primary cultured human VECs show no signs of senescence. Rather, </w:t>
      </w:r>
      <w:r w:rsidR="00585D62" w:rsidRPr="00814076">
        <w:rPr>
          <w:rFonts w:ascii="Book Antiqua" w:hAnsi="Book Antiqua"/>
          <w:color w:val="000000" w:themeColor="text1"/>
          <w:szCs w:val="24"/>
        </w:rPr>
        <w:t xml:space="preserve">it should </w:t>
      </w:r>
      <w:r w:rsidRPr="00814076">
        <w:rPr>
          <w:rFonts w:ascii="Book Antiqua" w:hAnsi="Book Antiqua"/>
          <w:color w:val="000000" w:themeColor="text1"/>
          <w:szCs w:val="24"/>
        </w:rPr>
        <w:t xml:space="preserve">be considered as a sign of degeneration. </w:t>
      </w:r>
      <w:r w:rsidR="00585D62" w:rsidRPr="00814076">
        <w:rPr>
          <w:rFonts w:ascii="Book Antiqua" w:hAnsi="Book Antiqua"/>
          <w:color w:val="000000" w:themeColor="text1"/>
          <w:szCs w:val="24"/>
        </w:rPr>
        <w:t xml:space="preserve">A clinical study </w:t>
      </w:r>
      <w:r w:rsidR="00F97BB6" w:rsidRPr="00814076">
        <w:rPr>
          <w:rFonts w:ascii="Book Antiqua" w:hAnsi="Book Antiqua"/>
          <w:color w:val="000000" w:themeColor="text1"/>
          <w:szCs w:val="24"/>
        </w:rPr>
        <w:t xml:space="preserve">supported </w:t>
      </w:r>
      <w:r w:rsidR="00585D62" w:rsidRPr="00814076">
        <w:rPr>
          <w:rFonts w:ascii="Book Antiqua" w:hAnsi="Book Antiqua"/>
          <w:color w:val="000000" w:themeColor="text1"/>
          <w:szCs w:val="24"/>
        </w:rPr>
        <w:t xml:space="preserve">this idea, </w:t>
      </w:r>
      <w:r w:rsidRPr="00814076">
        <w:rPr>
          <w:rFonts w:ascii="Book Antiqua" w:hAnsi="Book Antiqua"/>
          <w:color w:val="000000" w:themeColor="text1"/>
          <w:szCs w:val="24"/>
        </w:rPr>
        <w:t xml:space="preserve">showing that VECs of the subcutaneous vessels of normal individuals are negative for RGS5 expression while those of scleroderma patients are positive for RGS5 expression along with </w:t>
      </w:r>
      <w:r w:rsidRPr="00814076">
        <w:rPr>
          <w:rFonts w:ascii="Book Antiqua" w:hAnsi="Book Antiqua"/>
          <w:color w:val="000000" w:themeColor="text1"/>
          <w:szCs w:val="24"/>
        </w:rPr>
        <w:lastRenderedPageBreak/>
        <w:t xml:space="preserve">an induction of interferon alpha </w:t>
      </w:r>
      <w:proofErr w:type="gramStart"/>
      <w:r w:rsidRPr="00814076">
        <w:rPr>
          <w:rFonts w:ascii="Book Antiqua" w:hAnsi="Book Antiqua"/>
          <w:color w:val="000000" w:themeColor="text1"/>
          <w:szCs w:val="24"/>
        </w:rPr>
        <w:t>gene</w:t>
      </w:r>
      <w:r w:rsidRPr="00814076">
        <w:rPr>
          <w:rFonts w:ascii="Book Antiqua" w:hAnsi="Book Antiqua"/>
          <w:color w:val="000000" w:themeColor="text1"/>
          <w:szCs w:val="24"/>
          <w:vertAlign w:val="superscript"/>
        </w:rPr>
        <w:t>[</w:t>
      </w:r>
      <w:proofErr w:type="gramEnd"/>
      <w:r w:rsidRPr="00814076">
        <w:rPr>
          <w:rFonts w:ascii="Book Antiqua" w:hAnsi="Book Antiqua"/>
          <w:color w:val="000000" w:themeColor="text1"/>
          <w:szCs w:val="24"/>
          <w:vertAlign w:val="superscript"/>
        </w:rPr>
        <w:t>2</w:t>
      </w:r>
      <w:r w:rsidR="00540495" w:rsidRPr="00814076">
        <w:rPr>
          <w:rFonts w:ascii="Book Antiqua" w:hAnsi="Book Antiqua"/>
          <w:color w:val="000000" w:themeColor="text1"/>
          <w:szCs w:val="24"/>
          <w:vertAlign w:val="superscript"/>
        </w:rPr>
        <w:t>1</w:t>
      </w:r>
      <w:r w:rsidRPr="00814076">
        <w:rPr>
          <w:rFonts w:ascii="Book Antiqua" w:hAnsi="Book Antiqua"/>
          <w:color w:val="000000" w:themeColor="text1"/>
          <w:szCs w:val="24"/>
          <w:vertAlign w:val="superscript"/>
        </w:rPr>
        <w:t>]</w:t>
      </w:r>
      <w:r w:rsidRPr="00814076">
        <w:rPr>
          <w:rFonts w:ascii="Book Antiqua" w:hAnsi="Book Antiqua"/>
          <w:color w:val="000000" w:themeColor="text1"/>
          <w:szCs w:val="24"/>
        </w:rPr>
        <w:t xml:space="preserve">. </w:t>
      </w:r>
      <w:r w:rsidR="000563A2" w:rsidRPr="00814076">
        <w:rPr>
          <w:rFonts w:ascii="Book Antiqua" w:hAnsi="Book Antiqua"/>
          <w:color w:val="000000" w:themeColor="text1"/>
          <w:szCs w:val="24"/>
        </w:rPr>
        <w:t>Similar to the case of</w:t>
      </w:r>
      <w:r w:rsidR="00127285" w:rsidRPr="00814076">
        <w:rPr>
          <w:rFonts w:ascii="Book Antiqua" w:hAnsi="Book Antiqua"/>
          <w:color w:val="000000" w:themeColor="text1"/>
          <w:szCs w:val="24"/>
        </w:rPr>
        <w:t xml:space="preserve"> human VECs</w:t>
      </w:r>
      <w:r w:rsidRPr="00814076">
        <w:rPr>
          <w:rFonts w:ascii="Book Antiqua" w:hAnsi="Book Antiqua"/>
          <w:color w:val="000000" w:themeColor="text1"/>
          <w:szCs w:val="24"/>
        </w:rPr>
        <w:t xml:space="preserve">, murine VECs are </w:t>
      </w:r>
      <w:r w:rsidR="00782B03" w:rsidRPr="00814076">
        <w:rPr>
          <w:rFonts w:ascii="Book Antiqua" w:hAnsi="Book Antiqua"/>
          <w:color w:val="000000" w:themeColor="text1"/>
          <w:szCs w:val="24"/>
        </w:rPr>
        <w:t xml:space="preserve">reportedly </w:t>
      </w:r>
      <w:r w:rsidRPr="00814076">
        <w:rPr>
          <w:rFonts w:ascii="Book Antiqua" w:hAnsi="Book Antiqua"/>
          <w:color w:val="000000" w:themeColor="text1"/>
          <w:szCs w:val="24"/>
        </w:rPr>
        <w:t xml:space="preserve">negative for RGS5 </w:t>
      </w:r>
      <w:proofErr w:type="gramStart"/>
      <w:r w:rsidRPr="00814076">
        <w:rPr>
          <w:rFonts w:ascii="Book Antiqua" w:hAnsi="Book Antiqua"/>
          <w:color w:val="000000" w:themeColor="text1"/>
          <w:szCs w:val="24"/>
        </w:rPr>
        <w:t>expression</w:t>
      </w:r>
      <w:r w:rsidR="00DD444C" w:rsidRPr="00814076">
        <w:rPr>
          <w:rFonts w:ascii="Book Antiqua" w:hAnsi="Book Antiqua"/>
          <w:color w:val="000000" w:themeColor="text1"/>
          <w:szCs w:val="24"/>
          <w:vertAlign w:val="superscript"/>
        </w:rPr>
        <w:t>[</w:t>
      </w:r>
      <w:proofErr w:type="gramEnd"/>
      <w:r w:rsidR="00DD444C" w:rsidRPr="00814076">
        <w:rPr>
          <w:rFonts w:ascii="Book Antiqua" w:hAnsi="Book Antiqua"/>
          <w:color w:val="000000" w:themeColor="text1"/>
          <w:szCs w:val="24"/>
          <w:vertAlign w:val="superscript"/>
        </w:rPr>
        <w:t>23</w:t>
      </w:r>
      <w:r w:rsidRPr="00814076">
        <w:rPr>
          <w:rFonts w:ascii="Book Antiqua" w:hAnsi="Book Antiqua"/>
          <w:color w:val="000000" w:themeColor="text1"/>
          <w:szCs w:val="24"/>
          <w:vertAlign w:val="superscript"/>
        </w:rPr>
        <w:t>]</w:t>
      </w:r>
      <w:r w:rsidRPr="00814076">
        <w:rPr>
          <w:rFonts w:ascii="Book Antiqua" w:hAnsi="Book Antiqua"/>
          <w:color w:val="000000" w:themeColor="text1"/>
          <w:szCs w:val="24"/>
        </w:rPr>
        <w:t xml:space="preserve">. Thus, RGS5 induction in VECs </w:t>
      </w:r>
      <w:r w:rsidR="00691029" w:rsidRPr="00814076">
        <w:rPr>
          <w:rFonts w:ascii="Book Antiqua" w:hAnsi="Book Antiqua"/>
          <w:color w:val="000000" w:themeColor="text1"/>
          <w:szCs w:val="24"/>
        </w:rPr>
        <w:t>may provide</w:t>
      </w:r>
      <w:r w:rsidR="00742072" w:rsidRPr="00814076">
        <w:rPr>
          <w:rFonts w:ascii="Book Antiqua" w:hAnsi="Book Antiqua"/>
          <w:color w:val="000000" w:themeColor="text1"/>
          <w:szCs w:val="24"/>
        </w:rPr>
        <w:t xml:space="preserve"> a useful marker for </w:t>
      </w:r>
      <w:r w:rsidRPr="00814076">
        <w:rPr>
          <w:rFonts w:ascii="Book Antiqua" w:hAnsi="Book Antiqua"/>
          <w:color w:val="000000" w:themeColor="text1"/>
          <w:szCs w:val="24"/>
        </w:rPr>
        <w:t xml:space="preserve">degenerative vessels. </w:t>
      </w:r>
    </w:p>
    <w:p w14:paraId="43BF2C78" w14:textId="2539E1DD" w:rsidR="00EA5DF9" w:rsidRPr="00814076" w:rsidRDefault="00C908BD"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ind w:firstLine="391"/>
        <w:rPr>
          <w:rFonts w:ascii="Book Antiqua" w:hAnsi="Book Antiqua"/>
          <w:color w:val="000000" w:themeColor="text1"/>
          <w:szCs w:val="24"/>
        </w:rPr>
      </w:pPr>
      <w:r w:rsidRPr="00814076">
        <w:rPr>
          <w:rFonts w:ascii="Book Antiqua" w:hAnsi="Book Antiqua"/>
          <w:color w:val="000000" w:themeColor="text1"/>
          <w:szCs w:val="24"/>
        </w:rPr>
        <w:t>R</w:t>
      </w:r>
      <w:r w:rsidR="00F15D3B" w:rsidRPr="00814076">
        <w:rPr>
          <w:rFonts w:ascii="Book Antiqua" w:hAnsi="Book Antiqua"/>
          <w:color w:val="000000" w:themeColor="text1"/>
          <w:szCs w:val="24"/>
        </w:rPr>
        <w:t xml:space="preserve">GS5 </w:t>
      </w:r>
      <w:r w:rsidR="00EA5DF9" w:rsidRPr="00814076">
        <w:rPr>
          <w:rFonts w:ascii="Book Antiqua" w:hAnsi="Book Antiqua"/>
          <w:color w:val="000000" w:themeColor="text1"/>
          <w:szCs w:val="24"/>
        </w:rPr>
        <w:t>play</w:t>
      </w:r>
      <w:r w:rsidR="00F15D3B" w:rsidRPr="00814076">
        <w:rPr>
          <w:rFonts w:ascii="Book Antiqua" w:hAnsi="Book Antiqua"/>
          <w:color w:val="000000" w:themeColor="text1"/>
          <w:szCs w:val="24"/>
        </w:rPr>
        <w:t>s</w:t>
      </w:r>
      <w:r w:rsidR="00EA5DF9" w:rsidRPr="00814076">
        <w:rPr>
          <w:rFonts w:ascii="Book Antiqua" w:hAnsi="Book Antiqua"/>
          <w:color w:val="000000" w:themeColor="text1"/>
          <w:szCs w:val="24"/>
        </w:rPr>
        <w:t xml:space="preserve"> beneficial roles </w:t>
      </w:r>
      <w:r w:rsidR="00A5294C" w:rsidRPr="00814076">
        <w:rPr>
          <w:rFonts w:ascii="Book Antiqua" w:hAnsi="Book Antiqua"/>
          <w:color w:val="000000" w:themeColor="text1"/>
          <w:szCs w:val="24"/>
        </w:rPr>
        <w:t>depending on</w:t>
      </w:r>
      <w:r w:rsidR="003334F1" w:rsidRPr="00814076">
        <w:rPr>
          <w:rFonts w:ascii="Book Antiqua" w:hAnsi="Book Antiqua"/>
          <w:color w:val="000000" w:themeColor="text1"/>
          <w:szCs w:val="24"/>
        </w:rPr>
        <w:t xml:space="preserve"> the </w:t>
      </w:r>
      <w:r w:rsidR="00F15D3B" w:rsidRPr="00814076">
        <w:rPr>
          <w:rFonts w:ascii="Book Antiqua" w:hAnsi="Book Antiqua"/>
          <w:color w:val="000000" w:themeColor="text1"/>
          <w:szCs w:val="24"/>
        </w:rPr>
        <w:t>kinds</w:t>
      </w:r>
      <w:r w:rsidR="003334F1" w:rsidRPr="00814076">
        <w:rPr>
          <w:rFonts w:ascii="Book Antiqua" w:hAnsi="Book Antiqua"/>
          <w:color w:val="000000" w:themeColor="text1"/>
          <w:szCs w:val="24"/>
        </w:rPr>
        <w:t xml:space="preserve"> of</w:t>
      </w:r>
      <w:r w:rsidRPr="00814076">
        <w:rPr>
          <w:rFonts w:ascii="Book Antiqua" w:hAnsi="Book Antiqua"/>
          <w:color w:val="000000" w:themeColor="text1"/>
          <w:szCs w:val="24"/>
        </w:rPr>
        <w:t xml:space="preserve"> cell</w:t>
      </w:r>
      <w:r w:rsidR="00EA5DF9" w:rsidRPr="00814076">
        <w:rPr>
          <w:rFonts w:ascii="Book Antiqua" w:hAnsi="Book Antiqua"/>
          <w:color w:val="000000" w:themeColor="text1"/>
          <w:szCs w:val="24"/>
        </w:rPr>
        <w:t xml:space="preserve">s. </w:t>
      </w:r>
      <w:r w:rsidR="00F15D3B" w:rsidRPr="00814076">
        <w:rPr>
          <w:rFonts w:ascii="Book Antiqua" w:hAnsi="Book Antiqua"/>
          <w:color w:val="000000" w:themeColor="text1"/>
          <w:szCs w:val="24"/>
        </w:rPr>
        <w:t>L</w:t>
      </w:r>
      <w:r w:rsidR="00EA5DF9" w:rsidRPr="00814076">
        <w:rPr>
          <w:rFonts w:ascii="Book Antiqua" w:hAnsi="Book Antiqua"/>
          <w:color w:val="000000" w:themeColor="text1"/>
          <w:szCs w:val="24"/>
        </w:rPr>
        <w:t xml:space="preserve">ack of RGS5 expression in VECs is </w:t>
      </w:r>
      <w:r w:rsidR="00A03AE3" w:rsidRPr="00814076">
        <w:rPr>
          <w:rFonts w:ascii="Book Antiqua" w:hAnsi="Book Antiqua"/>
          <w:color w:val="000000" w:themeColor="text1"/>
          <w:szCs w:val="24"/>
        </w:rPr>
        <w:t>advantageous</w:t>
      </w:r>
      <w:r w:rsidR="00EA5DF9" w:rsidRPr="00814076">
        <w:rPr>
          <w:rFonts w:ascii="Book Antiqua" w:hAnsi="Book Antiqua"/>
          <w:color w:val="000000" w:themeColor="text1"/>
          <w:szCs w:val="24"/>
        </w:rPr>
        <w:t xml:space="preserve"> as reported in RGS5-deficient mice, which show an advantageous phenotype with normalization of tumor </w:t>
      </w:r>
      <w:proofErr w:type="gramStart"/>
      <w:r w:rsidR="00EA5DF9" w:rsidRPr="00814076">
        <w:rPr>
          <w:rFonts w:ascii="Book Antiqua" w:hAnsi="Book Antiqua"/>
          <w:color w:val="000000" w:themeColor="text1"/>
          <w:szCs w:val="24"/>
        </w:rPr>
        <w:t>vasculatures</w:t>
      </w:r>
      <w:r w:rsidR="00EA5DF9" w:rsidRPr="00814076">
        <w:rPr>
          <w:rFonts w:ascii="Book Antiqua" w:hAnsi="Book Antiqua"/>
          <w:color w:val="000000" w:themeColor="text1"/>
          <w:szCs w:val="24"/>
          <w:vertAlign w:val="superscript"/>
        </w:rPr>
        <w:t>[</w:t>
      </w:r>
      <w:proofErr w:type="gramEnd"/>
      <w:r w:rsidR="00EA5DF9" w:rsidRPr="00814076">
        <w:rPr>
          <w:rFonts w:ascii="Book Antiqua" w:hAnsi="Book Antiqua"/>
          <w:color w:val="000000" w:themeColor="text1"/>
          <w:szCs w:val="24"/>
          <w:vertAlign w:val="superscript"/>
        </w:rPr>
        <w:t>2</w:t>
      </w:r>
      <w:r w:rsidR="00DD444C" w:rsidRPr="00814076">
        <w:rPr>
          <w:rFonts w:ascii="Book Antiqua" w:hAnsi="Book Antiqua"/>
          <w:color w:val="000000" w:themeColor="text1"/>
          <w:szCs w:val="24"/>
          <w:vertAlign w:val="superscript"/>
        </w:rPr>
        <w:t>4</w:t>
      </w:r>
      <w:r w:rsidR="00EA5DF9" w:rsidRPr="00814076">
        <w:rPr>
          <w:rFonts w:ascii="Book Antiqua" w:hAnsi="Book Antiqua"/>
          <w:color w:val="000000" w:themeColor="text1"/>
          <w:szCs w:val="24"/>
          <w:vertAlign w:val="superscript"/>
        </w:rPr>
        <w:t>]</w:t>
      </w:r>
      <w:r w:rsidR="00F15D3B" w:rsidRPr="00814076">
        <w:rPr>
          <w:rFonts w:ascii="Book Antiqua" w:hAnsi="Book Antiqua"/>
          <w:color w:val="000000" w:themeColor="text1"/>
          <w:szCs w:val="24"/>
        </w:rPr>
        <w:t xml:space="preserve">. However, </w:t>
      </w:r>
      <w:r w:rsidR="00FC5485" w:rsidRPr="00814076">
        <w:rPr>
          <w:rFonts w:ascii="Book Antiqua" w:hAnsi="Book Antiqua"/>
          <w:color w:val="000000" w:themeColor="text1"/>
          <w:szCs w:val="24"/>
        </w:rPr>
        <w:t>up-regulated</w:t>
      </w:r>
      <w:r w:rsidR="001B4D2C" w:rsidRPr="00814076">
        <w:rPr>
          <w:rFonts w:ascii="Book Antiqua" w:hAnsi="Book Antiqua"/>
          <w:color w:val="000000" w:themeColor="text1"/>
          <w:szCs w:val="24"/>
        </w:rPr>
        <w:t xml:space="preserve"> expression</w:t>
      </w:r>
      <w:r w:rsidR="00FC5485" w:rsidRPr="00814076">
        <w:rPr>
          <w:rFonts w:ascii="Book Antiqua" w:hAnsi="Book Antiqua"/>
          <w:color w:val="000000" w:themeColor="text1"/>
          <w:szCs w:val="24"/>
        </w:rPr>
        <w:t>s</w:t>
      </w:r>
      <w:r w:rsidR="00EA5DF9" w:rsidRPr="00814076">
        <w:rPr>
          <w:rFonts w:ascii="Book Antiqua" w:hAnsi="Book Antiqua"/>
          <w:color w:val="000000" w:themeColor="text1"/>
          <w:szCs w:val="24"/>
        </w:rPr>
        <w:t xml:space="preserve"> of RGS5 in VSMCs </w:t>
      </w:r>
      <w:r w:rsidR="001D6708" w:rsidRPr="00814076">
        <w:rPr>
          <w:rFonts w:ascii="Book Antiqua" w:hAnsi="Book Antiqua"/>
          <w:color w:val="000000" w:themeColor="text1"/>
          <w:szCs w:val="24"/>
        </w:rPr>
        <w:t xml:space="preserve">reportedly </w:t>
      </w:r>
      <w:r w:rsidR="002F277A" w:rsidRPr="00814076">
        <w:rPr>
          <w:rFonts w:ascii="Book Antiqua" w:hAnsi="Book Antiqua"/>
          <w:color w:val="000000" w:themeColor="text1"/>
          <w:szCs w:val="24"/>
        </w:rPr>
        <w:t xml:space="preserve">bring about </w:t>
      </w:r>
      <w:r w:rsidR="000E031B" w:rsidRPr="00814076">
        <w:rPr>
          <w:rFonts w:ascii="Book Antiqua" w:hAnsi="Book Antiqua"/>
          <w:color w:val="000000" w:themeColor="text1"/>
          <w:szCs w:val="24"/>
        </w:rPr>
        <w:t>favorable outcomes</w:t>
      </w:r>
      <w:r w:rsidR="00EA5DF9" w:rsidRPr="00814076">
        <w:rPr>
          <w:rFonts w:ascii="Book Antiqua" w:hAnsi="Book Antiqua"/>
          <w:color w:val="000000" w:themeColor="text1"/>
          <w:szCs w:val="24"/>
        </w:rPr>
        <w:t xml:space="preserve"> such as angiogenesis </w:t>
      </w:r>
      <w:proofErr w:type="gramStart"/>
      <w:r w:rsidR="00EA5DF9" w:rsidRPr="00814076">
        <w:rPr>
          <w:rFonts w:ascii="Book Antiqua" w:hAnsi="Book Antiqua"/>
          <w:color w:val="000000" w:themeColor="text1"/>
          <w:szCs w:val="24"/>
        </w:rPr>
        <w:t>promotion</w:t>
      </w:r>
      <w:r w:rsidR="00393DB5" w:rsidRPr="00814076">
        <w:rPr>
          <w:rFonts w:ascii="Book Antiqua" w:hAnsi="Book Antiqua"/>
          <w:color w:val="000000" w:themeColor="text1"/>
          <w:szCs w:val="24"/>
          <w:vertAlign w:val="superscript"/>
        </w:rPr>
        <w:t>[</w:t>
      </w:r>
      <w:proofErr w:type="gramEnd"/>
      <w:r w:rsidR="00EA5DF9" w:rsidRPr="00814076">
        <w:rPr>
          <w:rFonts w:ascii="Book Antiqua" w:hAnsi="Book Antiqua"/>
          <w:color w:val="000000" w:themeColor="text1"/>
          <w:szCs w:val="24"/>
          <w:vertAlign w:val="superscript"/>
        </w:rPr>
        <w:t>2</w:t>
      </w:r>
      <w:r w:rsidR="00347CE5" w:rsidRPr="00814076">
        <w:rPr>
          <w:rFonts w:ascii="Book Antiqua" w:hAnsi="Book Antiqua"/>
          <w:color w:val="000000" w:themeColor="text1"/>
          <w:szCs w:val="24"/>
          <w:vertAlign w:val="superscript"/>
        </w:rPr>
        <w:t>5</w:t>
      </w:r>
      <w:r w:rsidR="00EA5DF9" w:rsidRPr="00814076">
        <w:rPr>
          <w:rFonts w:ascii="Book Antiqua" w:hAnsi="Book Antiqua"/>
          <w:color w:val="000000" w:themeColor="text1"/>
          <w:szCs w:val="24"/>
          <w:vertAlign w:val="superscript"/>
        </w:rPr>
        <w:t>]</w:t>
      </w:r>
      <w:r w:rsidR="00EA5DF9" w:rsidRPr="00814076">
        <w:rPr>
          <w:rFonts w:ascii="Book Antiqua" w:hAnsi="Book Antiqua"/>
          <w:color w:val="000000" w:themeColor="text1"/>
          <w:szCs w:val="24"/>
        </w:rPr>
        <w:t xml:space="preserve"> and atherosclerosis improvements</w:t>
      </w:r>
      <w:r w:rsidR="00C761FC" w:rsidRPr="00814076">
        <w:rPr>
          <w:rFonts w:ascii="Book Antiqua" w:hAnsi="Book Antiqua"/>
          <w:color w:val="000000" w:themeColor="text1"/>
          <w:szCs w:val="24"/>
          <w:vertAlign w:val="superscript"/>
        </w:rPr>
        <w:t>[</w:t>
      </w:r>
      <w:r w:rsidR="00EA5DF9" w:rsidRPr="00814076">
        <w:rPr>
          <w:rFonts w:ascii="Book Antiqua" w:hAnsi="Book Antiqua"/>
          <w:color w:val="000000" w:themeColor="text1"/>
          <w:szCs w:val="24"/>
          <w:vertAlign w:val="superscript"/>
        </w:rPr>
        <w:t>2</w:t>
      </w:r>
      <w:r w:rsidR="00080055" w:rsidRPr="00814076">
        <w:rPr>
          <w:rFonts w:ascii="Book Antiqua" w:hAnsi="Book Antiqua"/>
          <w:color w:val="000000" w:themeColor="text1"/>
          <w:szCs w:val="24"/>
          <w:vertAlign w:val="superscript"/>
        </w:rPr>
        <w:t>6,</w:t>
      </w:r>
      <w:r w:rsidR="00415700" w:rsidRPr="00814076">
        <w:rPr>
          <w:rFonts w:ascii="Book Antiqua" w:hAnsi="Book Antiqua"/>
          <w:color w:val="000000" w:themeColor="text1"/>
          <w:szCs w:val="24"/>
          <w:vertAlign w:val="superscript"/>
        </w:rPr>
        <w:t>27</w:t>
      </w:r>
      <w:r w:rsidR="00EA5DF9" w:rsidRPr="00814076">
        <w:rPr>
          <w:rFonts w:ascii="Book Antiqua" w:hAnsi="Book Antiqua"/>
          <w:color w:val="000000" w:themeColor="text1"/>
          <w:szCs w:val="24"/>
          <w:vertAlign w:val="superscript"/>
        </w:rPr>
        <w:t>]</w:t>
      </w:r>
      <w:r w:rsidR="00EA5DF9" w:rsidRPr="00814076">
        <w:rPr>
          <w:rFonts w:ascii="Book Antiqua" w:hAnsi="Book Antiqua"/>
          <w:color w:val="000000" w:themeColor="text1"/>
          <w:szCs w:val="24"/>
        </w:rPr>
        <w:t xml:space="preserve">. </w:t>
      </w:r>
      <w:r w:rsidR="00F15D3B" w:rsidRPr="00814076">
        <w:rPr>
          <w:rFonts w:ascii="Book Antiqua" w:hAnsi="Book Antiqua"/>
          <w:color w:val="000000" w:themeColor="text1"/>
          <w:szCs w:val="24"/>
        </w:rPr>
        <w:t xml:space="preserve">It seems that </w:t>
      </w:r>
      <w:r w:rsidR="00EA5DF9" w:rsidRPr="00814076">
        <w:rPr>
          <w:rFonts w:ascii="Book Antiqua" w:hAnsi="Book Antiqua"/>
          <w:color w:val="000000" w:themeColor="text1"/>
          <w:szCs w:val="24"/>
        </w:rPr>
        <w:t>opposite effects are exerte</w:t>
      </w:r>
      <w:r w:rsidR="001B4D2C" w:rsidRPr="00814076">
        <w:rPr>
          <w:rFonts w:ascii="Book Antiqua" w:hAnsi="Book Antiqua"/>
          <w:color w:val="000000" w:themeColor="text1"/>
          <w:szCs w:val="24"/>
        </w:rPr>
        <w:t>d by RGS5 between VECs and VSMC</w:t>
      </w:r>
      <w:r w:rsidR="00EA5DF9" w:rsidRPr="00814076">
        <w:rPr>
          <w:rFonts w:ascii="Book Antiqua" w:hAnsi="Book Antiqua"/>
          <w:color w:val="000000" w:themeColor="text1"/>
          <w:szCs w:val="24"/>
        </w:rPr>
        <w:t>s</w:t>
      </w:r>
      <w:r w:rsidR="00F15D3B" w:rsidRPr="00814076">
        <w:rPr>
          <w:rFonts w:ascii="Book Antiqua" w:hAnsi="Book Antiqua"/>
          <w:color w:val="000000" w:themeColor="text1"/>
          <w:szCs w:val="24"/>
        </w:rPr>
        <w:t>. Thus,</w:t>
      </w:r>
      <w:r w:rsidR="00AA2204" w:rsidRPr="00814076">
        <w:rPr>
          <w:rFonts w:ascii="Book Antiqua" w:hAnsi="Book Antiqua"/>
          <w:color w:val="000000" w:themeColor="text1"/>
          <w:szCs w:val="24"/>
        </w:rPr>
        <w:t xml:space="preserve"> w</w:t>
      </w:r>
      <w:r w:rsidR="00FC5485" w:rsidRPr="00814076">
        <w:rPr>
          <w:rFonts w:ascii="Book Antiqua" w:hAnsi="Book Antiqua"/>
          <w:color w:val="000000" w:themeColor="text1"/>
          <w:szCs w:val="24"/>
        </w:rPr>
        <w:t xml:space="preserve">e </w:t>
      </w:r>
      <w:r w:rsidR="00F15D3B" w:rsidRPr="00814076">
        <w:rPr>
          <w:rFonts w:ascii="Book Antiqua" w:hAnsi="Book Antiqua"/>
          <w:color w:val="000000" w:themeColor="text1"/>
          <w:szCs w:val="24"/>
        </w:rPr>
        <w:t>have to</w:t>
      </w:r>
      <w:r w:rsidR="0086079B" w:rsidRPr="00814076">
        <w:rPr>
          <w:rFonts w:ascii="Book Antiqua" w:hAnsi="Book Antiqua"/>
          <w:color w:val="000000" w:themeColor="text1"/>
          <w:szCs w:val="24"/>
        </w:rPr>
        <w:t xml:space="preserve"> be careful enough in </w:t>
      </w:r>
      <w:r w:rsidR="00FC5485" w:rsidRPr="00814076">
        <w:rPr>
          <w:rFonts w:ascii="Book Antiqua" w:hAnsi="Book Antiqua"/>
          <w:color w:val="000000" w:themeColor="text1"/>
          <w:szCs w:val="24"/>
        </w:rPr>
        <w:t>perform</w:t>
      </w:r>
      <w:r w:rsidR="00F15D3B" w:rsidRPr="00814076">
        <w:rPr>
          <w:rFonts w:ascii="Book Antiqua" w:hAnsi="Book Antiqua"/>
          <w:color w:val="000000" w:themeColor="text1"/>
          <w:szCs w:val="24"/>
        </w:rPr>
        <w:t>ing</w:t>
      </w:r>
      <w:r w:rsidR="00FC5485" w:rsidRPr="00814076">
        <w:rPr>
          <w:rFonts w:ascii="Book Antiqua" w:hAnsi="Book Antiqua"/>
          <w:color w:val="000000" w:themeColor="text1"/>
          <w:szCs w:val="24"/>
        </w:rPr>
        <w:t xml:space="preserve"> </w:t>
      </w:r>
      <w:r w:rsidR="00EA5DF9" w:rsidRPr="00814076">
        <w:rPr>
          <w:rFonts w:ascii="Book Antiqua" w:hAnsi="Book Antiqua"/>
          <w:color w:val="000000" w:themeColor="text1"/>
          <w:szCs w:val="24"/>
        </w:rPr>
        <w:t xml:space="preserve">RGS5-targetted drug discovery to avoid </w:t>
      </w:r>
      <w:r w:rsidR="00841519" w:rsidRPr="00814076">
        <w:rPr>
          <w:rFonts w:ascii="Book Antiqua" w:hAnsi="Book Antiqua"/>
          <w:color w:val="000000" w:themeColor="text1"/>
          <w:szCs w:val="24"/>
        </w:rPr>
        <w:t xml:space="preserve">the </w:t>
      </w:r>
      <w:r w:rsidR="00EA5DF9" w:rsidRPr="00814076">
        <w:rPr>
          <w:rFonts w:ascii="Book Antiqua" w:hAnsi="Book Antiqua"/>
          <w:color w:val="000000" w:themeColor="text1"/>
          <w:szCs w:val="24"/>
        </w:rPr>
        <w:t xml:space="preserve">side effects due to </w:t>
      </w:r>
      <w:r w:rsidR="00A82C16" w:rsidRPr="00814076">
        <w:rPr>
          <w:rFonts w:ascii="Book Antiqua" w:hAnsi="Book Antiqua"/>
          <w:color w:val="000000" w:themeColor="text1"/>
          <w:szCs w:val="24"/>
        </w:rPr>
        <w:t>reduced</w:t>
      </w:r>
      <w:r w:rsidR="00EA5DF9" w:rsidRPr="00814076">
        <w:rPr>
          <w:rFonts w:ascii="Book Antiqua" w:hAnsi="Book Antiqua"/>
          <w:color w:val="000000" w:themeColor="text1"/>
          <w:szCs w:val="24"/>
        </w:rPr>
        <w:t xml:space="preserve"> RGS5 expression in VSMCs. </w:t>
      </w:r>
    </w:p>
    <w:p w14:paraId="26309FC0" w14:textId="630D3175" w:rsidR="008C559B" w:rsidRPr="00814076" w:rsidRDefault="00EA5DF9"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ind w:firstLine="391"/>
        <w:rPr>
          <w:rFonts w:ascii="Book Antiqua" w:hAnsi="Book Antiqua"/>
          <w:color w:val="000000" w:themeColor="text1"/>
          <w:szCs w:val="24"/>
        </w:rPr>
      </w:pPr>
      <w:r w:rsidRPr="00814076">
        <w:rPr>
          <w:rFonts w:ascii="Book Antiqua" w:hAnsi="Book Antiqua"/>
          <w:color w:val="000000" w:themeColor="text1"/>
          <w:szCs w:val="24"/>
        </w:rPr>
        <w:t xml:space="preserve">Although “type-II to type-I” conversion is usually a one-way process, “type-I” primary cultured human VECs can be converted into “type-II” VECs </w:t>
      </w:r>
      <w:r w:rsidRPr="00814076">
        <w:rPr>
          <w:rFonts w:ascii="Book Antiqua" w:hAnsi="Book Antiqua"/>
          <w:i/>
          <w:color w:val="000000" w:themeColor="text1"/>
          <w:szCs w:val="24"/>
        </w:rPr>
        <w:t xml:space="preserve">via </w:t>
      </w:r>
      <w:r w:rsidRPr="00814076">
        <w:rPr>
          <w:rFonts w:ascii="Book Antiqua" w:hAnsi="Book Antiqua"/>
          <w:color w:val="000000" w:themeColor="text1"/>
          <w:szCs w:val="24"/>
        </w:rPr>
        <w:t>“</w:t>
      </w:r>
      <w:r w:rsidR="00AF0087" w:rsidRPr="00814076">
        <w:rPr>
          <w:rFonts w:ascii="Book Antiqua" w:hAnsi="Book Antiqua"/>
          <w:color w:val="000000" w:themeColor="text1"/>
          <w:szCs w:val="24"/>
        </w:rPr>
        <w:t>iPSC</w:t>
      </w:r>
      <w:r w:rsidRPr="00814076">
        <w:rPr>
          <w:rFonts w:ascii="Book Antiqua" w:hAnsi="Book Antiqua"/>
          <w:color w:val="000000" w:themeColor="text1"/>
          <w:szCs w:val="24"/>
        </w:rPr>
        <w:t xml:space="preserve"> establishment and subsequent VEC differentiation” (</w:t>
      </w:r>
      <w:r w:rsidR="006A3577" w:rsidRPr="00814076">
        <w:rPr>
          <w:rFonts w:ascii="Book Antiqua" w:hAnsi="Book Antiqua"/>
          <w:color w:val="000000" w:themeColor="text1"/>
          <w:szCs w:val="24"/>
        </w:rPr>
        <w:t>Figure</w:t>
      </w:r>
      <w:r w:rsidRPr="00814076">
        <w:rPr>
          <w:rFonts w:ascii="Book Antiqua" w:hAnsi="Book Antiqua"/>
          <w:color w:val="000000" w:themeColor="text1"/>
          <w:szCs w:val="24"/>
        </w:rPr>
        <w:t xml:space="preserve"> 5B). </w:t>
      </w:r>
      <w:r w:rsidR="005B4AE0" w:rsidRPr="00814076">
        <w:rPr>
          <w:rFonts w:ascii="Book Antiqua" w:hAnsi="Book Antiqua"/>
          <w:color w:val="000000" w:themeColor="text1"/>
          <w:szCs w:val="24"/>
        </w:rPr>
        <w:t xml:space="preserve">We showed that </w:t>
      </w:r>
      <w:r w:rsidRPr="00814076">
        <w:rPr>
          <w:rFonts w:ascii="Book Antiqua" w:hAnsi="Book Antiqua"/>
          <w:color w:val="000000" w:themeColor="text1"/>
          <w:szCs w:val="24"/>
        </w:rPr>
        <w:t xml:space="preserve">VECs generated from </w:t>
      </w:r>
      <w:r w:rsidRPr="00814076">
        <w:rPr>
          <w:rFonts w:ascii="Book Antiqua" w:hAnsi="Book Antiqua"/>
          <w:i/>
          <w:color w:val="000000" w:themeColor="text1"/>
          <w:szCs w:val="24"/>
        </w:rPr>
        <w:t>freshly</w:t>
      </w:r>
      <w:r w:rsidRPr="00814076">
        <w:rPr>
          <w:rFonts w:ascii="Book Antiqua" w:hAnsi="Book Antiqua"/>
          <w:color w:val="000000" w:themeColor="text1"/>
          <w:szCs w:val="24"/>
        </w:rPr>
        <w:t xml:space="preserve"> established </w:t>
      </w:r>
      <w:proofErr w:type="spellStart"/>
      <w:r w:rsidRPr="00814076">
        <w:rPr>
          <w:rFonts w:ascii="Book Antiqua" w:hAnsi="Book Antiqua"/>
          <w:color w:val="000000" w:themeColor="text1"/>
          <w:szCs w:val="24"/>
        </w:rPr>
        <w:t>SeV-iPSCs</w:t>
      </w:r>
      <w:proofErr w:type="spellEnd"/>
      <w:r w:rsidRPr="00814076">
        <w:rPr>
          <w:rFonts w:ascii="Book Antiqua" w:hAnsi="Book Antiqua"/>
          <w:color w:val="000000" w:themeColor="text1"/>
          <w:szCs w:val="24"/>
        </w:rPr>
        <w:t xml:space="preserve"> </w:t>
      </w:r>
      <w:r w:rsidR="005B4AE0" w:rsidRPr="00814076">
        <w:rPr>
          <w:rFonts w:ascii="Book Antiqua" w:hAnsi="Book Antiqua"/>
          <w:color w:val="000000" w:themeColor="text1"/>
          <w:szCs w:val="24"/>
        </w:rPr>
        <w:t>bare</w:t>
      </w:r>
      <w:r w:rsidRPr="00814076">
        <w:rPr>
          <w:rFonts w:ascii="Book Antiqua" w:hAnsi="Book Antiqua"/>
          <w:color w:val="000000" w:themeColor="text1"/>
          <w:szCs w:val="24"/>
        </w:rPr>
        <w:t xml:space="preserve"> high resistance to stress-induced </w:t>
      </w:r>
      <w:r w:rsidR="00E14E98" w:rsidRPr="00814076">
        <w:rPr>
          <w:rFonts w:ascii="Book Antiqua" w:hAnsi="Book Antiqua"/>
          <w:color w:val="000000" w:themeColor="text1"/>
          <w:szCs w:val="24"/>
        </w:rPr>
        <w:t>“</w:t>
      </w:r>
      <w:r w:rsidRPr="00814076">
        <w:rPr>
          <w:rFonts w:ascii="Book Antiqua" w:hAnsi="Book Antiqua"/>
          <w:color w:val="000000" w:themeColor="text1"/>
          <w:szCs w:val="24"/>
        </w:rPr>
        <w:t>type-II to type-I</w:t>
      </w:r>
      <w:r w:rsidR="00E14E98" w:rsidRPr="00814076">
        <w:rPr>
          <w:rFonts w:ascii="Book Antiqua" w:hAnsi="Book Antiqua"/>
          <w:color w:val="000000" w:themeColor="text1"/>
          <w:szCs w:val="24"/>
        </w:rPr>
        <w:t>”</w:t>
      </w:r>
      <w:r w:rsidRPr="00814076">
        <w:rPr>
          <w:rFonts w:ascii="Book Antiqua" w:hAnsi="Book Antiqua"/>
          <w:color w:val="000000" w:themeColor="text1"/>
          <w:szCs w:val="24"/>
        </w:rPr>
        <w:t xml:space="preserve"> conversion (</w:t>
      </w:r>
      <w:r w:rsidR="006A3577" w:rsidRPr="00814076">
        <w:rPr>
          <w:rFonts w:ascii="Book Antiqua" w:hAnsi="Book Antiqua"/>
          <w:color w:val="000000" w:themeColor="text1"/>
          <w:szCs w:val="24"/>
        </w:rPr>
        <w:t>Figure</w:t>
      </w:r>
      <w:r w:rsidRPr="00814076">
        <w:rPr>
          <w:rFonts w:ascii="Book Antiqua" w:hAnsi="Book Antiqua"/>
          <w:color w:val="000000" w:themeColor="text1"/>
          <w:szCs w:val="24"/>
        </w:rPr>
        <w:t xml:space="preserve"> 5E</w:t>
      </w:r>
      <w:r w:rsidR="00EB3D36" w:rsidRPr="00814076">
        <w:rPr>
          <w:rFonts w:ascii="Book Antiqua" w:hAnsi="Book Antiqua"/>
          <w:color w:val="000000" w:themeColor="text1"/>
          <w:szCs w:val="24"/>
        </w:rPr>
        <w:t xml:space="preserve">), and thus, </w:t>
      </w:r>
      <w:r w:rsidRPr="00814076">
        <w:rPr>
          <w:rFonts w:ascii="Book Antiqua" w:hAnsi="Book Antiqua"/>
          <w:color w:val="000000" w:themeColor="text1"/>
          <w:szCs w:val="24"/>
        </w:rPr>
        <w:t xml:space="preserve">they may provide an excellent tool </w:t>
      </w:r>
      <w:r w:rsidR="00420139" w:rsidRPr="00814076">
        <w:rPr>
          <w:rFonts w:ascii="Book Antiqua" w:hAnsi="Book Antiqua"/>
          <w:color w:val="000000" w:themeColor="text1"/>
          <w:szCs w:val="24"/>
        </w:rPr>
        <w:t xml:space="preserve">for the </w:t>
      </w:r>
      <w:r w:rsidRPr="00814076">
        <w:rPr>
          <w:rFonts w:ascii="Book Antiqua" w:hAnsi="Book Antiqua"/>
          <w:color w:val="000000" w:themeColor="text1"/>
          <w:szCs w:val="24"/>
        </w:rPr>
        <w:t>transplantation therapy</w:t>
      </w:r>
      <w:r w:rsidR="005B4AE0" w:rsidRPr="00814076">
        <w:rPr>
          <w:rFonts w:ascii="Book Antiqua" w:hAnsi="Book Antiqua"/>
          <w:color w:val="000000" w:themeColor="text1"/>
          <w:szCs w:val="24"/>
        </w:rPr>
        <w:t xml:space="preserve"> for </w:t>
      </w:r>
      <w:r w:rsidR="00FC478E" w:rsidRPr="00814076">
        <w:rPr>
          <w:rFonts w:ascii="Book Antiqua" w:hAnsi="Book Antiqua"/>
          <w:color w:val="000000" w:themeColor="text1"/>
          <w:szCs w:val="24"/>
        </w:rPr>
        <w:t xml:space="preserve">the </w:t>
      </w:r>
      <w:r w:rsidR="00420139" w:rsidRPr="00814076">
        <w:rPr>
          <w:rFonts w:ascii="Book Antiqua" w:hAnsi="Book Antiqua"/>
          <w:color w:val="000000" w:themeColor="text1"/>
          <w:szCs w:val="24"/>
        </w:rPr>
        <w:t xml:space="preserve">treatments of </w:t>
      </w:r>
      <w:r w:rsidR="00FC478E" w:rsidRPr="00814076">
        <w:rPr>
          <w:rFonts w:ascii="Book Antiqua" w:hAnsi="Book Antiqua"/>
          <w:color w:val="000000" w:themeColor="text1"/>
          <w:szCs w:val="24"/>
        </w:rPr>
        <w:t xml:space="preserve">refractory </w:t>
      </w:r>
      <w:proofErr w:type="spellStart"/>
      <w:r w:rsidR="005B4AE0" w:rsidRPr="00814076">
        <w:rPr>
          <w:rFonts w:ascii="Book Antiqua" w:hAnsi="Book Antiqua"/>
          <w:color w:val="000000" w:themeColor="text1"/>
          <w:szCs w:val="24"/>
        </w:rPr>
        <w:t>arteriostenosis</w:t>
      </w:r>
      <w:proofErr w:type="spellEnd"/>
      <w:r w:rsidRPr="00814076">
        <w:rPr>
          <w:rFonts w:ascii="Book Antiqua" w:hAnsi="Book Antiqua"/>
          <w:color w:val="000000" w:themeColor="text1"/>
          <w:szCs w:val="24"/>
        </w:rPr>
        <w:t xml:space="preserve">. </w:t>
      </w:r>
    </w:p>
    <w:p w14:paraId="36A08E78" w14:textId="77777777" w:rsidR="00AF0B39" w:rsidRPr="00814076" w:rsidRDefault="00AF0B39" w:rsidP="00B1088D">
      <w:pPr>
        <w:widowControl/>
        <w:spacing w:line="360" w:lineRule="auto"/>
        <w:rPr>
          <w:rFonts w:ascii="Book Antiqua" w:eastAsia="宋体" w:hAnsi="Book Antiqua"/>
          <w:b/>
          <w:color w:val="000000" w:themeColor="text1"/>
          <w:szCs w:val="24"/>
          <w:lang w:eastAsia="zh-CN"/>
        </w:rPr>
      </w:pPr>
    </w:p>
    <w:p w14:paraId="58C82775" w14:textId="42FF8C7B" w:rsidR="00F52BD4" w:rsidRPr="00814076" w:rsidRDefault="000D7375" w:rsidP="00B1088D">
      <w:pPr>
        <w:spacing w:line="360" w:lineRule="auto"/>
        <w:rPr>
          <w:rFonts w:ascii="Book Antiqua" w:hAnsi="Book Antiqua"/>
          <w:color w:val="000000" w:themeColor="text1"/>
          <w:szCs w:val="24"/>
        </w:rPr>
      </w:pPr>
      <w:r w:rsidRPr="00814076">
        <w:rPr>
          <w:rFonts w:ascii="Book Antiqua" w:hAnsi="Book Antiqua"/>
          <w:b/>
          <w:color w:val="000000" w:themeColor="text1"/>
          <w:szCs w:val="24"/>
        </w:rPr>
        <w:t>ACKNOWLEDGMENTS</w:t>
      </w:r>
    </w:p>
    <w:p w14:paraId="557DE9BC" w14:textId="7C51532F" w:rsidR="00182700" w:rsidRPr="00814076" w:rsidRDefault="00F704D9" w:rsidP="0080517B">
      <w:pPr>
        <w:spacing w:line="360" w:lineRule="auto"/>
        <w:rPr>
          <w:rFonts w:ascii="Book Antiqua" w:hAnsi="Book Antiqua"/>
          <w:color w:val="000000" w:themeColor="text1"/>
          <w:szCs w:val="24"/>
        </w:rPr>
      </w:pPr>
      <w:r w:rsidRPr="00814076">
        <w:rPr>
          <w:rFonts w:ascii="Book Antiqua" w:hAnsi="Book Antiqua"/>
          <w:color w:val="000000" w:themeColor="text1"/>
          <w:szCs w:val="24"/>
        </w:rPr>
        <w:t>Authors would like to</w:t>
      </w:r>
      <w:r w:rsidR="00B41EED" w:rsidRPr="00814076">
        <w:rPr>
          <w:rFonts w:ascii="Book Antiqua" w:hAnsi="Book Antiqua"/>
          <w:color w:val="000000" w:themeColor="text1"/>
          <w:szCs w:val="24"/>
        </w:rPr>
        <w:t xml:space="preserve"> thank Mr. </w:t>
      </w:r>
      <w:proofErr w:type="spellStart"/>
      <w:r w:rsidR="00B41EED" w:rsidRPr="00814076">
        <w:rPr>
          <w:rFonts w:ascii="Book Antiqua" w:hAnsi="Book Antiqua"/>
          <w:color w:val="000000" w:themeColor="text1"/>
          <w:szCs w:val="24"/>
        </w:rPr>
        <w:t>Shinnosuke</w:t>
      </w:r>
      <w:proofErr w:type="spellEnd"/>
      <w:r w:rsidR="00B41EED" w:rsidRPr="00814076">
        <w:rPr>
          <w:rFonts w:ascii="Book Antiqua" w:hAnsi="Book Antiqua"/>
          <w:color w:val="000000" w:themeColor="text1"/>
          <w:szCs w:val="24"/>
        </w:rPr>
        <w:t xml:space="preserve"> Suzuki and Mr. Yoshinori </w:t>
      </w:r>
      <w:proofErr w:type="spellStart"/>
      <w:r w:rsidR="00B41EED" w:rsidRPr="00814076">
        <w:rPr>
          <w:rFonts w:ascii="Book Antiqua" w:hAnsi="Book Antiqua"/>
          <w:color w:val="000000" w:themeColor="text1"/>
          <w:szCs w:val="24"/>
        </w:rPr>
        <w:t>Yanagi</w:t>
      </w:r>
      <w:proofErr w:type="spellEnd"/>
      <w:r w:rsidR="00B41EED" w:rsidRPr="00814076">
        <w:rPr>
          <w:rFonts w:ascii="Book Antiqua" w:hAnsi="Book Antiqua"/>
          <w:color w:val="000000" w:themeColor="text1"/>
          <w:szCs w:val="24"/>
        </w:rPr>
        <w:t xml:space="preserve"> for technical assistance and Dr. Jiro Takahashi at Fuji Chemical Industry Co., Ltd. (Toyama, Japan) and Dr. Yasuhiro </w:t>
      </w:r>
      <w:proofErr w:type="spellStart"/>
      <w:r w:rsidR="00B41EED" w:rsidRPr="00814076">
        <w:rPr>
          <w:rFonts w:ascii="Book Antiqua" w:hAnsi="Book Antiqua"/>
          <w:color w:val="000000" w:themeColor="text1"/>
          <w:szCs w:val="24"/>
        </w:rPr>
        <w:t>Furuichi</w:t>
      </w:r>
      <w:proofErr w:type="spellEnd"/>
      <w:r w:rsidR="00B41EED" w:rsidRPr="00814076">
        <w:rPr>
          <w:rFonts w:ascii="Book Antiqua" w:hAnsi="Book Antiqua"/>
          <w:color w:val="000000" w:themeColor="text1"/>
          <w:szCs w:val="24"/>
        </w:rPr>
        <w:t xml:space="preserve"> at </w:t>
      </w:r>
      <w:proofErr w:type="spellStart"/>
      <w:r w:rsidR="00B41EED" w:rsidRPr="00814076">
        <w:rPr>
          <w:rFonts w:ascii="Book Antiqua" w:hAnsi="Book Antiqua"/>
          <w:color w:val="000000" w:themeColor="text1"/>
          <w:szCs w:val="24"/>
        </w:rPr>
        <w:t>GeneCare</w:t>
      </w:r>
      <w:proofErr w:type="spellEnd"/>
      <w:r w:rsidR="00B41EED" w:rsidRPr="00814076">
        <w:rPr>
          <w:rFonts w:ascii="Book Antiqua" w:hAnsi="Book Antiqua"/>
          <w:color w:val="000000" w:themeColor="text1"/>
          <w:szCs w:val="24"/>
        </w:rPr>
        <w:t xml:space="preserve"> Research Institute Co., Ltd. (Kanagawa, Japan) for </w:t>
      </w:r>
      <w:r w:rsidRPr="00814076">
        <w:rPr>
          <w:rFonts w:ascii="Book Antiqua" w:hAnsi="Book Antiqua"/>
          <w:color w:val="000000" w:themeColor="text1"/>
          <w:szCs w:val="24"/>
        </w:rPr>
        <w:t>valuable</w:t>
      </w:r>
      <w:r w:rsidR="00B41EED" w:rsidRPr="00814076">
        <w:rPr>
          <w:rFonts w:ascii="Book Antiqua" w:hAnsi="Book Antiqua"/>
          <w:color w:val="000000" w:themeColor="text1"/>
          <w:szCs w:val="24"/>
        </w:rPr>
        <w:t xml:space="preserve"> discussions. </w:t>
      </w:r>
      <w:r w:rsidR="00182700" w:rsidRPr="00814076">
        <w:rPr>
          <w:rFonts w:ascii="Book Antiqua" w:hAnsi="Book Antiqua"/>
          <w:color w:val="000000" w:themeColor="text1"/>
          <w:szCs w:val="24"/>
        </w:rPr>
        <w:t xml:space="preserve">Chikako Sato moved to Faculty of Engineering/Graduate School of Science and Engineering, Yamagata University after she had finished her work in </w:t>
      </w:r>
      <w:r w:rsidR="00182700" w:rsidRPr="00814076">
        <w:rPr>
          <w:rFonts w:ascii="Book Antiqua" w:hAnsi="Book Antiqua"/>
          <w:iCs/>
          <w:color w:val="000000" w:themeColor="text1"/>
          <w:szCs w:val="24"/>
        </w:rPr>
        <w:t xml:space="preserve">National Center for Global Health and Medicine, Tokyo, Japan. </w:t>
      </w:r>
    </w:p>
    <w:p w14:paraId="008F13E3" w14:textId="77777777" w:rsidR="00C42EB8" w:rsidRPr="00814076" w:rsidRDefault="00C42EB8" w:rsidP="00B1088D">
      <w:pPr>
        <w:spacing w:line="360" w:lineRule="auto"/>
        <w:rPr>
          <w:rFonts w:ascii="Book Antiqua" w:eastAsia="宋体" w:hAnsi="Book Antiqua"/>
          <w:color w:val="000000" w:themeColor="text1"/>
          <w:szCs w:val="24"/>
          <w:lang w:eastAsia="zh-CN"/>
        </w:rPr>
      </w:pPr>
    </w:p>
    <w:p w14:paraId="2EA12832" w14:textId="77777777" w:rsidR="00F704D9" w:rsidRPr="00814076" w:rsidRDefault="00F704D9" w:rsidP="00B1088D">
      <w:pPr>
        <w:spacing w:line="360" w:lineRule="auto"/>
        <w:rPr>
          <w:rFonts w:ascii="Book Antiqua" w:hAnsi="Book Antiqua"/>
          <w:b/>
          <w:color w:val="000000" w:themeColor="text1"/>
          <w:szCs w:val="24"/>
        </w:rPr>
      </w:pPr>
      <w:r w:rsidRPr="00814076">
        <w:rPr>
          <w:rFonts w:ascii="Book Antiqua" w:hAnsi="Book Antiqua"/>
          <w:b/>
          <w:color w:val="000000" w:themeColor="text1"/>
          <w:szCs w:val="24"/>
        </w:rPr>
        <w:t>COMMENTS</w:t>
      </w:r>
    </w:p>
    <w:p w14:paraId="778FCE18" w14:textId="77777777" w:rsidR="00F704D9" w:rsidRPr="00814076" w:rsidRDefault="00F704D9" w:rsidP="00B1088D">
      <w:pPr>
        <w:spacing w:line="360" w:lineRule="auto"/>
        <w:rPr>
          <w:rFonts w:ascii="Book Antiqua" w:hAnsi="Book Antiqua"/>
          <w:b/>
          <w:i/>
          <w:color w:val="000000" w:themeColor="text1"/>
          <w:szCs w:val="24"/>
        </w:rPr>
      </w:pPr>
      <w:r w:rsidRPr="00814076">
        <w:rPr>
          <w:rFonts w:ascii="Book Antiqua" w:hAnsi="Book Antiqua"/>
          <w:b/>
          <w:i/>
          <w:color w:val="000000" w:themeColor="text1"/>
          <w:szCs w:val="24"/>
        </w:rPr>
        <w:lastRenderedPageBreak/>
        <w:t>Background</w:t>
      </w:r>
    </w:p>
    <w:p w14:paraId="02A592D2" w14:textId="389AA29E" w:rsidR="002C4073" w:rsidRPr="00814076" w:rsidRDefault="002C4073" w:rsidP="00B1088D">
      <w:pPr>
        <w:spacing w:line="360" w:lineRule="auto"/>
        <w:rPr>
          <w:rFonts w:ascii="Book Antiqua" w:hAnsi="Book Antiqua"/>
          <w:color w:val="000000" w:themeColor="text1"/>
          <w:szCs w:val="24"/>
        </w:rPr>
      </w:pPr>
      <w:r w:rsidRPr="00814076">
        <w:rPr>
          <w:rFonts w:ascii="Book Antiqua" w:hAnsi="Book Antiqua"/>
          <w:color w:val="000000" w:themeColor="text1"/>
          <w:szCs w:val="24"/>
        </w:rPr>
        <w:t xml:space="preserve">Ischemia leads to the development of life-threatening diseases including ischemic heart disease and stroke. </w:t>
      </w:r>
      <w:r w:rsidR="003B1A9A" w:rsidRPr="00814076">
        <w:rPr>
          <w:rFonts w:ascii="Book Antiqua" w:hAnsi="Book Antiqua"/>
          <w:color w:val="000000" w:themeColor="text1"/>
          <w:szCs w:val="24"/>
        </w:rPr>
        <w:t>I</w:t>
      </w:r>
      <w:r w:rsidR="004C0E15" w:rsidRPr="00814076">
        <w:rPr>
          <w:rFonts w:ascii="Book Antiqua" w:hAnsi="Book Antiqua"/>
          <w:color w:val="000000" w:themeColor="text1"/>
          <w:szCs w:val="24"/>
        </w:rPr>
        <w:t>t is</w:t>
      </w:r>
      <w:r w:rsidRPr="00814076">
        <w:rPr>
          <w:rFonts w:ascii="Book Antiqua" w:hAnsi="Book Antiqua"/>
          <w:color w:val="000000" w:themeColor="text1"/>
          <w:szCs w:val="24"/>
        </w:rPr>
        <w:t xml:space="preserve"> caused by narrowing of arteries (</w:t>
      </w:r>
      <w:r w:rsidR="00DA6CA4" w:rsidRPr="00814076">
        <w:rPr>
          <w:rFonts w:ascii="Book Antiqua" w:hAnsi="Book Antiqua"/>
          <w:i/>
          <w:color w:val="000000" w:themeColor="text1"/>
          <w:szCs w:val="24"/>
        </w:rPr>
        <w:t>i.e.</w:t>
      </w:r>
      <w:r w:rsidR="00DA6CA4" w:rsidRPr="00814076">
        <w:rPr>
          <w:rFonts w:ascii="Book Antiqua" w:eastAsia="宋体" w:hAnsi="Book Antiqua"/>
          <w:i/>
          <w:color w:val="000000" w:themeColor="text1"/>
          <w:szCs w:val="24"/>
          <w:lang w:eastAsia="zh-CN"/>
        </w:rPr>
        <w:t>,</w:t>
      </w:r>
      <w:r w:rsidRPr="00814076">
        <w:rPr>
          <w:rFonts w:ascii="Book Antiqua" w:hAnsi="Book Antiqua"/>
          <w:color w:val="000000" w:themeColor="text1"/>
          <w:szCs w:val="24"/>
        </w:rPr>
        <w:t xml:space="preserve"> </w:t>
      </w:r>
      <w:proofErr w:type="spellStart"/>
      <w:r w:rsidRPr="00814076">
        <w:rPr>
          <w:rFonts w:ascii="Book Antiqua" w:hAnsi="Book Antiqua"/>
          <w:color w:val="000000" w:themeColor="text1"/>
          <w:szCs w:val="24"/>
        </w:rPr>
        <w:t>arteriostenosis</w:t>
      </w:r>
      <w:proofErr w:type="spellEnd"/>
      <w:r w:rsidRPr="00814076">
        <w:rPr>
          <w:rFonts w:ascii="Book Antiqua" w:hAnsi="Book Antiqua"/>
          <w:color w:val="000000" w:themeColor="text1"/>
          <w:szCs w:val="24"/>
        </w:rPr>
        <w:t xml:space="preserve">), whose pathological basis is </w:t>
      </w:r>
      <w:proofErr w:type="spellStart"/>
      <w:r w:rsidRPr="00814076">
        <w:rPr>
          <w:rFonts w:ascii="Book Antiqua" w:hAnsi="Book Antiqua"/>
          <w:color w:val="000000" w:themeColor="text1"/>
          <w:szCs w:val="24"/>
        </w:rPr>
        <w:t>hyperprolifer</w:t>
      </w:r>
      <w:r w:rsidR="0069384B" w:rsidRPr="00814076">
        <w:rPr>
          <w:rFonts w:ascii="Book Antiqua" w:hAnsi="Book Antiqua"/>
          <w:color w:val="000000" w:themeColor="text1"/>
          <w:szCs w:val="24"/>
        </w:rPr>
        <w:t>ation</w:t>
      </w:r>
      <w:proofErr w:type="spellEnd"/>
      <w:r w:rsidR="0069384B" w:rsidRPr="00814076">
        <w:rPr>
          <w:rFonts w:ascii="Book Antiqua" w:hAnsi="Book Antiqua"/>
          <w:color w:val="000000" w:themeColor="text1"/>
          <w:szCs w:val="24"/>
        </w:rPr>
        <w:t xml:space="preserve"> of vascular smooth muscle</w:t>
      </w:r>
      <w:r w:rsidR="000C430E" w:rsidRPr="00814076">
        <w:rPr>
          <w:rFonts w:ascii="Book Antiqua" w:hAnsi="Book Antiqua"/>
          <w:color w:val="000000" w:themeColor="text1"/>
          <w:szCs w:val="24"/>
        </w:rPr>
        <w:t xml:space="preserve"> </w:t>
      </w:r>
      <w:r w:rsidRPr="00814076">
        <w:rPr>
          <w:rFonts w:ascii="Book Antiqua" w:hAnsi="Book Antiqua"/>
          <w:color w:val="000000" w:themeColor="text1"/>
          <w:szCs w:val="24"/>
        </w:rPr>
        <w:t xml:space="preserve">cells. </w:t>
      </w:r>
      <w:r w:rsidR="003B1A9A" w:rsidRPr="00814076">
        <w:rPr>
          <w:rFonts w:ascii="Book Antiqua" w:hAnsi="Book Antiqua"/>
          <w:color w:val="000000" w:themeColor="text1"/>
          <w:szCs w:val="24"/>
        </w:rPr>
        <w:t>Although roles for</w:t>
      </w:r>
      <w:r w:rsidRPr="00814076">
        <w:rPr>
          <w:rFonts w:ascii="Book Antiqua" w:hAnsi="Book Antiqua"/>
          <w:color w:val="000000" w:themeColor="text1"/>
          <w:szCs w:val="24"/>
        </w:rPr>
        <w:t xml:space="preserve"> vascular smooth muscle cells (VSMC</w:t>
      </w:r>
      <w:r w:rsidR="009870FA" w:rsidRPr="00814076">
        <w:rPr>
          <w:rFonts w:ascii="Book Antiqua" w:hAnsi="Book Antiqua"/>
          <w:color w:val="000000" w:themeColor="text1"/>
          <w:szCs w:val="24"/>
        </w:rPr>
        <w:t>s</w:t>
      </w:r>
      <w:r w:rsidRPr="00814076">
        <w:rPr>
          <w:rFonts w:ascii="Book Antiqua" w:hAnsi="Book Antiqua"/>
          <w:color w:val="000000" w:themeColor="text1"/>
          <w:szCs w:val="24"/>
        </w:rPr>
        <w:t xml:space="preserve">) and macrophages </w:t>
      </w:r>
      <w:r w:rsidR="003B1A9A" w:rsidRPr="00814076">
        <w:rPr>
          <w:rFonts w:ascii="Book Antiqua" w:hAnsi="Book Antiqua"/>
          <w:color w:val="000000" w:themeColor="text1"/>
          <w:szCs w:val="24"/>
        </w:rPr>
        <w:t xml:space="preserve">in the development of </w:t>
      </w:r>
      <w:proofErr w:type="spellStart"/>
      <w:r w:rsidR="003B1A9A" w:rsidRPr="00814076">
        <w:rPr>
          <w:rFonts w:ascii="Book Antiqua" w:hAnsi="Book Antiqua"/>
          <w:color w:val="000000" w:themeColor="text1"/>
          <w:szCs w:val="24"/>
        </w:rPr>
        <w:t>arteriostenosis</w:t>
      </w:r>
      <w:proofErr w:type="spellEnd"/>
      <w:r w:rsidR="003B1A9A" w:rsidRPr="00814076">
        <w:rPr>
          <w:rFonts w:ascii="Book Antiqua" w:hAnsi="Book Antiqua"/>
          <w:color w:val="000000" w:themeColor="text1"/>
          <w:szCs w:val="24"/>
        </w:rPr>
        <w:t xml:space="preserve"> </w:t>
      </w:r>
      <w:r w:rsidRPr="00814076">
        <w:rPr>
          <w:rFonts w:ascii="Book Antiqua" w:hAnsi="Book Antiqua"/>
          <w:color w:val="000000" w:themeColor="text1"/>
          <w:szCs w:val="24"/>
        </w:rPr>
        <w:t xml:space="preserve">are well understood, </w:t>
      </w:r>
      <w:r w:rsidR="003B1A9A" w:rsidRPr="00814076">
        <w:rPr>
          <w:rFonts w:ascii="Book Antiqua" w:hAnsi="Book Antiqua"/>
          <w:color w:val="000000" w:themeColor="text1"/>
          <w:szCs w:val="24"/>
        </w:rPr>
        <w:t>those</w:t>
      </w:r>
      <w:r w:rsidRPr="00814076">
        <w:rPr>
          <w:rFonts w:ascii="Book Antiqua" w:hAnsi="Book Antiqua"/>
          <w:color w:val="000000" w:themeColor="text1"/>
          <w:szCs w:val="24"/>
        </w:rPr>
        <w:t xml:space="preserve"> for </w:t>
      </w:r>
      <w:r w:rsidR="009870FA" w:rsidRPr="00814076">
        <w:rPr>
          <w:rFonts w:ascii="Book Antiqua" w:hAnsi="Book Antiqua"/>
          <w:color w:val="000000" w:themeColor="text1"/>
          <w:szCs w:val="24"/>
        </w:rPr>
        <w:t>vascular endothelial cells (</w:t>
      </w:r>
      <w:r w:rsidRPr="00814076">
        <w:rPr>
          <w:rFonts w:ascii="Book Antiqua" w:hAnsi="Book Antiqua"/>
          <w:color w:val="000000" w:themeColor="text1"/>
          <w:szCs w:val="24"/>
        </w:rPr>
        <w:t>VECs</w:t>
      </w:r>
      <w:r w:rsidR="009870FA" w:rsidRPr="00814076">
        <w:rPr>
          <w:rFonts w:ascii="Book Antiqua" w:hAnsi="Book Antiqua"/>
          <w:color w:val="000000" w:themeColor="text1"/>
          <w:szCs w:val="24"/>
        </w:rPr>
        <w:t>)</w:t>
      </w:r>
      <w:r w:rsidR="00E66599" w:rsidRPr="00814076">
        <w:rPr>
          <w:rFonts w:ascii="Book Antiqua" w:hAnsi="Book Antiqua"/>
          <w:color w:val="000000" w:themeColor="text1"/>
          <w:szCs w:val="24"/>
        </w:rPr>
        <w:t xml:space="preserve"> remain</w:t>
      </w:r>
      <w:r w:rsidRPr="00814076">
        <w:rPr>
          <w:rFonts w:ascii="Book Antiqua" w:hAnsi="Book Antiqua"/>
          <w:color w:val="000000" w:themeColor="text1"/>
          <w:szCs w:val="24"/>
        </w:rPr>
        <w:t xml:space="preserve"> controversial. </w:t>
      </w:r>
      <w:r w:rsidR="00C57B44" w:rsidRPr="00814076">
        <w:rPr>
          <w:rFonts w:ascii="Book Antiqua" w:hAnsi="Book Antiqua"/>
          <w:color w:val="000000" w:themeColor="text1"/>
          <w:szCs w:val="24"/>
        </w:rPr>
        <w:t>Toward</w:t>
      </w:r>
      <w:r w:rsidRPr="00814076">
        <w:rPr>
          <w:rFonts w:ascii="Book Antiqua" w:hAnsi="Book Antiqua"/>
          <w:color w:val="000000" w:themeColor="text1"/>
          <w:szCs w:val="24"/>
        </w:rPr>
        <w:t xml:space="preserve"> the development of new therapeutics</w:t>
      </w:r>
      <w:r w:rsidR="00AF5E87" w:rsidRPr="00814076">
        <w:rPr>
          <w:rFonts w:ascii="Book Antiqua" w:hAnsi="Book Antiqua"/>
          <w:color w:val="000000" w:themeColor="text1"/>
          <w:szCs w:val="24"/>
        </w:rPr>
        <w:t xml:space="preserve">, </w:t>
      </w:r>
      <w:r w:rsidR="009870FA" w:rsidRPr="00814076">
        <w:rPr>
          <w:rFonts w:ascii="Book Antiqua" w:hAnsi="Book Antiqua"/>
          <w:color w:val="000000" w:themeColor="text1"/>
          <w:szCs w:val="24"/>
        </w:rPr>
        <w:t xml:space="preserve">however, </w:t>
      </w:r>
      <w:r w:rsidRPr="00814076">
        <w:rPr>
          <w:rFonts w:ascii="Book Antiqua" w:hAnsi="Book Antiqua"/>
          <w:color w:val="000000" w:themeColor="text1"/>
          <w:szCs w:val="24"/>
        </w:rPr>
        <w:t>involvement</w:t>
      </w:r>
      <w:r w:rsidR="00AF5E87" w:rsidRPr="00814076">
        <w:rPr>
          <w:rFonts w:ascii="Book Antiqua" w:hAnsi="Book Antiqua"/>
          <w:color w:val="000000" w:themeColor="text1"/>
          <w:szCs w:val="24"/>
        </w:rPr>
        <w:t>s</w:t>
      </w:r>
      <w:r w:rsidRPr="00814076">
        <w:rPr>
          <w:rFonts w:ascii="Book Antiqua" w:hAnsi="Book Antiqua"/>
          <w:color w:val="000000" w:themeColor="text1"/>
          <w:szCs w:val="24"/>
        </w:rPr>
        <w:t xml:space="preserve"> of VECs in the </w:t>
      </w:r>
      <w:r w:rsidR="00AF5E87" w:rsidRPr="00814076">
        <w:rPr>
          <w:rFonts w:ascii="Book Antiqua" w:hAnsi="Book Antiqua"/>
          <w:color w:val="000000" w:themeColor="text1"/>
          <w:szCs w:val="24"/>
        </w:rPr>
        <w:t>progression</w:t>
      </w:r>
      <w:r w:rsidRPr="00814076">
        <w:rPr>
          <w:rFonts w:ascii="Book Antiqua" w:hAnsi="Book Antiqua"/>
          <w:color w:val="000000" w:themeColor="text1"/>
          <w:szCs w:val="24"/>
        </w:rPr>
        <w:t xml:space="preserve"> of </w:t>
      </w:r>
      <w:proofErr w:type="spellStart"/>
      <w:r w:rsidRPr="00814076">
        <w:rPr>
          <w:rFonts w:ascii="Book Antiqua" w:hAnsi="Book Antiqua"/>
          <w:color w:val="000000" w:themeColor="text1"/>
          <w:szCs w:val="24"/>
        </w:rPr>
        <w:t>arteriostenosis</w:t>
      </w:r>
      <w:proofErr w:type="spellEnd"/>
      <w:r w:rsidRPr="00814076">
        <w:rPr>
          <w:rFonts w:ascii="Book Antiqua" w:hAnsi="Book Antiqua"/>
          <w:color w:val="000000" w:themeColor="text1"/>
          <w:szCs w:val="24"/>
        </w:rPr>
        <w:t xml:space="preserve"> should be </w:t>
      </w:r>
      <w:r w:rsidR="00AF5E87" w:rsidRPr="00814076">
        <w:rPr>
          <w:rFonts w:ascii="Book Antiqua" w:hAnsi="Book Antiqua"/>
          <w:color w:val="000000" w:themeColor="text1"/>
          <w:szCs w:val="24"/>
        </w:rPr>
        <w:t>elucidated</w:t>
      </w:r>
      <w:r w:rsidRPr="00814076">
        <w:rPr>
          <w:rFonts w:ascii="Book Antiqua" w:hAnsi="Book Antiqua"/>
          <w:color w:val="000000" w:themeColor="text1"/>
          <w:szCs w:val="24"/>
        </w:rPr>
        <w:t xml:space="preserve">. </w:t>
      </w:r>
    </w:p>
    <w:p w14:paraId="62E256F1" w14:textId="77777777" w:rsidR="00F704D9" w:rsidRPr="00814076" w:rsidRDefault="00F704D9" w:rsidP="00B1088D">
      <w:pPr>
        <w:spacing w:line="360" w:lineRule="auto"/>
        <w:rPr>
          <w:rFonts w:ascii="Book Antiqua" w:hAnsi="Book Antiqua"/>
          <w:color w:val="000000" w:themeColor="text1"/>
          <w:szCs w:val="24"/>
        </w:rPr>
      </w:pPr>
    </w:p>
    <w:p w14:paraId="202E4EDE" w14:textId="77777777" w:rsidR="00F704D9" w:rsidRPr="00814076" w:rsidRDefault="00F704D9" w:rsidP="00B1088D">
      <w:pPr>
        <w:spacing w:line="360" w:lineRule="auto"/>
        <w:rPr>
          <w:rFonts w:ascii="Book Antiqua" w:hAnsi="Book Antiqua"/>
          <w:b/>
          <w:i/>
          <w:color w:val="000000" w:themeColor="text1"/>
          <w:szCs w:val="24"/>
        </w:rPr>
      </w:pPr>
      <w:r w:rsidRPr="00814076">
        <w:rPr>
          <w:rFonts w:ascii="Book Antiqua" w:hAnsi="Book Antiqua"/>
          <w:b/>
          <w:i/>
          <w:color w:val="000000" w:themeColor="text1"/>
          <w:szCs w:val="24"/>
        </w:rPr>
        <w:t>Research frontiers</w:t>
      </w:r>
    </w:p>
    <w:p w14:paraId="2B946308" w14:textId="6CCFF182" w:rsidR="00F704D9" w:rsidRPr="00814076" w:rsidRDefault="009870FA" w:rsidP="00B1088D">
      <w:pPr>
        <w:spacing w:line="360" w:lineRule="auto"/>
        <w:rPr>
          <w:rFonts w:ascii="Book Antiqua" w:hAnsi="Book Antiqua"/>
          <w:color w:val="000000" w:themeColor="text1"/>
          <w:szCs w:val="24"/>
        </w:rPr>
      </w:pPr>
      <w:r w:rsidRPr="00814076">
        <w:rPr>
          <w:rFonts w:ascii="Book Antiqua" w:hAnsi="Book Antiqua"/>
          <w:color w:val="000000" w:themeColor="text1"/>
          <w:szCs w:val="24"/>
        </w:rPr>
        <w:t>There is a longstand</w:t>
      </w:r>
      <w:r w:rsidR="007464D2" w:rsidRPr="00814076">
        <w:rPr>
          <w:rFonts w:ascii="Book Antiqua" w:hAnsi="Book Antiqua"/>
          <w:color w:val="000000" w:themeColor="text1"/>
          <w:szCs w:val="24"/>
        </w:rPr>
        <w:t>ing controversy over the effect</w:t>
      </w:r>
      <w:r w:rsidRPr="00814076">
        <w:rPr>
          <w:rFonts w:ascii="Book Antiqua" w:hAnsi="Book Antiqua"/>
          <w:color w:val="000000" w:themeColor="text1"/>
          <w:szCs w:val="24"/>
        </w:rPr>
        <w:t xml:space="preserve"> of VECs on the proliferation of VSMCs</w:t>
      </w:r>
      <w:r w:rsidR="003C7CFA" w:rsidRPr="00814076">
        <w:rPr>
          <w:rFonts w:ascii="Book Antiqua" w:hAnsi="Book Antiqua"/>
          <w:color w:val="000000" w:themeColor="text1"/>
          <w:szCs w:val="24"/>
        </w:rPr>
        <w:t xml:space="preserve">: </w:t>
      </w:r>
      <w:r w:rsidR="00DB3125" w:rsidRPr="00814076">
        <w:rPr>
          <w:rFonts w:ascii="Book Antiqua" w:hAnsi="Book Antiqua"/>
          <w:color w:val="000000" w:themeColor="text1"/>
          <w:szCs w:val="24"/>
        </w:rPr>
        <w:t>C</w:t>
      </w:r>
      <w:r w:rsidR="00BD49A5" w:rsidRPr="00814076">
        <w:rPr>
          <w:rFonts w:ascii="Book Antiqua" w:hAnsi="Book Antiqua"/>
          <w:color w:val="000000" w:themeColor="text1"/>
          <w:szCs w:val="24"/>
        </w:rPr>
        <w:t xml:space="preserve">linical observations </w:t>
      </w:r>
      <w:r w:rsidR="007464D2" w:rsidRPr="00814076">
        <w:rPr>
          <w:rFonts w:ascii="Book Antiqua" w:hAnsi="Book Antiqua"/>
          <w:color w:val="000000" w:themeColor="text1"/>
          <w:szCs w:val="24"/>
        </w:rPr>
        <w:t>suggest</w:t>
      </w:r>
      <w:r w:rsidR="00BD49A5" w:rsidRPr="00814076">
        <w:rPr>
          <w:rFonts w:ascii="Book Antiqua" w:hAnsi="Book Antiqua"/>
          <w:color w:val="000000" w:themeColor="text1"/>
          <w:szCs w:val="24"/>
        </w:rPr>
        <w:t xml:space="preserve"> that VECs prevent the proliferation of VSMC</w:t>
      </w:r>
      <w:r w:rsidR="007464D2" w:rsidRPr="00814076">
        <w:rPr>
          <w:rFonts w:ascii="Book Antiqua" w:hAnsi="Book Antiqua"/>
          <w:color w:val="000000" w:themeColor="text1"/>
          <w:szCs w:val="24"/>
        </w:rPr>
        <w:t>s</w:t>
      </w:r>
      <w:r w:rsidR="003C7CFA" w:rsidRPr="00814076">
        <w:rPr>
          <w:rFonts w:ascii="Book Antiqua" w:hAnsi="Book Antiqua"/>
          <w:color w:val="000000" w:themeColor="text1"/>
          <w:szCs w:val="24"/>
        </w:rPr>
        <w:t xml:space="preserve"> while </w:t>
      </w:r>
      <w:r w:rsidR="00BD49A5" w:rsidRPr="00814076">
        <w:rPr>
          <w:rFonts w:ascii="Book Antiqua" w:hAnsi="Book Antiqua"/>
          <w:i/>
          <w:color w:val="000000" w:themeColor="text1"/>
          <w:szCs w:val="24"/>
        </w:rPr>
        <w:t>in vitro</w:t>
      </w:r>
      <w:r w:rsidR="00BD49A5" w:rsidRPr="00814076">
        <w:rPr>
          <w:rFonts w:ascii="Book Antiqua" w:hAnsi="Book Antiqua"/>
          <w:color w:val="000000" w:themeColor="text1"/>
          <w:szCs w:val="24"/>
        </w:rPr>
        <w:t xml:space="preserve"> co-culture experiments </w:t>
      </w:r>
      <w:r w:rsidR="007464D2" w:rsidRPr="00814076">
        <w:rPr>
          <w:rFonts w:ascii="Book Antiqua" w:hAnsi="Book Antiqua"/>
          <w:color w:val="000000" w:themeColor="text1"/>
          <w:szCs w:val="24"/>
        </w:rPr>
        <w:t>showed</w:t>
      </w:r>
      <w:r w:rsidR="00BD49A5" w:rsidRPr="00814076">
        <w:rPr>
          <w:rFonts w:ascii="Book Antiqua" w:hAnsi="Book Antiqua"/>
          <w:color w:val="000000" w:themeColor="text1"/>
          <w:szCs w:val="24"/>
        </w:rPr>
        <w:t xml:space="preserve"> that human </w:t>
      </w:r>
      <w:r w:rsidR="00BD49A5" w:rsidRPr="006A1C74">
        <w:rPr>
          <w:rFonts w:ascii="Book Antiqua" w:hAnsi="Book Antiqua"/>
          <w:color w:val="000000" w:themeColor="text1"/>
          <w:szCs w:val="24"/>
        </w:rPr>
        <w:t xml:space="preserve">umbilical cord </w:t>
      </w:r>
      <w:r w:rsidR="00BD49A5" w:rsidRPr="00814076">
        <w:rPr>
          <w:rFonts w:ascii="Book Antiqua" w:hAnsi="Book Antiqua"/>
          <w:color w:val="000000" w:themeColor="text1"/>
          <w:szCs w:val="24"/>
        </w:rPr>
        <w:t xml:space="preserve">VECs enhanced the proliferation of </w:t>
      </w:r>
      <w:r w:rsidR="00BD49A5" w:rsidRPr="002E3FFA">
        <w:rPr>
          <w:rFonts w:ascii="Book Antiqua" w:hAnsi="Book Antiqua"/>
          <w:color w:val="000000" w:themeColor="text1"/>
          <w:szCs w:val="24"/>
        </w:rPr>
        <w:t>bovine</w:t>
      </w:r>
      <w:r w:rsidR="00BD49A5" w:rsidRPr="00814076">
        <w:rPr>
          <w:rFonts w:ascii="Book Antiqua" w:hAnsi="Book Antiqua"/>
          <w:color w:val="000000" w:themeColor="text1"/>
          <w:szCs w:val="24"/>
        </w:rPr>
        <w:t xml:space="preserve"> VSMCs. </w:t>
      </w:r>
    </w:p>
    <w:p w14:paraId="7C2BB2A3" w14:textId="77777777" w:rsidR="009870FA" w:rsidRPr="00814076" w:rsidRDefault="009870FA" w:rsidP="00B1088D">
      <w:pPr>
        <w:spacing w:line="360" w:lineRule="auto"/>
        <w:rPr>
          <w:rFonts w:ascii="Book Antiqua" w:hAnsi="Book Antiqua"/>
          <w:color w:val="000000" w:themeColor="text1"/>
          <w:szCs w:val="24"/>
        </w:rPr>
      </w:pPr>
    </w:p>
    <w:p w14:paraId="76A7EF36" w14:textId="77777777" w:rsidR="00F704D9" w:rsidRPr="00814076" w:rsidRDefault="00F704D9" w:rsidP="00B1088D">
      <w:pPr>
        <w:spacing w:line="360" w:lineRule="auto"/>
        <w:rPr>
          <w:rFonts w:ascii="Book Antiqua" w:hAnsi="Book Antiqua"/>
          <w:b/>
          <w:i/>
          <w:color w:val="000000" w:themeColor="text1"/>
          <w:szCs w:val="24"/>
        </w:rPr>
      </w:pPr>
      <w:r w:rsidRPr="00814076">
        <w:rPr>
          <w:rFonts w:ascii="Book Antiqua" w:hAnsi="Book Antiqua"/>
          <w:b/>
          <w:i/>
          <w:color w:val="000000" w:themeColor="text1"/>
          <w:szCs w:val="24"/>
        </w:rPr>
        <w:t>Innovations and breakthroughs</w:t>
      </w:r>
    </w:p>
    <w:p w14:paraId="1DD9A6B7" w14:textId="0E4754C7" w:rsidR="00BC62E1" w:rsidRPr="00814076" w:rsidRDefault="00851327" w:rsidP="00B1088D">
      <w:pPr>
        <w:spacing w:line="360" w:lineRule="auto"/>
        <w:rPr>
          <w:rFonts w:ascii="Book Antiqua" w:hAnsi="Book Antiqua"/>
          <w:color w:val="000000" w:themeColor="text1"/>
          <w:szCs w:val="24"/>
        </w:rPr>
      </w:pPr>
      <w:r w:rsidRPr="00814076">
        <w:rPr>
          <w:rFonts w:ascii="Book Antiqua" w:hAnsi="Book Antiqua"/>
          <w:color w:val="000000" w:themeColor="text1"/>
          <w:szCs w:val="24"/>
        </w:rPr>
        <w:t>The controversy came from lack of system</w:t>
      </w:r>
      <w:r w:rsidR="00630D65" w:rsidRPr="00814076">
        <w:rPr>
          <w:rFonts w:ascii="Book Antiqua" w:hAnsi="Book Antiqua"/>
          <w:color w:val="000000" w:themeColor="text1"/>
          <w:szCs w:val="24"/>
        </w:rPr>
        <w:t>atic</w:t>
      </w:r>
      <w:r w:rsidR="00030815">
        <w:rPr>
          <w:rFonts w:ascii="Book Antiqua" w:hAnsi="Book Antiqua"/>
          <w:color w:val="000000" w:themeColor="text1"/>
          <w:szCs w:val="24"/>
        </w:rPr>
        <w:t xml:space="preserve"> studies, and thus, </w:t>
      </w:r>
      <w:r w:rsidR="00030815">
        <w:rPr>
          <w:rFonts w:ascii="Book Antiqua" w:eastAsia="宋体" w:hAnsi="Book Antiqua" w:hint="eastAsia"/>
          <w:color w:val="000000" w:themeColor="text1"/>
          <w:szCs w:val="24"/>
          <w:lang w:eastAsia="zh-CN"/>
        </w:rPr>
        <w:t>the authors</w:t>
      </w:r>
      <w:r w:rsidRPr="00814076">
        <w:rPr>
          <w:rFonts w:ascii="Book Antiqua" w:hAnsi="Book Antiqua"/>
          <w:color w:val="000000" w:themeColor="text1"/>
          <w:szCs w:val="24"/>
        </w:rPr>
        <w:t xml:space="preserve"> performed an integrated analysis to quantitatively evaluate the effects various kinds of adult </w:t>
      </w:r>
      <w:r w:rsidRPr="0052104B">
        <w:rPr>
          <w:rFonts w:ascii="Book Antiqua" w:hAnsi="Book Antiqua"/>
          <w:color w:val="000000" w:themeColor="text1"/>
          <w:szCs w:val="24"/>
        </w:rPr>
        <w:t>human</w:t>
      </w:r>
      <w:r w:rsidRPr="00814076">
        <w:rPr>
          <w:rFonts w:ascii="Book Antiqua" w:hAnsi="Book Antiqua"/>
          <w:color w:val="000000" w:themeColor="text1"/>
          <w:szCs w:val="24"/>
        </w:rPr>
        <w:t xml:space="preserve"> VECs on the proliferation of adult </w:t>
      </w:r>
      <w:r w:rsidRPr="002F531B">
        <w:rPr>
          <w:rFonts w:ascii="Book Antiqua" w:hAnsi="Book Antiqua"/>
          <w:color w:val="000000" w:themeColor="text1"/>
          <w:szCs w:val="24"/>
        </w:rPr>
        <w:t>human</w:t>
      </w:r>
      <w:r w:rsidRPr="00814076">
        <w:rPr>
          <w:rFonts w:ascii="Book Antiqua" w:hAnsi="Book Antiqua"/>
          <w:color w:val="000000" w:themeColor="text1"/>
          <w:szCs w:val="24"/>
        </w:rPr>
        <w:t xml:space="preserve"> VSMCs. </w:t>
      </w:r>
      <w:r w:rsidR="00457878">
        <w:rPr>
          <w:rFonts w:ascii="Book Antiqua" w:eastAsia="宋体" w:hAnsi="Book Antiqua" w:hint="eastAsia"/>
          <w:color w:val="000000" w:themeColor="text1"/>
          <w:szCs w:val="24"/>
          <w:lang w:eastAsia="zh-CN"/>
        </w:rPr>
        <w:t>The authors</w:t>
      </w:r>
      <w:r w:rsidR="0027238E" w:rsidRPr="00814076">
        <w:rPr>
          <w:rFonts w:ascii="Book Antiqua" w:hAnsi="Book Antiqua"/>
          <w:color w:val="000000" w:themeColor="text1"/>
          <w:szCs w:val="24"/>
        </w:rPr>
        <w:t xml:space="preserve"> </w:t>
      </w:r>
      <w:r w:rsidR="00F53B1E" w:rsidRPr="00814076">
        <w:rPr>
          <w:rFonts w:ascii="Book Antiqua" w:hAnsi="Book Antiqua"/>
          <w:color w:val="000000" w:themeColor="text1"/>
          <w:szCs w:val="24"/>
        </w:rPr>
        <w:t>have discovered</w:t>
      </w:r>
      <w:r w:rsidR="0027238E" w:rsidRPr="00814076">
        <w:rPr>
          <w:rFonts w:ascii="Book Antiqua" w:hAnsi="Book Antiqua"/>
          <w:color w:val="000000" w:themeColor="text1"/>
          <w:szCs w:val="24"/>
        </w:rPr>
        <w:t xml:space="preserve"> for the first time that human VECs are categorized into t</w:t>
      </w:r>
      <w:r w:rsidR="00892E25" w:rsidRPr="00814076">
        <w:rPr>
          <w:rFonts w:ascii="Book Antiqua" w:hAnsi="Book Antiqua"/>
          <w:color w:val="000000" w:themeColor="text1"/>
          <w:szCs w:val="24"/>
        </w:rPr>
        <w:t>wo</w:t>
      </w:r>
      <w:r w:rsidR="0027238E" w:rsidRPr="00814076">
        <w:rPr>
          <w:rFonts w:ascii="Book Antiqua" w:hAnsi="Book Antiqua"/>
          <w:color w:val="000000" w:themeColor="text1"/>
          <w:szCs w:val="24"/>
        </w:rPr>
        <w:t xml:space="preserve"> </w:t>
      </w:r>
      <w:r w:rsidR="0048667E" w:rsidRPr="00814076">
        <w:rPr>
          <w:rFonts w:ascii="Book Antiqua" w:hAnsi="Book Antiqua"/>
          <w:color w:val="000000" w:themeColor="text1"/>
          <w:szCs w:val="24"/>
        </w:rPr>
        <w:t>groups</w:t>
      </w:r>
      <w:r w:rsidR="00F53B1E" w:rsidRPr="00814076">
        <w:rPr>
          <w:rFonts w:ascii="Book Antiqua" w:hAnsi="Book Antiqua"/>
          <w:color w:val="000000" w:themeColor="text1"/>
          <w:szCs w:val="24"/>
        </w:rPr>
        <w:t xml:space="preserve"> by their effect</w:t>
      </w:r>
      <w:r w:rsidR="003C7CFA" w:rsidRPr="00814076">
        <w:rPr>
          <w:rFonts w:ascii="Book Antiqua" w:hAnsi="Book Antiqua"/>
          <w:color w:val="000000" w:themeColor="text1"/>
          <w:szCs w:val="24"/>
        </w:rPr>
        <w:t>s</w:t>
      </w:r>
      <w:r w:rsidR="00F53B1E" w:rsidRPr="00814076">
        <w:rPr>
          <w:rFonts w:ascii="Book Antiqua" w:hAnsi="Book Antiqua"/>
          <w:color w:val="000000" w:themeColor="text1"/>
          <w:szCs w:val="24"/>
        </w:rPr>
        <w:t xml:space="preserve"> on </w:t>
      </w:r>
      <w:r w:rsidR="0048667E" w:rsidRPr="00814076">
        <w:rPr>
          <w:rFonts w:ascii="Book Antiqua" w:hAnsi="Book Antiqua"/>
          <w:color w:val="000000" w:themeColor="text1"/>
          <w:szCs w:val="24"/>
        </w:rPr>
        <w:t xml:space="preserve">VSMC </w:t>
      </w:r>
      <w:r w:rsidR="00F53B1E" w:rsidRPr="00814076">
        <w:rPr>
          <w:rFonts w:ascii="Book Antiqua" w:hAnsi="Book Antiqua"/>
          <w:color w:val="000000" w:themeColor="text1"/>
          <w:szCs w:val="24"/>
        </w:rPr>
        <w:t xml:space="preserve">proliferation </w:t>
      </w:r>
      <w:r w:rsidR="00C010ED" w:rsidRPr="00814076">
        <w:rPr>
          <w:rFonts w:ascii="Book Antiqua" w:hAnsi="Book Antiqua"/>
          <w:color w:val="000000" w:themeColor="text1"/>
          <w:szCs w:val="24"/>
        </w:rPr>
        <w:t>and expression levels of Regulator of G-protein signaling 5 (RGS5)</w:t>
      </w:r>
      <w:r w:rsidR="0027238E" w:rsidRPr="00814076">
        <w:rPr>
          <w:rFonts w:ascii="Book Antiqua" w:hAnsi="Book Antiqua"/>
          <w:color w:val="000000" w:themeColor="text1"/>
          <w:szCs w:val="24"/>
        </w:rPr>
        <w:t xml:space="preserve">: </w:t>
      </w:r>
      <w:r w:rsidR="00892E25" w:rsidRPr="00814076">
        <w:rPr>
          <w:rFonts w:ascii="Book Antiqua" w:hAnsi="Book Antiqua"/>
          <w:color w:val="000000" w:themeColor="text1"/>
          <w:szCs w:val="24"/>
        </w:rPr>
        <w:t xml:space="preserve">pro-proliferative </w:t>
      </w:r>
      <w:r w:rsidR="00192FDD" w:rsidRPr="00814076">
        <w:rPr>
          <w:rFonts w:ascii="Book Antiqua" w:hAnsi="Book Antiqua"/>
          <w:color w:val="000000" w:themeColor="text1"/>
          <w:szCs w:val="24"/>
        </w:rPr>
        <w:t>RGS5</w:t>
      </w:r>
      <w:r w:rsidR="00192FDD" w:rsidRPr="00814076">
        <w:rPr>
          <w:rFonts w:ascii="Book Antiqua" w:hAnsi="Book Antiqua"/>
          <w:color w:val="000000" w:themeColor="text1"/>
          <w:szCs w:val="24"/>
          <w:vertAlign w:val="superscript"/>
        </w:rPr>
        <w:t>high</w:t>
      </w:r>
      <w:r w:rsidR="00192FDD" w:rsidRPr="00814076">
        <w:rPr>
          <w:rFonts w:ascii="Book Antiqua" w:hAnsi="Book Antiqua"/>
          <w:color w:val="000000" w:themeColor="text1"/>
          <w:szCs w:val="24"/>
        </w:rPr>
        <w:t xml:space="preserve"> </w:t>
      </w:r>
      <w:r w:rsidR="00F53B1E" w:rsidRPr="00814076">
        <w:rPr>
          <w:rFonts w:ascii="Book Antiqua" w:hAnsi="Book Antiqua"/>
          <w:color w:val="000000" w:themeColor="text1"/>
          <w:szCs w:val="24"/>
        </w:rPr>
        <w:t xml:space="preserve">VECs </w:t>
      </w:r>
      <w:r w:rsidR="00892E25" w:rsidRPr="00814076">
        <w:rPr>
          <w:rFonts w:ascii="Book Antiqua" w:hAnsi="Book Antiqua"/>
          <w:color w:val="000000" w:themeColor="text1"/>
          <w:szCs w:val="24"/>
        </w:rPr>
        <w:t xml:space="preserve">(type-I) and anti-proliferative </w:t>
      </w:r>
      <w:r w:rsidR="00192FDD" w:rsidRPr="00814076">
        <w:rPr>
          <w:rFonts w:ascii="Book Antiqua" w:hAnsi="Book Antiqua"/>
          <w:color w:val="000000" w:themeColor="text1"/>
          <w:szCs w:val="24"/>
        </w:rPr>
        <w:t>RGS5</w:t>
      </w:r>
      <w:r w:rsidR="00192FDD" w:rsidRPr="00814076">
        <w:rPr>
          <w:rFonts w:ascii="Book Antiqua" w:hAnsi="Book Antiqua"/>
          <w:color w:val="000000" w:themeColor="text1"/>
          <w:szCs w:val="24"/>
          <w:vertAlign w:val="superscript"/>
        </w:rPr>
        <w:t>low</w:t>
      </w:r>
      <w:r w:rsidR="00192FDD" w:rsidRPr="00814076">
        <w:rPr>
          <w:rFonts w:ascii="Book Antiqua" w:hAnsi="Book Antiqua"/>
          <w:color w:val="000000" w:themeColor="text1"/>
          <w:szCs w:val="24"/>
        </w:rPr>
        <w:t xml:space="preserve"> </w:t>
      </w:r>
      <w:r w:rsidR="00F53B1E" w:rsidRPr="00814076">
        <w:rPr>
          <w:rFonts w:ascii="Book Antiqua" w:hAnsi="Book Antiqua"/>
          <w:color w:val="000000" w:themeColor="text1"/>
          <w:szCs w:val="24"/>
        </w:rPr>
        <w:t xml:space="preserve">VECs </w:t>
      </w:r>
      <w:r w:rsidR="00892E25" w:rsidRPr="00814076">
        <w:rPr>
          <w:rFonts w:ascii="Book Antiqua" w:hAnsi="Book Antiqua"/>
          <w:color w:val="000000" w:themeColor="text1"/>
          <w:szCs w:val="24"/>
        </w:rPr>
        <w:t>(type-II).</w:t>
      </w:r>
      <w:r w:rsidR="00F04DE1" w:rsidRPr="00814076">
        <w:rPr>
          <w:rFonts w:ascii="Book Antiqua" w:hAnsi="Book Antiqua"/>
          <w:color w:val="000000" w:themeColor="text1"/>
          <w:szCs w:val="24"/>
        </w:rPr>
        <w:t xml:space="preserve"> Clinical relevance of </w:t>
      </w:r>
      <w:r w:rsidR="00C3319A" w:rsidRPr="00814076">
        <w:rPr>
          <w:rFonts w:ascii="Book Antiqua" w:hAnsi="Book Antiqua"/>
          <w:color w:val="000000" w:themeColor="text1"/>
          <w:szCs w:val="24"/>
        </w:rPr>
        <w:t>our</w:t>
      </w:r>
      <w:r w:rsidR="001537A8" w:rsidRPr="00814076">
        <w:rPr>
          <w:rFonts w:ascii="Book Antiqua" w:hAnsi="Book Antiqua"/>
          <w:color w:val="000000" w:themeColor="text1"/>
          <w:szCs w:val="24"/>
        </w:rPr>
        <w:t xml:space="preserve"> </w:t>
      </w:r>
      <w:r w:rsidR="00F04DE1" w:rsidRPr="00814076">
        <w:rPr>
          <w:rFonts w:ascii="Book Antiqua" w:hAnsi="Book Antiqua"/>
          <w:color w:val="000000" w:themeColor="text1"/>
          <w:szCs w:val="24"/>
        </w:rPr>
        <w:t xml:space="preserve">finding was supported </w:t>
      </w:r>
      <w:r w:rsidR="001226D4" w:rsidRPr="00814076">
        <w:rPr>
          <w:rFonts w:ascii="Book Antiqua" w:hAnsi="Book Antiqua"/>
          <w:color w:val="000000" w:themeColor="text1"/>
          <w:szCs w:val="24"/>
        </w:rPr>
        <w:t xml:space="preserve">by </w:t>
      </w:r>
      <w:r w:rsidR="00C3319A" w:rsidRPr="00814076">
        <w:rPr>
          <w:rFonts w:ascii="Book Antiqua" w:hAnsi="Book Antiqua"/>
          <w:color w:val="000000" w:themeColor="text1"/>
          <w:szCs w:val="24"/>
        </w:rPr>
        <w:t>the</w:t>
      </w:r>
      <w:r w:rsidR="00F04DE1" w:rsidRPr="00814076">
        <w:rPr>
          <w:rFonts w:ascii="Book Antiqua" w:hAnsi="Book Antiqua"/>
          <w:color w:val="000000" w:themeColor="text1"/>
          <w:szCs w:val="24"/>
        </w:rPr>
        <w:t xml:space="preserve"> fact that </w:t>
      </w:r>
      <w:r w:rsidR="00192FDD" w:rsidRPr="00814076">
        <w:rPr>
          <w:rFonts w:ascii="Book Antiqua" w:hAnsi="Book Antiqua"/>
          <w:color w:val="000000" w:themeColor="text1"/>
          <w:szCs w:val="24"/>
        </w:rPr>
        <w:t xml:space="preserve">VECs of pathological arteries </w:t>
      </w:r>
      <w:r w:rsidR="002215C5" w:rsidRPr="00814076">
        <w:rPr>
          <w:rFonts w:ascii="Book Antiqua" w:hAnsi="Book Antiqua"/>
          <w:color w:val="000000" w:themeColor="text1"/>
          <w:szCs w:val="24"/>
        </w:rPr>
        <w:t xml:space="preserve">with tunica media thickening </w:t>
      </w:r>
      <w:r w:rsidR="00192FDD" w:rsidRPr="00814076">
        <w:rPr>
          <w:rFonts w:ascii="Book Antiqua" w:hAnsi="Book Antiqua"/>
          <w:color w:val="000000" w:themeColor="text1"/>
          <w:szCs w:val="24"/>
        </w:rPr>
        <w:t xml:space="preserve">were </w:t>
      </w:r>
      <w:r w:rsidR="00266B84" w:rsidRPr="00814076">
        <w:rPr>
          <w:rFonts w:ascii="Book Antiqua" w:hAnsi="Book Antiqua"/>
          <w:color w:val="000000" w:themeColor="text1"/>
          <w:szCs w:val="24"/>
        </w:rPr>
        <w:t>RGS5</w:t>
      </w:r>
      <w:r w:rsidR="00266B84" w:rsidRPr="00814076">
        <w:rPr>
          <w:rFonts w:ascii="Book Antiqua" w:hAnsi="Book Antiqua"/>
          <w:color w:val="000000" w:themeColor="text1"/>
          <w:szCs w:val="24"/>
          <w:vertAlign w:val="superscript"/>
        </w:rPr>
        <w:t>high</w:t>
      </w:r>
      <w:r w:rsidR="00F933F3" w:rsidRPr="00814076">
        <w:rPr>
          <w:rFonts w:ascii="Book Antiqua" w:hAnsi="Book Antiqua"/>
          <w:color w:val="000000" w:themeColor="text1"/>
          <w:szCs w:val="24"/>
        </w:rPr>
        <w:t xml:space="preserve"> </w:t>
      </w:r>
      <w:r w:rsidR="00192FDD" w:rsidRPr="00814076">
        <w:rPr>
          <w:rFonts w:ascii="Book Antiqua" w:hAnsi="Book Antiqua"/>
          <w:color w:val="000000" w:themeColor="text1"/>
          <w:szCs w:val="24"/>
        </w:rPr>
        <w:t xml:space="preserve">while </w:t>
      </w:r>
      <w:r w:rsidR="00E53423" w:rsidRPr="00814076">
        <w:rPr>
          <w:rFonts w:ascii="Book Antiqua" w:hAnsi="Book Antiqua"/>
          <w:color w:val="000000" w:themeColor="text1"/>
          <w:szCs w:val="24"/>
        </w:rPr>
        <w:t xml:space="preserve">VECs </w:t>
      </w:r>
      <w:r w:rsidR="00192FDD" w:rsidRPr="00814076">
        <w:rPr>
          <w:rFonts w:ascii="Book Antiqua" w:hAnsi="Book Antiqua"/>
          <w:color w:val="000000" w:themeColor="text1"/>
          <w:szCs w:val="24"/>
        </w:rPr>
        <w:t xml:space="preserve">of normal arteries were </w:t>
      </w:r>
      <w:r w:rsidR="00266B84" w:rsidRPr="00814076">
        <w:rPr>
          <w:rFonts w:ascii="Book Antiqua" w:hAnsi="Book Antiqua"/>
          <w:color w:val="000000" w:themeColor="text1"/>
          <w:szCs w:val="24"/>
        </w:rPr>
        <w:t>RGS5</w:t>
      </w:r>
      <w:r w:rsidR="00266B84" w:rsidRPr="00814076">
        <w:rPr>
          <w:rFonts w:ascii="Book Antiqua" w:hAnsi="Book Antiqua"/>
          <w:color w:val="000000" w:themeColor="text1"/>
          <w:szCs w:val="24"/>
          <w:vertAlign w:val="superscript"/>
        </w:rPr>
        <w:t>low</w:t>
      </w:r>
      <w:r w:rsidR="00192FDD" w:rsidRPr="00814076">
        <w:rPr>
          <w:rFonts w:ascii="Book Antiqua" w:hAnsi="Book Antiqua"/>
          <w:color w:val="000000" w:themeColor="text1"/>
          <w:szCs w:val="24"/>
        </w:rPr>
        <w:t xml:space="preserve">. </w:t>
      </w:r>
    </w:p>
    <w:p w14:paraId="35FB14E4" w14:textId="77777777" w:rsidR="00BC62E1" w:rsidRPr="00814076" w:rsidRDefault="00BC62E1" w:rsidP="00B1088D">
      <w:pPr>
        <w:spacing w:line="360" w:lineRule="auto"/>
        <w:rPr>
          <w:rFonts w:ascii="Book Antiqua" w:hAnsi="Book Antiqua"/>
          <w:color w:val="000000" w:themeColor="text1"/>
          <w:szCs w:val="24"/>
        </w:rPr>
      </w:pPr>
    </w:p>
    <w:p w14:paraId="09A72ACD" w14:textId="77777777" w:rsidR="00F704D9" w:rsidRPr="00814076" w:rsidRDefault="00F704D9" w:rsidP="00B1088D">
      <w:pPr>
        <w:spacing w:line="360" w:lineRule="auto"/>
        <w:rPr>
          <w:rFonts w:ascii="Book Antiqua" w:hAnsi="Book Antiqua"/>
          <w:b/>
          <w:i/>
          <w:color w:val="000000" w:themeColor="text1"/>
          <w:szCs w:val="24"/>
        </w:rPr>
      </w:pPr>
      <w:r w:rsidRPr="00814076">
        <w:rPr>
          <w:rFonts w:ascii="Book Antiqua" w:hAnsi="Book Antiqua"/>
          <w:b/>
          <w:i/>
          <w:color w:val="000000" w:themeColor="text1"/>
          <w:szCs w:val="24"/>
        </w:rPr>
        <w:t>Applications</w:t>
      </w:r>
    </w:p>
    <w:p w14:paraId="6D21AEC5" w14:textId="6685EAFF" w:rsidR="00F704D9" w:rsidRPr="00814076" w:rsidRDefault="00815779" w:rsidP="00B1088D">
      <w:pPr>
        <w:spacing w:line="360" w:lineRule="auto"/>
        <w:rPr>
          <w:rFonts w:ascii="Book Antiqua" w:hAnsi="Book Antiqua"/>
          <w:color w:val="000000" w:themeColor="text1"/>
          <w:szCs w:val="24"/>
        </w:rPr>
      </w:pPr>
      <w:r w:rsidRPr="00814076">
        <w:rPr>
          <w:rFonts w:ascii="Book Antiqua" w:hAnsi="Book Antiqua"/>
          <w:color w:val="000000" w:themeColor="text1"/>
          <w:szCs w:val="24"/>
        </w:rPr>
        <w:t xml:space="preserve">RGS5 </w:t>
      </w:r>
      <w:r w:rsidR="005E32F3" w:rsidRPr="00814076">
        <w:rPr>
          <w:rFonts w:ascii="Book Antiqua" w:hAnsi="Book Antiqua"/>
          <w:color w:val="000000" w:themeColor="text1"/>
          <w:szCs w:val="24"/>
        </w:rPr>
        <w:t xml:space="preserve">expression in VECs </w:t>
      </w:r>
      <w:r w:rsidRPr="00814076">
        <w:rPr>
          <w:rFonts w:ascii="Book Antiqua" w:hAnsi="Book Antiqua"/>
          <w:color w:val="000000" w:themeColor="text1"/>
          <w:szCs w:val="24"/>
        </w:rPr>
        <w:t>provide</w:t>
      </w:r>
      <w:r w:rsidR="005E32F3" w:rsidRPr="00814076">
        <w:rPr>
          <w:rFonts w:ascii="Book Antiqua" w:hAnsi="Book Antiqua"/>
          <w:color w:val="000000" w:themeColor="text1"/>
          <w:szCs w:val="24"/>
        </w:rPr>
        <w:t>s</w:t>
      </w:r>
      <w:r w:rsidRPr="00814076">
        <w:rPr>
          <w:rFonts w:ascii="Book Antiqua" w:hAnsi="Book Antiqua"/>
          <w:color w:val="000000" w:themeColor="text1"/>
          <w:szCs w:val="24"/>
        </w:rPr>
        <w:t xml:space="preserve"> a useful indicator for the d</w:t>
      </w:r>
      <w:r w:rsidR="006B53D9" w:rsidRPr="00814076">
        <w:rPr>
          <w:rFonts w:ascii="Book Antiqua" w:hAnsi="Book Antiqua"/>
          <w:color w:val="000000" w:themeColor="text1"/>
          <w:szCs w:val="24"/>
        </w:rPr>
        <w:t>rug discove</w:t>
      </w:r>
      <w:r w:rsidR="00D95F3D" w:rsidRPr="00814076">
        <w:rPr>
          <w:rFonts w:ascii="Book Antiqua" w:hAnsi="Book Antiqua"/>
          <w:color w:val="000000" w:themeColor="text1"/>
          <w:szCs w:val="24"/>
        </w:rPr>
        <w:t>ry for the treatment of ischemic diseases</w:t>
      </w:r>
      <w:r w:rsidRPr="00814076">
        <w:rPr>
          <w:rFonts w:ascii="Book Antiqua" w:hAnsi="Book Antiqua"/>
          <w:color w:val="000000" w:themeColor="text1"/>
          <w:szCs w:val="24"/>
        </w:rPr>
        <w:t xml:space="preserve">. </w:t>
      </w:r>
      <w:r w:rsidR="005E32F3" w:rsidRPr="00814076">
        <w:rPr>
          <w:rFonts w:ascii="Book Antiqua" w:hAnsi="Book Antiqua"/>
          <w:color w:val="000000" w:themeColor="text1"/>
          <w:szCs w:val="24"/>
        </w:rPr>
        <w:t>Furthermore, human pluripotent stem</w:t>
      </w:r>
      <w:r w:rsidR="00E61C1D" w:rsidRPr="00814076">
        <w:rPr>
          <w:rFonts w:ascii="Book Antiqua" w:hAnsi="Book Antiqua"/>
          <w:color w:val="000000" w:themeColor="text1"/>
          <w:szCs w:val="24"/>
        </w:rPr>
        <w:t xml:space="preserve"> </w:t>
      </w:r>
      <w:r w:rsidR="00E61C1D" w:rsidRPr="00814076">
        <w:rPr>
          <w:rFonts w:ascii="Book Antiqua" w:hAnsi="Book Antiqua"/>
          <w:color w:val="000000" w:themeColor="text1"/>
          <w:szCs w:val="24"/>
        </w:rPr>
        <w:lastRenderedPageBreak/>
        <w:t>cell</w:t>
      </w:r>
      <w:r w:rsidR="000E50BB" w:rsidRPr="00814076">
        <w:rPr>
          <w:rFonts w:ascii="Book Antiqua" w:hAnsi="Book Antiqua"/>
          <w:color w:val="000000" w:themeColor="text1"/>
          <w:szCs w:val="24"/>
        </w:rPr>
        <w:t>-derived t</w:t>
      </w:r>
      <w:r w:rsidR="005E32F3" w:rsidRPr="00814076">
        <w:rPr>
          <w:rFonts w:ascii="Book Antiqua" w:hAnsi="Book Antiqua"/>
          <w:color w:val="000000" w:themeColor="text1"/>
          <w:szCs w:val="24"/>
        </w:rPr>
        <w:t xml:space="preserve">ype-II VECs </w:t>
      </w:r>
      <w:r w:rsidR="00E61C1D" w:rsidRPr="00814076">
        <w:rPr>
          <w:rFonts w:ascii="Book Antiqua" w:hAnsi="Book Antiqua"/>
          <w:color w:val="000000" w:themeColor="text1"/>
          <w:szCs w:val="24"/>
        </w:rPr>
        <w:t xml:space="preserve">will </w:t>
      </w:r>
      <w:r w:rsidR="005E32F3" w:rsidRPr="00814076">
        <w:rPr>
          <w:rFonts w:ascii="Book Antiqua" w:hAnsi="Book Antiqua"/>
          <w:color w:val="000000" w:themeColor="text1"/>
          <w:szCs w:val="24"/>
        </w:rPr>
        <w:t xml:space="preserve">provide </w:t>
      </w:r>
      <w:r w:rsidR="00E61C1D" w:rsidRPr="00814076">
        <w:rPr>
          <w:rFonts w:ascii="Book Antiqua" w:hAnsi="Book Antiqua"/>
          <w:color w:val="000000" w:themeColor="text1"/>
          <w:szCs w:val="24"/>
        </w:rPr>
        <w:t xml:space="preserve">a useful tool for transplantation therapy </w:t>
      </w:r>
      <w:r w:rsidR="00AB41D2" w:rsidRPr="00814076">
        <w:rPr>
          <w:rFonts w:ascii="Book Antiqua" w:hAnsi="Book Antiqua"/>
          <w:color w:val="000000" w:themeColor="text1"/>
          <w:szCs w:val="24"/>
        </w:rPr>
        <w:t xml:space="preserve">of </w:t>
      </w:r>
      <w:proofErr w:type="spellStart"/>
      <w:r w:rsidR="00AB41D2" w:rsidRPr="00814076">
        <w:rPr>
          <w:rFonts w:ascii="Book Antiqua" w:hAnsi="Book Antiqua"/>
          <w:color w:val="000000" w:themeColor="text1"/>
          <w:szCs w:val="24"/>
        </w:rPr>
        <w:t>arteriostenosis</w:t>
      </w:r>
      <w:proofErr w:type="spellEnd"/>
      <w:r w:rsidR="00AB41D2" w:rsidRPr="00814076">
        <w:rPr>
          <w:rFonts w:ascii="Book Antiqua" w:hAnsi="Book Antiqua"/>
          <w:color w:val="000000" w:themeColor="text1"/>
          <w:szCs w:val="24"/>
        </w:rPr>
        <w:t xml:space="preserve">. </w:t>
      </w:r>
    </w:p>
    <w:p w14:paraId="17A17543" w14:textId="77777777" w:rsidR="00D65831" w:rsidRPr="00814076" w:rsidRDefault="00D65831" w:rsidP="00B1088D">
      <w:pPr>
        <w:spacing w:line="360" w:lineRule="auto"/>
        <w:rPr>
          <w:rFonts w:ascii="Book Antiqua" w:hAnsi="Book Antiqua"/>
          <w:color w:val="000000" w:themeColor="text1"/>
          <w:szCs w:val="24"/>
        </w:rPr>
      </w:pPr>
    </w:p>
    <w:p w14:paraId="403AB387" w14:textId="77777777" w:rsidR="00F704D9" w:rsidRPr="00814076" w:rsidRDefault="00F704D9" w:rsidP="00B1088D">
      <w:pPr>
        <w:spacing w:line="360" w:lineRule="auto"/>
        <w:rPr>
          <w:rFonts w:ascii="Book Antiqua" w:hAnsi="Book Antiqua"/>
          <w:b/>
          <w:i/>
          <w:color w:val="000000" w:themeColor="text1"/>
          <w:szCs w:val="24"/>
        </w:rPr>
      </w:pPr>
      <w:r w:rsidRPr="00814076">
        <w:rPr>
          <w:rFonts w:ascii="Book Antiqua" w:hAnsi="Book Antiqua"/>
          <w:b/>
          <w:i/>
          <w:color w:val="000000" w:themeColor="text1"/>
          <w:szCs w:val="24"/>
        </w:rPr>
        <w:t>Terminology</w:t>
      </w:r>
    </w:p>
    <w:p w14:paraId="2706148A" w14:textId="0670ADC0" w:rsidR="00F704D9" w:rsidRPr="00814076" w:rsidRDefault="000F0F96" w:rsidP="00B1088D">
      <w:pPr>
        <w:spacing w:line="360" w:lineRule="auto"/>
        <w:rPr>
          <w:rFonts w:ascii="Book Antiqua" w:hAnsi="Book Antiqua"/>
          <w:color w:val="000000" w:themeColor="text1"/>
          <w:szCs w:val="24"/>
        </w:rPr>
      </w:pPr>
      <w:r w:rsidRPr="00814076">
        <w:rPr>
          <w:rFonts w:ascii="Book Antiqua" w:hAnsi="Book Antiqua"/>
          <w:color w:val="000000" w:themeColor="text1"/>
          <w:szCs w:val="24"/>
        </w:rPr>
        <w:t>Regulator of G-protein signaling 5 (RGS5)</w:t>
      </w:r>
      <w:r w:rsidR="00041E89" w:rsidRPr="00814076">
        <w:rPr>
          <w:rFonts w:ascii="Book Antiqua" w:hAnsi="Book Antiqua"/>
          <w:color w:val="000000" w:themeColor="text1"/>
          <w:szCs w:val="24"/>
        </w:rPr>
        <w:t xml:space="preserve"> is known as an inhibitory molecules against the signaling from G protein- coupled receptor (GPCR</w:t>
      </w:r>
      <w:r w:rsidR="00AD2810" w:rsidRPr="00814076">
        <w:rPr>
          <w:rFonts w:ascii="Book Antiqua" w:hAnsi="Book Antiqua"/>
          <w:color w:val="000000" w:themeColor="text1"/>
          <w:szCs w:val="24"/>
        </w:rPr>
        <w:t xml:space="preserve">). It is reportedly involved in the regulation of VEC-VEC interaction </w:t>
      </w:r>
      <w:r w:rsidR="00AD2810" w:rsidRPr="00814076">
        <w:rPr>
          <w:rFonts w:ascii="Book Antiqua" w:hAnsi="Book Antiqua"/>
          <w:i/>
          <w:color w:val="000000" w:themeColor="text1"/>
          <w:szCs w:val="24"/>
        </w:rPr>
        <w:t>via</w:t>
      </w:r>
      <w:r w:rsidR="00AD2810" w:rsidRPr="00814076">
        <w:rPr>
          <w:rFonts w:ascii="Book Antiqua" w:hAnsi="Book Antiqua"/>
          <w:color w:val="000000" w:themeColor="text1"/>
          <w:szCs w:val="24"/>
        </w:rPr>
        <w:t xml:space="preserve"> VE-cadherin and VEC-VSMC interaction </w:t>
      </w:r>
      <w:r w:rsidR="00AD2810" w:rsidRPr="00814076">
        <w:rPr>
          <w:rFonts w:ascii="Book Antiqua" w:hAnsi="Book Antiqua"/>
          <w:i/>
          <w:color w:val="000000" w:themeColor="text1"/>
          <w:szCs w:val="24"/>
        </w:rPr>
        <w:t xml:space="preserve">via </w:t>
      </w:r>
      <w:r w:rsidR="00AD2810" w:rsidRPr="00814076">
        <w:rPr>
          <w:rFonts w:ascii="Book Antiqua" w:hAnsi="Book Antiqua"/>
          <w:color w:val="000000" w:themeColor="text1"/>
          <w:szCs w:val="24"/>
        </w:rPr>
        <w:t xml:space="preserve">N-cadherin. </w:t>
      </w:r>
    </w:p>
    <w:p w14:paraId="0A9EB598" w14:textId="77777777" w:rsidR="000F0F96" w:rsidRPr="00814076" w:rsidRDefault="000F0F96" w:rsidP="00B1088D">
      <w:pPr>
        <w:spacing w:line="360" w:lineRule="auto"/>
        <w:rPr>
          <w:rFonts w:ascii="Book Antiqua" w:hAnsi="Book Antiqua"/>
          <w:color w:val="000000" w:themeColor="text1"/>
          <w:szCs w:val="24"/>
        </w:rPr>
      </w:pPr>
    </w:p>
    <w:p w14:paraId="0B41DF23" w14:textId="2F4ECB73" w:rsidR="00F704D9" w:rsidRPr="00814076" w:rsidRDefault="00F704D9" w:rsidP="00B1088D">
      <w:pPr>
        <w:spacing w:line="360" w:lineRule="auto"/>
        <w:rPr>
          <w:rFonts w:ascii="Book Antiqua" w:hAnsi="Book Antiqua"/>
          <w:b/>
          <w:i/>
          <w:color w:val="000000" w:themeColor="text1"/>
          <w:szCs w:val="24"/>
        </w:rPr>
      </w:pPr>
      <w:r w:rsidRPr="00814076">
        <w:rPr>
          <w:rFonts w:ascii="Book Antiqua" w:hAnsi="Book Antiqua"/>
          <w:b/>
          <w:i/>
          <w:color w:val="000000" w:themeColor="text1"/>
          <w:szCs w:val="24"/>
        </w:rPr>
        <w:t>Peer-review</w:t>
      </w:r>
    </w:p>
    <w:p w14:paraId="2CDECD63" w14:textId="4630DEC0" w:rsidR="005C2DA4" w:rsidRPr="00BF52A5" w:rsidRDefault="004C086C" w:rsidP="00BF52A5">
      <w:pPr>
        <w:spacing w:line="360" w:lineRule="auto"/>
        <w:rPr>
          <w:rFonts w:ascii="Book Antiqua" w:eastAsia="宋体" w:hAnsi="Book Antiqua"/>
          <w:color w:val="000000" w:themeColor="text1"/>
          <w:szCs w:val="24"/>
          <w:lang w:eastAsia="zh-CN"/>
        </w:rPr>
      </w:pPr>
      <w:r w:rsidRPr="00814076">
        <w:rPr>
          <w:rFonts w:ascii="Book Antiqua" w:hAnsi="Book Antiqua"/>
          <w:color w:val="000000" w:themeColor="text1"/>
          <w:szCs w:val="24"/>
        </w:rPr>
        <w:t>A</w:t>
      </w:r>
      <w:r w:rsidR="005C2DA4" w:rsidRPr="00814076">
        <w:rPr>
          <w:rFonts w:ascii="Book Antiqua" w:hAnsi="Book Antiqua"/>
          <w:color w:val="000000" w:themeColor="text1"/>
          <w:szCs w:val="24"/>
        </w:rPr>
        <w:t xml:space="preserve">uthors tried to solve the controversy in human vascular endothelial cells (VEC) to the proliferation of human vascular smooth muscle cells (VASMC) by characterize the human VECs from various sources in two groups as either pro-proliferative or </w:t>
      </w:r>
      <w:proofErr w:type="spellStart"/>
      <w:r w:rsidR="005C2DA4" w:rsidRPr="00814076">
        <w:rPr>
          <w:rFonts w:ascii="Book Antiqua" w:hAnsi="Book Antiqua"/>
          <w:color w:val="000000" w:themeColor="text1"/>
          <w:szCs w:val="24"/>
        </w:rPr>
        <w:t>antiproliferative</w:t>
      </w:r>
      <w:proofErr w:type="spellEnd"/>
      <w:r w:rsidR="005C2DA4" w:rsidRPr="00814076">
        <w:rPr>
          <w:rFonts w:ascii="Book Antiqua" w:hAnsi="Book Antiqua"/>
          <w:color w:val="000000" w:themeColor="text1"/>
          <w:szCs w:val="24"/>
        </w:rPr>
        <w:t>.</w:t>
      </w:r>
      <w:r w:rsidR="00474CA5" w:rsidRPr="00814076">
        <w:rPr>
          <w:rFonts w:ascii="Book Antiqua" w:hAnsi="Book Antiqua"/>
          <w:color w:val="000000" w:themeColor="text1"/>
          <w:szCs w:val="24"/>
        </w:rPr>
        <w:t xml:space="preserve"> The studies presented herein implicate regulator of G-protein signaling 5 (RGS5) as a modulator of VEC phenotype, where VECs expressing high RGS5 are pro-proliferative and VECs expressing low RGS5 are anti-proliferative. Oxidative stress induces RGS5 expression and shifts VECs into a pro-proliferative phenotype. </w:t>
      </w:r>
      <w:r w:rsidR="007D7C09" w:rsidRPr="00814076">
        <w:rPr>
          <w:rFonts w:ascii="Book Antiqua" w:hAnsi="Book Antiqua"/>
          <w:color w:val="000000" w:themeColor="text1"/>
          <w:szCs w:val="24"/>
        </w:rPr>
        <w:t>T</w:t>
      </w:r>
      <w:r w:rsidR="00474CA5" w:rsidRPr="00814076">
        <w:rPr>
          <w:rFonts w:ascii="Book Antiqua" w:hAnsi="Book Antiqua"/>
          <w:color w:val="000000" w:themeColor="text1"/>
          <w:szCs w:val="24"/>
        </w:rPr>
        <w:t>he studies are novel and</w:t>
      </w:r>
      <w:r w:rsidR="007D7C09" w:rsidRPr="00814076">
        <w:rPr>
          <w:rFonts w:ascii="Book Antiqua" w:hAnsi="Book Antiqua"/>
          <w:color w:val="000000" w:themeColor="text1"/>
          <w:szCs w:val="24"/>
        </w:rPr>
        <w:t xml:space="preserve"> the manuscript is well written.</w:t>
      </w:r>
    </w:p>
    <w:p w14:paraId="1A22E9B5" w14:textId="77777777" w:rsidR="005C74DA" w:rsidRPr="00814076" w:rsidRDefault="005C74DA" w:rsidP="00B10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bCs/>
          <w:caps/>
          <w:color w:val="000000" w:themeColor="text1"/>
          <w:szCs w:val="24"/>
        </w:rPr>
      </w:pPr>
    </w:p>
    <w:p w14:paraId="60FA36C8" w14:textId="77777777" w:rsidR="007E4945" w:rsidRPr="00814076" w:rsidRDefault="007E4945">
      <w:pPr>
        <w:widowControl/>
        <w:jc w:val="left"/>
        <w:rPr>
          <w:rFonts w:ascii="Book Antiqua" w:hAnsi="Book Antiqua"/>
          <w:b/>
          <w:color w:val="000000" w:themeColor="text1"/>
          <w:szCs w:val="24"/>
        </w:rPr>
      </w:pPr>
      <w:r w:rsidRPr="00814076">
        <w:rPr>
          <w:rFonts w:ascii="Book Antiqua" w:hAnsi="Book Antiqua"/>
          <w:b/>
          <w:color w:val="000000" w:themeColor="text1"/>
          <w:szCs w:val="24"/>
        </w:rPr>
        <w:br w:type="page"/>
      </w:r>
    </w:p>
    <w:p w14:paraId="0FA0F285" w14:textId="12F87702" w:rsidR="005322D9" w:rsidRPr="00814076" w:rsidRDefault="005322D9" w:rsidP="00B1088D">
      <w:pPr>
        <w:spacing w:line="360" w:lineRule="auto"/>
        <w:rPr>
          <w:rFonts w:ascii="Book Antiqua" w:hAnsi="Book Antiqua"/>
          <w:b/>
          <w:color w:val="000000" w:themeColor="text1"/>
          <w:szCs w:val="24"/>
        </w:rPr>
      </w:pPr>
      <w:r w:rsidRPr="00814076">
        <w:rPr>
          <w:rFonts w:ascii="Book Antiqua" w:hAnsi="Book Antiqua"/>
          <w:b/>
          <w:color w:val="000000" w:themeColor="text1"/>
          <w:szCs w:val="24"/>
        </w:rPr>
        <w:lastRenderedPageBreak/>
        <w:t>REFERENCES</w:t>
      </w:r>
    </w:p>
    <w:p w14:paraId="46764E71" w14:textId="77777777" w:rsidR="0054210E" w:rsidRPr="00CC30DF" w:rsidRDefault="0054210E" w:rsidP="0054210E">
      <w:pPr>
        <w:widowControl/>
        <w:spacing w:line="360" w:lineRule="auto"/>
        <w:rPr>
          <w:rFonts w:ascii="Book Antiqua" w:hAnsi="Book Antiqua" w:cs="宋体"/>
          <w:color w:val="000000"/>
          <w:kern w:val="0"/>
          <w:szCs w:val="24"/>
        </w:rPr>
      </w:pPr>
      <w:r w:rsidRPr="00CC30DF">
        <w:rPr>
          <w:rFonts w:ascii="Book Antiqua" w:hAnsi="Book Antiqua" w:cs="宋体"/>
          <w:color w:val="000000"/>
          <w:kern w:val="0"/>
          <w:szCs w:val="24"/>
        </w:rPr>
        <w:t>1</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Lu MH</w:t>
      </w:r>
      <w:r w:rsidRPr="00CC30DF">
        <w:rPr>
          <w:rFonts w:ascii="Book Antiqua" w:hAnsi="Book Antiqua" w:cs="宋体"/>
          <w:color w:val="000000"/>
          <w:kern w:val="0"/>
          <w:szCs w:val="24"/>
        </w:rPr>
        <w:t xml:space="preserve">, Chao CF, Huang CG, Chang LT. </w:t>
      </w:r>
      <w:proofErr w:type="spellStart"/>
      <w:r w:rsidRPr="00CC30DF">
        <w:rPr>
          <w:rFonts w:ascii="Book Antiqua" w:hAnsi="Book Antiqua" w:cs="宋体"/>
          <w:color w:val="000000"/>
          <w:kern w:val="0"/>
          <w:szCs w:val="24"/>
        </w:rPr>
        <w:t>Coculture</w:t>
      </w:r>
      <w:proofErr w:type="spellEnd"/>
      <w:r w:rsidRPr="00CC30DF">
        <w:rPr>
          <w:rFonts w:ascii="Book Antiqua" w:hAnsi="Book Antiqua" w:cs="宋体"/>
          <w:color w:val="000000"/>
          <w:kern w:val="0"/>
          <w:szCs w:val="24"/>
        </w:rPr>
        <w:t xml:space="preserve"> of vascular endothelial cells and smooth muscle cells from spontaneously hypertensive rats.</w:t>
      </w:r>
      <w:r w:rsidRPr="00C93368">
        <w:rPr>
          <w:rFonts w:ascii="Book Antiqua" w:hAnsi="Book Antiqua" w:cs="宋体"/>
          <w:color w:val="000000"/>
          <w:kern w:val="0"/>
          <w:szCs w:val="24"/>
        </w:rPr>
        <w:t> </w:t>
      </w:r>
      <w:proofErr w:type="spellStart"/>
      <w:r w:rsidRPr="00CC30DF">
        <w:rPr>
          <w:rFonts w:ascii="Book Antiqua" w:hAnsi="Book Antiqua" w:cs="宋体"/>
          <w:i/>
          <w:iCs/>
          <w:color w:val="000000"/>
          <w:kern w:val="0"/>
          <w:szCs w:val="24"/>
        </w:rPr>
        <w:t>Clin</w:t>
      </w:r>
      <w:proofErr w:type="spellEnd"/>
      <w:r w:rsidRPr="00CC30DF">
        <w:rPr>
          <w:rFonts w:ascii="Book Antiqua" w:hAnsi="Book Antiqua" w:cs="宋体"/>
          <w:i/>
          <w:iCs/>
          <w:color w:val="000000"/>
          <w:kern w:val="0"/>
          <w:szCs w:val="24"/>
        </w:rPr>
        <w:t xml:space="preserve"> </w:t>
      </w:r>
      <w:proofErr w:type="spellStart"/>
      <w:r w:rsidRPr="00CC30DF">
        <w:rPr>
          <w:rFonts w:ascii="Book Antiqua" w:hAnsi="Book Antiqua" w:cs="宋体"/>
          <w:i/>
          <w:iCs/>
          <w:color w:val="000000"/>
          <w:kern w:val="0"/>
          <w:szCs w:val="24"/>
        </w:rPr>
        <w:t>Exp</w:t>
      </w:r>
      <w:proofErr w:type="spellEnd"/>
      <w:r w:rsidRPr="00CC30DF">
        <w:rPr>
          <w:rFonts w:ascii="Book Antiqua" w:hAnsi="Book Antiqua" w:cs="宋体"/>
          <w:i/>
          <w:iCs/>
          <w:color w:val="000000"/>
          <w:kern w:val="0"/>
          <w:szCs w:val="24"/>
        </w:rPr>
        <w:t xml:space="preserve"> </w:t>
      </w:r>
      <w:proofErr w:type="spellStart"/>
      <w:r w:rsidRPr="00CC30DF">
        <w:rPr>
          <w:rFonts w:ascii="Book Antiqua" w:hAnsi="Book Antiqua" w:cs="宋体"/>
          <w:i/>
          <w:iCs/>
          <w:color w:val="000000"/>
          <w:kern w:val="0"/>
          <w:szCs w:val="24"/>
        </w:rPr>
        <w:t>Hypertens</w:t>
      </w:r>
      <w:proofErr w:type="spellEnd"/>
      <w:r w:rsidRPr="00C93368">
        <w:rPr>
          <w:rFonts w:ascii="Book Antiqua" w:hAnsi="Book Antiqua" w:cs="宋体"/>
          <w:color w:val="000000"/>
          <w:kern w:val="0"/>
          <w:szCs w:val="24"/>
        </w:rPr>
        <w:t> </w:t>
      </w:r>
      <w:r w:rsidRPr="00CC30DF">
        <w:rPr>
          <w:rFonts w:ascii="Book Antiqua" w:hAnsi="Book Antiqua" w:cs="宋体"/>
          <w:color w:val="000000"/>
          <w:kern w:val="0"/>
          <w:szCs w:val="24"/>
        </w:rPr>
        <w:t>2003;</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25</w:t>
      </w:r>
      <w:r w:rsidRPr="00CC30DF">
        <w:rPr>
          <w:rFonts w:ascii="Book Antiqua" w:hAnsi="Book Antiqua" w:cs="宋体"/>
          <w:color w:val="000000"/>
          <w:kern w:val="0"/>
          <w:szCs w:val="24"/>
        </w:rPr>
        <w:t>: 413-425 [PMID: 14596366]</w:t>
      </w:r>
    </w:p>
    <w:p w14:paraId="43AC1825" w14:textId="77777777" w:rsidR="0054210E" w:rsidRPr="00CC30DF" w:rsidRDefault="0054210E" w:rsidP="0054210E">
      <w:pPr>
        <w:widowControl/>
        <w:spacing w:line="360" w:lineRule="auto"/>
        <w:rPr>
          <w:rFonts w:ascii="Book Antiqua" w:hAnsi="Book Antiqua" w:cs="宋体"/>
          <w:color w:val="000000"/>
          <w:kern w:val="0"/>
          <w:szCs w:val="24"/>
        </w:rPr>
      </w:pPr>
      <w:r w:rsidRPr="00CC30DF">
        <w:rPr>
          <w:rFonts w:ascii="Book Antiqua" w:hAnsi="Book Antiqua" w:cs="宋体"/>
          <w:color w:val="000000"/>
          <w:kern w:val="0"/>
          <w:szCs w:val="24"/>
        </w:rPr>
        <w:t>2</w:t>
      </w:r>
      <w:r w:rsidRPr="00C93368">
        <w:rPr>
          <w:rFonts w:ascii="Book Antiqua" w:hAnsi="Book Antiqua" w:cs="宋体"/>
          <w:color w:val="000000"/>
          <w:kern w:val="0"/>
          <w:szCs w:val="24"/>
        </w:rPr>
        <w:t> </w:t>
      </w:r>
      <w:proofErr w:type="spellStart"/>
      <w:r w:rsidRPr="00CC30DF">
        <w:rPr>
          <w:rFonts w:ascii="Book Antiqua" w:hAnsi="Book Antiqua" w:cs="宋体"/>
          <w:b/>
          <w:bCs/>
          <w:color w:val="000000"/>
          <w:kern w:val="0"/>
          <w:szCs w:val="24"/>
        </w:rPr>
        <w:t>Shinoda</w:t>
      </w:r>
      <w:proofErr w:type="spellEnd"/>
      <w:r w:rsidRPr="00CC30DF">
        <w:rPr>
          <w:rFonts w:ascii="Book Antiqua" w:hAnsi="Book Antiqua" w:cs="宋体"/>
          <w:b/>
          <w:bCs/>
          <w:color w:val="000000"/>
          <w:kern w:val="0"/>
          <w:szCs w:val="24"/>
        </w:rPr>
        <w:t xml:space="preserve"> E</w:t>
      </w:r>
      <w:r w:rsidRPr="00CC30DF">
        <w:rPr>
          <w:rFonts w:ascii="Book Antiqua" w:hAnsi="Book Antiqua" w:cs="宋体"/>
          <w:color w:val="000000"/>
          <w:kern w:val="0"/>
          <w:szCs w:val="24"/>
        </w:rPr>
        <w:t xml:space="preserve">, </w:t>
      </w:r>
      <w:proofErr w:type="spellStart"/>
      <w:r w:rsidRPr="00CC30DF">
        <w:rPr>
          <w:rFonts w:ascii="Book Antiqua" w:hAnsi="Book Antiqua" w:cs="宋体"/>
          <w:color w:val="000000"/>
          <w:kern w:val="0"/>
          <w:szCs w:val="24"/>
        </w:rPr>
        <w:t>Yui</w:t>
      </w:r>
      <w:proofErr w:type="spellEnd"/>
      <w:r w:rsidRPr="00CC30DF">
        <w:rPr>
          <w:rFonts w:ascii="Book Antiqua" w:hAnsi="Book Antiqua" w:cs="宋体"/>
          <w:color w:val="000000"/>
          <w:kern w:val="0"/>
          <w:szCs w:val="24"/>
        </w:rPr>
        <w:t xml:space="preserve"> Y, Hattori R, Tanaka M, Inoue R, Aoyama T, </w:t>
      </w:r>
      <w:proofErr w:type="spellStart"/>
      <w:r w:rsidRPr="00CC30DF">
        <w:rPr>
          <w:rFonts w:ascii="Book Antiqua" w:hAnsi="Book Antiqua" w:cs="宋体"/>
          <w:color w:val="000000"/>
          <w:kern w:val="0"/>
          <w:szCs w:val="24"/>
        </w:rPr>
        <w:t>Takimoto</w:t>
      </w:r>
      <w:proofErr w:type="spellEnd"/>
      <w:r w:rsidRPr="00CC30DF">
        <w:rPr>
          <w:rFonts w:ascii="Book Antiqua" w:hAnsi="Book Antiqua" w:cs="宋体"/>
          <w:color w:val="000000"/>
          <w:kern w:val="0"/>
          <w:szCs w:val="24"/>
        </w:rPr>
        <w:t xml:space="preserve"> Y, Mitsui Y, Miyahara K, </w:t>
      </w:r>
      <w:proofErr w:type="spellStart"/>
      <w:r w:rsidRPr="00CC30DF">
        <w:rPr>
          <w:rFonts w:ascii="Book Antiqua" w:hAnsi="Book Antiqua" w:cs="宋体"/>
          <w:color w:val="000000"/>
          <w:kern w:val="0"/>
          <w:szCs w:val="24"/>
        </w:rPr>
        <w:t>Shizuta</w:t>
      </w:r>
      <w:proofErr w:type="spellEnd"/>
      <w:r w:rsidRPr="00CC30DF">
        <w:rPr>
          <w:rFonts w:ascii="Book Antiqua" w:hAnsi="Book Antiqua" w:cs="宋体"/>
          <w:color w:val="000000"/>
          <w:kern w:val="0"/>
          <w:szCs w:val="24"/>
        </w:rPr>
        <w:t xml:space="preserve"> Y, Sasayama S. Tissue factor pathway inhibitor-2 is a novel mitogen for vascular smooth muscle cells.</w:t>
      </w:r>
      <w:r w:rsidRPr="00C93368">
        <w:rPr>
          <w:rFonts w:ascii="Book Antiqua" w:hAnsi="Book Antiqua" w:cs="宋体"/>
          <w:color w:val="000000"/>
          <w:kern w:val="0"/>
          <w:szCs w:val="24"/>
        </w:rPr>
        <w:t> </w:t>
      </w:r>
      <w:r w:rsidRPr="00CC30DF">
        <w:rPr>
          <w:rFonts w:ascii="Book Antiqua" w:hAnsi="Book Antiqua" w:cs="宋体"/>
          <w:i/>
          <w:iCs/>
          <w:color w:val="000000"/>
          <w:kern w:val="0"/>
          <w:szCs w:val="24"/>
        </w:rPr>
        <w:t xml:space="preserve">J </w:t>
      </w:r>
      <w:proofErr w:type="spellStart"/>
      <w:r w:rsidRPr="00CC30DF">
        <w:rPr>
          <w:rFonts w:ascii="Book Antiqua" w:hAnsi="Book Antiqua" w:cs="宋体"/>
          <w:i/>
          <w:iCs/>
          <w:color w:val="000000"/>
          <w:kern w:val="0"/>
          <w:szCs w:val="24"/>
        </w:rPr>
        <w:t>Biol</w:t>
      </w:r>
      <w:proofErr w:type="spellEnd"/>
      <w:r w:rsidRPr="00CC30DF">
        <w:rPr>
          <w:rFonts w:ascii="Book Antiqua" w:hAnsi="Book Antiqua" w:cs="宋体"/>
          <w:i/>
          <w:iCs/>
          <w:color w:val="000000"/>
          <w:kern w:val="0"/>
          <w:szCs w:val="24"/>
        </w:rPr>
        <w:t xml:space="preserve"> </w:t>
      </w:r>
      <w:proofErr w:type="spellStart"/>
      <w:r w:rsidRPr="00CC30DF">
        <w:rPr>
          <w:rFonts w:ascii="Book Antiqua" w:hAnsi="Book Antiqua" w:cs="宋体"/>
          <w:i/>
          <w:iCs/>
          <w:color w:val="000000"/>
          <w:kern w:val="0"/>
          <w:szCs w:val="24"/>
        </w:rPr>
        <w:t>Chem</w:t>
      </w:r>
      <w:proofErr w:type="spellEnd"/>
      <w:r w:rsidRPr="00C93368">
        <w:rPr>
          <w:rFonts w:ascii="Book Antiqua" w:hAnsi="Book Antiqua" w:cs="宋体"/>
          <w:color w:val="000000"/>
          <w:kern w:val="0"/>
          <w:szCs w:val="24"/>
        </w:rPr>
        <w:t> </w:t>
      </w:r>
      <w:r w:rsidRPr="00CC30DF">
        <w:rPr>
          <w:rFonts w:ascii="Book Antiqua" w:hAnsi="Book Antiqua" w:cs="宋体"/>
          <w:color w:val="000000"/>
          <w:kern w:val="0"/>
          <w:szCs w:val="24"/>
        </w:rPr>
        <w:t>1999;</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274</w:t>
      </w:r>
      <w:r w:rsidRPr="00CC30DF">
        <w:rPr>
          <w:rFonts w:ascii="Book Antiqua" w:hAnsi="Book Antiqua" w:cs="宋体"/>
          <w:color w:val="000000"/>
          <w:kern w:val="0"/>
          <w:szCs w:val="24"/>
        </w:rPr>
        <w:t>: 5379-5384 [PMID: 10026147]</w:t>
      </w:r>
    </w:p>
    <w:p w14:paraId="3C272E24" w14:textId="77777777" w:rsidR="0054210E" w:rsidRPr="00CC30DF" w:rsidRDefault="0054210E" w:rsidP="0054210E">
      <w:pPr>
        <w:widowControl/>
        <w:spacing w:line="360" w:lineRule="auto"/>
        <w:rPr>
          <w:rFonts w:ascii="Book Antiqua" w:hAnsi="Book Antiqua" w:cs="宋体"/>
          <w:color w:val="000000"/>
          <w:kern w:val="0"/>
          <w:szCs w:val="24"/>
        </w:rPr>
      </w:pPr>
      <w:r w:rsidRPr="00CC30DF">
        <w:rPr>
          <w:rFonts w:ascii="Book Antiqua" w:hAnsi="Book Antiqua" w:cs="宋体"/>
          <w:color w:val="000000"/>
          <w:kern w:val="0"/>
          <w:szCs w:val="24"/>
        </w:rPr>
        <w:t>3</w:t>
      </w:r>
      <w:r w:rsidRPr="00C93368">
        <w:rPr>
          <w:rFonts w:ascii="Book Antiqua" w:hAnsi="Book Antiqua" w:cs="宋体"/>
          <w:color w:val="000000"/>
          <w:kern w:val="0"/>
          <w:szCs w:val="24"/>
        </w:rPr>
        <w:t> </w:t>
      </w:r>
      <w:proofErr w:type="spellStart"/>
      <w:r w:rsidRPr="00CC30DF">
        <w:rPr>
          <w:rFonts w:ascii="Book Antiqua" w:hAnsi="Book Antiqua" w:cs="宋体"/>
          <w:b/>
          <w:bCs/>
          <w:color w:val="000000"/>
          <w:kern w:val="0"/>
          <w:szCs w:val="24"/>
        </w:rPr>
        <w:t>Miettinen</w:t>
      </w:r>
      <w:proofErr w:type="spellEnd"/>
      <w:r w:rsidRPr="00CC30DF">
        <w:rPr>
          <w:rFonts w:ascii="Book Antiqua" w:hAnsi="Book Antiqua" w:cs="宋体"/>
          <w:b/>
          <w:bCs/>
          <w:color w:val="000000"/>
          <w:kern w:val="0"/>
          <w:szCs w:val="24"/>
        </w:rPr>
        <w:t xml:space="preserve"> M</w:t>
      </w:r>
      <w:r w:rsidRPr="00CC30DF">
        <w:rPr>
          <w:rFonts w:ascii="Book Antiqua" w:hAnsi="Book Antiqua" w:cs="宋体"/>
          <w:color w:val="000000"/>
          <w:kern w:val="0"/>
          <w:szCs w:val="24"/>
        </w:rPr>
        <w:t xml:space="preserve">, </w:t>
      </w:r>
      <w:proofErr w:type="spellStart"/>
      <w:r w:rsidRPr="00CC30DF">
        <w:rPr>
          <w:rFonts w:ascii="Book Antiqua" w:hAnsi="Book Antiqua" w:cs="宋体"/>
          <w:color w:val="000000"/>
          <w:kern w:val="0"/>
          <w:szCs w:val="24"/>
        </w:rPr>
        <w:t>Sarlomo-Rikala</w:t>
      </w:r>
      <w:proofErr w:type="spellEnd"/>
      <w:r w:rsidRPr="00CC30DF">
        <w:rPr>
          <w:rFonts w:ascii="Book Antiqua" w:hAnsi="Book Antiqua" w:cs="宋体"/>
          <w:color w:val="000000"/>
          <w:kern w:val="0"/>
          <w:szCs w:val="24"/>
        </w:rPr>
        <w:t xml:space="preserve"> M, </w:t>
      </w:r>
      <w:proofErr w:type="spellStart"/>
      <w:r w:rsidRPr="00CC30DF">
        <w:rPr>
          <w:rFonts w:ascii="Book Antiqua" w:hAnsi="Book Antiqua" w:cs="宋体"/>
          <w:color w:val="000000"/>
          <w:kern w:val="0"/>
          <w:szCs w:val="24"/>
        </w:rPr>
        <w:t>Lasota</w:t>
      </w:r>
      <w:proofErr w:type="spellEnd"/>
      <w:r w:rsidRPr="00CC30DF">
        <w:rPr>
          <w:rFonts w:ascii="Book Antiqua" w:hAnsi="Book Antiqua" w:cs="宋体"/>
          <w:color w:val="000000"/>
          <w:kern w:val="0"/>
          <w:szCs w:val="24"/>
        </w:rPr>
        <w:t xml:space="preserve"> J. KIT expression in </w:t>
      </w:r>
      <w:proofErr w:type="spellStart"/>
      <w:r w:rsidRPr="00CC30DF">
        <w:rPr>
          <w:rFonts w:ascii="Book Antiqua" w:hAnsi="Book Antiqua" w:cs="宋体"/>
          <w:color w:val="000000"/>
          <w:kern w:val="0"/>
          <w:szCs w:val="24"/>
        </w:rPr>
        <w:t>angiosarcomas</w:t>
      </w:r>
      <w:proofErr w:type="spellEnd"/>
      <w:r w:rsidRPr="00CC30DF">
        <w:rPr>
          <w:rFonts w:ascii="Book Antiqua" w:hAnsi="Book Antiqua" w:cs="宋体"/>
          <w:color w:val="000000"/>
          <w:kern w:val="0"/>
          <w:szCs w:val="24"/>
        </w:rPr>
        <w:t xml:space="preserve"> and fetal endothelial cells: lack of mutations of exon 11 and exon 17 of C-kit.</w:t>
      </w:r>
      <w:r w:rsidRPr="00C93368">
        <w:rPr>
          <w:rFonts w:ascii="Book Antiqua" w:hAnsi="Book Antiqua" w:cs="宋体"/>
          <w:color w:val="000000"/>
          <w:kern w:val="0"/>
          <w:szCs w:val="24"/>
        </w:rPr>
        <w:t> </w:t>
      </w:r>
      <w:r w:rsidRPr="00CC30DF">
        <w:rPr>
          <w:rFonts w:ascii="Book Antiqua" w:hAnsi="Book Antiqua" w:cs="宋体"/>
          <w:i/>
          <w:iCs/>
          <w:color w:val="000000"/>
          <w:kern w:val="0"/>
          <w:szCs w:val="24"/>
        </w:rPr>
        <w:t xml:space="preserve">Mod </w:t>
      </w:r>
      <w:proofErr w:type="spellStart"/>
      <w:r w:rsidRPr="00CC30DF">
        <w:rPr>
          <w:rFonts w:ascii="Book Antiqua" w:hAnsi="Book Antiqua" w:cs="宋体"/>
          <w:i/>
          <w:iCs/>
          <w:color w:val="000000"/>
          <w:kern w:val="0"/>
          <w:szCs w:val="24"/>
        </w:rPr>
        <w:t>Pathol</w:t>
      </w:r>
      <w:proofErr w:type="spellEnd"/>
      <w:r w:rsidRPr="00C93368">
        <w:rPr>
          <w:rFonts w:ascii="Book Antiqua" w:hAnsi="Book Antiqua" w:cs="宋体"/>
          <w:color w:val="000000"/>
          <w:kern w:val="0"/>
          <w:szCs w:val="24"/>
        </w:rPr>
        <w:t> </w:t>
      </w:r>
      <w:r w:rsidRPr="00CC30DF">
        <w:rPr>
          <w:rFonts w:ascii="Book Antiqua" w:hAnsi="Book Antiqua" w:cs="宋体"/>
          <w:color w:val="000000"/>
          <w:kern w:val="0"/>
          <w:szCs w:val="24"/>
        </w:rPr>
        <w:t>2000;</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13</w:t>
      </w:r>
      <w:r w:rsidRPr="00CC30DF">
        <w:rPr>
          <w:rFonts w:ascii="Book Antiqua" w:hAnsi="Book Antiqua" w:cs="宋体"/>
          <w:color w:val="000000"/>
          <w:kern w:val="0"/>
          <w:szCs w:val="24"/>
        </w:rPr>
        <w:t>: 536-541 [PMID: 10824925]</w:t>
      </w:r>
    </w:p>
    <w:p w14:paraId="4621E7BB" w14:textId="77777777" w:rsidR="0054210E" w:rsidRPr="00CC30DF" w:rsidRDefault="0054210E" w:rsidP="0054210E">
      <w:pPr>
        <w:widowControl/>
        <w:spacing w:line="360" w:lineRule="auto"/>
        <w:rPr>
          <w:rFonts w:ascii="Book Antiqua" w:hAnsi="Book Antiqua" w:cs="宋体"/>
          <w:color w:val="000000"/>
          <w:kern w:val="0"/>
          <w:szCs w:val="24"/>
        </w:rPr>
      </w:pPr>
      <w:r w:rsidRPr="00CC30DF">
        <w:rPr>
          <w:rFonts w:ascii="Book Antiqua" w:hAnsi="Book Antiqua" w:cs="宋体"/>
          <w:color w:val="000000"/>
          <w:kern w:val="0"/>
          <w:szCs w:val="24"/>
        </w:rPr>
        <w:t>4</w:t>
      </w:r>
      <w:r w:rsidRPr="00C93368">
        <w:rPr>
          <w:rFonts w:ascii="Book Antiqua" w:hAnsi="Book Antiqua" w:cs="宋体"/>
          <w:color w:val="000000"/>
          <w:kern w:val="0"/>
          <w:szCs w:val="24"/>
        </w:rPr>
        <w:t> </w:t>
      </w:r>
      <w:proofErr w:type="spellStart"/>
      <w:r w:rsidRPr="00CC30DF">
        <w:rPr>
          <w:rFonts w:ascii="Book Antiqua" w:hAnsi="Book Antiqua" w:cs="宋体"/>
          <w:b/>
          <w:bCs/>
          <w:color w:val="000000"/>
          <w:kern w:val="0"/>
          <w:szCs w:val="24"/>
        </w:rPr>
        <w:t>Baldinger</w:t>
      </w:r>
      <w:proofErr w:type="spellEnd"/>
      <w:r w:rsidRPr="00CC30DF">
        <w:rPr>
          <w:rFonts w:ascii="Book Antiqua" w:hAnsi="Book Antiqua" w:cs="宋体"/>
          <w:b/>
          <w:bCs/>
          <w:color w:val="000000"/>
          <w:kern w:val="0"/>
          <w:szCs w:val="24"/>
        </w:rPr>
        <w:t xml:space="preserve"> A</w:t>
      </w:r>
      <w:r w:rsidRPr="00CC30DF">
        <w:rPr>
          <w:rFonts w:ascii="Book Antiqua" w:hAnsi="Book Antiqua" w:cs="宋体"/>
          <w:color w:val="000000"/>
          <w:kern w:val="0"/>
          <w:szCs w:val="24"/>
        </w:rPr>
        <w:t xml:space="preserve">, </w:t>
      </w:r>
      <w:proofErr w:type="spellStart"/>
      <w:r w:rsidRPr="00CC30DF">
        <w:rPr>
          <w:rFonts w:ascii="Book Antiqua" w:hAnsi="Book Antiqua" w:cs="宋体"/>
          <w:color w:val="000000"/>
          <w:kern w:val="0"/>
          <w:szCs w:val="24"/>
        </w:rPr>
        <w:t>Brehm</w:t>
      </w:r>
      <w:proofErr w:type="spellEnd"/>
      <w:r w:rsidRPr="00CC30DF">
        <w:rPr>
          <w:rFonts w:ascii="Book Antiqua" w:hAnsi="Book Antiqua" w:cs="宋体"/>
          <w:color w:val="000000"/>
          <w:kern w:val="0"/>
          <w:szCs w:val="24"/>
        </w:rPr>
        <w:t xml:space="preserve"> BR, Richter P, </w:t>
      </w:r>
      <w:proofErr w:type="spellStart"/>
      <w:r w:rsidRPr="00CC30DF">
        <w:rPr>
          <w:rFonts w:ascii="Book Antiqua" w:hAnsi="Book Antiqua" w:cs="宋体"/>
          <w:color w:val="000000"/>
          <w:kern w:val="0"/>
          <w:szCs w:val="24"/>
        </w:rPr>
        <w:t>Bossert</w:t>
      </w:r>
      <w:proofErr w:type="spellEnd"/>
      <w:r w:rsidRPr="00CC30DF">
        <w:rPr>
          <w:rFonts w:ascii="Book Antiqua" w:hAnsi="Book Antiqua" w:cs="宋体"/>
          <w:color w:val="000000"/>
          <w:kern w:val="0"/>
          <w:szCs w:val="24"/>
        </w:rPr>
        <w:t xml:space="preserve"> T, </w:t>
      </w:r>
      <w:proofErr w:type="spellStart"/>
      <w:r w:rsidRPr="00CC30DF">
        <w:rPr>
          <w:rFonts w:ascii="Book Antiqua" w:hAnsi="Book Antiqua" w:cs="宋体"/>
          <w:color w:val="000000"/>
          <w:kern w:val="0"/>
          <w:szCs w:val="24"/>
        </w:rPr>
        <w:t>Gruen</w:t>
      </w:r>
      <w:proofErr w:type="spellEnd"/>
      <w:r w:rsidRPr="00CC30DF">
        <w:rPr>
          <w:rFonts w:ascii="Book Antiqua" w:hAnsi="Book Antiqua" w:cs="宋体"/>
          <w:color w:val="000000"/>
          <w:kern w:val="0"/>
          <w:szCs w:val="24"/>
        </w:rPr>
        <w:t xml:space="preserve"> K, </w:t>
      </w:r>
      <w:proofErr w:type="spellStart"/>
      <w:r w:rsidRPr="00CC30DF">
        <w:rPr>
          <w:rFonts w:ascii="Book Antiqua" w:hAnsi="Book Antiqua" w:cs="宋体"/>
          <w:color w:val="000000"/>
          <w:kern w:val="0"/>
          <w:szCs w:val="24"/>
        </w:rPr>
        <w:t>Hekmat</w:t>
      </w:r>
      <w:proofErr w:type="spellEnd"/>
      <w:r w:rsidRPr="00CC30DF">
        <w:rPr>
          <w:rFonts w:ascii="Book Antiqua" w:hAnsi="Book Antiqua" w:cs="宋体"/>
          <w:color w:val="000000"/>
          <w:kern w:val="0"/>
          <w:szCs w:val="24"/>
        </w:rPr>
        <w:t xml:space="preserve"> K, </w:t>
      </w:r>
      <w:proofErr w:type="spellStart"/>
      <w:r w:rsidRPr="00CC30DF">
        <w:rPr>
          <w:rFonts w:ascii="Book Antiqua" w:hAnsi="Book Antiqua" w:cs="宋体"/>
          <w:color w:val="000000"/>
          <w:kern w:val="0"/>
          <w:szCs w:val="24"/>
        </w:rPr>
        <w:t>Kosmehl</w:t>
      </w:r>
      <w:proofErr w:type="spellEnd"/>
      <w:r w:rsidRPr="00CC30DF">
        <w:rPr>
          <w:rFonts w:ascii="Book Antiqua" w:hAnsi="Book Antiqua" w:cs="宋体"/>
          <w:color w:val="000000"/>
          <w:kern w:val="0"/>
          <w:szCs w:val="24"/>
        </w:rPr>
        <w:t xml:space="preserve"> H, </w:t>
      </w:r>
      <w:proofErr w:type="spellStart"/>
      <w:r w:rsidRPr="00CC30DF">
        <w:rPr>
          <w:rFonts w:ascii="Book Antiqua" w:hAnsi="Book Antiqua" w:cs="宋体"/>
          <w:color w:val="000000"/>
          <w:kern w:val="0"/>
          <w:szCs w:val="24"/>
        </w:rPr>
        <w:t>Neri</w:t>
      </w:r>
      <w:proofErr w:type="spellEnd"/>
      <w:r w:rsidRPr="00CC30DF">
        <w:rPr>
          <w:rFonts w:ascii="Book Antiqua" w:hAnsi="Book Antiqua" w:cs="宋体"/>
          <w:color w:val="000000"/>
          <w:kern w:val="0"/>
          <w:szCs w:val="24"/>
        </w:rPr>
        <w:t xml:space="preserve"> D, </w:t>
      </w:r>
      <w:proofErr w:type="spellStart"/>
      <w:r w:rsidRPr="00CC30DF">
        <w:rPr>
          <w:rFonts w:ascii="Book Antiqua" w:hAnsi="Book Antiqua" w:cs="宋体"/>
          <w:color w:val="000000"/>
          <w:kern w:val="0"/>
          <w:szCs w:val="24"/>
        </w:rPr>
        <w:t>Figulla</w:t>
      </w:r>
      <w:proofErr w:type="spellEnd"/>
      <w:r w:rsidRPr="00CC30DF">
        <w:rPr>
          <w:rFonts w:ascii="Book Antiqua" w:hAnsi="Book Antiqua" w:cs="宋体"/>
          <w:color w:val="000000"/>
          <w:kern w:val="0"/>
          <w:szCs w:val="24"/>
        </w:rPr>
        <w:t xml:space="preserve"> HR, Berndt A, Franz M. Comparative analysis of </w:t>
      </w:r>
      <w:proofErr w:type="spellStart"/>
      <w:r w:rsidRPr="00CC30DF">
        <w:rPr>
          <w:rFonts w:ascii="Book Antiqua" w:hAnsi="Book Antiqua" w:cs="宋体"/>
          <w:color w:val="000000"/>
          <w:kern w:val="0"/>
          <w:szCs w:val="24"/>
        </w:rPr>
        <w:t>oncofetal</w:t>
      </w:r>
      <w:proofErr w:type="spellEnd"/>
      <w:r w:rsidRPr="00CC30DF">
        <w:rPr>
          <w:rFonts w:ascii="Book Antiqua" w:hAnsi="Book Antiqua" w:cs="宋体"/>
          <w:color w:val="000000"/>
          <w:kern w:val="0"/>
          <w:szCs w:val="24"/>
        </w:rPr>
        <w:t xml:space="preserve"> fibronectin and tenascin-C expression in right atrial auricular and left ventricular human cardiac tissue from patients with coronary artery disease and aortic valve stenosis.</w:t>
      </w:r>
      <w:r w:rsidRPr="00C93368">
        <w:rPr>
          <w:rFonts w:ascii="Book Antiqua" w:hAnsi="Book Antiqua" w:cs="宋体"/>
          <w:color w:val="000000"/>
          <w:kern w:val="0"/>
          <w:szCs w:val="24"/>
        </w:rPr>
        <w:t> </w:t>
      </w:r>
      <w:proofErr w:type="spellStart"/>
      <w:r w:rsidRPr="00CC30DF">
        <w:rPr>
          <w:rFonts w:ascii="Book Antiqua" w:hAnsi="Book Antiqua" w:cs="宋体"/>
          <w:i/>
          <w:iCs/>
          <w:color w:val="000000"/>
          <w:kern w:val="0"/>
          <w:szCs w:val="24"/>
        </w:rPr>
        <w:t>Histochem</w:t>
      </w:r>
      <w:proofErr w:type="spellEnd"/>
      <w:r w:rsidRPr="00CC30DF">
        <w:rPr>
          <w:rFonts w:ascii="Book Antiqua" w:hAnsi="Book Antiqua" w:cs="宋体"/>
          <w:i/>
          <w:iCs/>
          <w:color w:val="000000"/>
          <w:kern w:val="0"/>
          <w:szCs w:val="24"/>
        </w:rPr>
        <w:t xml:space="preserve"> Cell </w:t>
      </w:r>
      <w:proofErr w:type="spellStart"/>
      <w:r w:rsidRPr="00CC30DF">
        <w:rPr>
          <w:rFonts w:ascii="Book Antiqua" w:hAnsi="Book Antiqua" w:cs="宋体"/>
          <w:i/>
          <w:iCs/>
          <w:color w:val="000000"/>
          <w:kern w:val="0"/>
          <w:szCs w:val="24"/>
        </w:rPr>
        <w:t>Biol</w:t>
      </w:r>
      <w:proofErr w:type="spellEnd"/>
      <w:r w:rsidRPr="00C93368">
        <w:rPr>
          <w:rFonts w:ascii="Book Antiqua" w:hAnsi="Book Antiqua" w:cs="宋体"/>
          <w:color w:val="000000"/>
          <w:kern w:val="0"/>
          <w:szCs w:val="24"/>
        </w:rPr>
        <w:t> </w:t>
      </w:r>
      <w:r w:rsidRPr="00CC30DF">
        <w:rPr>
          <w:rFonts w:ascii="Book Antiqua" w:hAnsi="Book Antiqua" w:cs="宋体"/>
          <w:color w:val="000000"/>
          <w:kern w:val="0"/>
          <w:szCs w:val="24"/>
        </w:rPr>
        <w:t>2011;</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135</w:t>
      </w:r>
      <w:r w:rsidRPr="00CC30DF">
        <w:rPr>
          <w:rFonts w:ascii="Book Antiqua" w:hAnsi="Book Antiqua" w:cs="宋体"/>
          <w:color w:val="000000"/>
          <w:kern w:val="0"/>
          <w:szCs w:val="24"/>
        </w:rPr>
        <w:t>: 427-441 [PMID: 21479812 DOI: 10.1007/s00418-011-0809-z]</w:t>
      </w:r>
    </w:p>
    <w:p w14:paraId="1DC3C3CF" w14:textId="77777777" w:rsidR="0054210E" w:rsidRPr="00CC30DF" w:rsidRDefault="0054210E" w:rsidP="0054210E">
      <w:pPr>
        <w:widowControl/>
        <w:spacing w:line="360" w:lineRule="auto"/>
        <w:rPr>
          <w:rFonts w:ascii="Book Antiqua" w:hAnsi="Book Antiqua" w:cs="宋体"/>
          <w:color w:val="000000"/>
          <w:kern w:val="0"/>
          <w:szCs w:val="24"/>
        </w:rPr>
      </w:pPr>
      <w:r w:rsidRPr="00CC30DF">
        <w:rPr>
          <w:rFonts w:ascii="Book Antiqua" w:hAnsi="Book Antiqua" w:cs="宋体"/>
          <w:color w:val="000000"/>
          <w:kern w:val="0"/>
          <w:szCs w:val="24"/>
        </w:rPr>
        <w:t>5</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Khan ZA</w:t>
      </w:r>
      <w:r w:rsidRPr="00CC30DF">
        <w:rPr>
          <w:rFonts w:ascii="Book Antiqua" w:hAnsi="Book Antiqua" w:cs="宋体"/>
          <w:color w:val="000000"/>
          <w:kern w:val="0"/>
          <w:szCs w:val="24"/>
        </w:rPr>
        <w:t xml:space="preserve">, </w:t>
      </w:r>
      <w:proofErr w:type="spellStart"/>
      <w:r w:rsidRPr="00CC30DF">
        <w:rPr>
          <w:rFonts w:ascii="Book Antiqua" w:hAnsi="Book Antiqua" w:cs="宋体"/>
          <w:color w:val="000000"/>
          <w:kern w:val="0"/>
          <w:szCs w:val="24"/>
        </w:rPr>
        <w:t>Cukiernik</w:t>
      </w:r>
      <w:proofErr w:type="spellEnd"/>
      <w:r w:rsidRPr="00CC30DF">
        <w:rPr>
          <w:rFonts w:ascii="Book Antiqua" w:hAnsi="Book Antiqua" w:cs="宋体"/>
          <w:color w:val="000000"/>
          <w:kern w:val="0"/>
          <w:szCs w:val="24"/>
        </w:rPr>
        <w:t xml:space="preserve"> M, </w:t>
      </w:r>
      <w:proofErr w:type="spellStart"/>
      <w:r w:rsidRPr="00CC30DF">
        <w:rPr>
          <w:rFonts w:ascii="Book Antiqua" w:hAnsi="Book Antiqua" w:cs="宋体"/>
          <w:color w:val="000000"/>
          <w:kern w:val="0"/>
          <w:szCs w:val="24"/>
        </w:rPr>
        <w:t>Gonder</w:t>
      </w:r>
      <w:proofErr w:type="spellEnd"/>
      <w:r w:rsidRPr="00CC30DF">
        <w:rPr>
          <w:rFonts w:ascii="Book Antiqua" w:hAnsi="Book Antiqua" w:cs="宋体"/>
          <w:color w:val="000000"/>
          <w:kern w:val="0"/>
          <w:szCs w:val="24"/>
        </w:rPr>
        <w:t xml:space="preserve"> JR, </w:t>
      </w:r>
      <w:proofErr w:type="spellStart"/>
      <w:r w:rsidRPr="00CC30DF">
        <w:rPr>
          <w:rFonts w:ascii="Book Antiqua" w:hAnsi="Book Antiqua" w:cs="宋体"/>
          <w:color w:val="000000"/>
          <w:kern w:val="0"/>
          <w:szCs w:val="24"/>
        </w:rPr>
        <w:t>Chakrabarti</w:t>
      </w:r>
      <w:proofErr w:type="spellEnd"/>
      <w:r w:rsidRPr="00CC30DF">
        <w:rPr>
          <w:rFonts w:ascii="Book Antiqua" w:hAnsi="Book Antiqua" w:cs="宋体"/>
          <w:color w:val="000000"/>
          <w:kern w:val="0"/>
          <w:szCs w:val="24"/>
        </w:rPr>
        <w:t xml:space="preserve"> S. </w:t>
      </w:r>
      <w:proofErr w:type="spellStart"/>
      <w:r w:rsidRPr="00CC30DF">
        <w:rPr>
          <w:rFonts w:ascii="Book Antiqua" w:hAnsi="Book Antiqua" w:cs="宋体"/>
          <w:color w:val="000000"/>
          <w:kern w:val="0"/>
          <w:szCs w:val="24"/>
        </w:rPr>
        <w:t>Oncofetal</w:t>
      </w:r>
      <w:proofErr w:type="spellEnd"/>
      <w:r w:rsidRPr="00CC30DF">
        <w:rPr>
          <w:rFonts w:ascii="Book Antiqua" w:hAnsi="Book Antiqua" w:cs="宋体"/>
          <w:color w:val="000000"/>
          <w:kern w:val="0"/>
          <w:szCs w:val="24"/>
        </w:rPr>
        <w:t xml:space="preserve"> fibronectin in diabetic retinopathy.</w:t>
      </w:r>
      <w:r w:rsidRPr="00C93368">
        <w:rPr>
          <w:rFonts w:ascii="Book Antiqua" w:hAnsi="Book Antiqua" w:cs="宋体"/>
          <w:color w:val="000000"/>
          <w:kern w:val="0"/>
          <w:szCs w:val="24"/>
        </w:rPr>
        <w:t> </w:t>
      </w:r>
      <w:r w:rsidRPr="00CC30DF">
        <w:rPr>
          <w:rFonts w:ascii="Book Antiqua" w:hAnsi="Book Antiqua" w:cs="宋体"/>
          <w:i/>
          <w:iCs/>
          <w:color w:val="000000"/>
          <w:kern w:val="0"/>
          <w:szCs w:val="24"/>
        </w:rPr>
        <w:t xml:space="preserve">Invest </w:t>
      </w:r>
      <w:proofErr w:type="spellStart"/>
      <w:r w:rsidRPr="00CC30DF">
        <w:rPr>
          <w:rFonts w:ascii="Book Antiqua" w:hAnsi="Book Antiqua" w:cs="宋体"/>
          <w:i/>
          <w:iCs/>
          <w:color w:val="000000"/>
          <w:kern w:val="0"/>
          <w:szCs w:val="24"/>
        </w:rPr>
        <w:t>Ophthalmol</w:t>
      </w:r>
      <w:proofErr w:type="spellEnd"/>
      <w:r w:rsidRPr="00CC30DF">
        <w:rPr>
          <w:rFonts w:ascii="Book Antiqua" w:hAnsi="Book Antiqua" w:cs="宋体"/>
          <w:i/>
          <w:iCs/>
          <w:color w:val="000000"/>
          <w:kern w:val="0"/>
          <w:szCs w:val="24"/>
        </w:rPr>
        <w:t xml:space="preserve"> Vis </w:t>
      </w:r>
      <w:proofErr w:type="spellStart"/>
      <w:r w:rsidRPr="00CC30DF">
        <w:rPr>
          <w:rFonts w:ascii="Book Antiqua" w:hAnsi="Book Antiqua" w:cs="宋体"/>
          <w:i/>
          <w:iCs/>
          <w:color w:val="000000"/>
          <w:kern w:val="0"/>
          <w:szCs w:val="24"/>
        </w:rPr>
        <w:t>Sci</w:t>
      </w:r>
      <w:proofErr w:type="spellEnd"/>
      <w:r w:rsidRPr="00C93368">
        <w:rPr>
          <w:rFonts w:ascii="Book Antiqua" w:hAnsi="Book Antiqua" w:cs="宋体"/>
          <w:color w:val="000000"/>
          <w:kern w:val="0"/>
          <w:szCs w:val="24"/>
        </w:rPr>
        <w:t> </w:t>
      </w:r>
      <w:r w:rsidRPr="00CC30DF">
        <w:rPr>
          <w:rFonts w:ascii="Book Antiqua" w:hAnsi="Book Antiqua" w:cs="宋体"/>
          <w:color w:val="000000"/>
          <w:kern w:val="0"/>
          <w:szCs w:val="24"/>
        </w:rPr>
        <w:t>2004;</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45</w:t>
      </w:r>
      <w:r w:rsidRPr="00CC30DF">
        <w:rPr>
          <w:rFonts w:ascii="Book Antiqua" w:hAnsi="Book Antiqua" w:cs="宋体"/>
          <w:color w:val="000000"/>
          <w:kern w:val="0"/>
          <w:szCs w:val="24"/>
        </w:rPr>
        <w:t>: 287-295 [PMID: 14691186]</w:t>
      </w:r>
    </w:p>
    <w:p w14:paraId="7A3B8BA0" w14:textId="77777777" w:rsidR="0054210E" w:rsidRPr="00CC30DF" w:rsidRDefault="0054210E" w:rsidP="0054210E">
      <w:pPr>
        <w:widowControl/>
        <w:spacing w:line="360" w:lineRule="auto"/>
        <w:rPr>
          <w:rFonts w:ascii="Book Antiqua" w:hAnsi="Book Antiqua" w:cs="宋体"/>
          <w:color w:val="000000"/>
          <w:kern w:val="0"/>
          <w:szCs w:val="24"/>
        </w:rPr>
      </w:pPr>
      <w:r w:rsidRPr="00CC30DF">
        <w:rPr>
          <w:rFonts w:ascii="Book Antiqua" w:hAnsi="Book Antiqua" w:cs="宋体"/>
          <w:color w:val="000000"/>
          <w:kern w:val="0"/>
          <w:szCs w:val="24"/>
        </w:rPr>
        <w:t>6</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Watanabe N</w:t>
      </w:r>
      <w:r w:rsidRPr="00CC30DF">
        <w:rPr>
          <w:rFonts w:ascii="Book Antiqua" w:hAnsi="Book Antiqua" w:cs="宋体"/>
          <w:color w:val="000000"/>
          <w:kern w:val="0"/>
          <w:szCs w:val="24"/>
        </w:rPr>
        <w:t xml:space="preserve">, </w:t>
      </w:r>
      <w:proofErr w:type="spellStart"/>
      <w:r w:rsidRPr="00CC30DF">
        <w:rPr>
          <w:rFonts w:ascii="Book Antiqua" w:hAnsi="Book Antiqua" w:cs="宋体"/>
          <w:color w:val="000000"/>
          <w:kern w:val="0"/>
          <w:szCs w:val="24"/>
        </w:rPr>
        <w:t>Kurabayashi</w:t>
      </w:r>
      <w:proofErr w:type="spellEnd"/>
      <w:r w:rsidRPr="00CC30DF">
        <w:rPr>
          <w:rFonts w:ascii="Book Antiqua" w:hAnsi="Book Antiqua" w:cs="宋体"/>
          <w:color w:val="000000"/>
          <w:kern w:val="0"/>
          <w:szCs w:val="24"/>
        </w:rPr>
        <w:t xml:space="preserve"> M, Shimomura Y, Kawai-</w:t>
      </w:r>
      <w:proofErr w:type="spellStart"/>
      <w:r w:rsidRPr="00CC30DF">
        <w:rPr>
          <w:rFonts w:ascii="Book Antiqua" w:hAnsi="Book Antiqua" w:cs="宋体"/>
          <w:color w:val="000000"/>
          <w:kern w:val="0"/>
          <w:szCs w:val="24"/>
        </w:rPr>
        <w:t>Kowase</w:t>
      </w:r>
      <w:proofErr w:type="spellEnd"/>
      <w:r w:rsidRPr="00CC30DF">
        <w:rPr>
          <w:rFonts w:ascii="Book Antiqua" w:hAnsi="Book Antiqua" w:cs="宋体"/>
          <w:color w:val="000000"/>
          <w:kern w:val="0"/>
          <w:szCs w:val="24"/>
        </w:rPr>
        <w:t xml:space="preserve"> K, Hoshino Y, </w:t>
      </w:r>
      <w:proofErr w:type="spellStart"/>
      <w:r w:rsidRPr="00CC30DF">
        <w:rPr>
          <w:rFonts w:ascii="Book Antiqua" w:hAnsi="Book Antiqua" w:cs="宋体"/>
          <w:color w:val="000000"/>
          <w:kern w:val="0"/>
          <w:szCs w:val="24"/>
        </w:rPr>
        <w:t>Manabe</w:t>
      </w:r>
      <w:proofErr w:type="spellEnd"/>
      <w:r w:rsidRPr="00CC30DF">
        <w:rPr>
          <w:rFonts w:ascii="Book Antiqua" w:hAnsi="Book Antiqua" w:cs="宋体"/>
          <w:color w:val="000000"/>
          <w:kern w:val="0"/>
          <w:szCs w:val="24"/>
        </w:rPr>
        <w:t xml:space="preserve"> I, Watanabe M, </w:t>
      </w:r>
      <w:proofErr w:type="spellStart"/>
      <w:r w:rsidRPr="00CC30DF">
        <w:rPr>
          <w:rFonts w:ascii="Book Antiqua" w:hAnsi="Book Antiqua" w:cs="宋体"/>
          <w:color w:val="000000"/>
          <w:kern w:val="0"/>
          <w:szCs w:val="24"/>
        </w:rPr>
        <w:t>Aikawa</w:t>
      </w:r>
      <w:proofErr w:type="spellEnd"/>
      <w:r w:rsidRPr="00CC30DF">
        <w:rPr>
          <w:rFonts w:ascii="Book Antiqua" w:hAnsi="Book Antiqua" w:cs="宋体"/>
          <w:color w:val="000000"/>
          <w:kern w:val="0"/>
          <w:szCs w:val="24"/>
        </w:rPr>
        <w:t xml:space="preserve"> M, Kuro-o M, Suzuki T, </w:t>
      </w:r>
      <w:proofErr w:type="spellStart"/>
      <w:r w:rsidRPr="00CC30DF">
        <w:rPr>
          <w:rFonts w:ascii="Book Antiqua" w:hAnsi="Book Antiqua" w:cs="宋体"/>
          <w:color w:val="000000"/>
          <w:kern w:val="0"/>
          <w:szCs w:val="24"/>
        </w:rPr>
        <w:t>Yazaki</w:t>
      </w:r>
      <w:proofErr w:type="spellEnd"/>
      <w:r w:rsidRPr="00CC30DF">
        <w:rPr>
          <w:rFonts w:ascii="Book Antiqua" w:hAnsi="Book Antiqua" w:cs="宋体"/>
          <w:color w:val="000000"/>
          <w:kern w:val="0"/>
          <w:szCs w:val="24"/>
        </w:rPr>
        <w:t xml:space="preserve"> Y, Nagai R. BTEB2, a </w:t>
      </w:r>
      <w:proofErr w:type="spellStart"/>
      <w:r w:rsidRPr="00CC30DF">
        <w:rPr>
          <w:rFonts w:ascii="Book Antiqua" w:hAnsi="Book Antiqua" w:cs="宋体"/>
          <w:color w:val="000000"/>
          <w:kern w:val="0"/>
          <w:szCs w:val="24"/>
        </w:rPr>
        <w:t>Krüppel</w:t>
      </w:r>
      <w:proofErr w:type="spellEnd"/>
      <w:r w:rsidRPr="00CC30DF">
        <w:rPr>
          <w:rFonts w:ascii="Book Antiqua" w:hAnsi="Book Antiqua" w:cs="宋体"/>
          <w:color w:val="000000"/>
          <w:kern w:val="0"/>
          <w:szCs w:val="24"/>
        </w:rPr>
        <w:t xml:space="preserve">-like transcription factor, regulates expression of the </w:t>
      </w:r>
      <w:proofErr w:type="spellStart"/>
      <w:r w:rsidRPr="00CC30DF">
        <w:rPr>
          <w:rFonts w:ascii="Book Antiqua" w:hAnsi="Book Antiqua" w:cs="宋体"/>
          <w:color w:val="000000"/>
          <w:kern w:val="0"/>
          <w:szCs w:val="24"/>
        </w:rPr>
        <w:t>SMemb</w:t>
      </w:r>
      <w:proofErr w:type="spellEnd"/>
      <w:r w:rsidRPr="00CC30DF">
        <w:rPr>
          <w:rFonts w:ascii="Book Antiqua" w:hAnsi="Book Antiqua" w:cs="宋体"/>
          <w:color w:val="000000"/>
          <w:kern w:val="0"/>
          <w:szCs w:val="24"/>
        </w:rPr>
        <w:t>/</w:t>
      </w:r>
      <w:proofErr w:type="spellStart"/>
      <w:r w:rsidRPr="00CC30DF">
        <w:rPr>
          <w:rFonts w:ascii="Book Antiqua" w:hAnsi="Book Antiqua" w:cs="宋体"/>
          <w:color w:val="000000"/>
          <w:kern w:val="0"/>
          <w:szCs w:val="24"/>
        </w:rPr>
        <w:t>Nonmuscle</w:t>
      </w:r>
      <w:proofErr w:type="spellEnd"/>
      <w:r w:rsidRPr="00CC30DF">
        <w:rPr>
          <w:rFonts w:ascii="Book Antiqua" w:hAnsi="Book Antiqua" w:cs="宋体"/>
          <w:color w:val="000000"/>
          <w:kern w:val="0"/>
          <w:szCs w:val="24"/>
        </w:rPr>
        <w:t xml:space="preserve"> myosin heavy chain B (</w:t>
      </w:r>
      <w:proofErr w:type="spellStart"/>
      <w:r w:rsidRPr="00CC30DF">
        <w:rPr>
          <w:rFonts w:ascii="Book Antiqua" w:hAnsi="Book Antiqua" w:cs="宋体"/>
          <w:color w:val="000000"/>
          <w:kern w:val="0"/>
          <w:szCs w:val="24"/>
        </w:rPr>
        <w:t>SMemb</w:t>
      </w:r>
      <w:proofErr w:type="spellEnd"/>
      <w:r w:rsidRPr="00CC30DF">
        <w:rPr>
          <w:rFonts w:ascii="Book Antiqua" w:hAnsi="Book Antiqua" w:cs="宋体"/>
          <w:color w:val="000000"/>
          <w:kern w:val="0"/>
          <w:szCs w:val="24"/>
        </w:rPr>
        <w:t>/NMHC-B) gene.</w:t>
      </w:r>
      <w:r w:rsidRPr="00C93368">
        <w:rPr>
          <w:rFonts w:ascii="Book Antiqua" w:hAnsi="Book Antiqua" w:cs="宋体"/>
          <w:color w:val="000000"/>
          <w:kern w:val="0"/>
          <w:szCs w:val="24"/>
        </w:rPr>
        <w:t> </w:t>
      </w:r>
      <w:proofErr w:type="spellStart"/>
      <w:r w:rsidRPr="00CC30DF">
        <w:rPr>
          <w:rFonts w:ascii="Book Antiqua" w:hAnsi="Book Antiqua" w:cs="宋体"/>
          <w:i/>
          <w:iCs/>
          <w:color w:val="000000"/>
          <w:kern w:val="0"/>
          <w:szCs w:val="24"/>
        </w:rPr>
        <w:t>Circ</w:t>
      </w:r>
      <w:proofErr w:type="spellEnd"/>
      <w:r w:rsidRPr="00CC30DF">
        <w:rPr>
          <w:rFonts w:ascii="Book Antiqua" w:hAnsi="Book Antiqua" w:cs="宋体"/>
          <w:i/>
          <w:iCs/>
          <w:color w:val="000000"/>
          <w:kern w:val="0"/>
          <w:szCs w:val="24"/>
        </w:rPr>
        <w:t xml:space="preserve"> Res</w:t>
      </w:r>
      <w:r w:rsidRPr="00C93368">
        <w:rPr>
          <w:rFonts w:ascii="Book Antiqua" w:hAnsi="Book Antiqua" w:cs="宋体"/>
          <w:color w:val="000000"/>
          <w:kern w:val="0"/>
          <w:szCs w:val="24"/>
        </w:rPr>
        <w:t> </w:t>
      </w:r>
      <w:r w:rsidRPr="00CC30DF">
        <w:rPr>
          <w:rFonts w:ascii="Book Antiqua" w:hAnsi="Book Antiqua" w:cs="宋体"/>
          <w:color w:val="000000"/>
          <w:kern w:val="0"/>
          <w:szCs w:val="24"/>
        </w:rPr>
        <w:t>1999;</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85</w:t>
      </w:r>
      <w:r w:rsidRPr="00CC30DF">
        <w:rPr>
          <w:rFonts w:ascii="Book Antiqua" w:hAnsi="Book Antiqua" w:cs="宋体"/>
          <w:color w:val="000000"/>
          <w:kern w:val="0"/>
          <w:szCs w:val="24"/>
        </w:rPr>
        <w:t>: 182-191 [PMID: 10417400]</w:t>
      </w:r>
    </w:p>
    <w:p w14:paraId="59687880" w14:textId="77777777" w:rsidR="0054210E" w:rsidRPr="00CC30DF" w:rsidRDefault="0054210E" w:rsidP="0054210E">
      <w:pPr>
        <w:widowControl/>
        <w:spacing w:line="360" w:lineRule="auto"/>
        <w:rPr>
          <w:rFonts w:ascii="Book Antiqua" w:hAnsi="Book Antiqua" w:cs="宋体"/>
          <w:color w:val="000000"/>
          <w:kern w:val="0"/>
          <w:szCs w:val="24"/>
        </w:rPr>
      </w:pPr>
      <w:r w:rsidRPr="00CC30DF">
        <w:rPr>
          <w:rFonts w:ascii="Book Antiqua" w:hAnsi="Book Antiqua" w:cs="宋体"/>
          <w:color w:val="000000"/>
          <w:kern w:val="0"/>
          <w:szCs w:val="24"/>
        </w:rPr>
        <w:t>7</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Nakamura N</w:t>
      </w:r>
      <w:r w:rsidRPr="00CC30DF">
        <w:rPr>
          <w:rFonts w:ascii="Book Antiqua" w:hAnsi="Book Antiqua" w:cs="宋体"/>
          <w:color w:val="000000"/>
          <w:kern w:val="0"/>
          <w:szCs w:val="24"/>
        </w:rPr>
        <w:t xml:space="preserve">, Saeki K, </w:t>
      </w:r>
      <w:proofErr w:type="spellStart"/>
      <w:r w:rsidRPr="00CC30DF">
        <w:rPr>
          <w:rFonts w:ascii="Book Antiqua" w:hAnsi="Book Antiqua" w:cs="宋体"/>
          <w:color w:val="000000"/>
          <w:kern w:val="0"/>
          <w:szCs w:val="24"/>
        </w:rPr>
        <w:t>Mitsumoto</w:t>
      </w:r>
      <w:proofErr w:type="spellEnd"/>
      <w:r w:rsidRPr="00CC30DF">
        <w:rPr>
          <w:rFonts w:ascii="Book Antiqua" w:hAnsi="Book Antiqua" w:cs="宋体"/>
          <w:color w:val="000000"/>
          <w:kern w:val="0"/>
          <w:szCs w:val="24"/>
        </w:rPr>
        <w:t xml:space="preserve"> M, Matsuyama S, </w:t>
      </w:r>
      <w:proofErr w:type="spellStart"/>
      <w:r w:rsidRPr="00CC30DF">
        <w:rPr>
          <w:rFonts w:ascii="Book Antiqua" w:hAnsi="Book Antiqua" w:cs="宋体"/>
          <w:color w:val="000000"/>
          <w:kern w:val="0"/>
          <w:szCs w:val="24"/>
        </w:rPr>
        <w:t>Nishio</w:t>
      </w:r>
      <w:proofErr w:type="spellEnd"/>
      <w:r w:rsidRPr="00CC30DF">
        <w:rPr>
          <w:rFonts w:ascii="Book Antiqua" w:hAnsi="Book Antiqua" w:cs="宋体"/>
          <w:color w:val="000000"/>
          <w:kern w:val="0"/>
          <w:szCs w:val="24"/>
        </w:rPr>
        <w:t xml:space="preserve"> M, Saeki K, Hasegawa M, </w:t>
      </w:r>
      <w:proofErr w:type="spellStart"/>
      <w:r w:rsidRPr="00CC30DF">
        <w:rPr>
          <w:rFonts w:ascii="Book Antiqua" w:hAnsi="Book Antiqua" w:cs="宋体"/>
          <w:color w:val="000000"/>
          <w:kern w:val="0"/>
          <w:szCs w:val="24"/>
        </w:rPr>
        <w:t>Miyagawa</w:t>
      </w:r>
      <w:proofErr w:type="spellEnd"/>
      <w:r w:rsidRPr="00CC30DF">
        <w:rPr>
          <w:rFonts w:ascii="Book Antiqua" w:hAnsi="Book Antiqua" w:cs="宋体"/>
          <w:color w:val="000000"/>
          <w:kern w:val="0"/>
          <w:szCs w:val="24"/>
        </w:rPr>
        <w:t xml:space="preserve"> Y, </w:t>
      </w:r>
      <w:proofErr w:type="spellStart"/>
      <w:r w:rsidRPr="00CC30DF">
        <w:rPr>
          <w:rFonts w:ascii="Book Antiqua" w:hAnsi="Book Antiqua" w:cs="宋体"/>
          <w:color w:val="000000"/>
          <w:kern w:val="0"/>
          <w:szCs w:val="24"/>
        </w:rPr>
        <w:t>Ohkita</w:t>
      </w:r>
      <w:proofErr w:type="spellEnd"/>
      <w:r w:rsidRPr="00CC30DF">
        <w:rPr>
          <w:rFonts w:ascii="Book Antiqua" w:hAnsi="Book Antiqua" w:cs="宋体"/>
          <w:color w:val="000000"/>
          <w:kern w:val="0"/>
          <w:szCs w:val="24"/>
        </w:rPr>
        <w:t xml:space="preserve"> H, </w:t>
      </w:r>
      <w:proofErr w:type="spellStart"/>
      <w:r w:rsidRPr="00CC30DF">
        <w:rPr>
          <w:rFonts w:ascii="Book Antiqua" w:hAnsi="Book Antiqua" w:cs="宋体"/>
          <w:color w:val="000000"/>
          <w:kern w:val="0"/>
          <w:szCs w:val="24"/>
        </w:rPr>
        <w:t>Kiyokawa</w:t>
      </w:r>
      <w:proofErr w:type="spellEnd"/>
      <w:r w:rsidRPr="00CC30DF">
        <w:rPr>
          <w:rFonts w:ascii="Book Antiqua" w:hAnsi="Book Antiqua" w:cs="宋体"/>
          <w:color w:val="000000"/>
          <w:kern w:val="0"/>
          <w:szCs w:val="24"/>
        </w:rPr>
        <w:t xml:space="preserve"> N, Toyoda M, </w:t>
      </w:r>
      <w:proofErr w:type="spellStart"/>
      <w:r w:rsidRPr="00CC30DF">
        <w:rPr>
          <w:rFonts w:ascii="Book Antiqua" w:hAnsi="Book Antiqua" w:cs="宋体"/>
          <w:color w:val="000000"/>
          <w:kern w:val="0"/>
          <w:szCs w:val="24"/>
        </w:rPr>
        <w:t>Akutsu</w:t>
      </w:r>
      <w:proofErr w:type="spellEnd"/>
      <w:r w:rsidRPr="00CC30DF">
        <w:rPr>
          <w:rFonts w:ascii="Book Antiqua" w:hAnsi="Book Antiqua" w:cs="宋体"/>
          <w:color w:val="000000"/>
          <w:kern w:val="0"/>
          <w:szCs w:val="24"/>
        </w:rPr>
        <w:t xml:space="preserve"> H, </w:t>
      </w:r>
      <w:proofErr w:type="spellStart"/>
      <w:r w:rsidRPr="00CC30DF">
        <w:rPr>
          <w:rFonts w:ascii="Book Antiqua" w:hAnsi="Book Antiqua" w:cs="宋体"/>
          <w:color w:val="000000"/>
          <w:kern w:val="0"/>
          <w:szCs w:val="24"/>
        </w:rPr>
        <w:t>Umezawa</w:t>
      </w:r>
      <w:proofErr w:type="spellEnd"/>
      <w:r w:rsidRPr="00CC30DF">
        <w:rPr>
          <w:rFonts w:ascii="Book Antiqua" w:hAnsi="Book Antiqua" w:cs="宋体"/>
          <w:color w:val="000000"/>
          <w:kern w:val="0"/>
          <w:szCs w:val="24"/>
        </w:rPr>
        <w:t xml:space="preserve"> A, </w:t>
      </w:r>
      <w:proofErr w:type="spellStart"/>
      <w:r w:rsidRPr="00CC30DF">
        <w:rPr>
          <w:rFonts w:ascii="Book Antiqua" w:hAnsi="Book Antiqua" w:cs="宋体"/>
          <w:color w:val="000000"/>
          <w:kern w:val="0"/>
          <w:szCs w:val="24"/>
        </w:rPr>
        <w:t>Yuo</w:t>
      </w:r>
      <w:proofErr w:type="spellEnd"/>
      <w:r w:rsidRPr="00CC30DF">
        <w:rPr>
          <w:rFonts w:ascii="Book Antiqua" w:hAnsi="Book Antiqua" w:cs="宋体"/>
          <w:color w:val="000000"/>
          <w:kern w:val="0"/>
          <w:szCs w:val="24"/>
        </w:rPr>
        <w:t xml:space="preserve"> A. Feeder-free and serum-free production of hepatocytes, </w:t>
      </w:r>
      <w:proofErr w:type="spellStart"/>
      <w:r w:rsidRPr="00CC30DF">
        <w:rPr>
          <w:rFonts w:ascii="Book Antiqua" w:hAnsi="Book Antiqua" w:cs="宋体"/>
          <w:color w:val="000000"/>
          <w:kern w:val="0"/>
          <w:szCs w:val="24"/>
        </w:rPr>
        <w:t>cholangiocytes</w:t>
      </w:r>
      <w:proofErr w:type="spellEnd"/>
      <w:r w:rsidRPr="00CC30DF">
        <w:rPr>
          <w:rFonts w:ascii="Book Antiqua" w:hAnsi="Book Antiqua" w:cs="宋体"/>
          <w:color w:val="000000"/>
          <w:kern w:val="0"/>
          <w:szCs w:val="24"/>
        </w:rPr>
        <w:t xml:space="preserve">, and their proliferating progenitors from human pluripotent </w:t>
      </w:r>
      <w:r w:rsidRPr="00CC30DF">
        <w:rPr>
          <w:rFonts w:ascii="Book Antiqua" w:hAnsi="Book Antiqua" w:cs="宋体"/>
          <w:color w:val="000000"/>
          <w:kern w:val="0"/>
          <w:szCs w:val="24"/>
        </w:rPr>
        <w:lastRenderedPageBreak/>
        <w:t>stem cells: application to liver-specific functional and cytotoxic assays.</w:t>
      </w:r>
      <w:r w:rsidRPr="00C93368">
        <w:rPr>
          <w:rFonts w:ascii="Book Antiqua" w:hAnsi="Book Antiqua" w:cs="宋体"/>
          <w:color w:val="000000"/>
          <w:kern w:val="0"/>
          <w:szCs w:val="24"/>
        </w:rPr>
        <w:t> </w:t>
      </w:r>
      <w:r w:rsidRPr="00CC30DF">
        <w:rPr>
          <w:rFonts w:ascii="Book Antiqua" w:hAnsi="Book Antiqua" w:cs="宋体"/>
          <w:i/>
          <w:iCs/>
          <w:color w:val="000000"/>
          <w:kern w:val="0"/>
          <w:szCs w:val="24"/>
        </w:rPr>
        <w:t>Cell Reprogram</w:t>
      </w:r>
      <w:r w:rsidRPr="00C93368">
        <w:rPr>
          <w:rFonts w:ascii="Book Antiqua" w:hAnsi="Book Antiqua" w:cs="宋体"/>
          <w:color w:val="000000"/>
          <w:kern w:val="0"/>
          <w:szCs w:val="24"/>
        </w:rPr>
        <w:t> </w:t>
      </w:r>
      <w:r w:rsidRPr="00CC30DF">
        <w:rPr>
          <w:rFonts w:ascii="Book Antiqua" w:hAnsi="Book Antiqua" w:cs="宋体"/>
          <w:color w:val="000000"/>
          <w:kern w:val="0"/>
          <w:szCs w:val="24"/>
        </w:rPr>
        <w:t>2012;</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14</w:t>
      </w:r>
      <w:r w:rsidRPr="00CC30DF">
        <w:rPr>
          <w:rFonts w:ascii="Book Antiqua" w:hAnsi="Book Antiqua" w:cs="宋体"/>
          <w:color w:val="000000"/>
          <w:kern w:val="0"/>
          <w:szCs w:val="24"/>
        </w:rPr>
        <w:t>: 171-185 [PMID: 22384928 DOI: 10.1089/cell.2011.0064]</w:t>
      </w:r>
    </w:p>
    <w:p w14:paraId="17E3BE9D" w14:textId="77777777" w:rsidR="0054210E" w:rsidRPr="00CC30DF" w:rsidRDefault="0054210E" w:rsidP="0054210E">
      <w:pPr>
        <w:widowControl/>
        <w:spacing w:line="360" w:lineRule="auto"/>
        <w:rPr>
          <w:rFonts w:ascii="Book Antiqua" w:hAnsi="Book Antiqua" w:cs="宋体"/>
          <w:color w:val="000000"/>
          <w:kern w:val="0"/>
          <w:szCs w:val="24"/>
        </w:rPr>
      </w:pPr>
      <w:r w:rsidRPr="00CC30DF">
        <w:rPr>
          <w:rFonts w:ascii="Book Antiqua" w:hAnsi="Book Antiqua" w:cs="宋体"/>
          <w:color w:val="000000"/>
          <w:kern w:val="0"/>
          <w:szCs w:val="24"/>
        </w:rPr>
        <w:t>8</w:t>
      </w:r>
      <w:r w:rsidRPr="00C93368">
        <w:rPr>
          <w:rFonts w:ascii="Book Antiqua" w:hAnsi="Book Antiqua" w:cs="宋体"/>
          <w:color w:val="000000"/>
          <w:kern w:val="0"/>
          <w:szCs w:val="24"/>
        </w:rPr>
        <w:t> </w:t>
      </w:r>
      <w:proofErr w:type="spellStart"/>
      <w:r w:rsidRPr="00CC30DF">
        <w:rPr>
          <w:rFonts w:ascii="Book Antiqua" w:hAnsi="Book Antiqua" w:cs="宋体"/>
          <w:b/>
          <w:bCs/>
          <w:color w:val="000000"/>
          <w:kern w:val="0"/>
          <w:szCs w:val="24"/>
        </w:rPr>
        <w:t>Suemori</w:t>
      </w:r>
      <w:proofErr w:type="spellEnd"/>
      <w:r w:rsidRPr="00CC30DF">
        <w:rPr>
          <w:rFonts w:ascii="Book Antiqua" w:hAnsi="Book Antiqua" w:cs="宋体"/>
          <w:b/>
          <w:bCs/>
          <w:color w:val="000000"/>
          <w:kern w:val="0"/>
          <w:szCs w:val="24"/>
        </w:rPr>
        <w:t xml:space="preserve"> H</w:t>
      </w:r>
      <w:r w:rsidRPr="00CC30DF">
        <w:rPr>
          <w:rFonts w:ascii="Book Antiqua" w:hAnsi="Book Antiqua" w:cs="宋体"/>
          <w:color w:val="000000"/>
          <w:kern w:val="0"/>
          <w:szCs w:val="24"/>
        </w:rPr>
        <w:t xml:space="preserve">, </w:t>
      </w:r>
      <w:proofErr w:type="spellStart"/>
      <w:r w:rsidRPr="00CC30DF">
        <w:rPr>
          <w:rFonts w:ascii="Book Antiqua" w:hAnsi="Book Antiqua" w:cs="宋体"/>
          <w:color w:val="000000"/>
          <w:kern w:val="0"/>
          <w:szCs w:val="24"/>
        </w:rPr>
        <w:t>Yasuchika</w:t>
      </w:r>
      <w:proofErr w:type="spellEnd"/>
      <w:r w:rsidRPr="00CC30DF">
        <w:rPr>
          <w:rFonts w:ascii="Book Antiqua" w:hAnsi="Book Antiqua" w:cs="宋体"/>
          <w:color w:val="000000"/>
          <w:kern w:val="0"/>
          <w:szCs w:val="24"/>
        </w:rPr>
        <w:t xml:space="preserve"> K, Hasegawa K, Fujioka T, </w:t>
      </w:r>
      <w:proofErr w:type="spellStart"/>
      <w:r w:rsidRPr="00CC30DF">
        <w:rPr>
          <w:rFonts w:ascii="Book Antiqua" w:hAnsi="Book Antiqua" w:cs="宋体"/>
          <w:color w:val="000000"/>
          <w:kern w:val="0"/>
          <w:szCs w:val="24"/>
        </w:rPr>
        <w:t>Tsuneyoshi</w:t>
      </w:r>
      <w:proofErr w:type="spellEnd"/>
      <w:r w:rsidRPr="00CC30DF">
        <w:rPr>
          <w:rFonts w:ascii="Book Antiqua" w:hAnsi="Book Antiqua" w:cs="宋体"/>
          <w:color w:val="000000"/>
          <w:kern w:val="0"/>
          <w:szCs w:val="24"/>
        </w:rPr>
        <w:t xml:space="preserve"> N, </w:t>
      </w:r>
      <w:proofErr w:type="spellStart"/>
      <w:r w:rsidRPr="00CC30DF">
        <w:rPr>
          <w:rFonts w:ascii="Book Antiqua" w:hAnsi="Book Antiqua" w:cs="宋体"/>
          <w:color w:val="000000"/>
          <w:kern w:val="0"/>
          <w:szCs w:val="24"/>
        </w:rPr>
        <w:t>Nakatsuji</w:t>
      </w:r>
      <w:proofErr w:type="spellEnd"/>
      <w:r w:rsidRPr="00CC30DF">
        <w:rPr>
          <w:rFonts w:ascii="Book Antiqua" w:hAnsi="Book Antiqua" w:cs="宋体"/>
          <w:color w:val="000000"/>
          <w:kern w:val="0"/>
          <w:szCs w:val="24"/>
        </w:rPr>
        <w:t xml:space="preserve"> N. Efficient establishment of human embryonic stem cell lines and long-term maintenance with stable karyotype by enzymatic bulk passage.</w:t>
      </w:r>
      <w:r w:rsidRPr="00C93368">
        <w:rPr>
          <w:rFonts w:ascii="Book Antiqua" w:hAnsi="Book Antiqua" w:cs="宋体"/>
          <w:color w:val="000000"/>
          <w:kern w:val="0"/>
          <w:szCs w:val="24"/>
        </w:rPr>
        <w:t> </w:t>
      </w:r>
      <w:proofErr w:type="spellStart"/>
      <w:r w:rsidRPr="00CC30DF">
        <w:rPr>
          <w:rFonts w:ascii="Book Antiqua" w:hAnsi="Book Antiqua" w:cs="宋体"/>
          <w:i/>
          <w:iCs/>
          <w:color w:val="000000"/>
          <w:kern w:val="0"/>
          <w:szCs w:val="24"/>
        </w:rPr>
        <w:t>Biochem</w:t>
      </w:r>
      <w:proofErr w:type="spellEnd"/>
      <w:r w:rsidRPr="00CC30DF">
        <w:rPr>
          <w:rFonts w:ascii="Book Antiqua" w:hAnsi="Book Antiqua" w:cs="宋体"/>
          <w:i/>
          <w:iCs/>
          <w:color w:val="000000"/>
          <w:kern w:val="0"/>
          <w:szCs w:val="24"/>
        </w:rPr>
        <w:t xml:space="preserve"> </w:t>
      </w:r>
      <w:proofErr w:type="spellStart"/>
      <w:r w:rsidRPr="00CC30DF">
        <w:rPr>
          <w:rFonts w:ascii="Book Antiqua" w:hAnsi="Book Antiqua" w:cs="宋体"/>
          <w:i/>
          <w:iCs/>
          <w:color w:val="000000"/>
          <w:kern w:val="0"/>
          <w:szCs w:val="24"/>
        </w:rPr>
        <w:t>Biophys</w:t>
      </w:r>
      <w:proofErr w:type="spellEnd"/>
      <w:r w:rsidRPr="00CC30DF">
        <w:rPr>
          <w:rFonts w:ascii="Book Antiqua" w:hAnsi="Book Antiqua" w:cs="宋体"/>
          <w:i/>
          <w:iCs/>
          <w:color w:val="000000"/>
          <w:kern w:val="0"/>
          <w:szCs w:val="24"/>
        </w:rPr>
        <w:t xml:space="preserve"> Res </w:t>
      </w:r>
      <w:proofErr w:type="spellStart"/>
      <w:r w:rsidRPr="00CC30DF">
        <w:rPr>
          <w:rFonts w:ascii="Book Antiqua" w:hAnsi="Book Antiqua" w:cs="宋体"/>
          <w:i/>
          <w:iCs/>
          <w:color w:val="000000"/>
          <w:kern w:val="0"/>
          <w:szCs w:val="24"/>
        </w:rPr>
        <w:t>Commun</w:t>
      </w:r>
      <w:proofErr w:type="spellEnd"/>
      <w:r w:rsidRPr="00C93368">
        <w:rPr>
          <w:rFonts w:ascii="Book Antiqua" w:hAnsi="Book Antiqua" w:cs="宋体"/>
          <w:color w:val="000000"/>
          <w:kern w:val="0"/>
          <w:szCs w:val="24"/>
        </w:rPr>
        <w:t> </w:t>
      </w:r>
      <w:r w:rsidRPr="00CC30DF">
        <w:rPr>
          <w:rFonts w:ascii="Book Antiqua" w:hAnsi="Book Antiqua" w:cs="宋体"/>
          <w:color w:val="000000"/>
          <w:kern w:val="0"/>
          <w:szCs w:val="24"/>
        </w:rPr>
        <w:t>2006;</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345</w:t>
      </w:r>
      <w:r w:rsidRPr="00CC30DF">
        <w:rPr>
          <w:rFonts w:ascii="Book Antiqua" w:hAnsi="Book Antiqua" w:cs="宋体"/>
          <w:color w:val="000000"/>
          <w:kern w:val="0"/>
          <w:szCs w:val="24"/>
        </w:rPr>
        <w:t>: 926-932 [PMID: 16707099]</w:t>
      </w:r>
    </w:p>
    <w:p w14:paraId="17144708" w14:textId="77777777" w:rsidR="0054210E" w:rsidRPr="00CC30DF" w:rsidRDefault="0054210E" w:rsidP="0054210E">
      <w:pPr>
        <w:widowControl/>
        <w:spacing w:line="360" w:lineRule="auto"/>
        <w:rPr>
          <w:rFonts w:ascii="Book Antiqua" w:hAnsi="Book Antiqua" w:cs="宋体"/>
          <w:color w:val="000000"/>
          <w:kern w:val="0"/>
          <w:szCs w:val="24"/>
        </w:rPr>
      </w:pPr>
      <w:r w:rsidRPr="00CC30DF">
        <w:rPr>
          <w:rFonts w:ascii="Book Antiqua" w:hAnsi="Book Antiqua" w:cs="宋体"/>
          <w:color w:val="000000"/>
          <w:kern w:val="0"/>
          <w:szCs w:val="24"/>
        </w:rPr>
        <w:t>9</w:t>
      </w:r>
      <w:r w:rsidRPr="00C93368">
        <w:rPr>
          <w:rFonts w:ascii="Book Antiqua" w:hAnsi="Book Antiqua" w:cs="宋体"/>
          <w:color w:val="000000"/>
          <w:kern w:val="0"/>
          <w:szCs w:val="24"/>
        </w:rPr>
        <w:t> </w:t>
      </w:r>
      <w:proofErr w:type="spellStart"/>
      <w:r w:rsidRPr="00CC30DF">
        <w:rPr>
          <w:rFonts w:ascii="Book Antiqua" w:hAnsi="Book Antiqua" w:cs="宋体"/>
          <w:b/>
          <w:bCs/>
          <w:color w:val="000000"/>
          <w:kern w:val="0"/>
          <w:szCs w:val="24"/>
        </w:rPr>
        <w:t>Nishio</w:t>
      </w:r>
      <w:proofErr w:type="spellEnd"/>
      <w:r w:rsidRPr="00CC30DF">
        <w:rPr>
          <w:rFonts w:ascii="Book Antiqua" w:hAnsi="Book Antiqua" w:cs="宋体"/>
          <w:b/>
          <w:bCs/>
          <w:color w:val="000000"/>
          <w:kern w:val="0"/>
          <w:szCs w:val="24"/>
        </w:rPr>
        <w:t xml:space="preserve"> M</w:t>
      </w:r>
      <w:r w:rsidRPr="00CC30DF">
        <w:rPr>
          <w:rFonts w:ascii="Book Antiqua" w:hAnsi="Book Antiqua" w:cs="宋体"/>
          <w:color w:val="000000"/>
          <w:kern w:val="0"/>
          <w:szCs w:val="24"/>
        </w:rPr>
        <w:t xml:space="preserve">, </w:t>
      </w:r>
      <w:proofErr w:type="spellStart"/>
      <w:r w:rsidRPr="00CC30DF">
        <w:rPr>
          <w:rFonts w:ascii="Book Antiqua" w:hAnsi="Book Antiqua" w:cs="宋体"/>
          <w:color w:val="000000"/>
          <w:kern w:val="0"/>
          <w:szCs w:val="24"/>
        </w:rPr>
        <w:t>Yoneshiro</w:t>
      </w:r>
      <w:proofErr w:type="spellEnd"/>
      <w:r w:rsidRPr="00CC30DF">
        <w:rPr>
          <w:rFonts w:ascii="Book Antiqua" w:hAnsi="Book Antiqua" w:cs="宋体"/>
          <w:color w:val="000000"/>
          <w:kern w:val="0"/>
          <w:szCs w:val="24"/>
        </w:rPr>
        <w:t xml:space="preserve"> T, Nakahara M, Suzuki S, Saeki K, Hasegawa M, Kawai Y, </w:t>
      </w:r>
      <w:proofErr w:type="spellStart"/>
      <w:r w:rsidRPr="00CC30DF">
        <w:rPr>
          <w:rFonts w:ascii="Book Antiqua" w:hAnsi="Book Antiqua" w:cs="宋体"/>
          <w:color w:val="000000"/>
          <w:kern w:val="0"/>
          <w:szCs w:val="24"/>
        </w:rPr>
        <w:t>Akutsu</w:t>
      </w:r>
      <w:proofErr w:type="spellEnd"/>
      <w:r w:rsidRPr="00CC30DF">
        <w:rPr>
          <w:rFonts w:ascii="Book Antiqua" w:hAnsi="Book Antiqua" w:cs="宋体"/>
          <w:color w:val="000000"/>
          <w:kern w:val="0"/>
          <w:szCs w:val="24"/>
        </w:rPr>
        <w:t xml:space="preserve"> H, </w:t>
      </w:r>
      <w:proofErr w:type="spellStart"/>
      <w:r w:rsidRPr="00CC30DF">
        <w:rPr>
          <w:rFonts w:ascii="Book Antiqua" w:hAnsi="Book Antiqua" w:cs="宋体"/>
          <w:color w:val="000000"/>
          <w:kern w:val="0"/>
          <w:szCs w:val="24"/>
        </w:rPr>
        <w:t>Umezawa</w:t>
      </w:r>
      <w:proofErr w:type="spellEnd"/>
      <w:r w:rsidRPr="00CC30DF">
        <w:rPr>
          <w:rFonts w:ascii="Book Antiqua" w:hAnsi="Book Antiqua" w:cs="宋体"/>
          <w:color w:val="000000"/>
          <w:kern w:val="0"/>
          <w:szCs w:val="24"/>
        </w:rPr>
        <w:t xml:space="preserve"> A, Yasuda K, Tobe K, </w:t>
      </w:r>
      <w:proofErr w:type="spellStart"/>
      <w:r w:rsidRPr="00CC30DF">
        <w:rPr>
          <w:rFonts w:ascii="Book Antiqua" w:hAnsi="Book Antiqua" w:cs="宋体"/>
          <w:color w:val="000000"/>
          <w:kern w:val="0"/>
          <w:szCs w:val="24"/>
        </w:rPr>
        <w:t>Yuo</w:t>
      </w:r>
      <w:proofErr w:type="spellEnd"/>
      <w:r w:rsidRPr="00CC30DF">
        <w:rPr>
          <w:rFonts w:ascii="Book Antiqua" w:hAnsi="Book Antiqua" w:cs="宋体"/>
          <w:color w:val="000000"/>
          <w:kern w:val="0"/>
          <w:szCs w:val="24"/>
        </w:rPr>
        <w:t xml:space="preserve"> A, Kubota K, Saito M, Saeki K. Production of functional classical brown adipocytes from human pluripotent stem cells using specific hemopoietin cocktail without gene transfer.</w:t>
      </w:r>
      <w:r w:rsidRPr="00C93368">
        <w:rPr>
          <w:rFonts w:ascii="Book Antiqua" w:hAnsi="Book Antiqua" w:cs="宋体"/>
          <w:color w:val="000000"/>
          <w:kern w:val="0"/>
          <w:szCs w:val="24"/>
        </w:rPr>
        <w:t> </w:t>
      </w:r>
      <w:r w:rsidRPr="00CC30DF">
        <w:rPr>
          <w:rFonts w:ascii="Book Antiqua" w:hAnsi="Book Antiqua" w:cs="宋体"/>
          <w:i/>
          <w:iCs/>
          <w:color w:val="000000"/>
          <w:kern w:val="0"/>
          <w:szCs w:val="24"/>
        </w:rPr>
        <w:t xml:space="preserve">Cell </w:t>
      </w:r>
      <w:proofErr w:type="spellStart"/>
      <w:r w:rsidRPr="00CC30DF">
        <w:rPr>
          <w:rFonts w:ascii="Book Antiqua" w:hAnsi="Book Antiqua" w:cs="宋体"/>
          <w:i/>
          <w:iCs/>
          <w:color w:val="000000"/>
          <w:kern w:val="0"/>
          <w:szCs w:val="24"/>
        </w:rPr>
        <w:t>Metab</w:t>
      </w:r>
      <w:proofErr w:type="spellEnd"/>
      <w:r w:rsidRPr="00C93368">
        <w:rPr>
          <w:rFonts w:ascii="Book Antiqua" w:hAnsi="Book Antiqua" w:cs="宋体"/>
          <w:color w:val="000000"/>
          <w:kern w:val="0"/>
          <w:szCs w:val="24"/>
        </w:rPr>
        <w:t> </w:t>
      </w:r>
      <w:r w:rsidRPr="00CC30DF">
        <w:rPr>
          <w:rFonts w:ascii="Book Antiqua" w:hAnsi="Book Antiqua" w:cs="宋体"/>
          <w:color w:val="000000"/>
          <w:kern w:val="0"/>
          <w:szCs w:val="24"/>
        </w:rPr>
        <w:t>2012;</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16</w:t>
      </w:r>
      <w:r w:rsidRPr="00CC30DF">
        <w:rPr>
          <w:rFonts w:ascii="Book Antiqua" w:hAnsi="Book Antiqua" w:cs="宋体"/>
          <w:color w:val="000000"/>
          <w:kern w:val="0"/>
          <w:szCs w:val="24"/>
        </w:rPr>
        <w:t>: 394-406 [PMID: 22958922 DOI: 10.1016/j.cmet.2012.08.001.]</w:t>
      </w:r>
    </w:p>
    <w:p w14:paraId="7FF5C802" w14:textId="77777777" w:rsidR="0054210E" w:rsidRPr="00CC30DF" w:rsidRDefault="0054210E" w:rsidP="0054210E">
      <w:pPr>
        <w:widowControl/>
        <w:spacing w:line="360" w:lineRule="auto"/>
        <w:rPr>
          <w:rFonts w:ascii="Book Antiqua" w:hAnsi="Book Antiqua" w:cs="宋体"/>
          <w:color w:val="000000"/>
          <w:kern w:val="0"/>
          <w:szCs w:val="24"/>
        </w:rPr>
      </w:pPr>
      <w:r w:rsidRPr="00CC30DF">
        <w:rPr>
          <w:rFonts w:ascii="Book Antiqua" w:hAnsi="Book Antiqua" w:cs="宋体"/>
          <w:color w:val="000000"/>
          <w:kern w:val="0"/>
          <w:szCs w:val="24"/>
        </w:rPr>
        <w:t>10</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Nakagawa M</w:t>
      </w:r>
      <w:r w:rsidRPr="00CC30DF">
        <w:rPr>
          <w:rFonts w:ascii="Book Antiqua" w:hAnsi="Book Antiqua" w:cs="宋体"/>
          <w:color w:val="000000"/>
          <w:kern w:val="0"/>
          <w:szCs w:val="24"/>
        </w:rPr>
        <w:t xml:space="preserve">, </w:t>
      </w:r>
      <w:proofErr w:type="spellStart"/>
      <w:r w:rsidRPr="00CC30DF">
        <w:rPr>
          <w:rFonts w:ascii="Book Antiqua" w:hAnsi="Book Antiqua" w:cs="宋体"/>
          <w:color w:val="000000"/>
          <w:kern w:val="0"/>
          <w:szCs w:val="24"/>
        </w:rPr>
        <w:t>Koyanagi</w:t>
      </w:r>
      <w:proofErr w:type="spellEnd"/>
      <w:r w:rsidRPr="00CC30DF">
        <w:rPr>
          <w:rFonts w:ascii="Book Antiqua" w:hAnsi="Book Antiqua" w:cs="宋体"/>
          <w:color w:val="000000"/>
          <w:kern w:val="0"/>
          <w:szCs w:val="24"/>
        </w:rPr>
        <w:t xml:space="preserve"> M, Tanabe K, Takahashi K, </w:t>
      </w:r>
      <w:proofErr w:type="spellStart"/>
      <w:r w:rsidRPr="00CC30DF">
        <w:rPr>
          <w:rFonts w:ascii="Book Antiqua" w:hAnsi="Book Antiqua" w:cs="宋体"/>
          <w:color w:val="000000"/>
          <w:kern w:val="0"/>
          <w:szCs w:val="24"/>
        </w:rPr>
        <w:t>Ichisaka</w:t>
      </w:r>
      <w:proofErr w:type="spellEnd"/>
      <w:r w:rsidRPr="00CC30DF">
        <w:rPr>
          <w:rFonts w:ascii="Book Antiqua" w:hAnsi="Book Antiqua" w:cs="宋体"/>
          <w:color w:val="000000"/>
          <w:kern w:val="0"/>
          <w:szCs w:val="24"/>
        </w:rPr>
        <w:t xml:space="preserve"> T, </w:t>
      </w:r>
      <w:proofErr w:type="spellStart"/>
      <w:r w:rsidRPr="00CC30DF">
        <w:rPr>
          <w:rFonts w:ascii="Book Antiqua" w:hAnsi="Book Antiqua" w:cs="宋体"/>
          <w:color w:val="000000"/>
          <w:kern w:val="0"/>
          <w:szCs w:val="24"/>
        </w:rPr>
        <w:t>Aoi</w:t>
      </w:r>
      <w:proofErr w:type="spellEnd"/>
      <w:r w:rsidRPr="00CC30DF">
        <w:rPr>
          <w:rFonts w:ascii="Book Antiqua" w:hAnsi="Book Antiqua" w:cs="宋体"/>
          <w:color w:val="000000"/>
          <w:kern w:val="0"/>
          <w:szCs w:val="24"/>
        </w:rPr>
        <w:t xml:space="preserve"> T, </w:t>
      </w:r>
      <w:proofErr w:type="spellStart"/>
      <w:r w:rsidRPr="00CC30DF">
        <w:rPr>
          <w:rFonts w:ascii="Book Antiqua" w:hAnsi="Book Antiqua" w:cs="宋体"/>
          <w:color w:val="000000"/>
          <w:kern w:val="0"/>
          <w:szCs w:val="24"/>
        </w:rPr>
        <w:t>Okita</w:t>
      </w:r>
      <w:proofErr w:type="spellEnd"/>
      <w:r w:rsidRPr="00CC30DF">
        <w:rPr>
          <w:rFonts w:ascii="Book Antiqua" w:hAnsi="Book Antiqua" w:cs="宋体"/>
          <w:color w:val="000000"/>
          <w:kern w:val="0"/>
          <w:szCs w:val="24"/>
        </w:rPr>
        <w:t xml:space="preserve"> K, </w:t>
      </w:r>
      <w:proofErr w:type="spellStart"/>
      <w:r w:rsidRPr="00CC30DF">
        <w:rPr>
          <w:rFonts w:ascii="Book Antiqua" w:hAnsi="Book Antiqua" w:cs="宋体"/>
          <w:color w:val="000000"/>
          <w:kern w:val="0"/>
          <w:szCs w:val="24"/>
        </w:rPr>
        <w:t>Mochiduki</w:t>
      </w:r>
      <w:proofErr w:type="spellEnd"/>
      <w:r w:rsidRPr="00CC30DF">
        <w:rPr>
          <w:rFonts w:ascii="Book Antiqua" w:hAnsi="Book Antiqua" w:cs="宋体"/>
          <w:color w:val="000000"/>
          <w:kern w:val="0"/>
          <w:szCs w:val="24"/>
        </w:rPr>
        <w:t xml:space="preserve"> Y, Takizawa N, Yamanaka S. Generation of induced pluripotent stem cells without </w:t>
      </w:r>
      <w:proofErr w:type="spellStart"/>
      <w:r w:rsidRPr="00CC30DF">
        <w:rPr>
          <w:rFonts w:ascii="Book Antiqua" w:hAnsi="Book Antiqua" w:cs="宋体"/>
          <w:color w:val="000000"/>
          <w:kern w:val="0"/>
          <w:szCs w:val="24"/>
        </w:rPr>
        <w:t>Myc</w:t>
      </w:r>
      <w:proofErr w:type="spellEnd"/>
      <w:r w:rsidRPr="00CC30DF">
        <w:rPr>
          <w:rFonts w:ascii="Book Antiqua" w:hAnsi="Book Antiqua" w:cs="宋体"/>
          <w:color w:val="000000"/>
          <w:kern w:val="0"/>
          <w:szCs w:val="24"/>
        </w:rPr>
        <w:t xml:space="preserve"> from mouse and human fibroblasts.</w:t>
      </w:r>
      <w:r w:rsidRPr="00C93368">
        <w:rPr>
          <w:rFonts w:ascii="Book Antiqua" w:hAnsi="Book Antiqua" w:cs="宋体"/>
          <w:color w:val="000000"/>
          <w:kern w:val="0"/>
          <w:szCs w:val="24"/>
        </w:rPr>
        <w:t> </w:t>
      </w:r>
      <w:r w:rsidRPr="00CC30DF">
        <w:rPr>
          <w:rFonts w:ascii="Book Antiqua" w:hAnsi="Book Antiqua" w:cs="宋体"/>
          <w:i/>
          <w:iCs/>
          <w:color w:val="000000"/>
          <w:kern w:val="0"/>
          <w:szCs w:val="24"/>
        </w:rPr>
        <w:t xml:space="preserve">Nat </w:t>
      </w:r>
      <w:proofErr w:type="spellStart"/>
      <w:r w:rsidRPr="00CC30DF">
        <w:rPr>
          <w:rFonts w:ascii="Book Antiqua" w:hAnsi="Book Antiqua" w:cs="宋体"/>
          <w:i/>
          <w:iCs/>
          <w:color w:val="000000"/>
          <w:kern w:val="0"/>
          <w:szCs w:val="24"/>
        </w:rPr>
        <w:t>Biotechnol</w:t>
      </w:r>
      <w:proofErr w:type="spellEnd"/>
      <w:r w:rsidRPr="00C93368">
        <w:rPr>
          <w:rFonts w:ascii="Book Antiqua" w:hAnsi="Book Antiqua" w:cs="宋体"/>
          <w:color w:val="000000"/>
          <w:kern w:val="0"/>
          <w:szCs w:val="24"/>
        </w:rPr>
        <w:t> </w:t>
      </w:r>
      <w:r w:rsidRPr="00CC30DF">
        <w:rPr>
          <w:rFonts w:ascii="Book Antiqua" w:hAnsi="Book Antiqua" w:cs="宋体"/>
          <w:color w:val="000000"/>
          <w:kern w:val="0"/>
          <w:szCs w:val="24"/>
        </w:rPr>
        <w:t>2008;</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26</w:t>
      </w:r>
      <w:r w:rsidRPr="00CC30DF">
        <w:rPr>
          <w:rFonts w:ascii="Book Antiqua" w:hAnsi="Book Antiqua" w:cs="宋体"/>
          <w:color w:val="000000"/>
          <w:kern w:val="0"/>
          <w:szCs w:val="24"/>
        </w:rPr>
        <w:t>: 101-106 [PMID: 18059259]</w:t>
      </w:r>
    </w:p>
    <w:p w14:paraId="1306E738" w14:textId="77777777" w:rsidR="0054210E" w:rsidRPr="00CC30DF" w:rsidRDefault="0054210E" w:rsidP="0054210E">
      <w:pPr>
        <w:widowControl/>
        <w:spacing w:line="360" w:lineRule="auto"/>
        <w:rPr>
          <w:rFonts w:ascii="Book Antiqua" w:hAnsi="Book Antiqua" w:cs="宋体"/>
          <w:color w:val="000000"/>
          <w:kern w:val="0"/>
          <w:szCs w:val="24"/>
        </w:rPr>
      </w:pPr>
      <w:r w:rsidRPr="00CC30DF">
        <w:rPr>
          <w:rFonts w:ascii="Book Antiqua" w:hAnsi="Book Antiqua" w:cs="宋体"/>
          <w:color w:val="000000"/>
          <w:kern w:val="0"/>
          <w:szCs w:val="24"/>
        </w:rPr>
        <w:t>11</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Takahashi K</w:t>
      </w:r>
      <w:r w:rsidRPr="00CC30DF">
        <w:rPr>
          <w:rFonts w:ascii="Book Antiqua" w:hAnsi="Book Antiqua" w:cs="宋体"/>
          <w:color w:val="000000"/>
          <w:kern w:val="0"/>
          <w:szCs w:val="24"/>
        </w:rPr>
        <w:t xml:space="preserve">, Tanabe K, </w:t>
      </w:r>
      <w:proofErr w:type="spellStart"/>
      <w:r w:rsidRPr="00CC30DF">
        <w:rPr>
          <w:rFonts w:ascii="Book Antiqua" w:hAnsi="Book Antiqua" w:cs="宋体"/>
          <w:color w:val="000000"/>
          <w:kern w:val="0"/>
          <w:szCs w:val="24"/>
        </w:rPr>
        <w:t>Ohnuki</w:t>
      </w:r>
      <w:proofErr w:type="spellEnd"/>
      <w:r w:rsidRPr="00CC30DF">
        <w:rPr>
          <w:rFonts w:ascii="Book Antiqua" w:hAnsi="Book Antiqua" w:cs="宋体"/>
          <w:color w:val="000000"/>
          <w:kern w:val="0"/>
          <w:szCs w:val="24"/>
        </w:rPr>
        <w:t xml:space="preserve"> M, Narita M, </w:t>
      </w:r>
      <w:proofErr w:type="spellStart"/>
      <w:r w:rsidRPr="00CC30DF">
        <w:rPr>
          <w:rFonts w:ascii="Book Antiqua" w:hAnsi="Book Antiqua" w:cs="宋体"/>
          <w:color w:val="000000"/>
          <w:kern w:val="0"/>
          <w:szCs w:val="24"/>
        </w:rPr>
        <w:t>Ichisaka</w:t>
      </w:r>
      <w:proofErr w:type="spellEnd"/>
      <w:r w:rsidRPr="00CC30DF">
        <w:rPr>
          <w:rFonts w:ascii="Book Antiqua" w:hAnsi="Book Antiqua" w:cs="宋体"/>
          <w:color w:val="000000"/>
          <w:kern w:val="0"/>
          <w:szCs w:val="24"/>
        </w:rPr>
        <w:t xml:space="preserve"> T, </w:t>
      </w:r>
      <w:proofErr w:type="spellStart"/>
      <w:r w:rsidRPr="00CC30DF">
        <w:rPr>
          <w:rFonts w:ascii="Book Antiqua" w:hAnsi="Book Antiqua" w:cs="宋体"/>
          <w:color w:val="000000"/>
          <w:kern w:val="0"/>
          <w:szCs w:val="24"/>
        </w:rPr>
        <w:t>Tomoda</w:t>
      </w:r>
      <w:proofErr w:type="spellEnd"/>
      <w:r w:rsidRPr="00CC30DF">
        <w:rPr>
          <w:rFonts w:ascii="Book Antiqua" w:hAnsi="Book Antiqua" w:cs="宋体"/>
          <w:color w:val="000000"/>
          <w:kern w:val="0"/>
          <w:szCs w:val="24"/>
        </w:rPr>
        <w:t xml:space="preserve"> K, Yamanaka S. Induction of pluripotent stem cells from adult human fibroblasts by defined factors.</w:t>
      </w:r>
      <w:r w:rsidRPr="00C93368">
        <w:rPr>
          <w:rFonts w:ascii="Book Antiqua" w:hAnsi="Book Antiqua" w:cs="宋体"/>
          <w:color w:val="000000"/>
          <w:kern w:val="0"/>
          <w:szCs w:val="24"/>
        </w:rPr>
        <w:t> </w:t>
      </w:r>
      <w:r w:rsidRPr="00CC30DF">
        <w:rPr>
          <w:rFonts w:ascii="Book Antiqua" w:hAnsi="Book Antiqua" w:cs="宋体"/>
          <w:i/>
          <w:iCs/>
          <w:color w:val="000000"/>
          <w:kern w:val="0"/>
          <w:szCs w:val="24"/>
        </w:rPr>
        <w:t>Cell</w:t>
      </w:r>
      <w:r w:rsidRPr="00C93368">
        <w:rPr>
          <w:rFonts w:ascii="Book Antiqua" w:hAnsi="Book Antiqua" w:cs="宋体"/>
          <w:color w:val="000000"/>
          <w:kern w:val="0"/>
          <w:szCs w:val="24"/>
        </w:rPr>
        <w:t> </w:t>
      </w:r>
      <w:r w:rsidRPr="00CC30DF">
        <w:rPr>
          <w:rFonts w:ascii="Book Antiqua" w:hAnsi="Book Antiqua" w:cs="宋体"/>
          <w:color w:val="000000"/>
          <w:kern w:val="0"/>
          <w:szCs w:val="24"/>
        </w:rPr>
        <w:t>2007;</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131</w:t>
      </w:r>
      <w:r w:rsidRPr="00CC30DF">
        <w:rPr>
          <w:rFonts w:ascii="Book Antiqua" w:hAnsi="Book Antiqua" w:cs="宋体"/>
          <w:color w:val="000000"/>
          <w:kern w:val="0"/>
          <w:szCs w:val="24"/>
        </w:rPr>
        <w:t>: 861-872 [PMID: 18035408]</w:t>
      </w:r>
    </w:p>
    <w:p w14:paraId="0AE117CE" w14:textId="77777777" w:rsidR="0054210E" w:rsidRPr="00CC30DF" w:rsidRDefault="0054210E" w:rsidP="0054210E">
      <w:pPr>
        <w:widowControl/>
        <w:spacing w:line="360" w:lineRule="auto"/>
        <w:rPr>
          <w:rFonts w:ascii="Book Antiqua" w:hAnsi="Book Antiqua" w:cs="宋体"/>
          <w:color w:val="000000"/>
          <w:kern w:val="0"/>
          <w:szCs w:val="24"/>
        </w:rPr>
      </w:pPr>
      <w:r w:rsidRPr="00CC30DF">
        <w:rPr>
          <w:rFonts w:ascii="Book Antiqua" w:hAnsi="Book Antiqua" w:cs="宋体"/>
          <w:color w:val="000000"/>
          <w:kern w:val="0"/>
          <w:szCs w:val="24"/>
        </w:rPr>
        <w:t>12</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Martinet W</w:t>
      </w:r>
      <w:r w:rsidRPr="00CC30DF">
        <w:rPr>
          <w:rFonts w:ascii="Book Antiqua" w:hAnsi="Book Antiqua" w:cs="宋体"/>
          <w:color w:val="000000"/>
          <w:kern w:val="0"/>
          <w:szCs w:val="24"/>
        </w:rPr>
        <w:t xml:space="preserve">, </w:t>
      </w:r>
      <w:proofErr w:type="spellStart"/>
      <w:r w:rsidRPr="00CC30DF">
        <w:rPr>
          <w:rFonts w:ascii="Book Antiqua" w:hAnsi="Book Antiqua" w:cs="宋体"/>
          <w:color w:val="000000"/>
          <w:kern w:val="0"/>
          <w:szCs w:val="24"/>
        </w:rPr>
        <w:t>Knaapen</w:t>
      </w:r>
      <w:proofErr w:type="spellEnd"/>
      <w:r w:rsidRPr="00CC30DF">
        <w:rPr>
          <w:rFonts w:ascii="Book Antiqua" w:hAnsi="Book Antiqua" w:cs="宋体"/>
          <w:color w:val="000000"/>
          <w:kern w:val="0"/>
          <w:szCs w:val="24"/>
        </w:rPr>
        <w:t xml:space="preserve"> MW, De Meyer GR, Herman AG, </w:t>
      </w:r>
      <w:proofErr w:type="spellStart"/>
      <w:r w:rsidRPr="00CC30DF">
        <w:rPr>
          <w:rFonts w:ascii="Book Antiqua" w:hAnsi="Book Antiqua" w:cs="宋体"/>
          <w:color w:val="000000"/>
          <w:kern w:val="0"/>
          <w:szCs w:val="24"/>
        </w:rPr>
        <w:t>Kockx</w:t>
      </w:r>
      <w:proofErr w:type="spellEnd"/>
      <w:r w:rsidRPr="00CC30DF">
        <w:rPr>
          <w:rFonts w:ascii="Book Antiqua" w:hAnsi="Book Antiqua" w:cs="宋体"/>
          <w:color w:val="000000"/>
          <w:kern w:val="0"/>
          <w:szCs w:val="24"/>
        </w:rPr>
        <w:t xml:space="preserve"> MM. Elevated levels of oxidative DNA damage and DNA repair enzymes in human atherosclerotic plaques.</w:t>
      </w:r>
      <w:r w:rsidRPr="00C93368">
        <w:rPr>
          <w:rFonts w:ascii="Book Antiqua" w:hAnsi="Book Antiqua" w:cs="宋体"/>
          <w:color w:val="000000"/>
          <w:kern w:val="0"/>
          <w:szCs w:val="24"/>
        </w:rPr>
        <w:t> </w:t>
      </w:r>
      <w:r w:rsidRPr="00CC30DF">
        <w:rPr>
          <w:rFonts w:ascii="Book Antiqua" w:hAnsi="Book Antiqua" w:cs="宋体"/>
          <w:i/>
          <w:iCs/>
          <w:color w:val="000000"/>
          <w:kern w:val="0"/>
          <w:szCs w:val="24"/>
        </w:rPr>
        <w:t>Circulation</w:t>
      </w:r>
      <w:r w:rsidRPr="00C93368">
        <w:rPr>
          <w:rFonts w:ascii="Book Antiqua" w:hAnsi="Book Antiqua" w:cs="宋体"/>
          <w:color w:val="000000"/>
          <w:kern w:val="0"/>
          <w:szCs w:val="24"/>
        </w:rPr>
        <w:t> </w:t>
      </w:r>
      <w:r w:rsidRPr="00CC30DF">
        <w:rPr>
          <w:rFonts w:ascii="Book Antiqua" w:hAnsi="Book Antiqua" w:cs="宋体"/>
          <w:color w:val="000000"/>
          <w:kern w:val="0"/>
          <w:szCs w:val="24"/>
        </w:rPr>
        <w:t>2002;</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106</w:t>
      </w:r>
      <w:r w:rsidRPr="00CC30DF">
        <w:rPr>
          <w:rFonts w:ascii="Book Antiqua" w:hAnsi="Book Antiqua" w:cs="宋体"/>
          <w:color w:val="000000"/>
          <w:kern w:val="0"/>
          <w:szCs w:val="24"/>
        </w:rPr>
        <w:t>: 927-932 [PMID: 12186795]</w:t>
      </w:r>
    </w:p>
    <w:p w14:paraId="785ADFBF" w14:textId="77777777" w:rsidR="0054210E" w:rsidRPr="00CC30DF" w:rsidRDefault="0054210E" w:rsidP="0054210E">
      <w:pPr>
        <w:widowControl/>
        <w:spacing w:line="360" w:lineRule="auto"/>
        <w:rPr>
          <w:rFonts w:ascii="Book Antiqua" w:hAnsi="Book Antiqua" w:cs="宋体"/>
          <w:color w:val="000000"/>
          <w:kern w:val="0"/>
          <w:szCs w:val="24"/>
        </w:rPr>
      </w:pPr>
      <w:r w:rsidRPr="00CC30DF">
        <w:rPr>
          <w:rFonts w:ascii="Book Antiqua" w:hAnsi="Book Antiqua" w:cs="宋体"/>
          <w:color w:val="000000"/>
          <w:kern w:val="0"/>
          <w:szCs w:val="24"/>
        </w:rPr>
        <w:t>13</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Saeki K</w:t>
      </w:r>
      <w:r w:rsidRPr="00CC30DF">
        <w:rPr>
          <w:rFonts w:ascii="Book Antiqua" w:hAnsi="Book Antiqua" w:cs="宋体"/>
          <w:color w:val="000000"/>
          <w:kern w:val="0"/>
          <w:szCs w:val="24"/>
        </w:rPr>
        <w:t xml:space="preserve">, </w:t>
      </w:r>
      <w:proofErr w:type="spellStart"/>
      <w:r w:rsidRPr="00CC30DF">
        <w:rPr>
          <w:rFonts w:ascii="Book Antiqua" w:hAnsi="Book Antiqua" w:cs="宋体"/>
          <w:color w:val="000000"/>
          <w:kern w:val="0"/>
          <w:szCs w:val="24"/>
        </w:rPr>
        <w:t>Yogiashi</w:t>
      </w:r>
      <w:proofErr w:type="spellEnd"/>
      <w:r w:rsidRPr="00CC30DF">
        <w:rPr>
          <w:rFonts w:ascii="Book Antiqua" w:hAnsi="Book Antiqua" w:cs="宋体"/>
          <w:color w:val="000000"/>
          <w:kern w:val="0"/>
          <w:szCs w:val="24"/>
        </w:rPr>
        <w:t xml:space="preserve"> Y, Nakahara M, Nakamura N, Matsuyama S, </w:t>
      </w:r>
      <w:proofErr w:type="spellStart"/>
      <w:r w:rsidRPr="00CC30DF">
        <w:rPr>
          <w:rFonts w:ascii="Book Antiqua" w:hAnsi="Book Antiqua" w:cs="宋体"/>
          <w:color w:val="000000"/>
          <w:kern w:val="0"/>
          <w:szCs w:val="24"/>
        </w:rPr>
        <w:t>Koyanagi</w:t>
      </w:r>
      <w:proofErr w:type="spellEnd"/>
      <w:r w:rsidRPr="00CC30DF">
        <w:rPr>
          <w:rFonts w:ascii="Book Antiqua" w:hAnsi="Book Antiqua" w:cs="宋体"/>
          <w:color w:val="000000"/>
          <w:kern w:val="0"/>
          <w:szCs w:val="24"/>
        </w:rPr>
        <w:t xml:space="preserve"> A, </w:t>
      </w:r>
      <w:proofErr w:type="spellStart"/>
      <w:r w:rsidRPr="00CC30DF">
        <w:rPr>
          <w:rFonts w:ascii="Book Antiqua" w:hAnsi="Book Antiqua" w:cs="宋体"/>
          <w:color w:val="000000"/>
          <w:kern w:val="0"/>
          <w:szCs w:val="24"/>
        </w:rPr>
        <w:t>Yagita</w:t>
      </w:r>
      <w:proofErr w:type="spellEnd"/>
      <w:r w:rsidRPr="00CC30DF">
        <w:rPr>
          <w:rFonts w:ascii="Book Antiqua" w:hAnsi="Book Antiqua" w:cs="宋体"/>
          <w:color w:val="000000"/>
          <w:kern w:val="0"/>
          <w:szCs w:val="24"/>
        </w:rPr>
        <w:t xml:space="preserve"> H, </w:t>
      </w:r>
      <w:proofErr w:type="spellStart"/>
      <w:r w:rsidRPr="00CC30DF">
        <w:rPr>
          <w:rFonts w:ascii="Book Antiqua" w:hAnsi="Book Antiqua" w:cs="宋体"/>
          <w:color w:val="000000"/>
          <w:kern w:val="0"/>
          <w:szCs w:val="24"/>
        </w:rPr>
        <w:t>Koyanagi</w:t>
      </w:r>
      <w:proofErr w:type="spellEnd"/>
      <w:r w:rsidRPr="00CC30DF">
        <w:rPr>
          <w:rFonts w:ascii="Book Antiqua" w:hAnsi="Book Antiqua" w:cs="宋体"/>
          <w:color w:val="000000"/>
          <w:kern w:val="0"/>
          <w:szCs w:val="24"/>
        </w:rPr>
        <w:t xml:space="preserve"> M, Kondo Y, </w:t>
      </w:r>
      <w:proofErr w:type="spellStart"/>
      <w:r w:rsidRPr="00CC30DF">
        <w:rPr>
          <w:rFonts w:ascii="Book Antiqua" w:hAnsi="Book Antiqua" w:cs="宋体"/>
          <w:color w:val="000000"/>
          <w:kern w:val="0"/>
          <w:szCs w:val="24"/>
        </w:rPr>
        <w:t>Yuo</w:t>
      </w:r>
      <w:proofErr w:type="spellEnd"/>
      <w:r w:rsidRPr="00CC30DF">
        <w:rPr>
          <w:rFonts w:ascii="Book Antiqua" w:hAnsi="Book Antiqua" w:cs="宋体"/>
          <w:color w:val="000000"/>
          <w:kern w:val="0"/>
          <w:szCs w:val="24"/>
        </w:rPr>
        <w:t xml:space="preserve"> A. Highly efficient and feeder-free production of </w:t>
      </w:r>
      <w:proofErr w:type="spellStart"/>
      <w:r w:rsidRPr="00CC30DF">
        <w:rPr>
          <w:rFonts w:ascii="Book Antiqua" w:hAnsi="Book Antiqua" w:cs="宋体"/>
          <w:color w:val="000000"/>
          <w:kern w:val="0"/>
          <w:szCs w:val="24"/>
        </w:rPr>
        <w:t>subculturable</w:t>
      </w:r>
      <w:proofErr w:type="spellEnd"/>
      <w:r w:rsidRPr="00CC30DF">
        <w:rPr>
          <w:rFonts w:ascii="Book Antiqua" w:hAnsi="Book Antiqua" w:cs="宋体"/>
          <w:color w:val="000000"/>
          <w:kern w:val="0"/>
          <w:szCs w:val="24"/>
        </w:rPr>
        <w:t xml:space="preserve"> vascular endothelial cells from primate embryonic stem cells.</w:t>
      </w:r>
      <w:r w:rsidRPr="00C93368">
        <w:rPr>
          <w:rFonts w:ascii="Book Antiqua" w:hAnsi="Book Antiqua" w:cs="宋体"/>
          <w:color w:val="000000"/>
          <w:kern w:val="0"/>
          <w:szCs w:val="24"/>
        </w:rPr>
        <w:t> </w:t>
      </w:r>
      <w:r w:rsidRPr="00CC30DF">
        <w:rPr>
          <w:rFonts w:ascii="Book Antiqua" w:hAnsi="Book Antiqua" w:cs="宋体"/>
          <w:i/>
          <w:iCs/>
          <w:color w:val="000000"/>
          <w:kern w:val="0"/>
          <w:szCs w:val="24"/>
        </w:rPr>
        <w:t xml:space="preserve">J Cell </w:t>
      </w:r>
      <w:proofErr w:type="spellStart"/>
      <w:r w:rsidRPr="00CC30DF">
        <w:rPr>
          <w:rFonts w:ascii="Book Antiqua" w:hAnsi="Book Antiqua" w:cs="宋体"/>
          <w:i/>
          <w:iCs/>
          <w:color w:val="000000"/>
          <w:kern w:val="0"/>
          <w:szCs w:val="24"/>
        </w:rPr>
        <w:t>Physiol</w:t>
      </w:r>
      <w:proofErr w:type="spellEnd"/>
      <w:r w:rsidRPr="00C93368">
        <w:rPr>
          <w:rFonts w:ascii="Book Antiqua" w:hAnsi="Book Antiqua" w:cs="宋体"/>
          <w:color w:val="000000"/>
          <w:kern w:val="0"/>
          <w:szCs w:val="24"/>
        </w:rPr>
        <w:t> </w:t>
      </w:r>
      <w:r w:rsidRPr="00CC30DF">
        <w:rPr>
          <w:rFonts w:ascii="Book Antiqua" w:hAnsi="Book Antiqua" w:cs="宋体"/>
          <w:color w:val="000000"/>
          <w:kern w:val="0"/>
          <w:szCs w:val="24"/>
        </w:rPr>
        <w:t>2008;</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217</w:t>
      </w:r>
      <w:r w:rsidRPr="00CC30DF">
        <w:rPr>
          <w:rFonts w:ascii="Book Antiqua" w:hAnsi="Book Antiqua" w:cs="宋体"/>
          <w:color w:val="000000"/>
          <w:kern w:val="0"/>
          <w:szCs w:val="24"/>
        </w:rPr>
        <w:t>: 261-280 [PMID: 18551514 DOI: 10.1002/jcp.21502.]</w:t>
      </w:r>
    </w:p>
    <w:p w14:paraId="51469F24" w14:textId="77777777" w:rsidR="0054210E" w:rsidRPr="00C93368" w:rsidRDefault="0054210E" w:rsidP="0054210E">
      <w:pPr>
        <w:widowControl/>
        <w:spacing w:line="360" w:lineRule="auto"/>
        <w:rPr>
          <w:rFonts w:ascii="Book Antiqua" w:hAnsi="Book Antiqua" w:cs="宋体"/>
          <w:color w:val="000000"/>
          <w:kern w:val="0"/>
          <w:szCs w:val="24"/>
        </w:rPr>
      </w:pPr>
      <w:r w:rsidRPr="00CC30DF">
        <w:rPr>
          <w:rFonts w:ascii="Book Antiqua" w:hAnsi="Book Antiqua" w:cs="宋体"/>
          <w:color w:val="000000"/>
          <w:kern w:val="0"/>
          <w:szCs w:val="24"/>
        </w:rPr>
        <w:t>14</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Nakahara M</w:t>
      </w:r>
      <w:r w:rsidRPr="00CC30DF">
        <w:rPr>
          <w:rFonts w:ascii="Book Antiqua" w:hAnsi="Book Antiqua" w:cs="宋体"/>
          <w:color w:val="000000"/>
          <w:kern w:val="0"/>
          <w:szCs w:val="24"/>
        </w:rPr>
        <w:t xml:space="preserve">, Nakamura N, Matsuyama S, </w:t>
      </w:r>
      <w:proofErr w:type="spellStart"/>
      <w:r w:rsidRPr="00CC30DF">
        <w:rPr>
          <w:rFonts w:ascii="Book Antiqua" w:hAnsi="Book Antiqua" w:cs="宋体"/>
          <w:color w:val="000000"/>
          <w:kern w:val="0"/>
          <w:szCs w:val="24"/>
        </w:rPr>
        <w:t>Yogiashi</w:t>
      </w:r>
      <w:proofErr w:type="spellEnd"/>
      <w:r w:rsidRPr="00CC30DF">
        <w:rPr>
          <w:rFonts w:ascii="Book Antiqua" w:hAnsi="Book Antiqua" w:cs="宋体"/>
          <w:color w:val="000000"/>
          <w:kern w:val="0"/>
          <w:szCs w:val="24"/>
        </w:rPr>
        <w:t xml:space="preserve"> Y, Yasuda K, Kondo Y, </w:t>
      </w:r>
      <w:proofErr w:type="spellStart"/>
      <w:r w:rsidRPr="00CC30DF">
        <w:rPr>
          <w:rFonts w:ascii="Book Antiqua" w:hAnsi="Book Antiqua" w:cs="宋体"/>
          <w:color w:val="000000"/>
          <w:kern w:val="0"/>
          <w:szCs w:val="24"/>
        </w:rPr>
        <w:t>Yuo</w:t>
      </w:r>
      <w:proofErr w:type="spellEnd"/>
      <w:r w:rsidRPr="00CC30DF">
        <w:rPr>
          <w:rFonts w:ascii="Book Antiqua" w:hAnsi="Book Antiqua" w:cs="宋体"/>
          <w:color w:val="000000"/>
          <w:kern w:val="0"/>
          <w:szCs w:val="24"/>
        </w:rPr>
        <w:t xml:space="preserve"> A, Saeki K. High-efficiency production of </w:t>
      </w:r>
      <w:proofErr w:type="spellStart"/>
      <w:r w:rsidRPr="00CC30DF">
        <w:rPr>
          <w:rFonts w:ascii="Book Antiqua" w:hAnsi="Book Antiqua" w:cs="宋体"/>
          <w:color w:val="000000"/>
          <w:kern w:val="0"/>
          <w:szCs w:val="24"/>
        </w:rPr>
        <w:t>subculturable</w:t>
      </w:r>
      <w:proofErr w:type="spellEnd"/>
      <w:r w:rsidRPr="00CC30DF">
        <w:rPr>
          <w:rFonts w:ascii="Book Antiqua" w:hAnsi="Book Antiqua" w:cs="宋体"/>
          <w:color w:val="000000"/>
          <w:kern w:val="0"/>
          <w:szCs w:val="24"/>
        </w:rPr>
        <w:t xml:space="preserve"> vascular endothelial cells from feeder-free human embryonic stem cells without </w:t>
      </w:r>
      <w:r w:rsidRPr="00CC30DF">
        <w:rPr>
          <w:rFonts w:ascii="Book Antiqua" w:hAnsi="Book Antiqua" w:cs="宋体"/>
          <w:color w:val="000000"/>
          <w:kern w:val="0"/>
          <w:szCs w:val="24"/>
        </w:rPr>
        <w:lastRenderedPageBreak/>
        <w:t>cell-sorting technique.</w:t>
      </w:r>
      <w:r w:rsidRPr="00C93368">
        <w:rPr>
          <w:rFonts w:ascii="Book Antiqua" w:hAnsi="Book Antiqua" w:cs="宋体"/>
          <w:color w:val="000000"/>
          <w:kern w:val="0"/>
          <w:szCs w:val="24"/>
        </w:rPr>
        <w:t> </w:t>
      </w:r>
      <w:r w:rsidRPr="00CC30DF">
        <w:rPr>
          <w:rFonts w:ascii="Book Antiqua" w:hAnsi="Book Antiqua" w:cs="宋体"/>
          <w:i/>
          <w:iCs/>
          <w:color w:val="000000"/>
          <w:kern w:val="0"/>
          <w:szCs w:val="24"/>
        </w:rPr>
        <w:t>Cloning Stem Cells</w:t>
      </w:r>
      <w:r w:rsidRPr="00C93368">
        <w:rPr>
          <w:rFonts w:ascii="Book Antiqua" w:hAnsi="Book Antiqua" w:cs="宋体"/>
          <w:color w:val="000000"/>
          <w:kern w:val="0"/>
          <w:szCs w:val="24"/>
        </w:rPr>
        <w:t> </w:t>
      </w:r>
      <w:r w:rsidRPr="00CC30DF">
        <w:rPr>
          <w:rFonts w:ascii="Book Antiqua" w:hAnsi="Book Antiqua" w:cs="宋体"/>
          <w:color w:val="000000"/>
          <w:kern w:val="0"/>
          <w:szCs w:val="24"/>
        </w:rPr>
        <w:t>2009;</w:t>
      </w:r>
      <w:r w:rsidRPr="00C93368">
        <w:rPr>
          <w:rFonts w:ascii="Book Antiqua" w:hAnsi="Book Antiqua" w:cs="宋体"/>
          <w:color w:val="000000"/>
          <w:kern w:val="0"/>
          <w:szCs w:val="24"/>
        </w:rPr>
        <w:t> </w:t>
      </w:r>
      <w:r w:rsidRPr="00CC30DF">
        <w:rPr>
          <w:rFonts w:ascii="Book Antiqua" w:hAnsi="Book Antiqua" w:cs="宋体"/>
          <w:b/>
          <w:bCs/>
          <w:color w:val="000000"/>
          <w:kern w:val="0"/>
          <w:szCs w:val="24"/>
        </w:rPr>
        <w:t>11</w:t>
      </w:r>
      <w:r w:rsidRPr="00CC30DF">
        <w:rPr>
          <w:rFonts w:ascii="Book Antiqua" w:hAnsi="Book Antiqua" w:cs="宋体"/>
          <w:color w:val="000000"/>
          <w:kern w:val="0"/>
          <w:szCs w:val="24"/>
        </w:rPr>
        <w:t>: 509-522 [PMID: 20025522 DOI: 10.1089/clo.2009.0023.]</w:t>
      </w:r>
    </w:p>
    <w:p w14:paraId="1D54128E" w14:textId="3A60F9DE" w:rsidR="0054210E" w:rsidRPr="00C93368" w:rsidRDefault="0054210E" w:rsidP="0054210E">
      <w:pPr>
        <w:spacing w:line="360" w:lineRule="auto"/>
        <w:rPr>
          <w:rFonts w:ascii="Book Antiqua" w:hAnsi="Book Antiqua"/>
          <w:color w:val="000000" w:themeColor="text1"/>
          <w:kern w:val="0"/>
          <w:szCs w:val="24"/>
        </w:rPr>
      </w:pPr>
      <w:proofErr w:type="gramStart"/>
      <w:r w:rsidRPr="00C93368">
        <w:rPr>
          <w:rFonts w:ascii="Book Antiqua" w:hAnsi="Book Antiqua" w:hint="eastAsia"/>
          <w:color w:val="000000" w:themeColor="text1"/>
          <w:kern w:val="0"/>
          <w:szCs w:val="24"/>
        </w:rPr>
        <w:t>15</w:t>
      </w:r>
      <w:r w:rsidRPr="00C93368">
        <w:rPr>
          <w:rFonts w:ascii="Book Antiqua" w:hAnsi="Book Antiqua" w:hint="eastAsia"/>
          <w:b/>
          <w:color w:val="000000" w:themeColor="text1"/>
          <w:kern w:val="0"/>
          <w:szCs w:val="24"/>
        </w:rPr>
        <w:t xml:space="preserve"> </w:t>
      </w:r>
      <w:r w:rsidRPr="00C93368">
        <w:rPr>
          <w:rFonts w:ascii="Book Antiqua" w:hAnsi="Book Antiqua"/>
          <w:b/>
          <w:color w:val="000000" w:themeColor="text1"/>
          <w:kern w:val="0"/>
          <w:szCs w:val="24"/>
        </w:rPr>
        <w:t>Miki, W</w:t>
      </w:r>
      <w:r w:rsidRPr="00C93368">
        <w:rPr>
          <w:rFonts w:ascii="Book Antiqua" w:hAnsi="Book Antiqua"/>
          <w:color w:val="000000" w:themeColor="text1"/>
          <w:kern w:val="0"/>
          <w:szCs w:val="24"/>
        </w:rPr>
        <w:t>. Biological functions and activities of animal carotenoids.</w:t>
      </w:r>
      <w:proofErr w:type="gramEnd"/>
      <w:r w:rsidRPr="00C93368">
        <w:rPr>
          <w:rFonts w:ascii="Book Antiqua" w:hAnsi="Book Antiqua"/>
          <w:color w:val="000000" w:themeColor="text1"/>
          <w:kern w:val="0"/>
          <w:szCs w:val="24"/>
        </w:rPr>
        <w:t xml:space="preserve"> </w:t>
      </w:r>
      <w:r w:rsidR="00DF020A">
        <w:rPr>
          <w:rFonts w:ascii="Book Antiqua" w:hAnsi="Book Antiqua"/>
          <w:i/>
          <w:color w:val="000000" w:themeColor="text1"/>
          <w:kern w:val="0"/>
          <w:szCs w:val="24"/>
        </w:rPr>
        <w:t>Pure</w:t>
      </w:r>
      <w:r w:rsidRPr="00C93368">
        <w:rPr>
          <w:rFonts w:ascii="Book Antiqua" w:hAnsi="Book Antiqua"/>
          <w:i/>
          <w:color w:val="000000" w:themeColor="text1"/>
          <w:kern w:val="0"/>
          <w:szCs w:val="24"/>
        </w:rPr>
        <w:t xml:space="preserve"> </w:t>
      </w:r>
      <w:proofErr w:type="spellStart"/>
      <w:r w:rsidRPr="00C93368">
        <w:rPr>
          <w:rFonts w:ascii="Book Antiqua" w:hAnsi="Book Antiqua"/>
          <w:i/>
          <w:color w:val="000000" w:themeColor="text1"/>
          <w:kern w:val="0"/>
          <w:szCs w:val="24"/>
        </w:rPr>
        <w:t>Appl</w:t>
      </w:r>
      <w:proofErr w:type="spellEnd"/>
      <w:r w:rsidRPr="00C93368">
        <w:rPr>
          <w:rFonts w:ascii="Book Antiqua" w:hAnsi="Book Antiqua"/>
          <w:i/>
          <w:color w:val="000000" w:themeColor="text1"/>
          <w:kern w:val="0"/>
          <w:szCs w:val="24"/>
        </w:rPr>
        <w:t xml:space="preserve"> </w:t>
      </w:r>
      <w:proofErr w:type="spellStart"/>
      <w:r w:rsidRPr="00C93368">
        <w:rPr>
          <w:rFonts w:ascii="Book Antiqua" w:hAnsi="Book Antiqua"/>
          <w:i/>
          <w:color w:val="000000" w:themeColor="text1"/>
          <w:kern w:val="0"/>
          <w:szCs w:val="24"/>
        </w:rPr>
        <w:t>Chem</w:t>
      </w:r>
      <w:proofErr w:type="spellEnd"/>
      <w:r w:rsidRPr="00C93368">
        <w:rPr>
          <w:rFonts w:ascii="Book Antiqua" w:hAnsi="Book Antiqua"/>
          <w:color w:val="000000" w:themeColor="text1"/>
          <w:kern w:val="0"/>
          <w:szCs w:val="24"/>
        </w:rPr>
        <w:t xml:space="preserve"> 1991; </w:t>
      </w:r>
      <w:r w:rsidRPr="000F43D9">
        <w:rPr>
          <w:rFonts w:ascii="Book Antiqua" w:hAnsi="Book Antiqua"/>
          <w:b/>
          <w:color w:val="000000" w:themeColor="text1"/>
          <w:kern w:val="0"/>
          <w:szCs w:val="24"/>
        </w:rPr>
        <w:t>63</w:t>
      </w:r>
      <w:r w:rsidRPr="00C93368">
        <w:rPr>
          <w:rFonts w:ascii="Book Antiqua" w:hAnsi="Book Antiqua"/>
          <w:color w:val="000000" w:themeColor="text1"/>
          <w:kern w:val="0"/>
          <w:szCs w:val="24"/>
        </w:rPr>
        <w:t>:141-146</w:t>
      </w:r>
      <w:r w:rsidRPr="00C93368">
        <w:rPr>
          <w:rFonts w:ascii="Book Antiqua" w:eastAsia="宋体" w:hAnsi="Book Antiqua" w:hint="eastAsia"/>
          <w:color w:val="000000" w:themeColor="text1"/>
          <w:kern w:val="0"/>
          <w:szCs w:val="24"/>
          <w:lang w:eastAsia="zh-CN"/>
        </w:rPr>
        <w:t xml:space="preserve"> [DOI: </w:t>
      </w:r>
      <w:r w:rsidR="00355FF7">
        <w:fldChar w:fldCharType="begin"/>
      </w:r>
      <w:r w:rsidR="00355FF7">
        <w:instrText xml:space="preserve"> HYPERLINK "http://dx.doi.org/10.1351/pac199163010141" \t "_blank" </w:instrText>
      </w:r>
      <w:r w:rsidR="00355FF7">
        <w:fldChar w:fldCharType="separate"/>
      </w:r>
      <w:r w:rsidRPr="00C93368">
        <w:rPr>
          <w:rStyle w:val="Hyperlink"/>
          <w:rFonts w:ascii="Book Antiqua" w:eastAsia="宋体" w:hAnsi="Book Antiqua"/>
          <w:color w:val="000000" w:themeColor="text1"/>
          <w:kern w:val="0"/>
          <w:szCs w:val="24"/>
          <w:u w:val="none"/>
          <w:lang w:eastAsia="zh-CN"/>
        </w:rPr>
        <w:t>10.1351/pac199163010141</w:t>
      </w:r>
      <w:r w:rsidR="00355FF7">
        <w:rPr>
          <w:rStyle w:val="Hyperlink"/>
          <w:rFonts w:ascii="Book Antiqua" w:eastAsia="宋体" w:hAnsi="Book Antiqua"/>
          <w:color w:val="000000" w:themeColor="text1"/>
          <w:kern w:val="0"/>
          <w:szCs w:val="24"/>
          <w:u w:val="none"/>
          <w:lang w:eastAsia="zh-CN"/>
        </w:rPr>
        <w:fldChar w:fldCharType="end"/>
      </w:r>
      <w:r w:rsidRPr="00C93368">
        <w:rPr>
          <w:rFonts w:ascii="Book Antiqua" w:eastAsia="宋体" w:hAnsi="Book Antiqua" w:hint="eastAsia"/>
          <w:color w:val="000000" w:themeColor="text1"/>
          <w:kern w:val="0"/>
          <w:szCs w:val="24"/>
          <w:lang w:eastAsia="zh-CN"/>
        </w:rPr>
        <w:t>]</w:t>
      </w:r>
    </w:p>
    <w:p w14:paraId="3D588955" w14:textId="77777777" w:rsidR="0054210E" w:rsidRPr="00C93368" w:rsidRDefault="0054210E" w:rsidP="0054210E">
      <w:pPr>
        <w:spacing w:line="360" w:lineRule="auto"/>
        <w:rPr>
          <w:rFonts w:ascii="Book Antiqua" w:hAnsi="Book Antiqua"/>
          <w:color w:val="000000" w:themeColor="text1"/>
          <w:kern w:val="0"/>
          <w:szCs w:val="24"/>
        </w:rPr>
      </w:pPr>
      <w:r w:rsidRPr="00C93368">
        <w:rPr>
          <w:rFonts w:ascii="Book Antiqua" w:hAnsi="Book Antiqua" w:hint="eastAsia"/>
          <w:color w:val="000000" w:themeColor="text1"/>
          <w:kern w:val="0"/>
          <w:szCs w:val="24"/>
        </w:rPr>
        <w:t>16</w:t>
      </w:r>
      <w:r w:rsidRPr="00C93368">
        <w:rPr>
          <w:rFonts w:ascii="Book Antiqua" w:hAnsi="Book Antiqua" w:hint="eastAsia"/>
          <w:b/>
          <w:color w:val="000000" w:themeColor="text1"/>
          <w:kern w:val="0"/>
          <w:szCs w:val="24"/>
        </w:rPr>
        <w:t xml:space="preserve"> </w:t>
      </w:r>
      <w:r w:rsidRPr="00C93368">
        <w:rPr>
          <w:rFonts w:ascii="Book Antiqua" w:hAnsi="Book Antiqua"/>
          <w:b/>
          <w:color w:val="000000" w:themeColor="text1"/>
          <w:kern w:val="0"/>
          <w:szCs w:val="24"/>
        </w:rPr>
        <w:t>Nishida Y</w:t>
      </w:r>
      <w:r w:rsidRPr="00C93368">
        <w:rPr>
          <w:rFonts w:ascii="Book Antiqua" w:hAnsi="Book Antiqua"/>
          <w:color w:val="000000" w:themeColor="text1"/>
          <w:kern w:val="0"/>
          <w:szCs w:val="24"/>
        </w:rPr>
        <w:t xml:space="preserve">, Yamashita E, Miki W. Quenching Activities of Common Hydrophilic and Lipophilic Antioxidants against Singlet Oxygen Using </w:t>
      </w:r>
      <w:proofErr w:type="spellStart"/>
      <w:r w:rsidRPr="00C93368">
        <w:rPr>
          <w:rFonts w:ascii="Book Antiqua" w:hAnsi="Book Antiqua"/>
          <w:color w:val="000000" w:themeColor="text1"/>
          <w:kern w:val="0"/>
          <w:szCs w:val="24"/>
        </w:rPr>
        <w:t>Chemiluminescence</w:t>
      </w:r>
      <w:proofErr w:type="spellEnd"/>
      <w:r w:rsidRPr="00C93368">
        <w:rPr>
          <w:rFonts w:ascii="Book Antiqua" w:hAnsi="Book Antiqua"/>
          <w:color w:val="000000" w:themeColor="text1"/>
          <w:kern w:val="0"/>
          <w:szCs w:val="24"/>
        </w:rPr>
        <w:t xml:space="preserve"> Detection System.</w:t>
      </w:r>
      <w:r w:rsidRPr="00C93368">
        <w:rPr>
          <w:rFonts w:ascii="Book Antiqua" w:hAnsi="Book Antiqua"/>
          <w:i/>
          <w:color w:val="000000" w:themeColor="text1"/>
          <w:kern w:val="0"/>
          <w:szCs w:val="24"/>
        </w:rPr>
        <w:t xml:space="preserve"> </w:t>
      </w:r>
      <w:proofErr w:type="spellStart"/>
      <w:r w:rsidRPr="00C93368">
        <w:rPr>
          <w:rFonts w:ascii="Book Antiqua" w:hAnsi="Book Antiqua"/>
          <w:i/>
          <w:color w:val="000000" w:themeColor="text1"/>
          <w:kern w:val="0"/>
          <w:szCs w:val="24"/>
        </w:rPr>
        <w:t>Carot</w:t>
      </w:r>
      <w:proofErr w:type="spellEnd"/>
      <w:r w:rsidRPr="00C93368">
        <w:rPr>
          <w:rFonts w:ascii="Book Antiqua" w:hAnsi="Book Antiqua"/>
          <w:i/>
          <w:color w:val="000000" w:themeColor="text1"/>
          <w:kern w:val="0"/>
          <w:szCs w:val="24"/>
        </w:rPr>
        <w:t xml:space="preserve"> </w:t>
      </w:r>
      <w:proofErr w:type="spellStart"/>
      <w:r w:rsidRPr="00C93368">
        <w:rPr>
          <w:rFonts w:ascii="Book Antiqua" w:hAnsi="Book Antiqua"/>
          <w:i/>
          <w:color w:val="000000" w:themeColor="text1"/>
          <w:kern w:val="0"/>
          <w:szCs w:val="24"/>
        </w:rPr>
        <w:t>Sci</w:t>
      </w:r>
      <w:proofErr w:type="spellEnd"/>
      <w:r w:rsidRPr="00C93368">
        <w:rPr>
          <w:rFonts w:ascii="Book Antiqua" w:hAnsi="Book Antiqua"/>
          <w:color w:val="000000" w:themeColor="text1"/>
          <w:kern w:val="0"/>
          <w:szCs w:val="24"/>
        </w:rPr>
        <w:t xml:space="preserve"> 2007; </w:t>
      </w:r>
      <w:r w:rsidRPr="00C93368">
        <w:rPr>
          <w:rFonts w:ascii="Book Antiqua" w:hAnsi="Book Antiqua"/>
          <w:b/>
          <w:color w:val="000000" w:themeColor="text1"/>
          <w:kern w:val="0"/>
          <w:szCs w:val="24"/>
        </w:rPr>
        <w:t>11</w:t>
      </w:r>
      <w:r w:rsidRPr="00C93368">
        <w:rPr>
          <w:rFonts w:ascii="Book Antiqua" w:hAnsi="Book Antiqua"/>
          <w:color w:val="000000" w:themeColor="text1"/>
          <w:kern w:val="0"/>
          <w:szCs w:val="24"/>
        </w:rPr>
        <w:t>:16-20</w:t>
      </w:r>
    </w:p>
    <w:p w14:paraId="0899611E" w14:textId="77777777" w:rsidR="0054210E" w:rsidRPr="00C93368" w:rsidRDefault="0054210E" w:rsidP="0054210E">
      <w:pPr>
        <w:spacing w:line="360" w:lineRule="auto"/>
        <w:rPr>
          <w:rFonts w:ascii="Book Antiqua" w:hAnsi="Book Antiqua"/>
          <w:color w:val="000000" w:themeColor="text1"/>
          <w:kern w:val="0"/>
          <w:szCs w:val="24"/>
        </w:rPr>
      </w:pPr>
      <w:r w:rsidRPr="00C93368">
        <w:rPr>
          <w:rFonts w:ascii="Book Antiqua" w:hAnsi="Book Antiqua"/>
          <w:color w:val="000000" w:themeColor="text1"/>
          <w:kern w:val="0"/>
          <w:szCs w:val="24"/>
        </w:rPr>
        <w:t>17 </w:t>
      </w:r>
      <w:proofErr w:type="spellStart"/>
      <w:r w:rsidRPr="00C93368">
        <w:rPr>
          <w:rFonts w:ascii="Book Antiqua" w:hAnsi="Book Antiqua"/>
          <w:b/>
          <w:bCs/>
          <w:color w:val="000000" w:themeColor="text1"/>
          <w:kern w:val="0"/>
          <w:szCs w:val="24"/>
        </w:rPr>
        <w:t>Gokoh</w:t>
      </w:r>
      <w:proofErr w:type="spellEnd"/>
      <w:r w:rsidRPr="00C93368">
        <w:rPr>
          <w:rFonts w:ascii="Book Antiqua" w:hAnsi="Book Antiqua"/>
          <w:b/>
          <w:bCs/>
          <w:color w:val="000000" w:themeColor="text1"/>
          <w:kern w:val="0"/>
          <w:szCs w:val="24"/>
        </w:rPr>
        <w:t xml:space="preserve"> M</w:t>
      </w:r>
      <w:r w:rsidRPr="00C93368">
        <w:rPr>
          <w:rFonts w:ascii="Book Antiqua" w:hAnsi="Book Antiqua"/>
          <w:color w:val="000000" w:themeColor="text1"/>
          <w:kern w:val="0"/>
          <w:szCs w:val="24"/>
        </w:rPr>
        <w:t xml:space="preserve">, </w:t>
      </w:r>
      <w:proofErr w:type="spellStart"/>
      <w:r w:rsidRPr="00C93368">
        <w:rPr>
          <w:rFonts w:ascii="Book Antiqua" w:hAnsi="Book Antiqua"/>
          <w:color w:val="000000" w:themeColor="text1"/>
          <w:kern w:val="0"/>
          <w:szCs w:val="24"/>
        </w:rPr>
        <w:t>Nishio</w:t>
      </w:r>
      <w:proofErr w:type="spellEnd"/>
      <w:r w:rsidRPr="00C93368">
        <w:rPr>
          <w:rFonts w:ascii="Book Antiqua" w:hAnsi="Book Antiqua"/>
          <w:color w:val="000000" w:themeColor="text1"/>
          <w:kern w:val="0"/>
          <w:szCs w:val="24"/>
        </w:rPr>
        <w:t xml:space="preserve"> M, Nakamura N, Matsuyama S, Nakahara M, Suzuki S, </w:t>
      </w:r>
      <w:proofErr w:type="spellStart"/>
      <w:r w:rsidRPr="00C93368">
        <w:rPr>
          <w:rFonts w:ascii="Book Antiqua" w:hAnsi="Book Antiqua"/>
          <w:color w:val="000000" w:themeColor="text1"/>
          <w:kern w:val="0"/>
          <w:szCs w:val="24"/>
        </w:rPr>
        <w:t>Mitsumoto</w:t>
      </w:r>
      <w:proofErr w:type="spellEnd"/>
      <w:r w:rsidRPr="00C93368">
        <w:rPr>
          <w:rFonts w:ascii="Book Antiqua" w:hAnsi="Book Antiqua"/>
          <w:color w:val="000000" w:themeColor="text1"/>
          <w:kern w:val="0"/>
          <w:szCs w:val="24"/>
        </w:rPr>
        <w:t xml:space="preserve"> M, </w:t>
      </w:r>
      <w:proofErr w:type="spellStart"/>
      <w:r w:rsidRPr="00C93368">
        <w:rPr>
          <w:rFonts w:ascii="Book Antiqua" w:hAnsi="Book Antiqua"/>
          <w:color w:val="000000" w:themeColor="text1"/>
          <w:kern w:val="0"/>
          <w:szCs w:val="24"/>
        </w:rPr>
        <w:t>Akutsu</w:t>
      </w:r>
      <w:proofErr w:type="spellEnd"/>
      <w:r w:rsidRPr="00C93368">
        <w:rPr>
          <w:rFonts w:ascii="Book Antiqua" w:hAnsi="Book Antiqua"/>
          <w:color w:val="000000" w:themeColor="text1"/>
          <w:kern w:val="0"/>
          <w:szCs w:val="24"/>
        </w:rPr>
        <w:t xml:space="preserve"> H, </w:t>
      </w:r>
      <w:proofErr w:type="spellStart"/>
      <w:r w:rsidRPr="00C93368">
        <w:rPr>
          <w:rFonts w:ascii="Book Antiqua" w:hAnsi="Book Antiqua"/>
          <w:color w:val="000000" w:themeColor="text1"/>
          <w:kern w:val="0"/>
          <w:szCs w:val="24"/>
        </w:rPr>
        <w:t>Umezawa</w:t>
      </w:r>
      <w:proofErr w:type="spellEnd"/>
      <w:r w:rsidRPr="00C93368">
        <w:rPr>
          <w:rFonts w:ascii="Book Antiqua" w:hAnsi="Book Antiqua"/>
          <w:color w:val="000000" w:themeColor="text1"/>
          <w:kern w:val="0"/>
          <w:szCs w:val="24"/>
        </w:rPr>
        <w:t xml:space="preserve"> A, Yasuda K, </w:t>
      </w:r>
      <w:proofErr w:type="spellStart"/>
      <w:r w:rsidRPr="00C93368">
        <w:rPr>
          <w:rFonts w:ascii="Book Antiqua" w:hAnsi="Book Antiqua"/>
          <w:color w:val="000000" w:themeColor="text1"/>
          <w:kern w:val="0"/>
          <w:szCs w:val="24"/>
        </w:rPr>
        <w:t>Yuo</w:t>
      </w:r>
      <w:proofErr w:type="spellEnd"/>
      <w:r w:rsidRPr="00C93368">
        <w:rPr>
          <w:rFonts w:ascii="Book Antiqua" w:hAnsi="Book Antiqua"/>
          <w:color w:val="000000" w:themeColor="text1"/>
          <w:kern w:val="0"/>
          <w:szCs w:val="24"/>
        </w:rPr>
        <w:t xml:space="preserve"> A, Saeki K. Early senescence is not an inevitable fate of human-induced pluripotent stem-derived cells. </w:t>
      </w:r>
      <w:r w:rsidRPr="00C93368">
        <w:rPr>
          <w:rFonts w:ascii="Book Antiqua" w:hAnsi="Book Antiqua"/>
          <w:i/>
          <w:iCs/>
          <w:color w:val="000000" w:themeColor="text1"/>
          <w:kern w:val="0"/>
          <w:szCs w:val="24"/>
        </w:rPr>
        <w:t>Cell Reprogram</w:t>
      </w:r>
      <w:r w:rsidRPr="00C93368">
        <w:rPr>
          <w:rFonts w:ascii="Book Antiqua" w:hAnsi="Book Antiqua"/>
          <w:color w:val="000000" w:themeColor="text1"/>
          <w:kern w:val="0"/>
          <w:szCs w:val="24"/>
        </w:rPr>
        <w:t> 2011; </w:t>
      </w:r>
      <w:r w:rsidRPr="00C93368">
        <w:rPr>
          <w:rFonts w:ascii="Book Antiqua" w:hAnsi="Book Antiqua"/>
          <w:b/>
          <w:bCs/>
          <w:color w:val="000000" w:themeColor="text1"/>
          <w:kern w:val="0"/>
          <w:szCs w:val="24"/>
        </w:rPr>
        <w:t>13</w:t>
      </w:r>
      <w:r w:rsidRPr="00C93368">
        <w:rPr>
          <w:rFonts w:ascii="Book Antiqua" w:hAnsi="Book Antiqua"/>
          <w:color w:val="000000" w:themeColor="text1"/>
          <w:kern w:val="0"/>
          <w:szCs w:val="24"/>
        </w:rPr>
        <w:t>: 361-370 [PMID: 21718107 DOI: 10.1089/cell.2011.0004.]</w:t>
      </w:r>
    </w:p>
    <w:p w14:paraId="7F2F6A33" w14:textId="77777777" w:rsidR="0054210E" w:rsidRPr="00C93368" w:rsidRDefault="0054210E" w:rsidP="0054210E">
      <w:pPr>
        <w:spacing w:line="360" w:lineRule="auto"/>
        <w:rPr>
          <w:rFonts w:ascii="Book Antiqua" w:hAnsi="Book Antiqua"/>
          <w:color w:val="000000" w:themeColor="text1"/>
          <w:kern w:val="0"/>
          <w:szCs w:val="24"/>
        </w:rPr>
      </w:pPr>
      <w:r w:rsidRPr="00C93368">
        <w:rPr>
          <w:rFonts w:ascii="Book Antiqua" w:hAnsi="Book Antiqua"/>
          <w:color w:val="000000" w:themeColor="text1"/>
          <w:kern w:val="0"/>
          <w:szCs w:val="24"/>
        </w:rPr>
        <w:t>18 </w:t>
      </w:r>
      <w:r w:rsidRPr="00C93368">
        <w:rPr>
          <w:rFonts w:ascii="Book Antiqua" w:hAnsi="Book Antiqua"/>
          <w:b/>
          <w:bCs/>
          <w:color w:val="000000" w:themeColor="text1"/>
          <w:kern w:val="0"/>
          <w:szCs w:val="24"/>
        </w:rPr>
        <w:t>Hayashi R</w:t>
      </w:r>
      <w:r w:rsidRPr="00C93368">
        <w:rPr>
          <w:rFonts w:ascii="Book Antiqua" w:hAnsi="Book Antiqua"/>
          <w:color w:val="000000" w:themeColor="text1"/>
          <w:kern w:val="0"/>
          <w:szCs w:val="24"/>
        </w:rPr>
        <w:t xml:space="preserve">, Ishikawa Y, Ito M, </w:t>
      </w:r>
      <w:proofErr w:type="spellStart"/>
      <w:r w:rsidRPr="00C93368">
        <w:rPr>
          <w:rFonts w:ascii="Book Antiqua" w:hAnsi="Book Antiqua"/>
          <w:color w:val="000000" w:themeColor="text1"/>
          <w:kern w:val="0"/>
          <w:szCs w:val="24"/>
        </w:rPr>
        <w:t>Kageyama</w:t>
      </w:r>
      <w:proofErr w:type="spellEnd"/>
      <w:r w:rsidRPr="00C93368">
        <w:rPr>
          <w:rFonts w:ascii="Book Antiqua" w:hAnsi="Book Antiqua"/>
          <w:color w:val="000000" w:themeColor="text1"/>
          <w:kern w:val="0"/>
          <w:szCs w:val="24"/>
        </w:rPr>
        <w:t xml:space="preserve"> T, </w:t>
      </w:r>
      <w:proofErr w:type="spellStart"/>
      <w:r w:rsidRPr="00C93368">
        <w:rPr>
          <w:rFonts w:ascii="Book Antiqua" w:hAnsi="Book Antiqua"/>
          <w:color w:val="000000" w:themeColor="text1"/>
          <w:kern w:val="0"/>
          <w:szCs w:val="24"/>
        </w:rPr>
        <w:t>Takashiba</w:t>
      </w:r>
      <w:proofErr w:type="spellEnd"/>
      <w:r w:rsidRPr="00C93368">
        <w:rPr>
          <w:rFonts w:ascii="Book Antiqua" w:hAnsi="Book Antiqua"/>
          <w:color w:val="000000" w:themeColor="text1"/>
          <w:kern w:val="0"/>
          <w:szCs w:val="24"/>
        </w:rPr>
        <w:t xml:space="preserve"> K, Fujioka T, </w:t>
      </w:r>
      <w:proofErr w:type="spellStart"/>
      <w:r w:rsidRPr="00C93368">
        <w:rPr>
          <w:rFonts w:ascii="Book Antiqua" w:hAnsi="Book Antiqua"/>
          <w:color w:val="000000" w:themeColor="text1"/>
          <w:kern w:val="0"/>
          <w:szCs w:val="24"/>
        </w:rPr>
        <w:t>Tsujikawa</w:t>
      </w:r>
      <w:proofErr w:type="spellEnd"/>
      <w:r w:rsidRPr="00C93368">
        <w:rPr>
          <w:rFonts w:ascii="Book Antiqua" w:hAnsi="Book Antiqua"/>
          <w:color w:val="000000" w:themeColor="text1"/>
          <w:kern w:val="0"/>
          <w:szCs w:val="24"/>
        </w:rPr>
        <w:t xml:space="preserve"> M, Miyoshi H, Yamato M, Nakamura Y, Nishida K. Generation of corneal epithelial cells from induced pluripotent stem cells derived from human dermal fibroblast and corneal </w:t>
      </w:r>
      <w:proofErr w:type="spellStart"/>
      <w:r w:rsidRPr="00C93368">
        <w:rPr>
          <w:rFonts w:ascii="Book Antiqua" w:hAnsi="Book Antiqua"/>
          <w:color w:val="000000" w:themeColor="text1"/>
          <w:kern w:val="0"/>
          <w:szCs w:val="24"/>
        </w:rPr>
        <w:t>limbal</w:t>
      </w:r>
      <w:proofErr w:type="spellEnd"/>
      <w:r w:rsidRPr="00C93368">
        <w:rPr>
          <w:rFonts w:ascii="Book Antiqua" w:hAnsi="Book Antiqua"/>
          <w:color w:val="000000" w:themeColor="text1"/>
          <w:kern w:val="0"/>
          <w:szCs w:val="24"/>
        </w:rPr>
        <w:t xml:space="preserve"> epithelium. </w:t>
      </w:r>
      <w:proofErr w:type="spellStart"/>
      <w:r w:rsidRPr="00C93368">
        <w:rPr>
          <w:rFonts w:ascii="Book Antiqua" w:hAnsi="Book Antiqua"/>
          <w:i/>
          <w:iCs/>
          <w:color w:val="000000" w:themeColor="text1"/>
          <w:kern w:val="0"/>
          <w:szCs w:val="24"/>
        </w:rPr>
        <w:t>PLoS</w:t>
      </w:r>
      <w:proofErr w:type="spellEnd"/>
      <w:r w:rsidRPr="00C93368">
        <w:rPr>
          <w:rFonts w:ascii="Book Antiqua" w:hAnsi="Book Antiqua"/>
          <w:i/>
          <w:iCs/>
          <w:color w:val="000000" w:themeColor="text1"/>
          <w:kern w:val="0"/>
          <w:szCs w:val="24"/>
        </w:rPr>
        <w:t xml:space="preserve"> One</w:t>
      </w:r>
      <w:r w:rsidRPr="00C93368">
        <w:rPr>
          <w:rFonts w:ascii="Book Antiqua" w:hAnsi="Book Antiqua"/>
          <w:color w:val="000000" w:themeColor="text1"/>
          <w:kern w:val="0"/>
          <w:szCs w:val="24"/>
        </w:rPr>
        <w:t> 2012; </w:t>
      </w:r>
      <w:r w:rsidRPr="00C93368">
        <w:rPr>
          <w:rFonts w:ascii="Book Antiqua" w:hAnsi="Book Antiqua"/>
          <w:b/>
          <w:bCs/>
          <w:color w:val="000000" w:themeColor="text1"/>
          <w:kern w:val="0"/>
          <w:szCs w:val="24"/>
        </w:rPr>
        <w:t>7</w:t>
      </w:r>
      <w:r w:rsidRPr="00C93368">
        <w:rPr>
          <w:rFonts w:ascii="Book Antiqua" w:hAnsi="Book Antiqua"/>
          <w:color w:val="000000" w:themeColor="text1"/>
          <w:kern w:val="0"/>
          <w:szCs w:val="24"/>
        </w:rPr>
        <w:t>: e45435 [PMID: 23029008 DOI: 10.1371/journal.pone.0045435]</w:t>
      </w:r>
    </w:p>
    <w:p w14:paraId="590A3078" w14:textId="77777777" w:rsidR="0054210E" w:rsidRPr="00C93368" w:rsidRDefault="0054210E" w:rsidP="0054210E">
      <w:pPr>
        <w:spacing w:line="360" w:lineRule="auto"/>
        <w:rPr>
          <w:rFonts w:ascii="Book Antiqua" w:hAnsi="Book Antiqua"/>
          <w:color w:val="000000" w:themeColor="text1"/>
          <w:kern w:val="0"/>
          <w:szCs w:val="24"/>
        </w:rPr>
      </w:pPr>
      <w:r w:rsidRPr="00C93368">
        <w:rPr>
          <w:rFonts w:ascii="Book Antiqua" w:hAnsi="Book Antiqua"/>
          <w:color w:val="000000" w:themeColor="text1"/>
          <w:kern w:val="0"/>
          <w:szCs w:val="24"/>
        </w:rPr>
        <w:t>19 </w:t>
      </w:r>
      <w:r w:rsidRPr="00C93368">
        <w:rPr>
          <w:rFonts w:ascii="Book Antiqua" w:hAnsi="Book Antiqua"/>
          <w:b/>
          <w:bCs/>
          <w:color w:val="000000" w:themeColor="text1"/>
          <w:kern w:val="0"/>
          <w:szCs w:val="24"/>
        </w:rPr>
        <w:t>Homma K</w:t>
      </w:r>
      <w:r w:rsidRPr="00C93368">
        <w:rPr>
          <w:rFonts w:ascii="Book Antiqua" w:hAnsi="Book Antiqua"/>
          <w:color w:val="000000" w:themeColor="text1"/>
          <w:kern w:val="0"/>
          <w:szCs w:val="24"/>
        </w:rPr>
        <w:t xml:space="preserve">, Sone M, </w:t>
      </w:r>
      <w:proofErr w:type="spellStart"/>
      <w:r w:rsidRPr="00C93368">
        <w:rPr>
          <w:rFonts w:ascii="Book Antiqua" w:hAnsi="Book Antiqua"/>
          <w:color w:val="000000" w:themeColor="text1"/>
          <w:kern w:val="0"/>
          <w:szCs w:val="24"/>
        </w:rPr>
        <w:t>Taura</w:t>
      </w:r>
      <w:proofErr w:type="spellEnd"/>
      <w:r w:rsidRPr="00C93368">
        <w:rPr>
          <w:rFonts w:ascii="Book Antiqua" w:hAnsi="Book Antiqua"/>
          <w:color w:val="000000" w:themeColor="text1"/>
          <w:kern w:val="0"/>
          <w:szCs w:val="24"/>
        </w:rPr>
        <w:t xml:space="preserve"> D, </w:t>
      </w:r>
      <w:proofErr w:type="spellStart"/>
      <w:r w:rsidRPr="00C93368">
        <w:rPr>
          <w:rFonts w:ascii="Book Antiqua" w:hAnsi="Book Antiqua"/>
          <w:color w:val="000000" w:themeColor="text1"/>
          <w:kern w:val="0"/>
          <w:szCs w:val="24"/>
        </w:rPr>
        <w:t>Yamahara</w:t>
      </w:r>
      <w:proofErr w:type="spellEnd"/>
      <w:r w:rsidRPr="00C93368">
        <w:rPr>
          <w:rFonts w:ascii="Book Antiqua" w:hAnsi="Book Antiqua"/>
          <w:color w:val="000000" w:themeColor="text1"/>
          <w:kern w:val="0"/>
          <w:szCs w:val="24"/>
        </w:rPr>
        <w:t xml:space="preserve"> K, Suzuki Y, Takahashi K, </w:t>
      </w:r>
      <w:proofErr w:type="spellStart"/>
      <w:r w:rsidRPr="00C93368">
        <w:rPr>
          <w:rFonts w:ascii="Book Antiqua" w:hAnsi="Book Antiqua"/>
          <w:color w:val="000000" w:themeColor="text1"/>
          <w:kern w:val="0"/>
          <w:szCs w:val="24"/>
        </w:rPr>
        <w:t>Sonoyama</w:t>
      </w:r>
      <w:proofErr w:type="spellEnd"/>
      <w:r w:rsidRPr="00C93368">
        <w:rPr>
          <w:rFonts w:ascii="Book Antiqua" w:hAnsi="Book Antiqua"/>
          <w:color w:val="000000" w:themeColor="text1"/>
          <w:kern w:val="0"/>
          <w:szCs w:val="24"/>
        </w:rPr>
        <w:t xml:space="preserve"> T, </w:t>
      </w:r>
      <w:proofErr w:type="spellStart"/>
      <w:r w:rsidRPr="00C93368">
        <w:rPr>
          <w:rFonts w:ascii="Book Antiqua" w:hAnsi="Book Antiqua"/>
          <w:color w:val="000000" w:themeColor="text1"/>
          <w:kern w:val="0"/>
          <w:szCs w:val="24"/>
        </w:rPr>
        <w:t>Inuzuka</w:t>
      </w:r>
      <w:proofErr w:type="spellEnd"/>
      <w:r w:rsidRPr="00C93368">
        <w:rPr>
          <w:rFonts w:ascii="Book Antiqua" w:hAnsi="Book Antiqua"/>
          <w:color w:val="000000" w:themeColor="text1"/>
          <w:kern w:val="0"/>
          <w:szCs w:val="24"/>
        </w:rPr>
        <w:t xml:space="preserve"> M, </w:t>
      </w:r>
      <w:proofErr w:type="spellStart"/>
      <w:r w:rsidRPr="00C93368">
        <w:rPr>
          <w:rFonts w:ascii="Book Antiqua" w:hAnsi="Book Antiqua"/>
          <w:color w:val="000000" w:themeColor="text1"/>
          <w:kern w:val="0"/>
          <w:szCs w:val="24"/>
        </w:rPr>
        <w:t>Fukunaga</w:t>
      </w:r>
      <w:proofErr w:type="spellEnd"/>
      <w:r w:rsidRPr="00C93368">
        <w:rPr>
          <w:rFonts w:ascii="Book Antiqua" w:hAnsi="Book Antiqua"/>
          <w:color w:val="000000" w:themeColor="text1"/>
          <w:kern w:val="0"/>
          <w:szCs w:val="24"/>
        </w:rPr>
        <w:t xml:space="preserve"> Y, Tamura N, Itoh H, Yamanaka S, Nakao K. Sirt1 plays an important role in mediating greater functionality of human ES/</w:t>
      </w:r>
      <w:proofErr w:type="spellStart"/>
      <w:r w:rsidRPr="00C93368">
        <w:rPr>
          <w:rFonts w:ascii="Book Antiqua" w:hAnsi="Book Antiqua"/>
          <w:color w:val="000000" w:themeColor="text1"/>
          <w:kern w:val="0"/>
          <w:szCs w:val="24"/>
        </w:rPr>
        <w:t>iPS</w:t>
      </w:r>
      <w:proofErr w:type="spellEnd"/>
      <w:r w:rsidRPr="00C93368">
        <w:rPr>
          <w:rFonts w:ascii="Book Antiqua" w:hAnsi="Book Antiqua"/>
          <w:color w:val="000000" w:themeColor="text1"/>
          <w:kern w:val="0"/>
          <w:szCs w:val="24"/>
        </w:rPr>
        <w:t>-derived vascular endothelial cells. </w:t>
      </w:r>
      <w:r w:rsidRPr="00C93368">
        <w:rPr>
          <w:rFonts w:ascii="Book Antiqua" w:hAnsi="Book Antiqua"/>
          <w:i/>
          <w:iCs/>
          <w:color w:val="000000" w:themeColor="text1"/>
          <w:kern w:val="0"/>
          <w:szCs w:val="24"/>
        </w:rPr>
        <w:t>Atherosclerosis</w:t>
      </w:r>
      <w:r w:rsidRPr="00C93368">
        <w:rPr>
          <w:rFonts w:ascii="Book Antiqua" w:hAnsi="Book Antiqua"/>
          <w:color w:val="000000" w:themeColor="text1"/>
          <w:kern w:val="0"/>
          <w:szCs w:val="24"/>
        </w:rPr>
        <w:t> 2010; </w:t>
      </w:r>
      <w:r w:rsidRPr="00C93368">
        <w:rPr>
          <w:rFonts w:ascii="Book Antiqua" w:hAnsi="Book Antiqua"/>
          <w:b/>
          <w:bCs/>
          <w:color w:val="000000" w:themeColor="text1"/>
          <w:kern w:val="0"/>
          <w:szCs w:val="24"/>
        </w:rPr>
        <w:t>212</w:t>
      </w:r>
      <w:r w:rsidRPr="00C93368">
        <w:rPr>
          <w:rFonts w:ascii="Book Antiqua" w:hAnsi="Book Antiqua"/>
          <w:color w:val="000000" w:themeColor="text1"/>
          <w:kern w:val="0"/>
          <w:szCs w:val="24"/>
        </w:rPr>
        <w:t>: 42-47 [PMID: 20488443 DOI: 10.1016/j.atherosclerosis.2010.04.021]</w:t>
      </w:r>
    </w:p>
    <w:p w14:paraId="76F254DD" w14:textId="77777777" w:rsidR="0054210E" w:rsidRPr="00C93368" w:rsidRDefault="0054210E" w:rsidP="0054210E">
      <w:pPr>
        <w:spacing w:line="360" w:lineRule="auto"/>
        <w:rPr>
          <w:rFonts w:ascii="Book Antiqua" w:hAnsi="Book Antiqua"/>
          <w:color w:val="000000" w:themeColor="text1"/>
          <w:kern w:val="0"/>
          <w:szCs w:val="24"/>
        </w:rPr>
      </w:pPr>
      <w:r w:rsidRPr="00C93368">
        <w:rPr>
          <w:rFonts w:ascii="Book Antiqua" w:hAnsi="Book Antiqua"/>
          <w:color w:val="000000" w:themeColor="text1"/>
          <w:kern w:val="0"/>
          <w:szCs w:val="24"/>
        </w:rPr>
        <w:t>20 </w:t>
      </w:r>
      <w:r w:rsidRPr="00C93368">
        <w:rPr>
          <w:rFonts w:ascii="Book Antiqua" w:hAnsi="Book Antiqua"/>
          <w:b/>
          <w:bCs/>
          <w:color w:val="000000" w:themeColor="text1"/>
          <w:kern w:val="0"/>
          <w:szCs w:val="24"/>
        </w:rPr>
        <w:t>Nori S</w:t>
      </w:r>
      <w:r w:rsidRPr="00C93368">
        <w:rPr>
          <w:rFonts w:ascii="Book Antiqua" w:hAnsi="Book Antiqua"/>
          <w:color w:val="000000" w:themeColor="text1"/>
          <w:kern w:val="0"/>
          <w:szCs w:val="24"/>
        </w:rPr>
        <w:t xml:space="preserve">, Okada Y, Yasuda A, Tsuji O, Takahashi Y, Kobayashi Y, </w:t>
      </w:r>
      <w:proofErr w:type="spellStart"/>
      <w:r w:rsidRPr="00C93368">
        <w:rPr>
          <w:rFonts w:ascii="Book Antiqua" w:hAnsi="Book Antiqua"/>
          <w:color w:val="000000" w:themeColor="text1"/>
          <w:kern w:val="0"/>
          <w:szCs w:val="24"/>
        </w:rPr>
        <w:t>Fujiyoshi</w:t>
      </w:r>
      <w:proofErr w:type="spellEnd"/>
      <w:r w:rsidRPr="00C93368">
        <w:rPr>
          <w:rFonts w:ascii="Book Antiqua" w:hAnsi="Book Antiqua"/>
          <w:color w:val="000000" w:themeColor="text1"/>
          <w:kern w:val="0"/>
          <w:szCs w:val="24"/>
        </w:rPr>
        <w:t xml:space="preserve"> K, Koike M, Uchiyama Y, Ikeda E, Toyama Y, Yamanaka S, Nakamura M, Okano H. Grafted human-induced pluripotent stem-cell-derived </w:t>
      </w:r>
      <w:proofErr w:type="spellStart"/>
      <w:r w:rsidRPr="00C93368">
        <w:rPr>
          <w:rFonts w:ascii="Book Antiqua" w:hAnsi="Book Antiqua"/>
          <w:color w:val="000000" w:themeColor="text1"/>
          <w:kern w:val="0"/>
          <w:szCs w:val="24"/>
        </w:rPr>
        <w:t>neurospheres</w:t>
      </w:r>
      <w:proofErr w:type="spellEnd"/>
      <w:r w:rsidRPr="00C93368">
        <w:rPr>
          <w:rFonts w:ascii="Book Antiqua" w:hAnsi="Book Antiqua"/>
          <w:color w:val="000000" w:themeColor="text1"/>
          <w:kern w:val="0"/>
          <w:szCs w:val="24"/>
        </w:rPr>
        <w:t xml:space="preserve"> promote motor functional recovery after spinal cord injury in mice. </w:t>
      </w:r>
      <w:r w:rsidRPr="00C93368">
        <w:rPr>
          <w:rFonts w:ascii="Book Antiqua" w:hAnsi="Book Antiqua"/>
          <w:i/>
          <w:iCs/>
          <w:color w:val="000000" w:themeColor="text1"/>
          <w:kern w:val="0"/>
          <w:szCs w:val="24"/>
        </w:rPr>
        <w:t xml:space="preserve">Proc Natl </w:t>
      </w:r>
      <w:proofErr w:type="spellStart"/>
      <w:r w:rsidRPr="00C93368">
        <w:rPr>
          <w:rFonts w:ascii="Book Antiqua" w:hAnsi="Book Antiqua"/>
          <w:i/>
          <w:iCs/>
          <w:color w:val="000000" w:themeColor="text1"/>
          <w:kern w:val="0"/>
          <w:szCs w:val="24"/>
        </w:rPr>
        <w:t>Acad</w:t>
      </w:r>
      <w:proofErr w:type="spellEnd"/>
      <w:r w:rsidRPr="00C93368">
        <w:rPr>
          <w:rFonts w:ascii="Book Antiqua" w:hAnsi="Book Antiqua"/>
          <w:i/>
          <w:iCs/>
          <w:color w:val="000000" w:themeColor="text1"/>
          <w:kern w:val="0"/>
          <w:szCs w:val="24"/>
        </w:rPr>
        <w:t xml:space="preserve"> </w:t>
      </w:r>
      <w:proofErr w:type="spellStart"/>
      <w:r w:rsidRPr="00C93368">
        <w:rPr>
          <w:rFonts w:ascii="Book Antiqua" w:hAnsi="Book Antiqua"/>
          <w:i/>
          <w:iCs/>
          <w:color w:val="000000" w:themeColor="text1"/>
          <w:kern w:val="0"/>
          <w:szCs w:val="24"/>
        </w:rPr>
        <w:t>Sci</w:t>
      </w:r>
      <w:proofErr w:type="spellEnd"/>
      <w:r w:rsidRPr="00C93368">
        <w:rPr>
          <w:rFonts w:ascii="Book Antiqua" w:hAnsi="Book Antiqua"/>
          <w:i/>
          <w:iCs/>
          <w:color w:val="000000" w:themeColor="text1"/>
          <w:kern w:val="0"/>
          <w:szCs w:val="24"/>
        </w:rPr>
        <w:t xml:space="preserve"> USA</w:t>
      </w:r>
      <w:r w:rsidRPr="00C93368">
        <w:rPr>
          <w:rFonts w:ascii="Book Antiqua" w:hAnsi="Book Antiqua"/>
          <w:color w:val="000000" w:themeColor="text1"/>
          <w:kern w:val="0"/>
          <w:szCs w:val="24"/>
        </w:rPr>
        <w:t> 2011; </w:t>
      </w:r>
      <w:r w:rsidRPr="00C93368">
        <w:rPr>
          <w:rFonts w:ascii="Book Antiqua" w:hAnsi="Book Antiqua"/>
          <w:b/>
          <w:bCs/>
          <w:color w:val="000000" w:themeColor="text1"/>
          <w:kern w:val="0"/>
          <w:szCs w:val="24"/>
        </w:rPr>
        <w:t>108</w:t>
      </w:r>
      <w:r w:rsidRPr="00C93368">
        <w:rPr>
          <w:rFonts w:ascii="Book Antiqua" w:hAnsi="Book Antiqua"/>
          <w:color w:val="000000" w:themeColor="text1"/>
          <w:kern w:val="0"/>
          <w:szCs w:val="24"/>
        </w:rPr>
        <w:t>: 16825-16830 [PMID: 21949375 DOI: 10.1073/pnas.1108077108]</w:t>
      </w:r>
    </w:p>
    <w:p w14:paraId="49AEAA5B" w14:textId="77777777" w:rsidR="0054210E" w:rsidRPr="00C93368" w:rsidRDefault="0054210E" w:rsidP="0054210E">
      <w:pPr>
        <w:spacing w:line="360" w:lineRule="auto"/>
        <w:rPr>
          <w:rFonts w:ascii="Book Antiqua" w:hAnsi="Book Antiqua"/>
          <w:color w:val="000000" w:themeColor="text1"/>
          <w:kern w:val="0"/>
          <w:szCs w:val="24"/>
        </w:rPr>
      </w:pPr>
      <w:r w:rsidRPr="00C93368">
        <w:rPr>
          <w:rFonts w:ascii="Book Antiqua" w:hAnsi="Book Antiqua"/>
          <w:color w:val="000000" w:themeColor="text1"/>
          <w:kern w:val="0"/>
          <w:szCs w:val="24"/>
        </w:rPr>
        <w:t>21 </w:t>
      </w:r>
      <w:r w:rsidRPr="00C93368">
        <w:rPr>
          <w:rFonts w:ascii="Book Antiqua" w:hAnsi="Book Antiqua"/>
          <w:b/>
          <w:bCs/>
          <w:color w:val="000000" w:themeColor="text1"/>
          <w:kern w:val="0"/>
          <w:szCs w:val="24"/>
        </w:rPr>
        <w:t>Fleming JN</w:t>
      </w:r>
      <w:r w:rsidRPr="00C93368">
        <w:rPr>
          <w:rFonts w:ascii="Book Antiqua" w:hAnsi="Book Antiqua"/>
          <w:color w:val="000000" w:themeColor="text1"/>
          <w:kern w:val="0"/>
          <w:szCs w:val="24"/>
        </w:rPr>
        <w:t xml:space="preserve">, Nash RA, McLeod DO, </w:t>
      </w:r>
      <w:proofErr w:type="spellStart"/>
      <w:r w:rsidRPr="00C93368">
        <w:rPr>
          <w:rFonts w:ascii="Book Antiqua" w:hAnsi="Book Antiqua"/>
          <w:color w:val="000000" w:themeColor="text1"/>
          <w:kern w:val="0"/>
          <w:szCs w:val="24"/>
        </w:rPr>
        <w:t>Fiorentino</w:t>
      </w:r>
      <w:proofErr w:type="spellEnd"/>
      <w:r w:rsidRPr="00C93368">
        <w:rPr>
          <w:rFonts w:ascii="Book Antiqua" w:hAnsi="Book Antiqua"/>
          <w:color w:val="000000" w:themeColor="text1"/>
          <w:kern w:val="0"/>
          <w:szCs w:val="24"/>
        </w:rPr>
        <w:t xml:space="preserve"> DF, Shulman HM, Connolly MK, </w:t>
      </w:r>
      <w:proofErr w:type="spellStart"/>
      <w:r w:rsidRPr="00C93368">
        <w:rPr>
          <w:rFonts w:ascii="Book Antiqua" w:hAnsi="Book Antiqua"/>
          <w:color w:val="000000" w:themeColor="text1"/>
          <w:kern w:val="0"/>
          <w:szCs w:val="24"/>
        </w:rPr>
        <w:t>Molitor</w:t>
      </w:r>
      <w:proofErr w:type="spellEnd"/>
      <w:r w:rsidRPr="00C93368">
        <w:rPr>
          <w:rFonts w:ascii="Book Antiqua" w:hAnsi="Book Antiqua"/>
          <w:color w:val="000000" w:themeColor="text1"/>
          <w:kern w:val="0"/>
          <w:szCs w:val="24"/>
        </w:rPr>
        <w:t xml:space="preserve"> JA, </w:t>
      </w:r>
      <w:proofErr w:type="spellStart"/>
      <w:r w:rsidRPr="00C93368">
        <w:rPr>
          <w:rFonts w:ascii="Book Antiqua" w:hAnsi="Book Antiqua"/>
          <w:color w:val="000000" w:themeColor="text1"/>
          <w:kern w:val="0"/>
          <w:szCs w:val="24"/>
        </w:rPr>
        <w:t>Henstorf</w:t>
      </w:r>
      <w:proofErr w:type="spellEnd"/>
      <w:r w:rsidRPr="00C93368">
        <w:rPr>
          <w:rFonts w:ascii="Book Antiqua" w:hAnsi="Book Antiqua"/>
          <w:color w:val="000000" w:themeColor="text1"/>
          <w:kern w:val="0"/>
          <w:szCs w:val="24"/>
        </w:rPr>
        <w:t xml:space="preserve"> G, </w:t>
      </w:r>
      <w:proofErr w:type="spellStart"/>
      <w:r w:rsidRPr="00C93368">
        <w:rPr>
          <w:rFonts w:ascii="Book Antiqua" w:hAnsi="Book Antiqua"/>
          <w:color w:val="000000" w:themeColor="text1"/>
          <w:kern w:val="0"/>
          <w:szCs w:val="24"/>
        </w:rPr>
        <w:t>Lafyatis</w:t>
      </w:r>
      <w:proofErr w:type="spellEnd"/>
      <w:r w:rsidRPr="00C93368">
        <w:rPr>
          <w:rFonts w:ascii="Book Antiqua" w:hAnsi="Book Antiqua"/>
          <w:color w:val="000000" w:themeColor="text1"/>
          <w:kern w:val="0"/>
          <w:szCs w:val="24"/>
        </w:rPr>
        <w:t xml:space="preserve"> R, Pritchard DK, Adams LD, </w:t>
      </w:r>
      <w:proofErr w:type="spellStart"/>
      <w:r w:rsidRPr="00C93368">
        <w:rPr>
          <w:rFonts w:ascii="Book Antiqua" w:hAnsi="Book Antiqua"/>
          <w:color w:val="000000" w:themeColor="text1"/>
          <w:kern w:val="0"/>
          <w:szCs w:val="24"/>
        </w:rPr>
        <w:t>Furst</w:t>
      </w:r>
      <w:proofErr w:type="spellEnd"/>
      <w:r w:rsidRPr="00C93368">
        <w:rPr>
          <w:rFonts w:ascii="Book Antiqua" w:hAnsi="Book Antiqua"/>
          <w:color w:val="000000" w:themeColor="text1"/>
          <w:kern w:val="0"/>
          <w:szCs w:val="24"/>
        </w:rPr>
        <w:t xml:space="preserve"> DE, </w:t>
      </w:r>
      <w:r w:rsidRPr="00C93368">
        <w:rPr>
          <w:rFonts w:ascii="Book Antiqua" w:hAnsi="Book Antiqua"/>
          <w:color w:val="000000" w:themeColor="text1"/>
          <w:kern w:val="0"/>
          <w:szCs w:val="24"/>
        </w:rPr>
        <w:lastRenderedPageBreak/>
        <w:t>Schwartz SM. Capillary regeneration in scleroderma: stem cell therapy reverses phenotype? </w:t>
      </w:r>
      <w:proofErr w:type="spellStart"/>
      <w:r w:rsidRPr="00C93368">
        <w:rPr>
          <w:rFonts w:ascii="Book Antiqua" w:hAnsi="Book Antiqua"/>
          <w:i/>
          <w:iCs/>
          <w:color w:val="000000" w:themeColor="text1"/>
          <w:kern w:val="0"/>
          <w:szCs w:val="24"/>
        </w:rPr>
        <w:t>PLoS</w:t>
      </w:r>
      <w:proofErr w:type="spellEnd"/>
      <w:r w:rsidRPr="00C93368">
        <w:rPr>
          <w:rFonts w:ascii="Book Antiqua" w:hAnsi="Book Antiqua"/>
          <w:i/>
          <w:iCs/>
          <w:color w:val="000000" w:themeColor="text1"/>
          <w:kern w:val="0"/>
          <w:szCs w:val="24"/>
        </w:rPr>
        <w:t xml:space="preserve"> One</w:t>
      </w:r>
      <w:r w:rsidRPr="00C93368">
        <w:rPr>
          <w:rFonts w:ascii="Book Antiqua" w:hAnsi="Book Antiqua"/>
          <w:color w:val="000000" w:themeColor="text1"/>
          <w:kern w:val="0"/>
          <w:szCs w:val="24"/>
        </w:rPr>
        <w:t> 2008; </w:t>
      </w:r>
      <w:r w:rsidRPr="00C93368">
        <w:rPr>
          <w:rFonts w:ascii="Book Antiqua" w:hAnsi="Book Antiqua"/>
          <w:b/>
          <w:bCs/>
          <w:color w:val="000000" w:themeColor="text1"/>
          <w:kern w:val="0"/>
          <w:szCs w:val="24"/>
        </w:rPr>
        <w:t>3</w:t>
      </w:r>
      <w:r w:rsidRPr="00C93368">
        <w:rPr>
          <w:rFonts w:ascii="Book Antiqua" w:hAnsi="Book Antiqua"/>
          <w:color w:val="000000" w:themeColor="text1"/>
          <w:kern w:val="0"/>
          <w:szCs w:val="24"/>
        </w:rPr>
        <w:t>: e1452 [PMID: 18197262 DOI: 10.1371/journal.pone.0001452]</w:t>
      </w:r>
    </w:p>
    <w:p w14:paraId="4CCA3981" w14:textId="77777777" w:rsidR="0054210E" w:rsidRPr="00C93368" w:rsidRDefault="0054210E" w:rsidP="0054210E">
      <w:pPr>
        <w:spacing w:line="360" w:lineRule="auto"/>
        <w:rPr>
          <w:rFonts w:ascii="Book Antiqua" w:hAnsi="Book Antiqua"/>
          <w:color w:val="000000" w:themeColor="text1"/>
          <w:kern w:val="0"/>
          <w:szCs w:val="24"/>
        </w:rPr>
      </w:pPr>
      <w:r w:rsidRPr="00C93368">
        <w:rPr>
          <w:rFonts w:ascii="Book Antiqua" w:hAnsi="Book Antiqua"/>
          <w:color w:val="000000" w:themeColor="text1"/>
          <w:kern w:val="0"/>
          <w:szCs w:val="24"/>
        </w:rPr>
        <w:t>22 </w:t>
      </w:r>
      <w:r w:rsidRPr="00C93368">
        <w:rPr>
          <w:rFonts w:ascii="Book Antiqua" w:hAnsi="Book Antiqua"/>
          <w:b/>
          <w:bCs/>
          <w:color w:val="000000" w:themeColor="text1"/>
          <w:kern w:val="0"/>
          <w:szCs w:val="24"/>
        </w:rPr>
        <w:t>Fleming JN</w:t>
      </w:r>
      <w:r w:rsidRPr="00C93368">
        <w:rPr>
          <w:rFonts w:ascii="Book Antiqua" w:hAnsi="Book Antiqua"/>
          <w:color w:val="000000" w:themeColor="text1"/>
          <w:kern w:val="0"/>
          <w:szCs w:val="24"/>
        </w:rPr>
        <w:t xml:space="preserve">, Nash RA, Mahoney WM, Schwartz SM. Is scleroderma a </w:t>
      </w:r>
      <w:proofErr w:type="spellStart"/>
      <w:r w:rsidRPr="00C93368">
        <w:rPr>
          <w:rFonts w:ascii="Book Antiqua" w:hAnsi="Book Antiqua"/>
          <w:color w:val="000000" w:themeColor="text1"/>
          <w:kern w:val="0"/>
          <w:szCs w:val="24"/>
        </w:rPr>
        <w:t>vasculopathy</w:t>
      </w:r>
      <w:proofErr w:type="spellEnd"/>
      <w:r w:rsidRPr="00C93368">
        <w:rPr>
          <w:rFonts w:ascii="Book Antiqua" w:hAnsi="Book Antiqua"/>
          <w:color w:val="000000" w:themeColor="text1"/>
          <w:kern w:val="0"/>
          <w:szCs w:val="24"/>
        </w:rPr>
        <w:t>? </w:t>
      </w:r>
      <w:proofErr w:type="spellStart"/>
      <w:r w:rsidRPr="00C93368">
        <w:rPr>
          <w:rFonts w:ascii="Book Antiqua" w:hAnsi="Book Antiqua"/>
          <w:i/>
          <w:iCs/>
          <w:color w:val="000000" w:themeColor="text1"/>
          <w:kern w:val="0"/>
          <w:szCs w:val="24"/>
        </w:rPr>
        <w:t>Curr</w:t>
      </w:r>
      <w:proofErr w:type="spellEnd"/>
      <w:r w:rsidRPr="00C93368">
        <w:rPr>
          <w:rFonts w:ascii="Book Antiqua" w:hAnsi="Book Antiqua"/>
          <w:i/>
          <w:iCs/>
          <w:color w:val="000000" w:themeColor="text1"/>
          <w:kern w:val="0"/>
          <w:szCs w:val="24"/>
        </w:rPr>
        <w:t xml:space="preserve"> </w:t>
      </w:r>
      <w:proofErr w:type="spellStart"/>
      <w:r w:rsidRPr="00C93368">
        <w:rPr>
          <w:rFonts w:ascii="Book Antiqua" w:hAnsi="Book Antiqua"/>
          <w:i/>
          <w:iCs/>
          <w:color w:val="000000" w:themeColor="text1"/>
          <w:kern w:val="0"/>
          <w:szCs w:val="24"/>
        </w:rPr>
        <w:t>Rheumatol</w:t>
      </w:r>
      <w:proofErr w:type="spellEnd"/>
      <w:r w:rsidRPr="00C93368">
        <w:rPr>
          <w:rFonts w:ascii="Book Antiqua" w:hAnsi="Book Antiqua"/>
          <w:i/>
          <w:iCs/>
          <w:color w:val="000000" w:themeColor="text1"/>
          <w:kern w:val="0"/>
          <w:szCs w:val="24"/>
        </w:rPr>
        <w:t xml:space="preserve"> Rep</w:t>
      </w:r>
      <w:r w:rsidRPr="00C93368">
        <w:rPr>
          <w:rFonts w:ascii="Book Antiqua" w:hAnsi="Book Antiqua"/>
          <w:color w:val="000000" w:themeColor="text1"/>
          <w:kern w:val="0"/>
          <w:szCs w:val="24"/>
        </w:rPr>
        <w:t> 2009; </w:t>
      </w:r>
      <w:r w:rsidRPr="00C93368">
        <w:rPr>
          <w:rFonts w:ascii="Book Antiqua" w:hAnsi="Book Antiqua"/>
          <w:b/>
          <w:bCs/>
          <w:color w:val="000000" w:themeColor="text1"/>
          <w:kern w:val="0"/>
          <w:szCs w:val="24"/>
        </w:rPr>
        <w:t>11</w:t>
      </w:r>
      <w:r w:rsidRPr="00C93368">
        <w:rPr>
          <w:rFonts w:ascii="Book Antiqua" w:hAnsi="Book Antiqua"/>
          <w:color w:val="000000" w:themeColor="text1"/>
          <w:kern w:val="0"/>
          <w:szCs w:val="24"/>
        </w:rPr>
        <w:t>: 103-110 [PMID: 19296882]</w:t>
      </w:r>
    </w:p>
    <w:p w14:paraId="050CD88B" w14:textId="77777777" w:rsidR="0054210E" w:rsidRPr="00C93368" w:rsidRDefault="0054210E" w:rsidP="0054210E">
      <w:pPr>
        <w:spacing w:line="360" w:lineRule="auto"/>
        <w:rPr>
          <w:rFonts w:ascii="Book Antiqua" w:hAnsi="Book Antiqua"/>
          <w:color w:val="000000" w:themeColor="text1"/>
          <w:kern w:val="0"/>
          <w:szCs w:val="24"/>
        </w:rPr>
      </w:pPr>
      <w:r w:rsidRPr="00C93368">
        <w:rPr>
          <w:rFonts w:ascii="Book Antiqua" w:hAnsi="Book Antiqua"/>
          <w:color w:val="000000" w:themeColor="text1"/>
          <w:kern w:val="0"/>
          <w:szCs w:val="24"/>
        </w:rPr>
        <w:t>23 </w:t>
      </w:r>
      <w:proofErr w:type="spellStart"/>
      <w:r w:rsidRPr="00C93368">
        <w:rPr>
          <w:rFonts w:ascii="Book Antiqua" w:hAnsi="Book Antiqua"/>
          <w:b/>
          <w:bCs/>
          <w:color w:val="000000" w:themeColor="text1"/>
          <w:kern w:val="0"/>
          <w:szCs w:val="24"/>
        </w:rPr>
        <w:t>Nisancioglu</w:t>
      </w:r>
      <w:proofErr w:type="spellEnd"/>
      <w:r w:rsidRPr="00C93368">
        <w:rPr>
          <w:rFonts w:ascii="Book Antiqua" w:hAnsi="Book Antiqua"/>
          <w:b/>
          <w:bCs/>
          <w:color w:val="000000" w:themeColor="text1"/>
          <w:kern w:val="0"/>
          <w:szCs w:val="24"/>
        </w:rPr>
        <w:t xml:space="preserve"> MH</w:t>
      </w:r>
      <w:r w:rsidRPr="00C93368">
        <w:rPr>
          <w:rFonts w:ascii="Book Antiqua" w:hAnsi="Book Antiqua"/>
          <w:color w:val="000000" w:themeColor="text1"/>
          <w:kern w:val="0"/>
          <w:szCs w:val="24"/>
        </w:rPr>
        <w:t xml:space="preserve">, Mahoney WM, Kimmel DD, Schwartz SM, </w:t>
      </w:r>
      <w:proofErr w:type="spellStart"/>
      <w:r w:rsidRPr="00C93368">
        <w:rPr>
          <w:rFonts w:ascii="Book Antiqua" w:hAnsi="Book Antiqua"/>
          <w:color w:val="000000" w:themeColor="text1"/>
          <w:kern w:val="0"/>
          <w:szCs w:val="24"/>
        </w:rPr>
        <w:t>Betsholtz</w:t>
      </w:r>
      <w:proofErr w:type="spellEnd"/>
      <w:r w:rsidRPr="00C93368">
        <w:rPr>
          <w:rFonts w:ascii="Book Antiqua" w:hAnsi="Book Antiqua"/>
          <w:color w:val="000000" w:themeColor="text1"/>
          <w:kern w:val="0"/>
          <w:szCs w:val="24"/>
        </w:rPr>
        <w:t xml:space="preserve"> C, </w:t>
      </w:r>
      <w:proofErr w:type="spellStart"/>
      <w:r w:rsidRPr="00C93368">
        <w:rPr>
          <w:rFonts w:ascii="Book Antiqua" w:hAnsi="Book Antiqua"/>
          <w:color w:val="000000" w:themeColor="text1"/>
          <w:kern w:val="0"/>
          <w:szCs w:val="24"/>
        </w:rPr>
        <w:t>Genové</w:t>
      </w:r>
      <w:proofErr w:type="spellEnd"/>
      <w:r w:rsidRPr="00C93368">
        <w:rPr>
          <w:rFonts w:ascii="Book Antiqua" w:hAnsi="Book Antiqua"/>
          <w:color w:val="000000" w:themeColor="text1"/>
          <w:kern w:val="0"/>
          <w:szCs w:val="24"/>
        </w:rPr>
        <w:t xml:space="preserve"> G. Generation and characterization of rgs5 mutant mice. </w:t>
      </w:r>
      <w:proofErr w:type="spellStart"/>
      <w:r w:rsidRPr="00C93368">
        <w:rPr>
          <w:rFonts w:ascii="Book Antiqua" w:hAnsi="Book Antiqua"/>
          <w:i/>
          <w:iCs/>
          <w:color w:val="000000" w:themeColor="text1"/>
          <w:kern w:val="0"/>
          <w:szCs w:val="24"/>
        </w:rPr>
        <w:t>Mol</w:t>
      </w:r>
      <w:proofErr w:type="spellEnd"/>
      <w:r w:rsidRPr="00C93368">
        <w:rPr>
          <w:rFonts w:ascii="Book Antiqua" w:hAnsi="Book Antiqua"/>
          <w:i/>
          <w:iCs/>
          <w:color w:val="000000" w:themeColor="text1"/>
          <w:kern w:val="0"/>
          <w:szCs w:val="24"/>
        </w:rPr>
        <w:t xml:space="preserve"> Cell </w:t>
      </w:r>
      <w:proofErr w:type="spellStart"/>
      <w:r w:rsidRPr="00C93368">
        <w:rPr>
          <w:rFonts w:ascii="Book Antiqua" w:hAnsi="Book Antiqua"/>
          <w:i/>
          <w:iCs/>
          <w:color w:val="000000" w:themeColor="text1"/>
          <w:kern w:val="0"/>
          <w:szCs w:val="24"/>
        </w:rPr>
        <w:t>Biol</w:t>
      </w:r>
      <w:proofErr w:type="spellEnd"/>
      <w:r w:rsidRPr="00C93368">
        <w:rPr>
          <w:rFonts w:ascii="Book Antiqua" w:hAnsi="Book Antiqua"/>
          <w:color w:val="000000" w:themeColor="text1"/>
          <w:kern w:val="0"/>
          <w:szCs w:val="24"/>
        </w:rPr>
        <w:t> 2008; </w:t>
      </w:r>
      <w:r w:rsidRPr="00C93368">
        <w:rPr>
          <w:rFonts w:ascii="Book Antiqua" w:hAnsi="Book Antiqua"/>
          <w:b/>
          <w:bCs/>
          <w:color w:val="000000" w:themeColor="text1"/>
          <w:kern w:val="0"/>
          <w:szCs w:val="24"/>
        </w:rPr>
        <w:t>28</w:t>
      </w:r>
      <w:r w:rsidRPr="00C93368">
        <w:rPr>
          <w:rFonts w:ascii="Book Antiqua" w:hAnsi="Book Antiqua"/>
          <w:color w:val="000000" w:themeColor="text1"/>
          <w:kern w:val="0"/>
          <w:szCs w:val="24"/>
        </w:rPr>
        <w:t>: 2324-2331 [PMID: 18212066 DOI: 10.1128/MCB.01252-07]</w:t>
      </w:r>
    </w:p>
    <w:p w14:paraId="58DBF555" w14:textId="77777777" w:rsidR="0054210E" w:rsidRPr="00C93368" w:rsidRDefault="0054210E" w:rsidP="0054210E">
      <w:pPr>
        <w:spacing w:line="360" w:lineRule="auto"/>
        <w:rPr>
          <w:rFonts w:ascii="Book Antiqua" w:hAnsi="Book Antiqua"/>
          <w:color w:val="000000" w:themeColor="text1"/>
          <w:kern w:val="0"/>
          <w:szCs w:val="24"/>
        </w:rPr>
      </w:pPr>
      <w:r w:rsidRPr="00C93368">
        <w:rPr>
          <w:rFonts w:ascii="Book Antiqua" w:hAnsi="Book Antiqua"/>
          <w:color w:val="000000" w:themeColor="text1"/>
          <w:kern w:val="0"/>
          <w:szCs w:val="24"/>
        </w:rPr>
        <w:t>24 </w:t>
      </w:r>
      <w:proofErr w:type="spellStart"/>
      <w:r w:rsidRPr="00C93368">
        <w:rPr>
          <w:rFonts w:ascii="Book Antiqua" w:hAnsi="Book Antiqua"/>
          <w:b/>
          <w:bCs/>
          <w:color w:val="000000" w:themeColor="text1"/>
          <w:kern w:val="0"/>
          <w:szCs w:val="24"/>
        </w:rPr>
        <w:t>Hamzah</w:t>
      </w:r>
      <w:proofErr w:type="spellEnd"/>
      <w:r w:rsidRPr="00C93368">
        <w:rPr>
          <w:rFonts w:ascii="Book Antiqua" w:hAnsi="Book Antiqua"/>
          <w:b/>
          <w:bCs/>
          <w:color w:val="000000" w:themeColor="text1"/>
          <w:kern w:val="0"/>
          <w:szCs w:val="24"/>
        </w:rPr>
        <w:t xml:space="preserve"> J</w:t>
      </w:r>
      <w:r w:rsidRPr="00C93368">
        <w:rPr>
          <w:rFonts w:ascii="Book Antiqua" w:hAnsi="Book Antiqua"/>
          <w:color w:val="000000" w:themeColor="text1"/>
          <w:kern w:val="0"/>
          <w:szCs w:val="24"/>
        </w:rPr>
        <w:t xml:space="preserve">, </w:t>
      </w:r>
      <w:proofErr w:type="spellStart"/>
      <w:r w:rsidRPr="00C93368">
        <w:rPr>
          <w:rFonts w:ascii="Book Antiqua" w:hAnsi="Book Antiqua"/>
          <w:color w:val="000000" w:themeColor="text1"/>
          <w:kern w:val="0"/>
          <w:szCs w:val="24"/>
        </w:rPr>
        <w:t>Jugold</w:t>
      </w:r>
      <w:proofErr w:type="spellEnd"/>
      <w:r w:rsidRPr="00C93368">
        <w:rPr>
          <w:rFonts w:ascii="Book Antiqua" w:hAnsi="Book Antiqua"/>
          <w:color w:val="000000" w:themeColor="text1"/>
          <w:kern w:val="0"/>
          <w:szCs w:val="24"/>
        </w:rPr>
        <w:t xml:space="preserve"> M, </w:t>
      </w:r>
      <w:proofErr w:type="spellStart"/>
      <w:r w:rsidRPr="00C93368">
        <w:rPr>
          <w:rFonts w:ascii="Book Antiqua" w:hAnsi="Book Antiqua"/>
          <w:color w:val="000000" w:themeColor="text1"/>
          <w:kern w:val="0"/>
          <w:szCs w:val="24"/>
        </w:rPr>
        <w:t>Kiessling</w:t>
      </w:r>
      <w:proofErr w:type="spellEnd"/>
      <w:r w:rsidRPr="00C93368">
        <w:rPr>
          <w:rFonts w:ascii="Book Antiqua" w:hAnsi="Book Antiqua"/>
          <w:color w:val="000000" w:themeColor="text1"/>
          <w:kern w:val="0"/>
          <w:szCs w:val="24"/>
        </w:rPr>
        <w:t xml:space="preserve"> F, Rigby P, </w:t>
      </w:r>
      <w:proofErr w:type="spellStart"/>
      <w:r w:rsidRPr="00C93368">
        <w:rPr>
          <w:rFonts w:ascii="Book Antiqua" w:hAnsi="Book Antiqua"/>
          <w:color w:val="000000" w:themeColor="text1"/>
          <w:kern w:val="0"/>
          <w:szCs w:val="24"/>
        </w:rPr>
        <w:t>Manzur</w:t>
      </w:r>
      <w:proofErr w:type="spellEnd"/>
      <w:r w:rsidRPr="00C93368">
        <w:rPr>
          <w:rFonts w:ascii="Book Antiqua" w:hAnsi="Book Antiqua"/>
          <w:color w:val="000000" w:themeColor="text1"/>
          <w:kern w:val="0"/>
          <w:szCs w:val="24"/>
        </w:rPr>
        <w:t xml:space="preserve"> M, Marti HH, </w:t>
      </w:r>
      <w:proofErr w:type="spellStart"/>
      <w:r w:rsidRPr="00C93368">
        <w:rPr>
          <w:rFonts w:ascii="Book Antiqua" w:hAnsi="Book Antiqua"/>
          <w:color w:val="000000" w:themeColor="text1"/>
          <w:kern w:val="0"/>
          <w:szCs w:val="24"/>
        </w:rPr>
        <w:t>Rabie</w:t>
      </w:r>
      <w:proofErr w:type="spellEnd"/>
      <w:r w:rsidRPr="00C93368">
        <w:rPr>
          <w:rFonts w:ascii="Book Antiqua" w:hAnsi="Book Antiqua"/>
          <w:color w:val="000000" w:themeColor="text1"/>
          <w:kern w:val="0"/>
          <w:szCs w:val="24"/>
        </w:rPr>
        <w:t xml:space="preserve"> T, Kaden S, </w:t>
      </w:r>
      <w:proofErr w:type="spellStart"/>
      <w:r w:rsidRPr="00C93368">
        <w:rPr>
          <w:rFonts w:ascii="Book Antiqua" w:hAnsi="Book Antiqua"/>
          <w:color w:val="000000" w:themeColor="text1"/>
          <w:kern w:val="0"/>
          <w:szCs w:val="24"/>
        </w:rPr>
        <w:t>Gröne</w:t>
      </w:r>
      <w:proofErr w:type="spellEnd"/>
      <w:r w:rsidRPr="00C93368">
        <w:rPr>
          <w:rFonts w:ascii="Book Antiqua" w:hAnsi="Book Antiqua"/>
          <w:color w:val="000000" w:themeColor="text1"/>
          <w:kern w:val="0"/>
          <w:szCs w:val="24"/>
        </w:rPr>
        <w:t xml:space="preserve"> HJ, </w:t>
      </w:r>
      <w:proofErr w:type="spellStart"/>
      <w:r w:rsidRPr="00C93368">
        <w:rPr>
          <w:rFonts w:ascii="Book Antiqua" w:hAnsi="Book Antiqua"/>
          <w:color w:val="000000" w:themeColor="text1"/>
          <w:kern w:val="0"/>
          <w:szCs w:val="24"/>
        </w:rPr>
        <w:t>Hämmerling</w:t>
      </w:r>
      <w:proofErr w:type="spellEnd"/>
      <w:r w:rsidRPr="00C93368">
        <w:rPr>
          <w:rFonts w:ascii="Book Antiqua" w:hAnsi="Book Antiqua"/>
          <w:color w:val="000000" w:themeColor="text1"/>
          <w:kern w:val="0"/>
          <w:szCs w:val="24"/>
        </w:rPr>
        <w:t xml:space="preserve"> GJ, Arnold B, </w:t>
      </w:r>
      <w:proofErr w:type="spellStart"/>
      <w:r w:rsidRPr="00C93368">
        <w:rPr>
          <w:rFonts w:ascii="Book Antiqua" w:hAnsi="Book Antiqua"/>
          <w:color w:val="000000" w:themeColor="text1"/>
          <w:kern w:val="0"/>
          <w:szCs w:val="24"/>
        </w:rPr>
        <w:t>Ganss</w:t>
      </w:r>
      <w:proofErr w:type="spellEnd"/>
      <w:r w:rsidRPr="00C93368">
        <w:rPr>
          <w:rFonts w:ascii="Book Antiqua" w:hAnsi="Book Antiqua"/>
          <w:color w:val="000000" w:themeColor="text1"/>
          <w:kern w:val="0"/>
          <w:szCs w:val="24"/>
        </w:rPr>
        <w:t xml:space="preserve"> R. Vascular normalization in Rgs5-deficient </w:t>
      </w:r>
      <w:proofErr w:type="spellStart"/>
      <w:r w:rsidRPr="00C93368">
        <w:rPr>
          <w:rFonts w:ascii="Book Antiqua" w:hAnsi="Book Antiqua"/>
          <w:color w:val="000000" w:themeColor="text1"/>
          <w:kern w:val="0"/>
          <w:szCs w:val="24"/>
        </w:rPr>
        <w:t>tumours</w:t>
      </w:r>
      <w:proofErr w:type="spellEnd"/>
      <w:r w:rsidRPr="00C93368">
        <w:rPr>
          <w:rFonts w:ascii="Book Antiqua" w:hAnsi="Book Antiqua"/>
          <w:color w:val="000000" w:themeColor="text1"/>
          <w:kern w:val="0"/>
          <w:szCs w:val="24"/>
        </w:rPr>
        <w:t xml:space="preserve"> promotes immune destruction. </w:t>
      </w:r>
      <w:r w:rsidRPr="00C93368">
        <w:rPr>
          <w:rFonts w:ascii="Book Antiqua" w:hAnsi="Book Antiqua"/>
          <w:i/>
          <w:iCs/>
          <w:color w:val="000000" w:themeColor="text1"/>
          <w:kern w:val="0"/>
          <w:szCs w:val="24"/>
        </w:rPr>
        <w:t>Nature</w:t>
      </w:r>
      <w:r w:rsidRPr="00C93368">
        <w:rPr>
          <w:rFonts w:ascii="Book Antiqua" w:hAnsi="Book Antiqua"/>
          <w:color w:val="000000" w:themeColor="text1"/>
          <w:kern w:val="0"/>
          <w:szCs w:val="24"/>
        </w:rPr>
        <w:t> 2008; </w:t>
      </w:r>
      <w:r w:rsidRPr="00C93368">
        <w:rPr>
          <w:rFonts w:ascii="Book Antiqua" w:hAnsi="Book Antiqua"/>
          <w:b/>
          <w:bCs/>
          <w:color w:val="000000" w:themeColor="text1"/>
          <w:kern w:val="0"/>
          <w:szCs w:val="24"/>
        </w:rPr>
        <w:t>453</w:t>
      </w:r>
      <w:r w:rsidRPr="00C93368">
        <w:rPr>
          <w:rFonts w:ascii="Book Antiqua" w:hAnsi="Book Antiqua"/>
          <w:color w:val="000000" w:themeColor="text1"/>
          <w:kern w:val="0"/>
          <w:szCs w:val="24"/>
        </w:rPr>
        <w:t>: 410-414 [PMID: 18418378 DOI: 10.1038/nature06868]</w:t>
      </w:r>
    </w:p>
    <w:p w14:paraId="095F977F" w14:textId="77777777" w:rsidR="0054210E" w:rsidRPr="00C93368" w:rsidRDefault="0054210E" w:rsidP="0054210E">
      <w:pPr>
        <w:spacing w:line="360" w:lineRule="auto"/>
        <w:rPr>
          <w:rFonts w:ascii="Book Antiqua" w:hAnsi="Book Antiqua"/>
          <w:color w:val="000000" w:themeColor="text1"/>
          <w:kern w:val="0"/>
          <w:szCs w:val="24"/>
        </w:rPr>
      </w:pPr>
      <w:r w:rsidRPr="00C93368">
        <w:rPr>
          <w:rFonts w:ascii="Book Antiqua" w:hAnsi="Book Antiqua"/>
          <w:color w:val="000000" w:themeColor="text1"/>
          <w:kern w:val="0"/>
          <w:szCs w:val="24"/>
        </w:rPr>
        <w:t>25 </w:t>
      </w:r>
      <w:r w:rsidRPr="00C93368">
        <w:rPr>
          <w:rFonts w:ascii="Book Antiqua" w:hAnsi="Book Antiqua"/>
          <w:b/>
          <w:bCs/>
          <w:color w:val="000000" w:themeColor="text1"/>
          <w:kern w:val="0"/>
          <w:szCs w:val="24"/>
        </w:rPr>
        <w:t>Arnold C</w:t>
      </w:r>
      <w:r w:rsidRPr="00C93368">
        <w:rPr>
          <w:rFonts w:ascii="Book Antiqua" w:hAnsi="Book Antiqua"/>
          <w:color w:val="000000" w:themeColor="text1"/>
          <w:kern w:val="0"/>
          <w:szCs w:val="24"/>
        </w:rPr>
        <w:t xml:space="preserve">, </w:t>
      </w:r>
      <w:proofErr w:type="spellStart"/>
      <w:r w:rsidRPr="00C93368">
        <w:rPr>
          <w:rFonts w:ascii="Book Antiqua" w:hAnsi="Book Antiqua"/>
          <w:color w:val="000000" w:themeColor="text1"/>
          <w:kern w:val="0"/>
          <w:szCs w:val="24"/>
        </w:rPr>
        <w:t>Feldner</w:t>
      </w:r>
      <w:proofErr w:type="spellEnd"/>
      <w:r w:rsidRPr="00C93368">
        <w:rPr>
          <w:rFonts w:ascii="Book Antiqua" w:hAnsi="Book Antiqua"/>
          <w:color w:val="000000" w:themeColor="text1"/>
          <w:kern w:val="0"/>
          <w:szCs w:val="24"/>
        </w:rPr>
        <w:t xml:space="preserve"> A, </w:t>
      </w:r>
      <w:proofErr w:type="spellStart"/>
      <w:r w:rsidRPr="00C93368">
        <w:rPr>
          <w:rFonts w:ascii="Book Antiqua" w:hAnsi="Book Antiqua"/>
          <w:color w:val="000000" w:themeColor="text1"/>
          <w:kern w:val="0"/>
          <w:szCs w:val="24"/>
        </w:rPr>
        <w:t>Pfisterer</w:t>
      </w:r>
      <w:proofErr w:type="spellEnd"/>
      <w:r w:rsidRPr="00C93368">
        <w:rPr>
          <w:rFonts w:ascii="Book Antiqua" w:hAnsi="Book Antiqua"/>
          <w:color w:val="000000" w:themeColor="text1"/>
          <w:kern w:val="0"/>
          <w:szCs w:val="24"/>
        </w:rPr>
        <w:t xml:space="preserve"> L, </w:t>
      </w:r>
      <w:proofErr w:type="spellStart"/>
      <w:r w:rsidRPr="00C93368">
        <w:rPr>
          <w:rFonts w:ascii="Book Antiqua" w:hAnsi="Book Antiqua"/>
          <w:color w:val="000000" w:themeColor="text1"/>
          <w:kern w:val="0"/>
          <w:szCs w:val="24"/>
        </w:rPr>
        <w:t>Hödebeck</w:t>
      </w:r>
      <w:proofErr w:type="spellEnd"/>
      <w:r w:rsidRPr="00C93368">
        <w:rPr>
          <w:rFonts w:ascii="Book Antiqua" w:hAnsi="Book Antiqua"/>
          <w:color w:val="000000" w:themeColor="text1"/>
          <w:kern w:val="0"/>
          <w:szCs w:val="24"/>
        </w:rPr>
        <w:t xml:space="preserve"> M, </w:t>
      </w:r>
      <w:proofErr w:type="spellStart"/>
      <w:r w:rsidRPr="00C93368">
        <w:rPr>
          <w:rFonts w:ascii="Book Antiqua" w:hAnsi="Book Antiqua"/>
          <w:color w:val="000000" w:themeColor="text1"/>
          <w:kern w:val="0"/>
          <w:szCs w:val="24"/>
        </w:rPr>
        <w:t>Troidl</w:t>
      </w:r>
      <w:proofErr w:type="spellEnd"/>
      <w:r w:rsidRPr="00C93368">
        <w:rPr>
          <w:rFonts w:ascii="Book Antiqua" w:hAnsi="Book Antiqua"/>
          <w:color w:val="000000" w:themeColor="text1"/>
          <w:kern w:val="0"/>
          <w:szCs w:val="24"/>
        </w:rPr>
        <w:t xml:space="preserve"> K, </w:t>
      </w:r>
      <w:proofErr w:type="spellStart"/>
      <w:r w:rsidRPr="00C93368">
        <w:rPr>
          <w:rFonts w:ascii="Book Antiqua" w:hAnsi="Book Antiqua"/>
          <w:color w:val="000000" w:themeColor="text1"/>
          <w:kern w:val="0"/>
          <w:szCs w:val="24"/>
        </w:rPr>
        <w:t>Genové</w:t>
      </w:r>
      <w:proofErr w:type="spellEnd"/>
      <w:r w:rsidRPr="00C93368">
        <w:rPr>
          <w:rFonts w:ascii="Book Antiqua" w:hAnsi="Book Antiqua"/>
          <w:color w:val="000000" w:themeColor="text1"/>
          <w:kern w:val="0"/>
          <w:szCs w:val="24"/>
        </w:rPr>
        <w:t xml:space="preserve"> G, Wieland T, Hecker M, </w:t>
      </w:r>
      <w:proofErr w:type="spellStart"/>
      <w:r w:rsidRPr="00C93368">
        <w:rPr>
          <w:rFonts w:ascii="Book Antiqua" w:hAnsi="Book Antiqua"/>
          <w:color w:val="000000" w:themeColor="text1"/>
          <w:kern w:val="0"/>
          <w:szCs w:val="24"/>
        </w:rPr>
        <w:t>Korff</w:t>
      </w:r>
      <w:proofErr w:type="spellEnd"/>
      <w:r w:rsidRPr="00C93368">
        <w:rPr>
          <w:rFonts w:ascii="Book Antiqua" w:hAnsi="Book Antiqua"/>
          <w:color w:val="000000" w:themeColor="text1"/>
          <w:kern w:val="0"/>
          <w:szCs w:val="24"/>
        </w:rPr>
        <w:t xml:space="preserve"> T. RGS5 promotes arterial growth during </w:t>
      </w:r>
      <w:proofErr w:type="spellStart"/>
      <w:r w:rsidRPr="00C93368">
        <w:rPr>
          <w:rFonts w:ascii="Book Antiqua" w:hAnsi="Book Antiqua"/>
          <w:color w:val="000000" w:themeColor="text1"/>
          <w:kern w:val="0"/>
          <w:szCs w:val="24"/>
        </w:rPr>
        <w:t>arteriogenesis</w:t>
      </w:r>
      <w:proofErr w:type="spellEnd"/>
      <w:r w:rsidRPr="00C93368">
        <w:rPr>
          <w:rFonts w:ascii="Book Antiqua" w:hAnsi="Book Antiqua"/>
          <w:color w:val="000000" w:themeColor="text1"/>
          <w:kern w:val="0"/>
          <w:szCs w:val="24"/>
        </w:rPr>
        <w:t>. </w:t>
      </w:r>
      <w:r w:rsidRPr="00C93368">
        <w:rPr>
          <w:rFonts w:ascii="Book Antiqua" w:hAnsi="Book Antiqua"/>
          <w:i/>
          <w:iCs/>
          <w:color w:val="000000" w:themeColor="text1"/>
          <w:kern w:val="0"/>
          <w:szCs w:val="24"/>
        </w:rPr>
        <w:t xml:space="preserve">EMBO </w:t>
      </w:r>
      <w:proofErr w:type="spellStart"/>
      <w:r w:rsidRPr="00C93368">
        <w:rPr>
          <w:rFonts w:ascii="Book Antiqua" w:hAnsi="Book Antiqua"/>
          <w:i/>
          <w:iCs/>
          <w:color w:val="000000" w:themeColor="text1"/>
          <w:kern w:val="0"/>
          <w:szCs w:val="24"/>
        </w:rPr>
        <w:t>Mol</w:t>
      </w:r>
      <w:proofErr w:type="spellEnd"/>
      <w:r w:rsidRPr="00C93368">
        <w:rPr>
          <w:rFonts w:ascii="Book Antiqua" w:hAnsi="Book Antiqua"/>
          <w:i/>
          <w:iCs/>
          <w:color w:val="000000" w:themeColor="text1"/>
          <w:kern w:val="0"/>
          <w:szCs w:val="24"/>
        </w:rPr>
        <w:t xml:space="preserve"> Med</w:t>
      </w:r>
      <w:r w:rsidRPr="00C93368">
        <w:rPr>
          <w:rFonts w:ascii="Book Antiqua" w:hAnsi="Book Antiqua"/>
          <w:color w:val="000000" w:themeColor="text1"/>
          <w:kern w:val="0"/>
          <w:szCs w:val="24"/>
        </w:rPr>
        <w:t> 2014; </w:t>
      </w:r>
      <w:r w:rsidRPr="00C93368">
        <w:rPr>
          <w:rFonts w:ascii="Book Antiqua" w:hAnsi="Book Antiqua"/>
          <w:b/>
          <w:bCs/>
          <w:color w:val="000000" w:themeColor="text1"/>
          <w:kern w:val="0"/>
          <w:szCs w:val="24"/>
        </w:rPr>
        <w:t>6</w:t>
      </w:r>
      <w:r w:rsidRPr="00C93368">
        <w:rPr>
          <w:rFonts w:ascii="Book Antiqua" w:hAnsi="Book Antiqua"/>
          <w:color w:val="000000" w:themeColor="text1"/>
          <w:kern w:val="0"/>
          <w:szCs w:val="24"/>
        </w:rPr>
        <w:t>: 1075-1089 [PMID: 24972930 DOI: 10.15252/emmm.201403864.]</w:t>
      </w:r>
    </w:p>
    <w:p w14:paraId="33439FE8" w14:textId="77777777" w:rsidR="0054210E" w:rsidRPr="00C93368" w:rsidRDefault="0054210E" w:rsidP="0054210E">
      <w:pPr>
        <w:spacing w:line="360" w:lineRule="auto"/>
        <w:rPr>
          <w:rFonts w:ascii="Book Antiqua" w:hAnsi="Book Antiqua"/>
          <w:color w:val="000000" w:themeColor="text1"/>
          <w:kern w:val="0"/>
          <w:szCs w:val="24"/>
        </w:rPr>
      </w:pPr>
      <w:r w:rsidRPr="00C93368">
        <w:rPr>
          <w:rFonts w:ascii="Book Antiqua" w:hAnsi="Book Antiqua"/>
          <w:color w:val="000000" w:themeColor="text1"/>
          <w:kern w:val="0"/>
          <w:szCs w:val="24"/>
        </w:rPr>
        <w:t>26 </w:t>
      </w:r>
      <w:proofErr w:type="spellStart"/>
      <w:r w:rsidRPr="00C93368">
        <w:rPr>
          <w:rFonts w:ascii="Book Antiqua" w:hAnsi="Book Antiqua"/>
          <w:b/>
          <w:bCs/>
          <w:color w:val="000000" w:themeColor="text1"/>
          <w:kern w:val="0"/>
          <w:szCs w:val="24"/>
        </w:rPr>
        <w:t>Gunaje</w:t>
      </w:r>
      <w:proofErr w:type="spellEnd"/>
      <w:r w:rsidRPr="00C93368">
        <w:rPr>
          <w:rFonts w:ascii="Book Antiqua" w:hAnsi="Book Antiqua"/>
          <w:b/>
          <w:bCs/>
          <w:color w:val="000000" w:themeColor="text1"/>
          <w:kern w:val="0"/>
          <w:szCs w:val="24"/>
        </w:rPr>
        <w:t xml:space="preserve"> JJ</w:t>
      </w:r>
      <w:r w:rsidRPr="00C93368">
        <w:rPr>
          <w:rFonts w:ascii="Book Antiqua" w:hAnsi="Book Antiqua"/>
          <w:color w:val="000000" w:themeColor="text1"/>
          <w:kern w:val="0"/>
          <w:szCs w:val="24"/>
        </w:rPr>
        <w:t xml:space="preserve">, </w:t>
      </w:r>
      <w:proofErr w:type="spellStart"/>
      <w:r w:rsidRPr="00C93368">
        <w:rPr>
          <w:rFonts w:ascii="Book Antiqua" w:hAnsi="Book Antiqua"/>
          <w:color w:val="000000" w:themeColor="text1"/>
          <w:kern w:val="0"/>
          <w:szCs w:val="24"/>
        </w:rPr>
        <w:t>Bahrami</w:t>
      </w:r>
      <w:proofErr w:type="spellEnd"/>
      <w:r w:rsidRPr="00C93368">
        <w:rPr>
          <w:rFonts w:ascii="Book Antiqua" w:hAnsi="Book Antiqua"/>
          <w:color w:val="000000" w:themeColor="text1"/>
          <w:kern w:val="0"/>
          <w:szCs w:val="24"/>
        </w:rPr>
        <w:t xml:space="preserve"> AJ, Schwartz SM, </w:t>
      </w:r>
      <w:proofErr w:type="spellStart"/>
      <w:r w:rsidRPr="00C93368">
        <w:rPr>
          <w:rFonts w:ascii="Book Antiqua" w:hAnsi="Book Antiqua"/>
          <w:color w:val="000000" w:themeColor="text1"/>
          <w:kern w:val="0"/>
          <w:szCs w:val="24"/>
        </w:rPr>
        <w:t>Daum</w:t>
      </w:r>
      <w:proofErr w:type="spellEnd"/>
      <w:r w:rsidRPr="00C93368">
        <w:rPr>
          <w:rFonts w:ascii="Book Antiqua" w:hAnsi="Book Antiqua"/>
          <w:color w:val="000000" w:themeColor="text1"/>
          <w:kern w:val="0"/>
          <w:szCs w:val="24"/>
        </w:rPr>
        <w:t xml:space="preserve"> G, Mahoney WM. PDGF-dependent regulation of regulator of G protein signaling-5 expression and vascular smooth muscle cell functionality. </w:t>
      </w:r>
      <w:r w:rsidRPr="00C93368">
        <w:rPr>
          <w:rFonts w:ascii="Book Antiqua" w:hAnsi="Book Antiqua"/>
          <w:i/>
          <w:iCs/>
          <w:color w:val="000000" w:themeColor="text1"/>
          <w:kern w:val="0"/>
          <w:szCs w:val="24"/>
        </w:rPr>
        <w:t xml:space="preserve">Am J </w:t>
      </w:r>
      <w:proofErr w:type="spellStart"/>
      <w:r w:rsidRPr="00C93368">
        <w:rPr>
          <w:rFonts w:ascii="Book Antiqua" w:hAnsi="Book Antiqua"/>
          <w:i/>
          <w:iCs/>
          <w:color w:val="000000" w:themeColor="text1"/>
          <w:kern w:val="0"/>
          <w:szCs w:val="24"/>
        </w:rPr>
        <w:t>Physiol</w:t>
      </w:r>
      <w:proofErr w:type="spellEnd"/>
      <w:r w:rsidRPr="00C93368">
        <w:rPr>
          <w:rFonts w:ascii="Book Antiqua" w:hAnsi="Book Antiqua"/>
          <w:i/>
          <w:iCs/>
          <w:color w:val="000000" w:themeColor="text1"/>
          <w:kern w:val="0"/>
          <w:szCs w:val="24"/>
        </w:rPr>
        <w:t xml:space="preserve"> Cell </w:t>
      </w:r>
      <w:proofErr w:type="spellStart"/>
      <w:r w:rsidRPr="00C93368">
        <w:rPr>
          <w:rFonts w:ascii="Book Antiqua" w:hAnsi="Book Antiqua"/>
          <w:i/>
          <w:iCs/>
          <w:color w:val="000000" w:themeColor="text1"/>
          <w:kern w:val="0"/>
          <w:szCs w:val="24"/>
        </w:rPr>
        <w:t>Physiol</w:t>
      </w:r>
      <w:proofErr w:type="spellEnd"/>
      <w:r w:rsidRPr="00C93368">
        <w:rPr>
          <w:rFonts w:ascii="Book Antiqua" w:hAnsi="Book Antiqua"/>
          <w:color w:val="000000" w:themeColor="text1"/>
          <w:kern w:val="0"/>
          <w:szCs w:val="24"/>
        </w:rPr>
        <w:t> 2011; </w:t>
      </w:r>
      <w:r w:rsidRPr="00C93368">
        <w:rPr>
          <w:rFonts w:ascii="Book Antiqua" w:hAnsi="Book Antiqua"/>
          <w:b/>
          <w:bCs/>
          <w:color w:val="000000" w:themeColor="text1"/>
          <w:kern w:val="0"/>
          <w:szCs w:val="24"/>
        </w:rPr>
        <w:t>301</w:t>
      </w:r>
      <w:r w:rsidRPr="00C93368">
        <w:rPr>
          <w:rFonts w:ascii="Book Antiqua" w:hAnsi="Book Antiqua"/>
          <w:color w:val="000000" w:themeColor="text1"/>
          <w:kern w:val="0"/>
          <w:szCs w:val="24"/>
        </w:rPr>
        <w:t>: C478-C489 [PMID: 21593453 DOI: 10.1152/ajpcell.00348.2010]</w:t>
      </w:r>
    </w:p>
    <w:p w14:paraId="445A46AC" w14:textId="77777777" w:rsidR="0054210E" w:rsidRPr="00C93368" w:rsidRDefault="0054210E" w:rsidP="0054210E">
      <w:pPr>
        <w:spacing w:line="360" w:lineRule="auto"/>
        <w:rPr>
          <w:rFonts w:ascii="Book Antiqua" w:hAnsi="Book Antiqua"/>
          <w:color w:val="000000" w:themeColor="text1"/>
          <w:kern w:val="0"/>
          <w:szCs w:val="24"/>
        </w:rPr>
      </w:pPr>
      <w:r w:rsidRPr="00C93368">
        <w:rPr>
          <w:rFonts w:ascii="Book Antiqua" w:hAnsi="Book Antiqua"/>
          <w:color w:val="000000" w:themeColor="text1"/>
          <w:kern w:val="0"/>
          <w:szCs w:val="24"/>
        </w:rPr>
        <w:t>27 </w:t>
      </w:r>
      <w:proofErr w:type="spellStart"/>
      <w:r w:rsidRPr="00C93368">
        <w:rPr>
          <w:rFonts w:ascii="Book Antiqua" w:hAnsi="Book Antiqua"/>
          <w:b/>
          <w:bCs/>
          <w:color w:val="000000" w:themeColor="text1"/>
          <w:kern w:val="0"/>
          <w:szCs w:val="24"/>
        </w:rPr>
        <w:t>Takata</w:t>
      </w:r>
      <w:proofErr w:type="spellEnd"/>
      <w:r w:rsidRPr="00C93368">
        <w:rPr>
          <w:rFonts w:ascii="Book Antiqua" w:hAnsi="Book Antiqua"/>
          <w:b/>
          <w:bCs/>
          <w:color w:val="000000" w:themeColor="text1"/>
          <w:kern w:val="0"/>
          <w:szCs w:val="24"/>
        </w:rPr>
        <w:t xml:space="preserve"> Y</w:t>
      </w:r>
      <w:r w:rsidRPr="00C93368">
        <w:rPr>
          <w:rFonts w:ascii="Book Antiqua" w:hAnsi="Book Antiqua"/>
          <w:color w:val="000000" w:themeColor="text1"/>
          <w:kern w:val="0"/>
          <w:szCs w:val="24"/>
        </w:rPr>
        <w:t xml:space="preserve">, Liu J, Yin F, Collins AR, Lyon CJ, Lee CH, Atkins AR, </w:t>
      </w:r>
      <w:proofErr w:type="spellStart"/>
      <w:r w:rsidRPr="00C93368">
        <w:rPr>
          <w:rFonts w:ascii="Book Antiqua" w:hAnsi="Book Antiqua"/>
          <w:color w:val="000000" w:themeColor="text1"/>
          <w:kern w:val="0"/>
          <w:szCs w:val="24"/>
        </w:rPr>
        <w:t>Downes</w:t>
      </w:r>
      <w:proofErr w:type="spellEnd"/>
      <w:r w:rsidRPr="00C93368">
        <w:rPr>
          <w:rFonts w:ascii="Book Antiqua" w:hAnsi="Book Antiqua"/>
          <w:color w:val="000000" w:themeColor="text1"/>
          <w:kern w:val="0"/>
          <w:szCs w:val="24"/>
        </w:rPr>
        <w:t xml:space="preserve"> M, </w:t>
      </w:r>
      <w:proofErr w:type="spellStart"/>
      <w:r w:rsidRPr="00C93368">
        <w:rPr>
          <w:rFonts w:ascii="Book Antiqua" w:hAnsi="Book Antiqua"/>
          <w:color w:val="000000" w:themeColor="text1"/>
          <w:kern w:val="0"/>
          <w:szCs w:val="24"/>
        </w:rPr>
        <w:t>Barish</w:t>
      </w:r>
      <w:proofErr w:type="spellEnd"/>
      <w:r w:rsidRPr="00C93368">
        <w:rPr>
          <w:rFonts w:ascii="Book Antiqua" w:hAnsi="Book Antiqua"/>
          <w:color w:val="000000" w:themeColor="text1"/>
          <w:kern w:val="0"/>
          <w:szCs w:val="24"/>
        </w:rPr>
        <w:t xml:space="preserve"> GD, Evans RM, Hsueh WA, </w:t>
      </w:r>
      <w:proofErr w:type="spellStart"/>
      <w:r w:rsidRPr="00C93368">
        <w:rPr>
          <w:rFonts w:ascii="Book Antiqua" w:hAnsi="Book Antiqua"/>
          <w:color w:val="000000" w:themeColor="text1"/>
          <w:kern w:val="0"/>
          <w:szCs w:val="24"/>
        </w:rPr>
        <w:t>Tangirala</w:t>
      </w:r>
      <w:proofErr w:type="spellEnd"/>
      <w:r w:rsidRPr="00C93368">
        <w:rPr>
          <w:rFonts w:ascii="Book Antiqua" w:hAnsi="Book Antiqua"/>
          <w:color w:val="000000" w:themeColor="text1"/>
          <w:kern w:val="0"/>
          <w:szCs w:val="24"/>
        </w:rPr>
        <w:t xml:space="preserve"> RK. </w:t>
      </w:r>
      <w:proofErr w:type="spellStart"/>
      <w:r w:rsidRPr="00C93368">
        <w:rPr>
          <w:rFonts w:ascii="Book Antiqua" w:hAnsi="Book Antiqua"/>
          <w:color w:val="000000" w:themeColor="text1"/>
          <w:kern w:val="0"/>
          <w:szCs w:val="24"/>
        </w:rPr>
        <w:t>PPARdelta</w:t>
      </w:r>
      <w:proofErr w:type="spellEnd"/>
      <w:r w:rsidRPr="00C93368">
        <w:rPr>
          <w:rFonts w:ascii="Book Antiqua" w:hAnsi="Book Antiqua"/>
          <w:color w:val="000000" w:themeColor="text1"/>
          <w:kern w:val="0"/>
          <w:szCs w:val="24"/>
        </w:rPr>
        <w:t xml:space="preserve">-mediated </w:t>
      </w:r>
      <w:proofErr w:type="spellStart"/>
      <w:r w:rsidRPr="00C93368">
        <w:rPr>
          <w:rFonts w:ascii="Book Antiqua" w:hAnsi="Book Antiqua"/>
          <w:color w:val="000000" w:themeColor="text1"/>
          <w:kern w:val="0"/>
          <w:szCs w:val="24"/>
        </w:rPr>
        <w:t>antiinflammatory</w:t>
      </w:r>
      <w:proofErr w:type="spellEnd"/>
      <w:r w:rsidRPr="00C93368">
        <w:rPr>
          <w:rFonts w:ascii="Book Antiqua" w:hAnsi="Book Antiqua"/>
          <w:color w:val="000000" w:themeColor="text1"/>
          <w:kern w:val="0"/>
          <w:szCs w:val="24"/>
        </w:rPr>
        <w:t xml:space="preserve"> mechanisms inhibit angiotensin II-accelerated atherosclerosis. </w:t>
      </w:r>
      <w:r w:rsidRPr="00C93368">
        <w:rPr>
          <w:rFonts w:ascii="Book Antiqua" w:hAnsi="Book Antiqua"/>
          <w:i/>
          <w:iCs/>
          <w:color w:val="000000" w:themeColor="text1"/>
          <w:kern w:val="0"/>
          <w:szCs w:val="24"/>
        </w:rPr>
        <w:t xml:space="preserve">Proc Natl </w:t>
      </w:r>
      <w:proofErr w:type="spellStart"/>
      <w:r w:rsidRPr="00C93368">
        <w:rPr>
          <w:rFonts w:ascii="Book Antiqua" w:hAnsi="Book Antiqua"/>
          <w:i/>
          <w:iCs/>
          <w:color w:val="000000" w:themeColor="text1"/>
          <w:kern w:val="0"/>
          <w:szCs w:val="24"/>
        </w:rPr>
        <w:t>Acad</w:t>
      </w:r>
      <w:proofErr w:type="spellEnd"/>
      <w:r w:rsidRPr="00C93368">
        <w:rPr>
          <w:rFonts w:ascii="Book Antiqua" w:hAnsi="Book Antiqua"/>
          <w:i/>
          <w:iCs/>
          <w:color w:val="000000" w:themeColor="text1"/>
          <w:kern w:val="0"/>
          <w:szCs w:val="24"/>
        </w:rPr>
        <w:t xml:space="preserve"> </w:t>
      </w:r>
      <w:proofErr w:type="spellStart"/>
      <w:r w:rsidRPr="00C93368">
        <w:rPr>
          <w:rFonts w:ascii="Book Antiqua" w:hAnsi="Book Antiqua"/>
          <w:i/>
          <w:iCs/>
          <w:color w:val="000000" w:themeColor="text1"/>
          <w:kern w:val="0"/>
          <w:szCs w:val="24"/>
        </w:rPr>
        <w:t>Sci</w:t>
      </w:r>
      <w:proofErr w:type="spellEnd"/>
      <w:r w:rsidRPr="00C93368">
        <w:rPr>
          <w:rFonts w:ascii="Book Antiqua" w:hAnsi="Book Antiqua"/>
          <w:i/>
          <w:iCs/>
          <w:color w:val="000000" w:themeColor="text1"/>
          <w:kern w:val="0"/>
          <w:szCs w:val="24"/>
        </w:rPr>
        <w:t xml:space="preserve"> USA</w:t>
      </w:r>
      <w:r w:rsidRPr="00C93368">
        <w:rPr>
          <w:rFonts w:ascii="Book Antiqua" w:hAnsi="Book Antiqua"/>
          <w:color w:val="000000" w:themeColor="text1"/>
          <w:kern w:val="0"/>
          <w:szCs w:val="24"/>
        </w:rPr>
        <w:t> 2008; </w:t>
      </w:r>
      <w:r w:rsidRPr="00C93368">
        <w:rPr>
          <w:rFonts w:ascii="Book Antiqua" w:hAnsi="Book Antiqua"/>
          <w:b/>
          <w:bCs/>
          <w:color w:val="000000" w:themeColor="text1"/>
          <w:kern w:val="0"/>
          <w:szCs w:val="24"/>
        </w:rPr>
        <w:t>105</w:t>
      </w:r>
      <w:r w:rsidRPr="00C93368">
        <w:rPr>
          <w:rFonts w:ascii="Book Antiqua" w:hAnsi="Book Antiqua"/>
          <w:color w:val="000000" w:themeColor="text1"/>
          <w:kern w:val="0"/>
          <w:szCs w:val="24"/>
        </w:rPr>
        <w:t>: 4277-4282 [PMID: 18337495 DOI: 10.1073/pnas.0708647105]</w:t>
      </w:r>
    </w:p>
    <w:p w14:paraId="56560196" w14:textId="77777777" w:rsidR="0054210E" w:rsidRPr="00C93368" w:rsidRDefault="0054210E" w:rsidP="0054210E">
      <w:pPr>
        <w:spacing w:line="360" w:lineRule="auto"/>
        <w:rPr>
          <w:rFonts w:ascii="Book Antiqua" w:hAnsi="Book Antiqua"/>
          <w:color w:val="000000" w:themeColor="text1"/>
          <w:kern w:val="0"/>
          <w:szCs w:val="24"/>
        </w:rPr>
      </w:pPr>
    </w:p>
    <w:p w14:paraId="62C005CE" w14:textId="28920280" w:rsidR="00D31CBE" w:rsidRPr="00B01D72" w:rsidRDefault="00D31CBE" w:rsidP="007C3E0B">
      <w:pPr>
        <w:pStyle w:val="PlainText"/>
        <w:wordWrap w:val="0"/>
        <w:spacing w:line="360" w:lineRule="auto"/>
        <w:jc w:val="right"/>
        <w:rPr>
          <w:rFonts w:ascii="Book Antiqua" w:hAnsi="Book Antiqua"/>
          <w:b/>
          <w:sz w:val="24"/>
          <w:szCs w:val="24"/>
        </w:rPr>
      </w:pPr>
      <w:r w:rsidRPr="00B01D72">
        <w:rPr>
          <w:rFonts w:ascii="Book Antiqua" w:hAnsi="Book Antiqua"/>
          <w:b/>
          <w:sz w:val="24"/>
          <w:szCs w:val="24"/>
        </w:rPr>
        <w:t>P-Reviewer:</w:t>
      </w:r>
      <w:r w:rsidR="007C3E0B">
        <w:rPr>
          <w:rFonts w:ascii="Book Antiqua" w:hAnsi="Book Antiqua" w:hint="eastAsia"/>
          <w:b/>
          <w:sz w:val="24"/>
          <w:szCs w:val="24"/>
        </w:rPr>
        <w:t xml:space="preserve"> </w:t>
      </w:r>
      <w:proofErr w:type="spellStart"/>
      <w:r w:rsidR="007C3E0B" w:rsidRPr="007C3E0B">
        <w:rPr>
          <w:rFonts w:ascii="Book Antiqua" w:hAnsi="Book Antiqua"/>
          <w:sz w:val="24"/>
          <w:szCs w:val="24"/>
        </w:rPr>
        <w:t>Yeligar</w:t>
      </w:r>
      <w:proofErr w:type="spellEnd"/>
      <w:r w:rsidR="007C3E0B" w:rsidRPr="007C3E0B">
        <w:rPr>
          <w:rFonts w:ascii="Book Antiqua" w:hAnsi="Book Antiqua" w:hint="eastAsia"/>
          <w:sz w:val="24"/>
          <w:szCs w:val="24"/>
        </w:rPr>
        <w:t xml:space="preserve"> SM, Zhang L</w:t>
      </w:r>
      <w:r w:rsidRPr="00B01D72">
        <w:rPr>
          <w:rFonts w:ascii="Book Antiqua" w:hAnsi="Book Antiqua"/>
          <w:b/>
          <w:sz w:val="24"/>
          <w:szCs w:val="24"/>
        </w:rPr>
        <w:t xml:space="preserve"> S-Editor: </w:t>
      </w:r>
      <w:proofErr w:type="spellStart"/>
      <w:r>
        <w:rPr>
          <w:rFonts w:ascii="Book Antiqua" w:hAnsi="Book Antiqua" w:hint="eastAsia"/>
          <w:sz w:val="24"/>
          <w:szCs w:val="24"/>
        </w:rPr>
        <w:t>Qiu</w:t>
      </w:r>
      <w:proofErr w:type="spellEnd"/>
      <w:r>
        <w:rPr>
          <w:rFonts w:ascii="Book Antiqua" w:hAnsi="Book Antiqua" w:hint="eastAsia"/>
          <w:sz w:val="24"/>
          <w:szCs w:val="24"/>
        </w:rPr>
        <w:t xml:space="preserve"> S</w:t>
      </w:r>
      <w:r w:rsidRPr="00B01D72">
        <w:rPr>
          <w:rFonts w:ascii="Book Antiqua" w:hAnsi="Book Antiqua"/>
          <w:b/>
          <w:sz w:val="24"/>
          <w:szCs w:val="24"/>
        </w:rPr>
        <w:t xml:space="preserve"> L-Editor: E-Editor:</w:t>
      </w:r>
    </w:p>
    <w:p w14:paraId="3C87ADCF" w14:textId="77777777" w:rsidR="0054210E" w:rsidRPr="00CC30DF" w:rsidRDefault="0054210E" w:rsidP="0054210E">
      <w:pPr>
        <w:widowControl/>
        <w:spacing w:line="360" w:lineRule="auto"/>
        <w:rPr>
          <w:rFonts w:ascii="Book Antiqua" w:hAnsi="Book Antiqua" w:cs="宋体"/>
          <w:color w:val="000000"/>
          <w:kern w:val="0"/>
          <w:szCs w:val="24"/>
        </w:rPr>
      </w:pPr>
    </w:p>
    <w:p w14:paraId="3C23C1A1" w14:textId="77777777" w:rsidR="0054210E" w:rsidRPr="00C93368" w:rsidRDefault="0054210E" w:rsidP="0054210E">
      <w:pPr>
        <w:widowControl/>
        <w:spacing w:line="360" w:lineRule="auto"/>
        <w:rPr>
          <w:rFonts w:ascii="Book Antiqua" w:hAnsi="Book Antiqua" w:cs="宋体"/>
          <w:kern w:val="0"/>
          <w:szCs w:val="24"/>
        </w:rPr>
      </w:pPr>
    </w:p>
    <w:p w14:paraId="4E0AE76C" w14:textId="0DD7C02F" w:rsidR="0060366C" w:rsidRPr="00D31CBE" w:rsidRDefault="00D31CBE" w:rsidP="00D31CBE">
      <w:pPr>
        <w:widowControl/>
        <w:spacing w:line="360" w:lineRule="auto"/>
        <w:rPr>
          <w:rFonts w:ascii="Book Antiqua" w:eastAsia="宋体" w:hAnsi="Book Antiqua"/>
          <w:color w:val="000000" w:themeColor="text1"/>
          <w:kern w:val="0"/>
          <w:szCs w:val="24"/>
          <w:lang w:eastAsia="zh-CN"/>
        </w:rPr>
      </w:pPr>
      <w:r>
        <w:rPr>
          <w:rFonts w:ascii="Book Antiqua" w:hAnsi="Book Antiqua"/>
          <w:noProof/>
          <w:color w:val="000000" w:themeColor="text1"/>
          <w:kern w:val="0"/>
          <w:szCs w:val="24"/>
          <w:lang w:eastAsia="en-US"/>
        </w:rPr>
        <mc:AlternateContent>
          <mc:Choice Requires="wpg">
            <w:drawing>
              <wp:anchor distT="0" distB="0" distL="114300" distR="114300" simplePos="0" relativeHeight="251688960" behindDoc="0" locked="0" layoutInCell="1" allowOverlap="1" wp14:anchorId="6557DC42" wp14:editId="483E01CC">
                <wp:simplePos x="0" y="0"/>
                <wp:positionH relativeFrom="column">
                  <wp:posOffset>-124792</wp:posOffset>
                </wp:positionH>
                <wp:positionV relativeFrom="paragraph">
                  <wp:posOffset>-127711</wp:posOffset>
                </wp:positionV>
                <wp:extent cx="6127845" cy="5104263"/>
                <wp:effectExtent l="0" t="0" r="6350" b="1270"/>
                <wp:wrapNone/>
                <wp:docPr id="12" name="组合 12"/>
                <wp:cNvGraphicFramePr/>
                <a:graphic xmlns:a="http://schemas.openxmlformats.org/drawingml/2006/main">
                  <a:graphicData uri="http://schemas.microsoft.com/office/word/2010/wordprocessingGroup">
                    <wpg:wgp>
                      <wpg:cNvGrpSpPr/>
                      <wpg:grpSpPr>
                        <a:xfrm>
                          <a:off x="0" y="0"/>
                          <a:ext cx="6127845" cy="5104263"/>
                          <a:chOff x="0" y="0"/>
                          <a:chExt cx="6127845" cy="5104263"/>
                        </a:xfrm>
                      </wpg:grpSpPr>
                      <wpg:grpSp>
                        <wpg:cNvPr id="9" name="组合 9"/>
                        <wpg:cNvGrpSpPr/>
                        <wpg:grpSpPr>
                          <a:xfrm>
                            <a:off x="0" y="0"/>
                            <a:ext cx="6127845" cy="3350525"/>
                            <a:chOff x="0" y="0"/>
                            <a:chExt cx="6127845" cy="3350525"/>
                          </a:xfrm>
                        </wpg:grpSpPr>
                        <pic:pic xmlns:pic="http://schemas.openxmlformats.org/drawingml/2006/picture">
                          <pic:nvPicPr>
                            <pic:cNvPr id="5" name="図 5" descr="Macintosh HD:Users:saekikumiko:Desktop:WJTM:Part1+2:１報め:図JPEG:Nishio et al 02446204-1.2 Fig1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7767" y="0"/>
                              <a:ext cx="3616657" cy="1624084"/>
                            </a:xfrm>
                            <a:prstGeom prst="rect">
                              <a:avLst/>
                            </a:prstGeom>
                            <a:noFill/>
                            <a:ln>
                              <a:noFill/>
                            </a:ln>
                          </pic:spPr>
                        </pic:pic>
                        <pic:pic xmlns:pic="http://schemas.openxmlformats.org/drawingml/2006/picture">
                          <pic:nvPicPr>
                            <pic:cNvPr id="7" name="図 7" descr="Macintosh HD:Users:saekikumiko:Desktop:WJTM:Part1+2:１報め:図JPEG:Nishio et al 02446204-1.2 Fig1B.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698543" y="47767"/>
                              <a:ext cx="2429302" cy="1583141"/>
                            </a:xfrm>
                            <a:prstGeom prst="rect">
                              <a:avLst/>
                            </a:prstGeom>
                            <a:noFill/>
                            <a:ln>
                              <a:noFill/>
                            </a:ln>
                          </pic:spPr>
                        </pic:pic>
                        <pic:pic xmlns:pic="http://schemas.openxmlformats.org/drawingml/2006/picture">
                          <pic:nvPicPr>
                            <pic:cNvPr id="1" name="図 1" descr="Macintosh HD:Users:saekikumiko:Desktop:WJTM:Part1+2:１報め:図JPEG:Nishio et al 02446204-1.1 Fig1C"/>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705970"/>
                              <a:ext cx="3732663" cy="1644555"/>
                            </a:xfrm>
                            <a:prstGeom prst="rect">
                              <a:avLst/>
                            </a:prstGeom>
                            <a:noFill/>
                            <a:ln>
                              <a:noFill/>
                            </a:ln>
                          </pic:spPr>
                        </pic:pic>
                        <pic:pic xmlns:pic="http://schemas.openxmlformats.org/drawingml/2006/picture">
                          <pic:nvPicPr>
                            <pic:cNvPr id="2" name="図 2" descr="Macintosh HD:Users:saekikumiko:Desktop:WJTM:Part1+2:１報め:図JPEG:Nishio et al 02446204-1.1 Fig1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800902" y="1733266"/>
                              <a:ext cx="1801504" cy="1562668"/>
                            </a:xfrm>
                            <a:prstGeom prst="rect">
                              <a:avLst/>
                            </a:prstGeom>
                            <a:noFill/>
                            <a:ln>
                              <a:noFill/>
                            </a:ln>
                          </pic:spPr>
                        </pic:pic>
                      </wpg:grpSp>
                      <wpg:grpSp>
                        <wpg:cNvPr id="11" name="组合 11"/>
                        <wpg:cNvGrpSpPr/>
                        <wpg:grpSpPr>
                          <a:xfrm>
                            <a:off x="0" y="3350526"/>
                            <a:ext cx="5506872" cy="1753737"/>
                            <a:chOff x="0" y="0"/>
                            <a:chExt cx="5506872" cy="1753737"/>
                          </a:xfrm>
                        </wpg:grpSpPr>
                        <pic:pic xmlns:pic="http://schemas.openxmlformats.org/drawingml/2006/picture">
                          <pic:nvPicPr>
                            <pic:cNvPr id="3" name="図 3" descr="Macintosh HD:Users:saekikumiko:Desktop:WJTM:Part1+2:１報め:図JPEG:Nishio et al 02446204-1.1 Fig1E"/>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40943"/>
                              <a:ext cx="1924335" cy="1562669"/>
                            </a:xfrm>
                            <a:prstGeom prst="rect">
                              <a:avLst/>
                            </a:prstGeom>
                            <a:noFill/>
                            <a:ln>
                              <a:noFill/>
                            </a:ln>
                          </pic:spPr>
                        </pic:pic>
                        <pic:pic xmlns:pic="http://schemas.openxmlformats.org/drawingml/2006/picture">
                          <pic:nvPicPr>
                            <pic:cNvPr id="6" name="図 6" descr="Macintosh HD:Users:saekikumiko:Desktop:WJTM:Part1+2:１報め:図JPEG:Nishio et al 02446204-1.1 Fig1F"/>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060812" y="0"/>
                              <a:ext cx="3446060" cy="1753737"/>
                            </a:xfrm>
                            <a:prstGeom prst="rect">
                              <a:avLst/>
                            </a:prstGeom>
                            <a:noFill/>
                            <a:ln>
                              <a:noFill/>
                            </a:ln>
                          </pic:spPr>
                        </pic:pic>
                      </wpg:grpSp>
                    </wpg:wgp>
                  </a:graphicData>
                </a:graphic>
              </wp:anchor>
            </w:drawing>
          </mc:Choice>
          <mc:Fallback>
            <w:pict>
              <v:group id="组合 12" o:spid="_x0000_s1026" style="position:absolute;left:0;text-align:left;margin-left:-9.85pt;margin-top:-10.05pt;width:482.5pt;height:401.9pt;z-index:251688960" coordsize="61278,51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CaAAAAABSZ2h0bG9uZwAABL4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COEJJTQQMAAAAABIcAAAAAQAAAKAAAABR&#10;AAAB4AAAl+AAABIAABgAAf/Y/+AAEEpGSUYAAQIAAEgASAAA/+0ADEFkb2JlX0NNAAH/7gAOQWRv&#10;YmUAZIAAAAAB/9sAhAAMCAgICQgMCQkMEQsKCxEVDwwMDxUYExMVExMYEQwMDAwMDBEMDAwMDAwM&#10;DAwMDAwMDAwMDAwMDAwMDAwMDAwMAQ0LCw0ODRAODhAUDg4OFBQODg4OFBEMDAwMDBERDAwMDAwM&#10;EQwMDAwMDAwMDAwMDAwMDAwMDAwMDAwMDAwMDAz/wAARCABR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09/j37373pU/8Lbv+yJv&#10;h7/4tNlv/fS7u96DfwC+TOK+GfzR+NPypzm1MhvnEdDdsbY7IyG0MVkqfD5HcVNt+paokxdHlKun&#10;q6agnqb2WV4pFX6lT9Pe83/0HBdDcH/ZBO3efqP9NmzbDj8f78fn37/oOC6GP/cgnbo/1u7Nm/8A&#10;2Dj3tH/ytv5g+2/5nvw+2b8utqdb53qjD7v3PvvbMWy9xZ7H7lydDNsbc1dtueqkzGMoMZR1EWQe&#10;i8yKIEMYbSb21GxD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10;AP/U3+PfvfvelT/wtu/7Im+Hv/i02W/99Lu738/D4efGncnzH+UXRnxa2fuLCbS3R3t2JgeusFuX&#10;ckVfNgcLkc9OYKevysWLgqcg9FCwu4hjd7fQH3tj/wDQEj81L2/2cX4u8AG/8F7Yvzfi391/p78P&#10;+ESHzUB/7LF+Lv8A55e2Ppb/AMNa1/e6H/Jd/l+79/lj/ArYHxJ7K33tHsfdu0t59l7mrd0bGpsz&#10;S7dqKfe+78juKgpaWLPUtFkjLSUtUqSs8agyAhbgAm1v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AP/V3+PfvfvelT/wtv8A+yJvh7/4tNlv/fS7u96XP8jD/t7/&#10;APy7f/Fout//AHYv7+05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W3+PfvfvelR/wtu/7In+Hv/i0uVt9fz1Nu78WA5/2Nrf4+9Ln+Ribfzf/AOXafr/z&#10;lF1vx/X/AHIvwPoLn39pwG5t9ePx9LgkHm/9R/sLe+/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8A/9ff49+9+9hJ290D0R8gsNi9u99dKdSd3bfwmTOawuC7&#10;e642d2VhsRmTSz0Jy2Lxm88NmqKgyZoqqWHzxIkvikZNWliCE2zPgL8FOuN1YLfXXnwr+Jew977X&#10;yEOW2zvHZnxx6d2vurbuVp7+DJ4LcOD2bQ5fEZCDUdE1PNHIt+CPZtP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9Df49+9+9+9+9+9+9+9+9+9+9+9+9+9&#10;+9+9+9+9+9+9+9+9+9+9+9+9+9+9+9+9+9+9+9+9+9+9+9+9+9+9+9+9+9+9+9+9+9+9+9+9+9+9&#10;+9+9+9+9+9+9+9+9+9+9+9+9+9+9+9+9+9+9+9+9+9+9+9+9+9+9+9+9+9+9+9+9+9+9+9+9+9+9&#10;+9+9+9+9+9+9+9+9+9+9+9+9+9+9+9+9+9+9+9+9+9+9+9+9+9+9+9+9+9+9+9+9+9+9+9+9+9+9&#10;+9+9+9+9+9+9+9+9+9+9+9+9+9+9+9+9+9+9+9+9+9+9+9+9/wD/0d/j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AP/S3+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jcAAAAAUmdodGxvbmcAAAK4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WsAAAAAEA&#10;AACgAAAAggAAAeAAAPPAAAAWlAAYAAH/2P/gABBKRklGAAECAABIAEgAAP/tAAxBZG9iZV9DTQAB&#10;/+4ADkFkb2JlAGSAAAAAAf/bAIQADAgICAkIDAkJDBELCgsRFQ8MDA8VGBMTFRMTGBEMDAwMDAwR&#10;DAwMDAwMDAwMDAwMDAwMDAwMDAwMDAwMDAwMDAENCwsNDg0QDg4QFA4ODhQUDg4ODhQRDAwMDAwR&#10;EQwMDAwMDBEMDAwMDAwMDAwMDAwMDAwMDAwMDAwMDAwMDAwM/8AAEQgAg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EBAQEBAQEBAQEBAQEBAQICAgICAgICAgIC&#10;AwMDAwMDAwMDAwEBAQEBAQEBAQEBAgIBAgIDAwMDAwMDAwMDAwMDAwMDAwMDAwMDAwMDAwMDAwMD&#10;AwMDAwMDAwMDAwMDAwMDAwMD/8AAEQgCNwK4AwERAAIRAQMRAf/dAAQA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Fg7r+bvwv8AjXurH7F+Rfy7&#10;+MHQO9stt+l3Zi9nd19+9U9V7qyW1a7I5XD0O5cft7fW7MFl6zb9Zl8FXUsVbHC1NJU0c8SuXhkV&#10;fde6B/8A4di/lZf97LPgB/6WR8df/tje/de69/w7F/Ky/wC9lnwA/wDSyPjr/wDbG9+6917/AIdi&#10;/lZf97LPgB/6WR8df/tje/de6XHW/wDMU/l99yb3wHWfUPzq+HHavY+66iopNr9f9b/J3pPfO99y&#10;VVJQ1WTq6bAbU2xvfKZ7MVFNjaGeokSnp5GSCF5CAiMR7r3Rx/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zBP8Ahat/29N6&#10;D/8AFAOrP/givlV7917rVq6S+N/yH+S+fy21Pjj0L3R8gN04HDncOc210l1dvjtbP4XACtpcac5l&#10;sNsTBZ7I47DjI10FP9zNGkPmmRNWp1B917oy/wDw07/NN/71p/P/AP8ASN/kV/8Aa59+6917/hp3&#10;+ab/AN60/n//AOkb/Ir/AO1z7917q4b+QL/Lr/mCdN/zfvhP2Z298FfmP1V1xtTfG+KvdHYHZHxi&#10;7s2NsjbdLV9O9jYykqc/uvc+yMXgcPT1OSroKeN6iojV55kjBLuoPuvdfVz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9/j37r3Xvfuvde9+6918wT/&#10;AIWrf9vTeg//ABQDqz/4Ir5Ve/de6ED/AIRL/wDZfXyu/wDFQKj/AN/P1d7917r6Xf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zBP8Ahat/29N6D/8AFAOrP/givlV7917oI/8AhJ38M/i581/mX8jdg/KvpTZneOzt&#10;qfGSbd+3Nv72pqyqoMRuZe1OvcKM1SJR1lE61i4rKVEFyxGiVuL29+691vs/8MEfybf+9e3x/wD/&#10;ADz5y3+w/wBzvv3Xuvf8MEfybf8AvXt8f/8Azz5z/wCv3v3XujTfFn+XJ8HfhJn91bp+KHxq636M&#10;3DvjD0e392ZbY9DkKWqzuGx9a2QosfXNWZGtR6emrmMigAHUffuvdHXH++/31z79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z&#10;BP8Ahat/29N6D/8AFAOrP/givlV7917oPf8AhJB8rvjV8SPml8k96fJ3vLrHobae5fi9Ptfb+4+0&#10;t3YnZ+Hy+4m7X67ywwuPrsxUU0FVkjjMdPOIVJfxws1rKT7917rf9H863+Uh/wB7GviB/wCjw2T/&#10;APXT37r3Xf8Aw9b/ACj/APvY18QP/R4bJ/8Arp7917p92t/OE/lZb43PtzZez/5gHxS3Ju3d+exG&#10;19rbcw3c2za7L5/cW4MhT4nCYTFUMGSeasyWVydXFBBEgLySyKoBJ9+691ZEP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RQAAAABSZ2h0bG9uZwAABS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BE1AAAAAQAAAKAAAABGAAAB4AAAg0AAABEZ&#10;ABgAAf/Y/+AAEEpGSUYAAQIAAEgASAAA/+0ADEFkb2JlX0NNAAH/7gAOQWRvYmUAZIAAAAAB/9sA&#10;hAAMCAgICQgMCQkMEQsKCxEVDwwMDxUYExMVExMYEQwMDAwMDBEMDAwMDAwMDAwMDAwMDAwMDAwM&#10;DAwMDAwMDAwMAQ0LCw0ODRAODhAUDg4OFBQODg4OFBEMDAwMDBERDAwMDAwMEQwMDAwMDAwMDAwM&#10;DAwMDAwMDAwMDAwMDAwMDAz/wAARCAB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gEBAQEBAQICAgICAgICAgICAgIC&#10;AwMDAwMDAwMDAwMDAwMDAQEBAQEBAQIBAQIDAgICAwMDAwMDAwMDAwMDAwMDAwMDAwMDAwMDAwMD&#10;AwMDAwMDAwMDAwMDAwMDAwMDAwMDAwP/wAARCAJFBSwDAREAAhEBAxEB/90ABACm/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VKH/AAovytfh/wCSp8/KvHT/AG9RN1ftXFSyCKGa9BnO2tu4TKQFJ1ZR5aWoli1gal1akKsqsPde&#10;6+Nt7917r71XSuPo8T051NisdTR0mPxvWexKCgpIeIqajotrUlNS00QJuFRFVQDfgfX37r3Qn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v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L/I/qSLv748d9dET1lPjoO6+mO0e&#10;pJshV0y1lLQRdj7HrtnSVtTSMrCWOIVhkeMqwYAgg3t7917r57HSv/CJf5g13Z2Lg+Rfyx+Nm1+m&#10;YMxDJmsp0q/aG/OzcrgIKsvU0eLwO+ds7cxWPrKqBRGlTLkq2OlkcyGCrWIRTe6919DPoPo7rb4z&#10;9K9W/H7p7AJtnrDp7Y+3uv8AZOFV/NNS4LbePTH0suQrCA1TWVBRqmtq5B5KiokkmkJkkYn3Xuhc&#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v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wKKzKzIjMhuhKglCRYlWP0/2Fvfuvdc/fuvde9+691737r3Xvfuvde9+691737r3XvfuvdcG&#10;RXUpIqujAqysAysp+oZSLEf4e/de65AWAAAAAAAHAAA+g9+6913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6P++/33+8+/de67&#10;9+691737r3Xvfuvde9+691737r3Xvfuvde9+69176f63v3Xuve/de697917r3v3Xuve/de697917&#10;r3v3Xuve/de697917r3v3Xuve/de697917r3v3Xuve/de697917r3v3Xuv/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TAAAAABSZ2h0bG9uZwAAA4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BDeAAAAAQAAAKAAAABoAAAB4AAAwwAAABDCABgAAf/Y/+AAEEpGSUYAAQIAAEgASAAA/+0ADEFk&#10;b2JlX0NNAAH/7gAOQWRvYmUAZIAAAAAB/9sAhAAMCAgICQgMCQkMEQsKCxEVDwwMDxUYExMVExMY&#10;EQwMDAwMDBEMDAwMDAwMDAwMDAwMDAwMDAwMDAwMDAwMDAwMAQ0LCw0ODRAODhAUDg4OFBQODg4O&#10;FBEMDAwMDBERDAwMDAwMEQwMDAwMDAwMDAwMDAwMDAwMDAwMDAwMDAwMDAz/wAARCABo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JMA4oDAREAAhEBAxEB&#10;/90ABABy/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1f37r3Xfv3Xuur/APE/&#10;7x7917rv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0R/vj9P9t/sffuvdd+/de697917rq31/x/339Pfuvdet/wAb/wB8b+/d&#10;e69b/ff776e/de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Df49+691737r3Vc38xOu3Xs/Z+we16bLZSXrXrnM5ur7N2Hh9x5XbeQ3zR&#10;5agpabBRw1OMjdKsYSthknME7JFIGsT7917pHfy4d157tqLfvcmKqNwbc6l3IuOxe0uuNxbjyu4q&#10;3G5LHoi5HNacgv22ESpeJkEFK8kcobWxDce/de6tKv8A77/ffn37r3VaPd3/AG9J+B3/AIr180z9&#10;eB/lHQv+v7917qy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MO3tob/3vsjJbf6y7Wr+l921b&#10;wtQb9xu0ttb3q8YsZYyxpt/dkE+FqxOCBeVTptx7917quD+WNtTfeye1v5lG2+ye0K7uPeWO+X22&#10;Rl+xMltXbmy6zcDT/GXoyopmm23tSGnwWP8As6SVKcCBRrEQdrsze/de6tu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0ef+FV/&#10;xM/nAfLnvH4/9Z/EzYHcvb/wwz/WuGosz131LkYY9rj5A02+92S5fNdz4uLKY+JcbBtOr2+cTlM6&#10;y4OhMdUYZIJhVvJ7r3TT/Ks/4R6dddfnbfcv8z7cdF2pvKEUGYx/xd67zNXT9ZYGrTTVLR9qb9x5&#10;pMx2FWU8hRZ8bh3oMQssTJJV5SllK+/de63bthdf7F6s2dt7rvrLZm1evNg7RxsOH2rsnZG38VtX&#10;ae28TAXaHGYLb2DpaHE4qhiaRiIoIkQMxNrkn37r3Su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1b/ff71/sffuvdet/wAa/wBf6c/19+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DQAAAABSZ2h0bG9uZwAABI8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g0EjwMBEQACEQEDEQH/3QAEAJL/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r+/de69/vf9P8Ae/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4n37r3Xz+f+Fn/wA/M5jN2/GT&#10;4DdZbwy2DlwVDWfJbudtvZOsx9TJkcwmX2J05gqivx0tNPC+OxUe5cjV0byMkqZDHTFVMcTN7r3W&#10;if8A6WO0/p/pK3/Y8/8AH5bjtxyB/wAXL/YX9+6919iv+Qt84z8/P5Xvxu7fzmW/ivZ+ycAeiO65&#10;pJHlrpez+o6ah2/WZvKyszI+U35tVsTuWbQQinNBQqW0L7r3Vxf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X3+PfuvddH37r3Xh/vfP++v7917rx/wBa&#10;/wDvv979+69137917r3v3Xuuje3H++/417917rq3+3/r/vf59+6913b/AH3+t/j9ffuvdd+/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PAAAAABSZ2h0bG9uZwAAApQ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COEJJTQQMAAAAABUtAAAAAQAAAKAAAACLAAAB&#10;4AABBKAAABURABgAAf/Y/+AAEEpGSUYAAQIAAEgASAAA/+0ADEFkb2JlX0NNAAH/7gAOQWRvYmUA&#10;ZIAAAAAB/9sAhAAMCAgICQgMCQkMEQsKCxEVDwwMDxUYExMVExMYEQwMDAwMDBEMDAwMDAwMDAwM&#10;DAwMDAwMDAwMDAwMDAwMDAwMAQ0LCw0ODRAODhAUDg4OFBQODg4OFBEMDAwMDBERDAwMDAwMEQwM&#10;DAwMDAwMDAwMDAwMDAwMDAwMDAwMDAwMDAz/wAARCACL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">
                <v:group id="组合 9" o:spid="_x0000_s1027" style="position:absolute;width:61278;height:33505" coordsize="61278,33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8" type="#_x0000_t75" alt="Macintosh HD:Users:saekikumiko:Desktop:WJTM:Part1+2:１報め:図JPEG:Nishio et al 02446204-1.2 Fig1A" style="position:absolute;left:477;width:36167;height:16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UHv/DAAAA2gAAAA8AAABkcnMvZG93bnJldi54bWxEj9FqwkAURN8L/sNyBd/qpkpLmrqKBIKN&#10;b9p+wCV7mwSzd8PuamK+vlsQ+jjMzBlmsxtNJ27kfGtZwcsyAUFcWd1yreD7q3hOQfiArLGzTAru&#10;5GG3nT1tMNN24BPdzqEWEcI+QwVNCH0mpa8aMuiXtieO3o91BkOUrpba4RDhppOrJHmTBluOCw32&#10;lDdUXc5XoyDNr6d7vq/d+lIep8kf3tOy0Eot5uP+A0SgMfyHH+1PreAV/q7EG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Qe/8MAAADaAAAADwAAAAAAAAAAAAAAAACf&#10;AgAAZHJzL2Rvd25yZXYueG1sUEsFBgAAAAAEAAQA9wAAAI8DAAAAAA==&#10;">
                    <v:imagedata r:id="rId18" o:title="Nishio et al 02446204-1"/>
                    <v:path arrowok="t"/>
                  </v:shape>
                  <v:shape id="図 7" o:spid="_x0000_s1029" type="#_x0000_t75" alt="Macintosh HD:Users:saekikumiko:Desktop:WJTM:Part1+2:１報め:図JPEG:Nishio et al 02446204-1.2 Fig1B.jpg" style="position:absolute;left:36985;top:477;width:24293;height:15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zQU7DAAAA2gAAAA8AAABkcnMvZG93bnJldi54bWxEj0+LwjAUxO+C3yE8YW+auodVukYRccGL&#10;/7rKsrdH82yLzUtJotZvbwTB4zAzv2Ems9bU4krOV5YVDAcJCOLc6ooLBYffn/4YhA/IGmvLpOBO&#10;HmbTbmeCqbY33tM1C4WIEPYpKihDaFIpfV6SQT+wDXH0TtYZDFG6QmqHtwg3tfxMki9psOK4UGJD&#10;i5Lyc3YxCi6bv/G6/T9uh9In+THbLdxheVfqo9fOv0EEasM7/GqvtIIRPK/EG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NBTsMAAADaAAAADwAAAAAAAAAAAAAAAACf&#10;AgAAZHJzL2Rvd25yZXYueG1sUEsFBgAAAAAEAAQA9wAAAI8DAAAAAA==&#10;">
                    <v:imagedata r:id="rId19" o:title="Nishio et al 02446204-1.2 Fig1B"/>
                    <v:path arrowok="t"/>
                  </v:shape>
                  <v:shape id="図 1" o:spid="_x0000_s1030" type="#_x0000_t75" alt="Macintosh HD:Users:saekikumiko:Desktop:WJTM:Part1+2:１報め:図JPEG:Nishio et al 02446204-1.1 Fig1C" style="position:absolute;top:17059;width:37326;height:16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ax6nCAAAA2gAAAA8AAABkcnMvZG93bnJldi54bWxET01rwkAQvQv9D8sUetONFlRiNiLFFqGU&#10;NurB45Adk9jsbMhu4/bfdwWhp+HxPidbB9OKgXrXWFYwnSQgiEurG64UHA+v4yUI55E1tpZJwS85&#10;WOcPowxTba9c0LD3lYgh7FJUUHvfpVK6siaDbmI74sidbW/QR9hXUvd4jeGmlbMkmUuDDceGGjt6&#10;qan83v8YBdvk9DYtvgb+CLvD82Iz/wyX90Gpp8ewWYHwFPy/+O7e6Tgfbq/crs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msepwgAAANoAAAAPAAAAAAAAAAAAAAAAAJ8C&#10;AABkcnMvZG93bnJldi54bWxQSwUGAAAAAAQABAD3AAAAjgMAAAAA&#10;">
                    <v:imagedata r:id="rId20" o:title="Nishio et al 02446204-1"/>
                    <v:path arrowok="t"/>
                  </v:shape>
                  <v:shape id="図 2" o:spid="_x0000_s1031" type="#_x0000_t75" alt="Macintosh HD:Users:saekikumiko:Desktop:WJTM:Part1+2:１報め:図JPEG:Nishio et al 02446204-1.1 Fig1D" style="position:absolute;left:38009;top:17332;width:18015;height:1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dnEAAAA2gAAAA8AAABkcnMvZG93bnJldi54bWxEj1FrwjAUhd8F/0O4g73ITFdkuM4oMpAN&#10;FIZ1P+Da3LXZmpvQZLX+eyMIPh7OOd/hLFaDbUVPXTCOFTxPMxDEldOGawXfh83THESIyBpbx6Tg&#10;TAFWy/FogYV2J95TX8ZaJAiHAhU0MfpCylA1ZDFMnSdO3o/rLMYku1rqDk8JbluZZ9mLtGg4LTTo&#10;6b2h6q/8twp25mvv++3v6zG3H63f7MxxMiuVenwY1m8gIg3xHr61P7WCHK5X0g2Qy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dnEAAAA2gAAAA8AAAAAAAAAAAAAAAAA&#10;nwIAAGRycy9kb3ducmV2LnhtbFBLBQYAAAAABAAEAPcAAACQAwAAAAA=&#10;">
                    <v:imagedata r:id="rId21" o:title="Nishio et al 02446204-1"/>
                    <v:path arrowok="t"/>
                  </v:shape>
                </v:group>
                <v:group id="组合 11" o:spid="_x0000_s1032" style="position:absolute;top:33505;width:55068;height:17537" coordsize="55068,17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図 3" o:spid="_x0000_s1033" type="#_x0000_t75" alt="Macintosh HD:Users:saekikumiko:Desktop:WJTM:Part1+2:１報め:図JPEG:Nishio et al 02446204-1.1 Fig1E" style="position:absolute;top:409;width:19243;height:1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8Zo/DAAAA2gAAAA8AAABkcnMvZG93bnJldi54bWxEj0FrwkAUhO8F/8PyhN7qphZEoqtYUVR6&#10;kFov3h7ZZzaYfRuyaxL99V1B8DjMzDfMdN7ZUjRU+8Kxgs9BAoI4c7rgXMHxb/0xBuEDssbSMSm4&#10;kYf5rPc2xVS7ln+pOYRcRAj7FBWYEKpUSp8ZsugHriKO3tnVFkOUdS51jW2E21IOk2QkLRYcFwxW&#10;tDSUXQ5Xq2C33JzoZ1Xsz826vdF99H3ceaPUe79bTEAE6sIr/GxvtYIveFyJN0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xmj8MAAADaAAAADwAAAAAAAAAAAAAAAACf&#10;AgAAZHJzL2Rvd25yZXYueG1sUEsFBgAAAAAEAAQA9wAAAI8DAAAAAA==&#10;">
                    <v:imagedata r:id="rId22" o:title="Nishio et al 02446204-1"/>
                    <v:path arrowok="t"/>
                  </v:shape>
                  <v:shape id="図 6" o:spid="_x0000_s1034" type="#_x0000_t75" alt="Macintosh HD:Users:saekikumiko:Desktop:WJTM:Part1+2:１報め:図JPEG:Nishio et al 02446204-1.1 Fig1F" style="position:absolute;left:20608;width:34460;height:17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FWyXCAAAA2gAAAA8AAABkcnMvZG93bnJldi54bWxEj0FrwkAUhO8F/8PyBG91Y5FUo6uIEBAv&#10;rVHvj+wzCWbfhuzWjf313UKhx2FmvmHW28G04kG9aywrmE0TEMSl1Q1XCi7n/HUBwnlkja1lUvAk&#10;B9vN6GWNmbaBT/QofCUihF2GCmrvu0xKV9Zk0E1tRxy9m+0N+ij7SuoeQ4SbVr4lSSoNNhwXauxo&#10;X1N5L76MguPhMw36O8mL0/I6L/JZeP9YBKUm42G3AuFp8P/hv/ZBK0jh90q8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hVslwgAAANoAAAAPAAAAAAAAAAAAAAAAAJ8C&#10;AABkcnMvZG93bnJldi54bWxQSwUGAAAAAAQABAD3AAAAjgMAAAAA&#10;">
                    <v:imagedata r:id="rId23" o:title="Nishio et al 02446204-1"/>
                    <v:path arrowok="t"/>
                  </v:shape>
                </v:group>
              </v:group>
            </w:pict>
          </mc:Fallback>
        </mc:AlternateContent>
      </w:r>
      <w:r w:rsidR="006254B6" w:rsidRPr="00814076">
        <w:rPr>
          <w:rFonts w:ascii="Book Antiqua" w:hAnsi="Book Antiqua"/>
          <w:color w:val="000000" w:themeColor="text1"/>
          <w:kern w:val="0"/>
          <w:szCs w:val="24"/>
        </w:rPr>
        <w:br w:type="page"/>
      </w:r>
    </w:p>
    <w:p w14:paraId="17B6B3EA" w14:textId="067A22D6" w:rsidR="00D31CBE" w:rsidRDefault="00FB2742" w:rsidP="005A3EA1">
      <w:pPr>
        <w:spacing w:line="360" w:lineRule="auto"/>
        <w:rPr>
          <w:rFonts w:ascii="Book Antiqua" w:hAnsi="Book Antiqua"/>
          <w:color w:val="000000" w:themeColor="text1"/>
          <w:kern w:val="0"/>
          <w:szCs w:val="24"/>
        </w:rPr>
      </w:pPr>
      <w:r>
        <w:rPr>
          <w:rFonts w:ascii="Book Antiqua" w:hAnsi="Book Antiqua"/>
          <w:b/>
          <w:color w:val="000000" w:themeColor="text1"/>
          <w:kern w:val="0"/>
          <w:szCs w:val="24"/>
        </w:rPr>
        <w:lastRenderedPageBreak/>
        <w:t>Figure 1</w:t>
      </w:r>
      <w:r w:rsidR="006254B6" w:rsidRPr="00814076">
        <w:rPr>
          <w:rFonts w:ascii="Book Antiqua" w:hAnsi="Book Antiqua"/>
          <w:b/>
          <w:color w:val="000000" w:themeColor="text1"/>
          <w:kern w:val="0"/>
          <w:szCs w:val="24"/>
        </w:rPr>
        <w:t xml:space="preserve"> Phenotype determination of primary cultured human </w:t>
      </w:r>
      <w:r w:rsidR="00622FA9" w:rsidRPr="008E1476">
        <w:rPr>
          <w:rFonts w:ascii="Book Antiqua" w:eastAsia="宋体" w:hAnsi="Book Antiqua"/>
          <w:b/>
          <w:color w:val="000000" w:themeColor="text1"/>
          <w:kern w:val="0"/>
          <w:szCs w:val="24"/>
          <w:lang w:eastAsia="zh-CN"/>
        </w:rPr>
        <w:t>vascular endothelial cell</w:t>
      </w:r>
      <w:r w:rsidR="00622FA9">
        <w:rPr>
          <w:rFonts w:ascii="Book Antiqua" w:hAnsi="Book Antiqua"/>
          <w:b/>
          <w:color w:val="000000" w:themeColor="text1"/>
          <w:kern w:val="0"/>
          <w:szCs w:val="24"/>
        </w:rPr>
        <w:t>s</w:t>
      </w:r>
      <w:r w:rsidR="007C1347">
        <w:rPr>
          <w:rFonts w:ascii="Book Antiqua" w:hAnsi="Book Antiqua"/>
          <w:b/>
          <w:color w:val="000000" w:themeColor="text1"/>
          <w:kern w:val="0"/>
          <w:szCs w:val="24"/>
        </w:rPr>
        <w:t xml:space="preserve">. </w:t>
      </w:r>
      <w:r w:rsidR="006254B6" w:rsidRPr="00B930B7">
        <w:rPr>
          <w:rFonts w:ascii="Book Antiqua" w:hAnsi="Book Antiqua"/>
          <w:color w:val="000000" w:themeColor="text1"/>
          <w:kern w:val="0"/>
          <w:szCs w:val="24"/>
        </w:rPr>
        <w:t>A and B</w:t>
      </w:r>
      <w:r w:rsidR="00B930B7">
        <w:rPr>
          <w:rFonts w:ascii="Book Antiqua" w:eastAsia="宋体" w:hAnsi="Book Antiqua" w:hint="eastAsia"/>
          <w:color w:val="000000" w:themeColor="text1"/>
          <w:kern w:val="0"/>
          <w:szCs w:val="24"/>
          <w:lang w:eastAsia="zh-CN"/>
        </w:rPr>
        <w:t>:</w:t>
      </w:r>
      <w:r w:rsidR="006254B6" w:rsidRPr="00B930B7">
        <w:rPr>
          <w:rFonts w:ascii="Book Antiqua" w:hAnsi="Book Antiqua"/>
          <w:color w:val="000000" w:themeColor="text1"/>
          <w:kern w:val="0"/>
          <w:szCs w:val="24"/>
        </w:rPr>
        <w:t xml:space="preserve"> Illustrations of </w:t>
      </w:r>
      <w:r w:rsidR="006B6C1D" w:rsidRPr="00B930B7">
        <w:rPr>
          <w:rFonts w:ascii="Book Antiqua" w:hAnsi="Book Antiqua"/>
          <w:color w:val="000000" w:themeColor="text1"/>
          <w:kern w:val="0"/>
          <w:szCs w:val="24"/>
        </w:rPr>
        <w:t>the</w:t>
      </w:r>
      <w:r w:rsidR="006254B6" w:rsidRPr="00B930B7">
        <w:rPr>
          <w:rFonts w:ascii="Book Antiqua" w:hAnsi="Book Antiqua"/>
          <w:color w:val="000000" w:themeColor="text1"/>
          <w:kern w:val="0"/>
          <w:szCs w:val="24"/>
        </w:rPr>
        <w:t xml:space="preserve"> method to calculate proliferation indexes of VEC-co-cultured VSMC via </w:t>
      </w:r>
      <w:proofErr w:type="spellStart"/>
      <w:r w:rsidR="006254B6" w:rsidRPr="00B930B7">
        <w:rPr>
          <w:rFonts w:ascii="Book Antiqua" w:hAnsi="Book Antiqua"/>
          <w:color w:val="000000" w:themeColor="text1"/>
          <w:kern w:val="0"/>
          <w:szCs w:val="24"/>
        </w:rPr>
        <w:t>Mod</w:t>
      </w:r>
      <w:r w:rsidR="00B930B7">
        <w:rPr>
          <w:rFonts w:ascii="Book Antiqua" w:hAnsi="Book Antiqua"/>
          <w:color w:val="000000" w:themeColor="text1"/>
          <w:kern w:val="0"/>
          <w:szCs w:val="24"/>
        </w:rPr>
        <w:t>Fit</w:t>
      </w:r>
      <w:proofErr w:type="spellEnd"/>
      <w:r w:rsidR="00B930B7">
        <w:rPr>
          <w:rFonts w:ascii="Book Antiqua" w:hAnsi="Book Antiqua"/>
          <w:color w:val="000000" w:themeColor="text1"/>
          <w:kern w:val="0"/>
          <w:szCs w:val="24"/>
        </w:rPr>
        <w:t xml:space="preserve"> LT™ software-based analyses</w:t>
      </w:r>
      <w:r w:rsidR="00B930B7">
        <w:rPr>
          <w:rFonts w:ascii="Book Antiqua" w:eastAsia="宋体" w:hAnsi="Book Antiqua" w:hint="eastAsia"/>
          <w:color w:val="000000" w:themeColor="text1"/>
          <w:kern w:val="0"/>
          <w:szCs w:val="24"/>
          <w:lang w:eastAsia="zh-CN"/>
        </w:rPr>
        <w:t>;</w:t>
      </w:r>
      <w:r w:rsidR="007C1347">
        <w:rPr>
          <w:rFonts w:ascii="Book Antiqua" w:hAnsi="Book Antiqua"/>
          <w:color w:val="000000" w:themeColor="text1"/>
          <w:kern w:val="0"/>
          <w:szCs w:val="24"/>
        </w:rPr>
        <w:t xml:space="preserve"> </w:t>
      </w:r>
      <w:r w:rsidR="006254B6" w:rsidRPr="00B930B7">
        <w:rPr>
          <w:rFonts w:ascii="Book Antiqua" w:hAnsi="Book Antiqua"/>
          <w:color w:val="000000" w:themeColor="text1"/>
          <w:kern w:val="0"/>
          <w:szCs w:val="24"/>
        </w:rPr>
        <w:t>C</w:t>
      </w:r>
      <w:r w:rsidR="00B930B7">
        <w:rPr>
          <w:rFonts w:ascii="Book Antiqua" w:eastAsia="宋体" w:hAnsi="Book Antiqua" w:hint="eastAsia"/>
          <w:color w:val="000000" w:themeColor="text1"/>
          <w:kern w:val="0"/>
          <w:szCs w:val="24"/>
          <w:lang w:eastAsia="zh-CN"/>
        </w:rPr>
        <w:t>:</w:t>
      </w:r>
      <w:r w:rsidR="006254B6" w:rsidRPr="00B930B7">
        <w:rPr>
          <w:rFonts w:ascii="Book Antiqua" w:hAnsi="Book Antiqua"/>
          <w:color w:val="000000" w:themeColor="text1"/>
          <w:kern w:val="0"/>
          <w:szCs w:val="24"/>
        </w:rPr>
        <w:t xml:space="preserve"> Results of flow cytometric analyses of HUVEC-co-cultured VSMC with </w:t>
      </w:r>
      <w:proofErr w:type="spellStart"/>
      <w:r w:rsidR="006254B6" w:rsidRPr="00B930B7">
        <w:rPr>
          <w:rFonts w:ascii="Book Antiqua" w:hAnsi="Book Antiqua"/>
          <w:color w:val="000000" w:themeColor="text1"/>
          <w:kern w:val="0"/>
          <w:szCs w:val="24"/>
        </w:rPr>
        <w:t>ModFit</w:t>
      </w:r>
      <w:proofErr w:type="spellEnd"/>
      <w:r w:rsidR="006254B6" w:rsidRPr="00B930B7">
        <w:rPr>
          <w:rFonts w:ascii="Book Antiqua" w:hAnsi="Book Antiqua"/>
          <w:color w:val="000000" w:themeColor="text1"/>
          <w:kern w:val="0"/>
          <w:szCs w:val="24"/>
        </w:rPr>
        <w:t xml:space="preserve"> LT™ analyses</w:t>
      </w:r>
      <w:r w:rsidR="00B930B7">
        <w:rPr>
          <w:rFonts w:ascii="Book Antiqua" w:eastAsia="宋体" w:hAnsi="Book Antiqua" w:hint="eastAsia"/>
          <w:color w:val="000000" w:themeColor="text1"/>
          <w:kern w:val="0"/>
          <w:szCs w:val="24"/>
          <w:lang w:eastAsia="zh-CN"/>
        </w:rPr>
        <w:t>;</w:t>
      </w:r>
      <w:r w:rsidR="00B930B7">
        <w:rPr>
          <w:rFonts w:ascii="Book Antiqua" w:hAnsi="Book Antiqua"/>
          <w:color w:val="000000" w:themeColor="text1"/>
          <w:kern w:val="0"/>
          <w:szCs w:val="24"/>
        </w:rPr>
        <w:t xml:space="preserve"> </w:t>
      </w:r>
      <w:r w:rsidR="006254B6" w:rsidRPr="00B930B7">
        <w:rPr>
          <w:rFonts w:ascii="Book Antiqua" w:hAnsi="Book Antiqua"/>
          <w:color w:val="000000" w:themeColor="text1"/>
          <w:kern w:val="0"/>
          <w:szCs w:val="24"/>
        </w:rPr>
        <w:t>D</w:t>
      </w:r>
      <w:r w:rsidR="00B930B7">
        <w:rPr>
          <w:rFonts w:ascii="Book Antiqua" w:eastAsia="宋体" w:hAnsi="Book Antiqua" w:hint="eastAsia"/>
          <w:color w:val="000000" w:themeColor="text1"/>
          <w:kern w:val="0"/>
          <w:szCs w:val="24"/>
          <w:lang w:eastAsia="zh-CN"/>
        </w:rPr>
        <w:t>:</w:t>
      </w:r>
      <w:r w:rsidR="00B930B7">
        <w:rPr>
          <w:rFonts w:ascii="Book Antiqua" w:hAnsi="Book Antiqua"/>
          <w:color w:val="000000" w:themeColor="text1"/>
          <w:kern w:val="0"/>
          <w:szCs w:val="24"/>
        </w:rPr>
        <w:t xml:space="preserve"> Results in C</w:t>
      </w:r>
      <w:r w:rsidR="006254B6" w:rsidRPr="00B930B7">
        <w:rPr>
          <w:rFonts w:ascii="Book Antiqua" w:hAnsi="Book Antiqua"/>
          <w:color w:val="000000" w:themeColor="text1"/>
          <w:kern w:val="0"/>
          <w:szCs w:val="24"/>
        </w:rPr>
        <w:t xml:space="preserve"> were statistically evaluated (</w:t>
      </w:r>
      <w:r w:rsidR="006254B6" w:rsidRPr="00B930B7">
        <w:rPr>
          <w:rFonts w:ascii="Book Antiqua" w:hAnsi="Book Antiqua"/>
          <w:i/>
          <w:color w:val="000000" w:themeColor="text1"/>
          <w:kern w:val="0"/>
          <w:szCs w:val="24"/>
        </w:rPr>
        <w:t>n</w:t>
      </w:r>
      <w:r w:rsidR="00B930B7">
        <w:rPr>
          <w:rFonts w:ascii="Book Antiqua" w:eastAsia="宋体" w:hAnsi="Book Antiqua" w:hint="eastAsia"/>
          <w:color w:val="000000" w:themeColor="text1"/>
          <w:kern w:val="0"/>
          <w:szCs w:val="24"/>
          <w:lang w:eastAsia="zh-CN"/>
        </w:rPr>
        <w:t xml:space="preserve"> </w:t>
      </w:r>
      <w:r w:rsidR="006254B6" w:rsidRPr="00B930B7">
        <w:rPr>
          <w:rFonts w:ascii="Book Antiqua" w:hAnsi="Book Antiqua"/>
          <w:color w:val="000000" w:themeColor="text1"/>
          <w:kern w:val="0"/>
          <w:szCs w:val="24"/>
        </w:rPr>
        <w:t>=</w:t>
      </w:r>
      <w:r w:rsidR="00B930B7">
        <w:rPr>
          <w:rFonts w:ascii="Book Antiqua" w:eastAsia="宋体" w:hAnsi="Book Antiqua" w:hint="eastAsia"/>
          <w:color w:val="000000" w:themeColor="text1"/>
          <w:kern w:val="0"/>
          <w:szCs w:val="24"/>
          <w:lang w:eastAsia="zh-CN"/>
        </w:rPr>
        <w:t xml:space="preserve"> </w:t>
      </w:r>
      <w:r w:rsidR="006254B6" w:rsidRPr="00B930B7">
        <w:rPr>
          <w:rFonts w:ascii="Book Antiqua" w:hAnsi="Book Antiqua"/>
          <w:color w:val="000000" w:themeColor="text1"/>
          <w:kern w:val="0"/>
          <w:szCs w:val="24"/>
        </w:rPr>
        <w:t>3)</w:t>
      </w:r>
      <w:r w:rsidR="00B930B7">
        <w:rPr>
          <w:rFonts w:ascii="Book Antiqua" w:eastAsia="宋体" w:hAnsi="Book Antiqua" w:hint="eastAsia"/>
          <w:color w:val="000000" w:themeColor="text1"/>
          <w:kern w:val="0"/>
          <w:szCs w:val="24"/>
          <w:lang w:eastAsia="zh-CN"/>
        </w:rPr>
        <w:t>;</w:t>
      </w:r>
      <w:r w:rsidR="007C1347">
        <w:rPr>
          <w:rFonts w:ascii="Book Antiqua" w:hAnsi="Book Antiqua"/>
          <w:color w:val="000000" w:themeColor="text1"/>
          <w:kern w:val="0"/>
          <w:szCs w:val="24"/>
        </w:rPr>
        <w:t xml:space="preserve"> </w:t>
      </w:r>
      <w:r w:rsidR="006254B6" w:rsidRPr="00B930B7">
        <w:rPr>
          <w:rFonts w:ascii="Book Antiqua" w:hAnsi="Book Antiqua"/>
          <w:color w:val="000000" w:themeColor="text1"/>
          <w:kern w:val="0"/>
          <w:szCs w:val="24"/>
        </w:rPr>
        <w:t>E</w:t>
      </w:r>
      <w:r w:rsidR="00B930B7">
        <w:rPr>
          <w:rFonts w:ascii="Book Antiqua" w:eastAsia="宋体" w:hAnsi="Book Antiqua" w:hint="eastAsia"/>
          <w:color w:val="000000" w:themeColor="text1"/>
          <w:kern w:val="0"/>
          <w:szCs w:val="24"/>
          <w:lang w:eastAsia="zh-CN"/>
        </w:rPr>
        <w:t>:</w:t>
      </w:r>
      <w:r w:rsidR="007C1347">
        <w:rPr>
          <w:rFonts w:ascii="Book Antiqua" w:hAnsi="Book Antiqua"/>
          <w:color w:val="000000" w:themeColor="text1"/>
          <w:kern w:val="0"/>
          <w:szCs w:val="24"/>
        </w:rPr>
        <w:t xml:space="preserve"> </w:t>
      </w:r>
      <w:r w:rsidR="006254B6" w:rsidRPr="00B930B7">
        <w:rPr>
          <w:rFonts w:ascii="Book Antiqua" w:hAnsi="Book Antiqua"/>
          <w:color w:val="000000" w:themeColor="text1"/>
          <w:kern w:val="0"/>
          <w:szCs w:val="24"/>
        </w:rPr>
        <w:t>Fluorescent microscopy of PKH-26-stained VSMC subjected to contact co-culture with HUVEC</w:t>
      </w:r>
      <w:r w:rsidR="00B930B7">
        <w:rPr>
          <w:rFonts w:ascii="Book Antiqua" w:eastAsia="宋体" w:hAnsi="Book Antiqua" w:hint="eastAsia"/>
          <w:color w:val="000000" w:themeColor="text1"/>
          <w:kern w:val="0"/>
          <w:szCs w:val="24"/>
          <w:lang w:eastAsia="zh-CN"/>
        </w:rPr>
        <w:t>;</w:t>
      </w:r>
      <w:r w:rsidR="007C1347">
        <w:rPr>
          <w:rFonts w:ascii="Book Antiqua" w:hAnsi="Book Antiqua"/>
          <w:color w:val="000000" w:themeColor="text1"/>
          <w:kern w:val="0"/>
          <w:szCs w:val="24"/>
        </w:rPr>
        <w:t xml:space="preserve"> </w:t>
      </w:r>
      <w:r w:rsidR="006254B6" w:rsidRPr="00B930B7">
        <w:rPr>
          <w:rFonts w:ascii="Book Antiqua" w:hAnsi="Book Antiqua"/>
          <w:color w:val="000000" w:themeColor="text1"/>
          <w:kern w:val="0"/>
          <w:szCs w:val="24"/>
        </w:rPr>
        <w:t>F</w:t>
      </w:r>
      <w:r w:rsidR="00B930B7">
        <w:rPr>
          <w:rFonts w:ascii="Book Antiqua" w:eastAsia="宋体" w:hAnsi="Book Antiqua" w:hint="eastAsia"/>
          <w:color w:val="000000" w:themeColor="text1"/>
          <w:kern w:val="0"/>
          <w:szCs w:val="24"/>
          <w:lang w:eastAsia="zh-CN"/>
        </w:rPr>
        <w:t>:</w:t>
      </w:r>
      <w:r w:rsidR="006254B6" w:rsidRPr="00B930B7">
        <w:rPr>
          <w:rFonts w:ascii="Book Antiqua" w:hAnsi="Book Antiqua"/>
          <w:color w:val="000000" w:themeColor="text1"/>
          <w:kern w:val="0"/>
          <w:szCs w:val="24"/>
        </w:rPr>
        <w:t xml:space="preserve"> Results of VSMC-co-culture experiments using HAEC, HCAEC and HMVEC (</w:t>
      </w:r>
      <w:r w:rsidR="006254B6" w:rsidRPr="00B930B7">
        <w:rPr>
          <w:rFonts w:ascii="Book Antiqua" w:hAnsi="Book Antiqua"/>
          <w:i/>
          <w:color w:val="000000" w:themeColor="text1"/>
          <w:kern w:val="0"/>
          <w:szCs w:val="24"/>
        </w:rPr>
        <w:t>n</w:t>
      </w:r>
      <w:r w:rsidR="00B930B7">
        <w:rPr>
          <w:rFonts w:ascii="Book Antiqua" w:eastAsia="宋体" w:hAnsi="Book Antiqua" w:hint="eastAsia"/>
          <w:color w:val="000000" w:themeColor="text1"/>
          <w:kern w:val="0"/>
          <w:szCs w:val="24"/>
          <w:lang w:eastAsia="zh-CN"/>
        </w:rPr>
        <w:t xml:space="preserve"> </w:t>
      </w:r>
      <w:r w:rsidR="006254B6" w:rsidRPr="00B930B7">
        <w:rPr>
          <w:rFonts w:ascii="Book Antiqua" w:hAnsi="Book Antiqua"/>
          <w:color w:val="000000" w:themeColor="text1"/>
          <w:kern w:val="0"/>
          <w:szCs w:val="24"/>
        </w:rPr>
        <w:t>=</w:t>
      </w:r>
      <w:r w:rsidR="00B930B7">
        <w:rPr>
          <w:rFonts w:ascii="Book Antiqua" w:eastAsia="宋体" w:hAnsi="Book Antiqua" w:hint="eastAsia"/>
          <w:color w:val="000000" w:themeColor="text1"/>
          <w:kern w:val="0"/>
          <w:szCs w:val="24"/>
          <w:lang w:eastAsia="zh-CN"/>
        </w:rPr>
        <w:t xml:space="preserve"> </w:t>
      </w:r>
      <w:r w:rsidR="006254B6" w:rsidRPr="00B930B7">
        <w:rPr>
          <w:rFonts w:ascii="Book Antiqua" w:hAnsi="Book Antiqua"/>
          <w:color w:val="000000" w:themeColor="text1"/>
          <w:kern w:val="0"/>
          <w:szCs w:val="24"/>
        </w:rPr>
        <w:t xml:space="preserve">3). </w:t>
      </w:r>
      <w:r w:rsidR="00AC79A2" w:rsidRPr="00B930B7">
        <w:rPr>
          <w:rFonts w:ascii="Book Antiqua" w:hAnsi="Book Antiqua"/>
          <w:color w:val="000000" w:themeColor="text1"/>
          <w:kern w:val="0"/>
          <w:szCs w:val="24"/>
        </w:rPr>
        <w:t>VEC</w:t>
      </w:r>
      <w:r w:rsidR="00AC79A2">
        <w:rPr>
          <w:rFonts w:ascii="Book Antiqua" w:eastAsia="宋体" w:hAnsi="Book Antiqua" w:hint="eastAsia"/>
          <w:color w:val="000000" w:themeColor="text1"/>
          <w:kern w:val="0"/>
          <w:szCs w:val="24"/>
          <w:lang w:eastAsia="zh-CN"/>
        </w:rPr>
        <w:t xml:space="preserve">: </w:t>
      </w:r>
      <w:r w:rsidR="00AC79A2" w:rsidRPr="00AC79A2">
        <w:rPr>
          <w:rFonts w:ascii="Book Antiqua" w:eastAsia="宋体" w:hAnsi="Book Antiqua"/>
          <w:color w:val="000000" w:themeColor="text1"/>
          <w:kern w:val="0"/>
          <w:szCs w:val="24"/>
          <w:lang w:eastAsia="zh-CN"/>
        </w:rPr>
        <w:t>Vascular endothelial cell</w:t>
      </w:r>
      <w:r w:rsidR="00AC79A2">
        <w:rPr>
          <w:rFonts w:ascii="Book Antiqua" w:eastAsia="宋体" w:hAnsi="Book Antiqua" w:hint="eastAsia"/>
          <w:color w:val="000000" w:themeColor="text1"/>
          <w:kern w:val="0"/>
          <w:szCs w:val="24"/>
          <w:lang w:eastAsia="zh-CN"/>
        </w:rPr>
        <w:t xml:space="preserve">s; </w:t>
      </w:r>
      <w:r w:rsidR="00AC79A2" w:rsidRPr="00B930B7">
        <w:rPr>
          <w:rFonts w:ascii="Book Antiqua" w:hAnsi="Book Antiqua"/>
          <w:color w:val="000000" w:themeColor="text1"/>
          <w:kern w:val="0"/>
          <w:szCs w:val="24"/>
        </w:rPr>
        <w:t>HAEC</w:t>
      </w:r>
      <w:r w:rsidR="00AC79A2">
        <w:rPr>
          <w:rFonts w:ascii="Book Antiqua" w:eastAsia="宋体" w:hAnsi="Book Antiqua" w:hint="eastAsia"/>
          <w:color w:val="000000" w:themeColor="text1"/>
          <w:kern w:val="0"/>
          <w:szCs w:val="24"/>
          <w:lang w:eastAsia="zh-CN"/>
        </w:rPr>
        <w:t>:</w:t>
      </w:r>
      <w:r w:rsidR="00AC79A2" w:rsidRPr="00AC79A2">
        <w:t xml:space="preserve"> </w:t>
      </w:r>
      <w:r w:rsidR="00AC79A2" w:rsidRPr="00AC79A2">
        <w:rPr>
          <w:rFonts w:ascii="Book Antiqua" w:eastAsia="宋体" w:hAnsi="Book Antiqua"/>
          <w:color w:val="000000" w:themeColor="text1"/>
          <w:kern w:val="0"/>
          <w:szCs w:val="24"/>
          <w:lang w:eastAsia="zh-CN"/>
        </w:rPr>
        <w:t>Human umbilical artery endothelial cells</w:t>
      </w:r>
      <w:r w:rsidR="00AC79A2">
        <w:rPr>
          <w:rFonts w:ascii="Book Antiqua" w:eastAsia="宋体" w:hAnsi="Book Antiqua" w:hint="eastAsia"/>
          <w:color w:val="000000" w:themeColor="text1"/>
          <w:kern w:val="0"/>
          <w:szCs w:val="24"/>
          <w:lang w:eastAsia="zh-CN"/>
        </w:rPr>
        <w:t xml:space="preserve">; </w:t>
      </w:r>
      <w:r w:rsidR="00AC79A2" w:rsidRPr="00B930B7">
        <w:rPr>
          <w:rFonts w:ascii="Book Antiqua" w:hAnsi="Book Antiqua"/>
          <w:color w:val="000000" w:themeColor="text1"/>
          <w:kern w:val="0"/>
          <w:szCs w:val="24"/>
        </w:rPr>
        <w:t>HCAEC</w:t>
      </w:r>
      <w:r w:rsidR="00AC79A2">
        <w:rPr>
          <w:rFonts w:ascii="Book Antiqua" w:eastAsia="宋体" w:hAnsi="Book Antiqua" w:hint="eastAsia"/>
          <w:color w:val="000000" w:themeColor="text1"/>
          <w:kern w:val="0"/>
          <w:szCs w:val="24"/>
          <w:lang w:eastAsia="zh-CN"/>
        </w:rPr>
        <w:t xml:space="preserve">: </w:t>
      </w:r>
      <w:r w:rsidR="00AC79A2" w:rsidRPr="00AC79A2">
        <w:rPr>
          <w:rFonts w:ascii="Book Antiqua" w:eastAsia="宋体" w:hAnsi="Book Antiqua"/>
          <w:color w:val="000000" w:themeColor="text1"/>
          <w:kern w:val="0"/>
          <w:szCs w:val="24"/>
          <w:lang w:eastAsia="zh-CN"/>
        </w:rPr>
        <w:t>Human coronary artery endothelial cells</w:t>
      </w:r>
      <w:r w:rsidR="00AC79A2">
        <w:rPr>
          <w:rFonts w:ascii="Book Antiqua" w:eastAsia="宋体" w:hAnsi="Book Antiqua" w:hint="eastAsia"/>
          <w:color w:val="000000" w:themeColor="text1"/>
          <w:kern w:val="0"/>
          <w:szCs w:val="24"/>
          <w:lang w:eastAsia="zh-CN"/>
        </w:rPr>
        <w:t xml:space="preserve">; </w:t>
      </w:r>
      <w:r w:rsidR="00AC79A2" w:rsidRPr="00B930B7">
        <w:rPr>
          <w:rFonts w:ascii="Book Antiqua" w:hAnsi="Book Antiqua"/>
          <w:color w:val="000000" w:themeColor="text1"/>
          <w:kern w:val="0"/>
          <w:szCs w:val="24"/>
        </w:rPr>
        <w:t>HUVEC</w:t>
      </w:r>
      <w:r w:rsidR="00AC79A2">
        <w:rPr>
          <w:rFonts w:ascii="Book Antiqua" w:eastAsia="宋体" w:hAnsi="Book Antiqua" w:hint="eastAsia"/>
          <w:color w:val="000000" w:themeColor="text1"/>
          <w:kern w:val="0"/>
          <w:szCs w:val="24"/>
          <w:lang w:eastAsia="zh-CN"/>
        </w:rPr>
        <w:t xml:space="preserve">: </w:t>
      </w:r>
      <w:r w:rsidR="00AC79A2" w:rsidRPr="00AC79A2">
        <w:rPr>
          <w:rFonts w:ascii="Book Antiqua" w:eastAsia="宋体" w:hAnsi="Book Antiqua"/>
          <w:color w:val="000000" w:themeColor="text1"/>
          <w:kern w:val="0"/>
          <w:szCs w:val="24"/>
          <w:lang w:eastAsia="zh-CN"/>
        </w:rPr>
        <w:t>Human umbilical vein endothelial cells</w:t>
      </w:r>
      <w:r w:rsidR="00AC79A2">
        <w:rPr>
          <w:rFonts w:ascii="Book Antiqua" w:eastAsia="宋体" w:hAnsi="Book Antiqua" w:hint="eastAsia"/>
          <w:color w:val="000000" w:themeColor="text1"/>
          <w:kern w:val="0"/>
          <w:szCs w:val="24"/>
          <w:lang w:eastAsia="zh-CN"/>
        </w:rPr>
        <w:t xml:space="preserve">; </w:t>
      </w:r>
      <w:r w:rsidR="00AC79A2" w:rsidRPr="00B930B7">
        <w:rPr>
          <w:rFonts w:ascii="Book Antiqua" w:hAnsi="Book Antiqua"/>
          <w:color w:val="000000" w:themeColor="text1"/>
          <w:kern w:val="0"/>
          <w:szCs w:val="24"/>
        </w:rPr>
        <w:t>HMVEC</w:t>
      </w:r>
      <w:r w:rsidR="00AC79A2">
        <w:rPr>
          <w:rFonts w:ascii="Book Antiqua" w:eastAsia="宋体" w:hAnsi="Book Antiqua" w:hint="eastAsia"/>
          <w:color w:val="000000" w:themeColor="text1"/>
          <w:kern w:val="0"/>
          <w:szCs w:val="24"/>
          <w:lang w:eastAsia="zh-CN"/>
        </w:rPr>
        <w:t>:</w:t>
      </w:r>
      <w:r w:rsidR="00AC79A2" w:rsidRPr="00AC79A2">
        <w:t xml:space="preserve"> </w:t>
      </w:r>
      <w:r w:rsidR="00AC79A2" w:rsidRPr="00AC79A2">
        <w:rPr>
          <w:rFonts w:ascii="Book Antiqua" w:eastAsia="宋体" w:hAnsi="Book Antiqua"/>
          <w:color w:val="000000" w:themeColor="text1"/>
          <w:kern w:val="0"/>
          <w:szCs w:val="24"/>
          <w:lang w:eastAsia="zh-CN"/>
        </w:rPr>
        <w:t>Human microvascular endothelial cell</w:t>
      </w:r>
      <w:r w:rsidR="005A3EA1">
        <w:rPr>
          <w:rFonts w:ascii="Book Antiqua" w:eastAsia="宋体" w:hAnsi="Book Antiqua" w:hint="eastAsia"/>
          <w:color w:val="000000" w:themeColor="text1"/>
          <w:kern w:val="0"/>
          <w:szCs w:val="24"/>
          <w:lang w:eastAsia="zh-CN"/>
        </w:rPr>
        <w:t>;</w:t>
      </w:r>
      <w:r w:rsidR="005A3EA1" w:rsidRPr="005A3EA1">
        <w:rPr>
          <w:rFonts w:ascii="Book Antiqua" w:hAnsi="Book Antiqua"/>
          <w:color w:val="000000" w:themeColor="text1"/>
          <w:kern w:val="0"/>
          <w:szCs w:val="24"/>
        </w:rPr>
        <w:t xml:space="preserve"> </w:t>
      </w:r>
      <w:r w:rsidR="005A3EA1" w:rsidRPr="00110D20">
        <w:rPr>
          <w:rFonts w:ascii="Book Antiqua" w:hAnsi="Book Antiqua"/>
          <w:color w:val="000000" w:themeColor="text1"/>
          <w:kern w:val="0"/>
          <w:szCs w:val="24"/>
        </w:rPr>
        <w:t>VSMC</w:t>
      </w:r>
      <w:r w:rsidR="005A3EA1">
        <w:rPr>
          <w:rFonts w:ascii="Book Antiqua" w:eastAsia="宋体" w:hAnsi="Book Antiqua" w:hint="eastAsia"/>
          <w:color w:val="000000" w:themeColor="text1"/>
          <w:kern w:val="0"/>
          <w:szCs w:val="24"/>
          <w:lang w:eastAsia="zh-CN"/>
        </w:rPr>
        <w:t xml:space="preserve">: </w:t>
      </w:r>
      <w:r w:rsidR="005A3EA1" w:rsidRPr="00814076">
        <w:rPr>
          <w:rFonts w:ascii="Book Antiqua" w:hAnsi="Book Antiqua"/>
          <w:color w:val="000000" w:themeColor="text1"/>
          <w:szCs w:val="24"/>
        </w:rPr>
        <w:t>Vascular smooth muscle cell</w:t>
      </w:r>
      <w:r w:rsidR="005A3EA1">
        <w:rPr>
          <w:rFonts w:ascii="Book Antiqua" w:eastAsia="宋体" w:hAnsi="Book Antiqua" w:hint="eastAsia"/>
          <w:color w:val="000000" w:themeColor="text1"/>
          <w:szCs w:val="24"/>
          <w:lang w:eastAsia="zh-CN"/>
        </w:rPr>
        <w:t>.</w:t>
      </w:r>
      <w:r w:rsidR="005A3EA1">
        <w:rPr>
          <w:rFonts w:ascii="Book Antiqua" w:hAnsi="Book Antiqua"/>
          <w:color w:val="000000" w:themeColor="text1"/>
          <w:kern w:val="0"/>
          <w:szCs w:val="24"/>
        </w:rPr>
        <w:t xml:space="preserve"> </w:t>
      </w:r>
      <w:r w:rsidR="00D31CBE">
        <w:rPr>
          <w:rFonts w:ascii="Book Antiqua" w:hAnsi="Book Antiqua"/>
          <w:color w:val="000000" w:themeColor="text1"/>
          <w:kern w:val="0"/>
          <w:szCs w:val="24"/>
        </w:rPr>
        <w:br w:type="page"/>
      </w:r>
    </w:p>
    <w:p w14:paraId="02A734A2" w14:textId="11DD4D8A" w:rsidR="006254B6" w:rsidRPr="00130E15" w:rsidRDefault="00D31CBE" w:rsidP="00B1088D">
      <w:pPr>
        <w:spacing w:line="360" w:lineRule="auto"/>
        <w:rPr>
          <w:rFonts w:ascii="Book Antiqua" w:eastAsia="宋体" w:hAnsi="Book Antiqua"/>
          <w:color w:val="000000" w:themeColor="text1"/>
          <w:kern w:val="0"/>
          <w:szCs w:val="24"/>
          <w:lang w:eastAsia="zh-CN"/>
        </w:rPr>
      </w:pPr>
      <w:r w:rsidRPr="00814076">
        <w:rPr>
          <w:rFonts w:ascii="Book Antiqua" w:hAnsi="Book Antiqua"/>
          <w:noProof/>
          <w:color w:val="000000" w:themeColor="text1"/>
          <w:szCs w:val="24"/>
          <w:lang w:eastAsia="en-US"/>
        </w:rPr>
        <w:lastRenderedPageBreak/>
        <w:drawing>
          <wp:anchor distT="0" distB="0" distL="114300" distR="114300" simplePos="0" relativeHeight="251664384" behindDoc="0" locked="0" layoutInCell="1" allowOverlap="1" wp14:anchorId="68E1654A" wp14:editId="7715CAD4">
            <wp:simplePos x="0" y="0"/>
            <wp:positionH relativeFrom="margin">
              <wp:posOffset>-21220</wp:posOffset>
            </wp:positionH>
            <wp:positionV relativeFrom="paragraph">
              <wp:posOffset>204735</wp:posOffset>
            </wp:positionV>
            <wp:extent cx="5727065" cy="3840480"/>
            <wp:effectExtent l="0" t="0" r="6985" b="7620"/>
            <wp:wrapNone/>
            <wp:docPr id="8" name="図 8" descr="Macintosh HD:Users:saekikumiko:Desktop:WJTM:Part1+2:１報め:図JPEG:Nishio et al 02446204-1.1 Fig2AB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aekikumiko:Desktop:WJTM:Part1+2:１報め:図JPEG:Nishio et al 02446204-1.1 Fig2ABC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065" cy="384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6058E" w14:textId="31B02E26" w:rsidR="00236919" w:rsidRPr="00814076" w:rsidRDefault="00236919" w:rsidP="00B1088D">
      <w:pPr>
        <w:spacing w:line="360" w:lineRule="auto"/>
        <w:rPr>
          <w:rFonts w:ascii="Book Antiqua" w:hAnsi="Book Antiqua"/>
          <w:color w:val="000000" w:themeColor="text1"/>
          <w:kern w:val="0"/>
          <w:szCs w:val="24"/>
        </w:rPr>
      </w:pPr>
    </w:p>
    <w:p w14:paraId="648FFEA3" w14:textId="77777777" w:rsidR="00236919" w:rsidRPr="00814076" w:rsidRDefault="00236919" w:rsidP="00B1088D">
      <w:pPr>
        <w:spacing w:line="360" w:lineRule="auto"/>
        <w:rPr>
          <w:rFonts w:ascii="Book Antiqua" w:hAnsi="Book Antiqua"/>
          <w:color w:val="000000" w:themeColor="text1"/>
          <w:kern w:val="0"/>
          <w:szCs w:val="24"/>
        </w:rPr>
      </w:pPr>
    </w:p>
    <w:p w14:paraId="03289C32" w14:textId="77777777" w:rsidR="00236919" w:rsidRPr="00814076" w:rsidRDefault="00236919" w:rsidP="00B1088D">
      <w:pPr>
        <w:spacing w:line="360" w:lineRule="auto"/>
        <w:rPr>
          <w:rFonts w:ascii="Book Antiqua" w:hAnsi="Book Antiqua"/>
          <w:color w:val="000000" w:themeColor="text1"/>
          <w:kern w:val="0"/>
          <w:szCs w:val="24"/>
        </w:rPr>
      </w:pPr>
    </w:p>
    <w:p w14:paraId="47FCC9A2" w14:textId="77777777" w:rsidR="00236919" w:rsidRPr="00814076" w:rsidRDefault="00236919" w:rsidP="00B1088D">
      <w:pPr>
        <w:spacing w:line="360" w:lineRule="auto"/>
        <w:rPr>
          <w:rFonts w:ascii="Book Antiqua" w:hAnsi="Book Antiqua"/>
          <w:color w:val="000000" w:themeColor="text1"/>
          <w:kern w:val="0"/>
          <w:szCs w:val="24"/>
        </w:rPr>
      </w:pPr>
    </w:p>
    <w:p w14:paraId="47D030C8" w14:textId="77777777" w:rsidR="00236919" w:rsidRPr="00814076" w:rsidRDefault="00236919" w:rsidP="00B1088D">
      <w:pPr>
        <w:spacing w:line="360" w:lineRule="auto"/>
        <w:rPr>
          <w:rFonts w:ascii="Book Antiqua" w:hAnsi="Book Antiqua"/>
          <w:color w:val="000000" w:themeColor="text1"/>
          <w:kern w:val="0"/>
          <w:szCs w:val="24"/>
        </w:rPr>
      </w:pPr>
    </w:p>
    <w:p w14:paraId="18EC4CD7" w14:textId="77777777" w:rsidR="00236919" w:rsidRPr="00814076" w:rsidRDefault="00236919" w:rsidP="00B1088D">
      <w:pPr>
        <w:spacing w:line="360" w:lineRule="auto"/>
        <w:rPr>
          <w:rFonts w:ascii="Book Antiqua" w:hAnsi="Book Antiqua"/>
          <w:color w:val="000000" w:themeColor="text1"/>
          <w:kern w:val="0"/>
          <w:szCs w:val="24"/>
        </w:rPr>
      </w:pPr>
    </w:p>
    <w:p w14:paraId="3C4C81F6" w14:textId="77777777" w:rsidR="00236919" w:rsidRPr="00814076" w:rsidRDefault="00236919" w:rsidP="00B1088D">
      <w:pPr>
        <w:spacing w:line="360" w:lineRule="auto"/>
        <w:rPr>
          <w:rFonts w:ascii="Book Antiqua" w:hAnsi="Book Antiqua"/>
          <w:color w:val="000000" w:themeColor="text1"/>
          <w:kern w:val="0"/>
          <w:szCs w:val="24"/>
        </w:rPr>
      </w:pPr>
    </w:p>
    <w:p w14:paraId="5E229A80" w14:textId="77777777" w:rsidR="00236919" w:rsidRPr="00814076" w:rsidRDefault="00236919" w:rsidP="00B1088D">
      <w:pPr>
        <w:spacing w:line="360" w:lineRule="auto"/>
        <w:rPr>
          <w:rFonts w:ascii="Book Antiqua" w:hAnsi="Book Antiqua"/>
          <w:color w:val="000000" w:themeColor="text1"/>
          <w:kern w:val="0"/>
          <w:szCs w:val="24"/>
        </w:rPr>
      </w:pPr>
    </w:p>
    <w:p w14:paraId="708DFC0F" w14:textId="77777777" w:rsidR="00236919" w:rsidRPr="00814076" w:rsidRDefault="00236919" w:rsidP="00B1088D">
      <w:pPr>
        <w:spacing w:line="360" w:lineRule="auto"/>
        <w:rPr>
          <w:rFonts w:ascii="Book Antiqua" w:hAnsi="Book Antiqua"/>
          <w:color w:val="000000" w:themeColor="text1"/>
          <w:kern w:val="0"/>
          <w:szCs w:val="24"/>
        </w:rPr>
      </w:pPr>
    </w:p>
    <w:p w14:paraId="120BCA4E" w14:textId="77777777" w:rsidR="00236919" w:rsidRPr="00814076" w:rsidRDefault="00236919" w:rsidP="00B1088D">
      <w:pPr>
        <w:spacing w:line="360" w:lineRule="auto"/>
        <w:rPr>
          <w:rFonts w:ascii="Book Antiqua" w:hAnsi="Book Antiqua"/>
          <w:color w:val="000000" w:themeColor="text1"/>
          <w:kern w:val="0"/>
          <w:szCs w:val="24"/>
        </w:rPr>
      </w:pPr>
    </w:p>
    <w:p w14:paraId="38292C71" w14:textId="77777777" w:rsidR="000B28DC" w:rsidRDefault="000B28DC" w:rsidP="00B1088D">
      <w:pPr>
        <w:spacing w:line="360" w:lineRule="auto"/>
        <w:rPr>
          <w:rFonts w:ascii="Book Antiqua" w:eastAsia="宋体" w:hAnsi="Book Antiqua"/>
          <w:b/>
          <w:color w:val="000000" w:themeColor="text1"/>
          <w:kern w:val="0"/>
          <w:szCs w:val="24"/>
          <w:lang w:eastAsia="zh-CN"/>
        </w:rPr>
      </w:pPr>
    </w:p>
    <w:p w14:paraId="0E61ED16" w14:textId="77777777" w:rsidR="00D31CBE" w:rsidRDefault="00D31CBE" w:rsidP="00B1088D">
      <w:pPr>
        <w:spacing w:line="360" w:lineRule="auto"/>
        <w:rPr>
          <w:rFonts w:ascii="Book Antiqua" w:eastAsia="宋体" w:hAnsi="Book Antiqua"/>
          <w:b/>
          <w:color w:val="000000" w:themeColor="text1"/>
          <w:kern w:val="0"/>
          <w:szCs w:val="24"/>
          <w:lang w:eastAsia="zh-CN"/>
        </w:rPr>
      </w:pPr>
    </w:p>
    <w:p w14:paraId="5DD118EA" w14:textId="77777777" w:rsidR="00D31CBE" w:rsidRDefault="00D31CBE" w:rsidP="00B1088D">
      <w:pPr>
        <w:spacing w:line="360" w:lineRule="auto"/>
        <w:rPr>
          <w:rFonts w:ascii="Book Antiqua" w:eastAsia="宋体" w:hAnsi="Book Antiqua"/>
          <w:b/>
          <w:color w:val="000000" w:themeColor="text1"/>
          <w:kern w:val="0"/>
          <w:szCs w:val="24"/>
          <w:lang w:eastAsia="zh-CN"/>
        </w:rPr>
      </w:pPr>
    </w:p>
    <w:p w14:paraId="39B5C47E" w14:textId="77777777" w:rsidR="00D31CBE" w:rsidRPr="00D31CBE" w:rsidRDefault="00D31CBE" w:rsidP="00B1088D">
      <w:pPr>
        <w:spacing w:line="360" w:lineRule="auto"/>
        <w:rPr>
          <w:rFonts w:ascii="Book Antiqua" w:eastAsia="宋体" w:hAnsi="Book Antiqua"/>
          <w:b/>
          <w:color w:val="000000" w:themeColor="text1"/>
          <w:kern w:val="0"/>
          <w:szCs w:val="24"/>
          <w:lang w:eastAsia="zh-CN"/>
        </w:rPr>
      </w:pPr>
    </w:p>
    <w:p w14:paraId="336D4CFA" w14:textId="097CF695" w:rsidR="00D73ADA" w:rsidRPr="00944324" w:rsidRDefault="00236919" w:rsidP="00D73ADA">
      <w:pPr>
        <w:spacing w:line="360" w:lineRule="auto"/>
        <w:rPr>
          <w:rFonts w:ascii="Book Antiqua" w:eastAsia="宋体" w:hAnsi="Book Antiqua"/>
          <w:color w:val="000000" w:themeColor="text1"/>
          <w:kern w:val="0"/>
          <w:szCs w:val="24"/>
          <w:lang w:eastAsia="zh-CN"/>
        </w:rPr>
      </w:pPr>
      <w:r w:rsidRPr="00814076">
        <w:rPr>
          <w:rFonts w:ascii="Book Antiqua" w:hAnsi="Book Antiqua"/>
          <w:b/>
          <w:color w:val="000000" w:themeColor="text1"/>
          <w:kern w:val="0"/>
          <w:szCs w:val="24"/>
        </w:rPr>
        <w:t>Fig</w:t>
      </w:r>
      <w:r w:rsidR="00FE228A" w:rsidRPr="00814076">
        <w:rPr>
          <w:rFonts w:ascii="Book Antiqua" w:hAnsi="Book Antiqua"/>
          <w:b/>
          <w:color w:val="000000" w:themeColor="text1"/>
          <w:kern w:val="0"/>
          <w:szCs w:val="24"/>
        </w:rPr>
        <w:t>ure</w:t>
      </w:r>
      <w:r w:rsidR="00036EFA">
        <w:rPr>
          <w:rFonts w:ascii="Book Antiqua" w:hAnsi="Book Antiqua"/>
          <w:b/>
          <w:color w:val="000000" w:themeColor="text1"/>
          <w:kern w:val="0"/>
          <w:szCs w:val="24"/>
        </w:rPr>
        <w:t xml:space="preserve"> 2</w:t>
      </w:r>
      <w:r w:rsidRPr="00814076">
        <w:rPr>
          <w:rFonts w:ascii="Book Antiqua" w:hAnsi="Book Antiqua"/>
          <w:b/>
          <w:color w:val="000000" w:themeColor="text1"/>
          <w:kern w:val="0"/>
          <w:szCs w:val="24"/>
        </w:rPr>
        <w:t xml:space="preserve"> Phenotype </w:t>
      </w:r>
      <w:proofErr w:type="gramStart"/>
      <w:r w:rsidRPr="00814076">
        <w:rPr>
          <w:rFonts w:ascii="Book Antiqua" w:hAnsi="Book Antiqua"/>
          <w:b/>
          <w:color w:val="000000" w:themeColor="text1"/>
          <w:kern w:val="0"/>
          <w:szCs w:val="24"/>
        </w:rPr>
        <w:t>determination</w:t>
      </w:r>
      <w:proofErr w:type="gramEnd"/>
      <w:r w:rsidRPr="00814076">
        <w:rPr>
          <w:rFonts w:ascii="Book Antiqua" w:hAnsi="Book Antiqua"/>
          <w:b/>
          <w:color w:val="000000" w:themeColor="text1"/>
          <w:kern w:val="0"/>
          <w:szCs w:val="24"/>
        </w:rPr>
        <w:t xml:space="preserve"> of human </w:t>
      </w:r>
      <w:r w:rsidR="00AE4BB3" w:rsidRPr="008E1476">
        <w:rPr>
          <w:rFonts w:ascii="Book Antiqua" w:hAnsi="Book Antiqua"/>
          <w:b/>
          <w:color w:val="000000" w:themeColor="text1"/>
          <w:kern w:val="0"/>
          <w:szCs w:val="24"/>
        </w:rPr>
        <w:t>embryonic stem cell</w:t>
      </w:r>
      <w:r w:rsidR="00AE4BB3" w:rsidRPr="00814076">
        <w:rPr>
          <w:rFonts w:ascii="Book Antiqua" w:hAnsi="Book Antiqua"/>
          <w:b/>
          <w:color w:val="000000" w:themeColor="text1"/>
          <w:kern w:val="0"/>
          <w:szCs w:val="24"/>
        </w:rPr>
        <w:t xml:space="preserve">-derived </w:t>
      </w:r>
      <w:r w:rsidR="00AE4BB3" w:rsidRPr="008E1476">
        <w:rPr>
          <w:rFonts w:ascii="Book Antiqua" w:eastAsia="宋体" w:hAnsi="Book Antiqua"/>
          <w:b/>
          <w:color w:val="000000" w:themeColor="text1"/>
          <w:kern w:val="0"/>
          <w:szCs w:val="24"/>
          <w:lang w:eastAsia="zh-CN"/>
        </w:rPr>
        <w:t>vascular endothelial cell</w:t>
      </w:r>
      <w:r w:rsidR="00AE4BB3">
        <w:rPr>
          <w:rFonts w:ascii="Book Antiqua" w:hAnsi="Book Antiqua"/>
          <w:b/>
          <w:color w:val="000000" w:themeColor="text1"/>
          <w:kern w:val="0"/>
          <w:szCs w:val="24"/>
        </w:rPr>
        <w:t xml:space="preserve">s. </w:t>
      </w:r>
      <w:r w:rsidRPr="00036EFA">
        <w:rPr>
          <w:rFonts w:ascii="Book Antiqua" w:hAnsi="Book Antiqua"/>
          <w:color w:val="000000" w:themeColor="text1"/>
          <w:kern w:val="0"/>
          <w:szCs w:val="24"/>
        </w:rPr>
        <w:t>A</w:t>
      </w:r>
      <w:r w:rsidR="00036EFA">
        <w:rPr>
          <w:rFonts w:ascii="Book Antiqua" w:eastAsia="宋体" w:hAnsi="Book Antiqua" w:hint="eastAsia"/>
          <w:color w:val="000000" w:themeColor="text1"/>
          <w:kern w:val="0"/>
          <w:szCs w:val="24"/>
          <w:lang w:eastAsia="zh-CN"/>
        </w:rPr>
        <w:t>:</w:t>
      </w:r>
      <w:r w:rsidRPr="00036EFA">
        <w:rPr>
          <w:rFonts w:ascii="Book Antiqua" w:hAnsi="Book Antiqua"/>
          <w:color w:val="000000" w:themeColor="text1"/>
          <w:kern w:val="0"/>
          <w:szCs w:val="24"/>
        </w:rPr>
        <w:t xml:space="preserve"> Results of flow cytometric analyses of hEPC1dEC[P7]-co-cultured VSMC with </w:t>
      </w:r>
      <w:proofErr w:type="spellStart"/>
      <w:r w:rsidRPr="00036EFA">
        <w:rPr>
          <w:rFonts w:ascii="Book Antiqua" w:hAnsi="Book Antiqua"/>
          <w:color w:val="000000" w:themeColor="text1"/>
          <w:kern w:val="0"/>
          <w:szCs w:val="24"/>
        </w:rPr>
        <w:t>ModFit</w:t>
      </w:r>
      <w:proofErr w:type="spellEnd"/>
      <w:r w:rsidRPr="00036EFA">
        <w:rPr>
          <w:rFonts w:ascii="Book Antiqua" w:hAnsi="Book Antiqua"/>
          <w:color w:val="000000" w:themeColor="text1"/>
          <w:kern w:val="0"/>
          <w:szCs w:val="24"/>
        </w:rPr>
        <w:t xml:space="preserve"> LT™ analyses</w:t>
      </w:r>
      <w:r w:rsidR="00036EFA">
        <w:rPr>
          <w:rFonts w:ascii="Book Antiqua" w:eastAsia="宋体" w:hAnsi="Book Antiqua" w:hint="eastAsia"/>
          <w:color w:val="000000" w:themeColor="text1"/>
          <w:kern w:val="0"/>
          <w:szCs w:val="24"/>
          <w:lang w:eastAsia="zh-CN"/>
        </w:rPr>
        <w:t>;</w:t>
      </w:r>
      <w:r w:rsidRPr="00036EFA">
        <w:rPr>
          <w:rFonts w:ascii="Book Antiqua" w:hAnsi="Book Antiqua"/>
          <w:color w:val="000000" w:themeColor="text1"/>
          <w:kern w:val="0"/>
          <w:szCs w:val="24"/>
        </w:rPr>
        <w:t xml:space="preserve"> B</w:t>
      </w:r>
      <w:r w:rsidR="00036EFA">
        <w:rPr>
          <w:rFonts w:ascii="Book Antiqua" w:eastAsia="宋体" w:hAnsi="Book Antiqua" w:hint="eastAsia"/>
          <w:color w:val="000000" w:themeColor="text1"/>
          <w:kern w:val="0"/>
          <w:szCs w:val="24"/>
          <w:lang w:eastAsia="zh-CN"/>
        </w:rPr>
        <w:t>:</w:t>
      </w:r>
      <w:r w:rsidRPr="00036EFA">
        <w:rPr>
          <w:rFonts w:ascii="Book Antiqua" w:hAnsi="Book Antiqua"/>
          <w:color w:val="000000" w:themeColor="text1"/>
          <w:kern w:val="0"/>
          <w:szCs w:val="24"/>
        </w:rPr>
        <w:t xml:space="preserve"> Results in (A) were statistically evaluated (</w:t>
      </w:r>
      <w:r w:rsidRPr="00036EFA">
        <w:rPr>
          <w:rFonts w:ascii="Book Antiqua" w:hAnsi="Book Antiqua"/>
          <w:i/>
          <w:color w:val="000000" w:themeColor="text1"/>
          <w:kern w:val="0"/>
          <w:szCs w:val="24"/>
        </w:rPr>
        <w:t>n</w:t>
      </w:r>
      <w:r w:rsidR="00036EFA" w:rsidRPr="00036EFA">
        <w:rPr>
          <w:rFonts w:ascii="Book Antiqua" w:eastAsia="宋体" w:hAnsi="Book Antiqua" w:hint="eastAsia"/>
          <w:i/>
          <w:color w:val="000000" w:themeColor="text1"/>
          <w:kern w:val="0"/>
          <w:szCs w:val="24"/>
          <w:lang w:eastAsia="zh-CN"/>
        </w:rPr>
        <w:t xml:space="preserve"> </w:t>
      </w:r>
      <w:r w:rsidRPr="00036EFA">
        <w:rPr>
          <w:rFonts w:ascii="Book Antiqua" w:hAnsi="Book Antiqua"/>
          <w:color w:val="000000" w:themeColor="text1"/>
          <w:kern w:val="0"/>
          <w:szCs w:val="24"/>
        </w:rPr>
        <w:t>=</w:t>
      </w:r>
      <w:r w:rsidR="00036EFA">
        <w:rPr>
          <w:rFonts w:ascii="Book Antiqua" w:eastAsia="宋体" w:hAnsi="Book Antiqua" w:hint="eastAsia"/>
          <w:color w:val="000000" w:themeColor="text1"/>
          <w:kern w:val="0"/>
          <w:szCs w:val="24"/>
          <w:lang w:eastAsia="zh-CN"/>
        </w:rPr>
        <w:t xml:space="preserve"> </w:t>
      </w:r>
      <w:r w:rsidR="00036EFA">
        <w:rPr>
          <w:rFonts w:ascii="Book Antiqua" w:hAnsi="Book Antiqua"/>
          <w:color w:val="000000" w:themeColor="text1"/>
          <w:kern w:val="0"/>
          <w:szCs w:val="24"/>
        </w:rPr>
        <w:t>3)</w:t>
      </w:r>
      <w:r w:rsidR="00036EFA">
        <w:rPr>
          <w:rFonts w:ascii="Book Antiqua" w:eastAsia="宋体" w:hAnsi="Book Antiqua" w:hint="eastAsia"/>
          <w:color w:val="000000" w:themeColor="text1"/>
          <w:kern w:val="0"/>
          <w:szCs w:val="24"/>
          <w:lang w:eastAsia="zh-CN"/>
        </w:rPr>
        <w:t>;</w:t>
      </w:r>
      <w:r w:rsidRPr="00036EFA">
        <w:rPr>
          <w:rFonts w:ascii="Book Antiqua" w:hAnsi="Book Antiqua"/>
          <w:color w:val="000000" w:themeColor="text1"/>
          <w:kern w:val="0"/>
          <w:szCs w:val="24"/>
        </w:rPr>
        <w:t xml:space="preserve"> C</w:t>
      </w:r>
      <w:r w:rsidR="00036EFA">
        <w:rPr>
          <w:rFonts w:ascii="Book Antiqua" w:eastAsia="宋体" w:hAnsi="Book Antiqua" w:hint="eastAsia"/>
          <w:color w:val="000000" w:themeColor="text1"/>
          <w:kern w:val="0"/>
          <w:szCs w:val="24"/>
          <w:lang w:eastAsia="zh-CN"/>
        </w:rPr>
        <w:t>:</w:t>
      </w:r>
      <w:r w:rsidRPr="00036EFA">
        <w:rPr>
          <w:rFonts w:ascii="Book Antiqua" w:hAnsi="Book Antiqua"/>
          <w:color w:val="000000" w:themeColor="text1"/>
          <w:kern w:val="0"/>
          <w:szCs w:val="24"/>
        </w:rPr>
        <w:t xml:space="preserve"> Fluorescent microscopy of PKH-26-stained VSMC subjected to contact co-culture with hEPC1dEC[P7]</w:t>
      </w:r>
      <w:r w:rsidR="00D460A0">
        <w:rPr>
          <w:rFonts w:ascii="Book Antiqua" w:eastAsia="宋体" w:hAnsi="Book Antiqua" w:hint="eastAsia"/>
          <w:color w:val="000000" w:themeColor="text1"/>
          <w:kern w:val="0"/>
          <w:szCs w:val="24"/>
          <w:lang w:eastAsia="zh-CN"/>
        </w:rPr>
        <w:t>;</w:t>
      </w:r>
      <w:r w:rsidR="007C1347">
        <w:rPr>
          <w:rFonts w:ascii="Book Antiqua" w:hAnsi="Book Antiqua"/>
          <w:color w:val="000000" w:themeColor="text1"/>
          <w:kern w:val="0"/>
          <w:szCs w:val="24"/>
        </w:rPr>
        <w:t xml:space="preserve"> </w:t>
      </w:r>
      <w:r w:rsidRPr="00036EFA">
        <w:rPr>
          <w:rFonts w:ascii="Book Antiqua" w:hAnsi="Book Antiqua"/>
          <w:color w:val="000000" w:themeColor="text1"/>
          <w:kern w:val="0"/>
          <w:szCs w:val="24"/>
        </w:rPr>
        <w:t>D</w:t>
      </w:r>
      <w:r w:rsidR="00D460A0">
        <w:rPr>
          <w:rFonts w:ascii="Book Antiqua" w:eastAsia="宋体" w:hAnsi="Book Antiqua" w:hint="eastAsia"/>
          <w:color w:val="000000" w:themeColor="text1"/>
          <w:kern w:val="0"/>
          <w:szCs w:val="24"/>
          <w:lang w:eastAsia="zh-CN"/>
        </w:rPr>
        <w:t>:</w:t>
      </w:r>
      <w:r w:rsidRPr="00036EFA">
        <w:rPr>
          <w:rFonts w:ascii="Book Antiqua" w:hAnsi="Book Antiqua"/>
          <w:color w:val="000000" w:themeColor="text1"/>
          <w:kern w:val="0"/>
          <w:szCs w:val="24"/>
        </w:rPr>
        <w:t xml:space="preserve"> Results of VSMC-co-culture experiments on the layer of hEPC1dEC at passage 8 and on that of hEPC1dEC passage 12</w:t>
      </w:r>
      <w:r w:rsidR="0095258D">
        <w:rPr>
          <w:rFonts w:ascii="Book Antiqua" w:eastAsia="宋体" w:hAnsi="Book Antiqua" w:hint="eastAsia"/>
          <w:color w:val="000000" w:themeColor="text1"/>
          <w:kern w:val="0"/>
          <w:szCs w:val="24"/>
          <w:lang w:eastAsia="zh-CN"/>
        </w:rPr>
        <w:t>;</w:t>
      </w:r>
      <w:r w:rsidRPr="00036EFA">
        <w:rPr>
          <w:rFonts w:ascii="Book Antiqua" w:hAnsi="Book Antiqua"/>
          <w:color w:val="000000" w:themeColor="text1"/>
          <w:kern w:val="0"/>
          <w:szCs w:val="24"/>
        </w:rPr>
        <w:t xml:space="preserve"> E</w:t>
      </w:r>
      <w:r w:rsidR="0095258D">
        <w:rPr>
          <w:rFonts w:ascii="Book Antiqua" w:eastAsia="宋体" w:hAnsi="Book Antiqua" w:hint="eastAsia"/>
          <w:color w:val="000000" w:themeColor="text1"/>
          <w:kern w:val="0"/>
          <w:szCs w:val="24"/>
          <w:lang w:eastAsia="zh-CN"/>
        </w:rPr>
        <w:t>:</w:t>
      </w:r>
      <w:r w:rsidR="00622FA9">
        <w:rPr>
          <w:rFonts w:ascii="Book Antiqua" w:hAnsi="Book Antiqua"/>
          <w:color w:val="000000" w:themeColor="text1"/>
          <w:kern w:val="0"/>
          <w:szCs w:val="24"/>
        </w:rPr>
        <w:t xml:space="preserve"> </w:t>
      </w:r>
      <w:r w:rsidRPr="00036EFA">
        <w:rPr>
          <w:rFonts w:ascii="Book Antiqua" w:hAnsi="Book Antiqua"/>
          <w:color w:val="000000" w:themeColor="text1"/>
          <w:kern w:val="0"/>
          <w:szCs w:val="24"/>
        </w:rPr>
        <w:t>Results of VSMC-co-culture experiments using hEPC2dEC[P7] (</w:t>
      </w:r>
      <w:r w:rsidRPr="008D10EE">
        <w:rPr>
          <w:rFonts w:ascii="Book Antiqua" w:hAnsi="Book Antiqua"/>
          <w:i/>
          <w:color w:val="000000" w:themeColor="text1"/>
          <w:kern w:val="0"/>
          <w:szCs w:val="24"/>
        </w:rPr>
        <w:t>n</w:t>
      </w:r>
      <w:r w:rsidR="008D10EE">
        <w:rPr>
          <w:rFonts w:ascii="Book Antiqua" w:eastAsia="宋体" w:hAnsi="Book Antiqua" w:hint="eastAsia"/>
          <w:color w:val="000000" w:themeColor="text1"/>
          <w:kern w:val="0"/>
          <w:szCs w:val="24"/>
          <w:lang w:eastAsia="zh-CN"/>
        </w:rPr>
        <w:t xml:space="preserve"> </w:t>
      </w:r>
      <w:r w:rsidRPr="00036EFA">
        <w:rPr>
          <w:rFonts w:ascii="Book Antiqua" w:hAnsi="Book Antiqua"/>
          <w:color w:val="000000" w:themeColor="text1"/>
          <w:kern w:val="0"/>
          <w:szCs w:val="24"/>
        </w:rPr>
        <w:t>=</w:t>
      </w:r>
      <w:r w:rsidR="008D10EE">
        <w:rPr>
          <w:rFonts w:ascii="Book Antiqua" w:eastAsia="宋体" w:hAnsi="Book Antiqua" w:hint="eastAsia"/>
          <w:color w:val="000000" w:themeColor="text1"/>
          <w:kern w:val="0"/>
          <w:szCs w:val="24"/>
          <w:lang w:eastAsia="zh-CN"/>
        </w:rPr>
        <w:t xml:space="preserve"> </w:t>
      </w:r>
      <w:r w:rsidRPr="00036EFA">
        <w:rPr>
          <w:rFonts w:ascii="Book Antiqua" w:hAnsi="Book Antiqua"/>
          <w:color w:val="000000" w:themeColor="text1"/>
          <w:kern w:val="0"/>
          <w:szCs w:val="24"/>
        </w:rPr>
        <w:t>3).</w:t>
      </w:r>
      <w:r w:rsidR="00D73ADA" w:rsidRPr="00D73ADA">
        <w:rPr>
          <w:rFonts w:ascii="Book Antiqua" w:hAnsi="Book Antiqua"/>
          <w:color w:val="000000" w:themeColor="text1"/>
          <w:kern w:val="0"/>
          <w:szCs w:val="24"/>
        </w:rPr>
        <w:t xml:space="preserve"> </w:t>
      </w:r>
      <w:r w:rsidR="00D73ADA" w:rsidRPr="00110D20">
        <w:rPr>
          <w:rFonts w:ascii="Book Antiqua" w:hAnsi="Book Antiqua"/>
          <w:color w:val="000000" w:themeColor="text1"/>
          <w:kern w:val="0"/>
          <w:szCs w:val="24"/>
        </w:rPr>
        <w:t>VSMC</w:t>
      </w:r>
      <w:r w:rsidR="00D73ADA">
        <w:rPr>
          <w:rFonts w:ascii="Book Antiqua" w:eastAsia="宋体" w:hAnsi="Book Antiqua" w:hint="eastAsia"/>
          <w:color w:val="000000" w:themeColor="text1"/>
          <w:kern w:val="0"/>
          <w:szCs w:val="24"/>
          <w:lang w:eastAsia="zh-CN"/>
        </w:rPr>
        <w:t xml:space="preserve">: </w:t>
      </w:r>
      <w:r w:rsidR="00D73ADA" w:rsidRPr="00814076">
        <w:rPr>
          <w:rFonts w:ascii="Book Antiqua" w:hAnsi="Book Antiqua"/>
          <w:color w:val="000000" w:themeColor="text1"/>
          <w:szCs w:val="24"/>
        </w:rPr>
        <w:t>Vascular smooth muscle cell</w:t>
      </w:r>
      <w:r w:rsidR="00D73ADA">
        <w:rPr>
          <w:rFonts w:ascii="Book Antiqua" w:eastAsia="宋体" w:hAnsi="Book Antiqua" w:hint="eastAsia"/>
          <w:color w:val="000000" w:themeColor="text1"/>
          <w:kern w:val="0"/>
          <w:szCs w:val="24"/>
          <w:lang w:eastAsia="zh-CN"/>
        </w:rPr>
        <w:t xml:space="preserve">; </w:t>
      </w:r>
      <w:r w:rsidR="00D73ADA" w:rsidRPr="00110D20">
        <w:rPr>
          <w:rFonts w:ascii="Book Antiqua" w:hAnsi="Book Antiqua"/>
          <w:color w:val="000000" w:themeColor="text1"/>
          <w:kern w:val="0"/>
          <w:szCs w:val="24"/>
        </w:rPr>
        <w:t>VEC</w:t>
      </w:r>
      <w:r w:rsidR="00D73ADA">
        <w:rPr>
          <w:rFonts w:ascii="Book Antiqua" w:eastAsia="宋体" w:hAnsi="Book Antiqua" w:hint="eastAsia"/>
          <w:color w:val="000000" w:themeColor="text1"/>
          <w:kern w:val="0"/>
          <w:szCs w:val="24"/>
          <w:lang w:eastAsia="zh-CN"/>
        </w:rPr>
        <w:t xml:space="preserve">: </w:t>
      </w:r>
      <w:r w:rsidR="00D73ADA" w:rsidRPr="00944324">
        <w:rPr>
          <w:rFonts w:ascii="Book Antiqua" w:eastAsia="宋体" w:hAnsi="Book Antiqua"/>
          <w:color w:val="000000" w:themeColor="text1"/>
          <w:kern w:val="0"/>
          <w:szCs w:val="24"/>
          <w:lang w:eastAsia="zh-CN"/>
        </w:rPr>
        <w:t>Vascular endothelial cell</w:t>
      </w:r>
      <w:r w:rsidR="00D73ADA">
        <w:rPr>
          <w:rFonts w:ascii="Book Antiqua" w:eastAsia="宋体" w:hAnsi="Book Antiqua" w:hint="eastAsia"/>
          <w:color w:val="000000" w:themeColor="text1"/>
          <w:kern w:val="0"/>
          <w:szCs w:val="24"/>
          <w:lang w:eastAsia="zh-CN"/>
        </w:rPr>
        <w:t xml:space="preserve">; </w:t>
      </w:r>
      <w:r w:rsidR="00D73ADA">
        <w:rPr>
          <w:rFonts w:ascii="Book Antiqua" w:hAnsi="Book Antiqua"/>
          <w:color w:val="000000" w:themeColor="text1"/>
          <w:kern w:val="0"/>
          <w:szCs w:val="24"/>
        </w:rPr>
        <w:t>iPSC</w:t>
      </w:r>
      <w:r w:rsidR="00D73ADA">
        <w:rPr>
          <w:rFonts w:ascii="Book Antiqua" w:eastAsia="宋体" w:hAnsi="Book Antiqua" w:hint="eastAsia"/>
          <w:color w:val="000000" w:themeColor="text1"/>
          <w:kern w:val="0"/>
          <w:szCs w:val="24"/>
          <w:lang w:eastAsia="zh-CN"/>
        </w:rPr>
        <w:t xml:space="preserve">: </w:t>
      </w:r>
      <w:r w:rsidR="00D73ADA" w:rsidRPr="00814076">
        <w:rPr>
          <w:rFonts w:ascii="Book Antiqua" w:hAnsi="Book Antiqua"/>
          <w:color w:val="000000" w:themeColor="text1"/>
          <w:szCs w:val="24"/>
        </w:rPr>
        <w:t>Induced pluripotent stem cell</w:t>
      </w:r>
      <w:r w:rsidR="00D73ADA">
        <w:rPr>
          <w:rFonts w:ascii="Book Antiqua" w:eastAsia="宋体" w:hAnsi="Book Antiqua" w:hint="eastAsia"/>
          <w:color w:val="000000" w:themeColor="text1"/>
          <w:kern w:val="0"/>
          <w:szCs w:val="24"/>
          <w:lang w:eastAsia="zh-CN"/>
        </w:rPr>
        <w:t xml:space="preserve">; </w:t>
      </w:r>
      <w:r w:rsidR="00D73ADA" w:rsidRPr="00110D20">
        <w:rPr>
          <w:rFonts w:ascii="Book Antiqua" w:hAnsi="Book Antiqua"/>
          <w:color w:val="000000" w:themeColor="text1"/>
          <w:kern w:val="0"/>
          <w:szCs w:val="24"/>
        </w:rPr>
        <w:t>PCR</w:t>
      </w:r>
      <w:r w:rsidR="00D73ADA">
        <w:rPr>
          <w:rFonts w:ascii="Book Antiqua" w:eastAsia="宋体" w:hAnsi="Book Antiqua" w:hint="eastAsia"/>
          <w:color w:val="000000" w:themeColor="text1"/>
          <w:kern w:val="0"/>
          <w:szCs w:val="24"/>
          <w:lang w:eastAsia="zh-CN"/>
        </w:rPr>
        <w:t xml:space="preserve">: </w:t>
      </w:r>
      <w:r w:rsidR="00D73ADA" w:rsidRPr="00131112">
        <w:rPr>
          <w:rFonts w:ascii="Book Antiqua" w:eastAsia="宋体" w:hAnsi="Book Antiqua"/>
          <w:color w:val="000000" w:themeColor="text1"/>
          <w:kern w:val="0"/>
          <w:szCs w:val="24"/>
          <w:lang w:eastAsia="zh-CN"/>
        </w:rPr>
        <w:t>Polymerase chain reaction</w:t>
      </w:r>
      <w:r w:rsidR="00D73ADA">
        <w:rPr>
          <w:rFonts w:ascii="Book Antiqua" w:eastAsia="宋体" w:hAnsi="Book Antiqua" w:hint="eastAsia"/>
          <w:color w:val="000000" w:themeColor="text1"/>
          <w:kern w:val="0"/>
          <w:szCs w:val="24"/>
          <w:lang w:eastAsia="zh-CN"/>
        </w:rPr>
        <w:t xml:space="preserve">; DMSO: </w:t>
      </w:r>
      <w:proofErr w:type="spellStart"/>
      <w:r w:rsidR="00D73ADA" w:rsidRPr="00B324AC">
        <w:rPr>
          <w:rFonts w:ascii="Book Antiqua" w:eastAsia="宋体" w:hAnsi="Book Antiqua"/>
          <w:color w:val="000000" w:themeColor="text1"/>
          <w:kern w:val="0"/>
          <w:szCs w:val="24"/>
          <w:lang w:eastAsia="zh-CN"/>
        </w:rPr>
        <w:t>Dimethylsulfoxide</w:t>
      </w:r>
      <w:proofErr w:type="spellEnd"/>
      <w:r w:rsidR="00D73ADA">
        <w:rPr>
          <w:rFonts w:ascii="Book Antiqua" w:eastAsia="宋体" w:hAnsi="Book Antiqua" w:hint="eastAsia"/>
          <w:color w:val="000000" w:themeColor="text1"/>
          <w:kern w:val="0"/>
          <w:szCs w:val="24"/>
          <w:lang w:eastAsia="zh-CN"/>
        </w:rPr>
        <w:t xml:space="preserve">; </w:t>
      </w:r>
      <w:r w:rsidR="00D73ADA">
        <w:rPr>
          <w:rFonts w:ascii="Book Antiqua" w:hAnsi="Book Antiqua"/>
          <w:color w:val="000000" w:themeColor="text1"/>
          <w:szCs w:val="24"/>
        </w:rPr>
        <w:t>RGS5</w:t>
      </w:r>
      <w:r w:rsidR="00D73ADA">
        <w:rPr>
          <w:rFonts w:ascii="Book Antiqua" w:eastAsia="宋体" w:hAnsi="Book Antiqua" w:hint="eastAsia"/>
          <w:color w:val="000000" w:themeColor="text1"/>
          <w:szCs w:val="24"/>
          <w:lang w:eastAsia="zh-CN"/>
        </w:rPr>
        <w:t xml:space="preserve">: </w:t>
      </w:r>
      <w:r w:rsidR="00D73ADA" w:rsidRPr="00814076">
        <w:rPr>
          <w:rFonts w:ascii="Book Antiqua" w:hAnsi="Book Antiqua"/>
          <w:color w:val="000000" w:themeColor="text1"/>
          <w:szCs w:val="24"/>
        </w:rPr>
        <w:t>Regulator</w:t>
      </w:r>
      <w:r w:rsidR="00D73ADA">
        <w:rPr>
          <w:rFonts w:ascii="Book Antiqua" w:hAnsi="Book Antiqua"/>
          <w:color w:val="000000" w:themeColor="text1"/>
          <w:szCs w:val="24"/>
        </w:rPr>
        <w:t xml:space="preserve"> of G-protein signaling 5</w:t>
      </w:r>
      <w:r w:rsidR="00D73ADA">
        <w:rPr>
          <w:rFonts w:ascii="Book Antiqua" w:eastAsia="宋体" w:hAnsi="Book Antiqua" w:hint="eastAsia"/>
          <w:color w:val="000000" w:themeColor="text1"/>
          <w:szCs w:val="24"/>
          <w:lang w:eastAsia="zh-CN"/>
        </w:rPr>
        <w:t xml:space="preserve">; </w:t>
      </w:r>
      <w:r w:rsidR="00D73ADA">
        <w:rPr>
          <w:rFonts w:ascii="Book Antiqua" w:hAnsi="Book Antiqua"/>
          <w:color w:val="000000" w:themeColor="text1"/>
          <w:kern w:val="0"/>
          <w:szCs w:val="24"/>
        </w:rPr>
        <w:t>HUVEC</w:t>
      </w:r>
      <w:r w:rsidR="00D73ADA">
        <w:rPr>
          <w:rFonts w:ascii="Book Antiqua" w:eastAsia="宋体" w:hAnsi="Book Antiqua" w:hint="eastAsia"/>
          <w:color w:val="000000" w:themeColor="text1"/>
          <w:kern w:val="0"/>
          <w:szCs w:val="24"/>
          <w:lang w:eastAsia="zh-CN"/>
        </w:rPr>
        <w:t>:</w:t>
      </w:r>
      <w:r w:rsidR="00D73ADA" w:rsidRPr="00814076">
        <w:rPr>
          <w:rFonts w:ascii="Book Antiqua" w:hAnsi="Book Antiqua"/>
          <w:color w:val="000000" w:themeColor="text1"/>
          <w:szCs w:val="24"/>
        </w:rPr>
        <w:t xml:space="preserve"> Human umbilical vein endothelial cel</w:t>
      </w:r>
      <w:r w:rsidR="00D73ADA">
        <w:rPr>
          <w:rFonts w:ascii="Book Antiqua" w:eastAsia="宋体" w:hAnsi="Book Antiqua" w:hint="eastAsia"/>
          <w:color w:val="000000" w:themeColor="text1"/>
          <w:szCs w:val="24"/>
          <w:lang w:eastAsia="zh-CN"/>
        </w:rPr>
        <w:t>l.</w:t>
      </w:r>
    </w:p>
    <w:p w14:paraId="2A4D1C42" w14:textId="24C52DCE" w:rsidR="00236919" w:rsidRPr="00D73ADA" w:rsidRDefault="00236919" w:rsidP="00B1088D">
      <w:pPr>
        <w:spacing w:line="360" w:lineRule="auto"/>
        <w:rPr>
          <w:rFonts w:ascii="Book Antiqua" w:hAnsi="Book Antiqua"/>
          <w:b/>
          <w:color w:val="000000" w:themeColor="text1"/>
          <w:kern w:val="0"/>
          <w:szCs w:val="24"/>
        </w:rPr>
      </w:pPr>
    </w:p>
    <w:p w14:paraId="2A6A71C4" w14:textId="11534731" w:rsidR="00433751" w:rsidRPr="00C60E69" w:rsidRDefault="00433751" w:rsidP="00B1088D">
      <w:pPr>
        <w:widowControl/>
        <w:spacing w:line="360" w:lineRule="auto"/>
        <w:rPr>
          <w:rFonts w:ascii="Book Antiqua" w:eastAsia="宋体" w:hAnsi="Book Antiqua"/>
          <w:color w:val="000000" w:themeColor="text1"/>
          <w:kern w:val="0"/>
          <w:szCs w:val="24"/>
          <w:lang w:eastAsia="zh-CN"/>
        </w:rPr>
      </w:pPr>
    </w:p>
    <w:p w14:paraId="0CD80EE9" w14:textId="77777777" w:rsidR="004F698E" w:rsidRDefault="004F698E" w:rsidP="00B1088D">
      <w:pPr>
        <w:spacing w:line="360" w:lineRule="auto"/>
        <w:rPr>
          <w:rFonts w:ascii="Book Antiqua" w:eastAsia="宋体" w:hAnsi="Book Antiqua"/>
          <w:color w:val="000000" w:themeColor="text1"/>
          <w:kern w:val="0"/>
          <w:szCs w:val="24"/>
          <w:lang w:eastAsia="zh-CN"/>
        </w:rPr>
      </w:pPr>
    </w:p>
    <w:p w14:paraId="28B49A94" w14:textId="56679F8E" w:rsidR="00236919" w:rsidRPr="00814076" w:rsidRDefault="00897221" w:rsidP="00B1088D">
      <w:pPr>
        <w:spacing w:line="360" w:lineRule="auto"/>
        <w:rPr>
          <w:rFonts w:ascii="Book Antiqua" w:hAnsi="Book Antiqua"/>
          <w:color w:val="000000" w:themeColor="text1"/>
          <w:kern w:val="0"/>
          <w:szCs w:val="24"/>
        </w:rPr>
      </w:pPr>
      <w:r w:rsidRPr="00814076">
        <w:rPr>
          <w:rFonts w:ascii="Book Antiqua" w:hAnsi="Book Antiqua"/>
          <w:noProof/>
          <w:color w:val="000000" w:themeColor="text1"/>
          <w:szCs w:val="24"/>
          <w:lang w:eastAsia="en-US"/>
        </w:rPr>
        <w:drawing>
          <wp:anchor distT="0" distB="0" distL="114300" distR="114300" simplePos="0" relativeHeight="251685888" behindDoc="0" locked="0" layoutInCell="1" allowOverlap="1" wp14:anchorId="41D50028" wp14:editId="73B9A3FC">
            <wp:simplePos x="0" y="0"/>
            <wp:positionH relativeFrom="column">
              <wp:posOffset>0</wp:posOffset>
            </wp:positionH>
            <wp:positionV relativeFrom="paragraph">
              <wp:posOffset>182245</wp:posOffset>
            </wp:positionV>
            <wp:extent cx="5598160" cy="2357755"/>
            <wp:effectExtent l="0" t="0" r="0" b="4445"/>
            <wp:wrapNone/>
            <wp:docPr id="4" name="図 4" descr="Macintosh HD:Users:saekikumiko:Desktop:WJTM:１報めのRevision:Nishio et al 02446204-1.3:スライド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ekikumiko:Desktop:WJTM:１報めのRevision:Nishio et al 02446204-1.3:スライド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8160" cy="235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B3316" w14:textId="73DCA677" w:rsidR="00433751" w:rsidRPr="00814076" w:rsidRDefault="00DA562C" w:rsidP="00B1088D">
      <w:pPr>
        <w:widowControl/>
        <w:spacing w:line="360" w:lineRule="auto"/>
        <w:rPr>
          <w:rFonts w:ascii="Book Antiqua" w:hAnsi="Book Antiqua"/>
          <w:color w:val="000000" w:themeColor="text1"/>
          <w:kern w:val="0"/>
          <w:szCs w:val="24"/>
        </w:rPr>
      </w:pPr>
      <w:r w:rsidRPr="00814076">
        <w:rPr>
          <w:rFonts w:ascii="Book Antiqua" w:hAnsi="Book Antiqua"/>
          <w:noProof/>
          <w:color w:val="000000" w:themeColor="text1"/>
          <w:kern w:val="0"/>
          <w:szCs w:val="24"/>
          <w:lang w:eastAsia="en-US"/>
        </w:rPr>
        <w:lastRenderedPageBreak/>
        <w:drawing>
          <wp:anchor distT="0" distB="0" distL="114300" distR="114300" simplePos="0" relativeHeight="251686912" behindDoc="0" locked="0" layoutInCell="1" allowOverlap="1" wp14:anchorId="7AF989D9" wp14:editId="08AAD748">
            <wp:simplePos x="0" y="0"/>
            <wp:positionH relativeFrom="column">
              <wp:posOffset>0</wp:posOffset>
            </wp:positionH>
            <wp:positionV relativeFrom="paragraph">
              <wp:posOffset>4983480</wp:posOffset>
            </wp:positionV>
            <wp:extent cx="5654040" cy="2447925"/>
            <wp:effectExtent l="0" t="0" r="10160" b="0"/>
            <wp:wrapNone/>
            <wp:docPr id="13" name="図 13" descr="Macintosh HD:Users:saekikumiko:Desktop:WJTM:１報めのRevision:Nishio et al 02446204-1.3:スライド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ekikumiko:Desktop:WJTM:１報めのRevision:Nishio et al 02446204-1.3:スライド0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404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076">
        <w:rPr>
          <w:rFonts w:ascii="Book Antiqua" w:hAnsi="Book Antiqua"/>
          <w:b/>
          <w:noProof/>
          <w:color w:val="000000" w:themeColor="text1"/>
          <w:szCs w:val="24"/>
          <w:lang w:eastAsia="en-US"/>
        </w:rPr>
        <w:drawing>
          <wp:anchor distT="0" distB="0" distL="114300" distR="114300" simplePos="0" relativeHeight="251666432" behindDoc="0" locked="0" layoutInCell="1" allowOverlap="1" wp14:anchorId="6CAF6029" wp14:editId="72EB1F89">
            <wp:simplePos x="0" y="0"/>
            <wp:positionH relativeFrom="margin">
              <wp:posOffset>0</wp:posOffset>
            </wp:positionH>
            <wp:positionV relativeFrom="paragraph">
              <wp:posOffset>2316480</wp:posOffset>
            </wp:positionV>
            <wp:extent cx="5669915" cy="2254250"/>
            <wp:effectExtent l="0" t="0" r="0" b="6350"/>
            <wp:wrapNone/>
            <wp:docPr id="10" name="図 10" descr="Macintosh HD:Users:saekikumiko:Desktop:WJTM:Part1+2:１報め:図JPEG:Nishio et al 02446204-1.1 Fig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aekikumiko:Desktop:WJTM:Part1+2:１報め:図JPEG:Nishio et al 02446204-1.1 Fig3C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991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B2E" w:rsidRPr="00814076">
        <w:rPr>
          <w:rFonts w:ascii="Book Antiqua" w:hAnsi="Book Antiqua"/>
          <w:color w:val="000000" w:themeColor="text1"/>
          <w:szCs w:val="24"/>
        </w:rPr>
        <w:t xml:space="preserve"> </w:t>
      </w:r>
      <w:r w:rsidR="00433751" w:rsidRPr="00814076">
        <w:rPr>
          <w:rFonts w:ascii="Book Antiqua" w:hAnsi="Book Antiqua"/>
          <w:color w:val="000000" w:themeColor="text1"/>
          <w:kern w:val="0"/>
          <w:szCs w:val="24"/>
        </w:rPr>
        <w:br w:type="page"/>
      </w:r>
    </w:p>
    <w:p w14:paraId="6FDAC0DC" w14:textId="1A0C68E7" w:rsidR="00853AF5" w:rsidRPr="00944324" w:rsidRDefault="00433751" w:rsidP="00853AF5">
      <w:pPr>
        <w:spacing w:line="360" w:lineRule="auto"/>
        <w:rPr>
          <w:rFonts w:ascii="Book Antiqua" w:eastAsia="宋体" w:hAnsi="Book Antiqua"/>
          <w:color w:val="000000" w:themeColor="text1"/>
          <w:kern w:val="0"/>
          <w:szCs w:val="24"/>
          <w:lang w:eastAsia="zh-CN"/>
        </w:rPr>
      </w:pPr>
      <w:r w:rsidRPr="00814076">
        <w:rPr>
          <w:rFonts w:ascii="Book Antiqua" w:hAnsi="Book Antiqua"/>
          <w:b/>
          <w:color w:val="000000" w:themeColor="text1"/>
          <w:kern w:val="0"/>
          <w:szCs w:val="24"/>
        </w:rPr>
        <w:lastRenderedPageBreak/>
        <w:t>Fig</w:t>
      </w:r>
      <w:r w:rsidR="00FE228A" w:rsidRPr="00814076">
        <w:rPr>
          <w:rFonts w:ascii="Book Antiqua" w:hAnsi="Book Antiqua"/>
          <w:b/>
          <w:color w:val="000000" w:themeColor="text1"/>
          <w:kern w:val="0"/>
          <w:szCs w:val="24"/>
        </w:rPr>
        <w:t>ure</w:t>
      </w:r>
      <w:r w:rsidR="007D713F">
        <w:rPr>
          <w:rFonts w:ascii="Book Antiqua" w:hAnsi="Book Antiqua"/>
          <w:b/>
          <w:color w:val="000000" w:themeColor="text1"/>
          <w:kern w:val="0"/>
          <w:szCs w:val="24"/>
        </w:rPr>
        <w:t xml:space="preserve"> 3</w:t>
      </w:r>
      <w:r w:rsidR="00E8530C">
        <w:rPr>
          <w:rFonts w:ascii="Book Antiqua" w:hAnsi="Book Antiqua"/>
          <w:b/>
          <w:color w:val="000000" w:themeColor="text1"/>
          <w:kern w:val="0"/>
          <w:szCs w:val="24"/>
        </w:rPr>
        <w:t xml:space="preserve"> </w:t>
      </w:r>
      <w:r w:rsidR="00E8530C" w:rsidRPr="00E8530C">
        <w:rPr>
          <w:rFonts w:ascii="Book Antiqua" w:hAnsi="Book Antiqua"/>
          <w:b/>
          <w:color w:val="000000" w:themeColor="text1"/>
          <w:kern w:val="0"/>
          <w:szCs w:val="24"/>
        </w:rPr>
        <w:t>Regulator of G-protein signaling 5</w:t>
      </w:r>
      <w:r w:rsidRPr="00814076">
        <w:rPr>
          <w:rFonts w:ascii="Book Antiqua" w:hAnsi="Book Antiqua"/>
          <w:b/>
          <w:color w:val="000000" w:themeColor="text1"/>
          <w:kern w:val="0"/>
          <w:szCs w:val="24"/>
        </w:rPr>
        <w:t xml:space="preserve"> is involved in the </w:t>
      </w:r>
      <w:r w:rsidR="00E8530C">
        <w:rPr>
          <w:rFonts w:ascii="Book Antiqua" w:hAnsi="Book Antiqua"/>
          <w:b/>
          <w:color w:val="000000" w:themeColor="text1"/>
          <w:kern w:val="0"/>
          <w:szCs w:val="24"/>
        </w:rPr>
        <w:t xml:space="preserve">phenotype conversion of </w:t>
      </w:r>
      <w:r w:rsidR="00E8530C" w:rsidRPr="00E8530C">
        <w:rPr>
          <w:rFonts w:ascii="Book Antiqua" w:hAnsi="Book Antiqua"/>
          <w:b/>
          <w:color w:val="000000" w:themeColor="text1"/>
          <w:kern w:val="0"/>
          <w:szCs w:val="24"/>
        </w:rPr>
        <w:t>vascular endothelial cell</w:t>
      </w:r>
      <w:r w:rsidR="002E7E08">
        <w:rPr>
          <w:rFonts w:ascii="Book Antiqua" w:hAnsi="Book Antiqua"/>
          <w:b/>
          <w:color w:val="000000" w:themeColor="text1"/>
          <w:kern w:val="0"/>
          <w:szCs w:val="24"/>
        </w:rPr>
        <w:t xml:space="preserve">s. </w:t>
      </w:r>
      <w:r w:rsidRPr="00E8530C">
        <w:rPr>
          <w:rFonts w:ascii="Book Antiqua" w:hAnsi="Book Antiqua"/>
          <w:color w:val="000000" w:themeColor="text1"/>
          <w:kern w:val="0"/>
          <w:szCs w:val="24"/>
        </w:rPr>
        <w:t>A</w:t>
      </w:r>
      <w:r w:rsidR="002E7E08">
        <w:rPr>
          <w:rFonts w:ascii="Book Antiqua" w:eastAsia="宋体" w:hAnsi="Book Antiqua" w:hint="eastAsia"/>
          <w:color w:val="000000" w:themeColor="text1"/>
          <w:kern w:val="0"/>
          <w:szCs w:val="24"/>
          <w:lang w:eastAsia="zh-CN"/>
        </w:rPr>
        <w:t>:</w:t>
      </w:r>
      <w:r w:rsidRPr="00E8530C">
        <w:rPr>
          <w:rFonts w:ascii="Book Antiqua" w:hAnsi="Book Antiqua"/>
          <w:color w:val="000000" w:themeColor="text1"/>
          <w:kern w:val="0"/>
          <w:szCs w:val="24"/>
        </w:rPr>
        <w:t xml:space="preserve"> </w:t>
      </w:r>
      <w:proofErr w:type="spellStart"/>
      <w:r w:rsidRPr="00E8530C">
        <w:rPr>
          <w:rFonts w:ascii="Book Antiqua" w:hAnsi="Book Antiqua"/>
          <w:color w:val="000000" w:themeColor="text1"/>
          <w:kern w:val="0"/>
          <w:szCs w:val="24"/>
        </w:rPr>
        <w:t>qRT</w:t>
      </w:r>
      <w:proofErr w:type="spellEnd"/>
      <w:r w:rsidRPr="00E8530C">
        <w:rPr>
          <w:rFonts w:ascii="Book Antiqua" w:hAnsi="Book Antiqua"/>
          <w:color w:val="000000" w:themeColor="text1"/>
          <w:kern w:val="0"/>
          <w:szCs w:val="24"/>
        </w:rPr>
        <w:t>-PCR results of RGS5 message expression were shown with normalization by GAPDH. The horizontal axis was demonstrated as logarithm</w:t>
      </w:r>
      <w:r w:rsidR="002E7E08">
        <w:rPr>
          <w:rFonts w:ascii="Book Antiqua" w:eastAsia="宋体" w:hAnsi="Book Antiqua" w:hint="eastAsia"/>
          <w:color w:val="000000" w:themeColor="text1"/>
          <w:kern w:val="0"/>
          <w:szCs w:val="24"/>
          <w:lang w:eastAsia="zh-CN"/>
        </w:rPr>
        <w:t>;</w:t>
      </w:r>
      <w:r w:rsidR="002E7E08">
        <w:rPr>
          <w:rFonts w:ascii="Book Antiqua" w:hAnsi="Book Antiqua"/>
          <w:color w:val="000000" w:themeColor="text1"/>
          <w:kern w:val="0"/>
          <w:szCs w:val="24"/>
        </w:rPr>
        <w:t xml:space="preserve"> </w:t>
      </w:r>
      <w:r w:rsidRPr="00E8530C">
        <w:rPr>
          <w:rFonts w:ascii="Book Antiqua" w:hAnsi="Book Antiqua"/>
          <w:color w:val="000000" w:themeColor="text1"/>
          <w:kern w:val="0"/>
          <w:szCs w:val="24"/>
        </w:rPr>
        <w:t>B</w:t>
      </w:r>
      <w:r w:rsidR="002E7E08">
        <w:rPr>
          <w:rFonts w:ascii="Book Antiqua" w:eastAsia="宋体" w:hAnsi="Book Antiqua" w:hint="eastAsia"/>
          <w:color w:val="000000" w:themeColor="text1"/>
          <w:kern w:val="0"/>
          <w:szCs w:val="24"/>
          <w:lang w:eastAsia="zh-CN"/>
        </w:rPr>
        <w:t>:</w:t>
      </w:r>
      <w:r w:rsidRPr="00E8530C">
        <w:rPr>
          <w:rFonts w:ascii="Book Antiqua" w:hAnsi="Book Antiqua"/>
          <w:color w:val="000000" w:themeColor="text1"/>
          <w:kern w:val="0"/>
          <w:szCs w:val="24"/>
        </w:rPr>
        <w:t xml:space="preserve"> Immunostaining of indicated cells by using an anti-RGS5 antibody (red) with DAPI counterstaining (blue)</w:t>
      </w:r>
      <w:r w:rsidR="00C46323">
        <w:rPr>
          <w:rFonts w:ascii="Book Antiqua" w:eastAsia="宋体" w:hAnsi="Book Antiqua" w:hint="eastAsia"/>
          <w:color w:val="000000" w:themeColor="text1"/>
          <w:kern w:val="0"/>
          <w:szCs w:val="24"/>
          <w:lang w:eastAsia="zh-CN"/>
        </w:rPr>
        <w:t>;</w:t>
      </w:r>
      <w:r w:rsidRPr="00E8530C">
        <w:rPr>
          <w:rFonts w:ascii="Book Antiqua" w:hAnsi="Book Antiqua"/>
          <w:color w:val="000000" w:themeColor="text1"/>
          <w:kern w:val="0"/>
          <w:szCs w:val="24"/>
        </w:rPr>
        <w:t xml:space="preserve"> C</w:t>
      </w:r>
      <w:r w:rsidR="00C46323">
        <w:rPr>
          <w:rFonts w:ascii="Book Antiqua" w:eastAsia="宋体" w:hAnsi="Book Antiqua" w:hint="eastAsia"/>
          <w:color w:val="000000" w:themeColor="text1"/>
          <w:kern w:val="0"/>
          <w:szCs w:val="24"/>
          <w:lang w:eastAsia="zh-CN"/>
        </w:rPr>
        <w:t>:</w:t>
      </w:r>
      <w:r w:rsidRPr="00E8530C">
        <w:rPr>
          <w:rFonts w:ascii="Book Antiqua" w:hAnsi="Book Antiqua"/>
          <w:color w:val="000000" w:themeColor="text1"/>
          <w:kern w:val="0"/>
          <w:szCs w:val="24"/>
        </w:rPr>
        <w:t xml:space="preserve"> Wes</w:t>
      </w:r>
      <w:r w:rsidR="00E2407A">
        <w:rPr>
          <w:rFonts w:ascii="Book Antiqua" w:hAnsi="Book Antiqua"/>
          <w:color w:val="000000" w:themeColor="text1"/>
          <w:kern w:val="0"/>
          <w:szCs w:val="24"/>
        </w:rPr>
        <w:t>tern blotting of RGS5 protein</w:t>
      </w:r>
      <w:r w:rsidR="00E2407A">
        <w:rPr>
          <w:rFonts w:ascii="Book Antiqua" w:eastAsia="宋体" w:hAnsi="Book Antiqua" w:hint="eastAsia"/>
          <w:color w:val="000000" w:themeColor="text1"/>
          <w:kern w:val="0"/>
          <w:szCs w:val="24"/>
          <w:lang w:eastAsia="zh-CN"/>
        </w:rPr>
        <w:t xml:space="preserve">; </w:t>
      </w:r>
      <w:r w:rsidRPr="00E8530C">
        <w:rPr>
          <w:rFonts w:ascii="Book Antiqua" w:hAnsi="Book Antiqua"/>
          <w:color w:val="000000" w:themeColor="text1"/>
          <w:kern w:val="0"/>
          <w:szCs w:val="24"/>
        </w:rPr>
        <w:t>D</w:t>
      </w:r>
      <w:r w:rsidR="00E2407A">
        <w:rPr>
          <w:rFonts w:ascii="Book Antiqua" w:eastAsia="宋体" w:hAnsi="Book Antiqua" w:hint="eastAsia"/>
          <w:color w:val="000000" w:themeColor="text1"/>
          <w:kern w:val="0"/>
          <w:szCs w:val="24"/>
          <w:lang w:eastAsia="zh-CN"/>
        </w:rPr>
        <w:t>:</w:t>
      </w:r>
      <w:r w:rsidRPr="00E8530C">
        <w:rPr>
          <w:rFonts w:ascii="Book Antiqua" w:hAnsi="Book Antiqua"/>
          <w:color w:val="000000" w:themeColor="text1"/>
          <w:kern w:val="0"/>
          <w:szCs w:val="24"/>
        </w:rPr>
        <w:t xml:space="preserve"> Clinical specimens of the artery were </w:t>
      </w:r>
      <w:r w:rsidR="00A7326C" w:rsidRPr="00E8530C">
        <w:rPr>
          <w:rFonts w:ascii="Book Antiqua" w:hAnsi="Book Antiqua"/>
          <w:color w:val="000000" w:themeColor="text1"/>
          <w:kern w:val="0"/>
          <w:szCs w:val="24"/>
        </w:rPr>
        <w:t>subjected to immunostaining studies</w:t>
      </w:r>
      <w:r w:rsidRPr="00E8530C">
        <w:rPr>
          <w:rFonts w:ascii="Book Antiqua" w:hAnsi="Book Antiqua"/>
          <w:color w:val="000000" w:themeColor="text1"/>
          <w:kern w:val="0"/>
          <w:szCs w:val="24"/>
        </w:rPr>
        <w:t xml:space="preserve"> by using an anti-RGS5 antibody (red) and an anti-human PECAM1 antibody (green) with nuclear counterstaining with DAPI (blue)</w:t>
      </w:r>
      <w:r w:rsidR="00D84C0C">
        <w:rPr>
          <w:rFonts w:ascii="Book Antiqua" w:eastAsia="宋体" w:hAnsi="Book Antiqua" w:hint="eastAsia"/>
          <w:color w:val="000000" w:themeColor="text1"/>
          <w:kern w:val="0"/>
          <w:szCs w:val="24"/>
          <w:lang w:eastAsia="zh-CN"/>
        </w:rPr>
        <w:t>;</w:t>
      </w:r>
      <w:r w:rsidRPr="00E8530C">
        <w:rPr>
          <w:rFonts w:ascii="Book Antiqua" w:hAnsi="Book Antiqua"/>
          <w:color w:val="000000" w:themeColor="text1"/>
          <w:kern w:val="0"/>
          <w:szCs w:val="24"/>
        </w:rPr>
        <w:t xml:space="preserve"> </w:t>
      </w:r>
      <w:r w:rsidR="008B7001" w:rsidRPr="00E8530C">
        <w:rPr>
          <w:rFonts w:ascii="Book Antiqua" w:hAnsi="Book Antiqua"/>
          <w:color w:val="000000" w:themeColor="text1"/>
          <w:kern w:val="0"/>
          <w:szCs w:val="24"/>
        </w:rPr>
        <w:t>E, F and G</w:t>
      </w:r>
      <w:r w:rsidR="00D84C0C">
        <w:rPr>
          <w:rFonts w:ascii="Book Antiqua" w:eastAsia="宋体" w:hAnsi="Book Antiqua" w:hint="eastAsia"/>
          <w:color w:val="000000" w:themeColor="text1"/>
          <w:kern w:val="0"/>
          <w:szCs w:val="24"/>
          <w:lang w:eastAsia="zh-CN"/>
        </w:rPr>
        <w:t>:</w:t>
      </w:r>
      <w:r w:rsidR="008B7001" w:rsidRPr="00E8530C">
        <w:rPr>
          <w:rFonts w:ascii="Book Antiqua" w:hAnsi="Book Antiqua"/>
          <w:color w:val="000000" w:themeColor="text1"/>
          <w:kern w:val="0"/>
          <w:szCs w:val="24"/>
        </w:rPr>
        <w:t xml:space="preserve"> </w:t>
      </w:r>
      <w:r w:rsidRPr="00E8530C">
        <w:rPr>
          <w:rFonts w:ascii="Book Antiqua" w:hAnsi="Book Antiqua"/>
          <w:color w:val="000000" w:themeColor="text1"/>
          <w:kern w:val="0"/>
          <w:szCs w:val="24"/>
        </w:rPr>
        <w:t>RGS5 knockdown experiments. An expression vector for shRNA against RGS5 (Sh-RGS5) or control RNA (CTL RNA) wer</w:t>
      </w:r>
      <w:r w:rsidR="00992C1A">
        <w:rPr>
          <w:rFonts w:ascii="Book Antiqua" w:hAnsi="Book Antiqua"/>
          <w:color w:val="000000" w:themeColor="text1"/>
          <w:kern w:val="0"/>
          <w:szCs w:val="24"/>
        </w:rPr>
        <w:t xml:space="preserve">e transfected into </w:t>
      </w:r>
      <w:proofErr w:type="gramStart"/>
      <w:r w:rsidR="00992C1A">
        <w:rPr>
          <w:rFonts w:ascii="Book Antiqua" w:hAnsi="Book Antiqua"/>
          <w:color w:val="000000" w:themeColor="text1"/>
          <w:kern w:val="0"/>
          <w:szCs w:val="24"/>
        </w:rPr>
        <w:t>EPC1dEC[</w:t>
      </w:r>
      <w:proofErr w:type="gramEnd"/>
      <w:r w:rsidR="00992C1A">
        <w:rPr>
          <w:rFonts w:ascii="Book Antiqua" w:hAnsi="Book Antiqua"/>
          <w:color w:val="000000" w:themeColor="text1"/>
          <w:kern w:val="0"/>
          <w:szCs w:val="24"/>
        </w:rPr>
        <w:t xml:space="preserve">P9] E or HUVEC </w:t>
      </w:r>
      <w:r w:rsidRPr="00E8530C">
        <w:rPr>
          <w:rFonts w:ascii="Book Antiqua" w:hAnsi="Book Antiqua"/>
          <w:color w:val="000000" w:themeColor="text1"/>
          <w:kern w:val="0"/>
          <w:szCs w:val="24"/>
        </w:rPr>
        <w:t>F</w:t>
      </w:r>
      <w:r w:rsidR="00BA1F01" w:rsidRPr="00E8530C">
        <w:rPr>
          <w:rFonts w:ascii="Book Antiqua" w:hAnsi="Book Antiqua"/>
          <w:color w:val="000000" w:themeColor="text1"/>
          <w:kern w:val="0"/>
          <w:szCs w:val="24"/>
        </w:rPr>
        <w:t xml:space="preserve">. The results of </w:t>
      </w:r>
      <w:r w:rsidRPr="00E8530C">
        <w:rPr>
          <w:rFonts w:ascii="Book Antiqua" w:hAnsi="Book Antiqua"/>
          <w:color w:val="000000" w:themeColor="text1"/>
          <w:kern w:val="0"/>
          <w:szCs w:val="24"/>
        </w:rPr>
        <w:t xml:space="preserve">VSMC co-cultured experiments </w:t>
      </w:r>
      <w:r w:rsidR="00BA1F01" w:rsidRPr="00E8530C">
        <w:rPr>
          <w:rFonts w:ascii="Book Antiqua" w:hAnsi="Book Antiqua"/>
          <w:color w:val="000000" w:themeColor="text1"/>
          <w:kern w:val="0"/>
          <w:szCs w:val="24"/>
        </w:rPr>
        <w:t>(E and F)</w:t>
      </w:r>
      <w:r w:rsidR="006422CF" w:rsidRPr="00E8530C">
        <w:rPr>
          <w:rFonts w:ascii="Book Antiqua" w:hAnsi="Book Antiqua"/>
          <w:color w:val="000000" w:themeColor="text1"/>
          <w:kern w:val="0"/>
          <w:szCs w:val="24"/>
        </w:rPr>
        <w:t xml:space="preserve"> along with </w:t>
      </w:r>
      <w:proofErr w:type="spellStart"/>
      <w:r w:rsidR="00992C1A">
        <w:rPr>
          <w:rFonts w:ascii="Book Antiqua" w:hAnsi="Book Antiqua"/>
          <w:color w:val="000000" w:themeColor="text1"/>
          <w:kern w:val="0"/>
          <w:szCs w:val="24"/>
        </w:rPr>
        <w:t>qRT</w:t>
      </w:r>
      <w:proofErr w:type="spellEnd"/>
      <w:r w:rsidR="00992C1A">
        <w:rPr>
          <w:rFonts w:ascii="Book Antiqua" w:hAnsi="Book Antiqua"/>
          <w:color w:val="000000" w:themeColor="text1"/>
          <w:kern w:val="0"/>
          <w:szCs w:val="24"/>
        </w:rPr>
        <w:t xml:space="preserve">-PCR (RGS5/GAPDH) </w:t>
      </w:r>
      <w:r w:rsidR="00BA1F01" w:rsidRPr="00E8530C">
        <w:rPr>
          <w:rFonts w:ascii="Book Antiqua" w:hAnsi="Book Antiqua"/>
          <w:color w:val="000000" w:themeColor="text1"/>
          <w:kern w:val="0"/>
          <w:szCs w:val="24"/>
        </w:rPr>
        <w:t>G</w:t>
      </w:r>
      <w:r w:rsidR="00992C1A">
        <w:rPr>
          <w:rFonts w:ascii="Book Antiqua" w:hAnsi="Book Antiqua"/>
          <w:color w:val="000000" w:themeColor="text1"/>
          <w:kern w:val="0"/>
          <w:szCs w:val="24"/>
        </w:rPr>
        <w:t xml:space="preserve"> and Western blotting H</w:t>
      </w:r>
      <w:r w:rsidR="002C1FFC" w:rsidRPr="00E8530C">
        <w:rPr>
          <w:rFonts w:ascii="Book Antiqua" w:hAnsi="Book Antiqua"/>
          <w:color w:val="000000" w:themeColor="text1"/>
          <w:kern w:val="0"/>
          <w:szCs w:val="24"/>
        </w:rPr>
        <w:t xml:space="preserve"> </w:t>
      </w:r>
      <w:r w:rsidR="002E37DD" w:rsidRPr="00E8530C">
        <w:rPr>
          <w:rFonts w:ascii="Book Antiqua" w:hAnsi="Book Antiqua"/>
          <w:color w:val="000000" w:themeColor="text1"/>
          <w:kern w:val="0"/>
          <w:szCs w:val="24"/>
        </w:rPr>
        <w:t>regarding</w:t>
      </w:r>
      <w:r w:rsidR="006422CF" w:rsidRPr="00E8530C">
        <w:rPr>
          <w:rFonts w:ascii="Book Antiqua" w:hAnsi="Book Antiqua"/>
          <w:color w:val="000000" w:themeColor="text1"/>
          <w:kern w:val="0"/>
          <w:szCs w:val="24"/>
        </w:rPr>
        <w:t xml:space="preserve"> HUVEC </w:t>
      </w:r>
      <w:r w:rsidRPr="00E8530C">
        <w:rPr>
          <w:rFonts w:ascii="Book Antiqua" w:hAnsi="Book Antiqua"/>
          <w:color w:val="000000" w:themeColor="text1"/>
          <w:kern w:val="0"/>
          <w:szCs w:val="24"/>
        </w:rPr>
        <w:t xml:space="preserve">were </w:t>
      </w:r>
      <w:r w:rsidR="00BA1F01" w:rsidRPr="00E8530C">
        <w:rPr>
          <w:rFonts w:ascii="Book Antiqua" w:hAnsi="Book Antiqua"/>
          <w:color w:val="000000" w:themeColor="text1"/>
          <w:kern w:val="0"/>
          <w:szCs w:val="24"/>
        </w:rPr>
        <w:t>shown.</w:t>
      </w:r>
      <w:r w:rsidRPr="00E8530C">
        <w:rPr>
          <w:rFonts w:ascii="Book Antiqua" w:hAnsi="Book Antiqua"/>
          <w:color w:val="000000" w:themeColor="text1"/>
          <w:kern w:val="0"/>
          <w:szCs w:val="24"/>
        </w:rPr>
        <w:t xml:space="preserve"> </w:t>
      </w:r>
      <w:r w:rsidR="002E7E08" w:rsidRPr="00E8530C">
        <w:rPr>
          <w:rFonts w:ascii="Book Antiqua" w:hAnsi="Book Antiqua"/>
          <w:color w:val="000000" w:themeColor="text1"/>
          <w:kern w:val="0"/>
          <w:szCs w:val="24"/>
        </w:rPr>
        <w:t>GAPDH</w:t>
      </w:r>
      <w:r w:rsidR="002E7E08">
        <w:rPr>
          <w:rFonts w:ascii="Book Antiqua" w:hAnsi="Book Antiqua"/>
          <w:color w:val="000000" w:themeColor="text1"/>
          <w:kern w:val="0"/>
          <w:szCs w:val="24"/>
        </w:rPr>
        <w:t xml:space="preserve">: </w:t>
      </w:r>
      <w:r w:rsidR="002E7E08" w:rsidRPr="002E7E08">
        <w:rPr>
          <w:rFonts w:ascii="Book Antiqua" w:hAnsi="Book Antiqua"/>
          <w:color w:val="000000" w:themeColor="text1"/>
          <w:kern w:val="0"/>
          <w:szCs w:val="24"/>
        </w:rPr>
        <w:t>Glyceraldehyde-phosphate dehydrogenase</w:t>
      </w:r>
      <w:r w:rsidR="0018654C">
        <w:rPr>
          <w:rFonts w:ascii="Book Antiqua" w:eastAsia="宋体" w:hAnsi="Book Antiqua" w:hint="eastAsia"/>
          <w:color w:val="000000" w:themeColor="text1"/>
          <w:kern w:val="0"/>
          <w:szCs w:val="24"/>
          <w:lang w:eastAsia="zh-CN"/>
        </w:rPr>
        <w:t>;</w:t>
      </w:r>
      <w:r w:rsidR="00853AF5" w:rsidRPr="00853AF5">
        <w:rPr>
          <w:rFonts w:ascii="Book Antiqua" w:hAnsi="Book Antiqua"/>
          <w:color w:val="000000" w:themeColor="text1"/>
          <w:kern w:val="0"/>
          <w:szCs w:val="24"/>
        </w:rPr>
        <w:t xml:space="preserve"> </w:t>
      </w:r>
      <w:r w:rsidR="00853AF5" w:rsidRPr="00110D20">
        <w:rPr>
          <w:rFonts w:ascii="Book Antiqua" w:hAnsi="Book Antiqua"/>
          <w:color w:val="000000" w:themeColor="text1"/>
          <w:kern w:val="0"/>
          <w:szCs w:val="24"/>
        </w:rPr>
        <w:t>VSMC</w:t>
      </w:r>
      <w:r w:rsidR="00853AF5">
        <w:rPr>
          <w:rFonts w:ascii="Book Antiqua" w:eastAsia="宋体" w:hAnsi="Book Antiqua" w:hint="eastAsia"/>
          <w:color w:val="000000" w:themeColor="text1"/>
          <w:kern w:val="0"/>
          <w:szCs w:val="24"/>
          <w:lang w:eastAsia="zh-CN"/>
        </w:rPr>
        <w:t xml:space="preserve">: </w:t>
      </w:r>
      <w:r w:rsidR="00853AF5" w:rsidRPr="00814076">
        <w:rPr>
          <w:rFonts w:ascii="Book Antiqua" w:hAnsi="Book Antiqua"/>
          <w:color w:val="000000" w:themeColor="text1"/>
          <w:szCs w:val="24"/>
        </w:rPr>
        <w:t>Vascular smooth muscle cell</w:t>
      </w:r>
      <w:r w:rsidR="00853AF5">
        <w:rPr>
          <w:rFonts w:ascii="Book Antiqua" w:eastAsia="宋体" w:hAnsi="Book Antiqua" w:hint="eastAsia"/>
          <w:color w:val="000000" w:themeColor="text1"/>
          <w:kern w:val="0"/>
          <w:szCs w:val="24"/>
          <w:lang w:eastAsia="zh-CN"/>
        </w:rPr>
        <w:t xml:space="preserve">; </w:t>
      </w:r>
      <w:r w:rsidR="00853AF5" w:rsidRPr="00110D20">
        <w:rPr>
          <w:rFonts w:ascii="Book Antiqua" w:hAnsi="Book Antiqua"/>
          <w:color w:val="000000" w:themeColor="text1"/>
          <w:kern w:val="0"/>
          <w:szCs w:val="24"/>
        </w:rPr>
        <w:t>VEC</w:t>
      </w:r>
      <w:r w:rsidR="00853AF5">
        <w:rPr>
          <w:rFonts w:ascii="Book Antiqua" w:eastAsia="宋体" w:hAnsi="Book Antiqua" w:hint="eastAsia"/>
          <w:color w:val="000000" w:themeColor="text1"/>
          <w:kern w:val="0"/>
          <w:szCs w:val="24"/>
          <w:lang w:eastAsia="zh-CN"/>
        </w:rPr>
        <w:t xml:space="preserve">: </w:t>
      </w:r>
      <w:r w:rsidR="00853AF5" w:rsidRPr="00944324">
        <w:rPr>
          <w:rFonts w:ascii="Book Antiqua" w:eastAsia="宋体" w:hAnsi="Book Antiqua"/>
          <w:color w:val="000000" w:themeColor="text1"/>
          <w:kern w:val="0"/>
          <w:szCs w:val="24"/>
          <w:lang w:eastAsia="zh-CN"/>
        </w:rPr>
        <w:t>Vascular endothelial cell</w:t>
      </w:r>
      <w:r w:rsidR="00853AF5">
        <w:rPr>
          <w:rFonts w:ascii="Book Antiqua" w:eastAsia="宋体" w:hAnsi="Book Antiqua" w:hint="eastAsia"/>
          <w:color w:val="000000" w:themeColor="text1"/>
          <w:kern w:val="0"/>
          <w:szCs w:val="24"/>
          <w:lang w:eastAsia="zh-CN"/>
        </w:rPr>
        <w:t xml:space="preserve">; </w:t>
      </w:r>
      <w:r w:rsidR="00853AF5">
        <w:rPr>
          <w:rFonts w:ascii="Book Antiqua" w:hAnsi="Book Antiqua"/>
          <w:color w:val="000000" w:themeColor="text1"/>
          <w:kern w:val="0"/>
          <w:szCs w:val="24"/>
        </w:rPr>
        <w:t>iPSC</w:t>
      </w:r>
      <w:r w:rsidR="00853AF5">
        <w:rPr>
          <w:rFonts w:ascii="Book Antiqua" w:eastAsia="宋体" w:hAnsi="Book Antiqua" w:hint="eastAsia"/>
          <w:color w:val="000000" w:themeColor="text1"/>
          <w:kern w:val="0"/>
          <w:szCs w:val="24"/>
          <w:lang w:eastAsia="zh-CN"/>
        </w:rPr>
        <w:t xml:space="preserve">: </w:t>
      </w:r>
      <w:r w:rsidR="00853AF5" w:rsidRPr="00814076">
        <w:rPr>
          <w:rFonts w:ascii="Book Antiqua" w:hAnsi="Book Antiqua"/>
          <w:color w:val="000000" w:themeColor="text1"/>
          <w:szCs w:val="24"/>
        </w:rPr>
        <w:t>Induced pluripotent stem cell</w:t>
      </w:r>
      <w:r w:rsidR="00853AF5">
        <w:rPr>
          <w:rFonts w:ascii="Book Antiqua" w:eastAsia="宋体" w:hAnsi="Book Antiqua" w:hint="eastAsia"/>
          <w:color w:val="000000" w:themeColor="text1"/>
          <w:kern w:val="0"/>
          <w:szCs w:val="24"/>
          <w:lang w:eastAsia="zh-CN"/>
        </w:rPr>
        <w:t xml:space="preserve">; </w:t>
      </w:r>
      <w:r w:rsidR="00853AF5" w:rsidRPr="00110D20">
        <w:rPr>
          <w:rFonts w:ascii="Book Antiqua" w:hAnsi="Book Antiqua"/>
          <w:color w:val="000000" w:themeColor="text1"/>
          <w:kern w:val="0"/>
          <w:szCs w:val="24"/>
        </w:rPr>
        <w:t>PCR</w:t>
      </w:r>
      <w:r w:rsidR="00853AF5">
        <w:rPr>
          <w:rFonts w:ascii="Book Antiqua" w:eastAsia="宋体" w:hAnsi="Book Antiqua" w:hint="eastAsia"/>
          <w:color w:val="000000" w:themeColor="text1"/>
          <w:kern w:val="0"/>
          <w:szCs w:val="24"/>
          <w:lang w:eastAsia="zh-CN"/>
        </w:rPr>
        <w:t xml:space="preserve">: </w:t>
      </w:r>
      <w:r w:rsidR="00853AF5" w:rsidRPr="00131112">
        <w:rPr>
          <w:rFonts w:ascii="Book Antiqua" w:eastAsia="宋体" w:hAnsi="Book Antiqua"/>
          <w:color w:val="000000" w:themeColor="text1"/>
          <w:kern w:val="0"/>
          <w:szCs w:val="24"/>
          <w:lang w:eastAsia="zh-CN"/>
        </w:rPr>
        <w:t>Polymerase chain reaction</w:t>
      </w:r>
      <w:r w:rsidR="00853AF5">
        <w:rPr>
          <w:rFonts w:ascii="Book Antiqua" w:eastAsia="宋体" w:hAnsi="Book Antiqua" w:hint="eastAsia"/>
          <w:color w:val="000000" w:themeColor="text1"/>
          <w:kern w:val="0"/>
          <w:szCs w:val="24"/>
          <w:lang w:eastAsia="zh-CN"/>
        </w:rPr>
        <w:t>;</w:t>
      </w:r>
      <w:r w:rsidR="00853AF5" w:rsidRPr="00853AF5">
        <w:rPr>
          <w:rFonts w:ascii="Book Antiqua" w:hAnsi="Book Antiqua"/>
          <w:color w:val="000000" w:themeColor="text1"/>
          <w:kern w:val="0"/>
          <w:szCs w:val="24"/>
        </w:rPr>
        <w:t xml:space="preserve"> </w:t>
      </w:r>
      <w:r w:rsidR="00933A78">
        <w:rPr>
          <w:rFonts w:ascii="Book Antiqua" w:hAnsi="Book Antiqua"/>
          <w:color w:val="000000" w:themeColor="text1"/>
          <w:szCs w:val="24"/>
        </w:rPr>
        <w:t>RGS5</w:t>
      </w:r>
      <w:r w:rsidR="00933A78">
        <w:rPr>
          <w:rFonts w:ascii="Book Antiqua" w:eastAsia="宋体" w:hAnsi="Book Antiqua" w:hint="eastAsia"/>
          <w:color w:val="000000" w:themeColor="text1"/>
          <w:szCs w:val="24"/>
          <w:lang w:eastAsia="zh-CN"/>
        </w:rPr>
        <w:t xml:space="preserve">: </w:t>
      </w:r>
      <w:r w:rsidR="00933A78" w:rsidRPr="00814076">
        <w:rPr>
          <w:rFonts w:ascii="Book Antiqua" w:hAnsi="Book Antiqua"/>
          <w:color w:val="000000" w:themeColor="text1"/>
          <w:szCs w:val="24"/>
        </w:rPr>
        <w:t>Regulator</w:t>
      </w:r>
      <w:r w:rsidR="00933A78">
        <w:rPr>
          <w:rFonts w:ascii="Book Antiqua" w:hAnsi="Book Antiqua"/>
          <w:color w:val="000000" w:themeColor="text1"/>
          <w:szCs w:val="24"/>
        </w:rPr>
        <w:t xml:space="preserve"> of G-protein signaling 5</w:t>
      </w:r>
      <w:r w:rsidR="00933A78">
        <w:rPr>
          <w:rFonts w:ascii="Book Antiqua" w:eastAsia="宋体" w:hAnsi="Book Antiqua" w:hint="eastAsia"/>
          <w:color w:val="000000" w:themeColor="text1"/>
          <w:szCs w:val="24"/>
          <w:lang w:eastAsia="zh-CN"/>
        </w:rPr>
        <w:t xml:space="preserve">; </w:t>
      </w:r>
      <w:r w:rsidR="00853AF5">
        <w:rPr>
          <w:rFonts w:ascii="Book Antiqua" w:hAnsi="Book Antiqua"/>
          <w:color w:val="000000" w:themeColor="text1"/>
          <w:kern w:val="0"/>
          <w:szCs w:val="24"/>
        </w:rPr>
        <w:t>HUVEC</w:t>
      </w:r>
      <w:r w:rsidR="00853AF5">
        <w:rPr>
          <w:rFonts w:ascii="Book Antiqua" w:eastAsia="宋体" w:hAnsi="Book Antiqua" w:hint="eastAsia"/>
          <w:color w:val="000000" w:themeColor="text1"/>
          <w:kern w:val="0"/>
          <w:szCs w:val="24"/>
          <w:lang w:eastAsia="zh-CN"/>
        </w:rPr>
        <w:t>:</w:t>
      </w:r>
      <w:r w:rsidR="00853AF5" w:rsidRPr="00814076">
        <w:rPr>
          <w:rFonts w:ascii="Book Antiqua" w:hAnsi="Book Antiqua"/>
          <w:color w:val="000000" w:themeColor="text1"/>
          <w:szCs w:val="24"/>
        </w:rPr>
        <w:t xml:space="preserve"> Human umbilical vein endothelial cel</w:t>
      </w:r>
      <w:r w:rsidR="00853AF5">
        <w:rPr>
          <w:rFonts w:ascii="Book Antiqua" w:eastAsia="宋体" w:hAnsi="Book Antiqua" w:hint="eastAsia"/>
          <w:color w:val="000000" w:themeColor="text1"/>
          <w:szCs w:val="24"/>
          <w:lang w:eastAsia="zh-CN"/>
        </w:rPr>
        <w:t>l.</w:t>
      </w:r>
    </w:p>
    <w:p w14:paraId="4FB56D94" w14:textId="328C07A2" w:rsidR="00433751" w:rsidRPr="00853AF5" w:rsidRDefault="00433751" w:rsidP="00B1088D">
      <w:pPr>
        <w:spacing w:line="360" w:lineRule="auto"/>
        <w:rPr>
          <w:rFonts w:ascii="Book Antiqua" w:eastAsia="宋体" w:hAnsi="Book Antiqua"/>
          <w:color w:val="000000" w:themeColor="text1"/>
          <w:kern w:val="0"/>
          <w:szCs w:val="24"/>
          <w:lang w:eastAsia="zh-CN"/>
        </w:rPr>
      </w:pPr>
    </w:p>
    <w:p w14:paraId="3FE30A74" w14:textId="47452C84" w:rsidR="00433751" w:rsidRPr="00814076" w:rsidRDefault="00433751" w:rsidP="00B1088D">
      <w:pPr>
        <w:spacing w:line="360" w:lineRule="auto"/>
        <w:rPr>
          <w:rFonts w:ascii="Book Antiqua" w:hAnsi="Book Antiqua"/>
          <w:color w:val="000000" w:themeColor="text1"/>
          <w:kern w:val="0"/>
          <w:szCs w:val="24"/>
        </w:rPr>
      </w:pPr>
    </w:p>
    <w:p w14:paraId="0414D36B" w14:textId="0AEF3920" w:rsidR="00433751" w:rsidRPr="00814076" w:rsidRDefault="00433751" w:rsidP="00B1088D">
      <w:pPr>
        <w:spacing w:line="360" w:lineRule="auto"/>
        <w:rPr>
          <w:rFonts w:ascii="Book Antiqua" w:hAnsi="Book Antiqua"/>
          <w:color w:val="000000" w:themeColor="text1"/>
          <w:kern w:val="0"/>
          <w:szCs w:val="24"/>
        </w:rPr>
      </w:pPr>
    </w:p>
    <w:p w14:paraId="68A12605" w14:textId="77777777" w:rsidR="00D31CBE" w:rsidRDefault="00D31CBE">
      <w:pPr>
        <w:widowControl/>
        <w:jc w:val="left"/>
        <w:rPr>
          <w:rFonts w:ascii="Book Antiqua" w:hAnsi="Book Antiqua"/>
          <w:color w:val="000000" w:themeColor="text1"/>
          <w:kern w:val="0"/>
          <w:szCs w:val="24"/>
        </w:rPr>
      </w:pPr>
      <w:r>
        <w:rPr>
          <w:rFonts w:ascii="Book Antiqua" w:hAnsi="Book Antiqua"/>
          <w:color w:val="000000" w:themeColor="text1"/>
          <w:kern w:val="0"/>
          <w:szCs w:val="24"/>
        </w:rPr>
        <w:br w:type="page"/>
      </w:r>
    </w:p>
    <w:p w14:paraId="7101EE2F" w14:textId="1A1311DE" w:rsidR="00E842AD" w:rsidRPr="00814076" w:rsidRDefault="00E842AD" w:rsidP="00B1088D">
      <w:pPr>
        <w:widowControl/>
        <w:spacing w:line="360" w:lineRule="auto"/>
        <w:rPr>
          <w:rFonts w:ascii="Book Antiqua" w:hAnsi="Book Antiqua"/>
          <w:color w:val="000000" w:themeColor="text1"/>
          <w:kern w:val="0"/>
          <w:szCs w:val="24"/>
        </w:rPr>
      </w:pPr>
      <w:r w:rsidRPr="00814076">
        <w:rPr>
          <w:rFonts w:ascii="Book Antiqua" w:hAnsi="Book Antiqua"/>
          <w:noProof/>
          <w:color w:val="000000" w:themeColor="text1"/>
          <w:szCs w:val="24"/>
          <w:lang w:eastAsia="en-US"/>
        </w:rPr>
        <w:lastRenderedPageBreak/>
        <w:drawing>
          <wp:anchor distT="0" distB="0" distL="114300" distR="114300" simplePos="0" relativeHeight="251671552" behindDoc="0" locked="0" layoutInCell="1" allowOverlap="1" wp14:anchorId="41C0592D" wp14:editId="323B022C">
            <wp:simplePos x="0" y="0"/>
            <wp:positionH relativeFrom="margin">
              <wp:posOffset>-76200</wp:posOffset>
            </wp:positionH>
            <wp:positionV relativeFrom="paragraph">
              <wp:posOffset>436880</wp:posOffset>
            </wp:positionV>
            <wp:extent cx="5420995" cy="3801110"/>
            <wp:effectExtent l="0" t="0" r="0" b="8890"/>
            <wp:wrapNone/>
            <wp:docPr id="16" name="図 16" descr="Macintosh HD:Users:saekikumiko:Desktop:WJTM:Part1+2:１報め:図JPEG:Nishio et al 02446204-1.1 Fig4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aekikumiko:Desktop:WJTM:Part1+2:１報め:図JPEG:Nishio et al 02446204-1.1 Fig4ABC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0995" cy="380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076">
        <w:rPr>
          <w:rFonts w:ascii="Book Antiqua" w:hAnsi="Book Antiqua"/>
          <w:color w:val="000000" w:themeColor="text1"/>
          <w:kern w:val="0"/>
          <w:szCs w:val="24"/>
        </w:rPr>
        <w:br w:type="page"/>
      </w:r>
    </w:p>
    <w:p w14:paraId="7B384AAF" w14:textId="79DBC38D" w:rsidR="00E46639" w:rsidRPr="00814076" w:rsidRDefault="00E842AD" w:rsidP="00B1088D">
      <w:pPr>
        <w:spacing w:line="360" w:lineRule="auto"/>
        <w:rPr>
          <w:rFonts w:ascii="Book Antiqua" w:hAnsi="Book Antiqua"/>
          <w:color w:val="000000" w:themeColor="text1"/>
          <w:kern w:val="0"/>
          <w:szCs w:val="24"/>
        </w:rPr>
      </w:pPr>
      <w:r w:rsidRPr="00814076">
        <w:rPr>
          <w:rFonts w:ascii="Book Antiqua" w:hAnsi="Book Antiqua"/>
          <w:noProof/>
          <w:color w:val="000000" w:themeColor="text1"/>
          <w:szCs w:val="24"/>
          <w:lang w:eastAsia="en-US"/>
        </w:rPr>
        <w:lastRenderedPageBreak/>
        <w:drawing>
          <wp:anchor distT="0" distB="0" distL="114300" distR="114300" simplePos="0" relativeHeight="251672576" behindDoc="0" locked="0" layoutInCell="1" allowOverlap="1" wp14:anchorId="62E1B795" wp14:editId="65D336EF">
            <wp:simplePos x="0" y="0"/>
            <wp:positionH relativeFrom="margin">
              <wp:posOffset>0</wp:posOffset>
            </wp:positionH>
            <wp:positionV relativeFrom="paragraph">
              <wp:posOffset>0</wp:posOffset>
            </wp:positionV>
            <wp:extent cx="5514039" cy="2413000"/>
            <wp:effectExtent l="0" t="0" r="0" b="0"/>
            <wp:wrapNone/>
            <wp:docPr id="17" name="図 17" descr="Macintosh HD:Users:saekikumiko:Desktop:WJTM:Part1+2:１報め:図JPEG:Nishio et al 02446204-1.1 Fig4E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aekikumiko:Desktop:WJTM:Part1+2:１報め:図JPEG:Nishio et al 02446204-1.1 Fig4EF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4039"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B8060" w14:textId="2A8E0DA1" w:rsidR="00E46639" w:rsidRPr="00814076" w:rsidRDefault="00E46639" w:rsidP="00B1088D">
      <w:pPr>
        <w:spacing w:line="360" w:lineRule="auto"/>
        <w:rPr>
          <w:rFonts w:ascii="Book Antiqua" w:hAnsi="Book Antiqua"/>
          <w:color w:val="000000" w:themeColor="text1"/>
          <w:kern w:val="0"/>
          <w:szCs w:val="24"/>
        </w:rPr>
      </w:pPr>
    </w:p>
    <w:p w14:paraId="2418D418" w14:textId="77777777" w:rsidR="00E46639" w:rsidRPr="00814076" w:rsidRDefault="00E46639" w:rsidP="00B1088D">
      <w:pPr>
        <w:spacing w:line="360" w:lineRule="auto"/>
        <w:rPr>
          <w:rFonts w:ascii="Book Antiqua" w:hAnsi="Book Antiqua"/>
          <w:color w:val="000000" w:themeColor="text1"/>
          <w:kern w:val="0"/>
          <w:szCs w:val="24"/>
        </w:rPr>
      </w:pPr>
    </w:p>
    <w:p w14:paraId="2DFF6A18" w14:textId="77777777" w:rsidR="00433751" w:rsidRPr="00814076" w:rsidRDefault="00433751" w:rsidP="00B1088D">
      <w:pPr>
        <w:spacing w:line="360" w:lineRule="auto"/>
        <w:rPr>
          <w:rFonts w:ascii="Book Antiqua" w:hAnsi="Book Antiqua"/>
          <w:color w:val="000000" w:themeColor="text1"/>
          <w:kern w:val="0"/>
          <w:szCs w:val="24"/>
        </w:rPr>
      </w:pPr>
    </w:p>
    <w:p w14:paraId="3A95D35D" w14:textId="77777777" w:rsidR="00433751" w:rsidRPr="00814076" w:rsidRDefault="00433751" w:rsidP="00B1088D">
      <w:pPr>
        <w:spacing w:line="360" w:lineRule="auto"/>
        <w:rPr>
          <w:rFonts w:ascii="Book Antiqua" w:hAnsi="Book Antiqua"/>
          <w:color w:val="000000" w:themeColor="text1"/>
          <w:kern w:val="0"/>
          <w:szCs w:val="24"/>
        </w:rPr>
      </w:pPr>
    </w:p>
    <w:p w14:paraId="20DA7CEA" w14:textId="77777777" w:rsidR="00433751" w:rsidRPr="00814076" w:rsidRDefault="00433751" w:rsidP="00B1088D">
      <w:pPr>
        <w:spacing w:line="360" w:lineRule="auto"/>
        <w:rPr>
          <w:rFonts w:ascii="Book Antiqua" w:hAnsi="Book Antiqua"/>
          <w:color w:val="000000" w:themeColor="text1"/>
          <w:kern w:val="0"/>
          <w:szCs w:val="24"/>
        </w:rPr>
      </w:pPr>
    </w:p>
    <w:p w14:paraId="59DAF992" w14:textId="77777777" w:rsidR="00FB2D08" w:rsidRPr="00814076" w:rsidRDefault="00FB2D08" w:rsidP="00B1088D">
      <w:pPr>
        <w:spacing w:line="360" w:lineRule="auto"/>
        <w:rPr>
          <w:rFonts w:ascii="Book Antiqua" w:hAnsi="Book Antiqua"/>
          <w:b/>
          <w:color w:val="000000" w:themeColor="text1"/>
          <w:kern w:val="0"/>
          <w:szCs w:val="24"/>
        </w:rPr>
      </w:pPr>
    </w:p>
    <w:p w14:paraId="40A52FF4" w14:textId="77777777" w:rsidR="00FB2D08" w:rsidRPr="00814076" w:rsidRDefault="00FB2D08" w:rsidP="00B1088D">
      <w:pPr>
        <w:spacing w:line="360" w:lineRule="auto"/>
        <w:rPr>
          <w:rFonts w:ascii="Book Antiqua" w:hAnsi="Book Antiqua"/>
          <w:b/>
          <w:color w:val="000000" w:themeColor="text1"/>
          <w:kern w:val="0"/>
          <w:szCs w:val="24"/>
        </w:rPr>
      </w:pPr>
    </w:p>
    <w:p w14:paraId="093C8CC0" w14:textId="77777777" w:rsidR="00D31CBE" w:rsidRDefault="00D31CBE" w:rsidP="00B1088D">
      <w:pPr>
        <w:spacing w:line="360" w:lineRule="auto"/>
        <w:rPr>
          <w:rFonts w:ascii="Book Antiqua" w:eastAsia="宋体" w:hAnsi="Book Antiqua"/>
          <w:b/>
          <w:color w:val="000000" w:themeColor="text1"/>
          <w:kern w:val="0"/>
          <w:szCs w:val="24"/>
          <w:lang w:eastAsia="zh-CN"/>
        </w:rPr>
      </w:pPr>
    </w:p>
    <w:p w14:paraId="1DB1FABF" w14:textId="0DD9A37B" w:rsidR="00025528" w:rsidRPr="00944324" w:rsidRDefault="00E46639" w:rsidP="00025528">
      <w:pPr>
        <w:spacing w:line="360" w:lineRule="auto"/>
        <w:rPr>
          <w:rFonts w:ascii="Book Antiqua" w:eastAsia="宋体" w:hAnsi="Book Antiqua"/>
          <w:color w:val="000000" w:themeColor="text1"/>
          <w:kern w:val="0"/>
          <w:szCs w:val="24"/>
          <w:lang w:eastAsia="zh-CN"/>
        </w:rPr>
      </w:pPr>
      <w:r w:rsidRPr="00814076">
        <w:rPr>
          <w:rFonts w:ascii="Book Antiqua" w:hAnsi="Book Antiqua"/>
          <w:b/>
          <w:color w:val="000000" w:themeColor="text1"/>
          <w:kern w:val="0"/>
          <w:szCs w:val="24"/>
        </w:rPr>
        <w:t>Fig</w:t>
      </w:r>
      <w:r w:rsidR="00FE228A" w:rsidRPr="00814076">
        <w:rPr>
          <w:rFonts w:ascii="Book Antiqua" w:hAnsi="Book Antiqua"/>
          <w:b/>
          <w:color w:val="000000" w:themeColor="text1"/>
          <w:kern w:val="0"/>
          <w:szCs w:val="24"/>
        </w:rPr>
        <w:t>ure</w:t>
      </w:r>
      <w:r w:rsidR="008E1476">
        <w:rPr>
          <w:rFonts w:ascii="Book Antiqua" w:hAnsi="Book Antiqua"/>
          <w:b/>
          <w:color w:val="000000" w:themeColor="text1"/>
          <w:kern w:val="0"/>
          <w:szCs w:val="24"/>
        </w:rPr>
        <w:t xml:space="preserve"> 4</w:t>
      </w:r>
      <w:r w:rsidRPr="00814076">
        <w:rPr>
          <w:rFonts w:ascii="Book Antiqua" w:hAnsi="Book Antiqua"/>
          <w:b/>
          <w:color w:val="000000" w:themeColor="text1"/>
          <w:kern w:val="0"/>
          <w:szCs w:val="24"/>
        </w:rPr>
        <w:t xml:space="preserve"> Phenotype </w:t>
      </w:r>
      <w:proofErr w:type="gramStart"/>
      <w:r w:rsidRPr="00814076">
        <w:rPr>
          <w:rFonts w:ascii="Book Antiqua" w:hAnsi="Book Antiqua"/>
          <w:b/>
          <w:color w:val="000000" w:themeColor="text1"/>
          <w:kern w:val="0"/>
          <w:szCs w:val="24"/>
        </w:rPr>
        <w:t>evaluation</w:t>
      </w:r>
      <w:proofErr w:type="gramEnd"/>
      <w:r w:rsidRPr="00814076">
        <w:rPr>
          <w:rFonts w:ascii="Book Antiqua" w:hAnsi="Book Antiqua"/>
          <w:b/>
          <w:color w:val="000000" w:themeColor="text1"/>
          <w:kern w:val="0"/>
          <w:szCs w:val="24"/>
        </w:rPr>
        <w:t xml:space="preserve"> of human </w:t>
      </w:r>
      <w:r w:rsidR="008E1476" w:rsidRPr="008E1476">
        <w:rPr>
          <w:rFonts w:ascii="Book Antiqua" w:hAnsi="Book Antiqua"/>
          <w:b/>
          <w:color w:val="000000" w:themeColor="text1"/>
          <w:kern w:val="0"/>
          <w:szCs w:val="24"/>
        </w:rPr>
        <w:t>embryonic stem cell</w:t>
      </w:r>
      <w:r w:rsidRPr="00814076">
        <w:rPr>
          <w:rFonts w:ascii="Book Antiqua" w:hAnsi="Book Antiqua"/>
          <w:b/>
          <w:color w:val="000000" w:themeColor="text1"/>
          <w:kern w:val="0"/>
          <w:szCs w:val="24"/>
        </w:rPr>
        <w:t xml:space="preserve">-derived </w:t>
      </w:r>
      <w:r w:rsidR="008E1476" w:rsidRPr="008E1476">
        <w:rPr>
          <w:rFonts w:ascii="Book Antiqua" w:eastAsia="宋体" w:hAnsi="Book Antiqua"/>
          <w:b/>
          <w:color w:val="000000" w:themeColor="text1"/>
          <w:kern w:val="0"/>
          <w:szCs w:val="24"/>
          <w:lang w:eastAsia="zh-CN"/>
        </w:rPr>
        <w:t>vascular endothelial cell</w:t>
      </w:r>
      <w:r w:rsidR="007C1347">
        <w:rPr>
          <w:rFonts w:ascii="Book Antiqua" w:hAnsi="Book Antiqua"/>
          <w:b/>
          <w:color w:val="000000" w:themeColor="text1"/>
          <w:kern w:val="0"/>
          <w:szCs w:val="24"/>
        </w:rPr>
        <w:t>s.</w:t>
      </w:r>
      <w:r w:rsidR="008E1476">
        <w:rPr>
          <w:rFonts w:ascii="Book Antiqua" w:hAnsi="Book Antiqua"/>
          <w:b/>
          <w:color w:val="000000" w:themeColor="text1"/>
          <w:kern w:val="0"/>
          <w:szCs w:val="24"/>
        </w:rPr>
        <w:t xml:space="preserve"> </w:t>
      </w:r>
      <w:r w:rsidRPr="008E1476">
        <w:rPr>
          <w:rFonts w:ascii="Book Antiqua" w:hAnsi="Book Antiqua"/>
          <w:color w:val="000000" w:themeColor="text1"/>
          <w:kern w:val="0"/>
          <w:szCs w:val="24"/>
        </w:rPr>
        <w:t>A</w:t>
      </w:r>
      <w:r w:rsidR="00200EB9">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VSMC-co-culture experiments of VECs generated from three lines of </w:t>
      </w:r>
      <w:proofErr w:type="spellStart"/>
      <w:r w:rsidRPr="008E1476">
        <w:rPr>
          <w:rFonts w:ascii="Book Antiqua" w:hAnsi="Book Antiqua"/>
          <w:color w:val="000000" w:themeColor="text1"/>
          <w:kern w:val="0"/>
          <w:szCs w:val="24"/>
        </w:rPr>
        <w:t>hESCs</w:t>
      </w:r>
      <w:proofErr w:type="spellEnd"/>
      <w:r w:rsidRPr="008E1476">
        <w:rPr>
          <w:rFonts w:ascii="Book Antiqua" w:hAnsi="Book Antiqua"/>
          <w:color w:val="000000" w:themeColor="text1"/>
          <w:kern w:val="0"/>
          <w:szCs w:val="24"/>
        </w:rPr>
        <w:t xml:space="preserve"> (KhES-1, khES-3, khES-5) at</w:t>
      </w:r>
      <w:r w:rsidR="00200EB9">
        <w:rPr>
          <w:rFonts w:ascii="Book Antiqua" w:hAnsi="Book Antiqua"/>
          <w:color w:val="000000" w:themeColor="text1"/>
          <w:kern w:val="0"/>
          <w:szCs w:val="24"/>
        </w:rPr>
        <w:t xml:space="preserve"> indicated passage number (</w:t>
      </w:r>
      <w:r w:rsidR="00200EB9" w:rsidRPr="00200EB9">
        <w:rPr>
          <w:rFonts w:ascii="Book Antiqua" w:hAnsi="Book Antiqua"/>
          <w:i/>
          <w:color w:val="000000" w:themeColor="text1"/>
          <w:kern w:val="0"/>
          <w:szCs w:val="24"/>
        </w:rPr>
        <w:t>n</w:t>
      </w:r>
      <w:r w:rsidR="00200EB9">
        <w:rPr>
          <w:rFonts w:ascii="Book Antiqua" w:eastAsia="宋体" w:hAnsi="Book Antiqua" w:hint="eastAsia"/>
          <w:color w:val="000000" w:themeColor="text1"/>
          <w:kern w:val="0"/>
          <w:szCs w:val="24"/>
          <w:lang w:eastAsia="zh-CN"/>
        </w:rPr>
        <w:t xml:space="preserve"> </w:t>
      </w:r>
      <w:r w:rsidR="00200EB9">
        <w:rPr>
          <w:rFonts w:ascii="Book Antiqua" w:hAnsi="Book Antiqua"/>
          <w:color w:val="000000" w:themeColor="text1"/>
          <w:kern w:val="0"/>
          <w:szCs w:val="24"/>
        </w:rPr>
        <w:t>=</w:t>
      </w:r>
      <w:r w:rsidR="00200EB9">
        <w:rPr>
          <w:rFonts w:ascii="Book Antiqua" w:eastAsia="宋体" w:hAnsi="Book Antiqua" w:hint="eastAsia"/>
          <w:color w:val="000000" w:themeColor="text1"/>
          <w:kern w:val="0"/>
          <w:szCs w:val="24"/>
          <w:lang w:eastAsia="zh-CN"/>
        </w:rPr>
        <w:t xml:space="preserve"> </w:t>
      </w:r>
      <w:r w:rsidR="00200EB9">
        <w:rPr>
          <w:rFonts w:ascii="Book Antiqua" w:hAnsi="Book Antiqua"/>
          <w:color w:val="000000" w:themeColor="text1"/>
          <w:kern w:val="0"/>
          <w:szCs w:val="24"/>
        </w:rPr>
        <w:t>3)</w:t>
      </w:r>
      <w:r w:rsidR="00200EB9">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B</w:t>
      </w:r>
      <w:r w:rsidR="00200EB9">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w:t>
      </w:r>
      <w:proofErr w:type="spellStart"/>
      <w:r w:rsidRPr="008E1476">
        <w:rPr>
          <w:rFonts w:ascii="Book Antiqua" w:hAnsi="Book Antiqua"/>
          <w:color w:val="000000" w:themeColor="text1"/>
          <w:kern w:val="0"/>
          <w:szCs w:val="24"/>
        </w:rPr>
        <w:t>qRT</w:t>
      </w:r>
      <w:proofErr w:type="spellEnd"/>
      <w:r w:rsidRPr="008E1476">
        <w:rPr>
          <w:rFonts w:ascii="Book Antiqua" w:hAnsi="Book Antiqua"/>
          <w:color w:val="000000" w:themeColor="text1"/>
          <w:kern w:val="0"/>
          <w:szCs w:val="24"/>
        </w:rPr>
        <w:t xml:space="preserve">-PCR of RGS5 message of khES-5-derived VECs </w:t>
      </w:r>
      <w:r w:rsidR="00F6488B">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ES</w:t>
      </w:r>
      <w:r w:rsidR="00F6488B">
        <w:rPr>
          <w:rFonts w:ascii="Book Antiqua" w:eastAsia="宋体" w:hAnsi="Book Antiqua" w:hint="eastAsia"/>
          <w:color w:val="000000" w:themeColor="text1"/>
          <w:kern w:val="0"/>
          <w:szCs w:val="24"/>
          <w:lang w:eastAsia="zh-CN"/>
        </w:rPr>
        <w:t xml:space="preserve"> </w:t>
      </w:r>
      <w:r w:rsidRPr="008E1476">
        <w:rPr>
          <w:rFonts w:ascii="Book Antiqua" w:hAnsi="Book Antiqua"/>
          <w:color w:val="000000" w:themeColor="text1"/>
          <w:kern w:val="0"/>
          <w:szCs w:val="24"/>
        </w:rPr>
        <w:t>(KhES-5)</w:t>
      </w:r>
      <w:r w:rsidR="00F6488B">
        <w:rPr>
          <w:rFonts w:ascii="Book Antiqua" w:eastAsia="宋体" w:hAnsi="Book Antiqua" w:hint="eastAsia"/>
          <w:color w:val="000000" w:themeColor="text1"/>
          <w:kern w:val="0"/>
          <w:szCs w:val="24"/>
          <w:lang w:eastAsia="zh-CN"/>
        </w:rPr>
        <w:t xml:space="preserve"> </w:t>
      </w:r>
      <w:proofErr w:type="spellStart"/>
      <w:r w:rsidRPr="008E1476">
        <w:rPr>
          <w:rFonts w:ascii="Book Antiqua" w:hAnsi="Book Antiqua"/>
          <w:color w:val="000000" w:themeColor="text1"/>
          <w:kern w:val="0"/>
          <w:szCs w:val="24"/>
        </w:rPr>
        <w:t>dEC</w:t>
      </w:r>
      <w:proofErr w:type="spellEnd"/>
      <w:r w:rsidR="00F6488B">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at indicated passage numbers</w:t>
      </w:r>
      <w:r w:rsidR="00AD1454">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C</w:t>
      </w:r>
      <w:r w:rsidR="00AD1454">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Western blotting of RGS5 protein in KhES-1-derived VECs </w:t>
      </w:r>
      <w:r w:rsidR="00E52B63">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ES</w:t>
      </w:r>
      <w:r w:rsidR="00E52B63">
        <w:rPr>
          <w:rFonts w:ascii="Book Antiqua" w:eastAsia="宋体" w:hAnsi="Book Antiqua" w:hint="eastAsia"/>
          <w:color w:val="000000" w:themeColor="text1"/>
          <w:kern w:val="0"/>
          <w:szCs w:val="24"/>
          <w:lang w:eastAsia="zh-CN"/>
        </w:rPr>
        <w:t xml:space="preserve"> </w:t>
      </w:r>
      <w:r w:rsidRPr="008E1476">
        <w:rPr>
          <w:rFonts w:ascii="Book Antiqua" w:hAnsi="Book Antiqua"/>
          <w:color w:val="000000" w:themeColor="text1"/>
          <w:kern w:val="0"/>
          <w:szCs w:val="24"/>
        </w:rPr>
        <w:t>(KhES-1)</w:t>
      </w:r>
      <w:r w:rsidR="00E52B63">
        <w:rPr>
          <w:rFonts w:ascii="Book Antiqua" w:eastAsia="宋体" w:hAnsi="Book Antiqua" w:hint="eastAsia"/>
          <w:color w:val="000000" w:themeColor="text1"/>
          <w:kern w:val="0"/>
          <w:szCs w:val="24"/>
          <w:lang w:eastAsia="zh-CN"/>
        </w:rPr>
        <w:t xml:space="preserve"> </w:t>
      </w:r>
      <w:proofErr w:type="spellStart"/>
      <w:r w:rsidRPr="008E1476">
        <w:rPr>
          <w:rFonts w:ascii="Book Antiqua" w:hAnsi="Book Antiqua"/>
          <w:color w:val="000000" w:themeColor="text1"/>
          <w:kern w:val="0"/>
          <w:szCs w:val="24"/>
        </w:rPr>
        <w:t>dEC</w:t>
      </w:r>
      <w:proofErr w:type="spellEnd"/>
      <w:r w:rsidR="00E52B63">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at passage 1 and passage 6</w:t>
      </w:r>
      <w:r w:rsidR="008B2B55">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D</w:t>
      </w:r>
      <w:r w:rsidR="008B2B55">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Immunostaining of RGS5 protein in ES</w:t>
      </w:r>
      <w:r w:rsidR="009409DE">
        <w:rPr>
          <w:rFonts w:ascii="Book Antiqua" w:eastAsia="宋体" w:hAnsi="Book Antiqua" w:hint="eastAsia"/>
          <w:color w:val="000000" w:themeColor="text1"/>
          <w:kern w:val="0"/>
          <w:szCs w:val="24"/>
          <w:lang w:eastAsia="zh-CN"/>
        </w:rPr>
        <w:t xml:space="preserve"> </w:t>
      </w:r>
      <w:r w:rsidRPr="008E1476">
        <w:rPr>
          <w:rFonts w:ascii="Book Antiqua" w:hAnsi="Book Antiqua"/>
          <w:color w:val="000000" w:themeColor="text1"/>
          <w:kern w:val="0"/>
          <w:szCs w:val="24"/>
        </w:rPr>
        <w:t>(KhES-1)</w:t>
      </w:r>
      <w:r w:rsidR="009409DE">
        <w:rPr>
          <w:rFonts w:ascii="Book Antiqua" w:eastAsia="宋体" w:hAnsi="Book Antiqua" w:hint="eastAsia"/>
          <w:color w:val="000000" w:themeColor="text1"/>
          <w:kern w:val="0"/>
          <w:szCs w:val="24"/>
          <w:lang w:eastAsia="zh-CN"/>
        </w:rPr>
        <w:t xml:space="preserve"> </w:t>
      </w:r>
      <w:proofErr w:type="spellStart"/>
      <w:r w:rsidRPr="008E1476">
        <w:rPr>
          <w:rFonts w:ascii="Book Antiqua" w:hAnsi="Book Antiqua"/>
          <w:color w:val="000000" w:themeColor="text1"/>
          <w:kern w:val="0"/>
          <w:szCs w:val="24"/>
        </w:rPr>
        <w:t>dEC</w:t>
      </w:r>
      <w:proofErr w:type="spellEnd"/>
      <w:r w:rsidRPr="008E1476">
        <w:rPr>
          <w:rFonts w:ascii="Book Antiqua" w:hAnsi="Book Antiqua"/>
          <w:color w:val="000000" w:themeColor="text1"/>
          <w:kern w:val="0"/>
          <w:szCs w:val="24"/>
        </w:rPr>
        <w:t xml:space="preserve"> at passage 1 (upper) and passage 4 (lower)</w:t>
      </w:r>
      <w:r w:rsidR="008B2B55">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E</w:t>
      </w:r>
      <w:r w:rsidR="008B2B55">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ES</w:t>
      </w:r>
      <w:r w:rsidR="008B2B55">
        <w:rPr>
          <w:rFonts w:ascii="Book Antiqua" w:eastAsia="宋体" w:hAnsi="Book Antiqua" w:hint="eastAsia"/>
          <w:color w:val="000000" w:themeColor="text1"/>
          <w:kern w:val="0"/>
          <w:szCs w:val="24"/>
          <w:lang w:eastAsia="zh-CN"/>
        </w:rPr>
        <w:t xml:space="preserve"> </w:t>
      </w:r>
      <w:r w:rsidRPr="008E1476">
        <w:rPr>
          <w:rFonts w:ascii="Book Antiqua" w:hAnsi="Book Antiqua"/>
          <w:color w:val="000000" w:themeColor="text1"/>
          <w:kern w:val="0"/>
          <w:szCs w:val="24"/>
        </w:rPr>
        <w:t>(KhES-5)</w:t>
      </w:r>
      <w:r w:rsidR="008B2B55">
        <w:rPr>
          <w:rFonts w:ascii="Book Antiqua" w:eastAsia="宋体" w:hAnsi="Book Antiqua" w:hint="eastAsia"/>
          <w:color w:val="000000" w:themeColor="text1"/>
          <w:kern w:val="0"/>
          <w:szCs w:val="24"/>
          <w:lang w:eastAsia="zh-CN"/>
        </w:rPr>
        <w:t xml:space="preserve"> </w:t>
      </w:r>
      <w:proofErr w:type="spellStart"/>
      <w:r w:rsidRPr="008E1476">
        <w:rPr>
          <w:rFonts w:ascii="Book Antiqua" w:hAnsi="Book Antiqua"/>
          <w:color w:val="000000" w:themeColor="text1"/>
          <w:kern w:val="0"/>
          <w:szCs w:val="24"/>
        </w:rPr>
        <w:t>dECs</w:t>
      </w:r>
      <w:proofErr w:type="spellEnd"/>
      <w:r w:rsidRPr="008E1476">
        <w:rPr>
          <w:rFonts w:ascii="Book Antiqua" w:hAnsi="Book Antiqua"/>
          <w:color w:val="000000" w:themeColor="text1"/>
          <w:kern w:val="0"/>
          <w:szCs w:val="24"/>
        </w:rPr>
        <w:t xml:space="preserve"> were treated with hydrogen peroxide and RGS5 message expressions were examined by RT-PCR. Lane 1</w:t>
      </w:r>
      <w:r w:rsidR="00693139">
        <w:rPr>
          <w:rFonts w:ascii="Book Antiqua" w:eastAsia="宋体" w:hAnsi="Book Antiqua" w:hint="eastAsia"/>
          <w:color w:val="000000" w:themeColor="text1"/>
          <w:kern w:val="0"/>
          <w:szCs w:val="24"/>
          <w:lang w:eastAsia="zh-CN"/>
        </w:rPr>
        <w:t>:</w:t>
      </w:r>
      <w:r w:rsidR="00693139">
        <w:rPr>
          <w:rFonts w:ascii="Book Antiqua" w:hAnsi="Book Antiqua"/>
          <w:color w:val="000000" w:themeColor="text1"/>
          <w:kern w:val="0"/>
          <w:szCs w:val="24"/>
        </w:rPr>
        <w:t xml:space="preserve"> no treatment</w:t>
      </w:r>
      <w:r w:rsidR="00693139">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lane 2</w:t>
      </w:r>
      <w:r w:rsidR="00693139">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100 </w:t>
      </w:r>
      <w:proofErr w:type="spellStart"/>
      <w:r w:rsidR="00693139">
        <w:rPr>
          <w:rFonts w:ascii="Book Antiqua" w:eastAsia="宋体" w:hAnsi="Book Antiqua" w:hint="eastAsia"/>
        </w:rPr>
        <w:t>mol</w:t>
      </w:r>
      <w:proofErr w:type="spellEnd"/>
      <w:r w:rsidR="00693139">
        <w:rPr>
          <w:rFonts w:ascii="Book Antiqua" w:eastAsia="宋体" w:hAnsi="Book Antiqua" w:hint="eastAsia"/>
        </w:rPr>
        <w:t>/L</w:t>
      </w:r>
      <w:r w:rsidRPr="008E1476">
        <w:rPr>
          <w:rFonts w:ascii="Book Antiqua" w:hAnsi="Book Antiqua"/>
          <w:color w:val="000000" w:themeColor="text1"/>
          <w:kern w:val="0"/>
          <w:szCs w:val="24"/>
        </w:rPr>
        <w:t xml:space="preserve"> H</w:t>
      </w:r>
      <w:r w:rsidRPr="008E1476">
        <w:rPr>
          <w:rFonts w:ascii="Book Antiqua" w:hAnsi="Book Antiqua"/>
          <w:color w:val="000000" w:themeColor="text1"/>
          <w:kern w:val="0"/>
          <w:szCs w:val="24"/>
          <w:vertAlign w:val="subscript"/>
        </w:rPr>
        <w:t>2</w:t>
      </w:r>
      <w:r w:rsidRPr="008E1476">
        <w:rPr>
          <w:rFonts w:ascii="Book Antiqua" w:hAnsi="Book Antiqua"/>
          <w:color w:val="000000" w:themeColor="text1"/>
          <w:kern w:val="0"/>
          <w:szCs w:val="24"/>
        </w:rPr>
        <w:t>O</w:t>
      </w:r>
      <w:r w:rsidRPr="008E1476">
        <w:rPr>
          <w:rFonts w:ascii="Book Antiqua" w:hAnsi="Book Antiqua"/>
          <w:color w:val="000000" w:themeColor="text1"/>
          <w:kern w:val="0"/>
          <w:szCs w:val="24"/>
          <w:vertAlign w:val="subscript"/>
        </w:rPr>
        <w:t>2</w:t>
      </w:r>
      <w:r w:rsidRPr="008E1476">
        <w:rPr>
          <w:rFonts w:ascii="Book Antiqua" w:hAnsi="Book Antiqua"/>
          <w:color w:val="000000" w:themeColor="text1"/>
          <w:kern w:val="0"/>
          <w:szCs w:val="24"/>
        </w:rPr>
        <w:t xml:space="preserve"> treatment for 2 h</w:t>
      </w:r>
      <w:r w:rsidR="00693139">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lane 3</w:t>
      </w:r>
      <w:r w:rsidR="00693139">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100 </w:t>
      </w:r>
      <w:proofErr w:type="spellStart"/>
      <w:r w:rsidRPr="008E1476">
        <w:rPr>
          <w:rFonts w:ascii="Book Antiqua" w:hAnsi="Book Antiqua" w:cs="Kefa"/>
          <w:color w:val="000000" w:themeColor="text1"/>
          <w:kern w:val="0"/>
          <w:szCs w:val="24"/>
        </w:rPr>
        <w:t>μ</w:t>
      </w:r>
      <w:r w:rsidR="00693139">
        <w:rPr>
          <w:rFonts w:ascii="Book Antiqua" w:eastAsia="宋体" w:hAnsi="Book Antiqua" w:hint="eastAsia"/>
        </w:rPr>
        <w:t>mol</w:t>
      </w:r>
      <w:proofErr w:type="spellEnd"/>
      <w:r w:rsidR="00693139">
        <w:rPr>
          <w:rFonts w:ascii="Book Antiqua" w:eastAsia="宋体" w:hAnsi="Book Antiqua" w:hint="eastAsia"/>
        </w:rPr>
        <w:t>/L</w:t>
      </w:r>
      <w:r w:rsidRPr="008E1476">
        <w:rPr>
          <w:rFonts w:ascii="Book Antiqua" w:hAnsi="Book Antiqua"/>
          <w:color w:val="000000" w:themeColor="text1"/>
          <w:kern w:val="0"/>
          <w:szCs w:val="24"/>
        </w:rPr>
        <w:t xml:space="preserve"> H</w:t>
      </w:r>
      <w:r w:rsidRPr="008E1476">
        <w:rPr>
          <w:rFonts w:ascii="Book Antiqua" w:hAnsi="Book Antiqua"/>
          <w:color w:val="000000" w:themeColor="text1"/>
          <w:kern w:val="0"/>
          <w:szCs w:val="24"/>
          <w:vertAlign w:val="subscript"/>
        </w:rPr>
        <w:t>2</w:t>
      </w:r>
      <w:r w:rsidRPr="008E1476">
        <w:rPr>
          <w:rFonts w:ascii="Book Antiqua" w:hAnsi="Book Antiqua"/>
          <w:color w:val="000000" w:themeColor="text1"/>
          <w:kern w:val="0"/>
          <w:szCs w:val="24"/>
        </w:rPr>
        <w:t>O</w:t>
      </w:r>
      <w:r w:rsidRPr="008E1476">
        <w:rPr>
          <w:rFonts w:ascii="Book Antiqua" w:hAnsi="Book Antiqua"/>
          <w:color w:val="000000" w:themeColor="text1"/>
          <w:kern w:val="0"/>
          <w:szCs w:val="24"/>
          <w:vertAlign w:val="subscript"/>
        </w:rPr>
        <w:t>2</w:t>
      </w:r>
      <w:r w:rsidRPr="008E1476">
        <w:rPr>
          <w:rFonts w:ascii="Book Antiqua" w:hAnsi="Book Antiqua"/>
          <w:color w:val="000000" w:themeColor="text1"/>
          <w:kern w:val="0"/>
          <w:szCs w:val="24"/>
        </w:rPr>
        <w:t xml:space="preserve"> treatment for 24</w:t>
      </w:r>
      <w:r w:rsidR="00693139">
        <w:rPr>
          <w:rFonts w:ascii="Book Antiqua" w:eastAsia="宋体" w:hAnsi="Book Antiqua" w:hint="eastAsia"/>
          <w:color w:val="000000" w:themeColor="text1"/>
          <w:kern w:val="0"/>
          <w:szCs w:val="24"/>
          <w:lang w:eastAsia="zh-CN"/>
        </w:rPr>
        <w:t xml:space="preserve"> </w:t>
      </w:r>
      <w:r w:rsidRPr="008E1476">
        <w:rPr>
          <w:rFonts w:ascii="Book Antiqua" w:hAnsi="Book Antiqua"/>
          <w:color w:val="000000" w:themeColor="text1"/>
          <w:kern w:val="0"/>
          <w:szCs w:val="24"/>
        </w:rPr>
        <w:t>h</w:t>
      </w:r>
      <w:r w:rsidR="00693139">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lane 4</w:t>
      </w:r>
      <w:r w:rsidR="00693139">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200 </w:t>
      </w:r>
      <w:proofErr w:type="spellStart"/>
      <w:r w:rsidR="00693139">
        <w:rPr>
          <w:rFonts w:ascii="Book Antiqua" w:eastAsia="宋体" w:hAnsi="Book Antiqua" w:hint="eastAsia"/>
        </w:rPr>
        <w:t>mol</w:t>
      </w:r>
      <w:proofErr w:type="spellEnd"/>
      <w:r w:rsidR="00693139">
        <w:rPr>
          <w:rFonts w:ascii="Book Antiqua" w:eastAsia="宋体" w:hAnsi="Book Antiqua" w:hint="eastAsia"/>
        </w:rPr>
        <w:t>/L</w:t>
      </w:r>
      <w:r w:rsidRPr="008E1476">
        <w:rPr>
          <w:rFonts w:ascii="Book Antiqua" w:hAnsi="Book Antiqua"/>
          <w:color w:val="000000" w:themeColor="text1"/>
          <w:kern w:val="0"/>
          <w:szCs w:val="24"/>
        </w:rPr>
        <w:t xml:space="preserve"> H</w:t>
      </w:r>
      <w:r w:rsidRPr="008E1476">
        <w:rPr>
          <w:rFonts w:ascii="Book Antiqua" w:hAnsi="Book Antiqua"/>
          <w:color w:val="000000" w:themeColor="text1"/>
          <w:kern w:val="0"/>
          <w:szCs w:val="24"/>
          <w:vertAlign w:val="subscript"/>
        </w:rPr>
        <w:t>2</w:t>
      </w:r>
      <w:r w:rsidRPr="008E1476">
        <w:rPr>
          <w:rFonts w:ascii="Book Antiqua" w:hAnsi="Book Antiqua"/>
          <w:color w:val="000000" w:themeColor="text1"/>
          <w:kern w:val="0"/>
          <w:szCs w:val="24"/>
        </w:rPr>
        <w:t>O</w:t>
      </w:r>
      <w:r w:rsidRPr="008E1476">
        <w:rPr>
          <w:rFonts w:ascii="Book Antiqua" w:hAnsi="Book Antiqua"/>
          <w:color w:val="000000" w:themeColor="text1"/>
          <w:kern w:val="0"/>
          <w:szCs w:val="24"/>
          <w:vertAlign w:val="subscript"/>
        </w:rPr>
        <w:t>2</w:t>
      </w:r>
      <w:r w:rsidRPr="008E1476">
        <w:rPr>
          <w:rFonts w:ascii="Book Antiqua" w:hAnsi="Book Antiqua"/>
          <w:color w:val="000000" w:themeColor="text1"/>
          <w:kern w:val="0"/>
          <w:szCs w:val="24"/>
        </w:rPr>
        <w:t xml:space="preserve"> treatment for 24</w:t>
      </w:r>
      <w:r w:rsidR="00693139">
        <w:rPr>
          <w:rFonts w:ascii="Book Antiqua" w:eastAsia="宋体" w:hAnsi="Book Antiqua" w:hint="eastAsia"/>
          <w:color w:val="000000" w:themeColor="text1"/>
          <w:kern w:val="0"/>
          <w:szCs w:val="24"/>
          <w:lang w:eastAsia="zh-CN"/>
        </w:rPr>
        <w:t xml:space="preserve"> </w:t>
      </w:r>
      <w:r w:rsidRPr="008E1476">
        <w:rPr>
          <w:rFonts w:ascii="Book Antiqua" w:hAnsi="Book Antiqua"/>
          <w:color w:val="000000" w:themeColor="text1"/>
          <w:kern w:val="0"/>
          <w:szCs w:val="24"/>
        </w:rPr>
        <w:t>h</w:t>
      </w:r>
      <w:r w:rsidR="00693139">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lane 5: HUVEC</w:t>
      </w:r>
      <w:r w:rsidR="008C0839">
        <w:rPr>
          <w:rFonts w:ascii="Book Antiqua" w:eastAsia="宋体" w:hAnsi="Book Antiqua" w:hint="eastAsia"/>
          <w:color w:val="000000" w:themeColor="text1"/>
          <w:kern w:val="0"/>
          <w:szCs w:val="24"/>
          <w:lang w:eastAsia="zh-CN"/>
        </w:rPr>
        <w:t>;</w:t>
      </w:r>
      <w:r w:rsidR="008C0839">
        <w:rPr>
          <w:rFonts w:ascii="Book Antiqua" w:hAnsi="Book Antiqua"/>
          <w:color w:val="000000" w:themeColor="text1"/>
          <w:kern w:val="0"/>
          <w:szCs w:val="24"/>
        </w:rPr>
        <w:t xml:space="preserve"> </w:t>
      </w:r>
      <w:r w:rsidRPr="008E1476">
        <w:rPr>
          <w:rFonts w:ascii="Book Antiqua" w:hAnsi="Book Antiqua"/>
          <w:color w:val="000000" w:themeColor="text1"/>
          <w:kern w:val="0"/>
          <w:szCs w:val="24"/>
        </w:rPr>
        <w:t>F</w:t>
      </w:r>
      <w:r w:rsidR="008C0839">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w:t>
      </w:r>
      <w:proofErr w:type="spellStart"/>
      <w:r w:rsidRPr="008E1476">
        <w:rPr>
          <w:rFonts w:ascii="Book Antiqua" w:hAnsi="Book Antiqua"/>
          <w:color w:val="000000" w:themeColor="text1"/>
          <w:kern w:val="0"/>
          <w:szCs w:val="24"/>
        </w:rPr>
        <w:t>qRT</w:t>
      </w:r>
      <w:proofErr w:type="spellEnd"/>
      <w:r w:rsidRPr="008E1476">
        <w:rPr>
          <w:rFonts w:ascii="Book Antiqua" w:hAnsi="Book Antiqua"/>
          <w:color w:val="000000" w:themeColor="text1"/>
          <w:kern w:val="0"/>
          <w:szCs w:val="24"/>
        </w:rPr>
        <w:t>-PCR of RGS5 message of ES</w:t>
      </w:r>
      <w:r w:rsidR="00352805">
        <w:rPr>
          <w:rFonts w:ascii="Book Antiqua" w:eastAsia="宋体" w:hAnsi="Book Antiqua" w:hint="eastAsia"/>
          <w:color w:val="000000" w:themeColor="text1"/>
          <w:kern w:val="0"/>
          <w:szCs w:val="24"/>
          <w:lang w:eastAsia="zh-CN"/>
        </w:rPr>
        <w:t xml:space="preserve"> </w:t>
      </w:r>
      <w:r w:rsidRPr="008E1476">
        <w:rPr>
          <w:rFonts w:ascii="Book Antiqua" w:hAnsi="Book Antiqua"/>
          <w:color w:val="000000" w:themeColor="text1"/>
          <w:kern w:val="0"/>
          <w:szCs w:val="24"/>
        </w:rPr>
        <w:t>(KhES-5)</w:t>
      </w:r>
      <w:r w:rsidR="00352805">
        <w:rPr>
          <w:rFonts w:ascii="Book Antiqua" w:eastAsia="宋体" w:hAnsi="Book Antiqua" w:hint="eastAsia"/>
          <w:color w:val="000000" w:themeColor="text1"/>
          <w:kern w:val="0"/>
          <w:szCs w:val="24"/>
          <w:lang w:eastAsia="zh-CN"/>
        </w:rPr>
        <w:t xml:space="preserve"> </w:t>
      </w:r>
      <w:proofErr w:type="spellStart"/>
      <w:r w:rsidRPr="008E1476">
        <w:rPr>
          <w:rFonts w:ascii="Book Antiqua" w:hAnsi="Book Antiqua"/>
          <w:color w:val="000000" w:themeColor="text1"/>
          <w:kern w:val="0"/>
          <w:szCs w:val="24"/>
        </w:rPr>
        <w:t>dECs</w:t>
      </w:r>
      <w:proofErr w:type="spellEnd"/>
      <w:r w:rsidRPr="008E1476">
        <w:rPr>
          <w:rFonts w:ascii="Book Antiqua" w:hAnsi="Book Antiqua"/>
          <w:color w:val="000000" w:themeColor="text1"/>
          <w:kern w:val="0"/>
          <w:szCs w:val="24"/>
        </w:rPr>
        <w:t xml:space="preserve"> </w:t>
      </w:r>
      <w:proofErr w:type="spellStart"/>
      <w:r w:rsidRPr="008E1476">
        <w:rPr>
          <w:rFonts w:ascii="Book Antiqua" w:hAnsi="Book Antiqua"/>
          <w:color w:val="000000" w:themeColor="text1"/>
          <w:kern w:val="0"/>
          <w:szCs w:val="24"/>
        </w:rPr>
        <w:t>subcultured</w:t>
      </w:r>
      <w:proofErr w:type="spellEnd"/>
      <w:r w:rsidRPr="008E1476">
        <w:rPr>
          <w:rFonts w:ascii="Book Antiqua" w:hAnsi="Book Antiqua"/>
          <w:color w:val="000000" w:themeColor="text1"/>
          <w:kern w:val="0"/>
          <w:szCs w:val="24"/>
        </w:rPr>
        <w:t xml:space="preserve"> in the presence of DMSO (gray column) or 10 </w:t>
      </w:r>
      <w:proofErr w:type="spellStart"/>
      <w:r w:rsidR="008C0839">
        <w:rPr>
          <w:rFonts w:ascii="Book Antiqua" w:eastAsia="宋体" w:hAnsi="Book Antiqua" w:hint="eastAsia"/>
        </w:rPr>
        <w:t>mol</w:t>
      </w:r>
      <w:proofErr w:type="spellEnd"/>
      <w:r w:rsidR="008C0839">
        <w:rPr>
          <w:rFonts w:ascii="Book Antiqua" w:eastAsia="宋体" w:hAnsi="Book Antiqua" w:hint="eastAsia"/>
        </w:rPr>
        <w:t>/L</w:t>
      </w:r>
      <w:r w:rsidRPr="008E1476">
        <w:rPr>
          <w:rFonts w:ascii="Book Antiqua" w:hAnsi="Book Antiqua"/>
          <w:color w:val="000000" w:themeColor="text1"/>
          <w:kern w:val="0"/>
          <w:szCs w:val="24"/>
        </w:rPr>
        <w:t xml:space="preserve"> </w:t>
      </w:r>
      <w:proofErr w:type="spellStart"/>
      <w:r w:rsidRPr="008E1476">
        <w:rPr>
          <w:rFonts w:ascii="Book Antiqua" w:hAnsi="Book Antiqua"/>
          <w:color w:val="000000" w:themeColor="text1"/>
          <w:kern w:val="0"/>
          <w:szCs w:val="24"/>
        </w:rPr>
        <w:t>astaxanthin</w:t>
      </w:r>
      <w:proofErr w:type="spellEnd"/>
      <w:r w:rsidRPr="008E1476">
        <w:rPr>
          <w:rFonts w:ascii="Book Antiqua" w:hAnsi="Book Antiqua"/>
          <w:color w:val="000000" w:themeColor="text1"/>
          <w:kern w:val="0"/>
          <w:szCs w:val="24"/>
        </w:rPr>
        <w:t xml:space="preserve"> (closed columns)</w:t>
      </w:r>
      <w:r w:rsidR="008C0839">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G</w:t>
      </w:r>
      <w:r w:rsidR="008C0839">
        <w:rPr>
          <w:rFonts w:ascii="Book Antiqua" w:eastAsia="宋体" w:hAnsi="Book Antiqua" w:hint="eastAsia"/>
          <w:color w:val="000000" w:themeColor="text1"/>
          <w:kern w:val="0"/>
          <w:szCs w:val="24"/>
          <w:lang w:eastAsia="zh-CN"/>
        </w:rPr>
        <w:t>:</w:t>
      </w:r>
      <w:r w:rsidRPr="008E1476">
        <w:rPr>
          <w:rFonts w:ascii="Book Antiqua" w:hAnsi="Book Antiqua"/>
          <w:color w:val="000000" w:themeColor="text1"/>
          <w:kern w:val="0"/>
          <w:szCs w:val="24"/>
        </w:rPr>
        <w:t xml:space="preserve"> VSMC-co-culture experiments of ES</w:t>
      </w:r>
      <w:r w:rsidR="00352805">
        <w:rPr>
          <w:rFonts w:ascii="Book Antiqua" w:eastAsia="宋体" w:hAnsi="Book Antiqua" w:hint="eastAsia"/>
          <w:color w:val="000000" w:themeColor="text1"/>
          <w:kern w:val="0"/>
          <w:szCs w:val="24"/>
          <w:lang w:eastAsia="zh-CN"/>
        </w:rPr>
        <w:t xml:space="preserve"> </w:t>
      </w:r>
      <w:r w:rsidRPr="008E1476">
        <w:rPr>
          <w:rFonts w:ascii="Book Antiqua" w:hAnsi="Book Antiqua"/>
          <w:color w:val="000000" w:themeColor="text1"/>
          <w:kern w:val="0"/>
          <w:szCs w:val="24"/>
        </w:rPr>
        <w:t>(KhES-5)</w:t>
      </w:r>
      <w:r w:rsidR="00352805">
        <w:rPr>
          <w:rFonts w:ascii="Book Antiqua" w:eastAsia="宋体" w:hAnsi="Book Antiqua" w:hint="eastAsia"/>
          <w:color w:val="000000" w:themeColor="text1"/>
          <w:kern w:val="0"/>
          <w:szCs w:val="24"/>
          <w:lang w:eastAsia="zh-CN"/>
        </w:rPr>
        <w:t xml:space="preserve"> </w:t>
      </w:r>
      <w:proofErr w:type="spellStart"/>
      <w:r w:rsidRPr="008E1476">
        <w:rPr>
          <w:rFonts w:ascii="Book Antiqua" w:hAnsi="Book Antiqua"/>
          <w:color w:val="000000" w:themeColor="text1"/>
          <w:kern w:val="0"/>
          <w:szCs w:val="24"/>
        </w:rPr>
        <w:t>dECs</w:t>
      </w:r>
      <w:proofErr w:type="spellEnd"/>
      <w:r w:rsidRPr="008E1476">
        <w:rPr>
          <w:rFonts w:ascii="Book Antiqua" w:hAnsi="Book Antiqua"/>
          <w:color w:val="000000" w:themeColor="text1"/>
          <w:kern w:val="0"/>
          <w:szCs w:val="24"/>
        </w:rPr>
        <w:t xml:space="preserve"> maintained with culture medium (open column), in the prese</w:t>
      </w:r>
      <w:r w:rsidR="00352805">
        <w:rPr>
          <w:rFonts w:ascii="Book Antiqua" w:hAnsi="Book Antiqua"/>
          <w:color w:val="000000" w:themeColor="text1"/>
          <w:kern w:val="0"/>
          <w:szCs w:val="24"/>
        </w:rPr>
        <w:t>nce of DMSO (gray column) or 10</w:t>
      </w:r>
      <w:r w:rsidR="00352805">
        <w:rPr>
          <w:rFonts w:ascii="Book Antiqua" w:eastAsia="宋体" w:hAnsi="Book Antiqua" w:hint="eastAsia"/>
          <w:color w:val="000000" w:themeColor="text1"/>
          <w:kern w:val="0"/>
          <w:szCs w:val="24"/>
          <w:lang w:eastAsia="zh-CN"/>
        </w:rPr>
        <w:t xml:space="preserve"> </w:t>
      </w:r>
      <w:proofErr w:type="spellStart"/>
      <w:r w:rsidR="00352805">
        <w:rPr>
          <w:rFonts w:ascii="Book Antiqua" w:eastAsia="宋体" w:hAnsi="Book Antiqua" w:hint="eastAsia"/>
        </w:rPr>
        <w:t>mol</w:t>
      </w:r>
      <w:proofErr w:type="spellEnd"/>
      <w:r w:rsidR="00352805">
        <w:rPr>
          <w:rFonts w:ascii="Book Antiqua" w:eastAsia="宋体" w:hAnsi="Book Antiqua" w:hint="eastAsia"/>
        </w:rPr>
        <w:t>/L</w:t>
      </w:r>
      <w:r w:rsidR="00C26640">
        <w:rPr>
          <w:rFonts w:ascii="Book Antiqua" w:hAnsi="Book Antiqua"/>
          <w:color w:val="000000" w:themeColor="text1"/>
          <w:kern w:val="0"/>
          <w:szCs w:val="24"/>
        </w:rPr>
        <w:t xml:space="preserve"> </w:t>
      </w:r>
      <w:proofErr w:type="spellStart"/>
      <w:r w:rsidR="00C26640">
        <w:rPr>
          <w:rFonts w:ascii="Book Antiqua" w:hAnsi="Book Antiqua"/>
          <w:color w:val="000000" w:themeColor="text1"/>
          <w:kern w:val="0"/>
          <w:szCs w:val="24"/>
        </w:rPr>
        <w:t>astaxanthin</w:t>
      </w:r>
      <w:proofErr w:type="spellEnd"/>
      <w:r w:rsidR="00C26640">
        <w:rPr>
          <w:rFonts w:ascii="Book Antiqua" w:hAnsi="Book Antiqua"/>
          <w:color w:val="000000" w:themeColor="text1"/>
          <w:kern w:val="0"/>
          <w:szCs w:val="24"/>
        </w:rPr>
        <w:t xml:space="preserve"> (closed column). </w:t>
      </w:r>
      <w:r w:rsidR="00025528" w:rsidRPr="00110D20">
        <w:rPr>
          <w:rFonts w:ascii="Book Antiqua" w:hAnsi="Book Antiqua"/>
          <w:color w:val="000000" w:themeColor="text1"/>
          <w:kern w:val="0"/>
          <w:szCs w:val="24"/>
        </w:rPr>
        <w:t>VSMC</w:t>
      </w:r>
      <w:r w:rsidR="00025528">
        <w:rPr>
          <w:rFonts w:ascii="Book Antiqua" w:eastAsia="宋体" w:hAnsi="Book Antiqua" w:hint="eastAsia"/>
          <w:color w:val="000000" w:themeColor="text1"/>
          <w:kern w:val="0"/>
          <w:szCs w:val="24"/>
          <w:lang w:eastAsia="zh-CN"/>
        </w:rPr>
        <w:t xml:space="preserve">: </w:t>
      </w:r>
      <w:r w:rsidR="00025528" w:rsidRPr="00814076">
        <w:rPr>
          <w:rFonts w:ascii="Book Antiqua" w:hAnsi="Book Antiqua"/>
          <w:color w:val="000000" w:themeColor="text1"/>
          <w:szCs w:val="24"/>
        </w:rPr>
        <w:t>Vascular smooth muscle cell</w:t>
      </w:r>
      <w:r w:rsidR="00025528">
        <w:rPr>
          <w:rFonts w:ascii="Book Antiqua" w:eastAsia="宋体" w:hAnsi="Book Antiqua" w:hint="eastAsia"/>
          <w:color w:val="000000" w:themeColor="text1"/>
          <w:kern w:val="0"/>
          <w:szCs w:val="24"/>
          <w:lang w:eastAsia="zh-CN"/>
        </w:rPr>
        <w:t xml:space="preserve">; </w:t>
      </w:r>
      <w:r w:rsidR="00025528" w:rsidRPr="00110D20">
        <w:rPr>
          <w:rFonts w:ascii="Book Antiqua" w:hAnsi="Book Antiqua"/>
          <w:color w:val="000000" w:themeColor="text1"/>
          <w:kern w:val="0"/>
          <w:szCs w:val="24"/>
        </w:rPr>
        <w:t>VEC</w:t>
      </w:r>
      <w:r w:rsidR="00025528">
        <w:rPr>
          <w:rFonts w:ascii="Book Antiqua" w:eastAsia="宋体" w:hAnsi="Book Antiqua" w:hint="eastAsia"/>
          <w:color w:val="000000" w:themeColor="text1"/>
          <w:kern w:val="0"/>
          <w:szCs w:val="24"/>
          <w:lang w:eastAsia="zh-CN"/>
        </w:rPr>
        <w:t xml:space="preserve">: </w:t>
      </w:r>
      <w:r w:rsidR="00025528" w:rsidRPr="00944324">
        <w:rPr>
          <w:rFonts w:ascii="Book Antiqua" w:eastAsia="宋体" w:hAnsi="Book Antiqua"/>
          <w:color w:val="000000" w:themeColor="text1"/>
          <w:kern w:val="0"/>
          <w:szCs w:val="24"/>
          <w:lang w:eastAsia="zh-CN"/>
        </w:rPr>
        <w:t>Vascular endothelial cell</w:t>
      </w:r>
      <w:r w:rsidR="00025528">
        <w:rPr>
          <w:rFonts w:ascii="Book Antiqua" w:eastAsia="宋体" w:hAnsi="Book Antiqua" w:hint="eastAsia"/>
          <w:color w:val="000000" w:themeColor="text1"/>
          <w:kern w:val="0"/>
          <w:szCs w:val="24"/>
          <w:lang w:eastAsia="zh-CN"/>
        </w:rPr>
        <w:t xml:space="preserve">; </w:t>
      </w:r>
      <w:r w:rsidR="00025528">
        <w:rPr>
          <w:rFonts w:ascii="Book Antiqua" w:hAnsi="Book Antiqua"/>
          <w:color w:val="000000" w:themeColor="text1"/>
          <w:kern w:val="0"/>
          <w:szCs w:val="24"/>
        </w:rPr>
        <w:t>iPSC</w:t>
      </w:r>
      <w:r w:rsidR="00025528">
        <w:rPr>
          <w:rFonts w:ascii="Book Antiqua" w:eastAsia="宋体" w:hAnsi="Book Antiqua" w:hint="eastAsia"/>
          <w:color w:val="000000" w:themeColor="text1"/>
          <w:kern w:val="0"/>
          <w:szCs w:val="24"/>
          <w:lang w:eastAsia="zh-CN"/>
        </w:rPr>
        <w:t xml:space="preserve">: </w:t>
      </w:r>
      <w:r w:rsidR="00025528" w:rsidRPr="00814076">
        <w:rPr>
          <w:rFonts w:ascii="Book Antiqua" w:hAnsi="Book Antiqua"/>
          <w:color w:val="000000" w:themeColor="text1"/>
          <w:szCs w:val="24"/>
        </w:rPr>
        <w:t>Induced pluripotent stem cell</w:t>
      </w:r>
      <w:r w:rsidR="00025528">
        <w:rPr>
          <w:rFonts w:ascii="Book Antiqua" w:eastAsia="宋体" w:hAnsi="Book Antiqua" w:hint="eastAsia"/>
          <w:color w:val="000000" w:themeColor="text1"/>
          <w:kern w:val="0"/>
          <w:szCs w:val="24"/>
          <w:lang w:eastAsia="zh-CN"/>
        </w:rPr>
        <w:t xml:space="preserve">; </w:t>
      </w:r>
      <w:r w:rsidR="00025528" w:rsidRPr="00110D20">
        <w:rPr>
          <w:rFonts w:ascii="Book Antiqua" w:hAnsi="Book Antiqua"/>
          <w:color w:val="000000" w:themeColor="text1"/>
          <w:kern w:val="0"/>
          <w:szCs w:val="24"/>
        </w:rPr>
        <w:t>PCR</w:t>
      </w:r>
      <w:r w:rsidR="00025528">
        <w:rPr>
          <w:rFonts w:ascii="Book Antiqua" w:eastAsia="宋体" w:hAnsi="Book Antiqua" w:hint="eastAsia"/>
          <w:color w:val="000000" w:themeColor="text1"/>
          <w:kern w:val="0"/>
          <w:szCs w:val="24"/>
          <w:lang w:eastAsia="zh-CN"/>
        </w:rPr>
        <w:t xml:space="preserve">: </w:t>
      </w:r>
      <w:r w:rsidR="00025528" w:rsidRPr="00131112">
        <w:rPr>
          <w:rFonts w:ascii="Book Antiqua" w:eastAsia="宋体" w:hAnsi="Book Antiqua"/>
          <w:color w:val="000000" w:themeColor="text1"/>
          <w:kern w:val="0"/>
          <w:szCs w:val="24"/>
          <w:lang w:eastAsia="zh-CN"/>
        </w:rPr>
        <w:t>Polymerase chain reaction</w:t>
      </w:r>
      <w:r w:rsidR="00B324AC">
        <w:rPr>
          <w:rFonts w:ascii="Book Antiqua" w:eastAsia="宋体" w:hAnsi="Book Antiqua" w:hint="eastAsia"/>
          <w:color w:val="000000" w:themeColor="text1"/>
          <w:kern w:val="0"/>
          <w:szCs w:val="24"/>
          <w:lang w:eastAsia="zh-CN"/>
        </w:rPr>
        <w:t xml:space="preserve">; DMSO: </w:t>
      </w:r>
      <w:proofErr w:type="spellStart"/>
      <w:r w:rsidR="00B324AC" w:rsidRPr="00B324AC">
        <w:rPr>
          <w:rFonts w:ascii="Book Antiqua" w:eastAsia="宋体" w:hAnsi="Book Antiqua"/>
          <w:color w:val="000000" w:themeColor="text1"/>
          <w:kern w:val="0"/>
          <w:szCs w:val="24"/>
          <w:lang w:eastAsia="zh-CN"/>
        </w:rPr>
        <w:t>Dimethylsulfoxide</w:t>
      </w:r>
      <w:proofErr w:type="spellEnd"/>
      <w:r w:rsidR="00622F0A">
        <w:rPr>
          <w:rFonts w:ascii="Book Antiqua" w:eastAsia="宋体" w:hAnsi="Book Antiqua" w:hint="eastAsia"/>
          <w:color w:val="000000" w:themeColor="text1"/>
          <w:kern w:val="0"/>
          <w:szCs w:val="24"/>
          <w:lang w:eastAsia="zh-CN"/>
        </w:rPr>
        <w:t xml:space="preserve">; </w:t>
      </w:r>
      <w:r w:rsidR="00622F0A">
        <w:rPr>
          <w:rFonts w:ascii="Book Antiqua" w:hAnsi="Book Antiqua"/>
          <w:color w:val="000000" w:themeColor="text1"/>
          <w:szCs w:val="24"/>
        </w:rPr>
        <w:t>RGS5</w:t>
      </w:r>
      <w:r w:rsidR="00622F0A">
        <w:rPr>
          <w:rFonts w:ascii="Book Antiqua" w:eastAsia="宋体" w:hAnsi="Book Antiqua" w:hint="eastAsia"/>
          <w:color w:val="000000" w:themeColor="text1"/>
          <w:szCs w:val="24"/>
          <w:lang w:eastAsia="zh-CN"/>
        </w:rPr>
        <w:t xml:space="preserve">: </w:t>
      </w:r>
      <w:r w:rsidR="00622F0A" w:rsidRPr="00814076">
        <w:rPr>
          <w:rFonts w:ascii="Book Antiqua" w:hAnsi="Book Antiqua"/>
          <w:color w:val="000000" w:themeColor="text1"/>
          <w:szCs w:val="24"/>
        </w:rPr>
        <w:t>Regulator</w:t>
      </w:r>
      <w:r w:rsidR="00622F0A">
        <w:rPr>
          <w:rFonts w:ascii="Book Antiqua" w:hAnsi="Book Antiqua"/>
          <w:color w:val="000000" w:themeColor="text1"/>
          <w:szCs w:val="24"/>
        </w:rPr>
        <w:t xml:space="preserve"> of G-protein signaling 5</w:t>
      </w:r>
      <w:r w:rsidR="008309BE">
        <w:rPr>
          <w:rFonts w:ascii="Book Antiqua" w:eastAsia="宋体" w:hAnsi="Book Antiqua" w:hint="eastAsia"/>
          <w:color w:val="000000" w:themeColor="text1"/>
          <w:szCs w:val="24"/>
          <w:lang w:eastAsia="zh-CN"/>
        </w:rPr>
        <w:t xml:space="preserve">; </w:t>
      </w:r>
      <w:r w:rsidR="008309BE">
        <w:rPr>
          <w:rFonts w:ascii="Book Antiqua" w:hAnsi="Book Antiqua"/>
          <w:color w:val="000000" w:themeColor="text1"/>
          <w:kern w:val="0"/>
          <w:szCs w:val="24"/>
        </w:rPr>
        <w:t>HUVEC</w:t>
      </w:r>
      <w:r w:rsidR="008309BE">
        <w:rPr>
          <w:rFonts w:ascii="Book Antiqua" w:eastAsia="宋体" w:hAnsi="Book Antiqua" w:hint="eastAsia"/>
          <w:color w:val="000000" w:themeColor="text1"/>
          <w:kern w:val="0"/>
          <w:szCs w:val="24"/>
          <w:lang w:eastAsia="zh-CN"/>
        </w:rPr>
        <w:t>:</w:t>
      </w:r>
      <w:r w:rsidR="008309BE" w:rsidRPr="00814076">
        <w:rPr>
          <w:rFonts w:ascii="Book Antiqua" w:hAnsi="Book Antiqua"/>
          <w:color w:val="000000" w:themeColor="text1"/>
          <w:szCs w:val="24"/>
        </w:rPr>
        <w:t xml:space="preserve"> Human umbilical vein endothelial cel</w:t>
      </w:r>
      <w:r w:rsidR="008309BE">
        <w:rPr>
          <w:rFonts w:ascii="Book Antiqua" w:eastAsia="宋体" w:hAnsi="Book Antiqua" w:hint="eastAsia"/>
          <w:color w:val="000000" w:themeColor="text1"/>
          <w:szCs w:val="24"/>
          <w:lang w:eastAsia="zh-CN"/>
        </w:rPr>
        <w:t>l.</w:t>
      </w:r>
    </w:p>
    <w:p w14:paraId="5B81FEBD" w14:textId="1674AB62" w:rsidR="00433751" w:rsidRPr="00025528" w:rsidRDefault="00433751" w:rsidP="00B1088D">
      <w:pPr>
        <w:spacing w:line="360" w:lineRule="auto"/>
        <w:rPr>
          <w:rFonts w:ascii="Book Antiqua" w:hAnsi="Book Antiqua"/>
          <w:color w:val="000000" w:themeColor="text1"/>
          <w:kern w:val="0"/>
          <w:szCs w:val="24"/>
        </w:rPr>
      </w:pPr>
    </w:p>
    <w:p w14:paraId="2516895B" w14:textId="5A594D27" w:rsidR="00E842AD" w:rsidRPr="002D454C" w:rsidRDefault="00E842AD" w:rsidP="00B1088D">
      <w:pPr>
        <w:widowControl/>
        <w:spacing w:line="360" w:lineRule="auto"/>
        <w:rPr>
          <w:rFonts w:ascii="Book Antiqua" w:eastAsia="宋体" w:hAnsi="Book Antiqua"/>
          <w:color w:val="000000" w:themeColor="text1"/>
          <w:kern w:val="0"/>
          <w:szCs w:val="24"/>
          <w:lang w:eastAsia="zh-CN"/>
        </w:rPr>
      </w:pPr>
    </w:p>
    <w:p w14:paraId="3F534923" w14:textId="6F6AE174" w:rsidR="00433751" w:rsidRPr="00814076" w:rsidRDefault="00E842AD" w:rsidP="00B1088D">
      <w:pPr>
        <w:spacing w:line="360" w:lineRule="auto"/>
        <w:rPr>
          <w:rFonts w:ascii="Book Antiqua" w:hAnsi="Book Antiqua"/>
          <w:color w:val="000000" w:themeColor="text1"/>
          <w:kern w:val="0"/>
          <w:szCs w:val="24"/>
        </w:rPr>
      </w:pPr>
      <w:r w:rsidRPr="00814076">
        <w:rPr>
          <w:rFonts w:ascii="Book Antiqua" w:hAnsi="Book Antiqua"/>
          <w:b/>
          <w:noProof/>
          <w:color w:val="000000" w:themeColor="text1"/>
          <w:szCs w:val="24"/>
          <w:lang w:eastAsia="en-US"/>
        </w:rPr>
        <w:lastRenderedPageBreak/>
        <w:drawing>
          <wp:anchor distT="0" distB="0" distL="114300" distR="114300" simplePos="0" relativeHeight="251674624" behindDoc="0" locked="0" layoutInCell="1" allowOverlap="1" wp14:anchorId="725820EA" wp14:editId="1BA213BD">
            <wp:simplePos x="0" y="0"/>
            <wp:positionH relativeFrom="margin">
              <wp:align>center</wp:align>
            </wp:positionH>
            <wp:positionV relativeFrom="paragraph">
              <wp:posOffset>0</wp:posOffset>
            </wp:positionV>
            <wp:extent cx="5450400" cy="3911471"/>
            <wp:effectExtent l="0" t="0" r="10795" b="635"/>
            <wp:wrapNone/>
            <wp:docPr id="18" name="図 18" descr="Macintosh HD:Users:saekikumiko:Desktop:WJTM:Part1+2:１報め:図JPEG:Nishio et al 02446204-1.1 Fig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saekikumiko:Desktop:WJTM:Part1+2:１報め:図JPEG:Nishio et al 02446204-1.1 Fig5A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0400" cy="39114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98E91" w14:textId="77777777" w:rsidR="00E842AD" w:rsidRPr="00814076" w:rsidRDefault="00E842AD" w:rsidP="00B1088D">
      <w:pPr>
        <w:spacing w:line="360" w:lineRule="auto"/>
        <w:rPr>
          <w:rFonts w:ascii="Book Antiqua" w:hAnsi="Book Antiqua"/>
          <w:color w:val="000000" w:themeColor="text1"/>
          <w:kern w:val="0"/>
          <w:szCs w:val="24"/>
        </w:rPr>
      </w:pPr>
    </w:p>
    <w:p w14:paraId="4A4F3C1F" w14:textId="77777777" w:rsidR="00E842AD" w:rsidRPr="00814076" w:rsidRDefault="00E842AD" w:rsidP="00B1088D">
      <w:pPr>
        <w:spacing w:line="360" w:lineRule="auto"/>
        <w:rPr>
          <w:rFonts w:ascii="Book Antiqua" w:hAnsi="Book Antiqua"/>
          <w:color w:val="000000" w:themeColor="text1"/>
          <w:kern w:val="0"/>
          <w:szCs w:val="24"/>
        </w:rPr>
      </w:pPr>
    </w:p>
    <w:p w14:paraId="5CC25D62" w14:textId="77777777" w:rsidR="00E842AD" w:rsidRPr="00814076" w:rsidRDefault="00E842AD" w:rsidP="00B1088D">
      <w:pPr>
        <w:spacing w:line="360" w:lineRule="auto"/>
        <w:rPr>
          <w:rFonts w:ascii="Book Antiqua" w:hAnsi="Book Antiqua"/>
          <w:color w:val="000000" w:themeColor="text1"/>
          <w:kern w:val="0"/>
          <w:szCs w:val="24"/>
        </w:rPr>
      </w:pPr>
    </w:p>
    <w:p w14:paraId="27855690" w14:textId="77777777" w:rsidR="00E842AD" w:rsidRPr="00814076" w:rsidRDefault="00E842AD" w:rsidP="00B1088D">
      <w:pPr>
        <w:spacing w:line="360" w:lineRule="auto"/>
        <w:rPr>
          <w:rFonts w:ascii="Book Antiqua" w:hAnsi="Book Antiqua"/>
          <w:color w:val="000000" w:themeColor="text1"/>
          <w:kern w:val="0"/>
          <w:szCs w:val="24"/>
        </w:rPr>
      </w:pPr>
    </w:p>
    <w:p w14:paraId="4156A39C" w14:textId="77777777" w:rsidR="00E842AD" w:rsidRPr="00814076" w:rsidRDefault="00E842AD" w:rsidP="00B1088D">
      <w:pPr>
        <w:spacing w:line="360" w:lineRule="auto"/>
        <w:rPr>
          <w:rFonts w:ascii="Book Antiqua" w:hAnsi="Book Antiqua"/>
          <w:color w:val="000000" w:themeColor="text1"/>
          <w:kern w:val="0"/>
          <w:szCs w:val="24"/>
        </w:rPr>
      </w:pPr>
    </w:p>
    <w:p w14:paraId="33CF7496" w14:textId="77777777" w:rsidR="00E842AD" w:rsidRPr="00814076" w:rsidRDefault="00E842AD" w:rsidP="00B1088D">
      <w:pPr>
        <w:spacing w:line="360" w:lineRule="auto"/>
        <w:rPr>
          <w:rFonts w:ascii="Book Antiqua" w:hAnsi="Book Antiqua"/>
          <w:color w:val="000000" w:themeColor="text1"/>
          <w:kern w:val="0"/>
          <w:szCs w:val="24"/>
        </w:rPr>
      </w:pPr>
    </w:p>
    <w:p w14:paraId="38B85AF6" w14:textId="77777777" w:rsidR="00E842AD" w:rsidRPr="00814076" w:rsidRDefault="00E842AD" w:rsidP="00B1088D">
      <w:pPr>
        <w:spacing w:line="360" w:lineRule="auto"/>
        <w:rPr>
          <w:rFonts w:ascii="Book Antiqua" w:hAnsi="Book Antiqua"/>
          <w:color w:val="000000" w:themeColor="text1"/>
          <w:kern w:val="0"/>
          <w:szCs w:val="24"/>
        </w:rPr>
      </w:pPr>
    </w:p>
    <w:p w14:paraId="13865940" w14:textId="77777777" w:rsidR="00E842AD" w:rsidRPr="00814076" w:rsidRDefault="00E842AD" w:rsidP="00B1088D">
      <w:pPr>
        <w:spacing w:line="360" w:lineRule="auto"/>
        <w:rPr>
          <w:rFonts w:ascii="Book Antiqua" w:hAnsi="Book Antiqua"/>
          <w:color w:val="000000" w:themeColor="text1"/>
          <w:kern w:val="0"/>
          <w:szCs w:val="24"/>
        </w:rPr>
      </w:pPr>
    </w:p>
    <w:p w14:paraId="241AA379" w14:textId="77777777" w:rsidR="00E842AD" w:rsidRPr="00814076" w:rsidRDefault="00E842AD" w:rsidP="00B1088D">
      <w:pPr>
        <w:spacing w:line="360" w:lineRule="auto"/>
        <w:rPr>
          <w:rFonts w:ascii="Book Antiqua" w:hAnsi="Book Antiqua"/>
          <w:color w:val="000000" w:themeColor="text1"/>
          <w:kern w:val="0"/>
          <w:szCs w:val="24"/>
        </w:rPr>
      </w:pPr>
    </w:p>
    <w:p w14:paraId="2CFE2DC7" w14:textId="77777777" w:rsidR="00E842AD" w:rsidRPr="00814076" w:rsidRDefault="00E842AD" w:rsidP="00B1088D">
      <w:pPr>
        <w:spacing w:line="360" w:lineRule="auto"/>
        <w:rPr>
          <w:rFonts w:ascii="Book Antiqua" w:hAnsi="Book Antiqua"/>
          <w:color w:val="000000" w:themeColor="text1"/>
          <w:kern w:val="0"/>
          <w:szCs w:val="24"/>
        </w:rPr>
      </w:pPr>
    </w:p>
    <w:p w14:paraId="2E2EF673" w14:textId="5239C16F" w:rsidR="00E842AD" w:rsidRPr="00814076" w:rsidRDefault="00E842AD" w:rsidP="00B1088D">
      <w:pPr>
        <w:spacing w:line="360" w:lineRule="auto"/>
        <w:rPr>
          <w:rFonts w:ascii="Book Antiqua" w:hAnsi="Book Antiqua"/>
          <w:color w:val="000000" w:themeColor="text1"/>
          <w:kern w:val="0"/>
          <w:szCs w:val="24"/>
        </w:rPr>
      </w:pPr>
    </w:p>
    <w:p w14:paraId="5AB1545F" w14:textId="6AE232B5" w:rsidR="00E842AD" w:rsidRPr="00814076" w:rsidRDefault="00E842AD" w:rsidP="00B1088D">
      <w:pPr>
        <w:spacing w:line="360" w:lineRule="auto"/>
        <w:rPr>
          <w:rFonts w:ascii="Book Antiqua" w:hAnsi="Book Antiqua"/>
          <w:color w:val="000000" w:themeColor="text1"/>
          <w:kern w:val="0"/>
          <w:szCs w:val="24"/>
        </w:rPr>
      </w:pPr>
    </w:p>
    <w:p w14:paraId="5FFE9BFF" w14:textId="1E1A15F9" w:rsidR="00E842AD" w:rsidRPr="00814076" w:rsidRDefault="00C020B4" w:rsidP="00B1088D">
      <w:pPr>
        <w:spacing w:line="360" w:lineRule="auto"/>
        <w:rPr>
          <w:rFonts w:ascii="Book Antiqua" w:hAnsi="Book Antiqua"/>
          <w:color w:val="000000" w:themeColor="text1"/>
          <w:kern w:val="0"/>
          <w:szCs w:val="24"/>
        </w:rPr>
      </w:pPr>
      <w:r w:rsidRPr="00814076">
        <w:rPr>
          <w:rFonts w:ascii="Book Antiqua" w:hAnsi="Book Antiqua"/>
          <w:b/>
          <w:noProof/>
          <w:color w:val="000000" w:themeColor="text1"/>
          <w:szCs w:val="24"/>
          <w:lang w:eastAsia="en-US"/>
        </w:rPr>
        <w:drawing>
          <wp:anchor distT="0" distB="0" distL="114300" distR="114300" simplePos="0" relativeHeight="251676672" behindDoc="0" locked="0" layoutInCell="1" allowOverlap="1" wp14:anchorId="04A7154C" wp14:editId="69C9C0CE">
            <wp:simplePos x="0" y="0"/>
            <wp:positionH relativeFrom="margin">
              <wp:posOffset>-95885</wp:posOffset>
            </wp:positionH>
            <wp:positionV relativeFrom="paragraph">
              <wp:posOffset>168910</wp:posOffset>
            </wp:positionV>
            <wp:extent cx="4611370" cy="2310130"/>
            <wp:effectExtent l="0" t="0" r="0" b="0"/>
            <wp:wrapNone/>
            <wp:docPr id="21" name="図 21" descr="Macintosh HD:Users:saekikumiko:Desktop:WJTM:Part1+2:１報め:図JPEG:Nishio et al 02446204-1.1 Fig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saekikumiko:Desktop:WJTM:Part1+2:１報め:図JPEG:Nishio et al 02446204-1.1 Fig5C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1370" cy="231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7D86" w14:textId="7661B999" w:rsidR="00E842AD" w:rsidRPr="00814076" w:rsidRDefault="00E842AD" w:rsidP="00B1088D">
      <w:pPr>
        <w:spacing w:line="360" w:lineRule="auto"/>
        <w:rPr>
          <w:rFonts w:ascii="Book Antiqua" w:hAnsi="Book Antiqua"/>
          <w:color w:val="000000" w:themeColor="text1"/>
          <w:kern w:val="0"/>
          <w:szCs w:val="24"/>
        </w:rPr>
      </w:pPr>
    </w:p>
    <w:p w14:paraId="11E34923" w14:textId="77777777" w:rsidR="00E842AD" w:rsidRPr="00814076" w:rsidRDefault="00E842AD" w:rsidP="00B1088D">
      <w:pPr>
        <w:spacing w:line="360" w:lineRule="auto"/>
        <w:rPr>
          <w:rFonts w:ascii="Book Antiqua" w:hAnsi="Book Antiqua"/>
          <w:color w:val="000000" w:themeColor="text1"/>
          <w:kern w:val="0"/>
          <w:szCs w:val="24"/>
        </w:rPr>
      </w:pPr>
    </w:p>
    <w:p w14:paraId="577973D1" w14:textId="77777777" w:rsidR="00E842AD" w:rsidRPr="00814076" w:rsidRDefault="00E842AD" w:rsidP="00B1088D">
      <w:pPr>
        <w:spacing w:line="360" w:lineRule="auto"/>
        <w:rPr>
          <w:rFonts w:ascii="Book Antiqua" w:hAnsi="Book Antiqua"/>
          <w:color w:val="000000" w:themeColor="text1"/>
          <w:kern w:val="0"/>
          <w:szCs w:val="24"/>
        </w:rPr>
      </w:pPr>
    </w:p>
    <w:p w14:paraId="695D0A4A" w14:textId="77777777" w:rsidR="00E842AD" w:rsidRPr="00814076" w:rsidRDefault="00E842AD" w:rsidP="00B1088D">
      <w:pPr>
        <w:spacing w:line="360" w:lineRule="auto"/>
        <w:rPr>
          <w:rFonts w:ascii="Book Antiqua" w:hAnsi="Book Antiqua"/>
          <w:color w:val="000000" w:themeColor="text1"/>
          <w:kern w:val="0"/>
          <w:szCs w:val="24"/>
        </w:rPr>
      </w:pPr>
    </w:p>
    <w:p w14:paraId="3160B245" w14:textId="77777777" w:rsidR="00E842AD" w:rsidRPr="00814076" w:rsidRDefault="00E842AD" w:rsidP="00B1088D">
      <w:pPr>
        <w:spacing w:line="360" w:lineRule="auto"/>
        <w:rPr>
          <w:rFonts w:ascii="Book Antiqua" w:hAnsi="Book Antiqua"/>
          <w:color w:val="000000" w:themeColor="text1"/>
          <w:kern w:val="0"/>
          <w:szCs w:val="24"/>
        </w:rPr>
      </w:pPr>
    </w:p>
    <w:p w14:paraId="65A3BE6E" w14:textId="69A4E669" w:rsidR="00E842AD" w:rsidRPr="00814076" w:rsidRDefault="00E842AD" w:rsidP="00B1088D">
      <w:pPr>
        <w:spacing w:line="360" w:lineRule="auto"/>
        <w:rPr>
          <w:rFonts w:ascii="Book Antiqua" w:hAnsi="Book Antiqua"/>
          <w:color w:val="000000" w:themeColor="text1"/>
          <w:kern w:val="0"/>
          <w:szCs w:val="24"/>
        </w:rPr>
      </w:pPr>
    </w:p>
    <w:p w14:paraId="55CD7919" w14:textId="36B711B1" w:rsidR="00E842AD" w:rsidRPr="00814076" w:rsidRDefault="00E842AD" w:rsidP="00B1088D">
      <w:pPr>
        <w:spacing w:line="360" w:lineRule="auto"/>
        <w:rPr>
          <w:rFonts w:ascii="Book Antiqua" w:hAnsi="Book Antiqua"/>
          <w:color w:val="000000" w:themeColor="text1"/>
          <w:kern w:val="0"/>
          <w:szCs w:val="24"/>
        </w:rPr>
      </w:pPr>
    </w:p>
    <w:p w14:paraId="46AB8694" w14:textId="76282E78" w:rsidR="00E842AD" w:rsidRPr="00814076" w:rsidRDefault="00115833" w:rsidP="00B1088D">
      <w:pPr>
        <w:spacing w:line="360" w:lineRule="auto"/>
        <w:rPr>
          <w:rFonts w:ascii="Book Antiqua" w:hAnsi="Book Antiqua"/>
          <w:color w:val="000000" w:themeColor="text1"/>
          <w:kern w:val="0"/>
          <w:szCs w:val="24"/>
        </w:rPr>
      </w:pPr>
      <w:r w:rsidRPr="00814076">
        <w:rPr>
          <w:rFonts w:ascii="Book Antiqua" w:hAnsi="Book Antiqua"/>
          <w:b/>
          <w:noProof/>
          <w:color w:val="000000" w:themeColor="text1"/>
          <w:szCs w:val="24"/>
          <w:lang w:eastAsia="en-US"/>
        </w:rPr>
        <w:drawing>
          <wp:anchor distT="0" distB="0" distL="114300" distR="114300" simplePos="0" relativeHeight="251678720" behindDoc="0" locked="0" layoutInCell="1" allowOverlap="1" wp14:anchorId="4E7A2C0C" wp14:editId="57998EBE">
            <wp:simplePos x="0" y="0"/>
            <wp:positionH relativeFrom="column">
              <wp:posOffset>-143652</wp:posOffset>
            </wp:positionH>
            <wp:positionV relativeFrom="paragraph">
              <wp:posOffset>275884</wp:posOffset>
            </wp:positionV>
            <wp:extent cx="3696970" cy="1270000"/>
            <wp:effectExtent l="0" t="0" r="0" b="6350"/>
            <wp:wrapNone/>
            <wp:docPr id="22" name="図 22" descr="Macintosh HD:Users:saekikumiko:Desktop:WJTM:Part1+2:１報め:図JPEG:Nishio et al 02446204-1.1 Fig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saekikumiko:Desktop:WJTM:Part1+2:１報め:図JPEG:Nishio et al 02446204-1.1 Fig5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697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6B515" w14:textId="77777777" w:rsidR="00E842AD" w:rsidRPr="00814076" w:rsidRDefault="00E842AD" w:rsidP="00B1088D">
      <w:pPr>
        <w:spacing w:line="360" w:lineRule="auto"/>
        <w:rPr>
          <w:rFonts w:ascii="Book Antiqua" w:hAnsi="Book Antiqua"/>
          <w:color w:val="000000" w:themeColor="text1"/>
          <w:kern w:val="0"/>
          <w:szCs w:val="24"/>
        </w:rPr>
      </w:pPr>
    </w:p>
    <w:p w14:paraId="426DADE3" w14:textId="77777777" w:rsidR="00E842AD" w:rsidRDefault="00E842AD" w:rsidP="00B1088D">
      <w:pPr>
        <w:spacing w:line="360" w:lineRule="auto"/>
        <w:rPr>
          <w:rFonts w:ascii="Book Antiqua" w:eastAsia="宋体" w:hAnsi="Book Antiqua"/>
          <w:color w:val="000000" w:themeColor="text1"/>
          <w:kern w:val="0"/>
          <w:szCs w:val="24"/>
          <w:lang w:eastAsia="zh-CN"/>
        </w:rPr>
      </w:pPr>
    </w:p>
    <w:p w14:paraId="535544F3" w14:textId="77777777" w:rsidR="00115833" w:rsidRDefault="00115833" w:rsidP="00B1088D">
      <w:pPr>
        <w:spacing w:line="360" w:lineRule="auto"/>
        <w:rPr>
          <w:rFonts w:ascii="Book Antiqua" w:eastAsia="宋体" w:hAnsi="Book Antiqua"/>
          <w:color w:val="000000" w:themeColor="text1"/>
          <w:kern w:val="0"/>
          <w:szCs w:val="24"/>
          <w:lang w:eastAsia="zh-CN"/>
        </w:rPr>
      </w:pPr>
    </w:p>
    <w:p w14:paraId="0943138B" w14:textId="77777777" w:rsidR="00115833" w:rsidRDefault="00115833" w:rsidP="00B1088D">
      <w:pPr>
        <w:spacing w:line="360" w:lineRule="auto"/>
        <w:rPr>
          <w:rFonts w:ascii="Book Antiqua" w:eastAsia="宋体" w:hAnsi="Book Antiqua"/>
          <w:color w:val="000000" w:themeColor="text1"/>
          <w:kern w:val="0"/>
          <w:szCs w:val="24"/>
          <w:lang w:eastAsia="zh-CN"/>
        </w:rPr>
      </w:pPr>
    </w:p>
    <w:p w14:paraId="72F049AF" w14:textId="77777777" w:rsidR="00D31CBE" w:rsidRPr="00D31CBE" w:rsidRDefault="00D31CBE" w:rsidP="00B1088D">
      <w:pPr>
        <w:spacing w:line="360" w:lineRule="auto"/>
        <w:rPr>
          <w:rFonts w:ascii="Book Antiqua" w:eastAsia="宋体" w:hAnsi="Book Antiqua"/>
          <w:color w:val="000000" w:themeColor="text1"/>
          <w:kern w:val="0"/>
          <w:szCs w:val="24"/>
          <w:lang w:eastAsia="zh-CN"/>
        </w:rPr>
      </w:pPr>
    </w:p>
    <w:p w14:paraId="29C48012" w14:textId="3EAEEB2E" w:rsidR="00D31CBE" w:rsidRPr="00992C1A" w:rsidRDefault="00FE228A" w:rsidP="00B1088D">
      <w:pPr>
        <w:spacing w:line="360" w:lineRule="auto"/>
        <w:rPr>
          <w:rFonts w:ascii="Book Antiqua" w:eastAsia="宋体" w:hAnsi="Book Antiqua"/>
          <w:color w:val="000000" w:themeColor="text1"/>
          <w:kern w:val="0"/>
          <w:szCs w:val="24"/>
          <w:lang w:eastAsia="zh-CN"/>
        </w:rPr>
      </w:pPr>
      <w:r w:rsidRPr="00814076">
        <w:rPr>
          <w:rFonts w:ascii="Book Antiqua" w:hAnsi="Book Antiqua"/>
          <w:b/>
          <w:color w:val="000000" w:themeColor="text1"/>
          <w:kern w:val="0"/>
          <w:szCs w:val="24"/>
        </w:rPr>
        <w:t>Figure</w:t>
      </w:r>
      <w:r w:rsidR="00223921">
        <w:rPr>
          <w:rFonts w:ascii="Book Antiqua" w:hAnsi="Book Antiqua"/>
          <w:b/>
          <w:color w:val="000000" w:themeColor="text1"/>
          <w:kern w:val="0"/>
          <w:szCs w:val="24"/>
        </w:rPr>
        <w:t xml:space="preserve"> 5</w:t>
      </w:r>
      <w:r w:rsidR="00A82E4D" w:rsidRPr="00814076">
        <w:rPr>
          <w:rFonts w:ascii="Book Antiqua" w:hAnsi="Book Antiqua"/>
          <w:b/>
          <w:color w:val="000000" w:themeColor="text1"/>
          <w:kern w:val="0"/>
          <w:szCs w:val="24"/>
        </w:rPr>
        <w:t xml:space="preserve"> Phenotype </w:t>
      </w:r>
      <w:proofErr w:type="gramStart"/>
      <w:r w:rsidR="00A82E4D" w:rsidRPr="00814076">
        <w:rPr>
          <w:rFonts w:ascii="Book Antiqua" w:hAnsi="Book Antiqua"/>
          <w:b/>
          <w:color w:val="000000" w:themeColor="text1"/>
          <w:kern w:val="0"/>
          <w:szCs w:val="24"/>
        </w:rPr>
        <w:t>evaluat</w:t>
      </w:r>
      <w:bookmarkStart w:id="14" w:name="_GoBack"/>
      <w:bookmarkEnd w:id="14"/>
      <w:r w:rsidR="00A82E4D" w:rsidRPr="00814076">
        <w:rPr>
          <w:rFonts w:ascii="Book Antiqua" w:hAnsi="Book Antiqua"/>
          <w:b/>
          <w:color w:val="000000" w:themeColor="text1"/>
          <w:kern w:val="0"/>
          <w:szCs w:val="24"/>
        </w:rPr>
        <w:t>ion</w:t>
      </w:r>
      <w:proofErr w:type="gramEnd"/>
      <w:r w:rsidR="00A82E4D" w:rsidRPr="00814076">
        <w:rPr>
          <w:rFonts w:ascii="Book Antiqua" w:hAnsi="Book Antiqua"/>
          <w:b/>
          <w:color w:val="000000" w:themeColor="text1"/>
          <w:kern w:val="0"/>
          <w:szCs w:val="24"/>
        </w:rPr>
        <w:t xml:space="preserve"> of human </w:t>
      </w:r>
      <w:r w:rsidR="00223921" w:rsidRPr="00223921">
        <w:rPr>
          <w:rFonts w:ascii="Book Antiqua" w:hAnsi="Book Antiqua"/>
          <w:b/>
          <w:color w:val="000000" w:themeColor="text1"/>
          <w:kern w:val="0"/>
          <w:szCs w:val="24"/>
        </w:rPr>
        <w:t xml:space="preserve">induced pluripotent stem cells </w:t>
      </w:r>
      <w:r w:rsidR="00A82E4D" w:rsidRPr="00814076">
        <w:rPr>
          <w:rFonts w:ascii="Book Antiqua" w:hAnsi="Book Antiqua"/>
          <w:b/>
          <w:color w:val="000000" w:themeColor="text1"/>
          <w:kern w:val="0"/>
          <w:szCs w:val="24"/>
        </w:rPr>
        <w:t xml:space="preserve">-derived </w:t>
      </w:r>
      <w:r w:rsidR="00223921" w:rsidRPr="002F5642">
        <w:rPr>
          <w:rFonts w:ascii="Book Antiqua" w:hAnsi="Book Antiqua"/>
          <w:b/>
          <w:color w:val="000000" w:themeColor="text1"/>
          <w:kern w:val="0"/>
          <w:szCs w:val="24"/>
        </w:rPr>
        <w:t>vascular endothelial cells</w:t>
      </w:r>
      <w:r w:rsidR="00223921">
        <w:rPr>
          <w:rFonts w:ascii="Book Antiqua" w:hAnsi="Book Antiqua"/>
          <w:b/>
          <w:color w:val="000000" w:themeColor="text1"/>
          <w:kern w:val="0"/>
          <w:szCs w:val="24"/>
        </w:rPr>
        <w:t xml:space="preserve">. </w:t>
      </w:r>
      <w:r w:rsidR="00A82E4D" w:rsidRPr="00110D20">
        <w:rPr>
          <w:rFonts w:ascii="Book Antiqua" w:hAnsi="Book Antiqua"/>
          <w:color w:val="000000" w:themeColor="text1"/>
          <w:kern w:val="0"/>
          <w:szCs w:val="24"/>
        </w:rPr>
        <w:t>A and B</w:t>
      </w:r>
      <w:r w:rsidR="00110D20">
        <w:rPr>
          <w:rFonts w:ascii="Book Antiqua" w:eastAsia="宋体" w:hAnsi="Book Antiqua" w:hint="eastAsia"/>
          <w:color w:val="000000" w:themeColor="text1"/>
          <w:kern w:val="0"/>
          <w:szCs w:val="24"/>
          <w:lang w:eastAsia="zh-CN"/>
        </w:rPr>
        <w:t>:</w:t>
      </w:r>
      <w:r w:rsidR="00A82E4D" w:rsidRPr="00110D20">
        <w:rPr>
          <w:rFonts w:ascii="Book Antiqua" w:hAnsi="Book Antiqua"/>
          <w:color w:val="000000" w:themeColor="text1"/>
          <w:kern w:val="0"/>
          <w:szCs w:val="24"/>
        </w:rPr>
        <w:t xml:space="preserve"> VSMC-co-culture experiments of VECs generated from three lines of R</w:t>
      </w:r>
      <w:r w:rsidR="00110D20">
        <w:rPr>
          <w:rFonts w:ascii="Book Antiqua" w:hAnsi="Book Antiqua"/>
          <w:color w:val="000000" w:themeColor="text1"/>
          <w:kern w:val="0"/>
          <w:szCs w:val="24"/>
        </w:rPr>
        <w:t>et-</w:t>
      </w:r>
      <w:proofErr w:type="spellStart"/>
      <w:r w:rsidR="00110D20">
        <w:rPr>
          <w:rFonts w:ascii="Book Antiqua" w:hAnsi="Book Antiqua"/>
          <w:color w:val="000000" w:themeColor="text1"/>
          <w:kern w:val="0"/>
          <w:szCs w:val="24"/>
        </w:rPr>
        <w:t>iPSCs</w:t>
      </w:r>
      <w:proofErr w:type="spellEnd"/>
      <w:r w:rsidR="00110D20">
        <w:rPr>
          <w:rFonts w:ascii="Book Antiqua" w:hAnsi="Book Antiqua"/>
          <w:color w:val="000000" w:themeColor="text1"/>
          <w:kern w:val="0"/>
          <w:szCs w:val="24"/>
        </w:rPr>
        <w:t xml:space="preserve"> (#25, 253G1 and 201B7)</w:t>
      </w:r>
      <w:r w:rsidR="00110D20">
        <w:rPr>
          <w:rFonts w:ascii="Book Antiqua" w:eastAsia="宋体" w:hAnsi="Book Antiqua" w:hint="eastAsia"/>
          <w:color w:val="000000" w:themeColor="text1"/>
          <w:kern w:val="0"/>
          <w:szCs w:val="24"/>
          <w:lang w:eastAsia="zh-CN"/>
        </w:rPr>
        <w:t xml:space="preserve">; </w:t>
      </w:r>
      <w:r w:rsidR="00110D20">
        <w:rPr>
          <w:rFonts w:ascii="Book Antiqua" w:hAnsi="Book Antiqua"/>
          <w:color w:val="000000" w:themeColor="text1"/>
          <w:kern w:val="0"/>
          <w:szCs w:val="24"/>
        </w:rPr>
        <w:t>A</w:t>
      </w:r>
      <w:r w:rsidR="00A82E4D" w:rsidRPr="00110D20">
        <w:rPr>
          <w:rFonts w:ascii="Book Antiqua" w:hAnsi="Book Antiqua"/>
          <w:color w:val="000000" w:themeColor="text1"/>
          <w:kern w:val="0"/>
          <w:szCs w:val="24"/>
        </w:rPr>
        <w:t xml:space="preserve"> and </w:t>
      </w:r>
      <w:r w:rsidR="00A82E4D" w:rsidRPr="00110D20">
        <w:rPr>
          <w:rFonts w:ascii="Book Antiqua" w:hAnsi="Book Antiqua"/>
          <w:color w:val="000000" w:themeColor="text1"/>
          <w:kern w:val="0"/>
          <w:szCs w:val="24"/>
        </w:rPr>
        <w:lastRenderedPageBreak/>
        <w:t xml:space="preserve">those from two lines of </w:t>
      </w:r>
      <w:proofErr w:type="spellStart"/>
      <w:r w:rsidR="00A82E4D" w:rsidRPr="00110D20">
        <w:rPr>
          <w:rFonts w:ascii="Book Antiqua" w:hAnsi="Book Antiqua"/>
          <w:color w:val="000000" w:themeColor="text1"/>
          <w:kern w:val="0"/>
          <w:szCs w:val="24"/>
        </w:rPr>
        <w:t>SeV-iPSCs</w:t>
      </w:r>
      <w:proofErr w:type="spellEnd"/>
      <w:r w:rsidR="00A82E4D" w:rsidRPr="00110D20">
        <w:rPr>
          <w:rFonts w:ascii="Book Antiqua" w:hAnsi="Book Antiqua"/>
          <w:color w:val="000000" w:themeColor="text1"/>
          <w:kern w:val="0"/>
          <w:szCs w:val="24"/>
        </w:rPr>
        <w:t xml:space="preserve"> (</w:t>
      </w:r>
      <w:proofErr w:type="spellStart"/>
      <w:r w:rsidR="00A82E4D" w:rsidRPr="00110D20">
        <w:rPr>
          <w:rFonts w:ascii="Book Antiqua" w:hAnsi="Book Antiqua"/>
          <w:color w:val="000000" w:themeColor="text1"/>
          <w:kern w:val="0"/>
          <w:szCs w:val="24"/>
        </w:rPr>
        <w:t>S</w:t>
      </w:r>
      <w:r w:rsidR="00110D20">
        <w:rPr>
          <w:rFonts w:ascii="Book Antiqua" w:hAnsi="Book Antiqua"/>
          <w:color w:val="000000" w:themeColor="text1"/>
          <w:kern w:val="0"/>
          <w:szCs w:val="24"/>
        </w:rPr>
        <w:t>eV-iPS</w:t>
      </w:r>
      <w:proofErr w:type="spellEnd"/>
      <w:r w:rsidR="00110D20">
        <w:rPr>
          <w:rFonts w:ascii="Book Antiqua" w:hAnsi="Book Antiqua"/>
          <w:color w:val="000000" w:themeColor="text1"/>
          <w:kern w:val="0"/>
          <w:szCs w:val="24"/>
        </w:rPr>
        <w:t xml:space="preserve">(BJ) and </w:t>
      </w:r>
      <w:proofErr w:type="spellStart"/>
      <w:r w:rsidR="00110D20">
        <w:rPr>
          <w:rFonts w:ascii="Book Antiqua" w:hAnsi="Book Antiqua"/>
          <w:color w:val="000000" w:themeColor="text1"/>
          <w:kern w:val="0"/>
          <w:szCs w:val="24"/>
        </w:rPr>
        <w:t>SeV-iPS</w:t>
      </w:r>
      <w:proofErr w:type="spellEnd"/>
      <w:r w:rsidR="00110D20">
        <w:rPr>
          <w:rFonts w:ascii="Book Antiqua" w:hAnsi="Book Antiqua"/>
          <w:color w:val="000000" w:themeColor="text1"/>
          <w:kern w:val="0"/>
          <w:szCs w:val="24"/>
        </w:rPr>
        <w:t>(HUVEC) B</w:t>
      </w:r>
      <w:r w:rsidR="00A82E4D" w:rsidRPr="00110D20">
        <w:rPr>
          <w:rFonts w:ascii="Book Antiqua" w:hAnsi="Book Antiqua"/>
          <w:color w:val="000000" w:themeColor="text1"/>
          <w:kern w:val="0"/>
          <w:szCs w:val="24"/>
        </w:rPr>
        <w:t xml:space="preserve"> at indicated passage number (</w:t>
      </w:r>
      <w:r w:rsidR="00A82E4D" w:rsidRPr="00110D20">
        <w:rPr>
          <w:rFonts w:ascii="Book Antiqua" w:hAnsi="Book Antiqua"/>
          <w:i/>
          <w:color w:val="000000" w:themeColor="text1"/>
          <w:kern w:val="0"/>
          <w:szCs w:val="24"/>
        </w:rPr>
        <w:t>n</w:t>
      </w:r>
      <w:r w:rsidR="00110D20">
        <w:rPr>
          <w:rFonts w:ascii="Book Antiqua" w:eastAsia="宋体" w:hAnsi="Book Antiqua" w:hint="eastAsia"/>
          <w:color w:val="000000" w:themeColor="text1"/>
          <w:kern w:val="0"/>
          <w:szCs w:val="24"/>
          <w:lang w:eastAsia="zh-CN"/>
        </w:rPr>
        <w:t xml:space="preserve"> </w:t>
      </w:r>
      <w:r w:rsidR="00A82E4D" w:rsidRPr="00110D20">
        <w:rPr>
          <w:rFonts w:ascii="Book Antiqua" w:hAnsi="Book Antiqua"/>
          <w:color w:val="000000" w:themeColor="text1"/>
          <w:kern w:val="0"/>
          <w:szCs w:val="24"/>
        </w:rPr>
        <w:t>=</w:t>
      </w:r>
      <w:r w:rsidR="00110D20">
        <w:rPr>
          <w:rFonts w:ascii="Book Antiqua" w:eastAsia="宋体" w:hAnsi="Book Antiqua" w:hint="eastAsia"/>
          <w:color w:val="000000" w:themeColor="text1"/>
          <w:kern w:val="0"/>
          <w:szCs w:val="24"/>
          <w:lang w:eastAsia="zh-CN"/>
        </w:rPr>
        <w:t xml:space="preserve"> </w:t>
      </w:r>
      <w:r w:rsidR="00A82E4D" w:rsidRPr="00110D20">
        <w:rPr>
          <w:rFonts w:ascii="Book Antiqua" w:hAnsi="Book Antiqua"/>
          <w:color w:val="000000" w:themeColor="text1"/>
          <w:kern w:val="0"/>
          <w:szCs w:val="24"/>
        </w:rPr>
        <w:t>3)</w:t>
      </w:r>
      <w:r w:rsidR="00110D20">
        <w:rPr>
          <w:rFonts w:ascii="Book Antiqua" w:eastAsia="宋体" w:hAnsi="Book Antiqua" w:hint="eastAsia"/>
          <w:color w:val="000000" w:themeColor="text1"/>
          <w:kern w:val="0"/>
          <w:szCs w:val="24"/>
          <w:lang w:eastAsia="zh-CN"/>
        </w:rPr>
        <w:t>;</w:t>
      </w:r>
      <w:r w:rsidR="00A82E4D" w:rsidRPr="00110D20">
        <w:rPr>
          <w:rFonts w:ascii="Book Antiqua" w:hAnsi="Book Antiqua"/>
          <w:color w:val="000000" w:themeColor="text1"/>
          <w:kern w:val="0"/>
          <w:szCs w:val="24"/>
        </w:rPr>
        <w:t xml:space="preserve"> C</w:t>
      </w:r>
      <w:r w:rsidR="00110D20">
        <w:rPr>
          <w:rFonts w:ascii="Book Antiqua" w:eastAsia="宋体" w:hAnsi="Book Antiqua" w:hint="eastAsia"/>
          <w:color w:val="000000" w:themeColor="text1"/>
          <w:kern w:val="0"/>
          <w:szCs w:val="24"/>
          <w:lang w:eastAsia="zh-CN"/>
        </w:rPr>
        <w:t>:</w:t>
      </w:r>
      <w:r w:rsidR="00A82E4D" w:rsidRPr="00110D20">
        <w:rPr>
          <w:rFonts w:ascii="Book Antiqua" w:hAnsi="Book Antiqua"/>
          <w:color w:val="000000" w:themeColor="text1"/>
          <w:kern w:val="0"/>
          <w:szCs w:val="24"/>
        </w:rPr>
        <w:t xml:space="preserve"> RT-PCR of RGS5 message of Ret-</w:t>
      </w:r>
      <w:proofErr w:type="spellStart"/>
      <w:r w:rsidR="00A82E4D" w:rsidRPr="00110D20">
        <w:rPr>
          <w:rFonts w:ascii="Book Antiqua" w:hAnsi="Book Antiqua"/>
          <w:color w:val="000000" w:themeColor="text1"/>
          <w:kern w:val="0"/>
          <w:szCs w:val="24"/>
        </w:rPr>
        <w:t>iPSdECs</w:t>
      </w:r>
      <w:proofErr w:type="spellEnd"/>
      <w:r w:rsidR="00A82E4D" w:rsidRPr="00110D20">
        <w:rPr>
          <w:rFonts w:ascii="Book Antiqua" w:hAnsi="Book Antiqua"/>
          <w:color w:val="000000" w:themeColor="text1"/>
          <w:kern w:val="0"/>
          <w:szCs w:val="24"/>
        </w:rPr>
        <w:t xml:space="preserve"> (type-I) and </w:t>
      </w:r>
      <w:proofErr w:type="spellStart"/>
      <w:r w:rsidR="00A82E4D" w:rsidRPr="00110D20">
        <w:rPr>
          <w:rFonts w:ascii="Book Antiqua" w:hAnsi="Book Antiqua"/>
          <w:color w:val="000000" w:themeColor="text1"/>
          <w:kern w:val="0"/>
          <w:szCs w:val="24"/>
        </w:rPr>
        <w:t>SeV-iPSdECs</w:t>
      </w:r>
      <w:proofErr w:type="spellEnd"/>
      <w:r w:rsidR="00A82E4D" w:rsidRPr="00110D20">
        <w:rPr>
          <w:rFonts w:ascii="Book Antiqua" w:hAnsi="Book Antiqua"/>
          <w:color w:val="000000" w:themeColor="text1"/>
          <w:kern w:val="0"/>
          <w:szCs w:val="24"/>
        </w:rPr>
        <w:t xml:space="preserve"> (type-II</w:t>
      </w:r>
      <w:r w:rsidR="00093E9C">
        <w:rPr>
          <w:rFonts w:ascii="Book Antiqua" w:eastAsia="宋体" w:hAnsi="Book Antiqua" w:hint="eastAsia"/>
          <w:color w:val="000000" w:themeColor="text1"/>
          <w:kern w:val="0"/>
          <w:szCs w:val="24"/>
          <w:lang w:eastAsia="zh-CN"/>
        </w:rPr>
        <w:t>;</w:t>
      </w:r>
      <w:r w:rsidR="00A82E4D" w:rsidRPr="00110D20">
        <w:rPr>
          <w:rFonts w:ascii="Book Antiqua" w:hAnsi="Book Antiqua"/>
          <w:color w:val="000000" w:themeColor="text1"/>
          <w:kern w:val="0"/>
          <w:szCs w:val="24"/>
        </w:rPr>
        <w:t xml:space="preserve"> D</w:t>
      </w:r>
      <w:r w:rsidR="00093E9C">
        <w:rPr>
          <w:rFonts w:ascii="Book Antiqua" w:eastAsia="宋体" w:hAnsi="Book Antiqua" w:hint="eastAsia"/>
          <w:color w:val="000000" w:themeColor="text1"/>
          <w:kern w:val="0"/>
          <w:szCs w:val="24"/>
          <w:lang w:eastAsia="zh-CN"/>
        </w:rPr>
        <w:t>:</w:t>
      </w:r>
      <w:r w:rsidR="00A82E4D" w:rsidRPr="00110D20">
        <w:rPr>
          <w:rFonts w:ascii="Book Antiqua" w:hAnsi="Book Antiqua"/>
          <w:color w:val="000000" w:themeColor="text1"/>
          <w:kern w:val="0"/>
          <w:szCs w:val="24"/>
        </w:rPr>
        <w:t xml:space="preserve"> RGS5 immunostaining studies of Ret-</w:t>
      </w:r>
      <w:proofErr w:type="spellStart"/>
      <w:r w:rsidR="00A82E4D" w:rsidRPr="00110D20">
        <w:rPr>
          <w:rFonts w:ascii="Book Antiqua" w:hAnsi="Book Antiqua"/>
          <w:color w:val="000000" w:themeColor="text1"/>
          <w:kern w:val="0"/>
          <w:szCs w:val="24"/>
        </w:rPr>
        <w:t>iPSdECs</w:t>
      </w:r>
      <w:proofErr w:type="spellEnd"/>
      <w:r w:rsidR="00A82E4D" w:rsidRPr="00110D20">
        <w:rPr>
          <w:rFonts w:ascii="Book Antiqua" w:hAnsi="Book Antiqua"/>
          <w:color w:val="000000" w:themeColor="text1"/>
          <w:kern w:val="0"/>
          <w:szCs w:val="24"/>
        </w:rPr>
        <w:t xml:space="preserve"> </w:t>
      </w:r>
      <w:r w:rsidR="00194D17">
        <w:rPr>
          <w:rFonts w:ascii="Book Antiqua" w:hAnsi="Book Antiqua"/>
          <w:color w:val="000000" w:themeColor="text1"/>
          <w:kern w:val="0"/>
          <w:szCs w:val="24"/>
        </w:rPr>
        <w:t xml:space="preserve">(upper) and </w:t>
      </w:r>
      <w:proofErr w:type="spellStart"/>
      <w:r w:rsidR="00194D17">
        <w:rPr>
          <w:rFonts w:ascii="Book Antiqua" w:hAnsi="Book Antiqua"/>
          <w:color w:val="000000" w:themeColor="text1"/>
          <w:kern w:val="0"/>
          <w:szCs w:val="24"/>
        </w:rPr>
        <w:t>SeV-iPSdECs</w:t>
      </w:r>
      <w:proofErr w:type="spellEnd"/>
      <w:r w:rsidR="00194D17">
        <w:rPr>
          <w:rFonts w:ascii="Book Antiqua" w:hAnsi="Book Antiqua"/>
          <w:color w:val="000000" w:themeColor="text1"/>
          <w:kern w:val="0"/>
          <w:szCs w:val="24"/>
        </w:rPr>
        <w:t xml:space="preserve"> (lower)</w:t>
      </w:r>
      <w:r w:rsidR="00194D17">
        <w:rPr>
          <w:rFonts w:ascii="Book Antiqua" w:eastAsia="宋体" w:hAnsi="Book Antiqua" w:hint="eastAsia"/>
          <w:color w:val="000000" w:themeColor="text1"/>
          <w:kern w:val="0"/>
          <w:szCs w:val="24"/>
          <w:lang w:eastAsia="zh-CN"/>
        </w:rPr>
        <w:t>;</w:t>
      </w:r>
      <w:r w:rsidR="00A82E4D" w:rsidRPr="00110D20">
        <w:rPr>
          <w:rFonts w:ascii="Book Antiqua" w:hAnsi="Book Antiqua"/>
          <w:color w:val="000000" w:themeColor="text1"/>
          <w:kern w:val="0"/>
          <w:szCs w:val="24"/>
        </w:rPr>
        <w:t xml:space="preserve"> E</w:t>
      </w:r>
      <w:r w:rsidR="00194D17">
        <w:rPr>
          <w:rFonts w:ascii="Book Antiqua" w:eastAsia="宋体" w:hAnsi="Book Antiqua" w:hint="eastAsia"/>
          <w:color w:val="000000" w:themeColor="text1"/>
          <w:kern w:val="0"/>
          <w:szCs w:val="24"/>
          <w:lang w:eastAsia="zh-CN"/>
        </w:rPr>
        <w:t>:</w:t>
      </w:r>
      <w:r w:rsidR="00A82E4D" w:rsidRPr="00110D20">
        <w:rPr>
          <w:rFonts w:ascii="Book Antiqua" w:hAnsi="Book Antiqua"/>
          <w:color w:val="000000" w:themeColor="text1"/>
          <w:kern w:val="0"/>
          <w:szCs w:val="24"/>
        </w:rPr>
        <w:t xml:space="preserve"> H</w:t>
      </w:r>
      <w:r w:rsidR="00A82E4D" w:rsidRPr="00110D20">
        <w:rPr>
          <w:rFonts w:ascii="Book Antiqua" w:hAnsi="Book Antiqua"/>
          <w:color w:val="000000" w:themeColor="text1"/>
          <w:kern w:val="0"/>
          <w:szCs w:val="24"/>
          <w:vertAlign w:val="subscript"/>
        </w:rPr>
        <w:t>2</w:t>
      </w:r>
      <w:r w:rsidR="00A82E4D" w:rsidRPr="00110D20">
        <w:rPr>
          <w:rFonts w:ascii="Book Antiqua" w:hAnsi="Book Antiqua"/>
          <w:color w:val="000000" w:themeColor="text1"/>
          <w:kern w:val="0"/>
          <w:szCs w:val="24"/>
        </w:rPr>
        <w:t>O</w:t>
      </w:r>
      <w:r w:rsidR="00A82E4D" w:rsidRPr="00110D20">
        <w:rPr>
          <w:rFonts w:ascii="Book Antiqua" w:hAnsi="Book Antiqua"/>
          <w:color w:val="000000" w:themeColor="text1"/>
          <w:kern w:val="0"/>
          <w:szCs w:val="24"/>
          <w:vertAlign w:val="subscript"/>
        </w:rPr>
        <w:t>2</w:t>
      </w:r>
      <w:r w:rsidR="00A82E4D" w:rsidRPr="00110D20">
        <w:rPr>
          <w:rFonts w:ascii="Book Antiqua" w:hAnsi="Book Antiqua"/>
          <w:color w:val="000000" w:themeColor="text1"/>
          <w:kern w:val="0"/>
          <w:szCs w:val="24"/>
        </w:rPr>
        <w:t xml:space="preserve">-treating experiments were performed in type-II </w:t>
      </w:r>
      <w:proofErr w:type="spellStart"/>
      <w:r w:rsidR="00A82E4D" w:rsidRPr="00110D20">
        <w:rPr>
          <w:rFonts w:ascii="Book Antiqua" w:hAnsi="Book Antiqua"/>
          <w:color w:val="000000" w:themeColor="text1"/>
          <w:kern w:val="0"/>
          <w:szCs w:val="24"/>
        </w:rPr>
        <w:t>SeV-iPSdECs</w:t>
      </w:r>
      <w:proofErr w:type="spellEnd"/>
      <w:r w:rsidR="00A82E4D" w:rsidRPr="00110D20">
        <w:rPr>
          <w:rFonts w:ascii="Book Antiqua" w:hAnsi="Book Antiqua"/>
          <w:color w:val="000000" w:themeColor="text1"/>
          <w:kern w:val="0"/>
          <w:szCs w:val="24"/>
        </w:rPr>
        <w:t xml:space="preserve"> as in </w:t>
      </w:r>
      <w:r w:rsidR="006A3577" w:rsidRPr="00110D20">
        <w:rPr>
          <w:rFonts w:ascii="Book Antiqua" w:hAnsi="Book Antiqua"/>
          <w:color w:val="000000" w:themeColor="text1"/>
          <w:kern w:val="0"/>
          <w:szCs w:val="24"/>
        </w:rPr>
        <w:t>Figure</w:t>
      </w:r>
      <w:r w:rsidR="00A82E4D" w:rsidRPr="00110D20">
        <w:rPr>
          <w:rFonts w:ascii="Book Antiqua" w:hAnsi="Book Antiqua"/>
          <w:color w:val="000000" w:themeColor="text1"/>
          <w:kern w:val="0"/>
          <w:szCs w:val="24"/>
        </w:rPr>
        <w:t xml:space="preserve"> 4E.</w:t>
      </w:r>
      <w:r w:rsidR="00944324" w:rsidRPr="00944324">
        <w:rPr>
          <w:rFonts w:ascii="Book Antiqua" w:hAnsi="Book Antiqua"/>
          <w:color w:val="000000" w:themeColor="text1"/>
          <w:kern w:val="0"/>
          <w:szCs w:val="24"/>
        </w:rPr>
        <w:t xml:space="preserve"> </w:t>
      </w:r>
      <w:r w:rsidR="00944324" w:rsidRPr="00110D20">
        <w:rPr>
          <w:rFonts w:ascii="Book Antiqua" w:hAnsi="Book Antiqua"/>
          <w:color w:val="000000" w:themeColor="text1"/>
          <w:kern w:val="0"/>
          <w:szCs w:val="24"/>
        </w:rPr>
        <w:t>VSMC</w:t>
      </w:r>
      <w:r w:rsidR="00944324">
        <w:rPr>
          <w:rFonts w:ascii="Book Antiqua" w:eastAsia="宋体" w:hAnsi="Book Antiqua" w:hint="eastAsia"/>
          <w:color w:val="000000" w:themeColor="text1"/>
          <w:kern w:val="0"/>
          <w:szCs w:val="24"/>
          <w:lang w:eastAsia="zh-CN"/>
        </w:rPr>
        <w:t xml:space="preserve">: </w:t>
      </w:r>
      <w:r w:rsidR="00944324" w:rsidRPr="00814076">
        <w:rPr>
          <w:rFonts w:ascii="Book Antiqua" w:hAnsi="Book Antiqua"/>
          <w:color w:val="000000" w:themeColor="text1"/>
          <w:szCs w:val="24"/>
        </w:rPr>
        <w:t>Vascular smooth muscle cell</w:t>
      </w:r>
      <w:r w:rsidR="00944324">
        <w:rPr>
          <w:rFonts w:ascii="Book Antiqua" w:eastAsia="宋体" w:hAnsi="Book Antiqua" w:hint="eastAsia"/>
          <w:color w:val="000000" w:themeColor="text1"/>
          <w:kern w:val="0"/>
          <w:szCs w:val="24"/>
          <w:lang w:eastAsia="zh-CN"/>
        </w:rPr>
        <w:t xml:space="preserve">; </w:t>
      </w:r>
      <w:r w:rsidR="00944324" w:rsidRPr="00110D20">
        <w:rPr>
          <w:rFonts w:ascii="Book Antiqua" w:hAnsi="Book Antiqua"/>
          <w:color w:val="000000" w:themeColor="text1"/>
          <w:kern w:val="0"/>
          <w:szCs w:val="24"/>
        </w:rPr>
        <w:t>VEC</w:t>
      </w:r>
      <w:r w:rsidR="00944324">
        <w:rPr>
          <w:rFonts w:ascii="Book Antiqua" w:eastAsia="宋体" w:hAnsi="Book Antiqua" w:hint="eastAsia"/>
          <w:color w:val="000000" w:themeColor="text1"/>
          <w:kern w:val="0"/>
          <w:szCs w:val="24"/>
          <w:lang w:eastAsia="zh-CN"/>
        </w:rPr>
        <w:t xml:space="preserve">: </w:t>
      </w:r>
      <w:r w:rsidR="00944324" w:rsidRPr="00944324">
        <w:rPr>
          <w:rFonts w:ascii="Book Antiqua" w:eastAsia="宋体" w:hAnsi="Book Antiqua"/>
          <w:color w:val="000000" w:themeColor="text1"/>
          <w:kern w:val="0"/>
          <w:szCs w:val="24"/>
          <w:lang w:eastAsia="zh-CN"/>
        </w:rPr>
        <w:t>Vascular endothelial cell</w:t>
      </w:r>
      <w:r w:rsidR="00944324">
        <w:rPr>
          <w:rFonts w:ascii="Book Antiqua" w:eastAsia="宋体" w:hAnsi="Book Antiqua" w:hint="eastAsia"/>
          <w:color w:val="000000" w:themeColor="text1"/>
          <w:kern w:val="0"/>
          <w:szCs w:val="24"/>
          <w:lang w:eastAsia="zh-CN"/>
        </w:rPr>
        <w:t>;</w:t>
      </w:r>
      <w:r w:rsidR="004B0174">
        <w:rPr>
          <w:rFonts w:ascii="Book Antiqua" w:eastAsia="宋体" w:hAnsi="Book Antiqua" w:hint="eastAsia"/>
          <w:color w:val="000000" w:themeColor="text1"/>
          <w:kern w:val="0"/>
          <w:szCs w:val="24"/>
          <w:lang w:eastAsia="zh-CN"/>
        </w:rPr>
        <w:t xml:space="preserve"> </w:t>
      </w:r>
      <w:r w:rsidR="00944324">
        <w:rPr>
          <w:rFonts w:ascii="Book Antiqua" w:hAnsi="Book Antiqua"/>
          <w:color w:val="000000" w:themeColor="text1"/>
          <w:kern w:val="0"/>
          <w:szCs w:val="24"/>
        </w:rPr>
        <w:t>iPSC</w:t>
      </w:r>
      <w:r w:rsidR="00944324">
        <w:rPr>
          <w:rFonts w:ascii="Book Antiqua" w:eastAsia="宋体" w:hAnsi="Book Antiqua" w:hint="eastAsia"/>
          <w:color w:val="000000" w:themeColor="text1"/>
          <w:kern w:val="0"/>
          <w:szCs w:val="24"/>
          <w:lang w:eastAsia="zh-CN"/>
        </w:rPr>
        <w:t xml:space="preserve">: </w:t>
      </w:r>
      <w:r w:rsidR="004B0174" w:rsidRPr="00814076">
        <w:rPr>
          <w:rFonts w:ascii="Book Antiqua" w:hAnsi="Book Antiqua"/>
          <w:color w:val="000000" w:themeColor="text1"/>
          <w:szCs w:val="24"/>
        </w:rPr>
        <w:t>Induced pluripotent stem cell</w:t>
      </w:r>
      <w:r w:rsidR="00944324">
        <w:rPr>
          <w:rFonts w:ascii="Book Antiqua" w:eastAsia="宋体" w:hAnsi="Book Antiqua" w:hint="eastAsia"/>
          <w:color w:val="000000" w:themeColor="text1"/>
          <w:kern w:val="0"/>
          <w:szCs w:val="24"/>
          <w:lang w:eastAsia="zh-CN"/>
        </w:rPr>
        <w:t xml:space="preserve">; </w:t>
      </w:r>
      <w:r w:rsidR="00944324" w:rsidRPr="00110D20">
        <w:rPr>
          <w:rFonts w:ascii="Book Antiqua" w:hAnsi="Book Antiqua"/>
          <w:color w:val="000000" w:themeColor="text1"/>
          <w:kern w:val="0"/>
          <w:szCs w:val="24"/>
        </w:rPr>
        <w:t>PCR</w:t>
      </w:r>
      <w:r w:rsidR="00944324">
        <w:rPr>
          <w:rFonts w:ascii="Book Antiqua" w:eastAsia="宋体" w:hAnsi="Book Antiqua" w:hint="eastAsia"/>
          <w:color w:val="000000" w:themeColor="text1"/>
          <w:kern w:val="0"/>
          <w:szCs w:val="24"/>
          <w:lang w:eastAsia="zh-CN"/>
        </w:rPr>
        <w:t xml:space="preserve">: </w:t>
      </w:r>
      <w:r w:rsidR="00131112" w:rsidRPr="00131112">
        <w:rPr>
          <w:rFonts w:ascii="Book Antiqua" w:eastAsia="宋体" w:hAnsi="Book Antiqua"/>
          <w:color w:val="000000" w:themeColor="text1"/>
          <w:kern w:val="0"/>
          <w:szCs w:val="24"/>
          <w:lang w:eastAsia="zh-CN"/>
        </w:rPr>
        <w:t>Polymerase chain reaction</w:t>
      </w:r>
      <w:r w:rsidR="008270DA">
        <w:rPr>
          <w:rFonts w:ascii="Book Antiqua" w:eastAsia="宋体" w:hAnsi="Book Antiqua" w:hint="eastAsia"/>
          <w:color w:val="000000" w:themeColor="text1"/>
          <w:kern w:val="0"/>
          <w:szCs w:val="24"/>
          <w:lang w:eastAsia="zh-CN"/>
        </w:rPr>
        <w:t xml:space="preserve">; </w:t>
      </w:r>
      <w:r w:rsidR="008270DA">
        <w:rPr>
          <w:rFonts w:ascii="Book Antiqua" w:hAnsi="Book Antiqua"/>
          <w:color w:val="000000" w:themeColor="text1"/>
          <w:szCs w:val="24"/>
        </w:rPr>
        <w:t>RGS5</w:t>
      </w:r>
      <w:r w:rsidR="008270DA">
        <w:rPr>
          <w:rFonts w:ascii="Book Antiqua" w:eastAsia="宋体" w:hAnsi="Book Antiqua" w:hint="eastAsia"/>
          <w:color w:val="000000" w:themeColor="text1"/>
          <w:szCs w:val="24"/>
          <w:lang w:eastAsia="zh-CN"/>
        </w:rPr>
        <w:t xml:space="preserve">: </w:t>
      </w:r>
      <w:r w:rsidR="008270DA" w:rsidRPr="00814076">
        <w:rPr>
          <w:rFonts w:ascii="Book Antiqua" w:hAnsi="Book Antiqua"/>
          <w:color w:val="000000" w:themeColor="text1"/>
          <w:szCs w:val="24"/>
        </w:rPr>
        <w:t>Regulator</w:t>
      </w:r>
      <w:r w:rsidR="008270DA">
        <w:rPr>
          <w:rFonts w:ascii="Book Antiqua" w:hAnsi="Book Antiqua"/>
          <w:color w:val="000000" w:themeColor="text1"/>
          <w:szCs w:val="24"/>
        </w:rPr>
        <w:t xml:space="preserve"> of G-protein signaling 5</w:t>
      </w:r>
      <w:r w:rsidR="00992C1A">
        <w:rPr>
          <w:rFonts w:ascii="Book Antiqua" w:eastAsia="宋体" w:hAnsi="Book Antiqua" w:hint="eastAsia"/>
          <w:color w:val="000000" w:themeColor="text1"/>
          <w:szCs w:val="24"/>
          <w:lang w:eastAsia="zh-CN"/>
        </w:rPr>
        <w:t>;</w:t>
      </w:r>
      <w:r w:rsidR="00992C1A" w:rsidRPr="00992C1A">
        <w:rPr>
          <w:rFonts w:ascii="Book Antiqua" w:hAnsi="Book Antiqua"/>
          <w:color w:val="000000" w:themeColor="text1"/>
          <w:szCs w:val="24"/>
        </w:rPr>
        <w:t xml:space="preserve"> </w:t>
      </w:r>
      <w:r w:rsidR="00992C1A">
        <w:rPr>
          <w:rFonts w:ascii="Book Antiqua" w:hAnsi="Book Antiqua"/>
          <w:color w:val="000000" w:themeColor="text1"/>
          <w:kern w:val="0"/>
          <w:szCs w:val="24"/>
        </w:rPr>
        <w:t>HUVEC</w:t>
      </w:r>
      <w:r w:rsidR="00992C1A">
        <w:rPr>
          <w:rFonts w:ascii="Book Antiqua" w:eastAsia="宋体" w:hAnsi="Book Antiqua" w:hint="eastAsia"/>
          <w:color w:val="000000" w:themeColor="text1"/>
          <w:kern w:val="0"/>
          <w:szCs w:val="24"/>
          <w:lang w:eastAsia="zh-CN"/>
        </w:rPr>
        <w:t>:</w:t>
      </w:r>
      <w:r w:rsidR="00992C1A" w:rsidRPr="00814076">
        <w:rPr>
          <w:rFonts w:ascii="Book Antiqua" w:hAnsi="Book Antiqua"/>
          <w:color w:val="000000" w:themeColor="text1"/>
          <w:szCs w:val="24"/>
        </w:rPr>
        <w:t xml:space="preserve"> Human umbilical vein endothelial cel</w:t>
      </w:r>
      <w:r w:rsidR="00992C1A">
        <w:rPr>
          <w:rFonts w:ascii="Book Antiqua" w:eastAsia="宋体" w:hAnsi="Book Antiqua" w:hint="eastAsia"/>
          <w:color w:val="000000" w:themeColor="text1"/>
          <w:szCs w:val="24"/>
          <w:lang w:eastAsia="zh-CN"/>
        </w:rPr>
        <w:t>l.</w:t>
      </w:r>
    </w:p>
    <w:p w14:paraId="1F30E320" w14:textId="77777777" w:rsidR="00D31CBE" w:rsidRDefault="00D31CBE">
      <w:pPr>
        <w:widowControl/>
        <w:jc w:val="left"/>
        <w:rPr>
          <w:rFonts w:ascii="Book Antiqua" w:hAnsi="Book Antiqua"/>
          <w:color w:val="000000" w:themeColor="text1"/>
          <w:kern w:val="0"/>
          <w:szCs w:val="24"/>
        </w:rPr>
      </w:pPr>
      <w:r>
        <w:rPr>
          <w:rFonts w:ascii="Book Antiqua" w:hAnsi="Book Antiqua"/>
          <w:color w:val="000000" w:themeColor="text1"/>
          <w:kern w:val="0"/>
          <w:szCs w:val="24"/>
        </w:rPr>
        <w:br w:type="page"/>
      </w:r>
    </w:p>
    <w:p w14:paraId="6052AA39" w14:textId="70CB2684" w:rsidR="00A82E4D" w:rsidRPr="00814076" w:rsidRDefault="00432223" w:rsidP="00B1088D">
      <w:pPr>
        <w:spacing w:line="360" w:lineRule="auto"/>
        <w:rPr>
          <w:rFonts w:ascii="Book Antiqua" w:hAnsi="Book Antiqua"/>
          <w:color w:val="000000" w:themeColor="text1"/>
          <w:kern w:val="0"/>
          <w:szCs w:val="24"/>
        </w:rPr>
      </w:pPr>
      <w:r w:rsidRPr="00814076">
        <w:rPr>
          <w:rFonts w:ascii="Book Antiqua" w:hAnsi="Book Antiqua"/>
          <w:noProof/>
          <w:color w:val="000000" w:themeColor="text1"/>
          <w:szCs w:val="24"/>
          <w:lang w:eastAsia="en-US"/>
        </w:rPr>
        <w:lastRenderedPageBreak/>
        <w:drawing>
          <wp:anchor distT="0" distB="0" distL="114300" distR="114300" simplePos="0" relativeHeight="251680768" behindDoc="0" locked="0" layoutInCell="1" allowOverlap="1" wp14:anchorId="42F47E68" wp14:editId="3C91854C">
            <wp:simplePos x="0" y="0"/>
            <wp:positionH relativeFrom="margin">
              <wp:posOffset>24765</wp:posOffset>
            </wp:positionH>
            <wp:positionV relativeFrom="paragraph">
              <wp:posOffset>75565</wp:posOffset>
            </wp:positionV>
            <wp:extent cx="5219700" cy="4150995"/>
            <wp:effectExtent l="0" t="0" r="0" b="1905"/>
            <wp:wrapNone/>
            <wp:docPr id="23" name="図 23" descr="Macintosh HD:Users:saekikumiko:Desktop:WJTM:Part1+2:１報め:図JPEG:Nishio et al 02446204-1.1 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saekikumiko:Desktop:WJTM:Part1+2:１報め:図JPEG:Nishio et al 02446204-1.1 Fig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415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7469D" w14:textId="373E6C3D" w:rsidR="00A92EA5" w:rsidRPr="00814076" w:rsidRDefault="00A92EA5" w:rsidP="00B1088D">
      <w:pPr>
        <w:spacing w:line="360" w:lineRule="auto"/>
        <w:rPr>
          <w:rFonts w:ascii="Book Antiqua" w:hAnsi="Book Antiqua"/>
          <w:color w:val="000000" w:themeColor="text1"/>
          <w:kern w:val="0"/>
          <w:szCs w:val="24"/>
        </w:rPr>
      </w:pPr>
    </w:p>
    <w:p w14:paraId="7271FBBE" w14:textId="5A0EAC9B" w:rsidR="00A82E4D" w:rsidRPr="00814076" w:rsidRDefault="00A82E4D" w:rsidP="00B1088D">
      <w:pPr>
        <w:spacing w:line="360" w:lineRule="auto"/>
        <w:rPr>
          <w:rFonts w:ascii="Book Antiqua" w:hAnsi="Book Antiqua"/>
          <w:color w:val="000000" w:themeColor="text1"/>
          <w:kern w:val="0"/>
          <w:szCs w:val="24"/>
        </w:rPr>
      </w:pPr>
    </w:p>
    <w:p w14:paraId="19D393A0" w14:textId="24E8EE2C" w:rsidR="00A82E4D" w:rsidRPr="00814076" w:rsidRDefault="00A82E4D" w:rsidP="00B1088D">
      <w:pPr>
        <w:spacing w:line="360" w:lineRule="auto"/>
        <w:rPr>
          <w:rFonts w:ascii="Book Antiqua" w:hAnsi="Book Antiqua"/>
          <w:color w:val="000000" w:themeColor="text1"/>
          <w:kern w:val="0"/>
          <w:szCs w:val="24"/>
        </w:rPr>
      </w:pPr>
    </w:p>
    <w:p w14:paraId="64D30E4E" w14:textId="4A343DC2" w:rsidR="00A82E4D" w:rsidRPr="00814076" w:rsidRDefault="00A82E4D" w:rsidP="00B1088D">
      <w:pPr>
        <w:spacing w:line="360" w:lineRule="auto"/>
        <w:rPr>
          <w:rFonts w:ascii="Book Antiqua" w:hAnsi="Book Antiqua"/>
          <w:color w:val="000000" w:themeColor="text1"/>
          <w:kern w:val="0"/>
          <w:szCs w:val="24"/>
        </w:rPr>
      </w:pPr>
    </w:p>
    <w:p w14:paraId="0FD8B47C" w14:textId="77777777" w:rsidR="00A82E4D" w:rsidRPr="00814076" w:rsidRDefault="00A82E4D" w:rsidP="00B1088D">
      <w:pPr>
        <w:spacing w:line="360" w:lineRule="auto"/>
        <w:rPr>
          <w:rFonts w:ascii="Book Antiqua" w:hAnsi="Book Antiqua"/>
          <w:color w:val="000000" w:themeColor="text1"/>
          <w:kern w:val="0"/>
          <w:szCs w:val="24"/>
        </w:rPr>
      </w:pPr>
    </w:p>
    <w:p w14:paraId="0790ACFA" w14:textId="77777777" w:rsidR="00A82E4D" w:rsidRPr="00814076" w:rsidRDefault="00A82E4D" w:rsidP="00B1088D">
      <w:pPr>
        <w:spacing w:line="360" w:lineRule="auto"/>
        <w:rPr>
          <w:rFonts w:ascii="Book Antiqua" w:hAnsi="Book Antiqua"/>
          <w:color w:val="000000" w:themeColor="text1"/>
          <w:kern w:val="0"/>
          <w:szCs w:val="24"/>
        </w:rPr>
      </w:pPr>
    </w:p>
    <w:p w14:paraId="5448A193" w14:textId="77777777" w:rsidR="00A82E4D" w:rsidRPr="00814076" w:rsidRDefault="00A82E4D" w:rsidP="00B1088D">
      <w:pPr>
        <w:spacing w:line="360" w:lineRule="auto"/>
        <w:rPr>
          <w:rFonts w:ascii="Book Antiqua" w:hAnsi="Book Antiqua"/>
          <w:color w:val="000000" w:themeColor="text1"/>
          <w:kern w:val="0"/>
          <w:szCs w:val="24"/>
        </w:rPr>
      </w:pPr>
    </w:p>
    <w:p w14:paraId="21AF3F08" w14:textId="77777777" w:rsidR="00A82E4D" w:rsidRPr="00814076" w:rsidRDefault="00A82E4D" w:rsidP="00B1088D">
      <w:pPr>
        <w:spacing w:line="360" w:lineRule="auto"/>
        <w:rPr>
          <w:rFonts w:ascii="Book Antiqua" w:hAnsi="Book Antiqua"/>
          <w:color w:val="000000" w:themeColor="text1"/>
          <w:kern w:val="0"/>
          <w:szCs w:val="24"/>
        </w:rPr>
      </w:pPr>
    </w:p>
    <w:p w14:paraId="5B11CC3A" w14:textId="77777777" w:rsidR="00A82E4D" w:rsidRPr="00814076" w:rsidRDefault="00A82E4D" w:rsidP="00B1088D">
      <w:pPr>
        <w:spacing w:line="360" w:lineRule="auto"/>
        <w:rPr>
          <w:rFonts w:ascii="Book Antiqua" w:hAnsi="Book Antiqua"/>
          <w:color w:val="000000" w:themeColor="text1"/>
          <w:kern w:val="0"/>
          <w:szCs w:val="24"/>
        </w:rPr>
      </w:pPr>
    </w:p>
    <w:p w14:paraId="54D4C15C" w14:textId="77777777" w:rsidR="00A82E4D" w:rsidRPr="00814076" w:rsidRDefault="00A82E4D" w:rsidP="00B1088D">
      <w:pPr>
        <w:spacing w:line="360" w:lineRule="auto"/>
        <w:rPr>
          <w:rFonts w:ascii="Book Antiqua" w:hAnsi="Book Antiqua"/>
          <w:color w:val="000000" w:themeColor="text1"/>
          <w:kern w:val="0"/>
          <w:szCs w:val="24"/>
        </w:rPr>
      </w:pPr>
    </w:p>
    <w:p w14:paraId="010ABCAB" w14:textId="77777777" w:rsidR="00A82E4D" w:rsidRPr="00814076" w:rsidRDefault="00A82E4D" w:rsidP="00B1088D">
      <w:pPr>
        <w:spacing w:line="360" w:lineRule="auto"/>
        <w:rPr>
          <w:rFonts w:ascii="Book Antiqua" w:hAnsi="Book Antiqua"/>
          <w:color w:val="000000" w:themeColor="text1"/>
          <w:kern w:val="0"/>
          <w:szCs w:val="24"/>
        </w:rPr>
      </w:pPr>
    </w:p>
    <w:p w14:paraId="13F4A239" w14:textId="77777777" w:rsidR="00A82E4D" w:rsidRPr="00814076" w:rsidRDefault="00A82E4D" w:rsidP="00B1088D">
      <w:pPr>
        <w:spacing w:line="360" w:lineRule="auto"/>
        <w:rPr>
          <w:rFonts w:ascii="Book Antiqua" w:hAnsi="Book Antiqua"/>
          <w:color w:val="000000" w:themeColor="text1"/>
          <w:kern w:val="0"/>
          <w:szCs w:val="24"/>
        </w:rPr>
      </w:pPr>
    </w:p>
    <w:p w14:paraId="2B001DBB" w14:textId="77777777" w:rsidR="00A82E4D" w:rsidRPr="00814076" w:rsidRDefault="00A82E4D" w:rsidP="00B1088D">
      <w:pPr>
        <w:spacing w:line="360" w:lineRule="auto"/>
        <w:rPr>
          <w:rFonts w:ascii="Book Antiqua" w:hAnsi="Book Antiqua"/>
          <w:color w:val="000000" w:themeColor="text1"/>
          <w:kern w:val="0"/>
          <w:szCs w:val="24"/>
        </w:rPr>
      </w:pPr>
    </w:p>
    <w:p w14:paraId="59DF231E" w14:textId="77777777" w:rsidR="00B8030C" w:rsidRPr="00814076" w:rsidRDefault="00B8030C" w:rsidP="00B1088D">
      <w:pPr>
        <w:spacing w:line="360" w:lineRule="auto"/>
        <w:rPr>
          <w:rFonts w:ascii="Book Antiqua" w:hAnsi="Book Antiqua"/>
          <w:b/>
          <w:color w:val="000000" w:themeColor="text1"/>
          <w:kern w:val="0"/>
          <w:szCs w:val="24"/>
        </w:rPr>
      </w:pPr>
    </w:p>
    <w:p w14:paraId="24B8A515" w14:textId="77777777" w:rsidR="00E479BA" w:rsidRPr="00814076" w:rsidRDefault="00E479BA" w:rsidP="00B1088D">
      <w:pPr>
        <w:spacing w:line="360" w:lineRule="auto"/>
        <w:rPr>
          <w:rFonts w:ascii="Book Antiqua" w:eastAsia="宋体" w:hAnsi="Book Antiqua"/>
          <w:b/>
          <w:color w:val="000000" w:themeColor="text1"/>
          <w:kern w:val="0"/>
          <w:szCs w:val="24"/>
          <w:lang w:eastAsia="zh-CN"/>
        </w:rPr>
      </w:pPr>
    </w:p>
    <w:p w14:paraId="6C917AC1" w14:textId="77777777" w:rsidR="00D65806" w:rsidRPr="00814076" w:rsidRDefault="00D65806" w:rsidP="00B1088D">
      <w:pPr>
        <w:spacing w:line="360" w:lineRule="auto"/>
        <w:rPr>
          <w:rFonts w:ascii="Book Antiqua" w:eastAsia="宋体" w:hAnsi="Book Antiqua"/>
          <w:b/>
          <w:color w:val="000000" w:themeColor="text1"/>
          <w:kern w:val="0"/>
          <w:szCs w:val="24"/>
          <w:lang w:eastAsia="zh-CN"/>
        </w:rPr>
      </w:pPr>
    </w:p>
    <w:p w14:paraId="3E8156AE" w14:textId="724F2944" w:rsidR="00A82E4D" w:rsidRPr="00BB6EA6" w:rsidRDefault="00FE228A" w:rsidP="00B1088D">
      <w:pPr>
        <w:spacing w:line="360" w:lineRule="auto"/>
        <w:rPr>
          <w:rFonts w:ascii="Book Antiqua" w:eastAsia="宋体" w:hAnsi="Book Antiqua"/>
          <w:color w:val="000000" w:themeColor="text1"/>
          <w:kern w:val="0"/>
          <w:szCs w:val="24"/>
          <w:lang w:eastAsia="zh-CN"/>
        </w:rPr>
      </w:pPr>
      <w:r w:rsidRPr="00814076">
        <w:rPr>
          <w:rFonts w:ascii="Book Antiqua" w:hAnsi="Book Antiqua"/>
          <w:b/>
          <w:color w:val="000000" w:themeColor="text1"/>
          <w:kern w:val="0"/>
          <w:szCs w:val="24"/>
        </w:rPr>
        <w:t>Figure</w:t>
      </w:r>
      <w:r w:rsidR="002F5642">
        <w:rPr>
          <w:rFonts w:ascii="Book Antiqua" w:hAnsi="Book Antiqua"/>
          <w:b/>
          <w:color w:val="000000" w:themeColor="text1"/>
          <w:kern w:val="0"/>
          <w:szCs w:val="24"/>
        </w:rPr>
        <w:t xml:space="preserve"> 6</w:t>
      </w:r>
      <w:r w:rsidR="00A82E4D" w:rsidRPr="00814076">
        <w:rPr>
          <w:rFonts w:ascii="Book Antiqua" w:hAnsi="Book Antiqua"/>
          <w:b/>
          <w:color w:val="000000" w:themeColor="text1"/>
          <w:kern w:val="0"/>
          <w:szCs w:val="24"/>
        </w:rPr>
        <w:t xml:space="preserve"> A model for </w:t>
      </w:r>
      <w:r w:rsidR="00CB545C" w:rsidRPr="00814076">
        <w:rPr>
          <w:rFonts w:ascii="Book Antiqua" w:hAnsi="Book Antiqua"/>
          <w:b/>
          <w:color w:val="000000" w:themeColor="text1"/>
          <w:kern w:val="0"/>
          <w:szCs w:val="24"/>
        </w:rPr>
        <w:t xml:space="preserve">the </w:t>
      </w:r>
      <w:r w:rsidR="00A82E4D" w:rsidRPr="00814076">
        <w:rPr>
          <w:rFonts w:ascii="Book Antiqua" w:hAnsi="Book Antiqua"/>
          <w:b/>
          <w:color w:val="000000" w:themeColor="text1"/>
          <w:kern w:val="0"/>
          <w:szCs w:val="24"/>
        </w:rPr>
        <w:t xml:space="preserve">type-I </w:t>
      </w:r>
      <w:r w:rsidR="00082D3A" w:rsidRPr="00814076">
        <w:rPr>
          <w:rFonts w:ascii="Book Antiqua" w:hAnsi="Book Antiqua"/>
          <w:b/>
          <w:i/>
          <w:color w:val="000000" w:themeColor="text1"/>
          <w:kern w:val="0"/>
          <w:szCs w:val="24"/>
        </w:rPr>
        <w:t>v</w:t>
      </w:r>
      <w:r w:rsidR="00A82E4D" w:rsidRPr="00814076">
        <w:rPr>
          <w:rFonts w:ascii="Book Antiqua" w:hAnsi="Book Antiqua"/>
          <w:b/>
          <w:i/>
          <w:color w:val="000000" w:themeColor="text1"/>
          <w:kern w:val="0"/>
          <w:szCs w:val="24"/>
        </w:rPr>
        <w:t>s</w:t>
      </w:r>
      <w:r w:rsidR="00A82E4D" w:rsidRPr="00814076">
        <w:rPr>
          <w:rFonts w:ascii="Book Antiqua" w:hAnsi="Book Antiqua"/>
          <w:b/>
          <w:color w:val="000000" w:themeColor="text1"/>
          <w:kern w:val="0"/>
          <w:szCs w:val="24"/>
        </w:rPr>
        <w:t xml:space="preserve"> type-II phenotype regulation of human </w:t>
      </w:r>
      <w:r w:rsidR="002F5642" w:rsidRPr="002F5642">
        <w:rPr>
          <w:rFonts w:ascii="Book Antiqua" w:hAnsi="Book Antiqua"/>
          <w:b/>
          <w:color w:val="000000" w:themeColor="text1"/>
          <w:kern w:val="0"/>
          <w:szCs w:val="24"/>
        </w:rPr>
        <w:t>vascular endothelial cells</w:t>
      </w:r>
      <w:r w:rsidR="00A82E4D" w:rsidRPr="00814076">
        <w:rPr>
          <w:rFonts w:ascii="Book Antiqua" w:hAnsi="Book Antiqua"/>
          <w:color w:val="000000" w:themeColor="text1"/>
          <w:kern w:val="0"/>
          <w:szCs w:val="24"/>
        </w:rPr>
        <w:t>.</w:t>
      </w:r>
      <w:r w:rsidR="007D713F" w:rsidRPr="007D713F">
        <w:rPr>
          <w:rFonts w:ascii="Book Antiqua" w:hAnsi="Book Antiqua"/>
          <w:color w:val="000000" w:themeColor="text1"/>
          <w:szCs w:val="24"/>
        </w:rPr>
        <w:t xml:space="preserve"> </w:t>
      </w:r>
      <w:r w:rsidR="007D713F">
        <w:rPr>
          <w:rFonts w:ascii="Book Antiqua" w:hAnsi="Book Antiqua"/>
          <w:color w:val="000000" w:themeColor="text1"/>
          <w:szCs w:val="24"/>
        </w:rPr>
        <w:t>RGS5</w:t>
      </w:r>
      <w:r w:rsidR="007D713F">
        <w:rPr>
          <w:rFonts w:ascii="Book Antiqua" w:eastAsia="宋体" w:hAnsi="Book Antiqua" w:hint="eastAsia"/>
          <w:color w:val="000000" w:themeColor="text1"/>
          <w:szCs w:val="24"/>
          <w:lang w:eastAsia="zh-CN"/>
        </w:rPr>
        <w:t xml:space="preserve">: </w:t>
      </w:r>
      <w:r w:rsidR="007D713F" w:rsidRPr="00814076">
        <w:rPr>
          <w:rFonts w:ascii="Book Antiqua" w:hAnsi="Book Antiqua"/>
          <w:color w:val="000000" w:themeColor="text1"/>
          <w:szCs w:val="24"/>
        </w:rPr>
        <w:t>Regulator</w:t>
      </w:r>
      <w:r w:rsidR="007D713F">
        <w:rPr>
          <w:rFonts w:ascii="Book Antiqua" w:hAnsi="Book Antiqua"/>
          <w:color w:val="000000" w:themeColor="text1"/>
          <w:szCs w:val="24"/>
        </w:rPr>
        <w:t xml:space="preserve"> of G-protein signaling 5</w:t>
      </w:r>
      <w:r w:rsidR="00BB6EA6">
        <w:rPr>
          <w:rFonts w:ascii="Book Antiqua" w:eastAsia="宋体" w:hAnsi="Book Antiqua" w:hint="eastAsia"/>
          <w:color w:val="000000" w:themeColor="text1"/>
          <w:szCs w:val="24"/>
          <w:lang w:eastAsia="zh-CN"/>
        </w:rPr>
        <w:t>;</w:t>
      </w:r>
      <w:r w:rsidR="00BB6EA6" w:rsidRPr="00BB6EA6">
        <w:rPr>
          <w:rFonts w:ascii="Book Antiqua" w:hAnsi="Book Antiqua"/>
          <w:color w:val="000000" w:themeColor="text1"/>
          <w:kern w:val="0"/>
          <w:szCs w:val="24"/>
        </w:rPr>
        <w:t xml:space="preserve"> </w:t>
      </w:r>
      <w:r w:rsidR="00BB6EA6" w:rsidRPr="00110D20">
        <w:rPr>
          <w:rFonts w:ascii="Book Antiqua" w:hAnsi="Book Antiqua"/>
          <w:color w:val="000000" w:themeColor="text1"/>
          <w:kern w:val="0"/>
          <w:szCs w:val="24"/>
        </w:rPr>
        <w:t>VEC</w:t>
      </w:r>
      <w:r w:rsidR="00BB6EA6">
        <w:rPr>
          <w:rFonts w:ascii="Book Antiqua" w:eastAsia="宋体" w:hAnsi="Book Antiqua" w:hint="eastAsia"/>
          <w:color w:val="000000" w:themeColor="text1"/>
          <w:kern w:val="0"/>
          <w:szCs w:val="24"/>
          <w:lang w:eastAsia="zh-CN"/>
        </w:rPr>
        <w:t xml:space="preserve">: </w:t>
      </w:r>
      <w:r w:rsidR="00BB6EA6" w:rsidRPr="00944324">
        <w:rPr>
          <w:rFonts w:ascii="Book Antiqua" w:eastAsia="宋体" w:hAnsi="Book Antiqua"/>
          <w:color w:val="000000" w:themeColor="text1"/>
          <w:kern w:val="0"/>
          <w:szCs w:val="24"/>
          <w:lang w:eastAsia="zh-CN"/>
        </w:rPr>
        <w:t>Vascular endothelial cell</w:t>
      </w:r>
      <w:r w:rsidR="00BB6EA6">
        <w:rPr>
          <w:rFonts w:ascii="Book Antiqua" w:eastAsia="宋体" w:hAnsi="Book Antiqua" w:hint="eastAsia"/>
          <w:color w:val="000000" w:themeColor="text1"/>
          <w:kern w:val="0"/>
          <w:szCs w:val="24"/>
          <w:lang w:eastAsia="zh-CN"/>
        </w:rPr>
        <w:t xml:space="preserve">; </w:t>
      </w:r>
      <w:r w:rsidR="00BB6EA6">
        <w:rPr>
          <w:rFonts w:ascii="Book Antiqua" w:hAnsi="Book Antiqua"/>
          <w:color w:val="000000" w:themeColor="text1"/>
          <w:kern w:val="0"/>
          <w:szCs w:val="24"/>
        </w:rPr>
        <w:t>iPSC</w:t>
      </w:r>
      <w:r w:rsidR="00BB6EA6">
        <w:rPr>
          <w:rFonts w:ascii="Book Antiqua" w:eastAsia="宋体" w:hAnsi="Book Antiqua" w:hint="eastAsia"/>
          <w:color w:val="000000" w:themeColor="text1"/>
          <w:kern w:val="0"/>
          <w:szCs w:val="24"/>
          <w:lang w:eastAsia="zh-CN"/>
        </w:rPr>
        <w:t xml:space="preserve">: </w:t>
      </w:r>
      <w:r w:rsidR="00BB6EA6" w:rsidRPr="00814076">
        <w:rPr>
          <w:rFonts w:ascii="Book Antiqua" w:hAnsi="Book Antiqua"/>
          <w:color w:val="000000" w:themeColor="text1"/>
          <w:szCs w:val="24"/>
        </w:rPr>
        <w:t>Induced pluripotent stem cell</w:t>
      </w:r>
      <w:r w:rsidR="00BB6EA6">
        <w:rPr>
          <w:rFonts w:ascii="Book Antiqua" w:eastAsia="宋体" w:hAnsi="Book Antiqua" w:hint="eastAsia"/>
          <w:color w:val="000000" w:themeColor="text1"/>
          <w:szCs w:val="24"/>
          <w:lang w:eastAsia="zh-CN"/>
        </w:rPr>
        <w:t>.</w:t>
      </w:r>
    </w:p>
    <w:p w14:paraId="27D9DFFF" w14:textId="78D9647C" w:rsidR="00A82E4D" w:rsidRPr="002F5642" w:rsidRDefault="00A82E4D" w:rsidP="00B1088D">
      <w:pPr>
        <w:widowControl/>
        <w:spacing w:line="360" w:lineRule="auto"/>
        <w:rPr>
          <w:rFonts w:ascii="Book Antiqua" w:hAnsi="Book Antiqua"/>
          <w:b/>
          <w:color w:val="000000" w:themeColor="text1"/>
          <w:kern w:val="0"/>
          <w:szCs w:val="24"/>
        </w:rPr>
      </w:pPr>
    </w:p>
    <w:sectPr w:rsidR="00A82E4D" w:rsidRPr="002F5642" w:rsidSect="004152E7">
      <w:footerReference w:type="even" r:id="rId34"/>
      <w:footerReference w:type="default" r:id="rId35"/>
      <w:pgSz w:w="11906" w:h="16838"/>
      <w:pgMar w:top="1985" w:right="1701" w:bottom="1701" w:left="1701" w:header="851" w:footer="1555" w:gutter="0"/>
      <w:cols w:space="425"/>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DFC26" w14:textId="77777777" w:rsidR="00E7031C" w:rsidRDefault="00E7031C">
      <w:r>
        <w:separator/>
      </w:r>
    </w:p>
  </w:endnote>
  <w:endnote w:type="continuationSeparator" w:id="0">
    <w:p w14:paraId="13C95686" w14:textId="77777777" w:rsidR="00E7031C" w:rsidRDefault="00E70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MS PGothic">
    <w:altName w:val="ＭＳ Ｐゴシック"/>
    <w:charset w:val="80"/>
    <w:family w:val="swiss"/>
    <w:pitch w:val="variable"/>
    <w:sig w:usb0="E00002FF" w:usb1="6AC7FDFB" w:usb2="00000012" w:usb3="00000000" w:csb0="000200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平成明朝">
    <w:altName w:val="MS Gothic"/>
    <w:charset w:val="80"/>
    <w:family w:val="auto"/>
    <w:pitch w:val="variable"/>
    <w:sig w:usb0="00000000" w:usb1="00000000" w:usb2="07040001" w:usb3="00000000" w:csb0="00020000"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ヒラギノ角ゴ ProN W3">
    <w:charset w:val="4E"/>
    <w:family w:val="auto"/>
    <w:pitch w:val="variable"/>
    <w:sig w:usb0="E00002FF" w:usb1="7AC7FFFF" w:usb2="00000012" w:usb3="00000000" w:csb0="0002000D"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ÄÄˆø˜rÁ">
    <w:altName w:val="ＭＳ 明朝"/>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iraKakuPro-W3">
    <w:altName w:val="?????"/>
    <w:panose1 w:val="00000000000000000000"/>
    <w:charset w:val="80"/>
    <w:family w:val="auto"/>
    <w:notTrueType/>
    <w:pitch w:val="default"/>
    <w:sig w:usb0="00000001" w:usb1="08070000" w:usb2="00000010" w:usb3="00000000" w:csb0="00020000" w:csb1="00000000"/>
  </w:font>
  <w:font w:name="Kefa">
    <w:panose1 w:val="02000506000000020004"/>
    <w:charset w:val="00"/>
    <w:family w:val="auto"/>
    <w:pitch w:val="variable"/>
    <w:sig w:usb0="800000AF" w:usb1="4000204B" w:usb2="00000800" w:usb3="00000000" w:csb0="00000001" w:csb1="00000000"/>
  </w:font>
  <w:font w:name="Kaiti SC Regular">
    <w:panose1 w:val="02010600040101010101"/>
    <w:charset w:val="50"/>
    <w:family w:val="auto"/>
    <w:pitch w:val="variable"/>
    <w:sig w:usb0="80000287" w:usb1="280F3C52" w:usb2="00000016" w:usb3="00000000" w:csb0="0004001F" w:csb1="00000000"/>
  </w:font>
  <w:font w:name="ＭＳ ゴシック">
    <w:charset w:val="4E"/>
    <w:family w:val="auto"/>
    <w:pitch w:val="variable"/>
    <w:sig w:usb0="00000001" w:usb1="08070000" w:usb2="00000010" w:usb3="00000000" w:csb0="00020000" w:csb1="00000000"/>
  </w:font>
  <w:font w:name="Century">
    <w:panose1 w:val="0204060405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F33CB" w14:textId="77777777" w:rsidR="00D31CBE" w:rsidRDefault="00D31CBE" w:rsidP="001F1C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22E7DC" w14:textId="77777777" w:rsidR="00D31CBE" w:rsidRDefault="00D31CB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D265B" w14:textId="77777777" w:rsidR="00D31CBE" w:rsidRDefault="00D31CBE" w:rsidP="002611DA">
    <w:pPr>
      <w:pStyle w:val="Footer"/>
      <w:framePr w:wrap="around" w:vAnchor="text" w:hAnchor="page" w:x="5662" w:y="277"/>
      <w:rPr>
        <w:rStyle w:val="PageNumber"/>
      </w:rPr>
    </w:pPr>
    <w:r>
      <w:rPr>
        <w:rStyle w:val="PageNumber"/>
      </w:rPr>
      <w:fldChar w:fldCharType="begin"/>
    </w:r>
    <w:r>
      <w:rPr>
        <w:rStyle w:val="PageNumber"/>
      </w:rPr>
      <w:instrText xml:space="preserve">PAGE  </w:instrText>
    </w:r>
    <w:r>
      <w:rPr>
        <w:rStyle w:val="PageNumber"/>
      </w:rPr>
      <w:fldChar w:fldCharType="separate"/>
    </w:r>
    <w:r w:rsidR="00355FF7">
      <w:rPr>
        <w:rStyle w:val="PageNumber"/>
        <w:noProof/>
      </w:rPr>
      <w:t>34</w:t>
    </w:r>
    <w:r>
      <w:rPr>
        <w:rStyle w:val="PageNumber"/>
      </w:rPr>
      <w:fldChar w:fldCharType="end"/>
    </w:r>
  </w:p>
  <w:p w14:paraId="331ADE3B" w14:textId="77777777" w:rsidR="00D31CBE" w:rsidRDefault="00D31CB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EC29F" w14:textId="77777777" w:rsidR="00E7031C" w:rsidRDefault="00E7031C">
      <w:r>
        <w:separator/>
      </w:r>
    </w:p>
  </w:footnote>
  <w:footnote w:type="continuationSeparator" w:id="0">
    <w:p w14:paraId="77BDDDEE" w14:textId="77777777" w:rsidR="00E7031C" w:rsidRDefault="00E7031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EC8BE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AE6C9D"/>
    <w:multiLevelType w:val="hybridMultilevel"/>
    <w:tmpl w:val="87F2F332"/>
    <w:lvl w:ilvl="0" w:tplc="6300B716">
      <w:start w:val="1"/>
      <w:numFmt w:val="decimal"/>
      <w:suff w:val="space"/>
      <w:lvlText w:val="%1."/>
      <w:lvlJc w:val="left"/>
      <w:pPr>
        <w:ind w:left="260" w:hanging="260"/>
      </w:pPr>
      <w:rPr>
        <w:rFonts w:ascii="Times New Roman" w:hAnsi="Times New Roman" w:hint="eastAsia"/>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2">
    <w:nsid w:val="02EB193C"/>
    <w:multiLevelType w:val="hybridMultilevel"/>
    <w:tmpl w:val="22380C6E"/>
    <w:lvl w:ilvl="0" w:tplc="623C7650">
      <w:start w:val="1"/>
      <w:numFmt w:val="lowerLetter"/>
      <w:suff w:val="space"/>
      <w:lvlText w:val="%1."/>
      <w:lvlJc w:val="left"/>
      <w:pPr>
        <w:ind w:left="240" w:hanging="240"/>
      </w:pPr>
      <w:rPr>
        <w:rFonts w:hint="default"/>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3">
    <w:nsid w:val="03034120"/>
    <w:multiLevelType w:val="hybridMultilevel"/>
    <w:tmpl w:val="39942A3C"/>
    <w:lvl w:ilvl="0" w:tplc="BA7A8E72">
      <w:start w:val="1"/>
      <w:numFmt w:val="decimal"/>
      <w:suff w:val="space"/>
      <w:lvlText w:val="%1."/>
      <w:lvlJc w:val="left"/>
      <w:pPr>
        <w:ind w:left="320" w:hanging="3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06B46557"/>
    <w:multiLevelType w:val="hybridMultilevel"/>
    <w:tmpl w:val="70D87EF4"/>
    <w:lvl w:ilvl="0" w:tplc="FFFFFFFF">
      <w:start w:val="1"/>
      <w:numFmt w:val="upperLetter"/>
      <w:lvlText w:val="(%1)"/>
      <w:lvlJc w:val="left"/>
      <w:pPr>
        <w:tabs>
          <w:tab w:val="num" w:pos="400"/>
        </w:tabs>
        <w:ind w:left="400" w:hanging="400"/>
      </w:pPr>
      <w:rPr>
        <w:rFonts w:hint="default"/>
      </w:rPr>
    </w:lvl>
    <w:lvl w:ilvl="1" w:tplc="FFFFFFFF" w:tentative="1">
      <w:start w:val="1"/>
      <w:numFmt w:val="aiueoFullWidth"/>
      <w:lvlText w:val="(%2)"/>
      <w:lvlJc w:val="left"/>
      <w:pPr>
        <w:tabs>
          <w:tab w:val="num" w:pos="960"/>
        </w:tabs>
        <w:ind w:left="960" w:hanging="480"/>
      </w:pPr>
    </w:lvl>
    <w:lvl w:ilvl="2" w:tplc="FFFFFFFF" w:tentative="1">
      <w:start w:val="1"/>
      <w:numFmt w:val="decimalEnclosedCircle"/>
      <w:lvlText w:val="%3"/>
      <w:lvlJc w:val="lef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5">
    <w:nsid w:val="0C6941F3"/>
    <w:multiLevelType w:val="hybridMultilevel"/>
    <w:tmpl w:val="CD3AE12C"/>
    <w:lvl w:ilvl="0" w:tplc="036E9EA0">
      <w:start w:val="16"/>
      <w:numFmt w:val="decimal"/>
      <w:suff w:val="space"/>
      <w:lvlText w:val="%1."/>
      <w:lvlJc w:val="left"/>
      <w:pPr>
        <w:ind w:left="300" w:hanging="300"/>
      </w:pPr>
      <w:rPr>
        <w:rFonts w:hint="default"/>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6">
    <w:nsid w:val="0E550BEE"/>
    <w:multiLevelType w:val="hybridMultilevel"/>
    <w:tmpl w:val="C93C8DAA"/>
    <w:lvl w:ilvl="0" w:tplc="93989F04">
      <w:start w:val="27"/>
      <w:numFmt w:val="decimal"/>
      <w:suff w:val="space"/>
      <w:lvlText w:val="%1."/>
      <w:lvlJc w:val="left"/>
      <w:pPr>
        <w:ind w:left="300" w:hanging="300"/>
      </w:pPr>
      <w:rPr>
        <w:rFonts w:cs="MS PGothic"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13682221"/>
    <w:multiLevelType w:val="hybridMultilevel"/>
    <w:tmpl w:val="27CAF2E4"/>
    <w:lvl w:ilvl="0" w:tplc="D7C685B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1B607A28"/>
    <w:multiLevelType w:val="hybridMultilevel"/>
    <w:tmpl w:val="8584A2DE"/>
    <w:lvl w:ilvl="0" w:tplc="FFFFFFFF">
      <w:start w:val="1"/>
      <w:numFmt w:val="upperLetter"/>
      <w:suff w:val="space"/>
      <w:lvlText w:val="(%1)"/>
      <w:lvlJc w:val="left"/>
      <w:pPr>
        <w:ind w:left="340" w:hanging="340"/>
      </w:pPr>
      <w:rPr>
        <w:rFonts w:hint="default"/>
      </w:rPr>
    </w:lvl>
    <w:lvl w:ilvl="1" w:tplc="FFFFFFFF" w:tentative="1">
      <w:start w:val="1"/>
      <w:numFmt w:val="aiueoFullWidth"/>
      <w:lvlText w:val="(%2)"/>
      <w:lvlJc w:val="left"/>
      <w:pPr>
        <w:tabs>
          <w:tab w:val="num" w:pos="960"/>
        </w:tabs>
        <w:ind w:left="960" w:hanging="480"/>
      </w:pPr>
    </w:lvl>
    <w:lvl w:ilvl="2" w:tplc="FFFFFFFF" w:tentative="1">
      <w:start w:val="1"/>
      <w:numFmt w:val="decimalEnclosedCircle"/>
      <w:lvlText w:val="%3"/>
      <w:lvlJc w:val="lef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9">
    <w:nsid w:val="2B2D1B1F"/>
    <w:multiLevelType w:val="hybridMultilevel"/>
    <w:tmpl w:val="B66CF28A"/>
    <w:lvl w:ilvl="0" w:tplc="525CEE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DC45B89"/>
    <w:multiLevelType w:val="hybridMultilevel"/>
    <w:tmpl w:val="983CC696"/>
    <w:lvl w:ilvl="0" w:tplc="B71E9034">
      <w:start w:val="16"/>
      <w:numFmt w:val="decimal"/>
      <w:lvlText w:val="%1."/>
      <w:lvlJc w:val="left"/>
      <w:pPr>
        <w:tabs>
          <w:tab w:val="num" w:pos="580"/>
        </w:tabs>
        <w:ind w:left="580" w:hanging="580"/>
      </w:pPr>
      <w:rPr>
        <w:rFonts w:hint="default"/>
        <w:color w:val="000000"/>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11">
    <w:nsid w:val="402C25F4"/>
    <w:multiLevelType w:val="hybridMultilevel"/>
    <w:tmpl w:val="6958F008"/>
    <w:lvl w:ilvl="0" w:tplc="323468A2">
      <w:start w:val="1"/>
      <w:numFmt w:val="lowerLetter"/>
      <w:lvlText w:val="%1."/>
      <w:lvlJc w:val="left"/>
      <w:pPr>
        <w:ind w:left="360" w:hanging="360"/>
      </w:pPr>
      <w:rPr>
        <w:rFonts w:hint="default"/>
        <w:b/>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45D114EE"/>
    <w:multiLevelType w:val="hybridMultilevel"/>
    <w:tmpl w:val="610CA4E4"/>
    <w:lvl w:ilvl="0" w:tplc="D7C685B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54004C94"/>
    <w:multiLevelType w:val="hybridMultilevel"/>
    <w:tmpl w:val="0E7A9B3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5A372828"/>
    <w:multiLevelType w:val="hybridMultilevel"/>
    <w:tmpl w:val="5A083F72"/>
    <w:lvl w:ilvl="0" w:tplc="91D6294C">
      <w:start w:val="14"/>
      <w:numFmt w:val="decimal"/>
      <w:lvlText w:val="%1."/>
      <w:lvlJc w:val="left"/>
      <w:pPr>
        <w:tabs>
          <w:tab w:val="num" w:pos="540"/>
        </w:tabs>
        <w:ind w:left="540" w:hanging="540"/>
      </w:pPr>
      <w:rPr>
        <w:rFonts w:hint="default"/>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15">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4945260"/>
    <w:multiLevelType w:val="hybridMultilevel"/>
    <w:tmpl w:val="8BB418C6"/>
    <w:lvl w:ilvl="0" w:tplc="475ABB4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nsid w:val="6533350C"/>
    <w:multiLevelType w:val="hybridMultilevel"/>
    <w:tmpl w:val="12C44FEC"/>
    <w:lvl w:ilvl="0" w:tplc="E556DB98">
      <w:start w:val="1"/>
      <w:numFmt w:val="decimal"/>
      <w:suff w:val="space"/>
      <w:lvlText w:val="%1."/>
      <w:lvlJc w:val="left"/>
      <w:pPr>
        <w:ind w:left="560" w:hanging="300"/>
      </w:pPr>
      <w:rPr>
        <w:rFonts w:hint="default"/>
      </w:rPr>
    </w:lvl>
    <w:lvl w:ilvl="1" w:tplc="04090017" w:tentative="1">
      <w:start w:val="1"/>
      <w:numFmt w:val="aiueoFullWidth"/>
      <w:lvlText w:val="(%2)"/>
      <w:lvlJc w:val="left"/>
      <w:pPr>
        <w:ind w:left="1220" w:hanging="480"/>
      </w:pPr>
    </w:lvl>
    <w:lvl w:ilvl="2" w:tplc="04090011" w:tentative="1">
      <w:start w:val="1"/>
      <w:numFmt w:val="decimalEnclosedCircle"/>
      <w:lvlText w:val="%3"/>
      <w:lvlJc w:val="left"/>
      <w:pPr>
        <w:ind w:left="1700" w:hanging="480"/>
      </w:pPr>
    </w:lvl>
    <w:lvl w:ilvl="3" w:tplc="0409000F" w:tentative="1">
      <w:start w:val="1"/>
      <w:numFmt w:val="decimal"/>
      <w:lvlText w:val="%4."/>
      <w:lvlJc w:val="left"/>
      <w:pPr>
        <w:ind w:left="2180" w:hanging="480"/>
      </w:pPr>
    </w:lvl>
    <w:lvl w:ilvl="4" w:tplc="04090017" w:tentative="1">
      <w:start w:val="1"/>
      <w:numFmt w:val="aiueoFullWidth"/>
      <w:lvlText w:val="(%5)"/>
      <w:lvlJc w:val="left"/>
      <w:pPr>
        <w:ind w:left="2660" w:hanging="480"/>
      </w:pPr>
    </w:lvl>
    <w:lvl w:ilvl="5" w:tplc="04090011" w:tentative="1">
      <w:start w:val="1"/>
      <w:numFmt w:val="decimalEnclosedCircle"/>
      <w:lvlText w:val="%6"/>
      <w:lvlJc w:val="left"/>
      <w:pPr>
        <w:ind w:left="3140" w:hanging="480"/>
      </w:pPr>
    </w:lvl>
    <w:lvl w:ilvl="6" w:tplc="0409000F" w:tentative="1">
      <w:start w:val="1"/>
      <w:numFmt w:val="decimal"/>
      <w:lvlText w:val="%7."/>
      <w:lvlJc w:val="left"/>
      <w:pPr>
        <w:ind w:left="3620" w:hanging="480"/>
      </w:pPr>
    </w:lvl>
    <w:lvl w:ilvl="7" w:tplc="04090017" w:tentative="1">
      <w:start w:val="1"/>
      <w:numFmt w:val="aiueoFullWidth"/>
      <w:lvlText w:val="(%8)"/>
      <w:lvlJc w:val="left"/>
      <w:pPr>
        <w:ind w:left="4100" w:hanging="480"/>
      </w:pPr>
    </w:lvl>
    <w:lvl w:ilvl="8" w:tplc="04090011" w:tentative="1">
      <w:start w:val="1"/>
      <w:numFmt w:val="decimalEnclosedCircle"/>
      <w:lvlText w:val="%9"/>
      <w:lvlJc w:val="left"/>
      <w:pPr>
        <w:ind w:left="4580" w:hanging="480"/>
      </w:pPr>
    </w:lvl>
  </w:abstractNum>
  <w:abstractNum w:abstractNumId="18">
    <w:nsid w:val="654848FE"/>
    <w:multiLevelType w:val="hybridMultilevel"/>
    <w:tmpl w:val="ACDE6D30"/>
    <w:lvl w:ilvl="0" w:tplc="FFFFFFFF">
      <w:start w:val="1"/>
      <w:numFmt w:val="upperLetter"/>
      <w:suff w:val="space"/>
      <w:lvlText w:val="(%1)"/>
      <w:lvlJc w:val="left"/>
      <w:pPr>
        <w:ind w:left="340" w:hanging="340"/>
      </w:pPr>
      <w:rPr>
        <w:rFonts w:hint="default"/>
      </w:rPr>
    </w:lvl>
    <w:lvl w:ilvl="1" w:tplc="FFFFFFFF" w:tentative="1">
      <w:start w:val="1"/>
      <w:numFmt w:val="aiueoFullWidth"/>
      <w:lvlText w:val="(%2)"/>
      <w:lvlJc w:val="left"/>
      <w:pPr>
        <w:tabs>
          <w:tab w:val="num" w:pos="960"/>
        </w:tabs>
        <w:ind w:left="960" w:hanging="480"/>
      </w:pPr>
    </w:lvl>
    <w:lvl w:ilvl="2" w:tplc="FFFFFFFF" w:tentative="1">
      <w:start w:val="1"/>
      <w:numFmt w:val="decimalEnclosedCircle"/>
      <w:lvlText w:val="%3"/>
      <w:lvlJc w:val="lef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19">
    <w:nsid w:val="67100FEF"/>
    <w:multiLevelType w:val="hybridMultilevel"/>
    <w:tmpl w:val="08120E60"/>
    <w:lvl w:ilvl="0" w:tplc="FFFFFFFF">
      <w:start w:val="1"/>
      <w:numFmt w:val="upperLetter"/>
      <w:suff w:val="space"/>
      <w:lvlText w:val="(%1)"/>
      <w:lvlJc w:val="left"/>
      <w:pPr>
        <w:ind w:left="320" w:hanging="320"/>
      </w:pPr>
      <w:rPr>
        <w:rFonts w:hint="default"/>
      </w:rPr>
    </w:lvl>
    <w:lvl w:ilvl="1" w:tplc="FFFFFFFF" w:tentative="1">
      <w:start w:val="1"/>
      <w:numFmt w:val="aiueoFullWidth"/>
      <w:lvlText w:val="(%2)"/>
      <w:lvlJc w:val="left"/>
      <w:pPr>
        <w:tabs>
          <w:tab w:val="num" w:pos="960"/>
        </w:tabs>
        <w:ind w:left="960" w:hanging="480"/>
      </w:pPr>
    </w:lvl>
    <w:lvl w:ilvl="2" w:tplc="FFFFFFFF" w:tentative="1">
      <w:start w:val="1"/>
      <w:numFmt w:val="decimalEnclosedCircle"/>
      <w:lvlText w:val="%3"/>
      <w:lvlJc w:val="lef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20">
    <w:nsid w:val="6B4507AB"/>
    <w:multiLevelType w:val="hybridMultilevel"/>
    <w:tmpl w:val="CF30DA94"/>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6B613A26"/>
    <w:multiLevelType w:val="hybridMultilevel"/>
    <w:tmpl w:val="3462ED5E"/>
    <w:lvl w:ilvl="0" w:tplc="00AC02BC">
      <w:start w:val="1"/>
      <w:numFmt w:val="decimal"/>
      <w:suff w:val="space"/>
      <w:lvlText w:val="%1."/>
      <w:lvlJc w:val="left"/>
      <w:pPr>
        <w:ind w:left="240" w:hanging="240"/>
      </w:pPr>
      <w:rPr>
        <w:rFonts w:ascii="Times" w:hAnsi="Time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
    <w:nsid w:val="759A697B"/>
    <w:multiLevelType w:val="hybridMultilevel"/>
    <w:tmpl w:val="51A0C6F6"/>
    <w:lvl w:ilvl="0" w:tplc="0144CDD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20"/>
  </w:num>
  <w:num w:numId="2">
    <w:abstractNumId w:val="19"/>
  </w:num>
  <w:num w:numId="3">
    <w:abstractNumId w:val="4"/>
  </w:num>
  <w:num w:numId="4">
    <w:abstractNumId w:val="18"/>
  </w:num>
  <w:num w:numId="5">
    <w:abstractNumId w:val="8"/>
  </w:num>
  <w:num w:numId="6">
    <w:abstractNumId w:val="13"/>
  </w:num>
  <w:num w:numId="7">
    <w:abstractNumId w:val="12"/>
  </w:num>
  <w:num w:numId="8">
    <w:abstractNumId w:val="7"/>
  </w:num>
  <w:num w:numId="9">
    <w:abstractNumId w:val="14"/>
  </w:num>
  <w:num w:numId="10">
    <w:abstractNumId w:val="10"/>
  </w:num>
  <w:num w:numId="11">
    <w:abstractNumId w:val="5"/>
  </w:num>
  <w:num w:numId="12">
    <w:abstractNumId w:val="1"/>
  </w:num>
  <w:num w:numId="13">
    <w:abstractNumId w:val="17"/>
  </w:num>
  <w:num w:numId="14">
    <w:abstractNumId w:val="2"/>
  </w:num>
  <w:num w:numId="15">
    <w:abstractNumId w:val="3"/>
  </w:num>
  <w:num w:numId="16">
    <w:abstractNumId w:val="21"/>
  </w:num>
  <w:num w:numId="17">
    <w:abstractNumId w:val="9"/>
  </w:num>
  <w:num w:numId="18">
    <w:abstractNumId w:val="6"/>
  </w:num>
  <w:num w:numId="19">
    <w:abstractNumId w:val="22"/>
  </w:num>
  <w:num w:numId="20">
    <w:abstractNumId w:val="16"/>
  </w:num>
  <w:num w:numId="21">
    <w:abstractNumId w:val="0"/>
  </w:num>
  <w:num w:numId="22">
    <w:abstractNumId w:val="1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DF6"/>
    <w:rsid w:val="000002D3"/>
    <w:rsid w:val="00000864"/>
    <w:rsid w:val="000009E1"/>
    <w:rsid w:val="00000E32"/>
    <w:rsid w:val="000010CE"/>
    <w:rsid w:val="00001385"/>
    <w:rsid w:val="0000199B"/>
    <w:rsid w:val="000025A3"/>
    <w:rsid w:val="00002B4E"/>
    <w:rsid w:val="00003C59"/>
    <w:rsid w:val="00003CAC"/>
    <w:rsid w:val="0000408D"/>
    <w:rsid w:val="00004758"/>
    <w:rsid w:val="00004F80"/>
    <w:rsid w:val="000050CC"/>
    <w:rsid w:val="000052E9"/>
    <w:rsid w:val="00005476"/>
    <w:rsid w:val="000059BE"/>
    <w:rsid w:val="00005F5E"/>
    <w:rsid w:val="0000634A"/>
    <w:rsid w:val="00007775"/>
    <w:rsid w:val="0000795C"/>
    <w:rsid w:val="0001020E"/>
    <w:rsid w:val="00010607"/>
    <w:rsid w:val="00010CB2"/>
    <w:rsid w:val="000113DD"/>
    <w:rsid w:val="000118EE"/>
    <w:rsid w:val="00011A0A"/>
    <w:rsid w:val="00011C5C"/>
    <w:rsid w:val="00011EE3"/>
    <w:rsid w:val="00012773"/>
    <w:rsid w:val="00012A29"/>
    <w:rsid w:val="00012C16"/>
    <w:rsid w:val="0001332B"/>
    <w:rsid w:val="00013330"/>
    <w:rsid w:val="00013AA4"/>
    <w:rsid w:val="00013CCA"/>
    <w:rsid w:val="0001440A"/>
    <w:rsid w:val="0001485D"/>
    <w:rsid w:val="00014D9F"/>
    <w:rsid w:val="00015373"/>
    <w:rsid w:val="00015F67"/>
    <w:rsid w:val="00016A65"/>
    <w:rsid w:val="00017095"/>
    <w:rsid w:val="0001716A"/>
    <w:rsid w:val="0001731E"/>
    <w:rsid w:val="000177EC"/>
    <w:rsid w:val="00017E58"/>
    <w:rsid w:val="00020354"/>
    <w:rsid w:val="00020AE1"/>
    <w:rsid w:val="00021468"/>
    <w:rsid w:val="000214A0"/>
    <w:rsid w:val="00021A4E"/>
    <w:rsid w:val="00021BD7"/>
    <w:rsid w:val="00021EC5"/>
    <w:rsid w:val="000225FC"/>
    <w:rsid w:val="00022EA9"/>
    <w:rsid w:val="00023574"/>
    <w:rsid w:val="00023FF7"/>
    <w:rsid w:val="000240E8"/>
    <w:rsid w:val="00024395"/>
    <w:rsid w:val="00024655"/>
    <w:rsid w:val="0002474E"/>
    <w:rsid w:val="00024E61"/>
    <w:rsid w:val="000252AC"/>
    <w:rsid w:val="0002543A"/>
    <w:rsid w:val="00025528"/>
    <w:rsid w:val="00025A46"/>
    <w:rsid w:val="0002609E"/>
    <w:rsid w:val="0002624B"/>
    <w:rsid w:val="000269BA"/>
    <w:rsid w:val="00026C16"/>
    <w:rsid w:val="00026DD3"/>
    <w:rsid w:val="00026FA4"/>
    <w:rsid w:val="0002787E"/>
    <w:rsid w:val="00027F49"/>
    <w:rsid w:val="000303D0"/>
    <w:rsid w:val="00030655"/>
    <w:rsid w:val="000306DC"/>
    <w:rsid w:val="00030815"/>
    <w:rsid w:val="0003090E"/>
    <w:rsid w:val="00030F29"/>
    <w:rsid w:val="0003153C"/>
    <w:rsid w:val="00031883"/>
    <w:rsid w:val="0003193C"/>
    <w:rsid w:val="000320B0"/>
    <w:rsid w:val="00032585"/>
    <w:rsid w:val="000333EC"/>
    <w:rsid w:val="000337B9"/>
    <w:rsid w:val="000338E5"/>
    <w:rsid w:val="00033B2C"/>
    <w:rsid w:val="000343C8"/>
    <w:rsid w:val="000343F7"/>
    <w:rsid w:val="00034566"/>
    <w:rsid w:val="000348E7"/>
    <w:rsid w:val="00034A72"/>
    <w:rsid w:val="00034B5B"/>
    <w:rsid w:val="000357B3"/>
    <w:rsid w:val="00035EEA"/>
    <w:rsid w:val="00036203"/>
    <w:rsid w:val="000364A5"/>
    <w:rsid w:val="00036EFA"/>
    <w:rsid w:val="000400B4"/>
    <w:rsid w:val="00040623"/>
    <w:rsid w:val="00040A80"/>
    <w:rsid w:val="0004153E"/>
    <w:rsid w:val="00041E89"/>
    <w:rsid w:val="00041EB9"/>
    <w:rsid w:val="0004216B"/>
    <w:rsid w:val="0004268B"/>
    <w:rsid w:val="00042C2C"/>
    <w:rsid w:val="00043F45"/>
    <w:rsid w:val="000442BF"/>
    <w:rsid w:val="000444DA"/>
    <w:rsid w:val="00044600"/>
    <w:rsid w:val="00044F2C"/>
    <w:rsid w:val="000450A2"/>
    <w:rsid w:val="0004516E"/>
    <w:rsid w:val="00045182"/>
    <w:rsid w:val="000452F7"/>
    <w:rsid w:val="000456E6"/>
    <w:rsid w:val="00045964"/>
    <w:rsid w:val="00045B64"/>
    <w:rsid w:val="00045B6D"/>
    <w:rsid w:val="00046267"/>
    <w:rsid w:val="00046991"/>
    <w:rsid w:val="00047117"/>
    <w:rsid w:val="00047140"/>
    <w:rsid w:val="00050044"/>
    <w:rsid w:val="000503C5"/>
    <w:rsid w:val="00050973"/>
    <w:rsid w:val="00051240"/>
    <w:rsid w:val="00051A7A"/>
    <w:rsid w:val="00051BC6"/>
    <w:rsid w:val="0005263E"/>
    <w:rsid w:val="000526E7"/>
    <w:rsid w:val="00052D47"/>
    <w:rsid w:val="0005307A"/>
    <w:rsid w:val="000530D9"/>
    <w:rsid w:val="00053165"/>
    <w:rsid w:val="00053569"/>
    <w:rsid w:val="00053602"/>
    <w:rsid w:val="00053CDA"/>
    <w:rsid w:val="00053E34"/>
    <w:rsid w:val="000541CA"/>
    <w:rsid w:val="0005466A"/>
    <w:rsid w:val="000547B7"/>
    <w:rsid w:val="00054845"/>
    <w:rsid w:val="00055BEE"/>
    <w:rsid w:val="00055E61"/>
    <w:rsid w:val="000560AA"/>
    <w:rsid w:val="000563A2"/>
    <w:rsid w:val="0005680B"/>
    <w:rsid w:val="000568C5"/>
    <w:rsid w:val="00056943"/>
    <w:rsid w:val="000569D6"/>
    <w:rsid w:val="00056A42"/>
    <w:rsid w:val="000572CE"/>
    <w:rsid w:val="00060258"/>
    <w:rsid w:val="0006063D"/>
    <w:rsid w:val="00060854"/>
    <w:rsid w:val="00060985"/>
    <w:rsid w:val="00060BDB"/>
    <w:rsid w:val="00060CE0"/>
    <w:rsid w:val="000610EC"/>
    <w:rsid w:val="00062550"/>
    <w:rsid w:val="0006264E"/>
    <w:rsid w:val="00062FE0"/>
    <w:rsid w:val="0006322C"/>
    <w:rsid w:val="00063425"/>
    <w:rsid w:val="000635A3"/>
    <w:rsid w:val="000635C0"/>
    <w:rsid w:val="000635CB"/>
    <w:rsid w:val="0006360F"/>
    <w:rsid w:val="00063619"/>
    <w:rsid w:val="00063F21"/>
    <w:rsid w:val="00064DB9"/>
    <w:rsid w:val="00065706"/>
    <w:rsid w:val="0006572C"/>
    <w:rsid w:val="0006590A"/>
    <w:rsid w:val="00065E5F"/>
    <w:rsid w:val="00066048"/>
    <w:rsid w:val="000660C3"/>
    <w:rsid w:val="00066429"/>
    <w:rsid w:val="00066905"/>
    <w:rsid w:val="00067203"/>
    <w:rsid w:val="0006767E"/>
    <w:rsid w:val="00067A08"/>
    <w:rsid w:val="00067A89"/>
    <w:rsid w:val="00067D20"/>
    <w:rsid w:val="00070061"/>
    <w:rsid w:val="000701AA"/>
    <w:rsid w:val="000703EC"/>
    <w:rsid w:val="00071355"/>
    <w:rsid w:val="00071FB3"/>
    <w:rsid w:val="00072503"/>
    <w:rsid w:val="00072AA9"/>
    <w:rsid w:val="00072EF4"/>
    <w:rsid w:val="00073360"/>
    <w:rsid w:val="00073BC6"/>
    <w:rsid w:val="00073EFC"/>
    <w:rsid w:val="0007411D"/>
    <w:rsid w:val="00074405"/>
    <w:rsid w:val="00074AE4"/>
    <w:rsid w:val="00075206"/>
    <w:rsid w:val="000758FF"/>
    <w:rsid w:val="00076033"/>
    <w:rsid w:val="00076392"/>
    <w:rsid w:val="00076789"/>
    <w:rsid w:val="00076934"/>
    <w:rsid w:val="00076AD4"/>
    <w:rsid w:val="00077F14"/>
    <w:rsid w:val="00080055"/>
    <w:rsid w:val="000800C6"/>
    <w:rsid w:val="000800DE"/>
    <w:rsid w:val="000816B2"/>
    <w:rsid w:val="00081E3C"/>
    <w:rsid w:val="00082092"/>
    <w:rsid w:val="00082507"/>
    <w:rsid w:val="00082991"/>
    <w:rsid w:val="000829F4"/>
    <w:rsid w:val="00082D3A"/>
    <w:rsid w:val="00082EA8"/>
    <w:rsid w:val="000839CF"/>
    <w:rsid w:val="00083C15"/>
    <w:rsid w:val="00083EEE"/>
    <w:rsid w:val="00085161"/>
    <w:rsid w:val="00085485"/>
    <w:rsid w:val="000857D5"/>
    <w:rsid w:val="0008585F"/>
    <w:rsid w:val="00085FDB"/>
    <w:rsid w:val="000860EB"/>
    <w:rsid w:val="00086211"/>
    <w:rsid w:val="00086BBD"/>
    <w:rsid w:val="00086FCA"/>
    <w:rsid w:val="0008712C"/>
    <w:rsid w:val="00087999"/>
    <w:rsid w:val="00087A46"/>
    <w:rsid w:val="00087ECC"/>
    <w:rsid w:val="00090DAD"/>
    <w:rsid w:val="0009110C"/>
    <w:rsid w:val="000912C8"/>
    <w:rsid w:val="00091B4C"/>
    <w:rsid w:val="00091BD4"/>
    <w:rsid w:val="0009210F"/>
    <w:rsid w:val="0009237B"/>
    <w:rsid w:val="000924B6"/>
    <w:rsid w:val="00092E95"/>
    <w:rsid w:val="00092F36"/>
    <w:rsid w:val="0009305F"/>
    <w:rsid w:val="00093E9C"/>
    <w:rsid w:val="00093FFF"/>
    <w:rsid w:val="00094029"/>
    <w:rsid w:val="00094333"/>
    <w:rsid w:val="00094504"/>
    <w:rsid w:val="000949E2"/>
    <w:rsid w:val="00094EB2"/>
    <w:rsid w:val="00094FC3"/>
    <w:rsid w:val="000956C8"/>
    <w:rsid w:val="000957D9"/>
    <w:rsid w:val="0009590F"/>
    <w:rsid w:val="00095C9F"/>
    <w:rsid w:val="0009617B"/>
    <w:rsid w:val="00096265"/>
    <w:rsid w:val="00096E44"/>
    <w:rsid w:val="00096E8E"/>
    <w:rsid w:val="00097614"/>
    <w:rsid w:val="00097A47"/>
    <w:rsid w:val="00097BFC"/>
    <w:rsid w:val="00097E70"/>
    <w:rsid w:val="000A0D7C"/>
    <w:rsid w:val="000A1408"/>
    <w:rsid w:val="000A18A1"/>
    <w:rsid w:val="000A2512"/>
    <w:rsid w:val="000A25CF"/>
    <w:rsid w:val="000A268A"/>
    <w:rsid w:val="000A285D"/>
    <w:rsid w:val="000A2F1B"/>
    <w:rsid w:val="000A33BE"/>
    <w:rsid w:val="000A374C"/>
    <w:rsid w:val="000A3D10"/>
    <w:rsid w:val="000A482F"/>
    <w:rsid w:val="000A4A4D"/>
    <w:rsid w:val="000A556B"/>
    <w:rsid w:val="000A6B02"/>
    <w:rsid w:val="000B01B0"/>
    <w:rsid w:val="000B08BC"/>
    <w:rsid w:val="000B0962"/>
    <w:rsid w:val="000B0D8B"/>
    <w:rsid w:val="000B0E15"/>
    <w:rsid w:val="000B132B"/>
    <w:rsid w:val="000B15E8"/>
    <w:rsid w:val="000B1A2C"/>
    <w:rsid w:val="000B1CF0"/>
    <w:rsid w:val="000B1F73"/>
    <w:rsid w:val="000B2866"/>
    <w:rsid w:val="000B28AC"/>
    <w:rsid w:val="000B28DC"/>
    <w:rsid w:val="000B3078"/>
    <w:rsid w:val="000B39DF"/>
    <w:rsid w:val="000B3A68"/>
    <w:rsid w:val="000B4247"/>
    <w:rsid w:val="000B428F"/>
    <w:rsid w:val="000B4673"/>
    <w:rsid w:val="000B484A"/>
    <w:rsid w:val="000B484F"/>
    <w:rsid w:val="000B4865"/>
    <w:rsid w:val="000B4973"/>
    <w:rsid w:val="000B4D1C"/>
    <w:rsid w:val="000B4DB7"/>
    <w:rsid w:val="000B5454"/>
    <w:rsid w:val="000B583D"/>
    <w:rsid w:val="000B584F"/>
    <w:rsid w:val="000B5ADE"/>
    <w:rsid w:val="000B6146"/>
    <w:rsid w:val="000B65B6"/>
    <w:rsid w:val="000B6AD1"/>
    <w:rsid w:val="000B7241"/>
    <w:rsid w:val="000B7980"/>
    <w:rsid w:val="000B7A17"/>
    <w:rsid w:val="000B7AB3"/>
    <w:rsid w:val="000B7C89"/>
    <w:rsid w:val="000C06D3"/>
    <w:rsid w:val="000C0873"/>
    <w:rsid w:val="000C094C"/>
    <w:rsid w:val="000C09C6"/>
    <w:rsid w:val="000C1077"/>
    <w:rsid w:val="000C11A0"/>
    <w:rsid w:val="000C1342"/>
    <w:rsid w:val="000C14CE"/>
    <w:rsid w:val="000C1A06"/>
    <w:rsid w:val="000C1B92"/>
    <w:rsid w:val="000C22F1"/>
    <w:rsid w:val="000C231B"/>
    <w:rsid w:val="000C2450"/>
    <w:rsid w:val="000C2BA4"/>
    <w:rsid w:val="000C2E6B"/>
    <w:rsid w:val="000C2ECB"/>
    <w:rsid w:val="000C34EA"/>
    <w:rsid w:val="000C383B"/>
    <w:rsid w:val="000C3936"/>
    <w:rsid w:val="000C3EC1"/>
    <w:rsid w:val="000C3F5E"/>
    <w:rsid w:val="000C41EA"/>
    <w:rsid w:val="000C430E"/>
    <w:rsid w:val="000C43AB"/>
    <w:rsid w:val="000C4643"/>
    <w:rsid w:val="000C473F"/>
    <w:rsid w:val="000C47BA"/>
    <w:rsid w:val="000C4F13"/>
    <w:rsid w:val="000C562B"/>
    <w:rsid w:val="000C5998"/>
    <w:rsid w:val="000C6D67"/>
    <w:rsid w:val="000C7585"/>
    <w:rsid w:val="000C7724"/>
    <w:rsid w:val="000C7A16"/>
    <w:rsid w:val="000C7DA6"/>
    <w:rsid w:val="000D0641"/>
    <w:rsid w:val="000D0789"/>
    <w:rsid w:val="000D088F"/>
    <w:rsid w:val="000D0904"/>
    <w:rsid w:val="000D0BCD"/>
    <w:rsid w:val="000D112D"/>
    <w:rsid w:val="000D145C"/>
    <w:rsid w:val="000D1718"/>
    <w:rsid w:val="000D1B02"/>
    <w:rsid w:val="000D25BA"/>
    <w:rsid w:val="000D27CB"/>
    <w:rsid w:val="000D2B74"/>
    <w:rsid w:val="000D326D"/>
    <w:rsid w:val="000D3596"/>
    <w:rsid w:val="000D35D0"/>
    <w:rsid w:val="000D3DB2"/>
    <w:rsid w:val="000D4DF7"/>
    <w:rsid w:val="000D5147"/>
    <w:rsid w:val="000D5791"/>
    <w:rsid w:val="000D62CF"/>
    <w:rsid w:val="000D6602"/>
    <w:rsid w:val="000D66C0"/>
    <w:rsid w:val="000D710A"/>
    <w:rsid w:val="000D719A"/>
    <w:rsid w:val="000D7375"/>
    <w:rsid w:val="000D778F"/>
    <w:rsid w:val="000E0314"/>
    <w:rsid w:val="000E031B"/>
    <w:rsid w:val="000E0AD9"/>
    <w:rsid w:val="000E1540"/>
    <w:rsid w:val="000E1BBB"/>
    <w:rsid w:val="000E1F9B"/>
    <w:rsid w:val="000E2062"/>
    <w:rsid w:val="000E20DC"/>
    <w:rsid w:val="000E2D42"/>
    <w:rsid w:val="000E337A"/>
    <w:rsid w:val="000E3906"/>
    <w:rsid w:val="000E39E0"/>
    <w:rsid w:val="000E3BF2"/>
    <w:rsid w:val="000E3C26"/>
    <w:rsid w:val="000E4B98"/>
    <w:rsid w:val="000E4D74"/>
    <w:rsid w:val="000E50BB"/>
    <w:rsid w:val="000E527D"/>
    <w:rsid w:val="000E54E9"/>
    <w:rsid w:val="000E5601"/>
    <w:rsid w:val="000E596E"/>
    <w:rsid w:val="000E727B"/>
    <w:rsid w:val="000E75F8"/>
    <w:rsid w:val="000E7CEE"/>
    <w:rsid w:val="000E7EA8"/>
    <w:rsid w:val="000F04A8"/>
    <w:rsid w:val="000F0990"/>
    <w:rsid w:val="000F0D94"/>
    <w:rsid w:val="000F0F96"/>
    <w:rsid w:val="000F16BA"/>
    <w:rsid w:val="000F1781"/>
    <w:rsid w:val="000F18B4"/>
    <w:rsid w:val="000F1917"/>
    <w:rsid w:val="000F20CF"/>
    <w:rsid w:val="000F2294"/>
    <w:rsid w:val="000F245A"/>
    <w:rsid w:val="000F2E04"/>
    <w:rsid w:val="000F32F8"/>
    <w:rsid w:val="000F3441"/>
    <w:rsid w:val="000F3785"/>
    <w:rsid w:val="000F3B0E"/>
    <w:rsid w:val="000F3CDB"/>
    <w:rsid w:val="000F425C"/>
    <w:rsid w:val="000F46FC"/>
    <w:rsid w:val="000F4DD7"/>
    <w:rsid w:val="000F4F42"/>
    <w:rsid w:val="000F5758"/>
    <w:rsid w:val="000F57F2"/>
    <w:rsid w:val="000F5C6D"/>
    <w:rsid w:val="000F6024"/>
    <w:rsid w:val="000F625C"/>
    <w:rsid w:val="000F626B"/>
    <w:rsid w:val="000F62B6"/>
    <w:rsid w:val="000F6884"/>
    <w:rsid w:val="000F6C4B"/>
    <w:rsid w:val="000F71DF"/>
    <w:rsid w:val="000F78B7"/>
    <w:rsid w:val="000F7A27"/>
    <w:rsid w:val="0010070A"/>
    <w:rsid w:val="00100AC0"/>
    <w:rsid w:val="00100C99"/>
    <w:rsid w:val="00100E88"/>
    <w:rsid w:val="00101A7B"/>
    <w:rsid w:val="00101AC0"/>
    <w:rsid w:val="00101DFD"/>
    <w:rsid w:val="001025B1"/>
    <w:rsid w:val="00102AD2"/>
    <w:rsid w:val="00102D17"/>
    <w:rsid w:val="00103808"/>
    <w:rsid w:val="00104023"/>
    <w:rsid w:val="0010432D"/>
    <w:rsid w:val="00104546"/>
    <w:rsid w:val="00104964"/>
    <w:rsid w:val="00104ACB"/>
    <w:rsid w:val="00105727"/>
    <w:rsid w:val="00105CB6"/>
    <w:rsid w:val="00106536"/>
    <w:rsid w:val="00106D21"/>
    <w:rsid w:val="00106EFF"/>
    <w:rsid w:val="0010772D"/>
    <w:rsid w:val="00107876"/>
    <w:rsid w:val="00110D20"/>
    <w:rsid w:val="00111547"/>
    <w:rsid w:val="00111656"/>
    <w:rsid w:val="0011172B"/>
    <w:rsid w:val="00111900"/>
    <w:rsid w:val="00111D60"/>
    <w:rsid w:val="001121F0"/>
    <w:rsid w:val="0011328C"/>
    <w:rsid w:val="001134E7"/>
    <w:rsid w:val="00113533"/>
    <w:rsid w:val="0011448B"/>
    <w:rsid w:val="0011474A"/>
    <w:rsid w:val="00114DC2"/>
    <w:rsid w:val="0011500D"/>
    <w:rsid w:val="00115020"/>
    <w:rsid w:val="0011555C"/>
    <w:rsid w:val="00115734"/>
    <w:rsid w:val="00115833"/>
    <w:rsid w:val="00115886"/>
    <w:rsid w:val="00116049"/>
    <w:rsid w:val="00116423"/>
    <w:rsid w:val="00116770"/>
    <w:rsid w:val="00116BC0"/>
    <w:rsid w:val="00116EAF"/>
    <w:rsid w:val="001171DC"/>
    <w:rsid w:val="00117229"/>
    <w:rsid w:val="00117420"/>
    <w:rsid w:val="0011742B"/>
    <w:rsid w:val="0011747A"/>
    <w:rsid w:val="0011750F"/>
    <w:rsid w:val="0011781E"/>
    <w:rsid w:val="0011782A"/>
    <w:rsid w:val="00117B1D"/>
    <w:rsid w:val="001207E9"/>
    <w:rsid w:val="00120AE3"/>
    <w:rsid w:val="00120C79"/>
    <w:rsid w:val="00120D6E"/>
    <w:rsid w:val="00120EAC"/>
    <w:rsid w:val="001219A8"/>
    <w:rsid w:val="00121B06"/>
    <w:rsid w:val="00121D51"/>
    <w:rsid w:val="001226D4"/>
    <w:rsid w:val="00122D25"/>
    <w:rsid w:val="00123010"/>
    <w:rsid w:val="00123674"/>
    <w:rsid w:val="00124058"/>
    <w:rsid w:val="001240C8"/>
    <w:rsid w:val="00124A17"/>
    <w:rsid w:val="00124A9B"/>
    <w:rsid w:val="00124C00"/>
    <w:rsid w:val="001255CE"/>
    <w:rsid w:val="001257F5"/>
    <w:rsid w:val="001258CA"/>
    <w:rsid w:val="00125A97"/>
    <w:rsid w:val="00125DA2"/>
    <w:rsid w:val="0012605D"/>
    <w:rsid w:val="00126669"/>
    <w:rsid w:val="001268A9"/>
    <w:rsid w:val="00127045"/>
    <w:rsid w:val="00127285"/>
    <w:rsid w:val="001273CB"/>
    <w:rsid w:val="00127A54"/>
    <w:rsid w:val="00127CB9"/>
    <w:rsid w:val="00130037"/>
    <w:rsid w:val="0013012A"/>
    <w:rsid w:val="001303DE"/>
    <w:rsid w:val="0013057C"/>
    <w:rsid w:val="00130BC1"/>
    <w:rsid w:val="00130C5D"/>
    <w:rsid w:val="00130E15"/>
    <w:rsid w:val="00130F92"/>
    <w:rsid w:val="00130FE7"/>
    <w:rsid w:val="00131112"/>
    <w:rsid w:val="0013131D"/>
    <w:rsid w:val="00131924"/>
    <w:rsid w:val="00131F3C"/>
    <w:rsid w:val="00132205"/>
    <w:rsid w:val="00132478"/>
    <w:rsid w:val="0013269A"/>
    <w:rsid w:val="00132B63"/>
    <w:rsid w:val="00132B90"/>
    <w:rsid w:val="00132CF7"/>
    <w:rsid w:val="001335F2"/>
    <w:rsid w:val="00133775"/>
    <w:rsid w:val="001339E0"/>
    <w:rsid w:val="00133FA7"/>
    <w:rsid w:val="001343A8"/>
    <w:rsid w:val="001343D6"/>
    <w:rsid w:val="00134B1D"/>
    <w:rsid w:val="00135398"/>
    <w:rsid w:val="001358F3"/>
    <w:rsid w:val="00135AA9"/>
    <w:rsid w:val="00135B89"/>
    <w:rsid w:val="00135BFC"/>
    <w:rsid w:val="00135ECF"/>
    <w:rsid w:val="0013653F"/>
    <w:rsid w:val="0013686E"/>
    <w:rsid w:val="00137137"/>
    <w:rsid w:val="00137992"/>
    <w:rsid w:val="00137E26"/>
    <w:rsid w:val="00140F2C"/>
    <w:rsid w:val="0014114B"/>
    <w:rsid w:val="001419E1"/>
    <w:rsid w:val="00141BBE"/>
    <w:rsid w:val="00141E0D"/>
    <w:rsid w:val="001428B7"/>
    <w:rsid w:val="00142D48"/>
    <w:rsid w:val="00143320"/>
    <w:rsid w:val="00143A2C"/>
    <w:rsid w:val="00143B55"/>
    <w:rsid w:val="00143BBC"/>
    <w:rsid w:val="001456DA"/>
    <w:rsid w:val="001456F5"/>
    <w:rsid w:val="001459D3"/>
    <w:rsid w:val="00145A79"/>
    <w:rsid w:val="00145E01"/>
    <w:rsid w:val="001460ED"/>
    <w:rsid w:val="00146317"/>
    <w:rsid w:val="0014634D"/>
    <w:rsid w:val="00146C90"/>
    <w:rsid w:val="00146F0C"/>
    <w:rsid w:val="00146F62"/>
    <w:rsid w:val="001470D2"/>
    <w:rsid w:val="0014743E"/>
    <w:rsid w:val="00147617"/>
    <w:rsid w:val="001476B9"/>
    <w:rsid w:val="001479C3"/>
    <w:rsid w:val="00147F31"/>
    <w:rsid w:val="00150841"/>
    <w:rsid w:val="001508F7"/>
    <w:rsid w:val="001510B8"/>
    <w:rsid w:val="0015122D"/>
    <w:rsid w:val="001517FF"/>
    <w:rsid w:val="001518CC"/>
    <w:rsid w:val="00151EE4"/>
    <w:rsid w:val="0015256A"/>
    <w:rsid w:val="00152B4B"/>
    <w:rsid w:val="001530A9"/>
    <w:rsid w:val="001532E3"/>
    <w:rsid w:val="001537A8"/>
    <w:rsid w:val="00153C9D"/>
    <w:rsid w:val="00153D68"/>
    <w:rsid w:val="001540C2"/>
    <w:rsid w:val="00154D52"/>
    <w:rsid w:val="00155D87"/>
    <w:rsid w:val="00155EEC"/>
    <w:rsid w:val="00157B77"/>
    <w:rsid w:val="00157FC7"/>
    <w:rsid w:val="001611D5"/>
    <w:rsid w:val="00161593"/>
    <w:rsid w:val="00161617"/>
    <w:rsid w:val="00161B1F"/>
    <w:rsid w:val="001629BB"/>
    <w:rsid w:val="00162B07"/>
    <w:rsid w:val="00162FBF"/>
    <w:rsid w:val="00163A86"/>
    <w:rsid w:val="00163C2E"/>
    <w:rsid w:val="00164D82"/>
    <w:rsid w:val="00164DDA"/>
    <w:rsid w:val="00165BE6"/>
    <w:rsid w:val="00165FD0"/>
    <w:rsid w:val="001666E2"/>
    <w:rsid w:val="00166785"/>
    <w:rsid w:val="00166F3F"/>
    <w:rsid w:val="00170082"/>
    <w:rsid w:val="00170537"/>
    <w:rsid w:val="0017071E"/>
    <w:rsid w:val="0017074D"/>
    <w:rsid w:val="0017083A"/>
    <w:rsid w:val="00170AA5"/>
    <w:rsid w:val="00170D9A"/>
    <w:rsid w:val="001713D7"/>
    <w:rsid w:val="00171529"/>
    <w:rsid w:val="00171E4F"/>
    <w:rsid w:val="001720D6"/>
    <w:rsid w:val="001724E2"/>
    <w:rsid w:val="001727DE"/>
    <w:rsid w:val="00173205"/>
    <w:rsid w:val="001738B8"/>
    <w:rsid w:val="00173DDC"/>
    <w:rsid w:val="00174662"/>
    <w:rsid w:val="0017487C"/>
    <w:rsid w:val="00174AD0"/>
    <w:rsid w:val="00174F73"/>
    <w:rsid w:val="001763F1"/>
    <w:rsid w:val="001764CD"/>
    <w:rsid w:val="0017650E"/>
    <w:rsid w:val="001770E8"/>
    <w:rsid w:val="00177577"/>
    <w:rsid w:val="00177654"/>
    <w:rsid w:val="001776E7"/>
    <w:rsid w:val="00177964"/>
    <w:rsid w:val="00177B92"/>
    <w:rsid w:val="001806F3"/>
    <w:rsid w:val="00180ADA"/>
    <w:rsid w:val="00180B8E"/>
    <w:rsid w:val="00181399"/>
    <w:rsid w:val="0018167A"/>
    <w:rsid w:val="0018200E"/>
    <w:rsid w:val="00182174"/>
    <w:rsid w:val="0018256D"/>
    <w:rsid w:val="00182700"/>
    <w:rsid w:val="0018353C"/>
    <w:rsid w:val="001836C0"/>
    <w:rsid w:val="00184F05"/>
    <w:rsid w:val="00185A5B"/>
    <w:rsid w:val="00185D75"/>
    <w:rsid w:val="00185E7B"/>
    <w:rsid w:val="00185FD0"/>
    <w:rsid w:val="001863A1"/>
    <w:rsid w:val="0018654C"/>
    <w:rsid w:val="00186B4F"/>
    <w:rsid w:val="00187049"/>
    <w:rsid w:val="0018709E"/>
    <w:rsid w:val="001876F5"/>
    <w:rsid w:val="00187740"/>
    <w:rsid w:val="001878E8"/>
    <w:rsid w:val="00190409"/>
    <w:rsid w:val="00190B31"/>
    <w:rsid w:val="00191595"/>
    <w:rsid w:val="00191959"/>
    <w:rsid w:val="00191967"/>
    <w:rsid w:val="001923F1"/>
    <w:rsid w:val="001928AE"/>
    <w:rsid w:val="00192FDD"/>
    <w:rsid w:val="001934BA"/>
    <w:rsid w:val="001944CD"/>
    <w:rsid w:val="00194D17"/>
    <w:rsid w:val="00195592"/>
    <w:rsid w:val="00195786"/>
    <w:rsid w:val="00195DF1"/>
    <w:rsid w:val="00196279"/>
    <w:rsid w:val="00196924"/>
    <w:rsid w:val="00196A1E"/>
    <w:rsid w:val="001971B1"/>
    <w:rsid w:val="0019758A"/>
    <w:rsid w:val="00197710"/>
    <w:rsid w:val="0019786D"/>
    <w:rsid w:val="0019788C"/>
    <w:rsid w:val="001A0DE0"/>
    <w:rsid w:val="001A1C15"/>
    <w:rsid w:val="001A209E"/>
    <w:rsid w:val="001A24CC"/>
    <w:rsid w:val="001A24E6"/>
    <w:rsid w:val="001A3215"/>
    <w:rsid w:val="001A3760"/>
    <w:rsid w:val="001A40EB"/>
    <w:rsid w:val="001A4F3A"/>
    <w:rsid w:val="001A547A"/>
    <w:rsid w:val="001A54DD"/>
    <w:rsid w:val="001A5651"/>
    <w:rsid w:val="001A6442"/>
    <w:rsid w:val="001A64E3"/>
    <w:rsid w:val="001A65BA"/>
    <w:rsid w:val="001A7384"/>
    <w:rsid w:val="001A75FA"/>
    <w:rsid w:val="001B1846"/>
    <w:rsid w:val="001B26FA"/>
    <w:rsid w:val="001B28B5"/>
    <w:rsid w:val="001B2BD0"/>
    <w:rsid w:val="001B2F31"/>
    <w:rsid w:val="001B3A1F"/>
    <w:rsid w:val="001B3EEA"/>
    <w:rsid w:val="001B3FA4"/>
    <w:rsid w:val="001B4C56"/>
    <w:rsid w:val="001B4D2C"/>
    <w:rsid w:val="001B511B"/>
    <w:rsid w:val="001B53AD"/>
    <w:rsid w:val="001B5ABB"/>
    <w:rsid w:val="001B5F6C"/>
    <w:rsid w:val="001B602A"/>
    <w:rsid w:val="001B71B0"/>
    <w:rsid w:val="001B75E5"/>
    <w:rsid w:val="001B7651"/>
    <w:rsid w:val="001B7E47"/>
    <w:rsid w:val="001B7E8C"/>
    <w:rsid w:val="001C11D2"/>
    <w:rsid w:val="001C1487"/>
    <w:rsid w:val="001C1516"/>
    <w:rsid w:val="001C1B10"/>
    <w:rsid w:val="001C1DC8"/>
    <w:rsid w:val="001C1EAA"/>
    <w:rsid w:val="001C21F2"/>
    <w:rsid w:val="001C2458"/>
    <w:rsid w:val="001C2492"/>
    <w:rsid w:val="001C2801"/>
    <w:rsid w:val="001C2882"/>
    <w:rsid w:val="001C2FBC"/>
    <w:rsid w:val="001C2FBF"/>
    <w:rsid w:val="001C3A24"/>
    <w:rsid w:val="001C3A48"/>
    <w:rsid w:val="001C4E73"/>
    <w:rsid w:val="001C570B"/>
    <w:rsid w:val="001C6D02"/>
    <w:rsid w:val="001C6FE3"/>
    <w:rsid w:val="001C730E"/>
    <w:rsid w:val="001C76E9"/>
    <w:rsid w:val="001D04CA"/>
    <w:rsid w:val="001D05B6"/>
    <w:rsid w:val="001D0F73"/>
    <w:rsid w:val="001D1DB9"/>
    <w:rsid w:val="001D1EB3"/>
    <w:rsid w:val="001D2308"/>
    <w:rsid w:val="001D27A8"/>
    <w:rsid w:val="001D27C3"/>
    <w:rsid w:val="001D2A80"/>
    <w:rsid w:val="001D2B19"/>
    <w:rsid w:val="001D3130"/>
    <w:rsid w:val="001D376F"/>
    <w:rsid w:val="001D38B5"/>
    <w:rsid w:val="001D4106"/>
    <w:rsid w:val="001D4635"/>
    <w:rsid w:val="001D46A9"/>
    <w:rsid w:val="001D4CE8"/>
    <w:rsid w:val="001D5274"/>
    <w:rsid w:val="001D5996"/>
    <w:rsid w:val="001D5F69"/>
    <w:rsid w:val="001D5F95"/>
    <w:rsid w:val="001D63DB"/>
    <w:rsid w:val="001D6570"/>
    <w:rsid w:val="001D6708"/>
    <w:rsid w:val="001D69C9"/>
    <w:rsid w:val="001D7163"/>
    <w:rsid w:val="001D7230"/>
    <w:rsid w:val="001D74AC"/>
    <w:rsid w:val="001D7EAC"/>
    <w:rsid w:val="001E1090"/>
    <w:rsid w:val="001E17F8"/>
    <w:rsid w:val="001E19B2"/>
    <w:rsid w:val="001E1EB1"/>
    <w:rsid w:val="001E2072"/>
    <w:rsid w:val="001E235A"/>
    <w:rsid w:val="001E25FA"/>
    <w:rsid w:val="001E283A"/>
    <w:rsid w:val="001E2C4A"/>
    <w:rsid w:val="001E2EC9"/>
    <w:rsid w:val="001E30B4"/>
    <w:rsid w:val="001E4201"/>
    <w:rsid w:val="001E4EF4"/>
    <w:rsid w:val="001E510C"/>
    <w:rsid w:val="001E5183"/>
    <w:rsid w:val="001E5838"/>
    <w:rsid w:val="001E5E05"/>
    <w:rsid w:val="001E6073"/>
    <w:rsid w:val="001E61D4"/>
    <w:rsid w:val="001E71FB"/>
    <w:rsid w:val="001E78CD"/>
    <w:rsid w:val="001E7997"/>
    <w:rsid w:val="001E7FAF"/>
    <w:rsid w:val="001F0B6A"/>
    <w:rsid w:val="001F0C3B"/>
    <w:rsid w:val="001F0D8C"/>
    <w:rsid w:val="001F1456"/>
    <w:rsid w:val="001F166C"/>
    <w:rsid w:val="001F1C4D"/>
    <w:rsid w:val="001F1F2C"/>
    <w:rsid w:val="001F20A1"/>
    <w:rsid w:val="001F29CD"/>
    <w:rsid w:val="001F2BBF"/>
    <w:rsid w:val="001F2D46"/>
    <w:rsid w:val="001F2F12"/>
    <w:rsid w:val="001F2F70"/>
    <w:rsid w:val="001F31C9"/>
    <w:rsid w:val="001F3572"/>
    <w:rsid w:val="001F463F"/>
    <w:rsid w:val="001F491F"/>
    <w:rsid w:val="001F4AA3"/>
    <w:rsid w:val="001F5182"/>
    <w:rsid w:val="001F5C1A"/>
    <w:rsid w:val="001F65C3"/>
    <w:rsid w:val="001F6A9A"/>
    <w:rsid w:val="001F6CD7"/>
    <w:rsid w:val="001F7056"/>
    <w:rsid w:val="001F74A9"/>
    <w:rsid w:val="001F79E2"/>
    <w:rsid w:val="0020047F"/>
    <w:rsid w:val="00200A47"/>
    <w:rsid w:val="00200B51"/>
    <w:rsid w:val="00200CC6"/>
    <w:rsid w:val="00200EB9"/>
    <w:rsid w:val="00201021"/>
    <w:rsid w:val="00201303"/>
    <w:rsid w:val="002023F8"/>
    <w:rsid w:val="002025B2"/>
    <w:rsid w:val="0020296C"/>
    <w:rsid w:val="00202CFB"/>
    <w:rsid w:val="00202F6A"/>
    <w:rsid w:val="00202FCE"/>
    <w:rsid w:val="0020321A"/>
    <w:rsid w:val="00203A0B"/>
    <w:rsid w:val="002041DF"/>
    <w:rsid w:val="00204458"/>
    <w:rsid w:val="00204459"/>
    <w:rsid w:val="002046D8"/>
    <w:rsid w:val="002050A0"/>
    <w:rsid w:val="002052B4"/>
    <w:rsid w:val="00205756"/>
    <w:rsid w:val="0020575E"/>
    <w:rsid w:val="00205B39"/>
    <w:rsid w:val="00206780"/>
    <w:rsid w:val="0020714E"/>
    <w:rsid w:val="0020735A"/>
    <w:rsid w:val="002078B8"/>
    <w:rsid w:val="002079C1"/>
    <w:rsid w:val="00207A33"/>
    <w:rsid w:val="0021046D"/>
    <w:rsid w:val="0021051F"/>
    <w:rsid w:val="0021067E"/>
    <w:rsid w:val="00210B90"/>
    <w:rsid w:val="002111FC"/>
    <w:rsid w:val="00211DDF"/>
    <w:rsid w:val="00212ECE"/>
    <w:rsid w:val="00213897"/>
    <w:rsid w:val="00213F7B"/>
    <w:rsid w:val="00214202"/>
    <w:rsid w:val="002143D2"/>
    <w:rsid w:val="002144D0"/>
    <w:rsid w:val="00214945"/>
    <w:rsid w:val="00214B88"/>
    <w:rsid w:val="00215413"/>
    <w:rsid w:val="002157EF"/>
    <w:rsid w:val="0021594D"/>
    <w:rsid w:val="00215E39"/>
    <w:rsid w:val="00216073"/>
    <w:rsid w:val="00216087"/>
    <w:rsid w:val="00216689"/>
    <w:rsid w:val="002168CD"/>
    <w:rsid w:val="002169A6"/>
    <w:rsid w:val="00216BA3"/>
    <w:rsid w:val="002203E3"/>
    <w:rsid w:val="002207C2"/>
    <w:rsid w:val="002208D3"/>
    <w:rsid w:val="00221410"/>
    <w:rsid w:val="002215C5"/>
    <w:rsid w:val="00221B91"/>
    <w:rsid w:val="00221BC0"/>
    <w:rsid w:val="0022241F"/>
    <w:rsid w:val="0022297A"/>
    <w:rsid w:val="00222CB2"/>
    <w:rsid w:val="00223143"/>
    <w:rsid w:val="00223921"/>
    <w:rsid w:val="00223961"/>
    <w:rsid w:val="00223F6E"/>
    <w:rsid w:val="002241C7"/>
    <w:rsid w:val="00224B22"/>
    <w:rsid w:val="0022520B"/>
    <w:rsid w:val="0022595D"/>
    <w:rsid w:val="00225A1B"/>
    <w:rsid w:val="00225EF7"/>
    <w:rsid w:val="002267AC"/>
    <w:rsid w:val="00226809"/>
    <w:rsid w:val="0022694A"/>
    <w:rsid w:val="00226986"/>
    <w:rsid w:val="002270BC"/>
    <w:rsid w:val="00227232"/>
    <w:rsid w:val="00227EC3"/>
    <w:rsid w:val="002300AB"/>
    <w:rsid w:val="0023034A"/>
    <w:rsid w:val="0023036C"/>
    <w:rsid w:val="0023076B"/>
    <w:rsid w:val="00230A83"/>
    <w:rsid w:val="00230BB5"/>
    <w:rsid w:val="00230CEB"/>
    <w:rsid w:val="002311EB"/>
    <w:rsid w:val="002318C1"/>
    <w:rsid w:val="00231D88"/>
    <w:rsid w:val="00232783"/>
    <w:rsid w:val="00232BC4"/>
    <w:rsid w:val="0023338B"/>
    <w:rsid w:val="00233B8D"/>
    <w:rsid w:val="002340CF"/>
    <w:rsid w:val="002340E3"/>
    <w:rsid w:val="002340F2"/>
    <w:rsid w:val="00234281"/>
    <w:rsid w:val="002349ED"/>
    <w:rsid w:val="00234F28"/>
    <w:rsid w:val="0023527A"/>
    <w:rsid w:val="002354CE"/>
    <w:rsid w:val="002357DF"/>
    <w:rsid w:val="00235EEC"/>
    <w:rsid w:val="002361FF"/>
    <w:rsid w:val="00236317"/>
    <w:rsid w:val="002365CD"/>
    <w:rsid w:val="0023678A"/>
    <w:rsid w:val="00236919"/>
    <w:rsid w:val="00236B8C"/>
    <w:rsid w:val="00236CCA"/>
    <w:rsid w:val="00236CE8"/>
    <w:rsid w:val="00237303"/>
    <w:rsid w:val="00237798"/>
    <w:rsid w:val="00237EEE"/>
    <w:rsid w:val="0024044B"/>
    <w:rsid w:val="002406EB"/>
    <w:rsid w:val="00240E12"/>
    <w:rsid w:val="00241795"/>
    <w:rsid w:val="002422D0"/>
    <w:rsid w:val="0024231E"/>
    <w:rsid w:val="00242B08"/>
    <w:rsid w:val="00242FD6"/>
    <w:rsid w:val="00243445"/>
    <w:rsid w:val="00243701"/>
    <w:rsid w:val="002439BE"/>
    <w:rsid w:val="00243F2A"/>
    <w:rsid w:val="002448D8"/>
    <w:rsid w:val="00244FE6"/>
    <w:rsid w:val="00244FE8"/>
    <w:rsid w:val="0024601E"/>
    <w:rsid w:val="00246BC6"/>
    <w:rsid w:val="00247CC3"/>
    <w:rsid w:val="00247DA7"/>
    <w:rsid w:val="00247E83"/>
    <w:rsid w:val="00247EA4"/>
    <w:rsid w:val="0025033D"/>
    <w:rsid w:val="00250954"/>
    <w:rsid w:val="00250B48"/>
    <w:rsid w:val="002513F0"/>
    <w:rsid w:val="0025164A"/>
    <w:rsid w:val="00251B4D"/>
    <w:rsid w:val="00253045"/>
    <w:rsid w:val="002535F9"/>
    <w:rsid w:val="00254092"/>
    <w:rsid w:val="00254293"/>
    <w:rsid w:val="00254FE2"/>
    <w:rsid w:val="00255449"/>
    <w:rsid w:val="00255D65"/>
    <w:rsid w:val="00255FDE"/>
    <w:rsid w:val="00256973"/>
    <w:rsid w:val="00256985"/>
    <w:rsid w:val="00256D04"/>
    <w:rsid w:val="00257153"/>
    <w:rsid w:val="002572E7"/>
    <w:rsid w:val="00257366"/>
    <w:rsid w:val="002578CE"/>
    <w:rsid w:val="00257CE9"/>
    <w:rsid w:val="00257EB1"/>
    <w:rsid w:val="00260AC9"/>
    <w:rsid w:val="00260B4E"/>
    <w:rsid w:val="00260EF3"/>
    <w:rsid w:val="002611DA"/>
    <w:rsid w:val="002618AE"/>
    <w:rsid w:val="00261E0C"/>
    <w:rsid w:val="00262139"/>
    <w:rsid w:val="00262366"/>
    <w:rsid w:val="0026276D"/>
    <w:rsid w:val="00262C3E"/>
    <w:rsid w:val="00262CDE"/>
    <w:rsid w:val="00262DD0"/>
    <w:rsid w:val="0026311A"/>
    <w:rsid w:val="002631CD"/>
    <w:rsid w:val="00263479"/>
    <w:rsid w:val="002634C8"/>
    <w:rsid w:val="00263950"/>
    <w:rsid w:val="00263A7E"/>
    <w:rsid w:val="00263C8D"/>
    <w:rsid w:val="00263DC7"/>
    <w:rsid w:val="002644F4"/>
    <w:rsid w:val="00264552"/>
    <w:rsid w:val="002649AB"/>
    <w:rsid w:val="00265073"/>
    <w:rsid w:val="002650B9"/>
    <w:rsid w:val="00265472"/>
    <w:rsid w:val="0026589A"/>
    <w:rsid w:val="00266399"/>
    <w:rsid w:val="00266A05"/>
    <w:rsid w:val="00266B84"/>
    <w:rsid w:val="00266DCF"/>
    <w:rsid w:val="00266F9C"/>
    <w:rsid w:val="002674CF"/>
    <w:rsid w:val="002677E5"/>
    <w:rsid w:val="002679C4"/>
    <w:rsid w:val="00267B01"/>
    <w:rsid w:val="002701D3"/>
    <w:rsid w:val="002703C6"/>
    <w:rsid w:val="00270430"/>
    <w:rsid w:val="0027052D"/>
    <w:rsid w:val="002707B8"/>
    <w:rsid w:val="002711E8"/>
    <w:rsid w:val="0027182D"/>
    <w:rsid w:val="00271936"/>
    <w:rsid w:val="00271CD1"/>
    <w:rsid w:val="00272000"/>
    <w:rsid w:val="0027238E"/>
    <w:rsid w:val="0027253D"/>
    <w:rsid w:val="00272574"/>
    <w:rsid w:val="00272A7E"/>
    <w:rsid w:val="00272D96"/>
    <w:rsid w:val="00272EB9"/>
    <w:rsid w:val="002736F1"/>
    <w:rsid w:val="002748E9"/>
    <w:rsid w:val="00274FC6"/>
    <w:rsid w:val="00275030"/>
    <w:rsid w:val="00275910"/>
    <w:rsid w:val="00275A74"/>
    <w:rsid w:val="00275BDE"/>
    <w:rsid w:val="00276029"/>
    <w:rsid w:val="002763EA"/>
    <w:rsid w:val="002767A7"/>
    <w:rsid w:val="002768A2"/>
    <w:rsid w:val="00276FEE"/>
    <w:rsid w:val="002778A1"/>
    <w:rsid w:val="002804E0"/>
    <w:rsid w:val="002805C7"/>
    <w:rsid w:val="0028066E"/>
    <w:rsid w:val="002814B8"/>
    <w:rsid w:val="00281537"/>
    <w:rsid w:val="00281AD3"/>
    <w:rsid w:val="00281FDF"/>
    <w:rsid w:val="00281FE5"/>
    <w:rsid w:val="00282E5A"/>
    <w:rsid w:val="00283742"/>
    <w:rsid w:val="00283824"/>
    <w:rsid w:val="00283A01"/>
    <w:rsid w:val="00283B1D"/>
    <w:rsid w:val="00283FA9"/>
    <w:rsid w:val="00284893"/>
    <w:rsid w:val="002849D3"/>
    <w:rsid w:val="00285230"/>
    <w:rsid w:val="00285313"/>
    <w:rsid w:val="0028575D"/>
    <w:rsid w:val="0028576B"/>
    <w:rsid w:val="00285B59"/>
    <w:rsid w:val="002860B4"/>
    <w:rsid w:val="00286C5A"/>
    <w:rsid w:val="00286FEC"/>
    <w:rsid w:val="0028712A"/>
    <w:rsid w:val="002871A5"/>
    <w:rsid w:val="0028739D"/>
    <w:rsid w:val="002875A3"/>
    <w:rsid w:val="002876AC"/>
    <w:rsid w:val="00287D14"/>
    <w:rsid w:val="00290829"/>
    <w:rsid w:val="0029087F"/>
    <w:rsid w:val="00290968"/>
    <w:rsid w:val="00290BA8"/>
    <w:rsid w:val="00290CA7"/>
    <w:rsid w:val="00290EBA"/>
    <w:rsid w:val="002917EA"/>
    <w:rsid w:val="00291C52"/>
    <w:rsid w:val="00291E29"/>
    <w:rsid w:val="00292312"/>
    <w:rsid w:val="002923F8"/>
    <w:rsid w:val="0029248B"/>
    <w:rsid w:val="002926F8"/>
    <w:rsid w:val="00294079"/>
    <w:rsid w:val="00294227"/>
    <w:rsid w:val="00294314"/>
    <w:rsid w:val="002945F6"/>
    <w:rsid w:val="0029461D"/>
    <w:rsid w:val="00294778"/>
    <w:rsid w:val="002949C4"/>
    <w:rsid w:val="00294B73"/>
    <w:rsid w:val="00294D90"/>
    <w:rsid w:val="00295450"/>
    <w:rsid w:val="0029558A"/>
    <w:rsid w:val="00295AD9"/>
    <w:rsid w:val="002961FD"/>
    <w:rsid w:val="002962DE"/>
    <w:rsid w:val="00297037"/>
    <w:rsid w:val="002973AE"/>
    <w:rsid w:val="0029741F"/>
    <w:rsid w:val="00297651"/>
    <w:rsid w:val="0029788E"/>
    <w:rsid w:val="002A0655"/>
    <w:rsid w:val="002A0B09"/>
    <w:rsid w:val="002A13E6"/>
    <w:rsid w:val="002A19B5"/>
    <w:rsid w:val="002A1CBF"/>
    <w:rsid w:val="002A1D8F"/>
    <w:rsid w:val="002A1FDF"/>
    <w:rsid w:val="002A202B"/>
    <w:rsid w:val="002A2324"/>
    <w:rsid w:val="002A24F4"/>
    <w:rsid w:val="002A2BE3"/>
    <w:rsid w:val="002A2E15"/>
    <w:rsid w:val="002A2F74"/>
    <w:rsid w:val="002A33D7"/>
    <w:rsid w:val="002A3801"/>
    <w:rsid w:val="002A3DF4"/>
    <w:rsid w:val="002A3F22"/>
    <w:rsid w:val="002A47FA"/>
    <w:rsid w:val="002A491E"/>
    <w:rsid w:val="002A4D6D"/>
    <w:rsid w:val="002A57CA"/>
    <w:rsid w:val="002A6227"/>
    <w:rsid w:val="002A66D2"/>
    <w:rsid w:val="002A6964"/>
    <w:rsid w:val="002A6D05"/>
    <w:rsid w:val="002A761F"/>
    <w:rsid w:val="002A7E5A"/>
    <w:rsid w:val="002A7EF6"/>
    <w:rsid w:val="002B00F4"/>
    <w:rsid w:val="002B0AF4"/>
    <w:rsid w:val="002B0DC1"/>
    <w:rsid w:val="002B1013"/>
    <w:rsid w:val="002B1016"/>
    <w:rsid w:val="002B16BB"/>
    <w:rsid w:val="002B18B0"/>
    <w:rsid w:val="002B2609"/>
    <w:rsid w:val="002B2BBD"/>
    <w:rsid w:val="002B2E3F"/>
    <w:rsid w:val="002B3B1A"/>
    <w:rsid w:val="002B411B"/>
    <w:rsid w:val="002B4506"/>
    <w:rsid w:val="002B47F0"/>
    <w:rsid w:val="002B4DA5"/>
    <w:rsid w:val="002B4E47"/>
    <w:rsid w:val="002B5625"/>
    <w:rsid w:val="002B5A04"/>
    <w:rsid w:val="002B5A18"/>
    <w:rsid w:val="002B5C80"/>
    <w:rsid w:val="002B64C1"/>
    <w:rsid w:val="002B695A"/>
    <w:rsid w:val="002B6C80"/>
    <w:rsid w:val="002B7045"/>
    <w:rsid w:val="002B7694"/>
    <w:rsid w:val="002B7DDD"/>
    <w:rsid w:val="002C070B"/>
    <w:rsid w:val="002C0A8C"/>
    <w:rsid w:val="002C0ACE"/>
    <w:rsid w:val="002C14AD"/>
    <w:rsid w:val="002C1514"/>
    <w:rsid w:val="002C192E"/>
    <w:rsid w:val="002C1FFC"/>
    <w:rsid w:val="002C211C"/>
    <w:rsid w:val="002C2214"/>
    <w:rsid w:val="002C223A"/>
    <w:rsid w:val="002C3137"/>
    <w:rsid w:val="002C365E"/>
    <w:rsid w:val="002C3D47"/>
    <w:rsid w:val="002C401F"/>
    <w:rsid w:val="002C4073"/>
    <w:rsid w:val="002C4821"/>
    <w:rsid w:val="002C4A02"/>
    <w:rsid w:val="002C4E3F"/>
    <w:rsid w:val="002C50BB"/>
    <w:rsid w:val="002C5173"/>
    <w:rsid w:val="002C55F2"/>
    <w:rsid w:val="002C5699"/>
    <w:rsid w:val="002C57CD"/>
    <w:rsid w:val="002C5A3C"/>
    <w:rsid w:val="002C5C6F"/>
    <w:rsid w:val="002C5F89"/>
    <w:rsid w:val="002C61E1"/>
    <w:rsid w:val="002C6749"/>
    <w:rsid w:val="002C6EC1"/>
    <w:rsid w:val="002C709B"/>
    <w:rsid w:val="002C714A"/>
    <w:rsid w:val="002C7281"/>
    <w:rsid w:val="002D0544"/>
    <w:rsid w:val="002D0594"/>
    <w:rsid w:val="002D0AEF"/>
    <w:rsid w:val="002D1403"/>
    <w:rsid w:val="002D1C51"/>
    <w:rsid w:val="002D22F4"/>
    <w:rsid w:val="002D2B5F"/>
    <w:rsid w:val="002D2B9B"/>
    <w:rsid w:val="002D3030"/>
    <w:rsid w:val="002D32F2"/>
    <w:rsid w:val="002D35C3"/>
    <w:rsid w:val="002D3D4B"/>
    <w:rsid w:val="002D3FC5"/>
    <w:rsid w:val="002D42E0"/>
    <w:rsid w:val="002D44EF"/>
    <w:rsid w:val="002D4544"/>
    <w:rsid w:val="002D454C"/>
    <w:rsid w:val="002D4966"/>
    <w:rsid w:val="002D4DF9"/>
    <w:rsid w:val="002D57B7"/>
    <w:rsid w:val="002D57E9"/>
    <w:rsid w:val="002D5E29"/>
    <w:rsid w:val="002D5E69"/>
    <w:rsid w:val="002D5FBC"/>
    <w:rsid w:val="002D6737"/>
    <w:rsid w:val="002D67C5"/>
    <w:rsid w:val="002D6BE4"/>
    <w:rsid w:val="002D6D23"/>
    <w:rsid w:val="002D78DA"/>
    <w:rsid w:val="002D796B"/>
    <w:rsid w:val="002E01F8"/>
    <w:rsid w:val="002E09AE"/>
    <w:rsid w:val="002E0A44"/>
    <w:rsid w:val="002E0B89"/>
    <w:rsid w:val="002E0D78"/>
    <w:rsid w:val="002E1198"/>
    <w:rsid w:val="002E152C"/>
    <w:rsid w:val="002E1609"/>
    <w:rsid w:val="002E17BE"/>
    <w:rsid w:val="002E1860"/>
    <w:rsid w:val="002E1F2E"/>
    <w:rsid w:val="002E2283"/>
    <w:rsid w:val="002E2508"/>
    <w:rsid w:val="002E2846"/>
    <w:rsid w:val="002E294E"/>
    <w:rsid w:val="002E2BC7"/>
    <w:rsid w:val="002E2E24"/>
    <w:rsid w:val="002E37DD"/>
    <w:rsid w:val="002E3AFE"/>
    <w:rsid w:val="002E3FFA"/>
    <w:rsid w:val="002E415E"/>
    <w:rsid w:val="002E4883"/>
    <w:rsid w:val="002E49D0"/>
    <w:rsid w:val="002E4DF8"/>
    <w:rsid w:val="002E4F1C"/>
    <w:rsid w:val="002E50B8"/>
    <w:rsid w:val="002E571C"/>
    <w:rsid w:val="002E584B"/>
    <w:rsid w:val="002E5ACA"/>
    <w:rsid w:val="002E5EE7"/>
    <w:rsid w:val="002E6750"/>
    <w:rsid w:val="002E6770"/>
    <w:rsid w:val="002E6783"/>
    <w:rsid w:val="002E6C14"/>
    <w:rsid w:val="002E6C52"/>
    <w:rsid w:val="002E6D11"/>
    <w:rsid w:val="002E773D"/>
    <w:rsid w:val="002E779E"/>
    <w:rsid w:val="002E7AC7"/>
    <w:rsid w:val="002E7E08"/>
    <w:rsid w:val="002F000C"/>
    <w:rsid w:val="002F010E"/>
    <w:rsid w:val="002F0423"/>
    <w:rsid w:val="002F066F"/>
    <w:rsid w:val="002F090B"/>
    <w:rsid w:val="002F0E25"/>
    <w:rsid w:val="002F0E83"/>
    <w:rsid w:val="002F0F4E"/>
    <w:rsid w:val="002F1711"/>
    <w:rsid w:val="002F19F7"/>
    <w:rsid w:val="002F252F"/>
    <w:rsid w:val="002F264A"/>
    <w:rsid w:val="002F277A"/>
    <w:rsid w:val="002F2D47"/>
    <w:rsid w:val="002F2F62"/>
    <w:rsid w:val="002F3556"/>
    <w:rsid w:val="002F37EC"/>
    <w:rsid w:val="002F3A64"/>
    <w:rsid w:val="002F3FC4"/>
    <w:rsid w:val="002F42C5"/>
    <w:rsid w:val="002F49F6"/>
    <w:rsid w:val="002F531B"/>
    <w:rsid w:val="002F5642"/>
    <w:rsid w:val="002F5D07"/>
    <w:rsid w:val="002F5FBC"/>
    <w:rsid w:val="002F6154"/>
    <w:rsid w:val="002F68DD"/>
    <w:rsid w:val="002F69BD"/>
    <w:rsid w:val="002F69EE"/>
    <w:rsid w:val="002F71FC"/>
    <w:rsid w:val="002F7A6C"/>
    <w:rsid w:val="002F7B15"/>
    <w:rsid w:val="002F7C67"/>
    <w:rsid w:val="002F7D1C"/>
    <w:rsid w:val="00300068"/>
    <w:rsid w:val="0030189F"/>
    <w:rsid w:val="00301904"/>
    <w:rsid w:val="00301C7F"/>
    <w:rsid w:val="00301D31"/>
    <w:rsid w:val="00301D5F"/>
    <w:rsid w:val="00301E91"/>
    <w:rsid w:val="00302491"/>
    <w:rsid w:val="003025F7"/>
    <w:rsid w:val="00302B7A"/>
    <w:rsid w:val="00303B80"/>
    <w:rsid w:val="00304136"/>
    <w:rsid w:val="00304351"/>
    <w:rsid w:val="003047DA"/>
    <w:rsid w:val="00305247"/>
    <w:rsid w:val="00305606"/>
    <w:rsid w:val="003067F9"/>
    <w:rsid w:val="00306DF8"/>
    <w:rsid w:val="0030709B"/>
    <w:rsid w:val="0030732C"/>
    <w:rsid w:val="00310AFA"/>
    <w:rsid w:val="00310B4B"/>
    <w:rsid w:val="00310C4C"/>
    <w:rsid w:val="00310D9A"/>
    <w:rsid w:val="00310DCA"/>
    <w:rsid w:val="00310EA7"/>
    <w:rsid w:val="00310ED9"/>
    <w:rsid w:val="00310F16"/>
    <w:rsid w:val="00311129"/>
    <w:rsid w:val="00311950"/>
    <w:rsid w:val="00311B2B"/>
    <w:rsid w:val="00311F6A"/>
    <w:rsid w:val="00311FF3"/>
    <w:rsid w:val="00312069"/>
    <w:rsid w:val="00312247"/>
    <w:rsid w:val="003125C3"/>
    <w:rsid w:val="00312E95"/>
    <w:rsid w:val="00313152"/>
    <w:rsid w:val="00313D33"/>
    <w:rsid w:val="00313DF3"/>
    <w:rsid w:val="00313E5F"/>
    <w:rsid w:val="0031457C"/>
    <w:rsid w:val="003152F6"/>
    <w:rsid w:val="00315411"/>
    <w:rsid w:val="00315DC4"/>
    <w:rsid w:val="003161DC"/>
    <w:rsid w:val="00316943"/>
    <w:rsid w:val="00316EE6"/>
    <w:rsid w:val="00316F04"/>
    <w:rsid w:val="0031707E"/>
    <w:rsid w:val="00317925"/>
    <w:rsid w:val="003179DC"/>
    <w:rsid w:val="00317DA3"/>
    <w:rsid w:val="003207A1"/>
    <w:rsid w:val="00322157"/>
    <w:rsid w:val="003227E9"/>
    <w:rsid w:val="00322973"/>
    <w:rsid w:val="0032372D"/>
    <w:rsid w:val="003239F2"/>
    <w:rsid w:val="00323E6D"/>
    <w:rsid w:val="00324023"/>
    <w:rsid w:val="00324330"/>
    <w:rsid w:val="00324EB1"/>
    <w:rsid w:val="00325306"/>
    <w:rsid w:val="0032568C"/>
    <w:rsid w:val="00325FB6"/>
    <w:rsid w:val="00326F2C"/>
    <w:rsid w:val="00327163"/>
    <w:rsid w:val="0032757E"/>
    <w:rsid w:val="00327618"/>
    <w:rsid w:val="00327B25"/>
    <w:rsid w:val="00327CBE"/>
    <w:rsid w:val="003301B9"/>
    <w:rsid w:val="003302FC"/>
    <w:rsid w:val="003306A2"/>
    <w:rsid w:val="00330885"/>
    <w:rsid w:val="00330EA0"/>
    <w:rsid w:val="003310A0"/>
    <w:rsid w:val="003316FF"/>
    <w:rsid w:val="00331776"/>
    <w:rsid w:val="0033181D"/>
    <w:rsid w:val="003334F1"/>
    <w:rsid w:val="0033440F"/>
    <w:rsid w:val="00334429"/>
    <w:rsid w:val="0033465B"/>
    <w:rsid w:val="003348C9"/>
    <w:rsid w:val="00334D83"/>
    <w:rsid w:val="003355E8"/>
    <w:rsid w:val="00335941"/>
    <w:rsid w:val="00335F0E"/>
    <w:rsid w:val="003366A9"/>
    <w:rsid w:val="0033712A"/>
    <w:rsid w:val="003376BD"/>
    <w:rsid w:val="00337890"/>
    <w:rsid w:val="00337C10"/>
    <w:rsid w:val="00337C59"/>
    <w:rsid w:val="00337E74"/>
    <w:rsid w:val="003400A7"/>
    <w:rsid w:val="003400F8"/>
    <w:rsid w:val="00340A63"/>
    <w:rsid w:val="00340CE7"/>
    <w:rsid w:val="0034130A"/>
    <w:rsid w:val="00341D46"/>
    <w:rsid w:val="00341EC9"/>
    <w:rsid w:val="0034213F"/>
    <w:rsid w:val="0034218F"/>
    <w:rsid w:val="00342248"/>
    <w:rsid w:val="00342526"/>
    <w:rsid w:val="0034275A"/>
    <w:rsid w:val="00342A1C"/>
    <w:rsid w:val="00342D38"/>
    <w:rsid w:val="00342D96"/>
    <w:rsid w:val="0034302A"/>
    <w:rsid w:val="00343135"/>
    <w:rsid w:val="00343CDC"/>
    <w:rsid w:val="003442D7"/>
    <w:rsid w:val="00344CF9"/>
    <w:rsid w:val="00344EAD"/>
    <w:rsid w:val="00344F63"/>
    <w:rsid w:val="003452DA"/>
    <w:rsid w:val="003457DB"/>
    <w:rsid w:val="00345C1A"/>
    <w:rsid w:val="00345EE9"/>
    <w:rsid w:val="003461A6"/>
    <w:rsid w:val="003463AC"/>
    <w:rsid w:val="00346AC8"/>
    <w:rsid w:val="00346B01"/>
    <w:rsid w:val="00346FF2"/>
    <w:rsid w:val="00347254"/>
    <w:rsid w:val="00347472"/>
    <w:rsid w:val="0034770F"/>
    <w:rsid w:val="003477D5"/>
    <w:rsid w:val="003478AA"/>
    <w:rsid w:val="0034796C"/>
    <w:rsid w:val="00347C73"/>
    <w:rsid w:val="00347CE5"/>
    <w:rsid w:val="00347DF1"/>
    <w:rsid w:val="00350244"/>
    <w:rsid w:val="00350398"/>
    <w:rsid w:val="0035057E"/>
    <w:rsid w:val="003506E9"/>
    <w:rsid w:val="00350ED9"/>
    <w:rsid w:val="003513C1"/>
    <w:rsid w:val="0035171B"/>
    <w:rsid w:val="003520F1"/>
    <w:rsid w:val="003525D4"/>
    <w:rsid w:val="00352805"/>
    <w:rsid w:val="00353024"/>
    <w:rsid w:val="00353D09"/>
    <w:rsid w:val="003546A4"/>
    <w:rsid w:val="003548B8"/>
    <w:rsid w:val="00354F85"/>
    <w:rsid w:val="0035502C"/>
    <w:rsid w:val="00355247"/>
    <w:rsid w:val="00355647"/>
    <w:rsid w:val="00355B18"/>
    <w:rsid w:val="00355FF7"/>
    <w:rsid w:val="00356610"/>
    <w:rsid w:val="00356750"/>
    <w:rsid w:val="00356DF7"/>
    <w:rsid w:val="00356F89"/>
    <w:rsid w:val="003571DD"/>
    <w:rsid w:val="003600F2"/>
    <w:rsid w:val="0036020E"/>
    <w:rsid w:val="003604F4"/>
    <w:rsid w:val="003609CF"/>
    <w:rsid w:val="00360CBB"/>
    <w:rsid w:val="003613DA"/>
    <w:rsid w:val="00361460"/>
    <w:rsid w:val="00361A27"/>
    <w:rsid w:val="00361A9A"/>
    <w:rsid w:val="00362013"/>
    <w:rsid w:val="00362A08"/>
    <w:rsid w:val="0036324D"/>
    <w:rsid w:val="003639F9"/>
    <w:rsid w:val="00363CF5"/>
    <w:rsid w:val="00363EF5"/>
    <w:rsid w:val="0036427C"/>
    <w:rsid w:val="003646F7"/>
    <w:rsid w:val="0036476B"/>
    <w:rsid w:val="00364839"/>
    <w:rsid w:val="00364A2D"/>
    <w:rsid w:val="00364B40"/>
    <w:rsid w:val="00364DB5"/>
    <w:rsid w:val="003656CD"/>
    <w:rsid w:val="00365B42"/>
    <w:rsid w:val="00366169"/>
    <w:rsid w:val="00366618"/>
    <w:rsid w:val="00366722"/>
    <w:rsid w:val="00366879"/>
    <w:rsid w:val="003671EA"/>
    <w:rsid w:val="00367693"/>
    <w:rsid w:val="003676F8"/>
    <w:rsid w:val="00367941"/>
    <w:rsid w:val="003707B8"/>
    <w:rsid w:val="00370A91"/>
    <w:rsid w:val="00370E37"/>
    <w:rsid w:val="00370F55"/>
    <w:rsid w:val="00371869"/>
    <w:rsid w:val="00371B9C"/>
    <w:rsid w:val="00371CCC"/>
    <w:rsid w:val="00372552"/>
    <w:rsid w:val="00372B7A"/>
    <w:rsid w:val="00372D41"/>
    <w:rsid w:val="00373551"/>
    <w:rsid w:val="0037396D"/>
    <w:rsid w:val="00373E12"/>
    <w:rsid w:val="0037431E"/>
    <w:rsid w:val="00374547"/>
    <w:rsid w:val="00374602"/>
    <w:rsid w:val="00374959"/>
    <w:rsid w:val="0037538C"/>
    <w:rsid w:val="003759F0"/>
    <w:rsid w:val="00375D36"/>
    <w:rsid w:val="003764B5"/>
    <w:rsid w:val="003764F5"/>
    <w:rsid w:val="00376A83"/>
    <w:rsid w:val="00376AB9"/>
    <w:rsid w:val="003773B0"/>
    <w:rsid w:val="003774AE"/>
    <w:rsid w:val="00377766"/>
    <w:rsid w:val="00377792"/>
    <w:rsid w:val="00377838"/>
    <w:rsid w:val="003778F8"/>
    <w:rsid w:val="00380F62"/>
    <w:rsid w:val="0038118A"/>
    <w:rsid w:val="00381314"/>
    <w:rsid w:val="0038193D"/>
    <w:rsid w:val="00381BA9"/>
    <w:rsid w:val="0038210A"/>
    <w:rsid w:val="0038230D"/>
    <w:rsid w:val="0038273B"/>
    <w:rsid w:val="00382755"/>
    <w:rsid w:val="00382BF5"/>
    <w:rsid w:val="00383257"/>
    <w:rsid w:val="003832A5"/>
    <w:rsid w:val="00383436"/>
    <w:rsid w:val="003837BC"/>
    <w:rsid w:val="00383BCD"/>
    <w:rsid w:val="003842EB"/>
    <w:rsid w:val="003844C6"/>
    <w:rsid w:val="0038453D"/>
    <w:rsid w:val="00384FF0"/>
    <w:rsid w:val="003850DA"/>
    <w:rsid w:val="00385250"/>
    <w:rsid w:val="00385B0E"/>
    <w:rsid w:val="00385CC7"/>
    <w:rsid w:val="00385EBD"/>
    <w:rsid w:val="00386208"/>
    <w:rsid w:val="00386653"/>
    <w:rsid w:val="00386917"/>
    <w:rsid w:val="0039039E"/>
    <w:rsid w:val="003907A7"/>
    <w:rsid w:val="00391038"/>
    <w:rsid w:val="0039179E"/>
    <w:rsid w:val="00391F22"/>
    <w:rsid w:val="003920FF"/>
    <w:rsid w:val="003929CD"/>
    <w:rsid w:val="00392D7A"/>
    <w:rsid w:val="00393019"/>
    <w:rsid w:val="00393DB5"/>
    <w:rsid w:val="00393DBE"/>
    <w:rsid w:val="00394576"/>
    <w:rsid w:val="00395E85"/>
    <w:rsid w:val="00396050"/>
    <w:rsid w:val="00396412"/>
    <w:rsid w:val="003964DF"/>
    <w:rsid w:val="00396898"/>
    <w:rsid w:val="00396A85"/>
    <w:rsid w:val="00396C5E"/>
    <w:rsid w:val="00396CAD"/>
    <w:rsid w:val="0039706A"/>
    <w:rsid w:val="003978B0"/>
    <w:rsid w:val="00397E91"/>
    <w:rsid w:val="00397FE5"/>
    <w:rsid w:val="003A02F0"/>
    <w:rsid w:val="003A0CBC"/>
    <w:rsid w:val="003A19A4"/>
    <w:rsid w:val="003A1A3A"/>
    <w:rsid w:val="003A217E"/>
    <w:rsid w:val="003A2269"/>
    <w:rsid w:val="003A26B0"/>
    <w:rsid w:val="003A2DE7"/>
    <w:rsid w:val="003A3587"/>
    <w:rsid w:val="003A4088"/>
    <w:rsid w:val="003A4122"/>
    <w:rsid w:val="003A421F"/>
    <w:rsid w:val="003A4220"/>
    <w:rsid w:val="003A45EE"/>
    <w:rsid w:val="003A46F9"/>
    <w:rsid w:val="003A4914"/>
    <w:rsid w:val="003A4BD6"/>
    <w:rsid w:val="003A4C6E"/>
    <w:rsid w:val="003A4F41"/>
    <w:rsid w:val="003A5418"/>
    <w:rsid w:val="003A5B7F"/>
    <w:rsid w:val="003A69D0"/>
    <w:rsid w:val="003A6A31"/>
    <w:rsid w:val="003A6D7C"/>
    <w:rsid w:val="003A6D84"/>
    <w:rsid w:val="003A7069"/>
    <w:rsid w:val="003A731F"/>
    <w:rsid w:val="003B0483"/>
    <w:rsid w:val="003B052E"/>
    <w:rsid w:val="003B19EB"/>
    <w:rsid w:val="003B1A9A"/>
    <w:rsid w:val="003B211C"/>
    <w:rsid w:val="003B2218"/>
    <w:rsid w:val="003B2709"/>
    <w:rsid w:val="003B27B6"/>
    <w:rsid w:val="003B29EA"/>
    <w:rsid w:val="003B2B41"/>
    <w:rsid w:val="003B2EAC"/>
    <w:rsid w:val="003B3275"/>
    <w:rsid w:val="003B3DA5"/>
    <w:rsid w:val="003B42A6"/>
    <w:rsid w:val="003B52A0"/>
    <w:rsid w:val="003B5E1F"/>
    <w:rsid w:val="003B5ED7"/>
    <w:rsid w:val="003B60B6"/>
    <w:rsid w:val="003B645F"/>
    <w:rsid w:val="003B6655"/>
    <w:rsid w:val="003B69A1"/>
    <w:rsid w:val="003B6FBA"/>
    <w:rsid w:val="003B7A3D"/>
    <w:rsid w:val="003B7EF0"/>
    <w:rsid w:val="003C00C9"/>
    <w:rsid w:val="003C016D"/>
    <w:rsid w:val="003C0E4C"/>
    <w:rsid w:val="003C10CA"/>
    <w:rsid w:val="003C16AC"/>
    <w:rsid w:val="003C20A5"/>
    <w:rsid w:val="003C2163"/>
    <w:rsid w:val="003C2680"/>
    <w:rsid w:val="003C27BD"/>
    <w:rsid w:val="003C29CC"/>
    <w:rsid w:val="003C35B8"/>
    <w:rsid w:val="003C3632"/>
    <w:rsid w:val="003C363D"/>
    <w:rsid w:val="003C3B1C"/>
    <w:rsid w:val="003C3D83"/>
    <w:rsid w:val="003C4101"/>
    <w:rsid w:val="003C46DF"/>
    <w:rsid w:val="003C4A35"/>
    <w:rsid w:val="003C4C19"/>
    <w:rsid w:val="003C4ECC"/>
    <w:rsid w:val="003C521A"/>
    <w:rsid w:val="003C5291"/>
    <w:rsid w:val="003C52D5"/>
    <w:rsid w:val="003C58A0"/>
    <w:rsid w:val="003C5CFC"/>
    <w:rsid w:val="003C5D5D"/>
    <w:rsid w:val="003C67A3"/>
    <w:rsid w:val="003C72CC"/>
    <w:rsid w:val="003C75FC"/>
    <w:rsid w:val="003C7824"/>
    <w:rsid w:val="003C7CFA"/>
    <w:rsid w:val="003C7E73"/>
    <w:rsid w:val="003D0456"/>
    <w:rsid w:val="003D0603"/>
    <w:rsid w:val="003D1707"/>
    <w:rsid w:val="003D1884"/>
    <w:rsid w:val="003D1902"/>
    <w:rsid w:val="003D1CEC"/>
    <w:rsid w:val="003D1F59"/>
    <w:rsid w:val="003D2547"/>
    <w:rsid w:val="003D2733"/>
    <w:rsid w:val="003D30AE"/>
    <w:rsid w:val="003D30FE"/>
    <w:rsid w:val="003D3344"/>
    <w:rsid w:val="003D3370"/>
    <w:rsid w:val="003D36B8"/>
    <w:rsid w:val="003D3CBD"/>
    <w:rsid w:val="003D3DB7"/>
    <w:rsid w:val="003D3F8C"/>
    <w:rsid w:val="003D412E"/>
    <w:rsid w:val="003D415B"/>
    <w:rsid w:val="003D4B4C"/>
    <w:rsid w:val="003D4E94"/>
    <w:rsid w:val="003D502D"/>
    <w:rsid w:val="003D522F"/>
    <w:rsid w:val="003D56EE"/>
    <w:rsid w:val="003D5B33"/>
    <w:rsid w:val="003D5DF9"/>
    <w:rsid w:val="003D62CE"/>
    <w:rsid w:val="003D6305"/>
    <w:rsid w:val="003D6B21"/>
    <w:rsid w:val="003D7498"/>
    <w:rsid w:val="003D7B5D"/>
    <w:rsid w:val="003D7C13"/>
    <w:rsid w:val="003E0FFC"/>
    <w:rsid w:val="003E1282"/>
    <w:rsid w:val="003E1634"/>
    <w:rsid w:val="003E1EC5"/>
    <w:rsid w:val="003E1F80"/>
    <w:rsid w:val="003E1FC0"/>
    <w:rsid w:val="003E2006"/>
    <w:rsid w:val="003E204C"/>
    <w:rsid w:val="003E2141"/>
    <w:rsid w:val="003E216C"/>
    <w:rsid w:val="003E24BB"/>
    <w:rsid w:val="003E255A"/>
    <w:rsid w:val="003E28E4"/>
    <w:rsid w:val="003E2B15"/>
    <w:rsid w:val="003E32A6"/>
    <w:rsid w:val="003E338B"/>
    <w:rsid w:val="003E36CF"/>
    <w:rsid w:val="003E37C5"/>
    <w:rsid w:val="003E3A91"/>
    <w:rsid w:val="003E3FE7"/>
    <w:rsid w:val="003E4C1B"/>
    <w:rsid w:val="003E5182"/>
    <w:rsid w:val="003E52C4"/>
    <w:rsid w:val="003E5DCE"/>
    <w:rsid w:val="003E66A5"/>
    <w:rsid w:val="003E69F1"/>
    <w:rsid w:val="003E72A8"/>
    <w:rsid w:val="003E7615"/>
    <w:rsid w:val="003E7B7A"/>
    <w:rsid w:val="003F01DA"/>
    <w:rsid w:val="003F054C"/>
    <w:rsid w:val="003F0746"/>
    <w:rsid w:val="003F0F0F"/>
    <w:rsid w:val="003F10C1"/>
    <w:rsid w:val="003F10FE"/>
    <w:rsid w:val="003F1119"/>
    <w:rsid w:val="003F19B4"/>
    <w:rsid w:val="003F2553"/>
    <w:rsid w:val="003F2707"/>
    <w:rsid w:val="003F33F4"/>
    <w:rsid w:val="003F379F"/>
    <w:rsid w:val="003F3F7C"/>
    <w:rsid w:val="003F4056"/>
    <w:rsid w:val="003F4062"/>
    <w:rsid w:val="003F40D1"/>
    <w:rsid w:val="003F4842"/>
    <w:rsid w:val="003F4E6B"/>
    <w:rsid w:val="003F59CF"/>
    <w:rsid w:val="003F5BA1"/>
    <w:rsid w:val="003F5EF1"/>
    <w:rsid w:val="003F6355"/>
    <w:rsid w:val="003F693F"/>
    <w:rsid w:val="003F781D"/>
    <w:rsid w:val="003F785F"/>
    <w:rsid w:val="003F793F"/>
    <w:rsid w:val="003F7CA8"/>
    <w:rsid w:val="00400229"/>
    <w:rsid w:val="00400564"/>
    <w:rsid w:val="004010D2"/>
    <w:rsid w:val="0040159D"/>
    <w:rsid w:val="0040193F"/>
    <w:rsid w:val="00401A13"/>
    <w:rsid w:val="00401A16"/>
    <w:rsid w:val="00401AE2"/>
    <w:rsid w:val="00401CE8"/>
    <w:rsid w:val="00401FB4"/>
    <w:rsid w:val="00401FF2"/>
    <w:rsid w:val="00401FF5"/>
    <w:rsid w:val="00402225"/>
    <w:rsid w:val="004022AB"/>
    <w:rsid w:val="004024A6"/>
    <w:rsid w:val="004027AA"/>
    <w:rsid w:val="00402DA0"/>
    <w:rsid w:val="00403253"/>
    <w:rsid w:val="0040356E"/>
    <w:rsid w:val="004038BD"/>
    <w:rsid w:val="004039A2"/>
    <w:rsid w:val="0040429E"/>
    <w:rsid w:val="00404446"/>
    <w:rsid w:val="00404B35"/>
    <w:rsid w:val="00404DFF"/>
    <w:rsid w:val="00405348"/>
    <w:rsid w:val="00405427"/>
    <w:rsid w:val="0040555B"/>
    <w:rsid w:val="0040588C"/>
    <w:rsid w:val="004068A6"/>
    <w:rsid w:val="00406E08"/>
    <w:rsid w:val="0040745D"/>
    <w:rsid w:val="004076E8"/>
    <w:rsid w:val="00407BF3"/>
    <w:rsid w:val="00407E13"/>
    <w:rsid w:val="00407F79"/>
    <w:rsid w:val="00410204"/>
    <w:rsid w:val="004102D2"/>
    <w:rsid w:val="00410EAB"/>
    <w:rsid w:val="0041106E"/>
    <w:rsid w:val="004117B1"/>
    <w:rsid w:val="00411892"/>
    <w:rsid w:val="00411F8A"/>
    <w:rsid w:val="00412760"/>
    <w:rsid w:val="00412ECB"/>
    <w:rsid w:val="00413210"/>
    <w:rsid w:val="004135D1"/>
    <w:rsid w:val="004136C9"/>
    <w:rsid w:val="00413C0E"/>
    <w:rsid w:val="00413C2C"/>
    <w:rsid w:val="0041409A"/>
    <w:rsid w:val="00414798"/>
    <w:rsid w:val="0041481A"/>
    <w:rsid w:val="00414C59"/>
    <w:rsid w:val="00414D6F"/>
    <w:rsid w:val="00414F41"/>
    <w:rsid w:val="004152E7"/>
    <w:rsid w:val="00415688"/>
    <w:rsid w:val="00415700"/>
    <w:rsid w:val="00415C84"/>
    <w:rsid w:val="0041602B"/>
    <w:rsid w:val="004167CB"/>
    <w:rsid w:val="00416B93"/>
    <w:rsid w:val="0041791C"/>
    <w:rsid w:val="00420139"/>
    <w:rsid w:val="004213C4"/>
    <w:rsid w:val="0042204A"/>
    <w:rsid w:val="004225DD"/>
    <w:rsid w:val="00422AF2"/>
    <w:rsid w:val="00422DE8"/>
    <w:rsid w:val="00423715"/>
    <w:rsid w:val="00423806"/>
    <w:rsid w:val="00423D6E"/>
    <w:rsid w:val="00423EB9"/>
    <w:rsid w:val="00423FC3"/>
    <w:rsid w:val="00424CE9"/>
    <w:rsid w:val="00425459"/>
    <w:rsid w:val="0042565E"/>
    <w:rsid w:val="00425B08"/>
    <w:rsid w:val="00425BEF"/>
    <w:rsid w:val="00425C12"/>
    <w:rsid w:val="00425D0D"/>
    <w:rsid w:val="00426B59"/>
    <w:rsid w:val="00427A50"/>
    <w:rsid w:val="004301E0"/>
    <w:rsid w:val="00430D7E"/>
    <w:rsid w:val="00431428"/>
    <w:rsid w:val="004315E3"/>
    <w:rsid w:val="004318FF"/>
    <w:rsid w:val="0043192C"/>
    <w:rsid w:val="00431AF0"/>
    <w:rsid w:val="00431D02"/>
    <w:rsid w:val="00432223"/>
    <w:rsid w:val="0043224F"/>
    <w:rsid w:val="00432915"/>
    <w:rsid w:val="0043357E"/>
    <w:rsid w:val="0043362F"/>
    <w:rsid w:val="00433751"/>
    <w:rsid w:val="00433D77"/>
    <w:rsid w:val="00433EC0"/>
    <w:rsid w:val="0043439B"/>
    <w:rsid w:val="00434648"/>
    <w:rsid w:val="00435177"/>
    <w:rsid w:val="004352DA"/>
    <w:rsid w:val="00436385"/>
    <w:rsid w:val="004364C1"/>
    <w:rsid w:val="00436AD8"/>
    <w:rsid w:val="00436C63"/>
    <w:rsid w:val="0043702B"/>
    <w:rsid w:val="00437AC9"/>
    <w:rsid w:val="00441987"/>
    <w:rsid w:val="00441D89"/>
    <w:rsid w:val="00442434"/>
    <w:rsid w:val="0044260B"/>
    <w:rsid w:val="0044260C"/>
    <w:rsid w:val="004426DE"/>
    <w:rsid w:val="004428DC"/>
    <w:rsid w:val="004429F9"/>
    <w:rsid w:val="00442B97"/>
    <w:rsid w:val="00442E97"/>
    <w:rsid w:val="0044364F"/>
    <w:rsid w:val="00443967"/>
    <w:rsid w:val="00443CE7"/>
    <w:rsid w:val="00443E63"/>
    <w:rsid w:val="00443EAE"/>
    <w:rsid w:val="0044426F"/>
    <w:rsid w:val="004443FF"/>
    <w:rsid w:val="004449F2"/>
    <w:rsid w:val="00444B6E"/>
    <w:rsid w:val="00444DAC"/>
    <w:rsid w:val="0044501E"/>
    <w:rsid w:val="00445150"/>
    <w:rsid w:val="00445497"/>
    <w:rsid w:val="00445798"/>
    <w:rsid w:val="0044599D"/>
    <w:rsid w:val="00445BF5"/>
    <w:rsid w:val="00445CB9"/>
    <w:rsid w:val="00445F50"/>
    <w:rsid w:val="004464B0"/>
    <w:rsid w:val="00446798"/>
    <w:rsid w:val="0045000E"/>
    <w:rsid w:val="00450278"/>
    <w:rsid w:val="0045038A"/>
    <w:rsid w:val="0045048D"/>
    <w:rsid w:val="00450BA8"/>
    <w:rsid w:val="00450C98"/>
    <w:rsid w:val="00451096"/>
    <w:rsid w:val="00451311"/>
    <w:rsid w:val="004517C6"/>
    <w:rsid w:val="00451FA7"/>
    <w:rsid w:val="00452322"/>
    <w:rsid w:val="004525A3"/>
    <w:rsid w:val="00452C14"/>
    <w:rsid w:val="00452D8B"/>
    <w:rsid w:val="00453186"/>
    <w:rsid w:val="00453860"/>
    <w:rsid w:val="00453C7C"/>
    <w:rsid w:val="00453FF5"/>
    <w:rsid w:val="00454B91"/>
    <w:rsid w:val="00454E21"/>
    <w:rsid w:val="00454EE5"/>
    <w:rsid w:val="0045576C"/>
    <w:rsid w:val="00455909"/>
    <w:rsid w:val="00455915"/>
    <w:rsid w:val="00455F44"/>
    <w:rsid w:val="0045668F"/>
    <w:rsid w:val="004571CF"/>
    <w:rsid w:val="00457878"/>
    <w:rsid w:val="00460513"/>
    <w:rsid w:val="00460909"/>
    <w:rsid w:val="004618B4"/>
    <w:rsid w:val="00461AEF"/>
    <w:rsid w:val="0046243B"/>
    <w:rsid w:val="004627A1"/>
    <w:rsid w:val="00462ABD"/>
    <w:rsid w:val="00462BD2"/>
    <w:rsid w:val="004630C1"/>
    <w:rsid w:val="0046358C"/>
    <w:rsid w:val="0046393C"/>
    <w:rsid w:val="00463985"/>
    <w:rsid w:val="00463B7A"/>
    <w:rsid w:val="00463C90"/>
    <w:rsid w:val="00463DA2"/>
    <w:rsid w:val="00464509"/>
    <w:rsid w:val="004645D4"/>
    <w:rsid w:val="0046492C"/>
    <w:rsid w:val="004654FC"/>
    <w:rsid w:val="0046570F"/>
    <w:rsid w:val="00465F5F"/>
    <w:rsid w:val="004662C4"/>
    <w:rsid w:val="004666C5"/>
    <w:rsid w:val="004668D2"/>
    <w:rsid w:val="00466B12"/>
    <w:rsid w:val="00467806"/>
    <w:rsid w:val="00467916"/>
    <w:rsid w:val="00467A98"/>
    <w:rsid w:val="00467BFC"/>
    <w:rsid w:val="00467EE4"/>
    <w:rsid w:val="00467EF6"/>
    <w:rsid w:val="00470207"/>
    <w:rsid w:val="004708A7"/>
    <w:rsid w:val="00470B68"/>
    <w:rsid w:val="00470DBF"/>
    <w:rsid w:val="00470F4C"/>
    <w:rsid w:val="00470FCF"/>
    <w:rsid w:val="0047165C"/>
    <w:rsid w:val="00471977"/>
    <w:rsid w:val="00471E24"/>
    <w:rsid w:val="0047200A"/>
    <w:rsid w:val="00472122"/>
    <w:rsid w:val="004721A8"/>
    <w:rsid w:val="0047251D"/>
    <w:rsid w:val="004726D7"/>
    <w:rsid w:val="00472FBB"/>
    <w:rsid w:val="00472FF0"/>
    <w:rsid w:val="00472FFD"/>
    <w:rsid w:val="00473352"/>
    <w:rsid w:val="0047368C"/>
    <w:rsid w:val="004738A7"/>
    <w:rsid w:val="0047396A"/>
    <w:rsid w:val="00473B02"/>
    <w:rsid w:val="004740B0"/>
    <w:rsid w:val="00474101"/>
    <w:rsid w:val="00474125"/>
    <w:rsid w:val="00474BE5"/>
    <w:rsid w:val="00474BF8"/>
    <w:rsid w:val="00474CA5"/>
    <w:rsid w:val="00474FF6"/>
    <w:rsid w:val="00475093"/>
    <w:rsid w:val="00475331"/>
    <w:rsid w:val="0047547A"/>
    <w:rsid w:val="00475C59"/>
    <w:rsid w:val="00475EC5"/>
    <w:rsid w:val="00476226"/>
    <w:rsid w:val="00476A4E"/>
    <w:rsid w:val="00476BB8"/>
    <w:rsid w:val="00477493"/>
    <w:rsid w:val="004777A4"/>
    <w:rsid w:val="0047789F"/>
    <w:rsid w:val="00477A10"/>
    <w:rsid w:val="00477AE1"/>
    <w:rsid w:val="0048087C"/>
    <w:rsid w:val="004808E9"/>
    <w:rsid w:val="00480981"/>
    <w:rsid w:val="00480A72"/>
    <w:rsid w:val="00480ED7"/>
    <w:rsid w:val="004819C5"/>
    <w:rsid w:val="00481BB3"/>
    <w:rsid w:val="00481D38"/>
    <w:rsid w:val="00481E85"/>
    <w:rsid w:val="004829D3"/>
    <w:rsid w:val="0048304E"/>
    <w:rsid w:val="004834DB"/>
    <w:rsid w:val="00483714"/>
    <w:rsid w:val="00484632"/>
    <w:rsid w:val="00484BFF"/>
    <w:rsid w:val="00485952"/>
    <w:rsid w:val="00486391"/>
    <w:rsid w:val="0048667E"/>
    <w:rsid w:val="00486F5A"/>
    <w:rsid w:val="00487030"/>
    <w:rsid w:val="00487292"/>
    <w:rsid w:val="00487448"/>
    <w:rsid w:val="00487971"/>
    <w:rsid w:val="00487A1E"/>
    <w:rsid w:val="00487E29"/>
    <w:rsid w:val="00487F18"/>
    <w:rsid w:val="004900C4"/>
    <w:rsid w:val="00490674"/>
    <w:rsid w:val="00490713"/>
    <w:rsid w:val="00490D6A"/>
    <w:rsid w:val="00491E41"/>
    <w:rsid w:val="00491F97"/>
    <w:rsid w:val="00492084"/>
    <w:rsid w:val="00492903"/>
    <w:rsid w:val="00492933"/>
    <w:rsid w:val="00492D45"/>
    <w:rsid w:val="004931F6"/>
    <w:rsid w:val="00493560"/>
    <w:rsid w:val="00494635"/>
    <w:rsid w:val="00494E5C"/>
    <w:rsid w:val="00495195"/>
    <w:rsid w:val="004951D0"/>
    <w:rsid w:val="004953F9"/>
    <w:rsid w:val="00495511"/>
    <w:rsid w:val="00495E65"/>
    <w:rsid w:val="00496574"/>
    <w:rsid w:val="00496670"/>
    <w:rsid w:val="004969E3"/>
    <w:rsid w:val="00496B19"/>
    <w:rsid w:val="00497903"/>
    <w:rsid w:val="00497A14"/>
    <w:rsid w:val="00497A5E"/>
    <w:rsid w:val="00497DC2"/>
    <w:rsid w:val="004A0551"/>
    <w:rsid w:val="004A0BBD"/>
    <w:rsid w:val="004A1524"/>
    <w:rsid w:val="004A1801"/>
    <w:rsid w:val="004A1A79"/>
    <w:rsid w:val="004A22D7"/>
    <w:rsid w:val="004A2354"/>
    <w:rsid w:val="004A2423"/>
    <w:rsid w:val="004A335F"/>
    <w:rsid w:val="004A350E"/>
    <w:rsid w:val="004A3B08"/>
    <w:rsid w:val="004A400C"/>
    <w:rsid w:val="004A42B1"/>
    <w:rsid w:val="004A48CD"/>
    <w:rsid w:val="004A53EF"/>
    <w:rsid w:val="004A54A1"/>
    <w:rsid w:val="004A5541"/>
    <w:rsid w:val="004A5557"/>
    <w:rsid w:val="004A5893"/>
    <w:rsid w:val="004A65F6"/>
    <w:rsid w:val="004A6901"/>
    <w:rsid w:val="004A72C1"/>
    <w:rsid w:val="004B0174"/>
    <w:rsid w:val="004B0372"/>
    <w:rsid w:val="004B0732"/>
    <w:rsid w:val="004B1018"/>
    <w:rsid w:val="004B1242"/>
    <w:rsid w:val="004B1275"/>
    <w:rsid w:val="004B12C2"/>
    <w:rsid w:val="004B1CDC"/>
    <w:rsid w:val="004B2783"/>
    <w:rsid w:val="004B29CE"/>
    <w:rsid w:val="004B2D3B"/>
    <w:rsid w:val="004B2EDB"/>
    <w:rsid w:val="004B30B2"/>
    <w:rsid w:val="004B3459"/>
    <w:rsid w:val="004B3A46"/>
    <w:rsid w:val="004B4306"/>
    <w:rsid w:val="004B4D61"/>
    <w:rsid w:val="004B4FD3"/>
    <w:rsid w:val="004B514B"/>
    <w:rsid w:val="004B5647"/>
    <w:rsid w:val="004B610B"/>
    <w:rsid w:val="004B618C"/>
    <w:rsid w:val="004B64FE"/>
    <w:rsid w:val="004B6C12"/>
    <w:rsid w:val="004B7694"/>
    <w:rsid w:val="004C0096"/>
    <w:rsid w:val="004C03F0"/>
    <w:rsid w:val="004C086C"/>
    <w:rsid w:val="004C0CB8"/>
    <w:rsid w:val="004C0E15"/>
    <w:rsid w:val="004C16DD"/>
    <w:rsid w:val="004C1AC1"/>
    <w:rsid w:val="004C229C"/>
    <w:rsid w:val="004C253C"/>
    <w:rsid w:val="004C3010"/>
    <w:rsid w:val="004C308B"/>
    <w:rsid w:val="004C3290"/>
    <w:rsid w:val="004C39B2"/>
    <w:rsid w:val="004C4055"/>
    <w:rsid w:val="004C40D9"/>
    <w:rsid w:val="004C4A3D"/>
    <w:rsid w:val="004C4DB4"/>
    <w:rsid w:val="004C4EE5"/>
    <w:rsid w:val="004C5181"/>
    <w:rsid w:val="004C55CA"/>
    <w:rsid w:val="004C616C"/>
    <w:rsid w:val="004C6A64"/>
    <w:rsid w:val="004C70A5"/>
    <w:rsid w:val="004C7A74"/>
    <w:rsid w:val="004C7EDE"/>
    <w:rsid w:val="004D00E3"/>
    <w:rsid w:val="004D01D2"/>
    <w:rsid w:val="004D0886"/>
    <w:rsid w:val="004D1310"/>
    <w:rsid w:val="004D16E1"/>
    <w:rsid w:val="004D1832"/>
    <w:rsid w:val="004D1D63"/>
    <w:rsid w:val="004D2115"/>
    <w:rsid w:val="004D26AB"/>
    <w:rsid w:val="004D2A5F"/>
    <w:rsid w:val="004D2A8D"/>
    <w:rsid w:val="004D3217"/>
    <w:rsid w:val="004D3362"/>
    <w:rsid w:val="004D38D7"/>
    <w:rsid w:val="004D3C4D"/>
    <w:rsid w:val="004D3E86"/>
    <w:rsid w:val="004D4718"/>
    <w:rsid w:val="004D48B6"/>
    <w:rsid w:val="004D4BF9"/>
    <w:rsid w:val="004D4FC2"/>
    <w:rsid w:val="004D55BF"/>
    <w:rsid w:val="004D64D6"/>
    <w:rsid w:val="004D6722"/>
    <w:rsid w:val="004D6A77"/>
    <w:rsid w:val="004D6DEE"/>
    <w:rsid w:val="004D72F6"/>
    <w:rsid w:val="004D7477"/>
    <w:rsid w:val="004D76EA"/>
    <w:rsid w:val="004D7AE2"/>
    <w:rsid w:val="004E0D87"/>
    <w:rsid w:val="004E1F3D"/>
    <w:rsid w:val="004E22FC"/>
    <w:rsid w:val="004E2384"/>
    <w:rsid w:val="004E27DD"/>
    <w:rsid w:val="004E2A6F"/>
    <w:rsid w:val="004E37D6"/>
    <w:rsid w:val="004E45A7"/>
    <w:rsid w:val="004E47B7"/>
    <w:rsid w:val="004E4A79"/>
    <w:rsid w:val="004E4F00"/>
    <w:rsid w:val="004E5137"/>
    <w:rsid w:val="004E5180"/>
    <w:rsid w:val="004E5C74"/>
    <w:rsid w:val="004E64E2"/>
    <w:rsid w:val="004E684C"/>
    <w:rsid w:val="004E704A"/>
    <w:rsid w:val="004E7810"/>
    <w:rsid w:val="004E7CB6"/>
    <w:rsid w:val="004E7F7A"/>
    <w:rsid w:val="004F01CE"/>
    <w:rsid w:val="004F0BEB"/>
    <w:rsid w:val="004F18A3"/>
    <w:rsid w:val="004F1986"/>
    <w:rsid w:val="004F22FC"/>
    <w:rsid w:val="004F231E"/>
    <w:rsid w:val="004F2514"/>
    <w:rsid w:val="004F2AAB"/>
    <w:rsid w:val="004F2C27"/>
    <w:rsid w:val="004F3221"/>
    <w:rsid w:val="004F3C03"/>
    <w:rsid w:val="004F3DDD"/>
    <w:rsid w:val="004F427F"/>
    <w:rsid w:val="004F4595"/>
    <w:rsid w:val="004F46B6"/>
    <w:rsid w:val="004F50D6"/>
    <w:rsid w:val="004F53C1"/>
    <w:rsid w:val="004F53C8"/>
    <w:rsid w:val="004F64DB"/>
    <w:rsid w:val="004F6657"/>
    <w:rsid w:val="004F682D"/>
    <w:rsid w:val="004F698E"/>
    <w:rsid w:val="004F6A8B"/>
    <w:rsid w:val="004F6ACD"/>
    <w:rsid w:val="004F6B2C"/>
    <w:rsid w:val="004F6F85"/>
    <w:rsid w:val="004F7647"/>
    <w:rsid w:val="004F7D80"/>
    <w:rsid w:val="005007A5"/>
    <w:rsid w:val="005009CB"/>
    <w:rsid w:val="00500BD9"/>
    <w:rsid w:val="00501BBB"/>
    <w:rsid w:val="005021A1"/>
    <w:rsid w:val="00502B55"/>
    <w:rsid w:val="00503064"/>
    <w:rsid w:val="005030B9"/>
    <w:rsid w:val="005032F6"/>
    <w:rsid w:val="00503390"/>
    <w:rsid w:val="0050346B"/>
    <w:rsid w:val="00504152"/>
    <w:rsid w:val="0050429A"/>
    <w:rsid w:val="00504335"/>
    <w:rsid w:val="0050475D"/>
    <w:rsid w:val="005050CF"/>
    <w:rsid w:val="00505109"/>
    <w:rsid w:val="005051D8"/>
    <w:rsid w:val="00505422"/>
    <w:rsid w:val="00505FFC"/>
    <w:rsid w:val="00506051"/>
    <w:rsid w:val="005061EE"/>
    <w:rsid w:val="00506D4A"/>
    <w:rsid w:val="00506F18"/>
    <w:rsid w:val="00507009"/>
    <w:rsid w:val="00507297"/>
    <w:rsid w:val="00507435"/>
    <w:rsid w:val="005079BA"/>
    <w:rsid w:val="005101DE"/>
    <w:rsid w:val="00510319"/>
    <w:rsid w:val="0051044B"/>
    <w:rsid w:val="00510670"/>
    <w:rsid w:val="0051075D"/>
    <w:rsid w:val="00511843"/>
    <w:rsid w:val="00511C95"/>
    <w:rsid w:val="00512327"/>
    <w:rsid w:val="00512AF7"/>
    <w:rsid w:val="00512CA0"/>
    <w:rsid w:val="005139CF"/>
    <w:rsid w:val="005139E4"/>
    <w:rsid w:val="00513D23"/>
    <w:rsid w:val="00514504"/>
    <w:rsid w:val="0051456B"/>
    <w:rsid w:val="005146B5"/>
    <w:rsid w:val="00514BDF"/>
    <w:rsid w:val="0051527A"/>
    <w:rsid w:val="0051536D"/>
    <w:rsid w:val="00515541"/>
    <w:rsid w:val="00516684"/>
    <w:rsid w:val="00516BC2"/>
    <w:rsid w:val="00517192"/>
    <w:rsid w:val="00517CF2"/>
    <w:rsid w:val="0052021B"/>
    <w:rsid w:val="00520BDD"/>
    <w:rsid w:val="0052104B"/>
    <w:rsid w:val="005213E9"/>
    <w:rsid w:val="005214AF"/>
    <w:rsid w:val="005215F5"/>
    <w:rsid w:val="0052188F"/>
    <w:rsid w:val="005219D0"/>
    <w:rsid w:val="00521B32"/>
    <w:rsid w:val="00522269"/>
    <w:rsid w:val="00522277"/>
    <w:rsid w:val="00522526"/>
    <w:rsid w:val="0052283C"/>
    <w:rsid w:val="00522ADE"/>
    <w:rsid w:val="00522AF4"/>
    <w:rsid w:val="0052354B"/>
    <w:rsid w:val="005237BE"/>
    <w:rsid w:val="0052417F"/>
    <w:rsid w:val="005241E0"/>
    <w:rsid w:val="00524879"/>
    <w:rsid w:val="00524C2D"/>
    <w:rsid w:val="00524F6E"/>
    <w:rsid w:val="00525510"/>
    <w:rsid w:val="005262C5"/>
    <w:rsid w:val="0052656F"/>
    <w:rsid w:val="00526618"/>
    <w:rsid w:val="00526CB5"/>
    <w:rsid w:val="005272C7"/>
    <w:rsid w:val="00527965"/>
    <w:rsid w:val="00527B3E"/>
    <w:rsid w:val="00527E63"/>
    <w:rsid w:val="0053057E"/>
    <w:rsid w:val="00530B64"/>
    <w:rsid w:val="00530F09"/>
    <w:rsid w:val="00531675"/>
    <w:rsid w:val="005317DA"/>
    <w:rsid w:val="00531B20"/>
    <w:rsid w:val="0053212B"/>
    <w:rsid w:val="00532246"/>
    <w:rsid w:val="005322D9"/>
    <w:rsid w:val="005328AF"/>
    <w:rsid w:val="00533085"/>
    <w:rsid w:val="0053351C"/>
    <w:rsid w:val="005335CD"/>
    <w:rsid w:val="00533880"/>
    <w:rsid w:val="005338D9"/>
    <w:rsid w:val="00533BA9"/>
    <w:rsid w:val="00534610"/>
    <w:rsid w:val="00534927"/>
    <w:rsid w:val="00534A54"/>
    <w:rsid w:val="00534B20"/>
    <w:rsid w:val="00534BC3"/>
    <w:rsid w:val="005352D9"/>
    <w:rsid w:val="00535559"/>
    <w:rsid w:val="00535E34"/>
    <w:rsid w:val="005366BF"/>
    <w:rsid w:val="005368FE"/>
    <w:rsid w:val="00537135"/>
    <w:rsid w:val="00537503"/>
    <w:rsid w:val="00537C7B"/>
    <w:rsid w:val="00537D73"/>
    <w:rsid w:val="00540007"/>
    <w:rsid w:val="00540495"/>
    <w:rsid w:val="00540B60"/>
    <w:rsid w:val="00540FE3"/>
    <w:rsid w:val="005416F2"/>
    <w:rsid w:val="00541BCB"/>
    <w:rsid w:val="00541E0E"/>
    <w:rsid w:val="0054210E"/>
    <w:rsid w:val="0054236B"/>
    <w:rsid w:val="00542C14"/>
    <w:rsid w:val="00543271"/>
    <w:rsid w:val="005436F4"/>
    <w:rsid w:val="005439AE"/>
    <w:rsid w:val="00544010"/>
    <w:rsid w:val="0054404B"/>
    <w:rsid w:val="005449F4"/>
    <w:rsid w:val="00544FF0"/>
    <w:rsid w:val="005452FB"/>
    <w:rsid w:val="005458CA"/>
    <w:rsid w:val="005458CD"/>
    <w:rsid w:val="0054598A"/>
    <w:rsid w:val="00545A7B"/>
    <w:rsid w:val="00545B0B"/>
    <w:rsid w:val="00545FE0"/>
    <w:rsid w:val="0054604C"/>
    <w:rsid w:val="005460AF"/>
    <w:rsid w:val="005462A3"/>
    <w:rsid w:val="00546411"/>
    <w:rsid w:val="00546494"/>
    <w:rsid w:val="005464A9"/>
    <w:rsid w:val="00546617"/>
    <w:rsid w:val="005476F3"/>
    <w:rsid w:val="00547847"/>
    <w:rsid w:val="00547A1E"/>
    <w:rsid w:val="00547AA5"/>
    <w:rsid w:val="00547BBF"/>
    <w:rsid w:val="00547FF9"/>
    <w:rsid w:val="0055034F"/>
    <w:rsid w:val="005504EF"/>
    <w:rsid w:val="005508F0"/>
    <w:rsid w:val="00550A7E"/>
    <w:rsid w:val="00550C1E"/>
    <w:rsid w:val="00551C1E"/>
    <w:rsid w:val="00551E5F"/>
    <w:rsid w:val="005528F5"/>
    <w:rsid w:val="00552B94"/>
    <w:rsid w:val="00552C23"/>
    <w:rsid w:val="0055304A"/>
    <w:rsid w:val="005533F3"/>
    <w:rsid w:val="00553459"/>
    <w:rsid w:val="005543DC"/>
    <w:rsid w:val="0055489C"/>
    <w:rsid w:val="00554B4A"/>
    <w:rsid w:val="00554C71"/>
    <w:rsid w:val="00555799"/>
    <w:rsid w:val="00555865"/>
    <w:rsid w:val="005559F6"/>
    <w:rsid w:val="00555E8C"/>
    <w:rsid w:val="00556AF5"/>
    <w:rsid w:val="00556C32"/>
    <w:rsid w:val="00557300"/>
    <w:rsid w:val="00560833"/>
    <w:rsid w:val="00561052"/>
    <w:rsid w:val="00561143"/>
    <w:rsid w:val="005618BD"/>
    <w:rsid w:val="00561F2B"/>
    <w:rsid w:val="005623AD"/>
    <w:rsid w:val="00562434"/>
    <w:rsid w:val="0056289C"/>
    <w:rsid w:val="005633BD"/>
    <w:rsid w:val="00563647"/>
    <w:rsid w:val="0056422E"/>
    <w:rsid w:val="005642A8"/>
    <w:rsid w:val="0056437B"/>
    <w:rsid w:val="00564610"/>
    <w:rsid w:val="005649E3"/>
    <w:rsid w:val="00564D2F"/>
    <w:rsid w:val="005653FE"/>
    <w:rsid w:val="00566761"/>
    <w:rsid w:val="00566A62"/>
    <w:rsid w:val="00566A83"/>
    <w:rsid w:val="00566D20"/>
    <w:rsid w:val="00566D93"/>
    <w:rsid w:val="005677C9"/>
    <w:rsid w:val="00567915"/>
    <w:rsid w:val="00567AE4"/>
    <w:rsid w:val="00567C02"/>
    <w:rsid w:val="00567C37"/>
    <w:rsid w:val="00567C73"/>
    <w:rsid w:val="00570F1E"/>
    <w:rsid w:val="00571211"/>
    <w:rsid w:val="00571B0E"/>
    <w:rsid w:val="00572071"/>
    <w:rsid w:val="005720B5"/>
    <w:rsid w:val="005723F6"/>
    <w:rsid w:val="00572BB7"/>
    <w:rsid w:val="00572C64"/>
    <w:rsid w:val="00572F71"/>
    <w:rsid w:val="0057340F"/>
    <w:rsid w:val="0057344A"/>
    <w:rsid w:val="005735C2"/>
    <w:rsid w:val="00573D72"/>
    <w:rsid w:val="005742E5"/>
    <w:rsid w:val="005744C7"/>
    <w:rsid w:val="00574AB7"/>
    <w:rsid w:val="00574B49"/>
    <w:rsid w:val="005752FB"/>
    <w:rsid w:val="005755F8"/>
    <w:rsid w:val="00575B46"/>
    <w:rsid w:val="00575BE7"/>
    <w:rsid w:val="00575C2A"/>
    <w:rsid w:val="0057627F"/>
    <w:rsid w:val="00576359"/>
    <w:rsid w:val="005804A2"/>
    <w:rsid w:val="00580579"/>
    <w:rsid w:val="005810DE"/>
    <w:rsid w:val="005810F3"/>
    <w:rsid w:val="0058111C"/>
    <w:rsid w:val="0058113C"/>
    <w:rsid w:val="00581163"/>
    <w:rsid w:val="0058122F"/>
    <w:rsid w:val="00581606"/>
    <w:rsid w:val="00581DC3"/>
    <w:rsid w:val="005825CB"/>
    <w:rsid w:val="00582685"/>
    <w:rsid w:val="00582DF3"/>
    <w:rsid w:val="00583A9C"/>
    <w:rsid w:val="00583E2D"/>
    <w:rsid w:val="00584046"/>
    <w:rsid w:val="00584136"/>
    <w:rsid w:val="0058420F"/>
    <w:rsid w:val="0058439E"/>
    <w:rsid w:val="00585276"/>
    <w:rsid w:val="00585318"/>
    <w:rsid w:val="00585450"/>
    <w:rsid w:val="0058549C"/>
    <w:rsid w:val="00585572"/>
    <w:rsid w:val="005856C4"/>
    <w:rsid w:val="00585D62"/>
    <w:rsid w:val="005862AD"/>
    <w:rsid w:val="0058686E"/>
    <w:rsid w:val="005868DD"/>
    <w:rsid w:val="00586920"/>
    <w:rsid w:val="00587C7D"/>
    <w:rsid w:val="005903A4"/>
    <w:rsid w:val="0059088A"/>
    <w:rsid w:val="00590C7C"/>
    <w:rsid w:val="00590CE3"/>
    <w:rsid w:val="00591DB7"/>
    <w:rsid w:val="005921E4"/>
    <w:rsid w:val="005929D4"/>
    <w:rsid w:val="00592D50"/>
    <w:rsid w:val="0059338B"/>
    <w:rsid w:val="00593867"/>
    <w:rsid w:val="00593DC4"/>
    <w:rsid w:val="00593F00"/>
    <w:rsid w:val="00593F90"/>
    <w:rsid w:val="00594ADC"/>
    <w:rsid w:val="00595074"/>
    <w:rsid w:val="0059529F"/>
    <w:rsid w:val="00595BCF"/>
    <w:rsid w:val="0059601F"/>
    <w:rsid w:val="0059616B"/>
    <w:rsid w:val="00596470"/>
    <w:rsid w:val="005969AD"/>
    <w:rsid w:val="00596AF5"/>
    <w:rsid w:val="00596BEB"/>
    <w:rsid w:val="00596FD0"/>
    <w:rsid w:val="00597231"/>
    <w:rsid w:val="005975C6"/>
    <w:rsid w:val="005A07BA"/>
    <w:rsid w:val="005A07FF"/>
    <w:rsid w:val="005A0B27"/>
    <w:rsid w:val="005A1A1F"/>
    <w:rsid w:val="005A1ED6"/>
    <w:rsid w:val="005A20A0"/>
    <w:rsid w:val="005A235A"/>
    <w:rsid w:val="005A2477"/>
    <w:rsid w:val="005A24F4"/>
    <w:rsid w:val="005A2BFB"/>
    <w:rsid w:val="005A310C"/>
    <w:rsid w:val="005A3771"/>
    <w:rsid w:val="005A3EA1"/>
    <w:rsid w:val="005A3FE3"/>
    <w:rsid w:val="005A4296"/>
    <w:rsid w:val="005A4816"/>
    <w:rsid w:val="005A5CEB"/>
    <w:rsid w:val="005A5EE0"/>
    <w:rsid w:val="005A688F"/>
    <w:rsid w:val="005A68A9"/>
    <w:rsid w:val="005A69B7"/>
    <w:rsid w:val="005A7D51"/>
    <w:rsid w:val="005A7E5D"/>
    <w:rsid w:val="005A7EA8"/>
    <w:rsid w:val="005A7FED"/>
    <w:rsid w:val="005B00B8"/>
    <w:rsid w:val="005B05D0"/>
    <w:rsid w:val="005B0733"/>
    <w:rsid w:val="005B0A91"/>
    <w:rsid w:val="005B0F86"/>
    <w:rsid w:val="005B1201"/>
    <w:rsid w:val="005B134B"/>
    <w:rsid w:val="005B2036"/>
    <w:rsid w:val="005B21EE"/>
    <w:rsid w:val="005B32AD"/>
    <w:rsid w:val="005B3F10"/>
    <w:rsid w:val="005B404C"/>
    <w:rsid w:val="005B42B6"/>
    <w:rsid w:val="005B4337"/>
    <w:rsid w:val="005B446B"/>
    <w:rsid w:val="005B4ABF"/>
    <w:rsid w:val="005B4AE0"/>
    <w:rsid w:val="005B4D12"/>
    <w:rsid w:val="005B5652"/>
    <w:rsid w:val="005B5C05"/>
    <w:rsid w:val="005B6322"/>
    <w:rsid w:val="005B6498"/>
    <w:rsid w:val="005B6739"/>
    <w:rsid w:val="005B6791"/>
    <w:rsid w:val="005B69DA"/>
    <w:rsid w:val="005B6AED"/>
    <w:rsid w:val="005B6BB2"/>
    <w:rsid w:val="005B71FD"/>
    <w:rsid w:val="005B7994"/>
    <w:rsid w:val="005C070C"/>
    <w:rsid w:val="005C0FE7"/>
    <w:rsid w:val="005C12BB"/>
    <w:rsid w:val="005C17DD"/>
    <w:rsid w:val="005C20B5"/>
    <w:rsid w:val="005C2182"/>
    <w:rsid w:val="005C226F"/>
    <w:rsid w:val="005C271B"/>
    <w:rsid w:val="005C2DA4"/>
    <w:rsid w:val="005C33D5"/>
    <w:rsid w:val="005C3C01"/>
    <w:rsid w:val="005C3D1D"/>
    <w:rsid w:val="005C43F9"/>
    <w:rsid w:val="005C4586"/>
    <w:rsid w:val="005C48F1"/>
    <w:rsid w:val="005C48FB"/>
    <w:rsid w:val="005C4A1E"/>
    <w:rsid w:val="005C4E02"/>
    <w:rsid w:val="005C58BC"/>
    <w:rsid w:val="005C5D0A"/>
    <w:rsid w:val="005C61CD"/>
    <w:rsid w:val="005C74DA"/>
    <w:rsid w:val="005C7732"/>
    <w:rsid w:val="005C7A96"/>
    <w:rsid w:val="005C7AC2"/>
    <w:rsid w:val="005C7FA2"/>
    <w:rsid w:val="005D09D4"/>
    <w:rsid w:val="005D0B94"/>
    <w:rsid w:val="005D176B"/>
    <w:rsid w:val="005D185F"/>
    <w:rsid w:val="005D19F2"/>
    <w:rsid w:val="005D1EDB"/>
    <w:rsid w:val="005D2331"/>
    <w:rsid w:val="005D2631"/>
    <w:rsid w:val="005D2829"/>
    <w:rsid w:val="005D2ACE"/>
    <w:rsid w:val="005D3686"/>
    <w:rsid w:val="005D4567"/>
    <w:rsid w:val="005D459E"/>
    <w:rsid w:val="005D46E0"/>
    <w:rsid w:val="005D6284"/>
    <w:rsid w:val="005D64DB"/>
    <w:rsid w:val="005D7B95"/>
    <w:rsid w:val="005D7C0A"/>
    <w:rsid w:val="005D7D6E"/>
    <w:rsid w:val="005D7FF6"/>
    <w:rsid w:val="005E0EEF"/>
    <w:rsid w:val="005E15CB"/>
    <w:rsid w:val="005E1614"/>
    <w:rsid w:val="005E2190"/>
    <w:rsid w:val="005E250C"/>
    <w:rsid w:val="005E2FAB"/>
    <w:rsid w:val="005E3208"/>
    <w:rsid w:val="005E32F3"/>
    <w:rsid w:val="005E34F5"/>
    <w:rsid w:val="005E351E"/>
    <w:rsid w:val="005E465C"/>
    <w:rsid w:val="005E4AA6"/>
    <w:rsid w:val="005E543B"/>
    <w:rsid w:val="005E6118"/>
    <w:rsid w:val="005E6903"/>
    <w:rsid w:val="005E6C38"/>
    <w:rsid w:val="005E707B"/>
    <w:rsid w:val="005E72D1"/>
    <w:rsid w:val="005E7846"/>
    <w:rsid w:val="005F0585"/>
    <w:rsid w:val="005F079B"/>
    <w:rsid w:val="005F0C31"/>
    <w:rsid w:val="005F10DD"/>
    <w:rsid w:val="005F1765"/>
    <w:rsid w:val="005F178B"/>
    <w:rsid w:val="005F1AC2"/>
    <w:rsid w:val="005F2151"/>
    <w:rsid w:val="005F29C3"/>
    <w:rsid w:val="005F2F24"/>
    <w:rsid w:val="005F32E2"/>
    <w:rsid w:val="005F3558"/>
    <w:rsid w:val="005F3A33"/>
    <w:rsid w:val="005F3F4F"/>
    <w:rsid w:val="005F48F2"/>
    <w:rsid w:val="005F4BA3"/>
    <w:rsid w:val="005F4BEF"/>
    <w:rsid w:val="005F4FB7"/>
    <w:rsid w:val="005F5312"/>
    <w:rsid w:val="005F590F"/>
    <w:rsid w:val="005F5C58"/>
    <w:rsid w:val="005F5DB8"/>
    <w:rsid w:val="005F6249"/>
    <w:rsid w:val="005F6539"/>
    <w:rsid w:val="005F674A"/>
    <w:rsid w:val="005F6819"/>
    <w:rsid w:val="005F705D"/>
    <w:rsid w:val="005F7346"/>
    <w:rsid w:val="005F75B8"/>
    <w:rsid w:val="005F760A"/>
    <w:rsid w:val="005F77B9"/>
    <w:rsid w:val="005F7C43"/>
    <w:rsid w:val="005F7D0F"/>
    <w:rsid w:val="006003A2"/>
    <w:rsid w:val="00600F4C"/>
    <w:rsid w:val="00601310"/>
    <w:rsid w:val="0060184A"/>
    <w:rsid w:val="00601DBF"/>
    <w:rsid w:val="006026F1"/>
    <w:rsid w:val="00602C0F"/>
    <w:rsid w:val="00603337"/>
    <w:rsid w:val="0060366C"/>
    <w:rsid w:val="00604160"/>
    <w:rsid w:val="00604947"/>
    <w:rsid w:val="00604D0F"/>
    <w:rsid w:val="00605361"/>
    <w:rsid w:val="006055B1"/>
    <w:rsid w:val="00605A15"/>
    <w:rsid w:val="00605F7A"/>
    <w:rsid w:val="006061C5"/>
    <w:rsid w:val="006069EB"/>
    <w:rsid w:val="0060776D"/>
    <w:rsid w:val="00607792"/>
    <w:rsid w:val="0060781E"/>
    <w:rsid w:val="00607B80"/>
    <w:rsid w:val="00607BF6"/>
    <w:rsid w:val="00607C39"/>
    <w:rsid w:val="00607E39"/>
    <w:rsid w:val="00607E65"/>
    <w:rsid w:val="00610335"/>
    <w:rsid w:val="00610957"/>
    <w:rsid w:val="00610CCC"/>
    <w:rsid w:val="00611670"/>
    <w:rsid w:val="00611867"/>
    <w:rsid w:val="00611CE4"/>
    <w:rsid w:val="00611DCE"/>
    <w:rsid w:val="006121DC"/>
    <w:rsid w:val="00612565"/>
    <w:rsid w:val="0061281A"/>
    <w:rsid w:val="00613585"/>
    <w:rsid w:val="00614638"/>
    <w:rsid w:val="00614688"/>
    <w:rsid w:val="00614D63"/>
    <w:rsid w:val="00615142"/>
    <w:rsid w:val="006156B9"/>
    <w:rsid w:val="00615C66"/>
    <w:rsid w:val="00616269"/>
    <w:rsid w:val="00616C5A"/>
    <w:rsid w:val="00616E7A"/>
    <w:rsid w:val="00616F58"/>
    <w:rsid w:val="0061731E"/>
    <w:rsid w:val="00617B15"/>
    <w:rsid w:val="0062041F"/>
    <w:rsid w:val="00620625"/>
    <w:rsid w:val="006209BB"/>
    <w:rsid w:val="00620EE1"/>
    <w:rsid w:val="00620FE2"/>
    <w:rsid w:val="006222E3"/>
    <w:rsid w:val="006228A9"/>
    <w:rsid w:val="00622DD0"/>
    <w:rsid w:val="00622F0A"/>
    <w:rsid w:val="00622FA9"/>
    <w:rsid w:val="00622FED"/>
    <w:rsid w:val="0062458F"/>
    <w:rsid w:val="00624804"/>
    <w:rsid w:val="00624CAC"/>
    <w:rsid w:val="00624DE9"/>
    <w:rsid w:val="006250BD"/>
    <w:rsid w:val="006254B6"/>
    <w:rsid w:val="006257A2"/>
    <w:rsid w:val="00625C56"/>
    <w:rsid w:val="00625D54"/>
    <w:rsid w:val="0062616F"/>
    <w:rsid w:val="0062645C"/>
    <w:rsid w:val="00626499"/>
    <w:rsid w:val="00627AAF"/>
    <w:rsid w:val="00627C93"/>
    <w:rsid w:val="00627F9C"/>
    <w:rsid w:val="00630365"/>
    <w:rsid w:val="006304E3"/>
    <w:rsid w:val="006304EA"/>
    <w:rsid w:val="006305A9"/>
    <w:rsid w:val="00630850"/>
    <w:rsid w:val="00630D65"/>
    <w:rsid w:val="00631419"/>
    <w:rsid w:val="0063175C"/>
    <w:rsid w:val="0063196A"/>
    <w:rsid w:val="00631A6C"/>
    <w:rsid w:val="00631ADF"/>
    <w:rsid w:val="00631B2C"/>
    <w:rsid w:val="006327BA"/>
    <w:rsid w:val="00632B98"/>
    <w:rsid w:val="00633A12"/>
    <w:rsid w:val="00633CF9"/>
    <w:rsid w:val="00634108"/>
    <w:rsid w:val="0063419D"/>
    <w:rsid w:val="00634706"/>
    <w:rsid w:val="00634A30"/>
    <w:rsid w:val="00635BBD"/>
    <w:rsid w:val="00635D42"/>
    <w:rsid w:val="00635F40"/>
    <w:rsid w:val="00636216"/>
    <w:rsid w:val="006362F7"/>
    <w:rsid w:val="0063631A"/>
    <w:rsid w:val="00636359"/>
    <w:rsid w:val="006365DA"/>
    <w:rsid w:val="00636FD2"/>
    <w:rsid w:val="0063711E"/>
    <w:rsid w:val="006374E8"/>
    <w:rsid w:val="00637ABB"/>
    <w:rsid w:val="00637B28"/>
    <w:rsid w:val="00637CA0"/>
    <w:rsid w:val="00637D9F"/>
    <w:rsid w:val="00637F9E"/>
    <w:rsid w:val="00637FE3"/>
    <w:rsid w:val="006400C3"/>
    <w:rsid w:val="00640C7A"/>
    <w:rsid w:val="00640E4F"/>
    <w:rsid w:val="006419E7"/>
    <w:rsid w:val="00641A21"/>
    <w:rsid w:val="0064210F"/>
    <w:rsid w:val="006422CF"/>
    <w:rsid w:val="00642734"/>
    <w:rsid w:val="006428B9"/>
    <w:rsid w:val="00642ABA"/>
    <w:rsid w:val="00642BCC"/>
    <w:rsid w:val="00642C78"/>
    <w:rsid w:val="00642E94"/>
    <w:rsid w:val="006434C5"/>
    <w:rsid w:val="00643EF7"/>
    <w:rsid w:val="006441D7"/>
    <w:rsid w:val="006448E0"/>
    <w:rsid w:val="00644A73"/>
    <w:rsid w:val="006452F6"/>
    <w:rsid w:val="006458DB"/>
    <w:rsid w:val="00645A86"/>
    <w:rsid w:val="00645F5A"/>
    <w:rsid w:val="00646311"/>
    <w:rsid w:val="006466F4"/>
    <w:rsid w:val="00646A1D"/>
    <w:rsid w:val="00646DDB"/>
    <w:rsid w:val="00646FFB"/>
    <w:rsid w:val="006471B2"/>
    <w:rsid w:val="00647721"/>
    <w:rsid w:val="0064788A"/>
    <w:rsid w:val="0065030F"/>
    <w:rsid w:val="0065056D"/>
    <w:rsid w:val="00650B88"/>
    <w:rsid w:val="00650D8D"/>
    <w:rsid w:val="00650E1B"/>
    <w:rsid w:val="00651302"/>
    <w:rsid w:val="00651C2B"/>
    <w:rsid w:val="00652257"/>
    <w:rsid w:val="0065261F"/>
    <w:rsid w:val="00653B69"/>
    <w:rsid w:val="00654589"/>
    <w:rsid w:val="00654DB3"/>
    <w:rsid w:val="00655466"/>
    <w:rsid w:val="00655596"/>
    <w:rsid w:val="00655BC9"/>
    <w:rsid w:val="00656289"/>
    <w:rsid w:val="00656836"/>
    <w:rsid w:val="006570B3"/>
    <w:rsid w:val="00657770"/>
    <w:rsid w:val="00657B1A"/>
    <w:rsid w:val="006606DD"/>
    <w:rsid w:val="00660743"/>
    <w:rsid w:val="00660C51"/>
    <w:rsid w:val="006610BC"/>
    <w:rsid w:val="006610F5"/>
    <w:rsid w:val="006614D7"/>
    <w:rsid w:val="00661599"/>
    <w:rsid w:val="0066240A"/>
    <w:rsid w:val="006624BB"/>
    <w:rsid w:val="0066255B"/>
    <w:rsid w:val="006626A5"/>
    <w:rsid w:val="00662F11"/>
    <w:rsid w:val="006631E7"/>
    <w:rsid w:val="00663C05"/>
    <w:rsid w:val="00663DB0"/>
    <w:rsid w:val="00664F5D"/>
    <w:rsid w:val="006654D1"/>
    <w:rsid w:val="006656D8"/>
    <w:rsid w:val="00665BFC"/>
    <w:rsid w:val="00666606"/>
    <w:rsid w:val="0066687D"/>
    <w:rsid w:val="00666FBC"/>
    <w:rsid w:val="0066734E"/>
    <w:rsid w:val="0066749E"/>
    <w:rsid w:val="0066798A"/>
    <w:rsid w:val="00667C23"/>
    <w:rsid w:val="00670189"/>
    <w:rsid w:val="0067032F"/>
    <w:rsid w:val="0067067D"/>
    <w:rsid w:val="006711B1"/>
    <w:rsid w:val="006711C9"/>
    <w:rsid w:val="00671C7E"/>
    <w:rsid w:val="00671F5B"/>
    <w:rsid w:val="00672717"/>
    <w:rsid w:val="00672803"/>
    <w:rsid w:val="00672CB3"/>
    <w:rsid w:val="00672F2A"/>
    <w:rsid w:val="006733F2"/>
    <w:rsid w:val="00673547"/>
    <w:rsid w:val="006735DC"/>
    <w:rsid w:val="00673FBA"/>
    <w:rsid w:val="00674221"/>
    <w:rsid w:val="006749E9"/>
    <w:rsid w:val="00674B88"/>
    <w:rsid w:val="00674C0E"/>
    <w:rsid w:val="00675856"/>
    <w:rsid w:val="00676497"/>
    <w:rsid w:val="006764D4"/>
    <w:rsid w:val="0067652F"/>
    <w:rsid w:val="00676658"/>
    <w:rsid w:val="00676BBA"/>
    <w:rsid w:val="00676E0B"/>
    <w:rsid w:val="006771BD"/>
    <w:rsid w:val="00677F18"/>
    <w:rsid w:val="00680602"/>
    <w:rsid w:val="0068092A"/>
    <w:rsid w:val="00680967"/>
    <w:rsid w:val="00680B2D"/>
    <w:rsid w:val="00680BE3"/>
    <w:rsid w:val="00680C31"/>
    <w:rsid w:val="0068182E"/>
    <w:rsid w:val="00681B39"/>
    <w:rsid w:val="00683055"/>
    <w:rsid w:val="00683437"/>
    <w:rsid w:val="00683631"/>
    <w:rsid w:val="00683675"/>
    <w:rsid w:val="0068381B"/>
    <w:rsid w:val="0068386F"/>
    <w:rsid w:val="00683B66"/>
    <w:rsid w:val="00684069"/>
    <w:rsid w:val="006845B4"/>
    <w:rsid w:val="00684B96"/>
    <w:rsid w:val="00684DCE"/>
    <w:rsid w:val="0068563C"/>
    <w:rsid w:val="0068587E"/>
    <w:rsid w:val="00685AA9"/>
    <w:rsid w:val="00685B23"/>
    <w:rsid w:val="00686853"/>
    <w:rsid w:val="00686940"/>
    <w:rsid w:val="006869FE"/>
    <w:rsid w:val="00686AC4"/>
    <w:rsid w:val="00686EE7"/>
    <w:rsid w:val="00687459"/>
    <w:rsid w:val="006879ED"/>
    <w:rsid w:val="00687C37"/>
    <w:rsid w:val="00687F0F"/>
    <w:rsid w:val="00690049"/>
    <w:rsid w:val="006902C3"/>
    <w:rsid w:val="0069073D"/>
    <w:rsid w:val="0069082C"/>
    <w:rsid w:val="00690B2B"/>
    <w:rsid w:val="00691029"/>
    <w:rsid w:val="006919E3"/>
    <w:rsid w:val="00691CE0"/>
    <w:rsid w:val="00692478"/>
    <w:rsid w:val="00692569"/>
    <w:rsid w:val="00692645"/>
    <w:rsid w:val="00692FF8"/>
    <w:rsid w:val="00693139"/>
    <w:rsid w:val="00693214"/>
    <w:rsid w:val="0069384B"/>
    <w:rsid w:val="00693BD6"/>
    <w:rsid w:val="006940A0"/>
    <w:rsid w:val="00694353"/>
    <w:rsid w:val="006947CA"/>
    <w:rsid w:val="0069498F"/>
    <w:rsid w:val="00694B11"/>
    <w:rsid w:val="006958C1"/>
    <w:rsid w:val="0069591A"/>
    <w:rsid w:val="00695FE6"/>
    <w:rsid w:val="0069657B"/>
    <w:rsid w:val="006969C9"/>
    <w:rsid w:val="00696B64"/>
    <w:rsid w:val="00697217"/>
    <w:rsid w:val="006A0367"/>
    <w:rsid w:val="006A0911"/>
    <w:rsid w:val="006A0ED7"/>
    <w:rsid w:val="006A1240"/>
    <w:rsid w:val="006A135C"/>
    <w:rsid w:val="006A135F"/>
    <w:rsid w:val="006A1C17"/>
    <w:rsid w:val="006A1C74"/>
    <w:rsid w:val="006A286D"/>
    <w:rsid w:val="006A2F7A"/>
    <w:rsid w:val="006A3507"/>
    <w:rsid w:val="006A3577"/>
    <w:rsid w:val="006A36DB"/>
    <w:rsid w:val="006A37C6"/>
    <w:rsid w:val="006A3864"/>
    <w:rsid w:val="006A40D5"/>
    <w:rsid w:val="006A4448"/>
    <w:rsid w:val="006A4916"/>
    <w:rsid w:val="006A4D8A"/>
    <w:rsid w:val="006A4FD5"/>
    <w:rsid w:val="006A653F"/>
    <w:rsid w:val="006A6670"/>
    <w:rsid w:val="006A68A1"/>
    <w:rsid w:val="006A6A5F"/>
    <w:rsid w:val="006A7188"/>
    <w:rsid w:val="006A71E9"/>
    <w:rsid w:val="006A750A"/>
    <w:rsid w:val="006A7811"/>
    <w:rsid w:val="006A78CF"/>
    <w:rsid w:val="006B01D4"/>
    <w:rsid w:val="006B06CD"/>
    <w:rsid w:val="006B0B64"/>
    <w:rsid w:val="006B0BD5"/>
    <w:rsid w:val="006B1017"/>
    <w:rsid w:val="006B1830"/>
    <w:rsid w:val="006B1B2B"/>
    <w:rsid w:val="006B2048"/>
    <w:rsid w:val="006B209D"/>
    <w:rsid w:val="006B2124"/>
    <w:rsid w:val="006B2298"/>
    <w:rsid w:val="006B280F"/>
    <w:rsid w:val="006B2DE2"/>
    <w:rsid w:val="006B356D"/>
    <w:rsid w:val="006B3ABE"/>
    <w:rsid w:val="006B4477"/>
    <w:rsid w:val="006B4634"/>
    <w:rsid w:val="006B486C"/>
    <w:rsid w:val="006B48CA"/>
    <w:rsid w:val="006B5037"/>
    <w:rsid w:val="006B52FC"/>
    <w:rsid w:val="006B53D9"/>
    <w:rsid w:val="006B55AB"/>
    <w:rsid w:val="006B58C0"/>
    <w:rsid w:val="006B5ADB"/>
    <w:rsid w:val="006B5FCA"/>
    <w:rsid w:val="006B607D"/>
    <w:rsid w:val="006B66EF"/>
    <w:rsid w:val="006B6840"/>
    <w:rsid w:val="006B6A5F"/>
    <w:rsid w:val="006B6B16"/>
    <w:rsid w:val="006B6C1D"/>
    <w:rsid w:val="006C0078"/>
    <w:rsid w:val="006C01A0"/>
    <w:rsid w:val="006C069D"/>
    <w:rsid w:val="006C099E"/>
    <w:rsid w:val="006C11B7"/>
    <w:rsid w:val="006C1888"/>
    <w:rsid w:val="006C20B3"/>
    <w:rsid w:val="006C27A7"/>
    <w:rsid w:val="006C28C1"/>
    <w:rsid w:val="006C29CB"/>
    <w:rsid w:val="006C29F4"/>
    <w:rsid w:val="006C2D67"/>
    <w:rsid w:val="006C31CA"/>
    <w:rsid w:val="006C357D"/>
    <w:rsid w:val="006C35D9"/>
    <w:rsid w:val="006C364C"/>
    <w:rsid w:val="006C3E48"/>
    <w:rsid w:val="006C3EF3"/>
    <w:rsid w:val="006C4170"/>
    <w:rsid w:val="006C44F5"/>
    <w:rsid w:val="006C4513"/>
    <w:rsid w:val="006C5206"/>
    <w:rsid w:val="006C55F0"/>
    <w:rsid w:val="006C590E"/>
    <w:rsid w:val="006C59A8"/>
    <w:rsid w:val="006C5D21"/>
    <w:rsid w:val="006C69A2"/>
    <w:rsid w:val="006C6F56"/>
    <w:rsid w:val="006C70EE"/>
    <w:rsid w:val="006C71D1"/>
    <w:rsid w:val="006C731E"/>
    <w:rsid w:val="006C736F"/>
    <w:rsid w:val="006D023D"/>
    <w:rsid w:val="006D023E"/>
    <w:rsid w:val="006D108D"/>
    <w:rsid w:val="006D14A1"/>
    <w:rsid w:val="006D20B7"/>
    <w:rsid w:val="006D265F"/>
    <w:rsid w:val="006D2CBE"/>
    <w:rsid w:val="006D2FCB"/>
    <w:rsid w:val="006D35D5"/>
    <w:rsid w:val="006D366B"/>
    <w:rsid w:val="006D3743"/>
    <w:rsid w:val="006D3A7B"/>
    <w:rsid w:val="006D3ABB"/>
    <w:rsid w:val="006D3C80"/>
    <w:rsid w:val="006D3CF1"/>
    <w:rsid w:val="006D464B"/>
    <w:rsid w:val="006D4BF4"/>
    <w:rsid w:val="006D4C7B"/>
    <w:rsid w:val="006D4D12"/>
    <w:rsid w:val="006D4DE5"/>
    <w:rsid w:val="006D4F32"/>
    <w:rsid w:val="006D4FB5"/>
    <w:rsid w:val="006D500F"/>
    <w:rsid w:val="006D5113"/>
    <w:rsid w:val="006D552D"/>
    <w:rsid w:val="006D625D"/>
    <w:rsid w:val="006D6419"/>
    <w:rsid w:val="006D6894"/>
    <w:rsid w:val="006D6B0B"/>
    <w:rsid w:val="006D728A"/>
    <w:rsid w:val="006E1F0F"/>
    <w:rsid w:val="006E283F"/>
    <w:rsid w:val="006E3058"/>
    <w:rsid w:val="006E309A"/>
    <w:rsid w:val="006E3380"/>
    <w:rsid w:val="006E4778"/>
    <w:rsid w:val="006E4857"/>
    <w:rsid w:val="006E4B1F"/>
    <w:rsid w:val="006E4C96"/>
    <w:rsid w:val="006E4F03"/>
    <w:rsid w:val="006E4FAA"/>
    <w:rsid w:val="006E50AB"/>
    <w:rsid w:val="006E576E"/>
    <w:rsid w:val="006E57D7"/>
    <w:rsid w:val="006E5961"/>
    <w:rsid w:val="006E6E1A"/>
    <w:rsid w:val="006E7052"/>
    <w:rsid w:val="006E7406"/>
    <w:rsid w:val="006F04E4"/>
    <w:rsid w:val="006F05A3"/>
    <w:rsid w:val="006F0BB6"/>
    <w:rsid w:val="006F0F0C"/>
    <w:rsid w:val="006F1620"/>
    <w:rsid w:val="006F1F08"/>
    <w:rsid w:val="006F29A0"/>
    <w:rsid w:val="006F2F46"/>
    <w:rsid w:val="006F38CA"/>
    <w:rsid w:val="006F393F"/>
    <w:rsid w:val="006F3C78"/>
    <w:rsid w:val="006F3FBD"/>
    <w:rsid w:val="006F400F"/>
    <w:rsid w:val="006F4123"/>
    <w:rsid w:val="006F422A"/>
    <w:rsid w:val="006F4477"/>
    <w:rsid w:val="006F4B6C"/>
    <w:rsid w:val="006F5BC3"/>
    <w:rsid w:val="006F6588"/>
    <w:rsid w:val="006F6675"/>
    <w:rsid w:val="006F6F42"/>
    <w:rsid w:val="00700019"/>
    <w:rsid w:val="00700307"/>
    <w:rsid w:val="00700613"/>
    <w:rsid w:val="00700643"/>
    <w:rsid w:val="007006D3"/>
    <w:rsid w:val="0070084B"/>
    <w:rsid w:val="007015FA"/>
    <w:rsid w:val="0070184C"/>
    <w:rsid w:val="00701922"/>
    <w:rsid w:val="00701C2F"/>
    <w:rsid w:val="00701CCA"/>
    <w:rsid w:val="00702D05"/>
    <w:rsid w:val="00702D2E"/>
    <w:rsid w:val="00702F3F"/>
    <w:rsid w:val="0070374C"/>
    <w:rsid w:val="0070393A"/>
    <w:rsid w:val="007039C1"/>
    <w:rsid w:val="00703D5D"/>
    <w:rsid w:val="00704194"/>
    <w:rsid w:val="0070432A"/>
    <w:rsid w:val="00704B58"/>
    <w:rsid w:val="00704B5B"/>
    <w:rsid w:val="00704DCC"/>
    <w:rsid w:val="007050D4"/>
    <w:rsid w:val="00706576"/>
    <w:rsid w:val="00706B56"/>
    <w:rsid w:val="00706D88"/>
    <w:rsid w:val="00706E9F"/>
    <w:rsid w:val="00706F9C"/>
    <w:rsid w:val="00707886"/>
    <w:rsid w:val="0070794B"/>
    <w:rsid w:val="00707EBD"/>
    <w:rsid w:val="00707F64"/>
    <w:rsid w:val="00710374"/>
    <w:rsid w:val="007105B2"/>
    <w:rsid w:val="00710CC0"/>
    <w:rsid w:val="00710E13"/>
    <w:rsid w:val="00711878"/>
    <w:rsid w:val="00711A64"/>
    <w:rsid w:val="00711BA0"/>
    <w:rsid w:val="007120AD"/>
    <w:rsid w:val="00712333"/>
    <w:rsid w:val="00712D75"/>
    <w:rsid w:val="00712FA9"/>
    <w:rsid w:val="00713A40"/>
    <w:rsid w:val="0071482A"/>
    <w:rsid w:val="00714969"/>
    <w:rsid w:val="00714A28"/>
    <w:rsid w:val="00714F1A"/>
    <w:rsid w:val="007152AC"/>
    <w:rsid w:val="00715561"/>
    <w:rsid w:val="00715695"/>
    <w:rsid w:val="00715973"/>
    <w:rsid w:val="00715A6A"/>
    <w:rsid w:val="00716752"/>
    <w:rsid w:val="007168D8"/>
    <w:rsid w:val="0071696C"/>
    <w:rsid w:val="00716EC4"/>
    <w:rsid w:val="00720316"/>
    <w:rsid w:val="00720F4C"/>
    <w:rsid w:val="007213F2"/>
    <w:rsid w:val="00721B7C"/>
    <w:rsid w:val="00721E97"/>
    <w:rsid w:val="007220D1"/>
    <w:rsid w:val="00722206"/>
    <w:rsid w:val="00722505"/>
    <w:rsid w:val="0072287E"/>
    <w:rsid w:val="00722DE8"/>
    <w:rsid w:val="00722DF8"/>
    <w:rsid w:val="007232F2"/>
    <w:rsid w:val="007235E3"/>
    <w:rsid w:val="00723910"/>
    <w:rsid w:val="00723D49"/>
    <w:rsid w:val="00724071"/>
    <w:rsid w:val="00724D1A"/>
    <w:rsid w:val="007250C6"/>
    <w:rsid w:val="0072609A"/>
    <w:rsid w:val="0072624F"/>
    <w:rsid w:val="0072655F"/>
    <w:rsid w:val="00727289"/>
    <w:rsid w:val="007279FC"/>
    <w:rsid w:val="00730429"/>
    <w:rsid w:val="00730C02"/>
    <w:rsid w:val="00731944"/>
    <w:rsid w:val="00732ED6"/>
    <w:rsid w:val="007333C6"/>
    <w:rsid w:val="007339E5"/>
    <w:rsid w:val="00733A14"/>
    <w:rsid w:val="00733CA5"/>
    <w:rsid w:val="00733D27"/>
    <w:rsid w:val="0073415F"/>
    <w:rsid w:val="00734278"/>
    <w:rsid w:val="007344E0"/>
    <w:rsid w:val="0073489E"/>
    <w:rsid w:val="00735091"/>
    <w:rsid w:val="00735698"/>
    <w:rsid w:val="00735796"/>
    <w:rsid w:val="00735965"/>
    <w:rsid w:val="0073615F"/>
    <w:rsid w:val="007364AA"/>
    <w:rsid w:val="0073681C"/>
    <w:rsid w:val="007376C2"/>
    <w:rsid w:val="00737CD8"/>
    <w:rsid w:val="00737DAE"/>
    <w:rsid w:val="00740386"/>
    <w:rsid w:val="007405EC"/>
    <w:rsid w:val="00740967"/>
    <w:rsid w:val="00740CC7"/>
    <w:rsid w:val="00740D90"/>
    <w:rsid w:val="00740DDC"/>
    <w:rsid w:val="00742072"/>
    <w:rsid w:val="007428F4"/>
    <w:rsid w:val="00743404"/>
    <w:rsid w:val="007434AF"/>
    <w:rsid w:val="0074389B"/>
    <w:rsid w:val="00743C96"/>
    <w:rsid w:val="00743E4A"/>
    <w:rsid w:val="0074411D"/>
    <w:rsid w:val="00744DA0"/>
    <w:rsid w:val="00744FC8"/>
    <w:rsid w:val="00745170"/>
    <w:rsid w:val="007464D2"/>
    <w:rsid w:val="00746530"/>
    <w:rsid w:val="0074663A"/>
    <w:rsid w:val="007467E3"/>
    <w:rsid w:val="00746805"/>
    <w:rsid w:val="00746980"/>
    <w:rsid w:val="00747185"/>
    <w:rsid w:val="007471BA"/>
    <w:rsid w:val="007471BB"/>
    <w:rsid w:val="007476F5"/>
    <w:rsid w:val="0074783E"/>
    <w:rsid w:val="00747D36"/>
    <w:rsid w:val="00747FA8"/>
    <w:rsid w:val="00750330"/>
    <w:rsid w:val="00750331"/>
    <w:rsid w:val="00750620"/>
    <w:rsid w:val="00750A49"/>
    <w:rsid w:val="00750C87"/>
    <w:rsid w:val="00750D50"/>
    <w:rsid w:val="00750E9A"/>
    <w:rsid w:val="007510FB"/>
    <w:rsid w:val="007517CF"/>
    <w:rsid w:val="00751AF0"/>
    <w:rsid w:val="00751BC0"/>
    <w:rsid w:val="0075291E"/>
    <w:rsid w:val="00752A8F"/>
    <w:rsid w:val="00753008"/>
    <w:rsid w:val="00753452"/>
    <w:rsid w:val="00753CD9"/>
    <w:rsid w:val="00753D81"/>
    <w:rsid w:val="007543A5"/>
    <w:rsid w:val="007543EC"/>
    <w:rsid w:val="007548D6"/>
    <w:rsid w:val="00754AF8"/>
    <w:rsid w:val="00754BBB"/>
    <w:rsid w:val="00755061"/>
    <w:rsid w:val="00755110"/>
    <w:rsid w:val="00755197"/>
    <w:rsid w:val="007556E8"/>
    <w:rsid w:val="0075581F"/>
    <w:rsid w:val="007559AA"/>
    <w:rsid w:val="007561B8"/>
    <w:rsid w:val="007562DA"/>
    <w:rsid w:val="0075638C"/>
    <w:rsid w:val="007567B7"/>
    <w:rsid w:val="00756A67"/>
    <w:rsid w:val="00757618"/>
    <w:rsid w:val="00757E33"/>
    <w:rsid w:val="00757F5A"/>
    <w:rsid w:val="007600F8"/>
    <w:rsid w:val="007601EE"/>
    <w:rsid w:val="007603C0"/>
    <w:rsid w:val="007608F6"/>
    <w:rsid w:val="00760E8F"/>
    <w:rsid w:val="007610BA"/>
    <w:rsid w:val="0076130B"/>
    <w:rsid w:val="0076164B"/>
    <w:rsid w:val="0076233E"/>
    <w:rsid w:val="0076245B"/>
    <w:rsid w:val="0076278D"/>
    <w:rsid w:val="007627E6"/>
    <w:rsid w:val="00762CCC"/>
    <w:rsid w:val="0076323B"/>
    <w:rsid w:val="00763375"/>
    <w:rsid w:val="00764425"/>
    <w:rsid w:val="0076444C"/>
    <w:rsid w:val="00764BC7"/>
    <w:rsid w:val="00764C49"/>
    <w:rsid w:val="00764FB3"/>
    <w:rsid w:val="00765397"/>
    <w:rsid w:val="00765CA7"/>
    <w:rsid w:val="00765FFE"/>
    <w:rsid w:val="007660A1"/>
    <w:rsid w:val="00767C01"/>
    <w:rsid w:val="00767DB1"/>
    <w:rsid w:val="007700C2"/>
    <w:rsid w:val="0077043B"/>
    <w:rsid w:val="00770498"/>
    <w:rsid w:val="00770760"/>
    <w:rsid w:val="0077084B"/>
    <w:rsid w:val="0077089C"/>
    <w:rsid w:val="0077180E"/>
    <w:rsid w:val="007718C6"/>
    <w:rsid w:val="00772328"/>
    <w:rsid w:val="00772842"/>
    <w:rsid w:val="007729B2"/>
    <w:rsid w:val="00772BA0"/>
    <w:rsid w:val="00772E71"/>
    <w:rsid w:val="00773E76"/>
    <w:rsid w:val="00774092"/>
    <w:rsid w:val="007744FD"/>
    <w:rsid w:val="00774744"/>
    <w:rsid w:val="0077493D"/>
    <w:rsid w:val="00775041"/>
    <w:rsid w:val="007750FC"/>
    <w:rsid w:val="00775263"/>
    <w:rsid w:val="00775332"/>
    <w:rsid w:val="007753FC"/>
    <w:rsid w:val="00775A23"/>
    <w:rsid w:val="007765CA"/>
    <w:rsid w:val="007768CC"/>
    <w:rsid w:val="007769F2"/>
    <w:rsid w:val="00776BB8"/>
    <w:rsid w:val="00776E00"/>
    <w:rsid w:val="007776D6"/>
    <w:rsid w:val="0077790D"/>
    <w:rsid w:val="00777F24"/>
    <w:rsid w:val="0078025A"/>
    <w:rsid w:val="007803D2"/>
    <w:rsid w:val="00780514"/>
    <w:rsid w:val="0078071B"/>
    <w:rsid w:val="00780ADF"/>
    <w:rsid w:val="00780C05"/>
    <w:rsid w:val="007811A4"/>
    <w:rsid w:val="00781A1A"/>
    <w:rsid w:val="00781C3F"/>
    <w:rsid w:val="00782029"/>
    <w:rsid w:val="00782B03"/>
    <w:rsid w:val="00782D13"/>
    <w:rsid w:val="0078301E"/>
    <w:rsid w:val="00783423"/>
    <w:rsid w:val="00783894"/>
    <w:rsid w:val="00783A5D"/>
    <w:rsid w:val="0078416D"/>
    <w:rsid w:val="007847B4"/>
    <w:rsid w:val="0078482F"/>
    <w:rsid w:val="00784981"/>
    <w:rsid w:val="00784FE5"/>
    <w:rsid w:val="00785E84"/>
    <w:rsid w:val="00786023"/>
    <w:rsid w:val="007863FF"/>
    <w:rsid w:val="00786B43"/>
    <w:rsid w:val="00787EE0"/>
    <w:rsid w:val="00790220"/>
    <w:rsid w:val="00790892"/>
    <w:rsid w:val="00790A3E"/>
    <w:rsid w:val="00790F21"/>
    <w:rsid w:val="0079135A"/>
    <w:rsid w:val="0079137D"/>
    <w:rsid w:val="00791564"/>
    <w:rsid w:val="007920A6"/>
    <w:rsid w:val="0079211C"/>
    <w:rsid w:val="00792135"/>
    <w:rsid w:val="007922F2"/>
    <w:rsid w:val="00792439"/>
    <w:rsid w:val="007924B4"/>
    <w:rsid w:val="00792575"/>
    <w:rsid w:val="00792C6D"/>
    <w:rsid w:val="00792F2F"/>
    <w:rsid w:val="007930E7"/>
    <w:rsid w:val="00793385"/>
    <w:rsid w:val="007939C8"/>
    <w:rsid w:val="007939DD"/>
    <w:rsid w:val="00793B5A"/>
    <w:rsid w:val="00793FAE"/>
    <w:rsid w:val="00794853"/>
    <w:rsid w:val="00794A9D"/>
    <w:rsid w:val="00794D8A"/>
    <w:rsid w:val="007956DD"/>
    <w:rsid w:val="00797A08"/>
    <w:rsid w:val="00797D43"/>
    <w:rsid w:val="00797F7C"/>
    <w:rsid w:val="007A04D9"/>
    <w:rsid w:val="007A095C"/>
    <w:rsid w:val="007A117C"/>
    <w:rsid w:val="007A135D"/>
    <w:rsid w:val="007A16E1"/>
    <w:rsid w:val="007A1F23"/>
    <w:rsid w:val="007A310A"/>
    <w:rsid w:val="007A3F70"/>
    <w:rsid w:val="007A40D0"/>
    <w:rsid w:val="007A4169"/>
    <w:rsid w:val="007A4641"/>
    <w:rsid w:val="007A4B7D"/>
    <w:rsid w:val="007A4D26"/>
    <w:rsid w:val="007A4EA5"/>
    <w:rsid w:val="007A4F11"/>
    <w:rsid w:val="007A59D5"/>
    <w:rsid w:val="007A616D"/>
    <w:rsid w:val="007A70A1"/>
    <w:rsid w:val="007A7C09"/>
    <w:rsid w:val="007B0402"/>
    <w:rsid w:val="007B0435"/>
    <w:rsid w:val="007B10C9"/>
    <w:rsid w:val="007B11D0"/>
    <w:rsid w:val="007B1B99"/>
    <w:rsid w:val="007B20DB"/>
    <w:rsid w:val="007B27F4"/>
    <w:rsid w:val="007B28AF"/>
    <w:rsid w:val="007B37F5"/>
    <w:rsid w:val="007B3A9D"/>
    <w:rsid w:val="007B4339"/>
    <w:rsid w:val="007B46D2"/>
    <w:rsid w:val="007B4747"/>
    <w:rsid w:val="007B4807"/>
    <w:rsid w:val="007B4E83"/>
    <w:rsid w:val="007B5367"/>
    <w:rsid w:val="007B546D"/>
    <w:rsid w:val="007B57E0"/>
    <w:rsid w:val="007B5A74"/>
    <w:rsid w:val="007B5F2A"/>
    <w:rsid w:val="007B6146"/>
    <w:rsid w:val="007B63CA"/>
    <w:rsid w:val="007B6CB9"/>
    <w:rsid w:val="007B7780"/>
    <w:rsid w:val="007B7AA1"/>
    <w:rsid w:val="007B7FBF"/>
    <w:rsid w:val="007C047A"/>
    <w:rsid w:val="007C04BC"/>
    <w:rsid w:val="007C074F"/>
    <w:rsid w:val="007C0781"/>
    <w:rsid w:val="007C109D"/>
    <w:rsid w:val="007C1347"/>
    <w:rsid w:val="007C1390"/>
    <w:rsid w:val="007C1754"/>
    <w:rsid w:val="007C2181"/>
    <w:rsid w:val="007C28D6"/>
    <w:rsid w:val="007C3A1A"/>
    <w:rsid w:val="007C3D7C"/>
    <w:rsid w:val="007C3E0B"/>
    <w:rsid w:val="007C447C"/>
    <w:rsid w:val="007C45BE"/>
    <w:rsid w:val="007C4DD5"/>
    <w:rsid w:val="007C68C1"/>
    <w:rsid w:val="007C79B6"/>
    <w:rsid w:val="007D009B"/>
    <w:rsid w:val="007D00C9"/>
    <w:rsid w:val="007D0140"/>
    <w:rsid w:val="007D0249"/>
    <w:rsid w:val="007D07FB"/>
    <w:rsid w:val="007D0CEF"/>
    <w:rsid w:val="007D0D9D"/>
    <w:rsid w:val="007D0FAC"/>
    <w:rsid w:val="007D147D"/>
    <w:rsid w:val="007D24EE"/>
    <w:rsid w:val="007D29D0"/>
    <w:rsid w:val="007D2BE0"/>
    <w:rsid w:val="007D2DAD"/>
    <w:rsid w:val="007D37D4"/>
    <w:rsid w:val="007D396E"/>
    <w:rsid w:val="007D39B0"/>
    <w:rsid w:val="007D3B3C"/>
    <w:rsid w:val="007D4579"/>
    <w:rsid w:val="007D4693"/>
    <w:rsid w:val="007D493A"/>
    <w:rsid w:val="007D625A"/>
    <w:rsid w:val="007D63E1"/>
    <w:rsid w:val="007D6952"/>
    <w:rsid w:val="007D713F"/>
    <w:rsid w:val="007D77C8"/>
    <w:rsid w:val="007D7C09"/>
    <w:rsid w:val="007D7DBA"/>
    <w:rsid w:val="007E075D"/>
    <w:rsid w:val="007E0833"/>
    <w:rsid w:val="007E0A9E"/>
    <w:rsid w:val="007E0EE8"/>
    <w:rsid w:val="007E15D8"/>
    <w:rsid w:val="007E1B36"/>
    <w:rsid w:val="007E1C6E"/>
    <w:rsid w:val="007E1FDC"/>
    <w:rsid w:val="007E25CF"/>
    <w:rsid w:val="007E3181"/>
    <w:rsid w:val="007E32EA"/>
    <w:rsid w:val="007E3318"/>
    <w:rsid w:val="007E3E34"/>
    <w:rsid w:val="007E45B4"/>
    <w:rsid w:val="007E4945"/>
    <w:rsid w:val="007E5466"/>
    <w:rsid w:val="007E6E06"/>
    <w:rsid w:val="007E7740"/>
    <w:rsid w:val="007E7C6F"/>
    <w:rsid w:val="007E7FCE"/>
    <w:rsid w:val="007F04FA"/>
    <w:rsid w:val="007F0CB5"/>
    <w:rsid w:val="007F0F04"/>
    <w:rsid w:val="007F11B5"/>
    <w:rsid w:val="007F19AB"/>
    <w:rsid w:val="007F208B"/>
    <w:rsid w:val="007F20AA"/>
    <w:rsid w:val="007F20E2"/>
    <w:rsid w:val="007F2EA0"/>
    <w:rsid w:val="007F2F03"/>
    <w:rsid w:val="007F3396"/>
    <w:rsid w:val="007F3CC0"/>
    <w:rsid w:val="007F4289"/>
    <w:rsid w:val="007F440D"/>
    <w:rsid w:val="007F4F56"/>
    <w:rsid w:val="007F5242"/>
    <w:rsid w:val="007F52DB"/>
    <w:rsid w:val="007F5C38"/>
    <w:rsid w:val="007F5D93"/>
    <w:rsid w:val="007F6767"/>
    <w:rsid w:val="007F683E"/>
    <w:rsid w:val="007F6FEB"/>
    <w:rsid w:val="007F720E"/>
    <w:rsid w:val="0080028C"/>
    <w:rsid w:val="00800496"/>
    <w:rsid w:val="00800CBF"/>
    <w:rsid w:val="00801670"/>
    <w:rsid w:val="00801CB1"/>
    <w:rsid w:val="00802153"/>
    <w:rsid w:val="00802837"/>
    <w:rsid w:val="00802E3A"/>
    <w:rsid w:val="00802F91"/>
    <w:rsid w:val="008030BB"/>
    <w:rsid w:val="0080374B"/>
    <w:rsid w:val="008040F4"/>
    <w:rsid w:val="00804972"/>
    <w:rsid w:val="00804A0D"/>
    <w:rsid w:val="00804B2C"/>
    <w:rsid w:val="00804C7E"/>
    <w:rsid w:val="0080517B"/>
    <w:rsid w:val="00805D39"/>
    <w:rsid w:val="00806D40"/>
    <w:rsid w:val="00806EFF"/>
    <w:rsid w:val="008072C9"/>
    <w:rsid w:val="008073F3"/>
    <w:rsid w:val="008078E3"/>
    <w:rsid w:val="00807A2E"/>
    <w:rsid w:val="008101AB"/>
    <w:rsid w:val="0081072B"/>
    <w:rsid w:val="0081074F"/>
    <w:rsid w:val="0081133E"/>
    <w:rsid w:val="008115E1"/>
    <w:rsid w:val="008117A7"/>
    <w:rsid w:val="008119D3"/>
    <w:rsid w:val="00811E53"/>
    <w:rsid w:val="00812089"/>
    <w:rsid w:val="0081258B"/>
    <w:rsid w:val="00812976"/>
    <w:rsid w:val="00813436"/>
    <w:rsid w:val="00813AA8"/>
    <w:rsid w:val="00813BBA"/>
    <w:rsid w:val="00814076"/>
    <w:rsid w:val="00814148"/>
    <w:rsid w:val="008149D4"/>
    <w:rsid w:val="00814A30"/>
    <w:rsid w:val="008150C3"/>
    <w:rsid w:val="008151C3"/>
    <w:rsid w:val="00815779"/>
    <w:rsid w:val="00815C4C"/>
    <w:rsid w:val="00816131"/>
    <w:rsid w:val="00816330"/>
    <w:rsid w:val="00816A80"/>
    <w:rsid w:val="008172D9"/>
    <w:rsid w:val="0081740E"/>
    <w:rsid w:val="00817546"/>
    <w:rsid w:val="00817662"/>
    <w:rsid w:val="00817A52"/>
    <w:rsid w:val="00817D4C"/>
    <w:rsid w:val="00817FCD"/>
    <w:rsid w:val="008200EA"/>
    <w:rsid w:val="008203AB"/>
    <w:rsid w:val="008204A2"/>
    <w:rsid w:val="008207C8"/>
    <w:rsid w:val="00820922"/>
    <w:rsid w:val="00821123"/>
    <w:rsid w:val="0082167B"/>
    <w:rsid w:val="008223B5"/>
    <w:rsid w:val="0082272E"/>
    <w:rsid w:val="00822C5E"/>
    <w:rsid w:val="0082351F"/>
    <w:rsid w:val="0082367E"/>
    <w:rsid w:val="00823B95"/>
    <w:rsid w:val="00823C64"/>
    <w:rsid w:val="00824560"/>
    <w:rsid w:val="0082462B"/>
    <w:rsid w:val="0082484D"/>
    <w:rsid w:val="00824A8D"/>
    <w:rsid w:val="00824BC4"/>
    <w:rsid w:val="00824ED7"/>
    <w:rsid w:val="008250AA"/>
    <w:rsid w:val="00825255"/>
    <w:rsid w:val="0082563C"/>
    <w:rsid w:val="00825726"/>
    <w:rsid w:val="00825B47"/>
    <w:rsid w:val="008263DA"/>
    <w:rsid w:val="00826785"/>
    <w:rsid w:val="00826C24"/>
    <w:rsid w:val="008270DA"/>
    <w:rsid w:val="008274FF"/>
    <w:rsid w:val="00830007"/>
    <w:rsid w:val="008300CE"/>
    <w:rsid w:val="008309BE"/>
    <w:rsid w:val="00830E4D"/>
    <w:rsid w:val="008310C5"/>
    <w:rsid w:val="00831E61"/>
    <w:rsid w:val="008320AB"/>
    <w:rsid w:val="008322F5"/>
    <w:rsid w:val="00832A2A"/>
    <w:rsid w:val="008330E2"/>
    <w:rsid w:val="00833137"/>
    <w:rsid w:val="0083325A"/>
    <w:rsid w:val="00833B0D"/>
    <w:rsid w:val="008342CD"/>
    <w:rsid w:val="008345B0"/>
    <w:rsid w:val="008346BC"/>
    <w:rsid w:val="00834869"/>
    <w:rsid w:val="00834A80"/>
    <w:rsid w:val="008353D7"/>
    <w:rsid w:val="00835C6E"/>
    <w:rsid w:val="00836933"/>
    <w:rsid w:val="00836A90"/>
    <w:rsid w:val="00836B99"/>
    <w:rsid w:val="00836D33"/>
    <w:rsid w:val="008379E3"/>
    <w:rsid w:val="00840C2D"/>
    <w:rsid w:val="008412FC"/>
    <w:rsid w:val="00841519"/>
    <w:rsid w:val="008416F0"/>
    <w:rsid w:val="00841BB8"/>
    <w:rsid w:val="00842338"/>
    <w:rsid w:val="00842659"/>
    <w:rsid w:val="008428AA"/>
    <w:rsid w:val="008428D9"/>
    <w:rsid w:val="00842A47"/>
    <w:rsid w:val="00842FA7"/>
    <w:rsid w:val="008431D3"/>
    <w:rsid w:val="008436F6"/>
    <w:rsid w:val="00843DCA"/>
    <w:rsid w:val="008441AF"/>
    <w:rsid w:val="00844862"/>
    <w:rsid w:val="00844A21"/>
    <w:rsid w:val="00844D0C"/>
    <w:rsid w:val="0084518E"/>
    <w:rsid w:val="00845230"/>
    <w:rsid w:val="00845827"/>
    <w:rsid w:val="00845C0B"/>
    <w:rsid w:val="00845F6D"/>
    <w:rsid w:val="008462C2"/>
    <w:rsid w:val="00846791"/>
    <w:rsid w:val="0084716D"/>
    <w:rsid w:val="0084799F"/>
    <w:rsid w:val="00847AB4"/>
    <w:rsid w:val="008500D2"/>
    <w:rsid w:val="008502DF"/>
    <w:rsid w:val="00850495"/>
    <w:rsid w:val="00850967"/>
    <w:rsid w:val="00850A27"/>
    <w:rsid w:val="00850BF1"/>
    <w:rsid w:val="00851327"/>
    <w:rsid w:val="008519AD"/>
    <w:rsid w:val="00852660"/>
    <w:rsid w:val="00852806"/>
    <w:rsid w:val="00852A03"/>
    <w:rsid w:val="00853AF5"/>
    <w:rsid w:val="0085403C"/>
    <w:rsid w:val="00854916"/>
    <w:rsid w:val="00854952"/>
    <w:rsid w:val="00854E3A"/>
    <w:rsid w:val="0085515F"/>
    <w:rsid w:val="00855452"/>
    <w:rsid w:val="00855699"/>
    <w:rsid w:val="00855A00"/>
    <w:rsid w:val="00855BA6"/>
    <w:rsid w:val="0085634D"/>
    <w:rsid w:val="008567F5"/>
    <w:rsid w:val="00857674"/>
    <w:rsid w:val="0085775C"/>
    <w:rsid w:val="008579D4"/>
    <w:rsid w:val="00857B0A"/>
    <w:rsid w:val="00857D10"/>
    <w:rsid w:val="0086009F"/>
    <w:rsid w:val="00860287"/>
    <w:rsid w:val="0086079B"/>
    <w:rsid w:val="00860C52"/>
    <w:rsid w:val="00860E38"/>
    <w:rsid w:val="0086159A"/>
    <w:rsid w:val="008624D4"/>
    <w:rsid w:val="008625E6"/>
    <w:rsid w:val="00862666"/>
    <w:rsid w:val="00862896"/>
    <w:rsid w:val="00863203"/>
    <w:rsid w:val="0086335F"/>
    <w:rsid w:val="008642C9"/>
    <w:rsid w:val="0086431A"/>
    <w:rsid w:val="00865043"/>
    <w:rsid w:val="008654D9"/>
    <w:rsid w:val="0086652E"/>
    <w:rsid w:val="0086663E"/>
    <w:rsid w:val="008668D3"/>
    <w:rsid w:val="008669B5"/>
    <w:rsid w:val="0086763E"/>
    <w:rsid w:val="00867696"/>
    <w:rsid w:val="008676FF"/>
    <w:rsid w:val="008677F2"/>
    <w:rsid w:val="00867999"/>
    <w:rsid w:val="00867B27"/>
    <w:rsid w:val="00870690"/>
    <w:rsid w:val="00870A97"/>
    <w:rsid w:val="00871328"/>
    <w:rsid w:val="00871D4B"/>
    <w:rsid w:val="00871D52"/>
    <w:rsid w:val="00871FCE"/>
    <w:rsid w:val="008732B6"/>
    <w:rsid w:val="00874686"/>
    <w:rsid w:val="00874E79"/>
    <w:rsid w:val="00874EAB"/>
    <w:rsid w:val="00874FF0"/>
    <w:rsid w:val="00875A00"/>
    <w:rsid w:val="00875E14"/>
    <w:rsid w:val="008760CC"/>
    <w:rsid w:val="008773A3"/>
    <w:rsid w:val="0087760A"/>
    <w:rsid w:val="00877DF6"/>
    <w:rsid w:val="0088007F"/>
    <w:rsid w:val="0088117F"/>
    <w:rsid w:val="0088119B"/>
    <w:rsid w:val="008815E8"/>
    <w:rsid w:val="00882017"/>
    <w:rsid w:val="0088232E"/>
    <w:rsid w:val="00884323"/>
    <w:rsid w:val="008850CE"/>
    <w:rsid w:val="0088513F"/>
    <w:rsid w:val="00885985"/>
    <w:rsid w:val="00885AFA"/>
    <w:rsid w:val="00885E72"/>
    <w:rsid w:val="008861F4"/>
    <w:rsid w:val="00886EA7"/>
    <w:rsid w:val="00887151"/>
    <w:rsid w:val="008872F1"/>
    <w:rsid w:val="00887367"/>
    <w:rsid w:val="00887B14"/>
    <w:rsid w:val="00887FE5"/>
    <w:rsid w:val="008900A4"/>
    <w:rsid w:val="00890389"/>
    <w:rsid w:val="008906DB"/>
    <w:rsid w:val="008907A6"/>
    <w:rsid w:val="00890BD3"/>
    <w:rsid w:val="00890DA4"/>
    <w:rsid w:val="00890E2B"/>
    <w:rsid w:val="008910FF"/>
    <w:rsid w:val="008911A2"/>
    <w:rsid w:val="008914A4"/>
    <w:rsid w:val="00891B91"/>
    <w:rsid w:val="00892052"/>
    <w:rsid w:val="008921CD"/>
    <w:rsid w:val="008928E3"/>
    <w:rsid w:val="00892A65"/>
    <w:rsid w:val="00892CE7"/>
    <w:rsid w:val="00892D7D"/>
    <w:rsid w:val="00892E25"/>
    <w:rsid w:val="00893365"/>
    <w:rsid w:val="00893FE9"/>
    <w:rsid w:val="008941B9"/>
    <w:rsid w:val="008942B3"/>
    <w:rsid w:val="00894312"/>
    <w:rsid w:val="00894B2B"/>
    <w:rsid w:val="00894B45"/>
    <w:rsid w:val="00894C27"/>
    <w:rsid w:val="00894E46"/>
    <w:rsid w:val="008953AD"/>
    <w:rsid w:val="00895B84"/>
    <w:rsid w:val="00895DCA"/>
    <w:rsid w:val="008971B1"/>
    <w:rsid w:val="00897221"/>
    <w:rsid w:val="00897822"/>
    <w:rsid w:val="0089795A"/>
    <w:rsid w:val="00897EFE"/>
    <w:rsid w:val="008A09B6"/>
    <w:rsid w:val="008A1168"/>
    <w:rsid w:val="008A13A2"/>
    <w:rsid w:val="008A18CB"/>
    <w:rsid w:val="008A198E"/>
    <w:rsid w:val="008A1B91"/>
    <w:rsid w:val="008A1F99"/>
    <w:rsid w:val="008A27CF"/>
    <w:rsid w:val="008A2995"/>
    <w:rsid w:val="008A2EAF"/>
    <w:rsid w:val="008A32F3"/>
    <w:rsid w:val="008A3623"/>
    <w:rsid w:val="008A373B"/>
    <w:rsid w:val="008A3D40"/>
    <w:rsid w:val="008A45EB"/>
    <w:rsid w:val="008A4D87"/>
    <w:rsid w:val="008A53AB"/>
    <w:rsid w:val="008A55AE"/>
    <w:rsid w:val="008A5910"/>
    <w:rsid w:val="008A5BD1"/>
    <w:rsid w:val="008A67EC"/>
    <w:rsid w:val="008A68DA"/>
    <w:rsid w:val="008A6A3C"/>
    <w:rsid w:val="008A6B10"/>
    <w:rsid w:val="008A7CE4"/>
    <w:rsid w:val="008B03EC"/>
    <w:rsid w:val="008B0498"/>
    <w:rsid w:val="008B086C"/>
    <w:rsid w:val="008B1292"/>
    <w:rsid w:val="008B1AD6"/>
    <w:rsid w:val="008B1EF8"/>
    <w:rsid w:val="008B22C6"/>
    <w:rsid w:val="008B244C"/>
    <w:rsid w:val="008B2B55"/>
    <w:rsid w:val="008B31C4"/>
    <w:rsid w:val="008B37CA"/>
    <w:rsid w:val="008B3972"/>
    <w:rsid w:val="008B3FB5"/>
    <w:rsid w:val="008B414E"/>
    <w:rsid w:val="008B4172"/>
    <w:rsid w:val="008B48D0"/>
    <w:rsid w:val="008B57E7"/>
    <w:rsid w:val="008B5A4B"/>
    <w:rsid w:val="008B60EC"/>
    <w:rsid w:val="008B6FB3"/>
    <w:rsid w:val="008B7001"/>
    <w:rsid w:val="008B715E"/>
    <w:rsid w:val="008B7197"/>
    <w:rsid w:val="008B733E"/>
    <w:rsid w:val="008B79D6"/>
    <w:rsid w:val="008B7B11"/>
    <w:rsid w:val="008C03A4"/>
    <w:rsid w:val="008C0839"/>
    <w:rsid w:val="008C1244"/>
    <w:rsid w:val="008C144E"/>
    <w:rsid w:val="008C145F"/>
    <w:rsid w:val="008C14C4"/>
    <w:rsid w:val="008C17C3"/>
    <w:rsid w:val="008C185F"/>
    <w:rsid w:val="008C1D3A"/>
    <w:rsid w:val="008C1FA8"/>
    <w:rsid w:val="008C2446"/>
    <w:rsid w:val="008C2CE7"/>
    <w:rsid w:val="008C31D4"/>
    <w:rsid w:val="008C454C"/>
    <w:rsid w:val="008C4639"/>
    <w:rsid w:val="008C4DBC"/>
    <w:rsid w:val="008C5015"/>
    <w:rsid w:val="008C559B"/>
    <w:rsid w:val="008C5943"/>
    <w:rsid w:val="008C5C5A"/>
    <w:rsid w:val="008C6047"/>
    <w:rsid w:val="008C61D0"/>
    <w:rsid w:val="008C62A6"/>
    <w:rsid w:val="008C7245"/>
    <w:rsid w:val="008C7477"/>
    <w:rsid w:val="008C78B3"/>
    <w:rsid w:val="008D03C7"/>
    <w:rsid w:val="008D0993"/>
    <w:rsid w:val="008D0E73"/>
    <w:rsid w:val="008D10EE"/>
    <w:rsid w:val="008D168C"/>
    <w:rsid w:val="008D19FF"/>
    <w:rsid w:val="008D2171"/>
    <w:rsid w:val="008D2731"/>
    <w:rsid w:val="008D3355"/>
    <w:rsid w:val="008D3358"/>
    <w:rsid w:val="008D377A"/>
    <w:rsid w:val="008D3A81"/>
    <w:rsid w:val="008D441D"/>
    <w:rsid w:val="008D5FC9"/>
    <w:rsid w:val="008D6C96"/>
    <w:rsid w:val="008D7258"/>
    <w:rsid w:val="008D7529"/>
    <w:rsid w:val="008D791C"/>
    <w:rsid w:val="008D7CE8"/>
    <w:rsid w:val="008E1011"/>
    <w:rsid w:val="008E1141"/>
    <w:rsid w:val="008E1476"/>
    <w:rsid w:val="008E1544"/>
    <w:rsid w:val="008E1C86"/>
    <w:rsid w:val="008E1E32"/>
    <w:rsid w:val="008E2042"/>
    <w:rsid w:val="008E21DD"/>
    <w:rsid w:val="008E2CB4"/>
    <w:rsid w:val="008E2DCC"/>
    <w:rsid w:val="008E30D5"/>
    <w:rsid w:val="008E35C3"/>
    <w:rsid w:val="008E3A85"/>
    <w:rsid w:val="008E463D"/>
    <w:rsid w:val="008E4F60"/>
    <w:rsid w:val="008E5A88"/>
    <w:rsid w:val="008E5EC9"/>
    <w:rsid w:val="008E612B"/>
    <w:rsid w:val="008E64BB"/>
    <w:rsid w:val="008E71C9"/>
    <w:rsid w:val="008E7500"/>
    <w:rsid w:val="008E75C9"/>
    <w:rsid w:val="008E7D4A"/>
    <w:rsid w:val="008E7E7C"/>
    <w:rsid w:val="008F071C"/>
    <w:rsid w:val="008F0C5E"/>
    <w:rsid w:val="008F139B"/>
    <w:rsid w:val="008F1719"/>
    <w:rsid w:val="008F18C7"/>
    <w:rsid w:val="008F2232"/>
    <w:rsid w:val="008F27BA"/>
    <w:rsid w:val="008F3800"/>
    <w:rsid w:val="008F3BDE"/>
    <w:rsid w:val="008F401F"/>
    <w:rsid w:val="008F42CF"/>
    <w:rsid w:val="008F4482"/>
    <w:rsid w:val="008F4739"/>
    <w:rsid w:val="008F4BFD"/>
    <w:rsid w:val="008F4C58"/>
    <w:rsid w:val="008F4D04"/>
    <w:rsid w:val="008F4ED2"/>
    <w:rsid w:val="008F57A1"/>
    <w:rsid w:val="008F5B9D"/>
    <w:rsid w:val="008F6313"/>
    <w:rsid w:val="008F66F5"/>
    <w:rsid w:val="008F685B"/>
    <w:rsid w:val="008F6F38"/>
    <w:rsid w:val="008F7057"/>
    <w:rsid w:val="008F7448"/>
    <w:rsid w:val="008F78EB"/>
    <w:rsid w:val="008F7E24"/>
    <w:rsid w:val="009001A4"/>
    <w:rsid w:val="00900542"/>
    <w:rsid w:val="00900B40"/>
    <w:rsid w:val="00900CAA"/>
    <w:rsid w:val="0090111E"/>
    <w:rsid w:val="0090182A"/>
    <w:rsid w:val="00901BFF"/>
    <w:rsid w:val="0090277A"/>
    <w:rsid w:val="00903223"/>
    <w:rsid w:val="009035A7"/>
    <w:rsid w:val="00903D34"/>
    <w:rsid w:val="00904949"/>
    <w:rsid w:val="00904A6A"/>
    <w:rsid w:val="0090565D"/>
    <w:rsid w:val="009056C6"/>
    <w:rsid w:val="00905725"/>
    <w:rsid w:val="00905F90"/>
    <w:rsid w:val="00906518"/>
    <w:rsid w:val="0090677F"/>
    <w:rsid w:val="00906AF1"/>
    <w:rsid w:val="00906EEC"/>
    <w:rsid w:val="0090734E"/>
    <w:rsid w:val="009074B9"/>
    <w:rsid w:val="00907D48"/>
    <w:rsid w:val="0091140A"/>
    <w:rsid w:val="00911E5F"/>
    <w:rsid w:val="00911EE8"/>
    <w:rsid w:val="00912913"/>
    <w:rsid w:val="00912C90"/>
    <w:rsid w:val="0091331F"/>
    <w:rsid w:val="009134DD"/>
    <w:rsid w:val="00913D79"/>
    <w:rsid w:val="00913F89"/>
    <w:rsid w:val="009143EB"/>
    <w:rsid w:val="00914FCC"/>
    <w:rsid w:val="00915251"/>
    <w:rsid w:val="0091553D"/>
    <w:rsid w:val="0091686E"/>
    <w:rsid w:val="009169EC"/>
    <w:rsid w:val="00916C6E"/>
    <w:rsid w:val="00916D5E"/>
    <w:rsid w:val="0091733C"/>
    <w:rsid w:val="00917681"/>
    <w:rsid w:val="00920096"/>
    <w:rsid w:val="009201C0"/>
    <w:rsid w:val="00920ABD"/>
    <w:rsid w:val="00920E22"/>
    <w:rsid w:val="0092113D"/>
    <w:rsid w:val="009211F7"/>
    <w:rsid w:val="009214C5"/>
    <w:rsid w:val="009216AD"/>
    <w:rsid w:val="00921EB3"/>
    <w:rsid w:val="00922FA1"/>
    <w:rsid w:val="009231CC"/>
    <w:rsid w:val="00923A00"/>
    <w:rsid w:val="00923FFD"/>
    <w:rsid w:val="009241F9"/>
    <w:rsid w:val="009249BD"/>
    <w:rsid w:val="00924B6F"/>
    <w:rsid w:val="009250DC"/>
    <w:rsid w:val="0092516F"/>
    <w:rsid w:val="009252E5"/>
    <w:rsid w:val="009253A6"/>
    <w:rsid w:val="00926572"/>
    <w:rsid w:val="0092662C"/>
    <w:rsid w:val="00926741"/>
    <w:rsid w:val="00926AF5"/>
    <w:rsid w:val="00926C26"/>
    <w:rsid w:val="0092715D"/>
    <w:rsid w:val="009277CC"/>
    <w:rsid w:val="00927E2D"/>
    <w:rsid w:val="00927F35"/>
    <w:rsid w:val="00930378"/>
    <w:rsid w:val="00930748"/>
    <w:rsid w:val="00930777"/>
    <w:rsid w:val="009308F2"/>
    <w:rsid w:val="009309F9"/>
    <w:rsid w:val="00930C30"/>
    <w:rsid w:val="00930C8F"/>
    <w:rsid w:val="00931611"/>
    <w:rsid w:val="00931FB7"/>
    <w:rsid w:val="00932582"/>
    <w:rsid w:val="00932624"/>
    <w:rsid w:val="00932C84"/>
    <w:rsid w:val="00932C9E"/>
    <w:rsid w:val="00933A78"/>
    <w:rsid w:val="00933AEC"/>
    <w:rsid w:val="0093400D"/>
    <w:rsid w:val="009341A6"/>
    <w:rsid w:val="0093471C"/>
    <w:rsid w:val="00934F59"/>
    <w:rsid w:val="00935116"/>
    <w:rsid w:val="00935165"/>
    <w:rsid w:val="00935478"/>
    <w:rsid w:val="009354A2"/>
    <w:rsid w:val="009354C1"/>
    <w:rsid w:val="009359FB"/>
    <w:rsid w:val="009360D5"/>
    <w:rsid w:val="009360DC"/>
    <w:rsid w:val="00936425"/>
    <w:rsid w:val="009367EF"/>
    <w:rsid w:val="00936C2A"/>
    <w:rsid w:val="00936D54"/>
    <w:rsid w:val="00936F4F"/>
    <w:rsid w:val="009370FD"/>
    <w:rsid w:val="00937476"/>
    <w:rsid w:val="009377D4"/>
    <w:rsid w:val="00937BDB"/>
    <w:rsid w:val="00937FBA"/>
    <w:rsid w:val="00937FF5"/>
    <w:rsid w:val="00940654"/>
    <w:rsid w:val="00940874"/>
    <w:rsid w:val="00940988"/>
    <w:rsid w:val="009409DE"/>
    <w:rsid w:val="00940CAB"/>
    <w:rsid w:val="00940FAE"/>
    <w:rsid w:val="0094103F"/>
    <w:rsid w:val="00941106"/>
    <w:rsid w:val="0094180E"/>
    <w:rsid w:val="0094194D"/>
    <w:rsid w:val="00941DAC"/>
    <w:rsid w:val="00941EF2"/>
    <w:rsid w:val="00942CCF"/>
    <w:rsid w:val="00942D07"/>
    <w:rsid w:val="00942DC7"/>
    <w:rsid w:val="0094335B"/>
    <w:rsid w:val="00943A2A"/>
    <w:rsid w:val="0094417D"/>
    <w:rsid w:val="00944298"/>
    <w:rsid w:val="009442B9"/>
    <w:rsid w:val="00944324"/>
    <w:rsid w:val="009443FB"/>
    <w:rsid w:val="0094484F"/>
    <w:rsid w:val="00945054"/>
    <w:rsid w:val="00945ABF"/>
    <w:rsid w:val="00945C90"/>
    <w:rsid w:val="00945E70"/>
    <w:rsid w:val="00945F25"/>
    <w:rsid w:val="0094651C"/>
    <w:rsid w:val="009465EC"/>
    <w:rsid w:val="00946926"/>
    <w:rsid w:val="00950048"/>
    <w:rsid w:val="0095014B"/>
    <w:rsid w:val="009505AA"/>
    <w:rsid w:val="009506D9"/>
    <w:rsid w:val="00950986"/>
    <w:rsid w:val="009509AC"/>
    <w:rsid w:val="00950CCC"/>
    <w:rsid w:val="009512F6"/>
    <w:rsid w:val="00951481"/>
    <w:rsid w:val="00951657"/>
    <w:rsid w:val="00951F9D"/>
    <w:rsid w:val="00951FE5"/>
    <w:rsid w:val="0095234B"/>
    <w:rsid w:val="0095258D"/>
    <w:rsid w:val="00952967"/>
    <w:rsid w:val="00952A23"/>
    <w:rsid w:val="00952CB4"/>
    <w:rsid w:val="00952D2E"/>
    <w:rsid w:val="0095314E"/>
    <w:rsid w:val="0095323D"/>
    <w:rsid w:val="00954BC6"/>
    <w:rsid w:val="00954F5E"/>
    <w:rsid w:val="009550DA"/>
    <w:rsid w:val="009551B4"/>
    <w:rsid w:val="0095576A"/>
    <w:rsid w:val="00955E04"/>
    <w:rsid w:val="00956BBC"/>
    <w:rsid w:val="00956DF0"/>
    <w:rsid w:val="00957873"/>
    <w:rsid w:val="00957BD1"/>
    <w:rsid w:val="00957EA4"/>
    <w:rsid w:val="0096028D"/>
    <w:rsid w:val="00960645"/>
    <w:rsid w:val="00960F60"/>
    <w:rsid w:val="00962779"/>
    <w:rsid w:val="00962C9D"/>
    <w:rsid w:val="00962CF4"/>
    <w:rsid w:val="0096336E"/>
    <w:rsid w:val="00963B05"/>
    <w:rsid w:val="00963BCB"/>
    <w:rsid w:val="00963C3F"/>
    <w:rsid w:val="00964669"/>
    <w:rsid w:val="009646EC"/>
    <w:rsid w:val="00964A61"/>
    <w:rsid w:val="00964E43"/>
    <w:rsid w:val="00964F44"/>
    <w:rsid w:val="00965010"/>
    <w:rsid w:val="009656A7"/>
    <w:rsid w:val="009657FF"/>
    <w:rsid w:val="00966FC8"/>
    <w:rsid w:val="00967079"/>
    <w:rsid w:val="009672E4"/>
    <w:rsid w:val="00967480"/>
    <w:rsid w:val="00967581"/>
    <w:rsid w:val="00967800"/>
    <w:rsid w:val="00970937"/>
    <w:rsid w:val="00970A8A"/>
    <w:rsid w:val="00970BE8"/>
    <w:rsid w:val="0097137D"/>
    <w:rsid w:val="00971548"/>
    <w:rsid w:val="00971992"/>
    <w:rsid w:val="00971F04"/>
    <w:rsid w:val="00972516"/>
    <w:rsid w:val="0097263F"/>
    <w:rsid w:val="009729EC"/>
    <w:rsid w:val="0097347B"/>
    <w:rsid w:val="00973BF3"/>
    <w:rsid w:val="00973F7B"/>
    <w:rsid w:val="00973FE1"/>
    <w:rsid w:val="009744B2"/>
    <w:rsid w:val="009751C5"/>
    <w:rsid w:val="00975524"/>
    <w:rsid w:val="00975743"/>
    <w:rsid w:val="009757D6"/>
    <w:rsid w:val="009757DD"/>
    <w:rsid w:val="0097582F"/>
    <w:rsid w:val="00976143"/>
    <w:rsid w:val="009769D8"/>
    <w:rsid w:val="00976D91"/>
    <w:rsid w:val="00977036"/>
    <w:rsid w:val="0097752B"/>
    <w:rsid w:val="00977BCB"/>
    <w:rsid w:val="009806C9"/>
    <w:rsid w:val="00980C98"/>
    <w:rsid w:val="0098294C"/>
    <w:rsid w:val="00982D86"/>
    <w:rsid w:val="009830BB"/>
    <w:rsid w:val="009831EB"/>
    <w:rsid w:val="00983205"/>
    <w:rsid w:val="009833B0"/>
    <w:rsid w:val="00983800"/>
    <w:rsid w:val="009839A0"/>
    <w:rsid w:val="00983C3C"/>
    <w:rsid w:val="00983EF9"/>
    <w:rsid w:val="009842F4"/>
    <w:rsid w:val="00984BD6"/>
    <w:rsid w:val="00984DE1"/>
    <w:rsid w:val="00984DF2"/>
    <w:rsid w:val="00984E48"/>
    <w:rsid w:val="00984FF9"/>
    <w:rsid w:val="0098571C"/>
    <w:rsid w:val="00985765"/>
    <w:rsid w:val="00985E63"/>
    <w:rsid w:val="00985FDB"/>
    <w:rsid w:val="00986755"/>
    <w:rsid w:val="00986A5A"/>
    <w:rsid w:val="00986D95"/>
    <w:rsid w:val="009870FA"/>
    <w:rsid w:val="00987368"/>
    <w:rsid w:val="0099080F"/>
    <w:rsid w:val="00990AFE"/>
    <w:rsid w:val="00990DF9"/>
    <w:rsid w:val="00991713"/>
    <w:rsid w:val="00991A81"/>
    <w:rsid w:val="00991F5C"/>
    <w:rsid w:val="00992251"/>
    <w:rsid w:val="00992C1A"/>
    <w:rsid w:val="00992C50"/>
    <w:rsid w:val="00993235"/>
    <w:rsid w:val="00993361"/>
    <w:rsid w:val="009938A6"/>
    <w:rsid w:val="00993B37"/>
    <w:rsid w:val="00994391"/>
    <w:rsid w:val="00994A50"/>
    <w:rsid w:val="00994C31"/>
    <w:rsid w:val="00994CFB"/>
    <w:rsid w:val="00994EAB"/>
    <w:rsid w:val="00995C3A"/>
    <w:rsid w:val="009962E9"/>
    <w:rsid w:val="00996A88"/>
    <w:rsid w:val="00996E71"/>
    <w:rsid w:val="0099739C"/>
    <w:rsid w:val="009974E2"/>
    <w:rsid w:val="0099753A"/>
    <w:rsid w:val="009977A8"/>
    <w:rsid w:val="009979C5"/>
    <w:rsid w:val="00997A90"/>
    <w:rsid w:val="00997F02"/>
    <w:rsid w:val="009A008D"/>
    <w:rsid w:val="009A0B5C"/>
    <w:rsid w:val="009A0EAB"/>
    <w:rsid w:val="009A1145"/>
    <w:rsid w:val="009A1DB7"/>
    <w:rsid w:val="009A2224"/>
    <w:rsid w:val="009A2287"/>
    <w:rsid w:val="009A23A4"/>
    <w:rsid w:val="009A2C2E"/>
    <w:rsid w:val="009A3151"/>
    <w:rsid w:val="009A3873"/>
    <w:rsid w:val="009A40D7"/>
    <w:rsid w:val="009A424F"/>
    <w:rsid w:val="009A42F6"/>
    <w:rsid w:val="009A4A64"/>
    <w:rsid w:val="009A4E42"/>
    <w:rsid w:val="009A628E"/>
    <w:rsid w:val="009A6813"/>
    <w:rsid w:val="009A6FCF"/>
    <w:rsid w:val="009A7676"/>
    <w:rsid w:val="009B1F19"/>
    <w:rsid w:val="009B2196"/>
    <w:rsid w:val="009B295F"/>
    <w:rsid w:val="009B3F9F"/>
    <w:rsid w:val="009B41C3"/>
    <w:rsid w:val="009B42E6"/>
    <w:rsid w:val="009B47DA"/>
    <w:rsid w:val="009B4DA6"/>
    <w:rsid w:val="009B4F7A"/>
    <w:rsid w:val="009B5F1C"/>
    <w:rsid w:val="009B64CE"/>
    <w:rsid w:val="009B6C2B"/>
    <w:rsid w:val="009B71EC"/>
    <w:rsid w:val="009C0498"/>
    <w:rsid w:val="009C0A58"/>
    <w:rsid w:val="009C1475"/>
    <w:rsid w:val="009C1A64"/>
    <w:rsid w:val="009C1EF7"/>
    <w:rsid w:val="009C2306"/>
    <w:rsid w:val="009C29AC"/>
    <w:rsid w:val="009C2B3B"/>
    <w:rsid w:val="009C2BD4"/>
    <w:rsid w:val="009C2FBE"/>
    <w:rsid w:val="009C334E"/>
    <w:rsid w:val="009C40A6"/>
    <w:rsid w:val="009C41E5"/>
    <w:rsid w:val="009C421D"/>
    <w:rsid w:val="009C462A"/>
    <w:rsid w:val="009C5228"/>
    <w:rsid w:val="009C5726"/>
    <w:rsid w:val="009C5A7E"/>
    <w:rsid w:val="009C67BE"/>
    <w:rsid w:val="009C69A3"/>
    <w:rsid w:val="009C6BBE"/>
    <w:rsid w:val="009C7EEE"/>
    <w:rsid w:val="009D02EA"/>
    <w:rsid w:val="009D0714"/>
    <w:rsid w:val="009D0B2D"/>
    <w:rsid w:val="009D0F16"/>
    <w:rsid w:val="009D1AC5"/>
    <w:rsid w:val="009D23B1"/>
    <w:rsid w:val="009D259E"/>
    <w:rsid w:val="009D2DFF"/>
    <w:rsid w:val="009D37B2"/>
    <w:rsid w:val="009D3FE8"/>
    <w:rsid w:val="009D4321"/>
    <w:rsid w:val="009D46F1"/>
    <w:rsid w:val="009D473E"/>
    <w:rsid w:val="009D47D2"/>
    <w:rsid w:val="009D4C56"/>
    <w:rsid w:val="009D50AD"/>
    <w:rsid w:val="009D50C7"/>
    <w:rsid w:val="009D54F3"/>
    <w:rsid w:val="009D5ADD"/>
    <w:rsid w:val="009D658E"/>
    <w:rsid w:val="009D6CD7"/>
    <w:rsid w:val="009D6E68"/>
    <w:rsid w:val="009D6EB0"/>
    <w:rsid w:val="009D704D"/>
    <w:rsid w:val="009D728E"/>
    <w:rsid w:val="009D782E"/>
    <w:rsid w:val="009D78B9"/>
    <w:rsid w:val="009D797F"/>
    <w:rsid w:val="009D7A6E"/>
    <w:rsid w:val="009D7AB1"/>
    <w:rsid w:val="009D7D6F"/>
    <w:rsid w:val="009D7F6B"/>
    <w:rsid w:val="009E014B"/>
    <w:rsid w:val="009E0397"/>
    <w:rsid w:val="009E0BDB"/>
    <w:rsid w:val="009E1EDF"/>
    <w:rsid w:val="009E2114"/>
    <w:rsid w:val="009E234F"/>
    <w:rsid w:val="009E2681"/>
    <w:rsid w:val="009E29F4"/>
    <w:rsid w:val="009E2D7E"/>
    <w:rsid w:val="009E2F6F"/>
    <w:rsid w:val="009E31DD"/>
    <w:rsid w:val="009E349A"/>
    <w:rsid w:val="009E3A1B"/>
    <w:rsid w:val="009E3E29"/>
    <w:rsid w:val="009E401C"/>
    <w:rsid w:val="009E474E"/>
    <w:rsid w:val="009E47BB"/>
    <w:rsid w:val="009E4B8B"/>
    <w:rsid w:val="009E4DAB"/>
    <w:rsid w:val="009E4EEF"/>
    <w:rsid w:val="009E52A5"/>
    <w:rsid w:val="009E580A"/>
    <w:rsid w:val="009E651D"/>
    <w:rsid w:val="009E6E4B"/>
    <w:rsid w:val="009E74C4"/>
    <w:rsid w:val="009E762F"/>
    <w:rsid w:val="009E7A1E"/>
    <w:rsid w:val="009F0410"/>
    <w:rsid w:val="009F0459"/>
    <w:rsid w:val="009F0833"/>
    <w:rsid w:val="009F08BA"/>
    <w:rsid w:val="009F0907"/>
    <w:rsid w:val="009F0BC9"/>
    <w:rsid w:val="009F0F15"/>
    <w:rsid w:val="009F0F9F"/>
    <w:rsid w:val="009F199E"/>
    <w:rsid w:val="009F21A6"/>
    <w:rsid w:val="009F2CE9"/>
    <w:rsid w:val="009F2EDA"/>
    <w:rsid w:val="009F35C8"/>
    <w:rsid w:val="009F3DEB"/>
    <w:rsid w:val="009F430B"/>
    <w:rsid w:val="009F4729"/>
    <w:rsid w:val="009F4C75"/>
    <w:rsid w:val="009F4F00"/>
    <w:rsid w:val="009F4F42"/>
    <w:rsid w:val="009F5114"/>
    <w:rsid w:val="009F53B2"/>
    <w:rsid w:val="009F58E1"/>
    <w:rsid w:val="009F6245"/>
    <w:rsid w:val="009F6559"/>
    <w:rsid w:val="009F661D"/>
    <w:rsid w:val="009F665A"/>
    <w:rsid w:val="009F698E"/>
    <w:rsid w:val="009F6B4D"/>
    <w:rsid w:val="009F71A0"/>
    <w:rsid w:val="009F7286"/>
    <w:rsid w:val="009F7693"/>
    <w:rsid w:val="009F76D3"/>
    <w:rsid w:val="00A00087"/>
    <w:rsid w:val="00A017C3"/>
    <w:rsid w:val="00A01B46"/>
    <w:rsid w:val="00A01DCB"/>
    <w:rsid w:val="00A01E50"/>
    <w:rsid w:val="00A025F1"/>
    <w:rsid w:val="00A02B7C"/>
    <w:rsid w:val="00A03183"/>
    <w:rsid w:val="00A031BB"/>
    <w:rsid w:val="00A03455"/>
    <w:rsid w:val="00A0348F"/>
    <w:rsid w:val="00A0355A"/>
    <w:rsid w:val="00A036B5"/>
    <w:rsid w:val="00A037DF"/>
    <w:rsid w:val="00A03AE3"/>
    <w:rsid w:val="00A03D9E"/>
    <w:rsid w:val="00A04674"/>
    <w:rsid w:val="00A0509B"/>
    <w:rsid w:val="00A052E3"/>
    <w:rsid w:val="00A053BF"/>
    <w:rsid w:val="00A0548A"/>
    <w:rsid w:val="00A0582F"/>
    <w:rsid w:val="00A05C88"/>
    <w:rsid w:val="00A0620E"/>
    <w:rsid w:val="00A0632E"/>
    <w:rsid w:val="00A06986"/>
    <w:rsid w:val="00A070D3"/>
    <w:rsid w:val="00A0727B"/>
    <w:rsid w:val="00A079C5"/>
    <w:rsid w:val="00A104C8"/>
    <w:rsid w:val="00A104FD"/>
    <w:rsid w:val="00A107C8"/>
    <w:rsid w:val="00A10F5D"/>
    <w:rsid w:val="00A11B15"/>
    <w:rsid w:val="00A11BD4"/>
    <w:rsid w:val="00A11C77"/>
    <w:rsid w:val="00A13033"/>
    <w:rsid w:val="00A13272"/>
    <w:rsid w:val="00A135A7"/>
    <w:rsid w:val="00A136BF"/>
    <w:rsid w:val="00A1383B"/>
    <w:rsid w:val="00A13DCC"/>
    <w:rsid w:val="00A13E65"/>
    <w:rsid w:val="00A13FEF"/>
    <w:rsid w:val="00A141EB"/>
    <w:rsid w:val="00A145E7"/>
    <w:rsid w:val="00A14C58"/>
    <w:rsid w:val="00A15439"/>
    <w:rsid w:val="00A155CB"/>
    <w:rsid w:val="00A1572D"/>
    <w:rsid w:val="00A15DAB"/>
    <w:rsid w:val="00A16073"/>
    <w:rsid w:val="00A16594"/>
    <w:rsid w:val="00A16658"/>
    <w:rsid w:val="00A167DD"/>
    <w:rsid w:val="00A17273"/>
    <w:rsid w:val="00A1778E"/>
    <w:rsid w:val="00A17A67"/>
    <w:rsid w:val="00A17E26"/>
    <w:rsid w:val="00A201B7"/>
    <w:rsid w:val="00A20321"/>
    <w:rsid w:val="00A206E4"/>
    <w:rsid w:val="00A212B2"/>
    <w:rsid w:val="00A21AB7"/>
    <w:rsid w:val="00A21FDB"/>
    <w:rsid w:val="00A225B5"/>
    <w:rsid w:val="00A2293E"/>
    <w:rsid w:val="00A22B52"/>
    <w:rsid w:val="00A236DB"/>
    <w:rsid w:val="00A23A84"/>
    <w:rsid w:val="00A23E7B"/>
    <w:rsid w:val="00A23F7B"/>
    <w:rsid w:val="00A242C1"/>
    <w:rsid w:val="00A251DA"/>
    <w:rsid w:val="00A25A3F"/>
    <w:rsid w:val="00A25D3B"/>
    <w:rsid w:val="00A2648A"/>
    <w:rsid w:val="00A26AAA"/>
    <w:rsid w:val="00A27150"/>
    <w:rsid w:val="00A27673"/>
    <w:rsid w:val="00A27830"/>
    <w:rsid w:val="00A27952"/>
    <w:rsid w:val="00A31193"/>
    <w:rsid w:val="00A31495"/>
    <w:rsid w:val="00A317F8"/>
    <w:rsid w:val="00A3187A"/>
    <w:rsid w:val="00A32505"/>
    <w:rsid w:val="00A325DE"/>
    <w:rsid w:val="00A32AC1"/>
    <w:rsid w:val="00A32E8A"/>
    <w:rsid w:val="00A33DC9"/>
    <w:rsid w:val="00A3461B"/>
    <w:rsid w:val="00A353B2"/>
    <w:rsid w:val="00A35CD1"/>
    <w:rsid w:val="00A36205"/>
    <w:rsid w:val="00A36EAD"/>
    <w:rsid w:val="00A3735C"/>
    <w:rsid w:val="00A37E79"/>
    <w:rsid w:val="00A40249"/>
    <w:rsid w:val="00A40349"/>
    <w:rsid w:val="00A40517"/>
    <w:rsid w:val="00A40B1B"/>
    <w:rsid w:val="00A40B1D"/>
    <w:rsid w:val="00A40FAB"/>
    <w:rsid w:val="00A42656"/>
    <w:rsid w:val="00A42A41"/>
    <w:rsid w:val="00A42C54"/>
    <w:rsid w:val="00A42EB4"/>
    <w:rsid w:val="00A43054"/>
    <w:rsid w:val="00A43469"/>
    <w:rsid w:val="00A43F2E"/>
    <w:rsid w:val="00A448FB"/>
    <w:rsid w:val="00A44C6C"/>
    <w:rsid w:val="00A44D1A"/>
    <w:rsid w:val="00A453D9"/>
    <w:rsid w:val="00A454D0"/>
    <w:rsid w:val="00A45996"/>
    <w:rsid w:val="00A45C1F"/>
    <w:rsid w:val="00A46D94"/>
    <w:rsid w:val="00A46DFD"/>
    <w:rsid w:val="00A47054"/>
    <w:rsid w:val="00A4726D"/>
    <w:rsid w:val="00A47A39"/>
    <w:rsid w:val="00A47C0E"/>
    <w:rsid w:val="00A47EED"/>
    <w:rsid w:val="00A51D78"/>
    <w:rsid w:val="00A51E49"/>
    <w:rsid w:val="00A52421"/>
    <w:rsid w:val="00A52750"/>
    <w:rsid w:val="00A5294C"/>
    <w:rsid w:val="00A529A6"/>
    <w:rsid w:val="00A53013"/>
    <w:rsid w:val="00A530F9"/>
    <w:rsid w:val="00A53776"/>
    <w:rsid w:val="00A53814"/>
    <w:rsid w:val="00A53E80"/>
    <w:rsid w:val="00A53FD1"/>
    <w:rsid w:val="00A541B5"/>
    <w:rsid w:val="00A543D5"/>
    <w:rsid w:val="00A5444E"/>
    <w:rsid w:val="00A5482F"/>
    <w:rsid w:val="00A54BBE"/>
    <w:rsid w:val="00A54C56"/>
    <w:rsid w:val="00A54E3E"/>
    <w:rsid w:val="00A554D6"/>
    <w:rsid w:val="00A55507"/>
    <w:rsid w:val="00A55709"/>
    <w:rsid w:val="00A558E2"/>
    <w:rsid w:val="00A55C7E"/>
    <w:rsid w:val="00A55DCA"/>
    <w:rsid w:val="00A55DF6"/>
    <w:rsid w:val="00A55EA2"/>
    <w:rsid w:val="00A56051"/>
    <w:rsid w:val="00A56230"/>
    <w:rsid w:val="00A564C1"/>
    <w:rsid w:val="00A56BA8"/>
    <w:rsid w:val="00A57090"/>
    <w:rsid w:val="00A57498"/>
    <w:rsid w:val="00A57595"/>
    <w:rsid w:val="00A57984"/>
    <w:rsid w:val="00A57AF5"/>
    <w:rsid w:val="00A57FBE"/>
    <w:rsid w:val="00A6060D"/>
    <w:rsid w:val="00A60DAE"/>
    <w:rsid w:val="00A61694"/>
    <w:rsid w:val="00A619F3"/>
    <w:rsid w:val="00A61A37"/>
    <w:rsid w:val="00A61A9A"/>
    <w:rsid w:val="00A62027"/>
    <w:rsid w:val="00A6206D"/>
    <w:rsid w:val="00A62165"/>
    <w:rsid w:val="00A62299"/>
    <w:rsid w:val="00A627A0"/>
    <w:rsid w:val="00A62A87"/>
    <w:rsid w:val="00A62B7D"/>
    <w:rsid w:val="00A62C18"/>
    <w:rsid w:val="00A62DD7"/>
    <w:rsid w:val="00A63FAD"/>
    <w:rsid w:val="00A640D7"/>
    <w:rsid w:val="00A65EEF"/>
    <w:rsid w:val="00A65F34"/>
    <w:rsid w:val="00A660DF"/>
    <w:rsid w:val="00A66A26"/>
    <w:rsid w:val="00A66DAF"/>
    <w:rsid w:val="00A66F50"/>
    <w:rsid w:val="00A6749E"/>
    <w:rsid w:val="00A67B36"/>
    <w:rsid w:val="00A7069F"/>
    <w:rsid w:val="00A707A8"/>
    <w:rsid w:val="00A708A9"/>
    <w:rsid w:val="00A70D23"/>
    <w:rsid w:val="00A70F83"/>
    <w:rsid w:val="00A70F98"/>
    <w:rsid w:val="00A71220"/>
    <w:rsid w:val="00A71282"/>
    <w:rsid w:val="00A71A73"/>
    <w:rsid w:val="00A71C2F"/>
    <w:rsid w:val="00A725C1"/>
    <w:rsid w:val="00A725FC"/>
    <w:rsid w:val="00A7275F"/>
    <w:rsid w:val="00A73236"/>
    <w:rsid w:val="00A7326C"/>
    <w:rsid w:val="00A74343"/>
    <w:rsid w:val="00A744CE"/>
    <w:rsid w:val="00A749FD"/>
    <w:rsid w:val="00A74A32"/>
    <w:rsid w:val="00A74BC7"/>
    <w:rsid w:val="00A7507E"/>
    <w:rsid w:val="00A75195"/>
    <w:rsid w:val="00A756AC"/>
    <w:rsid w:val="00A759A1"/>
    <w:rsid w:val="00A75AD5"/>
    <w:rsid w:val="00A75B11"/>
    <w:rsid w:val="00A75B29"/>
    <w:rsid w:val="00A75B57"/>
    <w:rsid w:val="00A75F46"/>
    <w:rsid w:val="00A7676B"/>
    <w:rsid w:val="00A76A0D"/>
    <w:rsid w:val="00A77525"/>
    <w:rsid w:val="00A801B5"/>
    <w:rsid w:val="00A80292"/>
    <w:rsid w:val="00A806F0"/>
    <w:rsid w:val="00A817C1"/>
    <w:rsid w:val="00A81A9C"/>
    <w:rsid w:val="00A81B7E"/>
    <w:rsid w:val="00A81C59"/>
    <w:rsid w:val="00A81F13"/>
    <w:rsid w:val="00A82435"/>
    <w:rsid w:val="00A82C16"/>
    <w:rsid w:val="00A82DA2"/>
    <w:rsid w:val="00A82E4D"/>
    <w:rsid w:val="00A82ECF"/>
    <w:rsid w:val="00A8344D"/>
    <w:rsid w:val="00A84368"/>
    <w:rsid w:val="00A843E6"/>
    <w:rsid w:val="00A84527"/>
    <w:rsid w:val="00A84A2B"/>
    <w:rsid w:val="00A84B3B"/>
    <w:rsid w:val="00A8519F"/>
    <w:rsid w:val="00A855F9"/>
    <w:rsid w:val="00A860C6"/>
    <w:rsid w:val="00A8628E"/>
    <w:rsid w:val="00A86807"/>
    <w:rsid w:val="00A86A11"/>
    <w:rsid w:val="00A87389"/>
    <w:rsid w:val="00A87609"/>
    <w:rsid w:val="00A87C0C"/>
    <w:rsid w:val="00A9006C"/>
    <w:rsid w:val="00A901B1"/>
    <w:rsid w:val="00A9034A"/>
    <w:rsid w:val="00A90C7D"/>
    <w:rsid w:val="00A90D6B"/>
    <w:rsid w:val="00A91240"/>
    <w:rsid w:val="00A91654"/>
    <w:rsid w:val="00A9191B"/>
    <w:rsid w:val="00A91FD2"/>
    <w:rsid w:val="00A924B7"/>
    <w:rsid w:val="00A92541"/>
    <w:rsid w:val="00A925A1"/>
    <w:rsid w:val="00A928EC"/>
    <w:rsid w:val="00A92A7C"/>
    <w:rsid w:val="00A92ADB"/>
    <w:rsid w:val="00A92EA5"/>
    <w:rsid w:val="00A9329E"/>
    <w:rsid w:val="00A9371D"/>
    <w:rsid w:val="00A941F5"/>
    <w:rsid w:val="00A94AB0"/>
    <w:rsid w:val="00A9502F"/>
    <w:rsid w:val="00A95798"/>
    <w:rsid w:val="00A95D47"/>
    <w:rsid w:val="00A9687C"/>
    <w:rsid w:val="00A971DD"/>
    <w:rsid w:val="00A9741B"/>
    <w:rsid w:val="00A9767A"/>
    <w:rsid w:val="00A977DB"/>
    <w:rsid w:val="00A97D12"/>
    <w:rsid w:val="00A97E47"/>
    <w:rsid w:val="00A97F70"/>
    <w:rsid w:val="00AA01D7"/>
    <w:rsid w:val="00AA0A26"/>
    <w:rsid w:val="00AA0D17"/>
    <w:rsid w:val="00AA114A"/>
    <w:rsid w:val="00AA1729"/>
    <w:rsid w:val="00AA1AB6"/>
    <w:rsid w:val="00AA1AC0"/>
    <w:rsid w:val="00AA1B0C"/>
    <w:rsid w:val="00AA1ECF"/>
    <w:rsid w:val="00AA2204"/>
    <w:rsid w:val="00AA2AAC"/>
    <w:rsid w:val="00AA2AD0"/>
    <w:rsid w:val="00AA2E04"/>
    <w:rsid w:val="00AA321D"/>
    <w:rsid w:val="00AA37BD"/>
    <w:rsid w:val="00AA3F13"/>
    <w:rsid w:val="00AA4426"/>
    <w:rsid w:val="00AA4C73"/>
    <w:rsid w:val="00AA4D1C"/>
    <w:rsid w:val="00AA555F"/>
    <w:rsid w:val="00AA5786"/>
    <w:rsid w:val="00AA5D80"/>
    <w:rsid w:val="00AA5E1C"/>
    <w:rsid w:val="00AA662F"/>
    <w:rsid w:val="00AA66FB"/>
    <w:rsid w:val="00AA703A"/>
    <w:rsid w:val="00AA756A"/>
    <w:rsid w:val="00AA7BAA"/>
    <w:rsid w:val="00AB038E"/>
    <w:rsid w:val="00AB0686"/>
    <w:rsid w:val="00AB08CD"/>
    <w:rsid w:val="00AB0911"/>
    <w:rsid w:val="00AB0AB5"/>
    <w:rsid w:val="00AB1015"/>
    <w:rsid w:val="00AB1229"/>
    <w:rsid w:val="00AB2107"/>
    <w:rsid w:val="00AB25EB"/>
    <w:rsid w:val="00AB26DD"/>
    <w:rsid w:val="00AB27A0"/>
    <w:rsid w:val="00AB27E9"/>
    <w:rsid w:val="00AB37A5"/>
    <w:rsid w:val="00AB3C51"/>
    <w:rsid w:val="00AB41D2"/>
    <w:rsid w:val="00AB4280"/>
    <w:rsid w:val="00AB4405"/>
    <w:rsid w:val="00AB4706"/>
    <w:rsid w:val="00AB5F70"/>
    <w:rsid w:val="00AB646B"/>
    <w:rsid w:val="00AB660C"/>
    <w:rsid w:val="00AB661D"/>
    <w:rsid w:val="00AB6A73"/>
    <w:rsid w:val="00AB7526"/>
    <w:rsid w:val="00AB7E77"/>
    <w:rsid w:val="00AB7F71"/>
    <w:rsid w:val="00AC0685"/>
    <w:rsid w:val="00AC0DA9"/>
    <w:rsid w:val="00AC0F61"/>
    <w:rsid w:val="00AC0F64"/>
    <w:rsid w:val="00AC18A6"/>
    <w:rsid w:val="00AC19CE"/>
    <w:rsid w:val="00AC2863"/>
    <w:rsid w:val="00AC2F37"/>
    <w:rsid w:val="00AC3125"/>
    <w:rsid w:val="00AC4145"/>
    <w:rsid w:val="00AC5F84"/>
    <w:rsid w:val="00AC650B"/>
    <w:rsid w:val="00AC6A59"/>
    <w:rsid w:val="00AC6E77"/>
    <w:rsid w:val="00AC6F1F"/>
    <w:rsid w:val="00AC7159"/>
    <w:rsid w:val="00AC73F9"/>
    <w:rsid w:val="00AC79A2"/>
    <w:rsid w:val="00AC7DAB"/>
    <w:rsid w:val="00AC7EB3"/>
    <w:rsid w:val="00AD0184"/>
    <w:rsid w:val="00AD01E1"/>
    <w:rsid w:val="00AD03F0"/>
    <w:rsid w:val="00AD06E0"/>
    <w:rsid w:val="00AD0D7A"/>
    <w:rsid w:val="00AD1041"/>
    <w:rsid w:val="00AD1375"/>
    <w:rsid w:val="00AD1454"/>
    <w:rsid w:val="00AD14E2"/>
    <w:rsid w:val="00AD2038"/>
    <w:rsid w:val="00AD2192"/>
    <w:rsid w:val="00AD2796"/>
    <w:rsid w:val="00AD2810"/>
    <w:rsid w:val="00AD29A8"/>
    <w:rsid w:val="00AD2E47"/>
    <w:rsid w:val="00AD3693"/>
    <w:rsid w:val="00AD3804"/>
    <w:rsid w:val="00AD3AC7"/>
    <w:rsid w:val="00AD3BBA"/>
    <w:rsid w:val="00AD3E38"/>
    <w:rsid w:val="00AD4782"/>
    <w:rsid w:val="00AD4898"/>
    <w:rsid w:val="00AD5336"/>
    <w:rsid w:val="00AD6A0F"/>
    <w:rsid w:val="00AD6D22"/>
    <w:rsid w:val="00AD6E21"/>
    <w:rsid w:val="00AD74E9"/>
    <w:rsid w:val="00AD7B81"/>
    <w:rsid w:val="00AD7C8E"/>
    <w:rsid w:val="00AD7E28"/>
    <w:rsid w:val="00AE0398"/>
    <w:rsid w:val="00AE0429"/>
    <w:rsid w:val="00AE0B06"/>
    <w:rsid w:val="00AE11E5"/>
    <w:rsid w:val="00AE130C"/>
    <w:rsid w:val="00AE2139"/>
    <w:rsid w:val="00AE2462"/>
    <w:rsid w:val="00AE36CC"/>
    <w:rsid w:val="00AE3BF3"/>
    <w:rsid w:val="00AE3C65"/>
    <w:rsid w:val="00AE4086"/>
    <w:rsid w:val="00AE448E"/>
    <w:rsid w:val="00AE4BB3"/>
    <w:rsid w:val="00AE4F30"/>
    <w:rsid w:val="00AE5658"/>
    <w:rsid w:val="00AE57C7"/>
    <w:rsid w:val="00AE58CA"/>
    <w:rsid w:val="00AE66CF"/>
    <w:rsid w:val="00AE673C"/>
    <w:rsid w:val="00AE6977"/>
    <w:rsid w:val="00AE7E6C"/>
    <w:rsid w:val="00AE7FE5"/>
    <w:rsid w:val="00AF0087"/>
    <w:rsid w:val="00AF00E5"/>
    <w:rsid w:val="00AF0645"/>
    <w:rsid w:val="00AF0B39"/>
    <w:rsid w:val="00AF123C"/>
    <w:rsid w:val="00AF15C1"/>
    <w:rsid w:val="00AF24AC"/>
    <w:rsid w:val="00AF24D4"/>
    <w:rsid w:val="00AF259F"/>
    <w:rsid w:val="00AF277D"/>
    <w:rsid w:val="00AF2DE6"/>
    <w:rsid w:val="00AF3D58"/>
    <w:rsid w:val="00AF496C"/>
    <w:rsid w:val="00AF4E88"/>
    <w:rsid w:val="00AF4F0D"/>
    <w:rsid w:val="00AF5B18"/>
    <w:rsid w:val="00AF5E87"/>
    <w:rsid w:val="00AF60F0"/>
    <w:rsid w:val="00AF610A"/>
    <w:rsid w:val="00AF625E"/>
    <w:rsid w:val="00AF6916"/>
    <w:rsid w:val="00AF6A20"/>
    <w:rsid w:val="00AF7614"/>
    <w:rsid w:val="00AF7DD5"/>
    <w:rsid w:val="00B000E7"/>
    <w:rsid w:val="00B00183"/>
    <w:rsid w:val="00B001EA"/>
    <w:rsid w:val="00B01090"/>
    <w:rsid w:val="00B01B10"/>
    <w:rsid w:val="00B01B5D"/>
    <w:rsid w:val="00B01C63"/>
    <w:rsid w:val="00B0221A"/>
    <w:rsid w:val="00B02515"/>
    <w:rsid w:val="00B038F4"/>
    <w:rsid w:val="00B03AA4"/>
    <w:rsid w:val="00B03B06"/>
    <w:rsid w:val="00B03EBF"/>
    <w:rsid w:val="00B0417C"/>
    <w:rsid w:val="00B04248"/>
    <w:rsid w:val="00B04631"/>
    <w:rsid w:val="00B048CD"/>
    <w:rsid w:val="00B04B72"/>
    <w:rsid w:val="00B07896"/>
    <w:rsid w:val="00B07DD4"/>
    <w:rsid w:val="00B103D9"/>
    <w:rsid w:val="00B1076C"/>
    <w:rsid w:val="00B1088D"/>
    <w:rsid w:val="00B10B8B"/>
    <w:rsid w:val="00B11128"/>
    <w:rsid w:val="00B11B62"/>
    <w:rsid w:val="00B11D14"/>
    <w:rsid w:val="00B125A2"/>
    <w:rsid w:val="00B12792"/>
    <w:rsid w:val="00B12931"/>
    <w:rsid w:val="00B12A95"/>
    <w:rsid w:val="00B13E9B"/>
    <w:rsid w:val="00B14BD0"/>
    <w:rsid w:val="00B15C60"/>
    <w:rsid w:val="00B15F71"/>
    <w:rsid w:val="00B16CF2"/>
    <w:rsid w:val="00B17954"/>
    <w:rsid w:val="00B2017D"/>
    <w:rsid w:val="00B20A04"/>
    <w:rsid w:val="00B211E0"/>
    <w:rsid w:val="00B21A13"/>
    <w:rsid w:val="00B21F64"/>
    <w:rsid w:val="00B22D04"/>
    <w:rsid w:val="00B22F4A"/>
    <w:rsid w:val="00B2303F"/>
    <w:rsid w:val="00B23A58"/>
    <w:rsid w:val="00B23AC5"/>
    <w:rsid w:val="00B23AE7"/>
    <w:rsid w:val="00B23F29"/>
    <w:rsid w:val="00B240C5"/>
    <w:rsid w:val="00B242AB"/>
    <w:rsid w:val="00B245B7"/>
    <w:rsid w:val="00B245D4"/>
    <w:rsid w:val="00B24D30"/>
    <w:rsid w:val="00B24D9F"/>
    <w:rsid w:val="00B24ED8"/>
    <w:rsid w:val="00B25790"/>
    <w:rsid w:val="00B258C2"/>
    <w:rsid w:val="00B259A7"/>
    <w:rsid w:val="00B259E7"/>
    <w:rsid w:val="00B25E88"/>
    <w:rsid w:val="00B2610F"/>
    <w:rsid w:val="00B262C6"/>
    <w:rsid w:val="00B26C79"/>
    <w:rsid w:val="00B27197"/>
    <w:rsid w:val="00B271CD"/>
    <w:rsid w:val="00B27433"/>
    <w:rsid w:val="00B275AB"/>
    <w:rsid w:val="00B27630"/>
    <w:rsid w:val="00B2766F"/>
    <w:rsid w:val="00B2799A"/>
    <w:rsid w:val="00B27A10"/>
    <w:rsid w:val="00B30115"/>
    <w:rsid w:val="00B30466"/>
    <w:rsid w:val="00B308D4"/>
    <w:rsid w:val="00B309A8"/>
    <w:rsid w:val="00B30D7C"/>
    <w:rsid w:val="00B316FB"/>
    <w:rsid w:val="00B31946"/>
    <w:rsid w:val="00B319B5"/>
    <w:rsid w:val="00B31B44"/>
    <w:rsid w:val="00B31CF4"/>
    <w:rsid w:val="00B3207A"/>
    <w:rsid w:val="00B3216F"/>
    <w:rsid w:val="00B322B1"/>
    <w:rsid w:val="00B324AC"/>
    <w:rsid w:val="00B324F5"/>
    <w:rsid w:val="00B32725"/>
    <w:rsid w:val="00B328DA"/>
    <w:rsid w:val="00B3290C"/>
    <w:rsid w:val="00B329C3"/>
    <w:rsid w:val="00B334BF"/>
    <w:rsid w:val="00B335D2"/>
    <w:rsid w:val="00B33B3C"/>
    <w:rsid w:val="00B33BC8"/>
    <w:rsid w:val="00B34360"/>
    <w:rsid w:val="00B348CD"/>
    <w:rsid w:val="00B35042"/>
    <w:rsid w:val="00B3598D"/>
    <w:rsid w:val="00B35B53"/>
    <w:rsid w:val="00B35B9B"/>
    <w:rsid w:val="00B35F8C"/>
    <w:rsid w:val="00B36281"/>
    <w:rsid w:val="00B367CE"/>
    <w:rsid w:val="00B3690F"/>
    <w:rsid w:val="00B36C66"/>
    <w:rsid w:val="00B36D9B"/>
    <w:rsid w:val="00B36EB8"/>
    <w:rsid w:val="00B371AA"/>
    <w:rsid w:val="00B37442"/>
    <w:rsid w:val="00B3793D"/>
    <w:rsid w:val="00B37D16"/>
    <w:rsid w:val="00B37D2C"/>
    <w:rsid w:val="00B401A9"/>
    <w:rsid w:val="00B401CD"/>
    <w:rsid w:val="00B4062F"/>
    <w:rsid w:val="00B40683"/>
    <w:rsid w:val="00B40ACD"/>
    <w:rsid w:val="00B41953"/>
    <w:rsid w:val="00B41A46"/>
    <w:rsid w:val="00B41CED"/>
    <w:rsid w:val="00B41EED"/>
    <w:rsid w:val="00B42113"/>
    <w:rsid w:val="00B4216E"/>
    <w:rsid w:val="00B42D72"/>
    <w:rsid w:val="00B42F0C"/>
    <w:rsid w:val="00B4365D"/>
    <w:rsid w:val="00B43940"/>
    <w:rsid w:val="00B43B39"/>
    <w:rsid w:val="00B43E68"/>
    <w:rsid w:val="00B445DF"/>
    <w:rsid w:val="00B4461E"/>
    <w:rsid w:val="00B448A0"/>
    <w:rsid w:val="00B448AD"/>
    <w:rsid w:val="00B449AE"/>
    <w:rsid w:val="00B452B3"/>
    <w:rsid w:val="00B46338"/>
    <w:rsid w:val="00B46372"/>
    <w:rsid w:val="00B46650"/>
    <w:rsid w:val="00B46B37"/>
    <w:rsid w:val="00B4706E"/>
    <w:rsid w:val="00B50B4E"/>
    <w:rsid w:val="00B50B84"/>
    <w:rsid w:val="00B5159E"/>
    <w:rsid w:val="00B529F3"/>
    <w:rsid w:val="00B52B09"/>
    <w:rsid w:val="00B53062"/>
    <w:rsid w:val="00B53809"/>
    <w:rsid w:val="00B53CEF"/>
    <w:rsid w:val="00B53FD5"/>
    <w:rsid w:val="00B5420F"/>
    <w:rsid w:val="00B544CD"/>
    <w:rsid w:val="00B55132"/>
    <w:rsid w:val="00B5552F"/>
    <w:rsid w:val="00B5574C"/>
    <w:rsid w:val="00B56116"/>
    <w:rsid w:val="00B56869"/>
    <w:rsid w:val="00B56B2C"/>
    <w:rsid w:val="00B56C8A"/>
    <w:rsid w:val="00B570DB"/>
    <w:rsid w:val="00B5738E"/>
    <w:rsid w:val="00B57923"/>
    <w:rsid w:val="00B57A12"/>
    <w:rsid w:val="00B6018B"/>
    <w:rsid w:val="00B61981"/>
    <w:rsid w:val="00B61D1C"/>
    <w:rsid w:val="00B61D4E"/>
    <w:rsid w:val="00B61DEA"/>
    <w:rsid w:val="00B622D3"/>
    <w:rsid w:val="00B62A03"/>
    <w:rsid w:val="00B62C52"/>
    <w:rsid w:val="00B636C1"/>
    <w:rsid w:val="00B636D3"/>
    <w:rsid w:val="00B636DE"/>
    <w:rsid w:val="00B63781"/>
    <w:rsid w:val="00B6450E"/>
    <w:rsid w:val="00B64A1C"/>
    <w:rsid w:val="00B64DC5"/>
    <w:rsid w:val="00B64F1A"/>
    <w:rsid w:val="00B6509F"/>
    <w:rsid w:val="00B659FF"/>
    <w:rsid w:val="00B65CEA"/>
    <w:rsid w:val="00B65D0F"/>
    <w:rsid w:val="00B65D91"/>
    <w:rsid w:val="00B65DFC"/>
    <w:rsid w:val="00B664AC"/>
    <w:rsid w:val="00B66500"/>
    <w:rsid w:val="00B665A6"/>
    <w:rsid w:val="00B668EF"/>
    <w:rsid w:val="00B66E28"/>
    <w:rsid w:val="00B6765A"/>
    <w:rsid w:val="00B67D0A"/>
    <w:rsid w:val="00B67E10"/>
    <w:rsid w:val="00B67FDB"/>
    <w:rsid w:val="00B70069"/>
    <w:rsid w:val="00B705F8"/>
    <w:rsid w:val="00B70755"/>
    <w:rsid w:val="00B7092C"/>
    <w:rsid w:val="00B70940"/>
    <w:rsid w:val="00B70FCA"/>
    <w:rsid w:val="00B7116C"/>
    <w:rsid w:val="00B711EB"/>
    <w:rsid w:val="00B71692"/>
    <w:rsid w:val="00B71883"/>
    <w:rsid w:val="00B71F8E"/>
    <w:rsid w:val="00B72037"/>
    <w:rsid w:val="00B72171"/>
    <w:rsid w:val="00B7225B"/>
    <w:rsid w:val="00B723BF"/>
    <w:rsid w:val="00B7294E"/>
    <w:rsid w:val="00B72CF1"/>
    <w:rsid w:val="00B73ABB"/>
    <w:rsid w:val="00B73B99"/>
    <w:rsid w:val="00B740B8"/>
    <w:rsid w:val="00B7412A"/>
    <w:rsid w:val="00B748CC"/>
    <w:rsid w:val="00B74929"/>
    <w:rsid w:val="00B755CB"/>
    <w:rsid w:val="00B75CAA"/>
    <w:rsid w:val="00B75EA0"/>
    <w:rsid w:val="00B7661B"/>
    <w:rsid w:val="00B766E2"/>
    <w:rsid w:val="00B7696C"/>
    <w:rsid w:val="00B76CAD"/>
    <w:rsid w:val="00B77018"/>
    <w:rsid w:val="00B77037"/>
    <w:rsid w:val="00B772A8"/>
    <w:rsid w:val="00B7754E"/>
    <w:rsid w:val="00B77552"/>
    <w:rsid w:val="00B77687"/>
    <w:rsid w:val="00B7795E"/>
    <w:rsid w:val="00B8030C"/>
    <w:rsid w:val="00B806F1"/>
    <w:rsid w:val="00B816F3"/>
    <w:rsid w:val="00B81893"/>
    <w:rsid w:val="00B81B01"/>
    <w:rsid w:val="00B82044"/>
    <w:rsid w:val="00B82B3B"/>
    <w:rsid w:val="00B82CB0"/>
    <w:rsid w:val="00B83064"/>
    <w:rsid w:val="00B83664"/>
    <w:rsid w:val="00B83D96"/>
    <w:rsid w:val="00B843FA"/>
    <w:rsid w:val="00B848F2"/>
    <w:rsid w:val="00B84961"/>
    <w:rsid w:val="00B84BE9"/>
    <w:rsid w:val="00B84DAD"/>
    <w:rsid w:val="00B852CB"/>
    <w:rsid w:val="00B85DDC"/>
    <w:rsid w:val="00B8614E"/>
    <w:rsid w:val="00B8627B"/>
    <w:rsid w:val="00B86736"/>
    <w:rsid w:val="00B86A5E"/>
    <w:rsid w:val="00B86C49"/>
    <w:rsid w:val="00B900ED"/>
    <w:rsid w:val="00B90C00"/>
    <w:rsid w:val="00B90FE4"/>
    <w:rsid w:val="00B910E6"/>
    <w:rsid w:val="00B9126E"/>
    <w:rsid w:val="00B916D4"/>
    <w:rsid w:val="00B91746"/>
    <w:rsid w:val="00B91752"/>
    <w:rsid w:val="00B917F3"/>
    <w:rsid w:val="00B919F9"/>
    <w:rsid w:val="00B91BF5"/>
    <w:rsid w:val="00B922B4"/>
    <w:rsid w:val="00B929DA"/>
    <w:rsid w:val="00B92B3E"/>
    <w:rsid w:val="00B930B7"/>
    <w:rsid w:val="00B933F2"/>
    <w:rsid w:val="00B9343F"/>
    <w:rsid w:val="00B9373A"/>
    <w:rsid w:val="00B9376E"/>
    <w:rsid w:val="00B93AC8"/>
    <w:rsid w:val="00B93AD3"/>
    <w:rsid w:val="00B93D42"/>
    <w:rsid w:val="00B93FBF"/>
    <w:rsid w:val="00B9410D"/>
    <w:rsid w:val="00B9435E"/>
    <w:rsid w:val="00B943F8"/>
    <w:rsid w:val="00B94958"/>
    <w:rsid w:val="00B95080"/>
    <w:rsid w:val="00B95227"/>
    <w:rsid w:val="00B95604"/>
    <w:rsid w:val="00B9602D"/>
    <w:rsid w:val="00B962B5"/>
    <w:rsid w:val="00B96BD6"/>
    <w:rsid w:val="00B975F0"/>
    <w:rsid w:val="00B97B3C"/>
    <w:rsid w:val="00B97C08"/>
    <w:rsid w:val="00BA069F"/>
    <w:rsid w:val="00BA08CF"/>
    <w:rsid w:val="00BA0B6D"/>
    <w:rsid w:val="00BA0D78"/>
    <w:rsid w:val="00BA0E07"/>
    <w:rsid w:val="00BA0FE1"/>
    <w:rsid w:val="00BA1015"/>
    <w:rsid w:val="00BA130F"/>
    <w:rsid w:val="00BA1441"/>
    <w:rsid w:val="00BA1E02"/>
    <w:rsid w:val="00BA1F01"/>
    <w:rsid w:val="00BA2295"/>
    <w:rsid w:val="00BA2690"/>
    <w:rsid w:val="00BA2945"/>
    <w:rsid w:val="00BA3852"/>
    <w:rsid w:val="00BA38D1"/>
    <w:rsid w:val="00BA3B78"/>
    <w:rsid w:val="00BA4425"/>
    <w:rsid w:val="00BA44A3"/>
    <w:rsid w:val="00BA4714"/>
    <w:rsid w:val="00BA49CA"/>
    <w:rsid w:val="00BA4C85"/>
    <w:rsid w:val="00BA50E7"/>
    <w:rsid w:val="00BA513F"/>
    <w:rsid w:val="00BA5341"/>
    <w:rsid w:val="00BA592E"/>
    <w:rsid w:val="00BA5ADF"/>
    <w:rsid w:val="00BA5EAE"/>
    <w:rsid w:val="00BA5FBF"/>
    <w:rsid w:val="00BA6014"/>
    <w:rsid w:val="00BA61CE"/>
    <w:rsid w:val="00BA62D8"/>
    <w:rsid w:val="00BA6CD2"/>
    <w:rsid w:val="00BA796A"/>
    <w:rsid w:val="00BA7C64"/>
    <w:rsid w:val="00BB004F"/>
    <w:rsid w:val="00BB0B63"/>
    <w:rsid w:val="00BB0C7D"/>
    <w:rsid w:val="00BB0DBB"/>
    <w:rsid w:val="00BB1297"/>
    <w:rsid w:val="00BB1990"/>
    <w:rsid w:val="00BB28FA"/>
    <w:rsid w:val="00BB2B6A"/>
    <w:rsid w:val="00BB31CD"/>
    <w:rsid w:val="00BB346C"/>
    <w:rsid w:val="00BB3883"/>
    <w:rsid w:val="00BB3BB0"/>
    <w:rsid w:val="00BB3CA3"/>
    <w:rsid w:val="00BB4D6E"/>
    <w:rsid w:val="00BB505A"/>
    <w:rsid w:val="00BB59FC"/>
    <w:rsid w:val="00BB5AF8"/>
    <w:rsid w:val="00BB6693"/>
    <w:rsid w:val="00BB67DC"/>
    <w:rsid w:val="00BB6CD4"/>
    <w:rsid w:val="00BB6EA6"/>
    <w:rsid w:val="00BB6FD6"/>
    <w:rsid w:val="00BB726A"/>
    <w:rsid w:val="00BB73E8"/>
    <w:rsid w:val="00BC09BA"/>
    <w:rsid w:val="00BC0B8B"/>
    <w:rsid w:val="00BC2471"/>
    <w:rsid w:val="00BC2C1A"/>
    <w:rsid w:val="00BC31E9"/>
    <w:rsid w:val="00BC3469"/>
    <w:rsid w:val="00BC37B3"/>
    <w:rsid w:val="00BC46BA"/>
    <w:rsid w:val="00BC4926"/>
    <w:rsid w:val="00BC4AF1"/>
    <w:rsid w:val="00BC5125"/>
    <w:rsid w:val="00BC51C2"/>
    <w:rsid w:val="00BC5714"/>
    <w:rsid w:val="00BC5939"/>
    <w:rsid w:val="00BC5BFF"/>
    <w:rsid w:val="00BC62E1"/>
    <w:rsid w:val="00BC64A0"/>
    <w:rsid w:val="00BC6CEB"/>
    <w:rsid w:val="00BC77CA"/>
    <w:rsid w:val="00BC7D77"/>
    <w:rsid w:val="00BD0369"/>
    <w:rsid w:val="00BD045E"/>
    <w:rsid w:val="00BD094F"/>
    <w:rsid w:val="00BD12C5"/>
    <w:rsid w:val="00BD14B4"/>
    <w:rsid w:val="00BD18BB"/>
    <w:rsid w:val="00BD1DEB"/>
    <w:rsid w:val="00BD27E0"/>
    <w:rsid w:val="00BD289C"/>
    <w:rsid w:val="00BD2A4C"/>
    <w:rsid w:val="00BD329C"/>
    <w:rsid w:val="00BD336F"/>
    <w:rsid w:val="00BD3671"/>
    <w:rsid w:val="00BD36DF"/>
    <w:rsid w:val="00BD379B"/>
    <w:rsid w:val="00BD394D"/>
    <w:rsid w:val="00BD3AB6"/>
    <w:rsid w:val="00BD3ACF"/>
    <w:rsid w:val="00BD3F35"/>
    <w:rsid w:val="00BD49A5"/>
    <w:rsid w:val="00BD533B"/>
    <w:rsid w:val="00BD5F68"/>
    <w:rsid w:val="00BD60A7"/>
    <w:rsid w:val="00BD6D34"/>
    <w:rsid w:val="00BD6F0C"/>
    <w:rsid w:val="00BD7198"/>
    <w:rsid w:val="00BD7849"/>
    <w:rsid w:val="00BD7C78"/>
    <w:rsid w:val="00BE0082"/>
    <w:rsid w:val="00BE0231"/>
    <w:rsid w:val="00BE031E"/>
    <w:rsid w:val="00BE0906"/>
    <w:rsid w:val="00BE0A34"/>
    <w:rsid w:val="00BE0D06"/>
    <w:rsid w:val="00BE0F84"/>
    <w:rsid w:val="00BE1299"/>
    <w:rsid w:val="00BE14E6"/>
    <w:rsid w:val="00BE15F9"/>
    <w:rsid w:val="00BE1D7B"/>
    <w:rsid w:val="00BE1F2C"/>
    <w:rsid w:val="00BE253A"/>
    <w:rsid w:val="00BE27B4"/>
    <w:rsid w:val="00BE303B"/>
    <w:rsid w:val="00BE334B"/>
    <w:rsid w:val="00BE37C9"/>
    <w:rsid w:val="00BE37CC"/>
    <w:rsid w:val="00BE3F2E"/>
    <w:rsid w:val="00BE4413"/>
    <w:rsid w:val="00BE467A"/>
    <w:rsid w:val="00BE4805"/>
    <w:rsid w:val="00BE4861"/>
    <w:rsid w:val="00BE5722"/>
    <w:rsid w:val="00BE5CFA"/>
    <w:rsid w:val="00BE6411"/>
    <w:rsid w:val="00BE6524"/>
    <w:rsid w:val="00BE65C6"/>
    <w:rsid w:val="00BE707C"/>
    <w:rsid w:val="00BE73BC"/>
    <w:rsid w:val="00BE7E89"/>
    <w:rsid w:val="00BE7EDE"/>
    <w:rsid w:val="00BF06EA"/>
    <w:rsid w:val="00BF0F78"/>
    <w:rsid w:val="00BF114C"/>
    <w:rsid w:val="00BF14CC"/>
    <w:rsid w:val="00BF2036"/>
    <w:rsid w:val="00BF2212"/>
    <w:rsid w:val="00BF295B"/>
    <w:rsid w:val="00BF2BA6"/>
    <w:rsid w:val="00BF2CB4"/>
    <w:rsid w:val="00BF3725"/>
    <w:rsid w:val="00BF3B6F"/>
    <w:rsid w:val="00BF3C7B"/>
    <w:rsid w:val="00BF3D1E"/>
    <w:rsid w:val="00BF52A5"/>
    <w:rsid w:val="00BF58A0"/>
    <w:rsid w:val="00BF6173"/>
    <w:rsid w:val="00BF6ECD"/>
    <w:rsid w:val="00BF6FA3"/>
    <w:rsid w:val="00BF75D6"/>
    <w:rsid w:val="00BF7B7F"/>
    <w:rsid w:val="00BF7F20"/>
    <w:rsid w:val="00C0069E"/>
    <w:rsid w:val="00C010ED"/>
    <w:rsid w:val="00C011A0"/>
    <w:rsid w:val="00C01560"/>
    <w:rsid w:val="00C019AF"/>
    <w:rsid w:val="00C020AC"/>
    <w:rsid w:val="00C020B4"/>
    <w:rsid w:val="00C0211D"/>
    <w:rsid w:val="00C0288B"/>
    <w:rsid w:val="00C0334D"/>
    <w:rsid w:val="00C036B7"/>
    <w:rsid w:val="00C03A5D"/>
    <w:rsid w:val="00C04376"/>
    <w:rsid w:val="00C044CD"/>
    <w:rsid w:val="00C0475A"/>
    <w:rsid w:val="00C04BAE"/>
    <w:rsid w:val="00C04DCD"/>
    <w:rsid w:val="00C04E98"/>
    <w:rsid w:val="00C05944"/>
    <w:rsid w:val="00C05E21"/>
    <w:rsid w:val="00C05E5D"/>
    <w:rsid w:val="00C06282"/>
    <w:rsid w:val="00C06289"/>
    <w:rsid w:val="00C06715"/>
    <w:rsid w:val="00C067B4"/>
    <w:rsid w:val="00C06B05"/>
    <w:rsid w:val="00C06F39"/>
    <w:rsid w:val="00C070CB"/>
    <w:rsid w:val="00C07204"/>
    <w:rsid w:val="00C078ED"/>
    <w:rsid w:val="00C07C90"/>
    <w:rsid w:val="00C07DC1"/>
    <w:rsid w:val="00C10143"/>
    <w:rsid w:val="00C10BA0"/>
    <w:rsid w:val="00C11285"/>
    <w:rsid w:val="00C11BB9"/>
    <w:rsid w:val="00C124DD"/>
    <w:rsid w:val="00C12C09"/>
    <w:rsid w:val="00C12EBB"/>
    <w:rsid w:val="00C1312C"/>
    <w:rsid w:val="00C1346F"/>
    <w:rsid w:val="00C136CB"/>
    <w:rsid w:val="00C13B1C"/>
    <w:rsid w:val="00C13C2D"/>
    <w:rsid w:val="00C13C8F"/>
    <w:rsid w:val="00C14B9B"/>
    <w:rsid w:val="00C15A2B"/>
    <w:rsid w:val="00C16032"/>
    <w:rsid w:val="00C166F0"/>
    <w:rsid w:val="00C16BFD"/>
    <w:rsid w:val="00C16D2A"/>
    <w:rsid w:val="00C16E3D"/>
    <w:rsid w:val="00C17133"/>
    <w:rsid w:val="00C17370"/>
    <w:rsid w:val="00C1759E"/>
    <w:rsid w:val="00C1778E"/>
    <w:rsid w:val="00C17906"/>
    <w:rsid w:val="00C200C2"/>
    <w:rsid w:val="00C20272"/>
    <w:rsid w:val="00C2038E"/>
    <w:rsid w:val="00C20B2C"/>
    <w:rsid w:val="00C21190"/>
    <w:rsid w:val="00C21D30"/>
    <w:rsid w:val="00C220EF"/>
    <w:rsid w:val="00C22211"/>
    <w:rsid w:val="00C2249D"/>
    <w:rsid w:val="00C227A7"/>
    <w:rsid w:val="00C22A82"/>
    <w:rsid w:val="00C22BEC"/>
    <w:rsid w:val="00C237AC"/>
    <w:rsid w:val="00C23AF8"/>
    <w:rsid w:val="00C23C66"/>
    <w:rsid w:val="00C242E4"/>
    <w:rsid w:val="00C24412"/>
    <w:rsid w:val="00C244DC"/>
    <w:rsid w:val="00C248E7"/>
    <w:rsid w:val="00C24B69"/>
    <w:rsid w:val="00C24DA7"/>
    <w:rsid w:val="00C2506F"/>
    <w:rsid w:val="00C25166"/>
    <w:rsid w:val="00C25617"/>
    <w:rsid w:val="00C258BB"/>
    <w:rsid w:val="00C25D1E"/>
    <w:rsid w:val="00C25F6D"/>
    <w:rsid w:val="00C26640"/>
    <w:rsid w:val="00C26B48"/>
    <w:rsid w:val="00C27497"/>
    <w:rsid w:val="00C27A3B"/>
    <w:rsid w:val="00C30CE6"/>
    <w:rsid w:val="00C31E4E"/>
    <w:rsid w:val="00C3234E"/>
    <w:rsid w:val="00C32BE1"/>
    <w:rsid w:val="00C32F23"/>
    <w:rsid w:val="00C3305C"/>
    <w:rsid w:val="00C330CC"/>
    <w:rsid w:val="00C3319A"/>
    <w:rsid w:val="00C331C9"/>
    <w:rsid w:val="00C3368A"/>
    <w:rsid w:val="00C3369A"/>
    <w:rsid w:val="00C33799"/>
    <w:rsid w:val="00C340F8"/>
    <w:rsid w:val="00C3415F"/>
    <w:rsid w:val="00C343DE"/>
    <w:rsid w:val="00C34460"/>
    <w:rsid w:val="00C3459A"/>
    <w:rsid w:val="00C34684"/>
    <w:rsid w:val="00C35766"/>
    <w:rsid w:val="00C35D2C"/>
    <w:rsid w:val="00C35D35"/>
    <w:rsid w:val="00C361CE"/>
    <w:rsid w:val="00C36B79"/>
    <w:rsid w:val="00C36D79"/>
    <w:rsid w:val="00C36DF9"/>
    <w:rsid w:val="00C370B8"/>
    <w:rsid w:val="00C37466"/>
    <w:rsid w:val="00C3765A"/>
    <w:rsid w:val="00C37725"/>
    <w:rsid w:val="00C37852"/>
    <w:rsid w:val="00C40695"/>
    <w:rsid w:val="00C4087D"/>
    <w:rsid w:val="00C40954"/>
    <w:rsid w:val="00C4098E"/>
    <w:rsid w:val="00C40E0B"/>
    <w:rsid w:val="00C41582"/>
    <w:rsid w:val="00C42BB7"/>
    <w:rsid w:val="00C42EB8"/>
    <w:rsid w:val="00C43A5B"/>
    <w:rsid w:val="00C43CA0"/>
    <w:rsid w:val="00C449B2"/>
    <w:rsid w:val="00C45047"/>
    <w:rsid w:val="00C453B3"/>
    <w:rsid w:val="00C45560"/>
    <w:rsid w:val="00C45707"/>
    <w:rsid w:val="00C457AD"/>
    <w:rsid w:val="00C45B4B"/>
    <w:rsid w:val="00C46128"/>
    <w:rsid w:val="00C461F5"/>
    <w:rsid w:val="00C46323"/>
    <w:rsid w:val="00C465DF"/>
    <w:rsid w:val="00C469A3"/>
    <w:rsid w:val="00C476AE"/>
    <w:rsid w:val="00C4787F"/>
    <w:rsid w:val="00C47D57"/>
    <w:rsid w:val="00C47FD4"/>
    <w:rsid w:val="00C5008A"/>
    <w:rsid w:val="00C50308"/>
    <w:rsid w:val="00C50547"/>
    <w:rsid w:val="00C5063E"/>
    <w:rsid w:val="00C50783"/>
    <w:rsid w:val="00C50AA2"/>
    <w:rsid w:val="00C50AD8"/>
    <w:rsid w:val="00C50C0F"/>
    <w:rsid w:val="00C513AC"/>
    <w:rsid w:val="00C5151C"/>
    <w:rsid w:val="00C51C6D"/>
    <w:rsid w:val="00C521C6"/>
    <w:rsid w:val="00C523EB"/>
    <w:rsid w:val="00C52A8C"/>
    <w:rsid w:val="00C52F3A"/>
    <w:rsid w:val="00C5305E"/>
    <w:rsid w:val="00C530E9"/>
    <w:rsid w:val="00C533C5"/>
    <w:rsid w:val="00C53CF4"/>
    <w:rsid w:val="00C53D52"/>
    <w:rsid w:val="00C53F6B"/>
    <w:rsid w:val="00C54230"/>
    <w:rsid w:val="00C542C3"/>
    <w:rsid w:val="00C54837"/>
    <w:rsid w:val="00C55022"/>
    <w:rsid w:val="00C557D3"/>
    <w:rsid w:val="00C55BE4"/>
    <w:rsid w:val="00C561FA"/>
    <w:rsid w:val="00C564EE"/>
    <w:rsid w:val="00C56639"/>
    <w:rsid w:val="00C571FD"/>
    <w:rsid w:val="00C5761F"/>
    <w:rsid w:val="00C5774A"/>
    <w:rsid w:val="00C57B44"/>
    <w:rsid w:val="00C57F5B"/>
    <w:rsid w:val="00C60041"/>
    <w:rsid w:val="00C606E5"/>
    <w:rsid w:val="00C60E69"/>
    <w:rsid w:val="00C617B0"/>
    <w:rsid w:val="00C6202A"/>
    <w:rsid w:val="00C62256"/>
    <w:rsid w:val="00C62693"/>
    <w:rsid w:val="00C62DB8"/>
    <w:rsid w:val="00C63964"/>
    <w:rsid w:val="00C6455A"/>
    <w:rsid w:val="00C656B9"/>
    <w:rsid w:val="00C65F5A"/>
    <w:rsid w:val="00C65FC0"/>
    <w:rsid w:val="00C66337"/>
    <w:rsid w:val="00C665E5"/>
    <w:rsid w:val="00C67966"/>
    <w:rsid w:val="00C67E7D"/>
    <w:rsid w:val="00C70C94"/>
    <w:rsid w:val="00C710E0"/>
    <w:rsid w:val="00C71862"/>
    <w:rsid w:val="00C7187E"/>
    <w:rsid w:val="00C71B99"/>
    <w:rsid w:val="00C71F8E"/>
    <w:rsid w:val="00C71FC6"/>
    <w:rsid w:val="00C7260E"/>
    <w:rsid w:val="00C727B0"/>
    <w:rsid w:val="00C72DB9"/>
    <w:rsid w:val="00C73A30"/>
    <w:rsid w:val="00C74055"/>
    <w:rsid w:val="00C74444"/>
    <w:rsid w:val="00C74751"/>
    <w:rsid w:val="00C74A66"/>
    <w:rsid w:val="00C74E7F"/>
    <w:rsid w:val="00C75548"/>
    <w:rsid w:val="00C75605"/>
    <w:rsid w:val="00C757A9"/>
    <w:rsid w:val="00C761FC"/>
    <w:rsid w:val="00C762FD"/>
    <w:rsid w:val="00C7639B"/>
    <w:rsid w:val="00C76522"/>
    <w:rsid w:val="00C766C3"/>
    <w:rsid w:val="00C76957"/>
    <w:rsid w:val="00C76FD3"/>
    <w:rsid w:val="00C77BC3"/>
    <w:rsid w:val="00C77D64"/>
    <w:rsid w:val="00C8009E"/>
    <w:rsid w:val="00C80513"/>
    <w:rsid w:val="00C80746"/>
    <w:rsid w:val="00C80CB1"/>
    <w:rsid w:val="00C80E0F"/>
    <w:rsid w:val="00C81121"/>
    <w:rsid w:val="00C81342"/>
    <w:rsid w:val="00C8182E"/>
    <w:rsid w:val="00C81933"/>
    <w:rsid w:val="00C81985"/>
    <w:rsid w:val="00C81A1B"/>
    <w:rsid w:val="00C81D2E"/>
    <w:rsid w:val="00C82152"/>
    <w:rsid w:val="00C82448"/>
    <w:rsid w:val="00C825DB"/>
    <w:rsid w:val="00C82D4A"/>
    <w:rsid w:val="00C83319"/>
    <w:rsid w:val="00C83BC5"/>
    <w:rsid w:val="00C840D5"/>
    <w:rsid w:val="00C84CFA"/>
    <w:rsid w:val="00C855D8"/>
    <w:rsid w:val="00C85B3E"/>
    <w:rsid w:val="00C8624B"/>
    <w:rsid w:val="00C86B95"/>
    <w:rsid w:val="00C86D45"/>
    <w:rsid w:val="00C86DAA"/>
    <w:rsid w:val="00C8752D"/>
    <w:rsid w:val="00C87A76"/>
    <w:rsid w:val="00C87CE9"/>
    <w:rsid w:val="00C87E0F"/>
    <w:rsid w:val="00C908BD"/>
    <w:rsid w:val="00C9098A"/>
    <w:rsid w:val="00C90CBA"/>
    <w:rsid w:val="00C90D42"/>
    <w:rsid w:val="00C910C7"/>
    <w:rsid w:val="00C910FF"/>
    <w:rsid w:val="00C91B68"/>
    <w:rsid w:val="00C92CC6"/>
    <w:rsid w:val="00C93596"/>
    <w:rsid w:val="00C937A6"/>
    <w:rsid w:val="00C93954"/>
    <w:rsid w:val="00C93F52"/>
    <w:rsid w:val="00C94040"/>
    <w:rsid w:val="00C946A2"/>
    <w:rsid w:val="00C947E2"/>
    <w:rsid w:val="00C94A37"/>
    <w:rsid w:val="00C94B64"/>
    <w:rsid w:val="00C94D37"/>
    <w:rsid w:val="00C950AD"/>
    <w:rsid w:val="00C957D7"/>
    <w:rsid w:val="00C958CD"/>
    <w:rsid w:val="00C95D9A"/>
    <w:rsid w:val="00C9622F"/>
    <w:rsid w:val="00C969AF"/>
    <w:rsid w:val="00C96EC6"/>
    <w:rsid w:val="00C97114"/>
    <w:rsid w:val="00C97386"/>
    <w:rsid w:val="00CA00F3"/>
    <w:rsid w:val="00CA0340"/>
    <w:rsid w:val="00CA0CD5"/>
    <w:rsid w:val="00CA1083"/>
    <w:rsid w:val="00CA17EA"/>
    <w:rsid w:val="00CA1AF3"/>
    <w:rsid w:val="00CA1CAB"/>
    <w:rsid w:val="00CA2223"/>
    <w:rsid w:val="00CA2B8D"/>
    <w:rsid w:val="00CA2C5B"/>
    <w:rsid w:val="00CA340C"/>
    <w:rsid w:val="00CA3770"/>
    <w:rsid w:val="00CA38DD"/>
    <w:rsid w:val="00CA3A87"/>
    <w:rsid w:val="00CA4326"/>
    <w:rsid w:val="00CA43CC"/>
    <w:rsid w:val="00CA47BA"/>
    <w:rsid w:val="00CA47F3"/>
    <w:rsid w:val="00CA5613"/>
    <w:rsid w:val="00CA5A29"/>
    <w:rsid w:val="00CA6F7B"/>
    <w:rsid w:val="00CA7011"/>
    <w:rsid w:val="00CA7303"/>
    <w:rsid w:val="00CA753E"/>
    <w:rsid w:val="00CA756E"/>
    <w:rsid w:val="00CA7701"/>
    <w:rsid w:val="00CA78A1"/>
    <w:rsid w:val="00CA7BA5"/>
    <w:rsid w:val="00CA7C72"/>
    <w:rsid w:val="00CB0CE9"/>
    <w:rsid w:val="00CB0EAF"/>
    <w:rsid w:val="00CB0FB7"/>
    <w:rsid w:val="00CB1267"/>
    <w:rsid w:val="00CB1782"/>
    <w:rsid w:val="00CB17B3"/>
    <w:rsid w:val="00CB2440"/>
    <w:rsid w:val="00CB24BB"/>
    <w:rsid w:val="00CB25C0"/>
    <w:rsid w:val="00CB2B1F"/>
    <w:rsid w:val="00CB2C9D"/>
    <w:rsid w:val="00CB3C40"/>
    <w:rsid w:val="00CB43CE"/>
    <w:rsid w:val="00CB49E2"/>
    <w:rsid w:val="00CB545C"/>
    <w:rsid w:val="00CB5750"/>
    <w:rsid w:val="00CB5B3F"/>
    <w:rsid w:val="00CB5C63"/>
    <w:rsid w:val="00CB5D7E"/>
    <w:rsid w:val="00CB639A"/>
    <w:rsid w:val="00CB685E"/>
    <w:rsid w:val="00CB707C"/>
    <w:rsid w:val="00CB7207"/>
    <w:rsid w:val="00CB759D"/>
    <w:rsid w:val="00CB7D67"/>
    <w:rsid w:val="00CB7F8F"/>
    <w:rsid w:val="00CC00BC"/>
    <w:rsid w:val="00CC022C"/>
    <w:rsid w:val="00CC03B3"/>
    <w:rsid w:val="00CC0B8E"/>
    <w:rsid w:val="00CC0C5D"/>
    <w:rsid w:val="00CC117E"/>
    <w:rsid w:val="00CC1405"/>
    <w:rsid w:val="00CC1AF4"/>
    <w:rsid w:val="00CC20F1"/>
    <w:rsid w:val="00CC2437"/>
    <w:rsid w:val="00CC282D"/>
    <w:rsid w:val="00CC299F"/>
    <w:rsid w:val="00CC2C63"/>
    <w:rsid w:val="00CC3554"/>
    <w:rsid w:val="00CC374C"/>
    <w:rsid w:val="00CC3926"/>
    <w:rsid w:val="00CC3DF2"/>
    <w:rsid w:val="00CC3EE4"/>
    <w:rsid w:val="00CC42CC"/>
    <w:rsid w:val="00CC4393"/>
    <w:rsid w:val="00CC4731"/>
    <w:rsid w:val="00CC5020"/>
    <w:rsid w:val="00CC52E9"/>
    <w:rsid w:val="00CC5460"/>
    <w:rsid w:val="00CC5525"/>
    <w:rsid w:val="00CC5791"/>
    <w:rsid w:val="00CC5EFB"/>
    <w:rsid w:val="00CC608B"/>
    <w:rsid w:val="00CC64BE"/>
    <w:rsid w:val="00CC66D6"/>
    <w:rsid w:val="00CC6D21"/>
    <w:rsid w:val="00CC7406"/>
    <w:rsid w:val="00CC7516"/>
    <w:rsid w:val="00CC7721"/>
    <w:rsid w:val="00CC7B76"/>
    <w:rsid w:val="00CC7CC6"/>
    <w:rsid w:val="00CC7EFA"/>
    <w:rsid w:val="00CD0C4C"/>
    <w:rsid w:val="00CD0C77"/>
    <w:rsid w:val="00CD1086"/>
    <w:rsid w:val="00CD1FEB"/>
    <w:rsid w:val="00CD2241"/>
    <w:rsid w:val="00CD233C"/>
    <w:rsid w:val="00CD2443"/>
    <w:rsid w:val="00CD2864"/>
    <w:rsid w:val="00CD3811"/>
    <w:rsid w:val="00CD3B3D"/>
    <w:rsid w:val="00CD3DD6"/>
    <w:rsid w:val="00CD4514"/>
    <w:rsid w:val="00CD4E7B"/>
    <w:rsid w:val="00CD4EA6"/>
    <w:rsid w:val="00CD5202"/>
    <w:rsid w:val="00CD532B"/>
    <w:rsid w:val="00CD5665"/>
    <w:rsid w:val="00CD56B0"/>
    <w:rsid w:val="00CD5941"/>
    <w:rsid w:val="00CD5CC1"/>
    <w:rsid w:val="00CD5DC1"/>
    <w:rsid w:val="00CD65D5"/>
    <w:rsid w:val="00CD698D"/>
    <w:rsid w:val="00CD6AD0"/>
    <w:rsid w:val="00CD79A8"/>
    <w:rsid w:val="00CD7A10"/>
    <w:rsid w:val="00CE034F"/>
    <w:rsid w:val="00CE0777"/>
    <w:rsid w:val="00CE113C"/>
    <w:rsid w:val="00CE1267"/>
    <w:rsid w:val="00CE1C95"/>
    <w:rsid w:val="00CE2778"/>
    <w:rsid w:val="00CE2D38"/>
    <w:rsid w:val="00CE2F8E"/>
    <w:rsid w:val="00CE3E23"/>
    <w:rsid w:val="00CE444C"/>
    <w:rsid w:val="00CE447B"/>
    <w:rsid w:val="00CE48C3"/>
    <w:rsid w:val="00CE4CC2"/>
    <w:rsid w:val="00CE4D22"/>
    <w:rsid w:val="00CE5299"/>
    <w:rsid w:val="00CE5545"/>
    <w:rsid w:val="00CE5A9D"/>
    <w:rsid w:val="00CE5B10"/>
    <w:rsid w:val="00CE6504"/>
    <w:rsid w:val="00CE6787"/>
    <w:rsid w:val="00CE780A"/>
    <w:rsid w:val="00CE7B21"/>
    <w:rsid w:val="00CF04A3"/>
    <w:rsid w:val="00CF05E3"/>
    <w:rsid w:val="00CF16FB"/>
    <w:rsid w:val="00CF1808"/>
    <w:rsid w:val="00CF194C"/>
    <w:rsid w:val="00CF19BF"/>
    <w:rsid w:val="00CF1EF5"/>
    <w:rsid w:val="00CF1F02"/>
    <w:rsid w:val="00CF2202"/>
    <w:rsid w:val="00CF25E6"/>
    <w:rsid w:val="00CF2F73"/>
    <w:rsid w:val="00CF30D4"/>
    <w:rsid w:val="00CF3565"/>
    <w:rsid w:val="00CF3B6D"/>
    <w:rsid w:val="00CF3CA0"/>
    <w:rsid w:val="00CF3E9E"/>
    <w:rsid w:val="00CF3F76"/>
    <w:rsid w:val="00CF415C"/>
    <w:rsid w:val="00CF48EA"/>
    <w:rsid w:val="00CF5013"/>
    <w:rsid w:val="00CF565E"/>
    <w:rsid w:val="00CF65EE"/>
    <w:rsid w:val="00CF6B0F"/>
    <w:rsid w:val="00CF7A75"/>
    <w:rsid w:val="00CF7BD1"/>
    <w:rsid w:val="00D00775"/>
    <w:rsid w:val="00D00E8C"/>
    <w:rsid w:val="00D0171E"/>
    <w:rsid w:val="00D0183A"/>
    <w:rsid w:val="00D01B28"/>
    <w:rsid w:val="00D01F10"/>
    <w:rsid w:val="00D025BE"/>
    <w:rsid w:val="00D02840"/>
    <w:rsid w:val="00D02D0E"/>
    <w:rsid w:val="00D02E30"/>
    <w:rsid w:val="00D02F6B"/>
    <w:rsid w:val="00D03072"/>
    <w:rsid w:val="00D03595"/>
    <w:rsid w:val="00D0360E"/>
    <w:rsid w:val="00D03702"/>
    <w:rsid w:val="00D03C94"/>
    <w:rsid w:val="00D03EC7"/>
    <w:rsid w:val="00D04359"/>
    <w:rsid w:val="00D05288"/>
    <w:rsid w:val="00D0530B"/>
    <w:rsid w:val="00D054EE"/>
    <w:rsid w:val="00D057B4"/>
    <w:rsid w:val="00D057B5"/>
    <w:rsid w:val="00D05B4C"/>
    <w:rsid w:val="00D06071"/>
    <w:rsid w:val="00D060B2"/>
    <w:rsid w:val="00D06A9B"/>
    <w:rsid w:val="00D06D72"/>
    <w:rsid w:val="00D070BD"/>
    <w:rsid w:val="00D071EF"/>
    <w:rsid w:val="00D073B4"/>
    <w:rsid w:val="00D075BE"/>
    <w:rsid w:val="00D07750"/>
    <w:rsid w:val="00D0798C"/>
    <w:rsid w:val="00D102F3"/>
    <w:rsid w:val="00D1041C"/>
    <w:rsid w:val="00D104E4"/>
    <w:rsid w:val="00D10862"/>
    <w:rsid w:val="00D10EC8"/>
    <w:rsid w:val="00D10F9F"/>
    <w:rsid w:val="00D112FE"/>
    <w:rsid w:val="00D11330"/>
    <w:rsid w:val="00D11AAD"/>
    <w:rsid w:val="00D11E31"/>
    <w:rsid w:val="00D11E53"/>
    <w:rsid w:val="00D12070"/>
    <w:rsid w:val="00D12A5A"/>
    <w:rsid w:val="00D12B5B"/>
    <w:rsid w:val="00D12C7E"/>
    <w:rsid w:val="00D13333"/>
    <w:rsid w:val="00D13519"/>
    <w:rsid w:val="00D13880"/>
    <w:rsid w:val="00D13887"/>
    <w:rsid w:val="00D14B70"/>
    <w:rsid w:val="00D14D1A"/>
    <w:rsid w:val="00D1502D"/>
    <w:rsid w:val="00D1564C"/>
    <w:rsid w:val="00D15850"/>
    <w:rsid w:val="00D15917"/>
    <w:rsid w:val="00D15DDF"/>
    <w:rsid w:val="00D16041"/>
    <w:rsid w:val="00D161FF"/>
    <w:rsid w:val="00D16256"/>
    <w:rsid w:val="00D162EC"/>
    <w:rsid w:val="00D1746B"/>
    <w:rsid w:val="00D175E4"/>
    <w:rsid w:val="00D178EF"/>
    <w:rsid w:val="00D17F4E"/>
    <w:rsid w:val="00D208F7"/>
    <w:rsid w:val="00D20A43"/>
    <w:rsid w:val="00D21238"/>
    <w:rsid w:val="00D215B7"/>
    <w:rsid w:val="00D21706"/>
    <w:rsid w:val="00D21789"/>
    <w:rsid w:val="00D21DDC"/>
    <w:rsid w:val="00D2219B"/>
    <w:rsid w:val="00D2240C"/>
    <w:rsid w:val="00D22624"/>
    <w:rsid w:val="00D227B3"/>
    <w:rsid w:val="00D228FD"/>
    <w:rsid w:val="00D22A2D"/>
    <w:rsid w:val="00D230A1"/>
    <w:rsid w:val="00D233C8"/>
    <w:rsid w:val="00D23571"/>
    <w:rsid w:val="00D239D8"/>
    <w:rsid w:val="00D24779"/>
    <w:rsid w:val="00D24ABC"/>
    <w:rsid w:val="00D24BF4"/>
    <w:rsid w:val="00D24D51"/>
    <w:rsid w:val="00D251B1"/>
    <w:rsid w:val="00D258A2"/>
    <w:rsid w:val="00D263CF"/>
    <w:rsid w:val="00D26A48"/>
    <w:rsid w:val="00D2746B"/>
    <w:rsid w:val="00D274FB"/>
    <w:rsid w:val="00D27526"/>
    <w:rsid w:val="00D3009E"/>
    <w:rsid w:val="00D3011C"/>
    <w:rsid w:val="00D3077C"/>
    <w:rsid w:val="00D30D99"/>
    <w:rsid w:val="00D30F26"/>
    <w:rsid w:val="00D312CD"/>
    <w:rsid w:val="00D315AC"/>
    <w:rsid w:val="00D31622"/>
    <w:rsid w:val="00D317C3"/>
    <w:rsid w:val="00D3198A"/>
    <w:rsid w:val="00D31CBE"/>
    <w:rsid w:val="00D31F96"/>
    <w:rsid w:val="00D328D1"/>
    <w:rsid w:val="00D33357"/>
    <w:rsid w:val="00D33508"/>
    <w:rsid w:val="00D33639"/>
    <w:rsid w:val="00D35313"/>
    <w:rsid w:val="00D357F0"/>
    <w:rsid w:val="00D35D5A"/>
    <w:rsid w:val="00D35D83"/>
    <w:rsid w:val="00D35F8B"/>
    <w:rsid w:val="00D361AC"/>
    <w:rsid w:val="00D36567"/>
    <w:rsid w:val="00D36AE2"/>
    <w:rsid w:val="00D36C5A"/>
    <w:rsid w:val="00D36CC0"/>
    <w:rsid w:val="00D36FF2"/>
    <w:rsid w:val="00D37343"/>
    <w:rsid w:val="00D3769E"/>
    <w:rsid w:val="00D376B6"/>
    <w:rsid w:val="00D37F8B"/>
    <w:rsid w:val="00D415F3"/>
    <w:rsid w:val="00D41D9C"/>
    <w:rsid w:val="00D42324"/>
    <w:rsid w:val="00D42D4B"/>
    <w:rsid w:val="00D43C75"/>
    <w:rsid w:val="00D43DF8"/>
    <w:rsid w:val="00D445BC"/>
    <w:rsid w:val="00D44793"/>
    <w:rsid w:val="00D44F76"/>
    <w:rsid w:val="00D4517A"/>
    <w:rsid w:val="00D45AC6"/>
    <w:rsid w:val="00D460A0"/>
    <w:rsid w:val="00D46419"/>
    <w:rsid w:val="00D4644C"/>
    <w:rsid w:val="00D466A6"/>
    <w:rsid w:val="00D466FF"/>
    <w:rsid w:val="00D5063E"/>
    <w:rsid w:val="00D506B9"/>
    <w:rsid w:val="00D5091D"/>
    <w:rsid w:val="00D50CEE"/>
    <w:rsid w:val="00D51756"/>
    <w:rsid w:val="00D51788"/>
    <w:rsid w:val="00D51D25"/>
    <w:rsid w:val="00D52473"/>
    <w:rsid w:val="00D52726"/>
    <w:rsid w:val="00D52758"/>
    <w:rsid w:val="00D529E3"/>
    <w:rsid w:val="00D529E4"/>
    <w:rsid w:val="00D539EC"/>
    <w:rsid w:val="00D5404A"/>
    <w:rsid w:val="00D541CA"/>
    <w:rsid w:val="00D5431E"/>
    <w:rsid w:val="00D54412"/>
    <w:rsid w:val="00D54468"/>
    <w:rsid w:val="00D5457E"/>
    <w:rsid w:val="00D54752"/>
    <w:rsid w:val="00D54C20"/>
    <w:rsid w:val="00D555FC"/>
    <w:rsid w:val="00D55B00"/>
    <w:rsid w:val="00D55B74"/>
    <w:rsid w:val="00D564A3"/>
    <w:rsid w:val="00D567D0"/>
    <w:rsid w:val="00D56DF1"/>
    <w:rsid w:val="00D57200"/>
    <w:rsid w:val="00D57498"/>
    <w:rsid w:val="00D611CF"/>
    <w:rsid w:val="00D622BC"/>
    <w:rsid w:val="00D6275D"/>
    <w:rsid w:val="00D62EB5"/>
    <w:rsid w:val="00D63477"/>
    <w:rsid w:val="00D63923"/>
    <w:rsid w:val="00D63BD1"/>
    <w:rsid w:val="00D640BB"/>
    <w:rsid w:val="00D64179"/>
    <w:rsid w:val="00D64182"/>
    <w:rsid w:val="00D64478"/>
    <w:rsid w:val="00D6531C"/>
    <w:rsid w:val="00D65806"/>
    <w:rsid w:val="00D65831"/>
    <w:rsid w:val="00D658D8"/>
    <w:rsid w:val="00D65B70"/>
    <w:rsid w:val="00D660A1"/>
    <w:rsid w:val="00D66389"/>
    <w:rsid w:val="00D669C4"/>
    <w:rsid w:val="00D66BB5"/>
    <w:rsid w:val="00D66EA2"/>
    <w:rsid w:val="00D67184"/>
    <w:rsid w:val="00D673BB"/>
    <w:rsid w:val="00D67515"/>
    <w:rsid w:val="00D676BD"/>
    <w:rsid w:val="00D6797E"/>
    <w:rsid w:val="00D679BA"/>
    <w:rsid w:val="00D67DC1"/>
    <w:rsid w:val="00D67F27"/>
    <w:rsid w:val="00D70307"/>
    <w:rsid w:val="00D704AF"/>
    <w:rsid w:val="00D708D4"/>
    <w:rsid w:val="00D70F72"/>
    <w:rsid w:val="00D71060"/>
    <w:rsid w:val="00D7195D"/>
    <w:rsid w:val="00D719E0"/>
    <w:rsid w:val="00D71CB8"/>
    <w:rsid w:val="00D722A5"/>
    <w:rsid w:val="00D72395"/>
    <w:rsid w:val="00D72669"/>
    <w:rsid w:val="00D72A41"/>
    <w:rsid w:val="00D73ADA"/>
    <w:rsid w:val="00D74141"/>
    <w:rsid w:val="00D74420"/>
    <w:rsid w:val="00D746D0"/>
    <w:rsid w:val="00D74B83"/>
    <w:rsid w:val="00D74C15"/>
    <w:rsid w:val="00D75174"/>
    <w:rsid w:val="00D758F5"/>
    <w:rsid w:val="00D759B8"/>
    <w:rsid w:val="00D75AAC"/>
    <w:rsid w:val="00D75B40"/>
    <w:rsid w:val="00D76099"/>
    <w:rsid w:val="00D76422"/>
    <w:rsid w:val="00D76666"/>
    <w:rsid w:val="00D767AB"/>
    <w:rsid w:val="00D76934"/>
    <w:rsid w:val="00D76A54"/>
    <w:rsid w:val="00D76E54"/>
    <w:rsid w:val="00D76EE5"/>
    <w:rsid w:val="00D7712D"/>
    <w:rsid w:val="00D7725E"/>
    <w:rsid w:val="00D802B8"/>
    <w:rsid w:val="00D81156"/>
    <w:rsid w:val="00D812F0"/>
    <w:rsid w:val="00D82C92"/>
    <w:rsid w:val="00D82DCC"/>
    <w:rsid w:val="00D83865"/>
    <w:rsid w:val="00D83F71"/>
    <w:rsid w:val="00D843CC"/>
    <w:rsid w:val="00D84549"/>
    <w:rsid w:val="00D846E5"/>
    <w:rsid w:val="00D84A16"/>
    <w:rsid w:val="00D84C0C"/>
    <w:rsid w:val="00D85171"/>
    <w:rsid w:val="00D85573"/>
    <w:rsid w:val="00D85B56"/>
    <w:rsid w:val="00D87360"/>
    <w:rsid w:val="00D873CB"/>
    <w:rsid w:val="00D879D5"/>
    <w:rsid w:val="00D87C7B"/>
    <w:rsid w:val="00D87D6D"/>
    <w:rsid w:val="00D87EA6"/>
    <w:rsid w:val="00D87F44"/>
    <w:rsid w:val="00D902FA"/>
    <w:rsid w:val="00D90A3E"/>
    <w:rsid w:val="00D90B2E"/>
    <w:rsid w:val="00D90C91"/>
    <w:rsid w:val="00D90D95"/>
    <w:rsid w:val="00D915A0"/>
    <w:rsid w:val="00D91817"/>
    <w:rsid w:val="00D91967"/>
    <w:rsid w:val="00D91A91"/>
    <w:rsid w:val="00D91DDD"/>
    <w:rsid w:val="00D91EF8"/>
    <w:rsid w:val="00D924E0"/>
    <w:rsid w:val="00D92A0A"/>
    <w:rsid w:val="00D92F9B"/>
    <w:rsid w:val="00D9301D"/>
    <w:rsid w:val="00D93040"/>
    <w:rsid w:val="00D942F2"/>
    <w:rsid w:val="00D94558"/>
    <w:rsid w:val="00D946EB"/>
    <w:rsid w:val="00D95108"/>
    <w:rsid w:val="00D953EB"/>
    <w:rsid w:val="00D95B36"/>
    <w:rsid w:val="00D95F3D"/>
    <w:rsid w:val="00D96019"/>
    <w:rsid w:val="00D9631A"/>
    <w:rsid w:val="00D9661A"/>
    <w:rsid w:val="00D96C09"/>
    <w:rsid w:val="00D970B3"/>
    <w:rsid w:val="00D970BB"/>
    <w:rsid w:val="00D9794A"/>
    <w:rsid w:val="00D97AE7"/>
    <w:rsid w:val="00DA02FE"/>
    <w:rsid w:val="00DA0673"/>
    <w:rsid w:val="00DA073E"/>
    <w:rsid w:val="00DA0A07"/>
    <w:rsid w:val="00DA0DC3"/>
    <w:rsid w:val="00DA166F"/>
    <w:rsid w:val="00DA16C9"/>
    <w:rsid w:val="00DA184D"/>
    <w:rsid w:val="00DA198A"/>
    <w:rsid w:val="00DA1BB0"/>
    <w:rsid w:val="00DA1C5D"/>
    <w:rsid w:val="00DA3585"/>
    <w:rsid w:val="00DA3D4D"/>
    <w:rsid w:val="00DA4EFE"/>
    <w:rsid w:val="00DA5277"/>
    <w:rsid w:val="00DA562C"/>
    <w:rsid w:val="00DA56E7"/>
    <w:rsid w:val="00DA5C5F"/>
    <w:rsid w:val="00DA61B8"/>
    <w:rsid w:val="00DA66F5"/>
    <w:rsid w:val="00DA6CA4"/>
    <w:rsid w:val="00DA7285"/>
    <w:rsid w:val="00DA7424"/>
    <w:rsid w:val="00DB0775"/>
    <w:rsid w:val="00DB08D9"/>
    <w:rsid w:val="00DB0B06"/>
    <w:rsid w:val="00DB0EAA"/>
    <w:rsid w:val="00DB1078"/>
    <w:rsid w:val="00DB20DF"/>
    <w:rsid w:val="00DB2C28"/>
    <w:rsid w:val="00DB3125"/>
    <w:rsid w:val="00DB34D1"/>
    <w:rsid w:val="00DB37BB"/>
    <w:rsid w:val="00DB3F6A"/>
    <w:rsid w:val="00DB4119"/>
    <w:rsid w:val="00DB4499"/>
    <w:rsid w:val="00DB4684"/>
    <w:rsid w:val="00DB4C36"/>
    <w:rsid w:val="00DB51C6"/>
    <w:rsid w:val="00DB5A52"/>
    <w:rsid w:val="00DB5EDD"/>
    <w:rsid w:val="00DB608D"/>
    <w:rsid w:val="00DB609E"/>
    <w:rsid w:val="00DB778C"/>
    <w:rsid w:val="00DC0199"/>
    <w:rsid w:val="00DC0386"/>
    <w:rsid w:val="00DC03BC"/>
    <w:rsid w:val="00DC04B5"/>
    <w:rsid w:val="00DC05BF"/>
    <w:rsid w:val="00DC1171"/>
    <w:rsid w:val="00DC12B9"/>
    <w:rsid w:val="00DC12EF"/>
    <w:rsid w:val="00DC1343"/>
    <w:rsid w:val="00DC14C2"/>
    <w:rsid w:val="00DC18D1"/>
    <w:rsid w:val="00DC1AE3"/>
    <w:rsid w:val="00DC1D56"/>
    <w:rsid w:val="00DC1EEA"/>
    <w:rsid w:val="00DC20A9"/>
    <w:rsid w:val="00DC28F9"/>
    <w:rsid w:val="00DC29C6"/>
    <w:rsid w:val="00DC2CE5"/>
    <w:rsid w:val="00DC2DED"/>
    <w:rsid w:val="00DC366B"/>
    <w:rsid w:val="00DC37C7"/>
    <w:rsid w:val="00DC3C8A"/>
    <w:rsid w:val="00DC3C8B"/>
    <w:rsid w:val="00DC4142"/>
    <w:rsid w:val="00DC4B48"/>
    <w:rsid w:val="00DC543B"/>
    <w:rsid w:val="00DC545C"/>
    <w:rsid w:val="00DC573F"/>
    <w:rsid w:val="00DC5D9E"/>
    <w:rsid w:val="00DC65EF"/>
    <w:rsid w:val="00DC70FE"/>
    <w:rsid w:val="00DC72E1"/>
    <w:rsid w:val="00DC7E36"/>
    <w:rsid w:val="00DD01BC"/>
    <w:rsid w:val="00DD01C7"/>
    <w:rsid w:val="00DD061D"/>
    <w:rsid w:val="00DD19DA"/>
    <w:rsid w:val="00DD1CF9"/>
    <w:rsid w:val="00DD218B"/>
    <w:rsid w:val="00DD2EED"/>
    <w:rsid w:val="00DD2F80"/>
    <w:rsid w:val="00DD35A3"/>
    <w:rsid w:val="00DD3A7F"/>
    <w:rsid w:val="00DD438A"/>
    <w:rsid w:val="00DD444C"/>
    <w:rsid w:val="00DD562C"/>
    <w:rsid w:val="00DD5970"/>
    <w:rsid w:val="00DD5DB7"/>
    <w:rsid w:val="00DD5F26"/>
    <w:rsid w:val="00DD6206"/>
    <w:rsid w:val="00DD68F3"/>
    <w:rsid w:val="00DD6B3A"/>
    <w:rsid w:val="00DD6F30"/>
    <w:rsid w:val="00DD700E"/>
    <w:rsid w:val="00DD721C"/>
    <w:rsid w:val="00DD7314"/>
    <w:rsid w:val="00DD79EB"/>
    <w:rsid w:val="00DE0220"/>
    <w:rsid w:val="00DE0D0B"/>
    <w:rsid w:val="00DE1784"/>
    <w:rsid w:val="00DE1E98"/>
    <w:rsid w:val="00DE308A"/>
    <w:rsid w:val="00DE3128"/>
    <w:rsid w:val="00DE3214"/>
    <w:rsid w:val="00DE3C07"/>
    <w:rsid w:val="00DE3CAE"/>
    <w:rsid w:val="00DE3F70"/>
    <w:rsid w:val="00DE481E"/>
    <w:rsid w:val="00DE4DE7"/>
    <w:rsid w:val="00DE5F6B"/>
    <w:rsid w:val="00DE6444"/>
    <w:rsid w:val="00DE7285"/>
    <w:rsid w:val="00DE794D"/>
    <w:rsid w:val="00DE799D"/>
    <w:rsid w:val="00DE7F90"/>
    <w:rsid w:val="00DF020A"/>
    <w:rsid w:val="00DF0249"/>
    <w:rsid w:val="00DF080C"/>
    <w:rsid w:val="00DF097C"/>
    <w:rsid w:val="00DF0CB5"/>
    <w:rsid w:val="00DF0D25"/>
    <w:rsid w:val="00DF1371"/>
    <w:rsid w:val="00DF1458"/>
    <w:rsid w:val="00DF200F"/>
    <w:rsid w:val="00DF27A5"/>
    <w:rsid w:val="00DF27C4"/>
    <w:rsid w:val="00DF2B10"/>
    <w:rsid w:val="00DF2EA5"/>
    <w:rsid w:val="00DF3780"/>
    <w:rsid w:val="00DF3787"/>
    <w:rsid w:val="00DF3866"/>
    <w:rsid w:val="00DF3CEE"/>
    <w:rsid w:val="00DF3F2C"/>
    <w:rsid w:val="00DF4339"/>
    <w:rsid w:val="00DF4B61"/>
    <w:rsid w:val="00DF5527"/>
    <w:rsid w:val="00DF552B"/>
    <w:rsid w:val="00DF5B89"/>
    <w:rsid w:val="00DF6287"/>
    <w:rsid w:val="00DF6936"/>
    <w:rsid w:val="00DF7169"/>
    <w:rsid w:val="00DF7451"/>
    <w:rsid w:val="00DF79DC"/>
    <w:rsid w:val="00E004C4"/>
    <w:rsid w:val="00E00C9E"/>
    <w:rsid w:val="00E00DD6"/>
    <w:rsid w:val="00E00FA4"/>
    <w:rsid w:val="00E01043"/>
    <w:rsid w:val="00E011BD"/>
    <w:rsid w:val="00E018A3"/>
    <w:rsid w:val="00E01BE1"/>
    <w:rsid w:val="00E01CC2"/>
    <w:rsid w:val="00E025D1"/>
    <w:rsid w:val="00E0291B"/>
    <w:rsid w:val="00E02926"/>
    <w:rsid w:val="00E02956"/>
    <w:rsid w:val="00E02960"/>
    <w:rsid w:val="00E02B14"/>
    <w:rsid w:val="00E02C59"/>
    <w:rsid w:val="00E038D4"/>
    <w:rsid w:val="00E03F56"/>
    <w:rsid w:val="00E0432C"/>
    <w:rsid w:val="00E04574"/>
    <w:rsid w:val="00E04C7A"/>
    <w:rsid w:val="00E04E41"/>
    <w:rsid w:val="00E04E88"/>
    <w:rsid w:val="00E04FCC"/>
    <w:rsid w:val="00E05FED"/>
    <w:rsid w:val="00E06541"/>
    <w:rsid w:val="00E0672D"/>
    <w:rsid w:val="00E0704F"/>
    <w:rsid w:val="00E0723A"/>
    <w:rsid w:val="00E079A7"/>
    <w:rsid w:val="00E07B65"/>
    <w:rsid w:val="00E07EC4"/>
    <w:rsid w:val="00E1102F"/>
    <w:rsid w:val="00E115B8"/>
    <w:rsid w:val="00E11BB5"/>
    <w:rsid w:val="00E11F26"/>
    <w:rsid w:val="00E12483"/>
    <w:rsid w:val="00E127EF"/>
    <w:rsid w:val="00E12A4C"/>
    <w:rsid w:val="00E132F9"/>
    <w:rsid w:val="00E1347F"/>
    <w:rsid w:val="00E1373D"/>
    <w:rsid w:val="00E13A78"/>
    <w:rsid w:val="00E13B3C"/>
    <w:rsid w:val="00E140AD"/>
    <w:rsid w:val="00E14146"/>
    <w:rsid w:val="00E14402"/>
    <w:rsid w:val="00E147DF"/>
    <w:rsid w:val="00E148DE"/>
    <w:rsid w:val="00E14C05"/>
    <w:rsid w:val="00E14E98"/>
    <w:rsid w:val="00E1504C"/>
    <w:rsid w:val="00E153F2"/>
    <w:rsid w:val="00E154B4"/>
    <w:rsid w:val="00E16045"/>
    <w:rsid w:val="00E1609E"/>
    <w:rsid w:val="00E160D2"/>
    <w:rsid w:val="00E16470"/>
    <w:rsid w:val="00E164A8"/>
    <w:rsid w:val="00E172CC"/>
    <w:rsid w:val="00E17ABB"/>
    <w:rsid w:val="00E17BCF"/>
    <w:rsid w:val="00E20244"/>
    <w:rsid w:val="00E20778"/>
    <w:rsid w:val="00E208B8"/>
    <w:rsid w:val="00E20C70"/>
    <w:rsid w:val="00E21627"/>
    <w:rsid w:val="00E219A8"/>
    <w:rsid w:val="00E21A15"/>
    <w:rsid w:val="00E21DB2"/>
    <w:rsid w:val="00E21EAA"/>
    <w:rsid w:val="00E22322"/>
    <w:rsid w:val="00E2268D"/>
    <w:rsid w:val="00E2292A"/>
    <w:rsid w:val="00E22D88"/>
    <w:rsid w:val="00E231EE"/>
    <w:rsid w:val="00E2324C"/>
    <w:rsid w:val="00E23AAD"/>
    <w:rsid w:val="00E23B27"/>
    <w:rsid w:val="00E23F1B"/>
    <w:rsid w:val="00E24079"/>
    <w:rsid w:val="00E2407A"/>
    <w:rsid w:val="00E242FF"/>
    <w:rsid w:val="00E24953"/>
    <w:rsid w:val="00E24D53"/>
    <w:rsid w:val="00E259D1"/>
    <w:rsid w:val="00E25AB1"/>
    <w:rsid w:val="00E25E12"/>
    <w:rsid w:val="00E25E5E"/>
    <w:rsid w:val="00E265C0"/>
    <w:rsid w:val="00E26B33"/>
    <w:rsid w:val="00E26D70"/>
    <w:rsid w:val="00E26FA9"/>
    <w:rsid w:val="00E27C18"/>
    <w:rsid w:val="00E27F54"/>
    <w:rsid w:val="00E301FA"/>
    <w:rsid w:val="00E305B8"/>
    <w:rsid w:val="00E30702"/>
    <w:rsid w:val="00E30759"/>
    <w:rsid w:val="00E30A1E"/>
    <w:rsid w:val="00E30D4C"/>
    <w:rsid w:val="00E31291"/>
    <w:rsid w:val="00E313C5"/>
    <w:rsid w:val="00E314E2"/>
    <w:rsid w:val="00E314E5"/>
    <w:rsid w:val="00E31587"/>
    <w:rsid w:val="00E322D1"/>
    <w:rsid w:val="00E32373"/>
    <w:rsid w:val="00E32780"/>
    <w:rsid w:val="00E32938"/>
    <w:rsid w:val="00E32CA9"/>
    <w:rsid w:val="00E32D11"/>
    <w:rsid w:val="00E32FB2"/>
    <w:rsid w:val="00E339AE"/>
    <w:rsid w:val="00E3436F"/>
    <w:rsid w:val="00E34847"/>
    <w:rsid w:val="00E34FF8"/>
    <w:rsid w:val="00E3599F"/>
    <w:rsid w:val="00E35A56"/>
    <w:rsid w:val="00E35DCB"/>
    <w:rsid w:val="00E36383"/>
    <w:rsid w:val="00E366B4"/>
    <w:rsid w:val="00E36AD7"/>
    <w:rsid w:val="00E36F8B"/>
    <w:rsid w:val="00E370FE"/>
    <w:rsid w:val="00E3788B"/>
    <w:rsid w:val="00E37ABF"/>
    <w:rsid w:val="00E37C90"/>
    <w:rsid w:val="00E37E57"/>
    <w:rsid w:val="00E4045C"/>
    <w:rsid w:val="00E40527"/>
    <w:rsid w:val="00E41391"/>
    <w:rsid w:val="00E41683"/>
    <w:rsid w:val="00E41805"/>
    <w:rsid w:val="00E41B19"/>
    <w:rsid w:val="00E41E71"/>
    <w:rsid w:val="00E425E9"/>
    <w:rsid w:val="00E42AE2"/>
    <w:rsid w:val="00E42C9F"/>
    <w:rsid w:val="00E4314F"/>
    <w:rsid w:val="00E43199"/>
    <w:rsid w:val="00E43522"/>
    <w:rsid w:val="00E4383D"/>
    <w:rsid w:val="00E439BC"/>
    <w:rsid w:val="00E43BF2"/>
    <w:rsid w:val="00E442ED"/>
    <w:rsid w:val="00E447E3"/>
    <w:rsid w:val="00E44CDA"/>
    <w:rsid w:val="00E44DCF"/>
    <w:rsid w:val="00E44F10"/>
    <w:rsid w:val="00E44F8B"/>
    <w:rsid w:val="00E46086"/>
    <w:rsid w:val="00E46580"/>
    <w:rsid w:val="00E46639"/>
    <w:rsid w:val="00E468E0"/>
    <w:rsid w:val="00E47266"/>
    <w:rsid w:val="00E47855"/>
    <w:rsid w:val="00E479BA"/>
    <w:rsid w:val="00E47B4D"/>
    <w:rsid w:val="00E47B59"/>
    <w:rsid w:val="00E5002F"/>
    <w:rsid w:val="00E50525"/>
    <w:rsid w:val="00E50699"/>
    <w:rsid w:val="00E5084A"/>
    <w:rsid w:val="00E50BCC"/>
    <w:rsid w:val="00E51574"/>
    <w:rsid w:val="00E519C0"/>
    <w:rsid w:val="00E51A25"/>
    <w:rsid w:val="00E51E60"/>
    <w:rsid w:val="00E52888"/>
    <w:rsid w:val="00E52B63"/>
    <w:rsid w:val="00E52DE9"/>
    <w:rsid w:val="00E533D3"/>
    <w:rsid w:val="00E53423"/>
    <w:rsid w:val="00E53B3A"/>
    <w:rsid w:val="00E53C08"/>
    <w:rsid w:val="00E53F76"/>
    <w:rsid w:val="00E54CA3"/>
    <w:rsid w:val="00E5505C"/>
    <w:rsid w:val="00E55690"/>
    <w:rsid w:val="00E55979"/>
    <w:rsid w:val="00E55B03"/>
    <w:rsid w:val="00E565DD"/>
    <w:rsid w:val="00E565F9"/>
    <w:rsid w:val="00E56BA5"/>
    <w:rsid w:val="00E56FA3"/>
    <w:rsid w:val="00E570DB"/>
    <w:rsid w:val="00E57312"/>
    <w:rsid w:val="00E57868"/>
    <w:rsid w:val="00E57EB2"/>
    <w:rsid w:val="00E60192"/>
    <w:rsid w:val="00E60AE7"/>
    <w:rsid w:val="00E615C1"/>
    <w:rsid w:val="00E61C1D"/>
    <w:rsid w:val="00E61D01"/>
    <w:rsid w:val="00E61D23"/>
    <w:rsid w:val="00E625D0"/>
    <w:rsid w:val="00E63331"/>
    <w:rsid w:val="00E63452"/>
    <w:rsid w:val="00E63563"/>
    <w:rsid w:val="00E636B1"/>
    <w:rsid w:val="00E639FF"/>
    <w:rsid w:val="00E641D6"/>
    <w:rsid w:val="00E6449C"/>
    <w:rsid w:val="00E647B4"/>
    <w:rsid w:val="00E64CA1"/>
    <w:rsid w:val="00E6508C"/>
    <w:rsid w:val="00E6510B"/>
    <w:rsid w:val="00E6523B"/>
    <w:rsid w:val="00E655B7"/>
    <w:rsid w:val="00E6579E"/>
    <w:rsid w:val="00E65AC4"/>
    <w:rsid w:val="00E66567"/>
    <w:rsid w:val="00E66599"/>
    <w:rsid w:val="00E672B4"/>
    <w:rsid w:val="00E677FF"/>
    <w:rsid w:val="00E679A2"/>
    <w:rsid w:val="00E67C90"/>
    <w:rsid w:val="00E67E8A"/>
    <w:rsid w:val="00E70074"/>
    <w:rsid w:val="00E7031C"/>
    <w:rsid w:val="00E71A31"/>
    <w:rsid w:val="00E72152"/>
    <w:rsid w:val="00E72351"/>
    <w:rsid w:val="00E7243C"/>
    <w:rsid w:val="00E72949"/>
    <w:rsid w:val="00E72B7D"/>
    <w:rsid w:val="00E72C27"/>
    <w:rsid w:val="00E73153"/>
    <w:rsid w:val="00E73337"/>
    <w:rsid w:val="00E73499"/>
    <w:rsid w:val="00E734B8"/>
    <w:rsid w:val="00E73514"/>
    <w:rsid w:val="00E73618"/>
    <w:rsid w:val="00E746D0"/>
    <w:rsid w:val="00E753EB"/>
    <w:rsid w:val="00E756A8"/>
    <w:rsid w:val="00E75DF8"/>
    <w:rsid w:val="00E75F14"/>
    <w:rsid w:val="00E75FAD"/>
    <w:rsid w:val="00E7612D"/>
    <w:rsid w:val="00E76318"/>
    <w:rsid w:val="00E76438"/>
    <w:rsid w:val="00E77A36"/>
    <w:rsid w:val="00E77B71"/>
    <w:rsid w:val="00E804AA"/>
    <w:rsid w:val="00E8109A"/>
    <w:rsid w:val="00E81427"/>
    <w:rsid w:val="00E81A70"/>
    <w:rsid w:val="00E81E1C"/>
    <w:rsid w:val="00E823E9"/>
    <w:rsid w:val="00E8243C"/>
    <w:rsid w:val="00E82526"/>
    <w:rsid w:val="00E8262B"/>
    <w:rsid w:val="00E82D54"/>
    <w:rsid w:val="00E83755"/>
    <w:rsid w:val="00E83D5C"/>
    <w:rsid w:val="00E842AD"/>
    <w:rsid w:val="00E84325"/>
    <w:rsid w:val="00E845C6"/>
    <w:rsid w:val="00E84A8E"/>
    <w:rsid w:val="00E8530C"/>
    <w:rsid w:val="00E8583B"/>
    <w:rsid w:val="00E85D14"/>
    <w:rsid w:val="00E85E16"/>
    <w:rsid w:val="00E85F91"/>
    <w:rsid w:val="00E86572"/>
    <w:rsid w:val="00E875C4"/>
    <w:rsid w:val="00E87611"/>
    <w:rsid w:val="00E87652"/>
    <w:rsid w:val="00E877DD"/>
    <w:rsid w:val="00E87C31"/>
    <w:rsid w:val="00E87F2F"/>
    <w:rsid w:val="00E9003A"/>
    <w:rsid w:val="00E90297"/>
    <w:rsid w:val="00E90345"/>
    <w:rsid w:val="00E90352"/>
    <w:rsid w:val="00E90452"/>
    <w:rsid w:val="00E9088C"/>
    <w:rsid w:val="00E91131"/>
    <w:rsid w:val="00E919CD"/>
    <w:rsid w:val="00E91B7C"/>
    <w:rsid w:val="00E92122"/>
    <w:rsid w:val="00E9237F"/>
    <w:rsid w:val="00E9288E"/>
    <w:rsid w:val="00E92968"/>
    <w:rsid w:val="00E92D3C"/>
    <w:rsid w:val="00E93AAA"/>
    <w:rsid w:val="00E93C7C"/>
    <w:rsid w:val="00E949D3"/>
    <w:rsid w:val="00E94CE0"/>
    <w:rsid w:val="00E94F45"/>
    <w:rsid w:val="00E953C1"/>
    <w:rsid w:val="00E954CB"/>
    <w:rsid w:val="00E96167"/>
    <w:rsid w:val="00E96286"/>
    <w:rsid w:val="00E964BB"/>
    <w:rsid w:val="00E96A50"/>
    <w:rsid w:val="00E96E59"/>
    <w:rsid w:val="00E97047"/>
    <w:rsid w:val="00E970C8"/>
    <w:rsid w:val="00E978E5"/>
    <w:rsid w:val="00E97A47"/>
    <w:rsid w:val="00EA0125"/>
    <w:rsid w:val="00EA0350"/>
    <w:rsid w:val="00EA0BA7"/>
    <w:rsid w:val="00EA10ED"/>
    <w:rsid w:val="00EA12BB"/>
    <w:rsid w:val="00EA1C75"/>
    <w:rsid w:val="00EA20CB"/>
    <w:rsid w:val="00EA220A"/>
    <w:rsid w:val="00EA2603"/>
    <w:rsid w:val="00EA3B26"/>
    <w:rsid w:val="00EA3CA3"/>
    <w:rsid w:val="00EA43F0"/>
    <w:rsid w:val="00EA54D9"/>
    <w:rsid w:val="00EA5D9C"/>
    <w:rsid w:val="00EA5DF9"/>
    <w:rsid w:val="00EA64C9"/>
    <w:rsid w:val="00EA6532"/>
    <w:rsid w:val="00EA6E1F"/>
    <w:rsid w:val="00EA74FB"/>
    <w:rsid w:val="00EA776B"/>
    <w:rsid w:val="00EA79D5"/>
    <w:rsid w:val="00EA7B84"/>
    <w:rsid w:val="00EA7DE5"/>
    <w:rsid w:val="00EB0050"/>
    <w:rsid w:val="00EB0789"/>
    <w:rsid w:val="00EB0F48"/>
    <w:rsid w:val="00EB114F"/>
    <w:rsid w:val="00EB1337"/>
    <w:rsid w:val="00EB13EA"/>
    <w:rsid w:val="00EB1B03"/>
    <w:rsid w:val="00EB1F0C"/>
    <w:rsid w:val="00EB1FC4"/>
    <w:rsid w:val="00EB2CE3"/>
    <w:rsid w:val="00EB300F"/>
    <w:rsid w:val="00EB311B"/>
    <w:rsid w:val="00EB367D"/>
    <w:rsid w:val="00EB38F0"/>
    <w:rsid w:val="00EB3D36"/>
    <w:rsid w:val="00EB3E01"/>
    <w:rsid w:val="00EB4C09"/>
    <w:rsid w:val="00EB5186"/>
    <w:rsid w:val="00EB51B6"/>
    <w:rsid w:val="00EB5B27"/>
    <w:rsid w:val="00EB5C2C"/>
    <w:rsid w:val="00EB670D"/>
    <w:rsid w:val="00EB6763"/>
    <w:rsid w:val="00EB69A3"/>
    <w:rsid w:val="00EB709B"/>
    <w:rsid w:val="00EB7374"/>
    <w:rsid w:val="00EB78FE"/>
    <w:rsid w:val="00EC003A"/>
    <w:rsid w:val="00EC0088"/>
    <w:rsid w:val="00EC034A"/>
    <w:rsid w:val="00EC04E7"/>
    <w:rsid w:val="00EC0526"/>
    <w:rsid w:val="00EC0582"/>
    <w:rsid w:val="00EC061B"/>
    <w:rsid w:val="00EC0682"/>
    <w:rsid w:val="00EC1321"/>
    <w:rsid w:val="00EC13E5"/>
    <w:rsid w:val="00EC17AD"/>
    <w:rsid w:val="00EC3382"/>
    <w:rsid w:val="00EC34A4"/>
    <w:rsid w:val="00EC3876"/>
    <w:rsid w:val="00EC4293"/>
    <w:rsid w:val="00EC44EB"/>
    <w:rsid w:val="00EC49D7"/>
    <w:rsid w:val="00EC5020"/>
    <w:rsid w:val="00EC5211"/>
    <w:rsid w:val="00EC53D9"/>
    <w:rsid w:val="00EC5451"/>
    <w:rsid w:val="00EC56AA"/>
    <w:rsid w:val="00EC5B2D"/>
    <w:rsid w:val="00EC5E17"/>
    <w:rsid w:val="00EC6723"/>
    <w:rsid w:val="00EC6855"/>
    <w:rsid w:val="00EC6C01"/>
    <w:rsid w:val="00ED04FE"/>
    <w:rsid w:val="00ED09FA"/>
    <w:rsid w:val="00ED0C45"/>
    <w:rsid w:val="00ED1C35"/>
    <w:rsid w:val="00ED1F08"/>
    <w:rsid w:val="00ED272B"/>
    <w:rsid w:val="00ED37DB"/>
    <w:rsid w:val="00ED3855"/>
    <w:rsid w:val="00ED413A"/>
    <w:rsid w:val="00ED42DE"/>
    <w:rsid w:val="00ED4C33"/>
    <w:rsid w:val="00ED4E7F"/>
    <w:rsid w:val="00ED5289"/>
    <w:rsid w:val="00ED53D2"/>
    <w:rsid w:val="00ED5701"/>
    <w:rsid w:val="00ED63F4"/>
    <w:rsid w:val="00ED67A4"/>
    <w:rsid w:val="00ED6CDC"/>
    <w:rsid w:val="00ED720C"/>
    <w:rsid w:val="00ED7752"/>
    <w:rsid w:val="00ED78DC"/>
    <w:rsid w:val="00ED7FFE"/>
    <w:rsid w:val="00EE02F5"/>
    <w:rsid w:val="00EE0382"/>
    <w:rsid w:val="00EE0682"/>
    <w:rsid w:val="00EE0B9A"/>
    <w:rsid w:val="00EE0C58"/>
    <w:rsid w:val="00EE1DB9"/>
    <w:rsid w:val="00EE2244"/>
    <w:rsid w:val="00EE2681"/>
    <w:rsid w:val="00EE2AA5"/>
    <w:rsid w:val="00EE2FC9"/>
    <w:rsid w:val="00EE3A5F"/>
    <w:rsid w:val="00EE3C96"/>
    <w:rsid w:val="00EE3D09"/>
    <w:rsid w:val="00EE3D71"/>
    <w:rsid w:val="00EE410C"/>
    <w:rsid w:val="00EE46E5"/>
    <w:rsid w:val="00EE4B41"/>
    <w:rsid w:val="00EE526A"/>
    <w:rsid w:val="00EE540C"/>
    <w:rsid w:val="00EE5D96"/>
    <w:rsid w:val="00EE5EC9"/>
    <w:rsid w:val="00EE5EF7"/>
    <w:rsid w:val="00EE6323"/>
    <w:rsid w:val="00EE66D4"/>
    <w:rsid w:val="00EE6986"/>
    <w:rsid w:val="00EE69B1"/>
    <w:rsid w:val="00EE7548"/>
    <w:rsid w:val="00EE7A97"/>
    <w:rsid w:val="00EE7AC1"/>
    <w:rsid w:val="00EE7BAA"/>
    <w:rsid w:val="00EE7DC6"/>
    <w:rsid w:val="00EE7FBB"/>
    <w:rsid w:val="00EF00F2"/>
    <w:rsid w:val="00EF017F"/>
    <w:rsid w:val="00EF14A8"/>
    <w:rsid w:val="00EF17BF"/>
    <w:rsid w:val="00EF193B"/>
    <w:rsid w:val="00EF1C43"/>
    <w:rsid w:val="00EF1FA4"/>
    <w:rsid w:val="00EF2005"/>
    <w:rsid w:val="00EF21D2"/>
    <w:rsid w:val="00EF2561"/>
    <w:rsid w:val="00EF28C2"/>
    <w:rsid w:val="00EF2B93"/>
    <w:rsid w:val="00EF2F03"/>
    <w:rsid w:val="00EF3975"/>
    <w:rsid w:val="00EF3BFA"/>
    <w:rsid w:val="00EF4150"/>
    <w:rsid w:val="00EF4179"/>
    <w:rsid w:val="00EF41DD"/>
    <w:rsid w:val="00EF4223"/>
    <w:rsid w:val="00EF45C0"/>
    <w:rsid w:val="00EF49C1"/>
    <w:rsid w:val="00EF4E2F"/>
    <w:rsid w:val="00EF4FBD"/>
    <w:rsid w:val="00EF58CE"/>
    <w:rsid w:val="00EF5ADC"/>
    <w:rsid w:val="00EF5BE4"/>
    <w:rsid w:val="00EF5F96"/>
    <w:rsid w:val="00EF609F"/>
    <w:rsid w:val="00EF6293"/>
    <w:rsid w:val="00EF6DC6"/>
    <w:rsid w:val="00EF6F41"/>
    <w:rsid w:val="00EF70F9"/>
    <w:rsid w:val="00EF7483"/>
    <w:rsid w:val="00EF763C"/>
    <w:rsid w:val="00F00303"/>
    <w:rsid w:val="00F00F44"/>
    <w:rsid w:val="00F010E8"/>
    <w:rsid w:val="00F020D9"/>
    <w:rsid w:val="00F0289F"/>
    <w:rsid w:val="00F02971"/>
    <w:rsid w:val="00F02A36"/>
    <w:rsid w:val="00F02C40"/>
    <w:rsid w:val="00F02F84"/>
    <w:rsid w:val="00F031DD"/>
    <w:rsid w:val="00F0327C"/>
    <w:rsid w:val="00F03CD5"/>
    <w:rsid w:val="00F03EFC"/>
    <w:rsid w:val="00F0418B"/>
    <w:rsid w:val="00F04443"/>
    <w:rsid w:val="00F04DE1"/>
    <w:rsid w:val="00F05608"/>
    <w:rsid w:val="00F05C88"/>
    <w:rsid w:val="00F066ED"/>
    <w:rsid w:val="00F07AA7"/>
    <w:rsid w:val="00F07B08"/>
    <w:rsid w:val="00F07EB5"/>
    <w:rsid w:val="00F101B6"/>
    <w:rsid w:val="00F10294"/>
    <w:rsid w:val="00F106CF"/>
    <w:rsid w:val="00F10990"/>
    <w:rsid w:val="00F112DD"/>
    <w:rsid w:val="00F11365"/>
    <w:rsid w:val="00F118E8"/>
    <w:rsid w:val="00F11F9E"/>
    <w:rsid w:val="00F120F1"/>
    <w:rsid w:val="00F12355"/>
    <w:rsid w:val="00F12A38"/>
    <w:rsid w:val="00F12D5A"/>
    <w:rsid w:val="00F13191"/>
    <w:rsid w:val="00F132C5"/>
    <w:rsid w:val="00F134CB"/>
    <w:rsid w:val="00F14397"/>
    <w:rsid w:val="00F15015"/>
    <w:rsid w:val="00F151E4"/>
    <w:rsid w:val="00F15B69"/>
    <w:rsid w:val="00F15D3B"/>
    <w:rsid w:val="00F16033"/>
    <w:rsid w:val="00F162A0"/>
    <w:rsid w:val="00F169F5"/>
    <w:rsid w:val="00F177A9"/>
    <w:rsid w:val="00F200F1"/>
    <w:rsid w:val="00F205A1"/>
    <w:rsid w:val="00F20899"/>
    <w:rsid w:val="00F20C02"/>
    <w:rsid w:val="00F20ED0"/>
    <w:rsid w:val="00F21222"/>
    <w:rsid w:val="00F21428"/>
    <w:rsid w:val="00F214FB"/>
    <w:rsid w:val="00F218B0"/>
    <w:rsid w:val="00F219AE"/>
    <w:rsid w:val="00F226C3"/>
    <w:rsid w:val="00F22825"/>
    <w:rsid w:val="00F2310E"/>
    <w:rsid w:val="00F233FD"/>
    <w:rsid w:val="00F23C14"/>
    <w:rsid w:val="00F24520"/>
    <w:rsid w:val="00F24AE6"/>
    <w:rsid w:val="00F2545D"/>
    <w:rsid w:val="00F259BC"/>
    <w:rsid w:val="00F260FB"/>
    <w:rsid w:val="00F26331"/>
    <w:rsid w:val="00F2694F"/>
    <w:rsid w:val="00F2777E"/>
    <w:rsid w:val="00F277E2"/>
    <w:rsid w:val="00F278C6"/>
    <w:rsid w:val="00F27F24"/>
    <w:rsid w:val="00F302BE"/>
    <w:rsid w:val="00F306FA"/>
    <w:rsid w:val="00F307FD"/>
    <w:rsid w:val="00F308BB"/>
    <w:rsid w:val="00F31257"/>
    <w:rsid w:val="00F313A9"/>
    <w:rsid w:val="00F31B55"/>
    <w:rsid w:val="00F3217B"/>
    <w:rsid w:val="00F326DE"/>
    <w:rsid w:val="00F33174"/>
    <w:rsid w:val="00F33230"/>
    <w:rsid w:val="00F336DC"/>
    <w:rsid w:val="00F34845"/>
    <w:rsid w:val="00F35517"/>
    <w:rsid w:val="00F355EB"/>
    <w:rsid w:val="00F35C26"/>
    <w:rsid w:val="00F3624C"/>
    <w:rsid w:val="00F366D8"/>
    <w:rsid w:val="00F3685F"/>
    <w:rsid w:val="00F36900"/>
    <w:rsid w:val="00F36AF3"/>
    <w:rsid w:val="00F36F1C"/>
    <w:rsid w:val="00F378F4"/>
    <w:rsid w:val="00F37FD0"/>
    <w:rsid w:val="00F4008A"/>
    <w:rsid w:val="00F4015A"/>
    <w:rsid w:val="00F4089F"/>
    <w:rsid w:val="00F40FBF"/>
    <w:rsid w:val="00F4196F"/>
    <w:rsid w:val="00F41A9C"/>
    <w:rsid w:val="00F41BF7"/>
    <w:rsid w:val="00F41C32"/>
    <w:rsid w:val="00F41CD5"/>
    <w:rsid w:val="00F422DB"/>
    <w:rsid w:val="00F42357"/>
    <w:rsid w:val="00F42763"/>
    <w:rsid w:val="00F427A9"/>
    <w:rsid w:val="00F42D65"/>
    <w:rsid w:val="00F4315E"/>
    <w:rsid w:val="00F4374A"/>
    <w:rsid w:val="00F43C0C"/>
    <w:rsid w:val="00F43EDC"/>
    <w:rsid w:val="00F44BC7"/>
    <w:rsid w:val="00F44F7A"/>
    <w:rsid w:val="00F450BC"/>
    <w:rsid w:val="00F451AD"/>
    <w:rsid w:val="00F4529C"/>
    <w:rsid w:val="00F4554B"/>
    <w:rsid w:val="00F457EC"/>
    <w:rsid w:val="00F45EAB"/>
    <w:rsid w:val="00F46272"/>
    <w:rsid w:val="00F46284"/>
    <w:rsid w:val="00F46523"/>
    <w:rsid w:val="00F46AFF"/>
    <w:rsid w:val="00F46B86"/>
    <w:rsid w:val="00F46CD5"/>
    <w:rsid w:val="00F47162"/>
    <w:rsid w:val="00F47224"/>
    <w:rsid w:val="00F47A69"/>
    <w:rsid w:val="00F504AB"/>
    <w:rsid w:val="00F513A2"/>
    <w:rsid w:val="00F51969"/>
    <w:rsid w:val="00F52BD4"/>
    <w:rsid w:val="00F52FB8"/>
    <w:rsid w:val="00F53B1E"/>
    <w:rsid w:val="00F54943"/>
    <w:rsid w:val="00F55D9E"/>
    <w:rsid w:val="00F566B9"/>
    <w:rsid w:val="00F567E2"/>
    <w:rsid w:val="00F56C4C"/>
    <w:rsid w:val="00F56CFD"/>
    <w:rsid w:val="00F574E7"/>
    <w:rsid w:val="00F5770F"/>
    <w:rsid w:val="00F578FC"/>
    <w:rsid w:val="00F579D7"/>
    <w:rsid w:val="00F57CB7"/>
    <w:rsid w:val="00F57D5A"/>
    <w:rsid w:val="00F60809"/>
    <w:rsid w:val="00F61598"/>
    <w:rsid w:val="00F61CE8"/>
    <w:rsid w:val="00F61FB6"/>
    <w:rsid w:val="00F6227E"/>
    <w:rsid w:val="00F6238A"/>
    <w:rsid w:val="00F62D70"/>
    <w:rsid w:val="00F6304E"/>
    <w:rsid w:val="00F6345C"/>
    <w:rsid w:val="00F63494"/>
    <w:rsid w:val="00F63584"/>
    <w:rsid w:val="00F638CE"/>
    <w:rsid w:val="00F6488B"/>
    <w:rsid w:val="00F64A38"/>
    <w:rsid w:val="00F64D4C"/>
    <w:rsid w:val="00F651D9"/>
    <w:rsid w:val="00F6540A"/>
    <w:rsid w:val="00F65B0D"/>
    <w:rsid w:val="00F65DC2"/>
    <w:rsid w:val="00F66743"/>
    <w:rsid w:val="00F670DB"/>
    <w:rsid w:val="00F675D9"/>
    <w:rsid w:val="00F67EA3"/>
    <w:rsid w:val="00F703DA"/>
    <w:rsid w:val="00F704D9"/>
    <w:rsid w:val="00F70C84"/>
    <w:rsid w:val="00F70E00"/>
    <w:rsid w:val="00F712A3"/>
    <w:rsid w:val="00F7134E"/>
    <w:rsid w:val="00F718A5"/>
    <w:rsid w:val="00F7196F"/>
    <w:rsid w:val="00F71AA8"/>
    <w:rsid w:val="00F71C1B"/>
    <w:rsid w:val="00F724C3"/>
    <w:rsid w:val="00F726D9"/>
    <w:rsid w:val="00F72ADC"/>
    <w:rsid w:val="00F72B58"/>
    <w:rsid w:val="00F72E97"/>
    <w:rsid w:val="00F73938"/>
    <w:rsid w:val="00F7429A"/>
    <w:rsid w:val="00F742A7"/>
    <w:rsid w:val="00F74927"/>
    <w:rsid w:val="00F75244"/>
    <w:rsid w:val="00F75480"/>
    <w:rsid w:val="00F75A9C"/>
    <w:rsid w:val="00F75B35"/>
    <w:rsid w:val="00F75CCD"/>
    <w:rsid w:val="00F75DA8"/>
    <w:rsid w:val="00F76F03"/>
    <w:rsid w:val="00F770CE"/>
    <w:rsid w:val="00F7769B"/>
    <w:rsid w:val="00F77812"/>
    <w:rsid w:val="00F81759"/>
    <w:rsid w:val="00F81973"/>
    <w:rsid w:val="00F8210D"/>
    <w:rsid w:val="00F823EF"/>
    <w:rsid w:val="00F82E49"/>
    <w:rsid w:val="00F8317E"/>
    <w:rsid w:val="00F837D6"/>
    <w:rsid w:val="00F839DE"/>
    <w:rsid w:val="00F84475"/>
    <w:rsid w:val="00F845DE"/>
    <w:rsid w:val="00F84B0D"/>
    <w:rsid w:val="00F85861"/>
    <w:rsid w:val="00F85CB1"/>
    <w:rsid w:val="00F85CB9"/>
    <w:rsid w:val="00F85ED7"/>
    <w:rsid w:val="00F862D0"/>
    <w:rsid w:val="00F86748"/>
    <w:rsid w:val="00F86BBD"/>
    <w:rsid w:val="00F86CFB"/>
    <w:rsid w:val="00F86EA2"/>
    <w:rsid w:val="00F873F8"/>
    <w:rsid w:val="00F875FB"/>
    <w:rsid w:val="00F879E4"/>
    <w:rsid w:val="00F87B87"/>
    <w:rsid w:val="00F9041F"/>
    <w:rsid w:val="00F90A5C"/>
    <w:rsid w:val="00F90A5E"/>
    <w:rsid w:val="00F9108A"/>
    <w:rsid w:val="00F91098"/>
    <w:rsid w:val="00F916CC"/>
    <w:rsid w:val="00F91EDE"/>
    <w:rsid w:val="00F92A20"/>
    <w:rsid w:val="00F93323"/>
    <w:rsid w:val="00F933F3"/>
    <w:rsid w:val="00F9359F"/>
    <w:rsid w:val="00F9372F"/>
    <w:rsid w:val="00F93B45"/>
    <w:rsid w:val="00F93B7E"/>
    <w:rsid w:val="00F93C00"/>
    <w:rsid w:val="00F93E41"/>
    <w:rsid w:val="00F940B8"/>
    <w:rsid w:val="00F94467"/>
    <w:rsid w:val="00F94931"/>
    <w:rsid w:val="00F9514C"/>
    <w:rsid w:val="00F952E6"/>
    <w:rsid w:val="00F9545B"/>
    <w:rsid w:val="00F958AB"/>
    <w:rsid w:val="00F95B50"/>
    <w:rsid w:val="00F95E99"/>
    <w:rsid w:val="00F963E1"/>
    <w:rsid w:val="00F965C2"/>
    <w:rsid w:val="00F96612"/>
    <w:rsid w:val="00F9663A"/>
    <w:rsid w:val="00F96EE8"/>
    <w:rsid w:val="00F973A8"/>
    <w:rsid w:val="00F97BB6"/>
    <w:rsid w:val="00F97C7C"/>
    <w:rsid w:val="00F97FB8"/>
    <w:rsid w:val="00FA005C"/>
    <w:rsid w:val="00FA0114"/>
    <w:rsid w:val="00FA0C5C"/>
    <w:rsid w:val="00FA1545"/>
    <w:rsid w:val="00FA1C8B"/>
    <w:rsid w:val="00FA2131"/>
    <w:rsid w:val="00FA2522"/>
    <w:rsid w:val="00FA264C"/>
    <w:rsid w:val="00FA3614"/>
    <w:rsid w:val="00FA3FEB"/>
    <w:rsid w:val="00FA4885"/>
    <w:rsid w:val="00FA49D0"/>
    <w:rsid w:val="00FA4D59"/>
    <w:rsid w:val="00FA5B12"/>
    <w:rsid w:val="00FA5F0C"/>
    <w:rsid w:val="00FA637A"/>
    <w:rsid w:val="00FA6634"/>
    <w:rsid w:val="00FA6A12"/>
    <w:rsid w:val="00FA6F0D"/>
    <w:rsid w:val="00FA7D4C"/>
    <w:rsid w:val="00FB0B22"/>
    <w:rsid w:val="00FB1441"/>
    <w:rsid w:val="00FB14CC"/>
    <w:rsid w:val="00FB18FE"/>
    <w:rsid w:val="00FB196A"/>
    <w:rsid w:val="00FB2742"/>
    <w:rsid w:val="00FB2B52"/>
    <w:rsid w:val="00FB2D08"/>
    <w:rsid w:val="00FB310B"/>
    <w:rsid w:val="00FB37D0"/>
    <w:rsid w:val="00FB3B50"/>
    <w:rsid w:val="00FB3C3B"/>
    <w:rsid w:val="00FB3DF8"/>
    <w:rsid w:val="00FB4155"/>
    <w:rsid w:val="00FB47DF"/>
    <w:rsid w:val="00FB491B"/>
    <w:rsid w:val="00FB49DD"/>
    <w:rsid w:val="00FB4C7E"/>
    <w:rsid w:val="00FB53F8"/>
    <w:rsid w:val="00FB5415"/>
    <w:rsid w:val="00FB5757"/>
    <w:rsid w:val="00FB58C5"/>
    <w:rsid w:val="00FB6235"/>
    <w:rsid w:val="00FB6254"/>
    <w:rsid w:val="00FB64C2"/>
    <w:rsid w:val="00FB64FF"/>
    <w:rsid w:val="00FB66FA"/>
    <w:rsid w:val="00FB6730"/>
    <w:rsid w:val="00FB6A60"/>
    <w:rsid w:val="00FB729F"/>
    <w:rsid w:val="00FB7458"/>
    <w:rsid w:val="00FB748B"/>
    <w:rsid w:val="00FB755C"/>
    <w:rsid w:val="00FB78ED"/>
    <w:rsid w:val="00FB7D77"/>
    <w:rsid w:val="00FC02A4"/>
    <w:rsid w:val="00FC06AC"/>
    <w:rsid w:val="00FC12ED"/>
    <w:rsid w:val="00FC1951"/>
    <w:rsid w:val="00FC1EB7"/>
    <w:rsid w:val="00FC2363"/>
    <w:rsid w:val="00FC2387"/>
    <w:rsid w:val="00FC2834"/>
    <w:rsid w:val="00FC2A3C"/>
    <w:rsid w:val="00FC2C82"/>
    <w:rsid w:val="00FC2F33"/>
    <w:rsid w:val="00FC3E0D"/>
    <w:rsid w:val="00FC478E"/>
    <w:rsid w:val="00FC486F"/>
    <w:rsid w:val="00FC4985"/>
    <w:rsid w:val="00FC5176"/>
    <w:rsid w:val="00FC5485"/>
    <w:rsid w:val="00FC5B95"/>
    <w:rsid w:val="00FC5BE7"/>
    <w:rsid w:val="00FC680B"/>
    <w:rsid w:val="00FC69B2"/>
    <w:rsid w:val="00FC6EB5"/>
    <w:rsid w:val="00FC73E4"/>
    <w:rsid w:val="00FC780B"/>
    <w:rsid w:val="00FC7861"/>
    <w:rsid w:val="00FC7C8B"/>
    <w:rsid w:val="00FD0A0F"/>
    <w:rsid w:val="00FD1037"/>
    <w:rsid w:val="00FD144A"/>
    <w:rsid w:val="00FD1805"/>
    <w:rsid w:val="00FD1D14"/>
    <w:rsid w:val="00FD1DB6"/>
    <w:rsid w:val="00FD20B7"/>
    <w:rsid w:val="00FD25D4"/>
    <w:rsid w:val="00FD2DAF"/>
    <w:rsid w:val="00FD32B8"/>
    <w:rsid w:val="00FD41EE"/>
    <w:rsid w:val="00FD437D"/>
    <w:rsid w:val="00FD4758"/>
    <w:rsid w:val="00FD559C"/>
    <w:rsid w:val="00FD5DFB"/>
    <w:rsid w:val="00FD6A0E"/>
    <w:rsid w:val="00FD744F"/>
    <w:rsid w:val="00FD7622"/>
    <w:rsid w:val="00FD7705"/>
    <w:rsid w:val="00FD7D59"/>
    <w:rsid w:val="00FD7DF8"/>
    <w:rsid w:val="00FE0379"/>
    <w:rsid w:val="00FE0C72"/>
    <w:rsid w:val="00FE172F"/>
    <w:rsid w:val="00FE186B"/>
    <w:rsid w:val="00FE225A"/>
    <w:rsid w:val="00FE228A"/>
    <w:rsid w:val="00FE288D"/>
    <w:rsid w:val="00FE2AED"/>
    <w:rsid w:val="00FE2B33"/>
    <w:rsid w:val="00FE32EF"/>
    <w:rsid w:val="00FE3592"/>
    <w:rsid w:val="00FE35CF"/>
    <w:rsid w:val="00FE38D4"/>
    <w:rsid w:val="00FE3A47"/>
    <w:rsid w:val="00FE3E4F"/>
    <w:rsid w:val="00FE3EAD"/>
    <w:rsid w:val="00FE3F8C"/>
    <w:rsid w:val="00FE46A6"/>
    <w:rsid w:val="00FE49ED"/>
    <w:rsid w:val="00FE5776"/>
    <w:rsid w:val="00FE5F50"/>
    <w:rsid w:val="00FE663E"/>
    <w:rsid w:val="00FE6661"/>
    <w:rsid w:val="00FE6768"/>
    <w:rsid w:val="00FE68BD"/>
    <w:rsid w:val="00FE691F"/>
    <w:rsid w:val="00FE6A15"/>
    <w:rsid w:val="00FE6D8B"/>
    <w:rsid w:val="00FE6EF3"/>
    <w:rsid w:val="00FE78EE"/>
    <w:rsid w:val="00FE7B44"/>
    <w:rsid w:val="00FE7D61"/>
    <w:rsid w:val="00FF144B"/>
    <w:rsid w:val="00FF16A9"/>
    <w:rsid w:val="00FF1753"/>
    <w:rsid w:val="00FF1ACB"/>
    <w:rsid w:val="00FF1EA1"/>
    <w:rsid w:val="00FF220E"/>
    <w:rsid w:val="00FF251C"/>
    <w:rsid w:val="00FF26B9"/>
    <w:rsid w:val="00FF2825"/>
    <w:rsid w:val="00FF28B9"/>
    <w:rsid w:val="00FF2C13"/>
    <w:rsid w:val="00FF2C88"/>
    <w:rsid w:val="00FF2E74"/>
    <w:rsid w:val="00FF3D7E"/>
    <w:rsid w:val="00FF3D7F"/>
    <w:rsid w:val="00FF40ED"/>
    <w:rsid w:val="00FF429B"/>
    <w:rsid w:val="00FF4636"/>
    <w:rsid w:val="00FF4714"/>
    <w:rsid w:val="00FF51AB"/>
    <w:rsid w:val="00FF5CE2"/>
    <w:rsid w:val="00FF608E"/>
    <w:rsid w:val="00FF6158"/>
    <w:rsid w:val="00FF62F4"/>
    <w:rsid w:val="00FF6434"/>
    <w:rsid w:val="00FF6B54"/>
    <w:rsid w:val="00FF789D"/>
    <w:rsid w:val="00FF7987"/>
    <w:rsid w:val="00FF7A69"/>
    <w:rsid w:val="00FF7D5A"/>
    <w:rsid w:val="00FF7F4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oNotEmbedSmartTags/>
  <w:decimalSymbol w:val="."/>
  <w:listSeparator w:val=","/>
  <w14:docId w14:val="664BDF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Mincho" w:eastAsia="MS Mincho" w:hAnsi="MS Mincho"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3ADA"/>
    <w:pPr>
      <w:widowControl w:val="0"/>
      <w:jc w:val="both"/>
    </w:pPr>
    <w:rPr>
      <w:kern w:val="2"/>
      <w:sz w:val="24"/>
    </w:rPr>
  </w:style>
  <w:style w:type="paragraph" w:styleId="Heading1">
    <w:name w:val="heading 1"/>
    <w:basedOn w:val="Normal"/>
    <w:next w:val="Normal"/>
    <w:qFormat/>
    <w:rsid w:val="006D139F"/>
    <w:pPr>
      <w:keepNext/>
      <w:outlineLvl w:val="0"/>
    </w:pPr>
    <w:rPr>
      <w:rFonts w:ascii="Times" w:eastAsia="平成明朝" w:hAnsi="Times"/>
      <w:b/>
    </w:rPr>
  </w:style>
  <w:style w:type="paragraph" w:styleId="Heading2">
    <w:name w:val="heading 2"/>
    <w:basedOn w:val="Normal"/>
    <w:next w:val="Normal"/>
    <w:qFormat/>
    <w:rsid w:val="00AB7700"/>
    <w:pPr>
      <w:keepNext/>
      <w:outlineLvl w:val="1"/>
    </w:pPr>
    <w:rPr>
      <w:rFonts w:ascii="Arial" w:eastAsia="MS Gothic" w:hAnsi="Arial"/>
    </w:rPr>
  </w:style>
  <w:style w:type="paragraph" w:styleId="Heading5">
    <w:name w:val="heading 5"/>
    <w:basedOn w:val="Normal"/>
    <w:next w:val="Normal"/>
    <w:qFormat/>
    <w:rsid w:val="00D251E7"/>
    <w:pPr>
      <w:keepNext/>
      <w:spacing w:line="480" w:lineRule="auto"/>
      <w:outlineLvl w:val="4"/>
    </w:pPr>
    <w:rPr>
      <w:rFonts w:ascii="Times" w:eastAsia="平成明朝" w:hAnsi="Times"/>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010C15"/>
    <w:pPr>
      <w:spacing w:line="480" w:lineRule="auto"/>
      <w:ind w:firstLineChars="174" w:firstLine="418"/>
    </w:pPr>
    <w:rPr>
      <w:rFonts w:ascii="Times New Roman" w:hAnsi="Times New Roman"/>
      <w:szCs w:val="24"/>
    </w:rPr>
  </w:style>
  <w:style w:type="paragraph" w:styleId="BodyText">
    <w:name w:val="Body Text"/>
    <w:basedOn w:val="Normal"/>
    <w:link w:val="BodyTextChar"/>
    <w:rsid w:val="00DD01BA"/>
  </w:style>
  <w:style w:type="paragraph" w:styleId="Header">
    <w:name w:val="header"/>
    <w:basedOn w:val="Normal"/>
    <w:rsid w:val="00DD01BA"/>
    <w:pPr>
      <w:tabs>
        <w:tab w:val="center" w:pos="4252"/>
        <w:tab w:val="right" w:pos="8504"/>
      </w:tabs>
      <w:snapToGrid w:val="0"/>
    </w:pPr>
    <w:rPr>
      <w:rFonts w:ascii="Times" w:eastAsia="平成明朝" w:hAnsi="Times"/>
    </w:rPr>
  </w:style>
  <w:style w:type="character" w:styleId="Hyperlink">
    <w:name w:val="Hyperlink"/>
    <w:uiPriority w:val="99"/>
    <w:rsid w:val="00760A77"/>
    <w:rPr>
      <w:color w:val="0000FF"/>
      <w:u w:val="single"/>
    </w:rPr>
  </w:style>
  <w:style w:type="character" w:customStyle="1" w:styleId="volume">
    <w:name w:val="volume"/>
    <w:basedOn w:val="DefaultParagraphFont"/>
    <w:rsid w:val="00760A77"/>
  </w:style>
  <w:style w:type="character" w:customStyle="1" w:styleId="issue">
    <w:name w:val="issue"/>
    <w:basedOn w:val="DefaultParagraphFont"/>
    <w:rsid w:val="00760A77"/>
  </w:style>
  <w:style w:type="character" w:customStyle="1" w:styleId="pages">
    <w:name w:val="pages"/>
    <w:basedOn w:val="DefaultParagraphFont"/>
    <w:rsid w:val="00760A77"/>
  </w:style>
  <w:style w:type="character" w:customStyle="1" w:styleId="ti">
    <w:name w:val="ti"/>
    <w:basedOn w:val="DefaultParagraphFont"/>
    <w:rsid w:val="00AB7700"/>
  </w:style>
  <w:style w:type="character" w:customStyle="1" w:styleId="featuredlinkouts">
    <w:name w:val="featured_linkouts"/>
    <w:basedOn w:val="DefaultParagraphFont"/>
    <w:rsid w:val="00AB7700"/>
  </w:style>
  <w:style w:type="character" w:customStyle="1" w:styleId="linkbar">
    <w:name w:val="linkbar"/>
    <w:basedOn w:val="DefaultParagraphFont"/>
    <w:rsid w:val="00AB7700"/>
  </w:style>
  <w:style w:type="paragraph" w:customStyle="1" w:styleId="affiliation">
    <w:name w:val="affiliation"/>
    <w:basedOn w:val="Normal"/>
    <w:rsid w:val="00073BB8"/>
    <w:pPr>
      <w:widowControl/>
      <w:spacing w:before="100" w:beforeAutospacing="1" w:after="100" w:afterAutospacing="1"/>
      <w:jc w:val="left"/>
    </w:pPr>
    <w:rPr>
      <w:rFonts w:ascii="MS PGothic" w:eastAsia="MS PGothic" w:hAnsi="MS PGothic" w:cs="MS PGothic"/>
      <w:kern w:val="0"/>
      <w:szCs w:val="24"/>
    </w:rPr>
  </w:style>
  <w:style w:type="paragraph" w:styleId="Footer">
    <w:name w:val="footer"/>
    <w:basedOn w:val="Normal"/>
    <w:rsid w:val="003D39B2"/>
    <w:pPr>
      <w:tabs>
        <w:tab w:val="center" w:pos="4252"/>
        <w:tab w:val="right" w:pos="8504"/>
      </w:tabs>
      <w:snapToGrid w:val="0"/>
    </w:pPr>
  </w:style>
  <w:style w:type="character" w:styleId="PageNumber">
    <w:name w:val="page number"/>
    <w:basedOn w:val="DefaultParagraphFont"/>
    <w:rsid w:val="003D39B2"/>
  </w:style>
  <w:style w:type="character" w:styleId="LineNumber">
    <w:name w:val="line number"/>
    <w:basedOn w:val="DefaultParagraphFont"/>
    <w:rsid w:val="00D251E7"/>
  </w:style>
  <w:style w:type="paragraph" w:styleId="BodyTextIndent">
    <w:name w:val="Body Text Indent"/>
    <w:basedOn w:val="Normal"/>
    <w:rsid w:val="00D251E7"/>
    <w:pPr>
      <w:spacing w:line="480" w:lineRule="auto"/>
      <w:ind w:leftChars="-50" w:left="-105" w:firstLineChars="350" w:firstLine="840"/>
    </w:pPr>
    <w:rPr>
      <w:rFonts w:ascii="Times New Roman" w:hAnsi="Times New Roman"/>
      <w:szCs w:val="24"/>
    </w:rPr>
  </w:style>
  <w:style w:type="paragraph" w:styleId="BodyText2">
    <w:name w:val="Body Text 2"/>
    <w:basedOn w:val="Normal"/>
    <w:rsid w:val="00D251E7"/>
    <w:pPr>
      <w:spacing w:line="480" w:lineRule="auto"/>
    </w:pPr>
    <w:rPr>
      <w:rFonts w:ascii="Times New Roman" w:hAnsi="Times New Roman"/>
      <w:b/>
      <w:szCs w:val="24"/>
    </w:rPr>
  </w:style>
  <w:style w:type="paragraph" w:styleId="BodyText3">
    <w:name w:val="Body Text 3"/>
    <w:basedOn w:val="Normal"/>
    <w:rsid w:val="00D251E7"/>
    <w:pPr>
      <w:spacing w:line="480" w:lineRule="auto"/>
    </w:pPr>
    <w:rPr>
      <w:rFonts w:ascii="Times New Roman" w:hAnsi="Times New Roman"/>
      <w:szCs w:val="24"/>
    </w:rPr>
  </w:style>
  <w:style w:type="character" w:styleId="FollowedHyperlink">
    <w:name w:val="FollowedHyperlink"/>
    <w:rsid w:val="00D251E7"/>
    <w:rPr>
      <w:color w:val="800080"/>
      <w:u w:val="single"/>
    </w:rPr>
  </w:style>
  <w:style w:type="paragraph" w:styleId="NormalWeb">
    <w:name w:val="Normal (Web)"/>
    <w:basedOn w:val="Normal"/>
    <w:uiPriority w:val="99"/>
    <w:rsid w:val="0012004D"/>
    <w:pPr>
      <w:widowControl/>
      <w:spacing w:beforeLines="1" w:afterLines="1"/>
      <w:jc w:val="left"/>
    </w:pPr>
    <w:rPr>
      <w:rFonts w:ascii="Times" w:hAnsi="Times"/>
      <w:kern w:val="0"/>
      <w:sz w:val="20"/>
    </w:rPr>
  </w:style>
  <w:style w:type="paragraph" w:styleId="BalloonText">
    <w:name w:val="Balloon Text"/>
    <w:basedOn w:val="Normal"/>
    <w:link w:val="BalloonTextChar"/>
    <w:rsid w:val="00A55DF6"/>
    <w:rPr>
      <w:rFonts w:ascii="ヒラギノ角ゴ ProN W3" w:eastAsia="ヒラギノ角ゴ ProN W3"/>
      <w:sz w:val="18"/>
      <w:szCs w:val="18"/>
    </w:rPr>
  </w:style>
  <w:style w:type="character" w:customStyle="1" w:styleId="BalloonTextChar">
    <w:name w:val="Balloon Text Char"/>
    <w:basedOn w:val="DefaultParagraphFont"/>
    <w:link w:val="BalloonText"/>
    <w:rsid w:val="00A55DF6"/>
    <w:rPr>
      <w:rFonts w:ascii="ヒラギノ角ゴ ProN W3" w:eastAsia="ヒラギノ角ゴ ProN W3"/>
      <w:kern w:val="2"/>
      <w:sz w:val="18"/>
      <w:szCs w:val="18"/>
    </w:rPr>
  </w:style>
  <w:style w:type="paragraph" w:styleId="ListParagraph">
    <w:name w:val="List Paragraph"/>
    <w:basedOn w:val="Normal"/>
    <w:uiPriority w:val="34"/>
    <w:qFormat/>
    <w:rsid w:val="00A749FD"/>
    <w:pPr>
      <w:ind w:leftChars="400" w:left="960"/>
    </w:pPr>
  </w:style>
  <w:style w:type="character" w:customStyle="1" w:styleId="BodyTextChar">
    <w:name w:val="Body Text Char"/>
    <w:basedOn w:val="DefaultParagraphFont"/>
    <w:link w:val="BodyText"/>
    <w:rsid w:val="00A62C18"/>
    <w:rPr>
      <w:kern w:val="2"/>
      <w:sz w:val="24"/>
    </w:rPr>
  </w:style>
  <w:style w:type="character" w:styleId="CommentReference">
    <w:name w:val="annotation reference"/>
    <w:basedOn w:val="DefaultParagraphFont"/>
    <w:rsid w:val="007F5D93"/>
    <w:rPr>
      <w:sz w:val="18"/>
      <w:szCs w:val="18"/>
    </w:rPr>
  </w:style>
  <w:style w:type="paragraph" w:styleId="CommentText">
    <w:name w:val="annotation text"/>
    <w:basedOn w:val="Normal"/>
    <w:link w:val="CommentTextChar"/>
    <w:rsid w:val="007F5D93"/>
    <w:pPr>
      <w:jc w:val="left"/>
    </w:pPr>
  </w:style>
  <w:style w:type="character" w:customStyle="1" w:styleId="CommentTextChar">
    <w:name w:val="Comment Text Char"/>
    <w:basedOn w:val="DefaultParagraphFont"/>
    <w:link w:val="CommentText"/>
    <w:rsid w:val="007F5D93"/>
    <w:rPr>
      <w:kern w:val="2"/>
      <w:sz w:val="24"/>
    </w:rPr>
  </w:style>
  <w:style w:type="paragraph" w:styleId="CommentSubject">
    <w:name w:val="annotation subject"/>
    <w:basedOn w:val="CommentText"/>
    <w:next w:val="CommentText"/>
    <w:link w:val="CommentSubjectChar"/>
    <w:rsid w:val="007F5D93"/>
    <w:rPr>
      <w:b/>
      <w:bCs/>
    </w:rPr>
  </w:style>
  <w:style w:type="character" w:customStyle="1" w:styleId="CommentSubjectChar">
    <w:name w:val="Comment Subject Char"/>
    <w:basedOn w:val="CommentTextChar"/>
    <w:link w:val="CommentSubject"/>
    <w:rsid w:val="007F5D93"/>
    <w:rPr>
      <w:b/>
      <w:bCs/>
      <w:kern w:val="2"/>
      <w:sz w:val="24"/>
    </w:rPr>
  </w:style>
  <w:style w:type="paragraph" w:styleId="PlainText">
    <w:name w:val="Plain Text"/>
    <w:basedOn w:val="Normal"/>
    <w:link w:val="PlainTextChar"/>
    <w:rsid w:val="00D31CBE"/>
    <w:rPr>
      <w:rFonts w:ascii="宋体" w:eastAsia="宋体" w:hAnsi="Courier New" w:cs="Courier New"/>
      <w:sz w:val="21"/>
      <w:szCs w:val="21"/>
      <w:lang w:eastAsia="zh-CN"/>
    </w:rPr>
  </w:style>
  <w:style w:type="character" w:customStyle="1" w:styleId="PlainTextChar">
    <w:name w:val="Plain Text Char"/>
    <w:basedOn w:val="DefaultParagraphFont"/>
    <w:link w:val="PlainText"/>
    <w:rsid w:val="00D31CBE"/>
    <w:rPr>
      <w:rFonts w:ascii="宋体" w:eastAsia="宋体" w:hAnsi="Courier New" w:cs="Courier New"/>
      <w:kern w:val="2"/>
      <w:sz w:val="21"/>
      <w:szCs w:val="21"/>
      <w:lang w:eastAsia="zh-CN"/>
    </w:rPr>
  </w:style>
  <w:style w:type="character" w:styleId="Emphasis">
    <w:name w:val="Emphasis"/>
    <w:qFormat/>
    <w:rsid w:val="00355FF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S Mincho" w:eastAsia="MS Mincho" w:hAnsi="MS Mincho"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3ADA"/>
    <w:pPr>
      <w:widowControl w:val="0"/>
      <w:jc w:val="both"/>
    </w:pPr>
    <w:rPr>
      <w:kern w:val="2"/>
      <w:sz w:val="24"/>
    </w:rPr>
  </w:style>
  <w:style w:type="paragraph" w:styleId="Heading1">
    <w:name w:val="heading 1"/>
    <w:basedOn w:val="Normal"/>
    <w:next w:val="Normal"/>
    <w:qFormat/>
    <w:rsid w:val="006D139F"/>
    <w:pPr>
      <w:keepNext/>
      <w:outlineLvl w:val="0"/>
    </w:pPr>
    <w:rPr>
      <w:rFonts w:ascii="Times" w:eastAsia="平成明朝" w:hAnsi="Times"/>
      <w:b/>
    </w:rPr>
  </w:style>
  <w:style w:type="paragraph" w:styleId="Heading2">
    <w:name w:val="heading 2"/>
    <w:basedOn w:val="Normal"/>
    <w:next w:val="Normal"/>
    <w:qFormat/>
    <w:rsid w:val="00AB7700"/>
    <w:pPr>
      <w:keepNext/>
      <w:outlineLvl w:val="1"/>
    </w:pPr>
    <w:rPr>
      <w:rFonts w:ascii="Arial" w:eastAsia="MS Gothic" w:hAnsi="Arial"/>
    </w:rPr>
  </w:style>
  <w:style w:type="paragraph" w:styleId="Heading5">
    <w:name w:val="heading 5"/>
    <w:basedOn w:val="Normal"/>
    <w:next w:val="Normal"/>
    <w:qFormat/>
    <w:rsid w:val="00D251E7"/>
    <w:pPr>
      <w:keepNext/>
      <w:spacing w:line="480" w:lineRule="auto"/>
      <w:outlineLvl w:val="4"/>
    </w:pPr>
    <w:rPr>
      <w:rFonts w:ascii="Times" w:eastAsia="平成明朝" w:hAnsi="Times"/>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010C15"/>
    <w:pPr>
      <w:spacing w:line="480" w:lineRule="auto"/>
      <w:ind w:firstLineChars="174" w:firstLine="418"/>
    </w:pPr>
    <w:rPr>
      <w:rFonts w:ascii="Times New Roman" w:hAnsi="Times New Roman"/>
      <w:szCs w:val="24"/>
    </w:rPr>
  </w:style>
  <w:style w:type="paragraph" w:styleId="BodyText">
    <w:name w:val="Body Text"/>
    <w:basedOn w:val="Normal"/>
    <w:link w:val="BodyTextChar"/>
    <w:rsid w:val="00DD01BA"/>
  </w:style>
  <w:style w:type="paragraph" w:styleId="Header">
    <w:name w:val="header"/>
    <w:basedOn w:val="Normal"/>
    <w:rsid w:val="00DD01BA"/>
    <w:pPr>
      <w:tabs>
        <w:tab w:val="center" w:pos="4252"/>
        <w:tab w:val="right" w:pos="8504"/>
      </w:tabs>
      <w:snapToGrid w:val="0"/>
    </w:pPr>
    <w:rPr>
      <w:rFonts w:ascii="Times" w:eastAsia="平成明朝" w:hAnsi="Times"/>
    </w:rPr>
  </w:style>
  <w:style w:type="character" w:styleId="Hyperlink">
    <w:name w:val="Hyperlink"/>
    <w:uiPriority w:val="99"/>
    <w:rsid w:val="00760A77"/>
    <w:rPr>
      <w:color w:val="0000FF"/>
      <w:u w:val="single"/>
    </w:rPr>
  </w:style>
  <w:style w:type="character" w:customStyle="1" w:styleId="volume">
    <w:name w:val="volume"/>
    <w:basedOn w:val="DefaultParagraphFont"/>
    <w:rsid w:val="00760A77"/>
  </w:style>
  <w:style w:type="character" w:customStyle="1" w:styleId="issue">
    <w:name w:val="issue"/>
    <w:basedOn w:val="DefaultParagraphFont"/>
    <w:rsid w:val="00760A77"/>
  </w:style>
  <w:style w:type="character" w:customStyle="1" w:styleId="pages">
    <w:name w:val="pages"/>
    <w:basedOn w:val="DefaultParagraphFont"/>
    <w:rsid w:val="00760A77"/>
  </w:style>
  <w:style w:type="character" w:customStyle="1" w:styleId="ti">
    <w:name w:val="ti"/>
    <w:basedOn w:val="DefaultParagraphFont"/>
    <w:rsid w:val="00AB7700"/>
  </w:style>
  <w:style w:type="character" w:customStyle="1" w:styleId="featuredlinkouts">
    <w:name w:val="featured_linkouts"/>
    <w:basedOn w:val="DefaultParagraphFont"/>
    <w:rsid w:val="00AB7700"/>
  </w:style>
  <w:style w:type="character" w:customStyle="1" w:styleId="linkbar">
    <w:name w:val="linkbar"/>
    <w:basedOn w:val="DefaultParagraphFont"/>
    <w:rsid w:val="00AB7700"/>
  </w:style>
  <w:style w:type="paragraph" w:customStyle="1" w:styleId="affiliation">
    <w:name w:val="affiliation"/>
    <w:basedOn w:val="Normal"/>
    <w:rsid w:val="00073BB8"/>
    <w:pPr>
      <w:widowControl/>
      <w:spacing w:before="100" w:beforeAutospacing="1" w:after="100" w:afterAutospacing="1"/>
      <w:jc w:val="left"/>
    </w:pPr>
    <w:rPr>
      <w:rFonts w:ascii="MS PGothic" w:eastAsia="MS PGothic" w:hAnsi="MS PGothic" w:cs="MS PGothic"/>
      <w:kern w:val="0"/>
      <w:szCs w:val="24"/>
    </w:rPr>
  </w:style>
  <w:style w:type="paragraph" w:styleId="Footer">
    <w:name w:val="footer"/>
    <w:basedOn w:val="Normal"/>
    <w:rsid w:val="003D39B2"/>
    <w:pPr>
      <w:tabs>
        <w:tab w:val="center" w:pos="4252"/>
        <w:tab w:val="right" w:pos="8504"/>
      </w:tabs>
      <w:snapToGrid w:val="0"/>
    </w:pPr>
  </w:style>
  <w:style w:type="character" w:styleId="PageNumber">
    <w:name w:val="page number"/>
    <w:basedOn w:val="DefaultParagraphFont"/>
    <w:rsid w:val="003D39B2"/>
  </w:style>
  <w:style w:type="character" w:styleId="LineNumber">
    <w:name w:val="line number"/>
    <w:basedOn w:val="DefaultParagraphFont"/>
    <w:rsid w:val="00D251E7"/>
  </w:style>
  <w:style w:type="paragraph" w:styleId="BodyTextIndent">
    <w:name w:val="Body Text Indent"/>
    <w:basedOn w:val="Normal"/>
    <w:rsid w:val="00D251E7"/>
    <w:pPr>
      <w:spacing w:line="480" w:lineRule="auto"/>
      <w:ind w:leftChars="-50" w:left="-105" w:firstLineChars="350" w:firstLine="840"/>
    </w:pPr>
    <w:rPr>
      <w:rFonts w:ascii="Times New Roman" w:hAnsi="Times New Roman"/>
      <w:szCs w:val="24"/>
    </w:rPr>
  </w:style>
  <w:style w:type="paragraph" w:styleId="BodyText2">
    <w:name w:val="Body Text 2"/>
    <w:basedOn w:val="Normal"/>
    <w:rsid w:val="00D251E7"/>
    <w:pPr>
      <w:spacing w:line="480" w:lineRule="auto"/>
    </w:pPr>
    <w:rPr>
      <w:rFonts w:ascii="Times New Roman" w:hAnsi="Times New Roman"/>
      <w:b/>
      <w:szCs w:val="24"/>
    </w:rPr>
  </w:style>
  <w:style w:type="paragraph" w:styleId="BodyText3">
    <w:name w:val="Body Text 3"/>
    <w:basedOn w:val="Normal"/>
    <w:rsid w:val="00D251E7"/>
    <w:pPr>
      <w:spacing w:line="480" w:lineRule="auto"/>
    </w:pPr>
    <w:rPr>
      <w:rFonts w:ascii="Times New Roman" w:hAnsi="Times New Roman"/>
      <w:szCs w:val="24"/>
    </w:rPr>
  </w:style>
  <w:style w:type="character" w:styleId="FollowedHyperlink">
    <w:name w:val="FollowedHyperlink"/>
    <w:rsid w:val="00D251E7"/>
    <w:rPr>
      <w:color w:val="800080"/>
      <w:u w:val="single"/>
    </w:rPr>
  </w:style>
  <w:style w:type="paragraph" w:styleId="NormalWeb">
    <w:name w:val="Normal (Web)"/>
    <w:basedOn w:val="Normal"/>
    <w:uiPriority w:val="99"/>
    <w:rsid w:val="0012004D"/>
    <w:pPr>
      <w:widowControl/>
      <w:spacing w:beforeLines="1" w:afterLines="1"/>
      <w:jc w:val="left"/>
    </w:pPr>
    <w:rPr>
      <w:rFonts w:ascii="Times" w:hAnsi="Times"/>
      <w:kern w:val="0"/>
      <w:sz w:val="20"/>
    </w:rPr>
  </w:style>
  <w:style w:type="paragraph" w:styleId="BalloonText">
    <w:name w:val="Balloon Text"/>
    <w:basedOn w:val="Normal"/>
    <w:link w:val="BalloonTextChar"/>
    <w:rsid w:val="00A55DF6"/>
    <w:rPr>
      <w:rFonts w:ascii="ヒラギノ角ゴ ProN W3" w:eastAsia="ヒラギノ角ゴ ProN W3"/>
      <w:sz w:val="18"/>
      <w:szCs w:val="18"/>
    </w:rPr>
  </w:style>
  <w:style w:type="character" w:customStyle="1" w:styleId="BalloonTextChar">
    <w:name w:val="Balloon Text Char"/>
    <w:basedOn w:val="DefaultParagraphFont"/>
    <w:link w:val="BalloonText"/>
    <w:rsid w:val="00A55DF6"/>
    <w:rPr>
      <w:rFonts w:ascii="ヒラギノ角ゴ ProN W3" w:eastAsia="ヒラギノ角ゴ ProN W3"/>
      <w:kern w:val="2"/>
      <w:sz w:val="18"/>
      <w:szCs w:val="18"/>
    </w:rPr>
  </w:style>
  <w:style w:type="paragraph" w:styleId="ListParagraph">
    <w:name w:val="List Paragraph"/>
    <w:basedOn w:val="Normal"/>
    <w:uiPriority w:val="34"/>
    <w:qFormat/>
    <w:rsid w:val="00A749FD"/>
    <w:pPr>
      <w:ind w:leftChars="400" w:left="960"/>
    </w:pPr>
  </w:style>
  <w:style w:type="character" w:customStyle="1" w:styleId="BodyTextChar">
    <w:name w:val="Body Text Char"/>
    <w:basedOn w:val="DefaultParagraphFont"/>
    <w:link w:val="BodyText"/>
    <w:rsid w:val="00A62C18"/>
    <w:rPr>
      <w:kern w:val="2"/>
      <w:sz w:val="24"/>
    </w:rPr>
  </w:style>
  <w:style w:type="character" w:styleId="CommentReference">
    <w:name w:val="annotation reference"/>
    <w:basedOn w:val="DefaultParagraphFont"/>
    <w:rsid w:val="007F5D93"/>
    <w:rPr>
      <w:sz w:val="18"/>
      <w:szCs w:val="18"/>
    </w:rPr>
  </w:style>
  <w:style w:type="paragraph" w:styleId="CommentText">
    <w:name w:val="annotation text"/>
    <w:basedOn w:val="Normal"/>
    <w:link w:val="CommentTextChar"/>
    <w:rsid w:val="007F5D93"/>
    <w:pPr>
      <w:jc w:val="left"/>
    </w:pPr>
  </w:style>
  <w:style w:type="character" w:customStyle="1" w:styleId="CommentTextChar">
    <w:name w:val="Comment Text Char"/>
    <w:basedOn w:val="DefaultParagraphFont"/>
    <w:link w:val="CommentText"/>
    <w:rsid w:val="007F5D93"/>
    <w:rPr>
      <w:kern w:val="2"/>
      <w:sz w:val="24"/>
    </w:rPr>
  </w:style>
  <w:style w:type="paragraph" w:styleId="CommentSubject">
    <w:name w:val="annotation subject"/>
    <w:basedOn w:val="CommentText"/>
    <w:next w:val="CommentText"/>
    <w:link w:val="CommentSubjectChar"/>
    <w:rsid w:val="007F5D93"/>
    <w:rPr>
      <w:b/>
      <w:bCs/>
    </w:rPr>
  </w:style>
  <w:style w:type="character" w:customStyle="1" w:styleId="CommentSubjectChar">
    <w:name w:val="Comment Subject Char"/>
    <w:basedOn w:val="CommentTextChar"/>
    <w:link w:val="CommentSubject"/>
    <w:rsid w:val="007F5D93"/>
    <w:rPr>
      <w:b/>
      <w:bCs/>
      <w:kern w:val="2"/>
      <w:sz w:val="24"/>
    </w:rPr>
  </w:style>
  <w:style w:type="paragraph" w:styleId="PlainText">
    <w:name w:val="Plain Text"/>
    <w:basedOn w:val="Normal"/>
    <w:link w:val="PlainTextChar"/>
    <w:rsid w:val="00D31CBE"/>
    <w:rPr>
      <w:rFonts w:ascii="宋体" w:eastAsia="宋体" w:hAnsi="Courier New" w:cs="Courier New"/>
      <w:sz w:val="21"/>
      <w:szCs w:val="21"/>
      <w:lang w:eastAsia="zh-CN"/>
    </w:rPr>
  </w:style>
  <w:style w:type="character" w:customStyle="1" w:styleId="PlainTextChar">
    <w:name w:val="Plain Text Char"/>
    <w:basedOn w:val="DefaultParagraphFont"/>
    <w:link w:val="PlainText"/>
    <w:rsid w:val="00D31CBE"/>
    <w:rPr>
      <w:rFonts w:ascii="宋体" w:eastAsia="宋体" w:hAnsi="Courier New" w:cs="Courier New"/>
      <w:kern w:val="2"/>
      <w:sz w:val="21"/>
      <w:szCs w:val="21"/>
      <w:lang w:eastAsia="zh-CN"/>
    </w:rPr>
  </w:style>
  <w:style w:type="character" w:styleId="Emphasis">
    <w:name w:val="Emphasis"/>
    <w:qFormat/>
    <w:rsid w:val="00355FF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817924">
      <w:bodyDiv w:val="1"/>
      <w:marLeft w:val="0"/>
      <w:marRight w:val="0"/>
      <w:marTop w:val="0"/>
      <w:marBottom w:val="0"/>
      <w:divBdr>
        <w:top w:val="none" w:sz="0" w:space="0" w:color="auto"/>
        <w:left w:val="none" w:sz="0" w:space="0" w:color="auto"/>
        <w:bottom w:val="none" w:sz="0" w:space="0" w:color="auto"/>
        <w:right w:val="none" w:sz="0" w:space="0" w:color="auto"/>
      </w:divBdr>
    </w:div>
    <w:div w:id="181536860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saeki@ri.ncgm.go.jp"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37" Type="http://schemas.openxmlformats.org/officeDocument/2006/relationships/theme" Target="theme/theme1.xml"/><Relationship Id="rId18" Type="http://schemas.openxmlformats.org/officeDocument/2006/relationships/image" Target="media/image7.jpeg"/><Relationship Id="rId19" Type="http://schemas.openxmlformats.org/officeDocument/2006/relationships/image" Target="media/image8.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4335C-50B7-9249-81F0-D267FBF20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7146</Words>
  <Characters>40737</Characters>
  <Application>Microsoft Macintosh Word</Application>
  <DocSecurity>0</DocSecurity>
  <Lines>339</Lines>
  <Paragraphs>95</Paragraphs>
  <ScaleCrop>false</ScaleCrop>
  <HeadingPairs>
    <vt:vector size="2" baseType="variant">
      <vt:variant>
        <vt:lpstr>タイトル</vt:lpstr>
      </vt:variant>
      <vt:variant>
        <vt:i4>1</vt:i4>
      </vt:variant>
    </vt:vector>
  </HeadingPairs>
  <TitlesOfParts>
    <vt:vector size="1" baseType="lpstr">
      <vt:lpstr>難治性の感染症を合併した好中球減少患者に有効な治療法として顆粒球輸血が行われている</vt:lpstr>
    </vt:vector>
  </TitlesOfParts>
  <Company/>
  <LinksUpToDate>false</LinksUpToDate>
  <CharactersWithSpaces>47788</CharactersWithSpaces>
  <SharedDoc>false</SharedDoc>
  <HLinks>
    <vt:vector size="18" baseType="variant">
      <vt:variant>
        <vt:i4>3211380</vt:i4>
      </vt:variant>
      <vt:variant>
        <vt:i4>109720</vt:i4>
      </vt:variant>
      <vt:variant>
        <vt:i4>1025</vt:i4>
      </vt:variant>
      <vt:variant>
        <vt:i4>1</vt:i4>
      </vt:variant>
      <vt:variant>
        <vt:lpwstr>T1</vt:lpwstr>
      </vt:variant>
      <vt:variant>
        <vt:lpwstr/>
      </vt:variant>
      <vt:variant>
        <vt:i4>3211333</vt:i4>
      </vt:variant>
      <vt:variant>
        <vt:i4>109730</vt:i4>
      </vt:variant>
      <vt:variant>
        <vt:i4>1026</vt:i4>
      </vt:variant>
      <vt:variant>
        <vt:i4>1</vt:i4>
      </vt:variant>
      <vt:variant>
        <vt:lpwstr>T11</vt:lpwstr>
      </vt:variant>
      <vt:variant>
        <vt:lpwstr/>
      </vt:variant>
      <vt:variant>
        <vt:i4>69</vt:i4>
      </vt:variant>
      <vt:variant>
        <vt:i4>109734</vt:i4>
      </vt:variant>
      <vt:variant>
        <vt:i4>1027</vt:i4>
      </vt:variant>
      <vt:variant>
        <vt:i4>1</vt:i4>
      </vt:variant>
      <vt:variant>
        <vt:lpwstr>T111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難治性の感染症を合併した好中球減少患者に有効な治療法として顆粒球輸血が行われている</dc:title>
  <dc:creator>佐伯 久美子</dc:creator>
  <cp:lastModifiedBy>Na Ma</cp:lastModifiedBy>
  <cp:revision>2</cp:revision>
  <cp:lastPrinted>2014-01-27T03:31:00Z</cp:lastPrinted>
  <dcterms:created xsi:type="dcterms:W3CDTF">2015-10-13T05:52:00Z</dcterms:created>
  <dcterms:modified xsi:type="dcterms:W3CDTF">2015-10-13T05:52:00Z</dcterms:modified>
</cp:coreProperties>
</file>