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C1" w:rsidRPr="00814CC1" w:rsidRDefault="00814CC1" w:rsidP="00814CC1">
      <w:pPr>
        <w:spacing w:before="100" w:beforeAutospacing="1" w:after="100" w:afterAutospacing="1" w:line="240" w:lineRule="auto"/>
        <w:outlineLvl w:val="1"/>
        <w:rPr>
          <w:rFonts w:ascii="Times New Roman" w:eastAsia="Times New Roman" w:hAnsi="Times New Roman" w:cs="Times New Roman"/>
          <w:b/>
          <w:bCs/>
          <w:sz w:val="36"/>
          <w:szCs w:val="36"/>
        </w:rPr>
      </w:pPr>
      <w:r w:rsidRPr="00814CC1">
        <w:rPr>
          <w:rFonts w:ascii="Times New Roman" w:eastAsia="Times New Roman" w:hAnsi="Times New Roman" w:cs="Times New Roman"/>
          <w:b/>
          <w:bCs/>
          <w:sz w:val="36"/>
          <w:szCs w:val="36"/>
        </w:rPr>
        <w:t>ESPS Manuscript NO: 17566</w:t>
      </w:r>
    </w:p>
    <w:tbl>
      <w:tblPr>
        <w:tblW w:w="0" w:type="auto"/>
        <w:tblCellSpacing w:w="15" w:type="dxa"/>
        <w:tblCellMar>
          <w:left w:w="0" w:type="dxa"/>
          <w:right w:w="0" w:type="dxa"/>
        </w:tblCellMar>
        <w:tblLook w:val="04A0"/>
      </w:tblPr>
      <w:tblGrid>
        <w:gridCol w:w="605"/>
        <w:gridCol w:w="165"/>
      </w:tblGrid>
      <w:tr w:rsidR="00814CC1" w:rsidRPr="00814CC1" w:rsidTr="00814CC1">
        <w:trPr>
          <w:tblCellSpacing w:w="15" w:type="dxa"/>
        </w:trPr>
        <w:tc>
          <w:tcPr>
            <w:tcW w:w="0" w:type="auto"/>
            <w:shd w:val="clear" w:color="auto" w:fill="DDDDDD"/>
            <w:vAlign w:val="center"/>
            <w:hideMark/>
          </w:tcPr>
          <w:p w:rsidR="00814CC1" w:rsidRPr="00814CC1" w:rsidRDefault="00814CC1" w:rsidP="00814CC1">
            <w:pPr>
              <w:spacing w:after="0" w:line="240" w:lineRule="auto"/>
              <w:divId w:val="132606123"/>
              <w:rPr>
                <w:rFonts w:ascii="Times New Roman" w:eastAsia="Times New Roman" w:hAnsi="Times New Roman" w:cs="Times New Roman"/>
                <w:color w:val="666666"/>
                <w:sz w:val="24"/>
                <w:szCs w:val="24"/>
              </w:rPr>
            </w:pPr>
            <w:r w:rsidRPr="00814CC1">
              <w:rPr>
                <w:rFonts w:ascii="Times New Roman" w:eastAsia="Times New Roman" w:hAnsi="Times New Roman" w:cs="Times New Roman"/>
                <w:color w:val="666666"/>
                <w:sz w:val="24"/>
                <w:szCs w:val="24"/>
              </w:rPr>
              <w:t>Inbox</w:t>
            </w:r>
          </w:p>
        </w:tc>
        <w:tc>
          <w:tcPr>
            <w:tcW w:w="0" w:type="auto"/>
            <w:shd w:val="clear" w:color="auto" w:fill="DDDDDD"/>
            <w:vAlign w:val="center"/>
            <w:hideMark/>
          </w:tcPr>
          <w:p w:rsidR="00814CC1" w:rsidRPr="00814CC1" w:rsidRDefault="00814CC1" w:rsidP="00814CC1">
            <w:pPr>
              <w:spacing w:after="0" w:line="240" w:lineRule="auto"/>
              <w:rPr>
                <w:rFonts w:ascii="Times New Roman" w:eastAsia="Times New Roman" w:hAnsi="Times New Roman" w:cs="Times New Roman"/>
                <w:color w:val="666666"/>
                <w:sz w:val="24"/>
                <w:szCs w:val="24"/>
              </w:rPr>
            </w:pPr>
            <w:r w:rsidRPr="00814CC1">
              <w:rPr>
                <w:rFonts w:ascii="Times New Roman" w:eastAsia="Times New Roman" w:hAnsi="Times New Roman" w:cs="Times New Roman"/>
                <w:color w:val="666666"/>
                <w:sz w:val="24"/>
                <w:szCs w:val="24"/>
              </w:rPr>
              <w:t>x</w:t>
            </w:r>
          </w:p>
        </w:tc>
      </w:tr>
    </w:tbl>
    <w:p w:rsidR="00814CC1" w:rsidRPr="00814CC1" w:rsidRDefault="00814CC1" w:rsidP="00814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7340" cy="307340"/>
            <wp:effectExtent l="19050" t="0" r="0" b="0"/>
            <wp:docPr id="1" name=":0_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4"/>
                    <a:srcRect/>
                    <a:stretch>
                      <a:fillRect/>
                    </a:stretch>
                  </pic:blipFill>
                  <pic:spPr bwMode="auto">
                    <a:xfrm>
                      <a:off x="0" y="0"/>
                      <a:ext cx="307340" cy="30734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006"/>
        <w:gridCol w:w="3275"/>
        <w:gridCol w:w="47"/>
        <w:gridCol w:w="47"/>
        <w:gridCol w:w="45"/>
      </w:tblGrid>
      <w:tr w:rsidR="00814CC1" w:rsidRPr="00814CC1" w:rsidTr="00814CC1">
        <w:trPr>
          <w:gridAfter w:val="1"/>
          <w:tblCellSpacing w:w="15" w:type="dxa"/>
        </w:trPr>
        <w:tc>
          <w:tcPr>
            <w:tcW w:w="0" w:type="auto"/>
            <w:vAlign w:val="center"/>
            <w:hideMark/>
          </w:tcPr>
          <w:tbl>
            <w:tblPr>
              <w:tblW w:w="0" w:type="auto"/>
              <w:tblCellSpacing w:w="15" w:type="dxa"/>
              <w:tblCellMar>
                <w:left w:w="0" w:type="dxa"/>
                <w:right w:w="0" w:type="dxa"/>
              </w:tblCellMar>
              <w:tblLook w:val="04A0"/>
            </w:tblPr>
            <w:tblGrid>
              <w:gridCol w:w="2119"/>
            </w:tblGrid>
            <w:tr w:rsidR="00814CC1" w:rsidRPr="00814CC1">
              <w:trPr>
                <w:tblCellSpacing w:w="15" w:type="dxa"/>
              </w:trPr>
              <w:tc>
                <w:tcPr>
                  <w:tcW w:w="0" w:type="auto"/>
                  <w:vAlign w:val="center"/>
                  <w:hideMark/>
                </w:tcPr>
                <w:p w:rsidR="00814CC1" w:rsidRPr="00814CC1" w:rsidRDefault="00814CC1" w:rsidP="00814CC1">
                  <w:pPr>
                    <w:spacing w:before="100" w:beforeAutospacing="1" w:after="100" w:afterAutospacing="1" w:line="240" w:lineRule="auto"/>
                    <w:outlineLvl w:val="2"/>
                    <w:rPr>
                      <w:rFonts w:ascii="Times New Roman" w:eastAsia="Times New Roman" w:hAnsi="Times New Roman" w:cs="Times New Roman"/>
                      <w:b/>
                      <w:bCs/>
                      <w:sz w:val="27"/>
                      <w:szCs w:val="27"/>
                    </w:rPr>
                  </w:pPr>
                  <w:r w:rsidRPr="00814CC1">
                    <w:rPr>
                      <w:rFonts w:ascii="Times New Roman" w:eastAsia="Times New Roman" w:hAnsi="Times New Roman" w:cs="Times New Roman"/>
                      <w:b/>
                      <w:bCs/>
                      <w:sz w:val="27"/>
                      <w:szCs w:val="27"/>
                    </w:rPr>
                    <w:t xml:space="preserve">esps@wjgnet.com </w:t>
                  </w:r>
                </w:p>
              </w:tc>
            </w:tr>
          </w:tbl>
          <w:p w:rsidR="00814CC1" w:rsidRPr="00814CC1" w:rsidRDefault="00814CC1" w:rsidP="00814CC1">
            <w:pPr>
              <w:spacing w:after="0" w:line="240" w:lineRule="auto"/>
              <w:rPr>
                <w:rFonts w:ascii="Times New Roman" w:eastAsia="Times New Roman" w:hAnsi="Times New Roman" w:cs="Times New Roman"/>
                <w:sz w:val="24"/>
                <w:szCs w:val="24"/>
              </w:rPr>
            </w:pPr>
          </w:p>
        </w:tc>
        <w:tc>
          <w:tcPr>
            <w:tcW w:w="0" w:type="auto"/>
            <w:vAlign w:val="center"/>
            <w:hideMark/>
          </w:tcPr>
          <w:p w:rsidR="00814CC1" w:rsidRPr="00814CC1" w:rsidRDefault="00814CC1" w:rsidP="00814CC1">
            <w:pPr>
              <w:spacing w:after="0" w:line="240" w:lineRule="auto"/>
              <w:rPr>
                <w:rFonts w:ascii="Times New Roman" w:eastAsia="Times New Roman" w:hAnsi="Times New Roman" w:cs="Times New Roman"/>
                <w:sz w:val="24"/>
                <w:szCs w:val="24"/>
              </w:rPr>
            </w:pPr>
            <w:r w:rsidRPr="00814CC1">
              <w:rPr>
                <w:rFonts w:ascii="Times New Roman" w:eastAsia="Times New Roman" w:hAnsi="Times New Roman" w:cs="Times New Roman"/>
                <w:sz w:val="24"/>
                <w:szCs w:val="24"/>
              </w:rPr>
              <w:t>Apr 19 (1 day ago)</w:t>
            </w:r>
          </w:p>
          <w:p w:rsidR="00814CC1" w:rsidRPr="00814CC1" w:rsidRDefault="00814CC1" w:rsidP="00814CC1">
            <w:pPr>
              <w:spacing w:after="0" w:line="240" w:lineRule="auto"/>
              <w:rPr>
                <w:rFonts w:ascii="Times New Roman" w:eastAsia="Times New Roman" w:hAnsi="Times New Roman" w:cs="Times New Roman"/>
                <w:sz w:val="24"/>
                <w:szCs w:val="24"/>
              </w:rPr>
            </w:pPr>
            <w:r w:rsidRPr="00814CC1">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tc>
        <w:tc>
          <w:tcPr>
            <w:tcW w:w="0" w:type="auto"/>
            <w:vAlign w:val="center"/>
            <w:hideMark/>
          </w:tcPr>
          <w:p w:rsidR="00814CC1" w:rsidRPr="00814CC1" w:rsidRDefault="00814CC1" w:rsidP="00814CC1">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814CC1" w:rsidRPr="00814CC1" w:rsidRDefault="00814CC1" w:rsidP="00814CC1">
            <w:pPr>
              <w:spacing w:after="0" w:line="240" w:lineRule="auto"/>
              <w:rPr>
                <w:rFonts w:ascii="Times New Roman" w:eastAsia="Times New Roman" w:hAnsi="Times New Roman" w:cs="Times New Roman"/>
                <w:sz w:val="24"/>
                <w:szCs w:val="24"/>
              </w:rPr>
            </w:pPr>
          </w:p>
        </w:tc>
      </w:tr>
      <w:tr w:rsidR="00814CC1" w:rsidRPr="00814CC1" w:rsidTr="00814CC1">
        <w:trPr>
          <w:gridAfter w:val="1"/>
          <w:tblCellSpacing w:w="15" w:type="dxa"/>
        </w:trPr>
        <w:tc>
          <w:tcPr>
            <w:tcW w:w="0" w:type="auto"/>
            <w:vAlign w:val="center"/>
            <w:hideMark/>
          </w:tcPr>
          <w:p w:rsidR="00814CC1" w:rsidRPr="00814CC1" w:rsidRDefault="00814CC1" w:rsidP="00814CC1">
            <w:pPr>
              <w:spacing w:after="0" w:line="240" w:lineRule="auto"/>
              <w:rPr>
                <w:rFonts w:ascii="Times New Roman" w:eastAsia="Times New Roman" w:hAnsi="Times New Roman" w:cs="Times New Roman"/>
                <w:sz w:val="24"/>
                <w:szCs w:val="24"/>
              </w:rPr>
            </w:pPr>
          </w:p>
        </w:tc>
        <w:tc>
          <w:tcPr>
            <w:tcW w:w="0" w:type="auto"/>
            <w:vAlign w:val="center"/>
            <w:hideMark/>
          </w:tcPr>
          <w:p w:rsidR="00814CC1" w:rsidRPr="00814CC1" w:rsidRDefault="00814CC1" w:rsidP="00814CC1">
            <w:pPr>
              <w:spacing w:after="0" w:line="240" w:lineRule="auto"/>
              <w:rPr>
                <w:rFonts w:ascii="Times New Roman" w:eastAsia="Times New Roman" w:hAnsi="Times New Roman" w:cs="Times New Roman"/>
                <w:sz w:val="20"/>
                <w:szCs w:val="20"/>
              </w:rPr>
            </w:pPr>
          </w:p>
        </w:tc>
        <w:tc>
          <w:tcPr>
            <w:tcW w:w="0" w:type="auto"/>
            <w:vAlign w:val="center"/>
            <w:hideMark/>
          </w:tcPr>
          <w:p w:rsidR="00814CC1" w:rsidRPr="00814CC1" w:rsidRDefault="00814CC1" w:rsidP="00814CC1">
            <w:pPr>
              <w:spacing w:after="0" w:line="240" w:lineRule="auto"/>
              <w:rPr>
                <w:rFonts w:ascii="Times New Roman" w:eastAsia="Times New Roman" w:hAnsi="Times New Roman" w:cs="Times New Roman"/>
                <w:sz w:val="20"/>
                <w:szCs w:val="20"/>
              </w:rPr>
            </w:pPr>
          </w:p>
        </w:tc>
        <w:tc>
          <w:tcPr>
            <w:tcW w:w="0" w:type="auto"/>
            <w:vMerge/>
            <w:vAlign w:val="center"/>
            <w:hideMark/>
          </w:tcPr>
          <w:p w:rsidR="00814CC1" w:rsidRPr="00814CC1" w:rsidRDefault="00814CC1" w:rsidP="00814CC1">
            <w:pPr>
              <w:spacing w:after="0" w:line="240" w:lineRule="auto"/>
              <w:rPr>
                <w:rFonts w:ascii="Times New Roman" w:eastAsia="Times New Roman" w:hAnsi="Times New Roman" w:cs="Times New Roman"/>
                <w:sz w:val="24"/>
                <w:szCs w:val="24"/>
              </w:rPr>
            </w:pPr>
          </w:p>
        </w:tc>
      </w:tr>
      <w:tr w:rsidR="00814CC1" w:rsidRPr="00814CC1" w:rsidTr="00814CC1">
        <w:trPr>
          <w:tblCellSpacing w:w="15" w:type="dxa"/>
        </w:trPr>
        <w:tc>
          <w:tcPr>
            <w:tcW w:w="0" w:type="auto"/>
            <w:gridSpan w:val="5"/>
            <w:vAlign w:val="center"/>
            <w:hideMark/>
          </w:tcPr>
          <w:tbl>
            <w:tblPr>
              <w:tblW w:w="0" w:type="auto"/>
              <w:tblCellSpacing w:w="15" w:type="dxa"/>
              <w:tblCellMar>
                <w:left w:w="0" w:type="dxa"/>
                <w:right w:w="0" w:type="dxa"/>
              </w:tblCellMar>
              <w:tblLook w:val="04A0"/>
            </w:tblPr>
            <w:tblGrid>
              <w:gridCol w:w="660"/>
            </w:tblGrid>
            <w:tr w:rsidR="00814CC1" w:rsidRPr="00814CC1" w:rsidTr="00814CC1">
              <w:trPr>
                <w:tblCellSpacing w:w="15" w:type="dxa"/>
              </w:trPr>
              <w:tc>
                <w:tcPr>
                  <w:tcW w:w="0" w:type="auto"/>
                  <w:vAlign w:val="center"/>
                  <w:hideMark/>
                </w:tcPr>
                <w:tbl>
                  <w:tblPr>
                    <w:tblW w:w="0" w:type="auto"/>
                    <w:tblCellSpacing w:w="15" w:type="dxa"/>
                    <w:tblCellMar>
                      <w:left w:w="0" w:type="dxa"/>
                      <w:right w:w="0" w:type="dxa"/>
                    </w:tblCellMar>
                    <w:tblLook w:val="04A0"/>
                  </w:tblPr>
                  <w:tblGrid>
                    <w:gridCol w:w="600"/>
                  </w:tblGrid>
                  <w:tr w:rsidR="00814CC1" w:rsidRPr="00814CC1">
                    <w:trPr>
                      <w:tblCellSpacing w:w="15" w:type="dxa"/>
                    </w:trPr>
                    <w:tc>
                      <w:tcPr>
                        <w:tcW w:w="0" w:type="auto"/>
                        <w:vAlign w:val="center"/>
                        <w:hideMark/>
                      </w:tcPr>
                      <w:p w:rsidR="00814CC1" w:rsidRPr="00814CC1" w:rsidRDefault="00814CC1" w:rsidP="00814CC1">
                        <w:pPr>
                          <w:spacing w:after="0" w:line="240" w:lineRule="auto"/>
                          <w:rPr>
                            <w:rFonts w:ascii="Times New Roman" w:eastAsia="Times New Roman" w:hAnsi="Times New Roman" w:cs="Times New Roman"/>
                            <w:sz w:val="24"/>
                            <w:szCs w:val="24"/>
                          </w:rPr>
                        </w:pPr>
                        <w:r w:rsidRPr="00814CC1">
                          <w:rPr>
                            <w:rFonts w:ascii="Times New Roman" w:eastAsia="Times New Roman" w:hAnsi="Times New Roman" w:cs="Times New Roman"/>
                            <w:sz w:val="24"/>
                            <w:szCs w:val="24"/>
                          </w:rPr>
                          <w:t xml:space="preserve">to me </w:t>
                        </w:r>
                      </w:p>
                      <w:p w:rsidR="00814CC1" w:rsidRPr="00814CC1" w:rsidRDefault="00814CC1" w:rsidP="00814CC1">
                        <w:pPr>
                          <w:spacing w:after="0" w:line="240" w:lineRule="auto"/>
                          <w:rPr>
                            <w:rFonts w:ascii="Times New Roman" w:eastAsia="Times New Roman" w:hAnsi="Times New Roman" w:cs="Times New Roman"/>
                            <w:sz w:val="24"/>
                            <w:szCs w:val="24"/>
                          </w:rPr>
                        </w:pPr>
                        <w:r w:rsidRPr="00814CC1">
                          <w:rPr>
                            <w:rFonts w:ascii="Times New Roman" w:eastAsia="Times New Roman" w:hAnsi="Times New Roman" w:cs="Times New Roman"/>
                            <w:sz w:val="24"/>
                            <w:szCs w:val="24"/>
                          </w:rPr>
                          <w:pict>
                            <v:shape id=":lv" o:spid="_x0000_i1026" type="#_x0000_t75" alt="" style="width:24.2pt;height:24.2pt"/>
                          </w:pict>
                        </w:r>
                      </w:p>
                    </w:tc>
                  </w:tr>
                </w:tbl>
                <w:p w:rsidR="00814CC1" w:rsidRPr="00814CC1" w:rsidRDefault="00814CC1" w:rsidP="00814CC1">
                  <w:pPr>
                    <w:spacing w:after="0" w:line="240" w:lineRule="auto"/>
                    <w:rPr>
                      <w:rFonts w:ascii="Times New Roman" w:eastAsia="Times New Roman" w:hAnsi="Times New Roman" w:cs="Times New Roman"/>
                      <w:sz w:val="24"/>
                      <w:szCs w:val="24"/>
                    </w:rPr>
                  </w:pPr>
                </w:p>
              </w:tc>
            </w:tr>
          </w:tbl>
          <w:p w:rsidR="00814CC1" w:rsidRPr="00814CC1" w:rsidRDefault="00814CC1" w:rsidP="00814CC1">
            <w:pPr>
              <w:spacing w:before="100" w:beforeAutospacing="1" w:after="100" w:afterAutospacing="1" w:line="240" w:lineRule="auto"/>
              <w:rPr>
                <w:rFonts w:ascii="Times New Roman" w:eastAsia="Times New Roman" w:hAnsi="Times New Roman" w:cs="Times New Roman"/>
                <w:sz w:val="24"/>
                <w:szCs w:val="24"/>
              </w:rPr>
            </w:pPr>
            <w:r w:rsidRPr="00814CC1">
              <w:rPr>
                <w:rFonts w:ascii="Times New Roman" w:eastAsia="Times New Roman" w:hAnsi="Times New Roman" w:cs="Times New Roman"/>
                <w:sz w:val="24"/>
                <w:szCs w:val="24"/>
              </w:rPr>
              <w:t>Dear Dr. Ingle,</w:t>
            </w:r>
          </w:p>
          <w:p w:rsidR="00814CC1" w:rsidRPr="00814CC1" w:rsidRDefault="00814CC1" w:rsidP="00814CC1">
            <w:pPr>
              <w:spacing w:before="100" w:beforeAutospacing="1" w:after="100" w:afterAutospacing="1" w:line="240" w:lineRule="auto"/>
              <w:rPr>
                <w:rFonts w:ascii="Times New Roman" w:eastAsia="Times New Roman" w:hAnsi="Times New Roman" w:cs="Times New Roman"/>
                <w:sz w:val="24"/>
                <w:szCs w:val="24"/>
              </w:rPr>
            </w:pPr>
            <w:r w:rsidRPr="00814CC1">
              <w:rPr>
                <w:rFonts w:ascii="Times New Roman" w:eastAsia="Times New Roman" w:hAnsi="Times New Roman" w:cs="Times New Roman"/>
                <w:sz w:val="24"/>
                <w:szCs w:val="24"/>
              </w:rPr>
              <w:t>Thank you very much for conducting a peer review of ESPS Manuscript NO: 17566 that was submitted for consideration for publication in the World Journal of Gastroenterology. We have received your review comments and would like to extend our invitation to you for continued participation as a peer reviewer for future manuscripts submitted to the World Journal of Gastroenterology.</w:t>
            </w:r>
          </w:p>
          <w:p w:rsidR="00814CC1" w:rsidRPr="00814CC1" w:rsidRDefault="00814CC1" w:rsidP="00814CC1">
            <w:pPr>
              <w:spacing w:before="100" w:beforeAutospacing="1" w:after="100" w:afterAutospacing="1" w:line="240" w:lineRule="auto"/>
              <w:rPr>
                <w:rFonts w:ascii="Times New Roman" w:eastAsia="Times New Roman" w:hAnsi="Times New Roman" w:cs="Times New Roman"/>
                <w:sz w:val="24"/>
                <w:szCs w:val="24"/>
              </w:rPr>
            </w:pPr>
            <w:r w:rsidRPr="00814CC1">
              <w:rPr>
                <w:rFonts w:ascii="Times New Roman" w:eastAsia="Times New Roman" w:hAnsi="Times New Roman" w:cs="Times New Roman"/>
                <w:sz w:val="24"/>
                <w:szCs w:val="24"/>
              </w:rPr>
              <w:t xml:space="preserve">Your review comments are the basis upon which our decision is made to accept or reject a manuscript for publication. In deference to your time and expert contributions, all peer reviewers are acknowledged on the Express Submission and Peer-review System (ESPS) website. You can index your review ranks, records and names by clicking the following link: </w:t>
            </w:r>
            <w:hyperlink r:id="rId5" w:tgtFrame="_blank" w:history="1">
              <w:r w:rsidRPr="00814CC1">
                <w:rPr>
                  <w:rFonts w:ascii="Times New Roman" w:eastAsia="Times New Roman" w:hAnsi="Times New Roman" w:cs="Times New Roman"/>
                  <w:color w:val="0000FF"/>
                  <w:sz w:val="24"/>
                  <w:szCs w:val="24"/>
                  <w:u w:val="single"/>
                </w:rPr>
                <w:t>http://www.wjgnet.com/ESPS/highlyInfluentialPeerReviewers.aspx</w:t>
              </w:r>
            </w:hyperlink>
            <w:r w:rsidRPr="00814CC1">
              <w:rPr>
                <w:rFonts w:ascii="Times New Roman" w:eastAsia="Times New Roman" w:hAnsi="Times New Roman" w:cs="Times New Roman"/>
                <w:sz w:val="24"/>
                <w:szCs w:val="24"/>
              </w:rPr>
              <w:t xml:space="preserve">. In addition, you can track the status of all the manuscripts you have peer reviewed by logging in to the ESPS at </w:t>
            </w:r>
            <w:hyperlink r:id="rId6" w:tgtFrame="_blank" w:history="1">
              <w:r w:rsidRPr="00814CC1">
                <w:rPr>
                  <w:rFonts w:ascii="Times New Roman" w:eastAsia="Times New Roman" w:hAnsi="Times New Roman" w:cs="Times New Roman"/>
                  <w:color w:val="0000FF"/>
                  <w:sz w:val="24"/>
                  <w:szCs w:val="24"/>
                  <w:u w:val="single"/>
                </w:rPr>
                <w:t>http://www.wjgnet.com/esps/trackmembermanuscript.aspx</w:t>
              </w:r>
            </w:hyperlink>
            <w:r w:rsidRPr="00814CC1">
              <w:rPr>
                <w:rFonts w:ascii="Times New Roman" w:eastAsia="Times New Roman" w:hAnsi="Times New Roman" w:cs="Times New Roman"/>
                <w:sz w:val="24"/>
                <w:szCs w:val="24"/>
              </w:rPr>
              <w:t xml:space="preserve"> and entering your Number ID: 02445239 and your e-mail: </w:t>
            </w:r>
            <w:hyperlink r:id="rId7" w:tgtFrame="_blank" w:history="1">
              <w:r w:rsidRPr="00814CC1">
                <w:rPr>
                  <w:rFonts w:ascii="Times New Roman" w:eastAsia="Times New Roman" w:hAnsi="Times New Roman" w:cs="Times New Roman"/>
                  <w:color w:val="0000FF"/>
                  <w:sz w:val="24"/>
                  <w:szCs w:val="24"/>
                  <w:u w:val="single"/>
                </w:rPr>
                <w:t>dr.sachiningle@gmail.com</w:t>
              </w:r>
            </w:hyperlink>
            <w:r w:rsidRPr="00814CC1">
              <w:rPr>
                <w:rFonts w:ascii="Times New Roman" w:eastAsia="Times New Roman" w:hAnsi="Times New Roman" w:cs="Times New Roman"/>
                <w:sz w:val="24"/>
                <w:szCs w:val="24"/>
              </w:rPr>
              <w:t>.</w:t>
            </w:r>
          </w:p>
          <w:p w:rsidR="00814CC1" w:rsidRPr="00814CC1" w:rsidRDefault="00814CC1" w:rsidP="00814CC1">
            <w:pPr>
              <w:spacing w:before="100" w:beforeAutospacing="1" w:after="100" w:afterAutospacing="1" w:line="240" w:lineRule="auto"/>
              <w:rPr>
                <w:rFonts w:ascii="Times New Roman" w:eastAsia="Times New Roman" w:hAnsi="Times New Roman" w:cs="Times New Roman"/>
                <w:sz w:val="24"/>
                <w:szCs w:val="24"/>
              </w:rPr>
            </w:pPr>
            <w:r w:rsidRPr="00814CC1">
              <w:rPr>
                <w:rFonts w:ascii="Times New Roman" w:eastAsia="Times New Roman" w:hAnsi="Times New Roman" w:cs="Times New Roman"/>
                <w:sz w:val="24"/>
                <w:szCs w:val="24"/>
              </w:rPr>
              <w:t xml:space="preserve">We welcome you to submit your high-quality original articles to any of the </w:t>
            </w:r>
            <w:r w:rsidRPr="00814CC1">
              <w:rPr>
                <w:rFonts w:ascii="Times New Roman" w:eastAsia="Times New Roman" w:hAnsi="Times New Roman" w:cs="Times New Roman"/>
                <w:i/>
                <w:iCs/>
                <w:sz w:val="24"/>
                <w:szCs w:val="24"/>
              </w:rPr>
              <w:t>World series</w:t>
            </w:r>
            <w:r w:rsidRPr="00814CC1">
              <w:rPr>
                <w:rFonts w:ascii="Times New Roman" w:eastAsia="Times New Roman" w:hAnsi="Times New Roman" w:cs="Times New Roman"/>
                <w:sz w:val="24"/>
                <w:szCs w:val="24"/>
              </w:rPr>
              <w:t xml:space="preserve"> journals published by the </w:t>
            </w:r>
            <w:proofErr w:type="spellStart"/>
            <w:r w:rsidRPr="00814CC1">
              <w:rPr>
                <w:rFonts w:ascii="Times New Roman" w:eastAsia="Times New Roman" w:hAnsi="Times New Roman" w:cs="Times New Roman"/>
                <w:sz w:val="24"/>
                <w:szCs w:val="24"/>
              </w:rPr>
              <w:t>Baishideng</w:t>
            </w:r>
            <w:proofErr w:type="spellEnd"/>
            <w:r w:rsidRPr="00814CC1">
              <w:rPr>
                <w:rFonts w:ascii="Times New Roman" w:eastAsia="Times New Roman" w:hAnsi="Times New Roman" w:cs="Times New Roman"/>
                <w:sz w:val="24"/>
                <w:szCs w:val="24"/>
              </w:rPr>
              <w:t xml:space="preserve"> Publishing Group (BPG). </w:t>
            </w:r>
            <w:r w:rsidRPr="00814CC1">
              <w:rPr>
                <w:rFonts w:ascii="Times New Roman" w:eastAsia="Times New Roman" w:hAnsi="Times New Roman" w:cs="Times New Roman"/>
                <w:b/>
                <w:sz w:val="24"/>
                <w:szCs w:val="24"/>
              </w:rPr>
              <w:t>Your status as an important contributor to the ESPS is also acknowledged by our waiving of the publication fee for "Review Articles" authored and submitted by you that are accepted for publication in the BPG journals.</w:t>
            </w:r>
            <w:r w:rsidRPr="00814CC1">
              <w:rPr>
                <w:rFonts w:ascii="Times New Roman" w:eastAsia="Times New Roman" w:hAnsi="Times New Roman" w:cs="Times New Roman"/>
                <w:sz w:val="24"/>
                <w:szCs w:val="24"/>
              </w:rPr>
              <w:t xml:space="preserve"> </w:t>
            </w:r>
            <w:r w:rsidRPr="00814CC1">
              <w:rPr>
                <w:rFonts w:ascii="Times New Roman" w:eastAsia="Times New Roman" w:hAnsi="Times New Roman" w:cs="Times New Roman"/>
                <w:b/>
                <w:sz w:val="24"/>
                <w:szCs w:val="24"/>
              </w:rPr>
              <w:t>Please indicate your Number ID: 02445239 in the cover letter when you submit a Review Article.</w:t>
            </w:r>
          </w:p>
          <w:p w:rsidR="00814CC1" w:rsidRPr="00814CC1" w:rsidRDefault="00814CC1" w:rsidP="00814CC1">
            <w:pPr>
              <w:spacing w:before="100" w:beforeAutospacing="1" w:after="100" w:afterAutospacing="1" w:line="240" w:lineRule="auto"/>
              <w:rPr>
                <w:rFonts w:ascii="Times New Roman" w:eastAsia="Times New Roman" w:hAnsi="Times New Roman" w:cs="Times New Roman"/>
                <w:sz w:val="24"/>
                <w:szCs w:val="24"/>
              </w:rPr>
            </w:pPr>
            <w:r w:rsidRPr="00814CC1">
              <w:rPr>
                <w:rFonts w:ascii="Times New Roman" w:eastAsia="Times New Roman" w:hAnsi="Times New Roman" w:cs="Times New Roman"/>
                <w:sz w:val="24"/>
                <w:szCs w:val="24"/>
              </w:rPr>
              <w:t xml:space="preserve">BPG practices an open access and peer review publishing model. Our goals are to maximize the benefits of peer review for our readers, authors, peer reviewers and </w:t>
            </w:r>
            <w:proofErr w:type="gramStart"/>
            <w:r w:rsidRPr="00814CC1">
              <w:rPr>
                <w:rFonts w:ascii="Times New Roman" w:eastAsia="Times New Roman" w:hAnsi="Times New Roman" w:cs="Times New Roman"/>
                <w:sz w:val="24"/>
                <w:szCs w:val="24"/>
              </w:rPr>
              <w:t>editors</w:t>
            </w:r>
            <w:proofErr w:type="gramEnd"/>
            <w:r w:rsidRPr="00814CC1">
              <w:rPr>
                <w:rFonts w:ascii="Times New Roman" w:eastAsia="Times New Roman" w:hAnsi="Times New Roman" w:cs="Times New Roman"/>
                <w:sz w:val="24"/>
                <w:szCs w:val="24"/>
              </w:rPr>
              <w:t xml:space="preserve"> by providing an open internet-based platform that supports the productive exchange of information regarding the research findings published in our journals, as well as presents the latest scientific knowledge to the public. Our journals cover a wide range of topics, including anesthesiology, biochemistry and molecular biology, cardiology, critical care medicine, dentistry and </w:t>
            </w:r>
            <w:proofErr w:type="spellStart"/>
            <w:r w:rsidRPr="00814CC1">
              <w:rPr>
                <w:rFonts w:ascii="Times New Roman" w:eastAsia="Times New Roman" w:hAnsi="Times New Roman" w:cs="Times New Roman"/>
                <w:sz w:val="24"/>
                <w:szCs w:val="24"/>
              </w:rPr>
              <w:t>stomatology</w:t>
            </w:r>
            <w:proofErr w:type="spellEnd"/>
            <w:r w:rsidRPr="00814CC1">
              <w:rPr>
                <w:rFonts w:ascii="Times New Roman" w:eastAsia="Times New Roman" w:hAnsi="Times New Roman" w:cs="Times New Roman"/>
                <w:sz w:val="24"/>
                <w:szCs w:val="24"/>
              </w:rPr>
              <w:t xml:space="preserve">, dermatology, diabetes, experimental medicine, gastroenterology and </w:t>
            </w:r>
            <w:proofErr w:type="spellStart"/>
            <w:r w:rsidRPr="00814CC1">
              <w:rPr>
                <w:rFonts w:ascii="Times New Roman" w:eastAsia="Times New Roman" w:hAnsi="Times New Roman" w:cs="Times New Roman"/>
                <w:sz w:val="24"/>
                <w:szCs w:val="24"/>
              </w:rPr>
              <w:t>hepatology</w:t>
            </w:r>
            <w:proofErr w:type="spellEnd"/>
            <w:r w:rsidRPr="00814CC1">
              <w:rPr>
                <w:rFonts w:ascii="Times New Roman" w:eastAsia="Times New Roman" w:hAnsi="Times New Roman" w:cs="Times New Roman"/>
                <w:sz w:val="24"/>
                <w:szCs w:val="24"/>
              </w:rPr>
              <w:t xml:space="preserve">, hematology, immunology, infectious diseases, medical genetics, medical imaging, methodology, nephrology, neurology, obstetrics and gynecology, oncology, ophthalmology, orthopedics, </w:t>
            </w:r>
            <w:proofErr w:type="spellStart"/>
            <w:r w:rsidRPr="00814CC1">
              <w:rPr>
                <w:rFonts w:ascii="Times New Roman" w:eastAsia="Times New Roman" w:hAnsi="Times New Roman" w:cs="Times New Roman"/>
                <w:sz w:val="24"/>
                <w:szCs w:val="24"/>
              </w:rPr>
              <w:t>otorhinolaryngology</w:t>
            </w:r>
            <w:proofErr w:type="spellEnd"/>
            <w:r w:rsidRPr="00814CC1">
              <w:rPr>
                <w:rFonts w:ascii="Times New Roman" w:eastAsia="Times New Roman" w:hAnsi="Times New Roman" w:cs="Times New Roman"/>
                <w:sz w:val="24"/>
                <w:szCs w:val="24"/>
              </w:rPr>
              <w:t xml:space="preserve">, pediatrics, pharmacology, psychiatry, </w:t>
            </w:r>
            <w:proofErr w:type="spellStart"/>
            <w:r w:rsidRPr="00814CC1">
              <w:rPr>
                <w:rFonts w:ascii="Times New Roman" w:eastAsia="Times New Roman" w:hAnsi="Times New Roman" w:cs="Times New Roman"/>
                <w:sz w:val="24"/>
                <w:szCs w:val="24"/>
              </w:rPr>
              <w:t>respirology</w:t>
            </w:r>
            <w:proofErr w:type="spellEnd"/>
            <w:r w:rsidRPr="00814CC1">
              <w:rPr>
                <w:rFonts w:ascii="Times New Roman" w:eastAsia="Times New Roman" w:hAnsi="Times New Roman" w:cs="Times New Roman"/>
                <w:sz w:val="24"/>
                <w:szCs w:val="24"/>
              </w:rPr>
              <w:t xml:space="preserve">, rheumatology, surgery, translational medicine, </w:t>
            </w:r>
            <w:r w:rsidRPr="00814CC1">
              <w:rPr>
                <w:rFonts w:ascii="Times New Roman" w:eastAsia="Times New Roman" w:hAnsi="Times New Roman" w:cs="Times New Roman"/>
                <w:sz w:val="24"/>
                <w:szCs w:val="24"/>
              </w:rPr>
              <w:lastRenderedPageBreak/>
              <w:t>transplantation, urology and virology.</w:t>
            </w:r>
          </w:p>
          <w:p w:rsidR="00814CC1" w:rsidRPr="00814CC1" w:rsidRDefault="00814CC1" w:rsidP="00814CC1">
            <w:pPr>
              <w:spacing w:before="100" w:beforeAutospacing="1" w:after="100" w:afterAutospacing="1" w:line="240" w:lineRule="auto"/>
              <w:rPr>
                <w:rFonts w:ascii="Times New Roman" w:eastAsia="Times New Roman" w:hAnsi="Times New Roman" w:cs="Times New Roman"/>
                <w:sz w:val="24"/>
                <w:szCs w:val="24"/>
              </w:rPr>
            </w:pPr>
            <w:r w:rsidRPr="00814CC1">
              <w:rPr>
                <w:rFonts w:ascii="Times New Roman" w:eastAsia="Times New Roman" w:hAnsi="Times New Roman" w:cs="Times New Roman"/>
                <w:sz w:val="24"/>
                <w:szCs w:val="24"/>
              </w:rPr>
              <w:t>Thanks again for actively reviewing our manuscripts!</w:t>
            </w:r>
          </w:p>
          <w:p w:rsidR="00814CC1" w:rsidRPr="00814CC1" w:rsidRDefault="00814CC1" w:rsidP="00814CC1">
            <w:pPr>
              <w:spacing w:before="100" w:beforeAutospacing="1" w:after="100" w:afterAutospacing="1" w:line="240" w:lineRule="auto"/>
              <w:rPr>
                <w:rFonts w:ascii="Times New Roman" w:eastAsia="Times New Roman" w:hAnsi="Times New Roman" w:cs="Times New Roman"/>
                <w:sz w:val="24"/>
                <w:szCs w:val="24"/>
              </w:rPr>
            </w:pPr>
            <w:r w:rsidRPr="00814CC1">
              <w:rPr>
                <w:rFonts w:ascii="Times New Roman" w:eastAsia="Times New Roman" w:hAnsi="Times New Roman" w:cs="Times New Roman"/>
                <w:sz w:val="24"/>
                <w:szCs w:val="24"/>
              </w:rPr>
              <w:t xml:space="preserve">If you have any questions regarding the peer review process or the ESPS, please feel free to contact us via e-mail at: </w:t>
            </w:r>
            <w:hyperlink r:id="rId8" w:tgtFrame="_blank" w:history="1">
              <w:r w:rsidRPr="00814CC1">
                <w:rPr>
                  <w:rFonts w:ascii="Times New Roman" w:eastAsia="Times New Roman" w:hAnsi="Times New Roman" w:cs="Times New Roman"/>
                  <w:color w:val="0000FF"/>
                  <w:sz w:val="24"/>
                  <w:szCs w:val="24"/>
                  <w:u w:val="single"/>
                </w:rPr>
                <w:t>esps@wjgnet.com</w:t>
              </w:r>
            </w:hyperlink>
            <w:r w:rsidRPr="00814CC1">
              <w:rPr>
                <w:rFonts w:ascii="Times New Roman" w:eastAsia="Times New Roman" w:hAnsi="Times New Roman" w:cs="Times New Roman"/>
                <w:sz w:val="24"/>
                <w:szCs w:val="24"/>
              </w:rPr>
              <w:t xml:space="preserve"> or online at the Help Desk: </w:t>
            </w:r>
            <w:hyperlink r:id="rId9" w:tgtFrame="_blank" w:history="1">
              <w:r w:rsidRPr="00814CC1">
                <w:rPr>
                  <w:rFonts w:ascii="Times New Roman" w:eastAsia="Times New Roman" w:hAnsi="Times New Roman" w:cs="Times New Roman"/>
                  <w:color w:val="0000FF"/>
                  <w:sz w:val="24"/>
                  <w:szCs w:val="24"/>
                  <w:u w:val="single"/>
                </w:rPr>
                <w:t>http://www.wjgnet.com/esps/helpdesk.aspx</w:t>
              </w:r>
            </w:hyperlink>
            <w:r w:rsidRPr="00814CC1">
              <w:rPr>
                <w:rFonts w:ascii="Times New Roman" w:eastAsia="Times New Roman" w:hAnsi="Times New Roman" w:cs="Times New Roman"/>
                <w:sz w:val="24"/>
                <w:szCs w:val="24"/>
              </w:rPr>
              <w:t>.</w:t>
            </w:r>
          </w:p>
          <w:p w:rsidR="00814CC1" w:rsidRPr="00814CC1" w:rsidRDefault="00814CC1" w:rsidP="00814CC1">
            <w:pPr>
              <w:spacing w:before="100" w:beforeAutospacing="1" w:after="100" w:afterAutospacing="1" w:line="240" w:lineRule="auto"/>
              <w:rPr>
                <w:rFonts w:ascii="Times New Roman" w:eastAsia="Times New Roman" w:hAnsi="Times New Roman" w:cs="Times New Roman"/>
                <w:sz w:val="24"/>
                <w:szCs w:val="24"/>
              </w:rPr>
            </w:pPr>
            <w:r w:rsidRPr="00814CC1">
              <w:rPr>
                <w:rFonts w:ascii="Times New Roman" w:eastAsia="Times New Roman" w:hAnsi="Times New Roman" w:cs="Times New Roman"/>
                <w:sz w:val="24"/>
                <w:szCs w:val="24"/>
              </w:rPr>
              <w:t>Best regards,</w:t>
            </w:r>
          </w:p>
          <w:p w:rsidR="00814CC1" w:rsidRPr="00814CC1" w:rsidRDefault="00814CC1" w:rsidP="00814CC1">
            <w:pPr>
              <w:spacing w:before="100" w:beforeAutospacing="1" w:after="100" w:afterAutospacing="1" w:line="240" w:lineRule="auto"/>
              <w:rPr>
                <w:rFonts w:ascii="Times New Roman" w:eastAsia="Times New Roman" w:hAnsi="Times New Roman" w:cs="Times New Roman"/>
                <w:sz w:val="24"/>
                <w:szCs w:val="24"/>
              </w:rPr>
            </w:pPr>
            <w:proofErr w:type="spellStart"/>
            <w:r w:rsidRPr="00814CC1">
              <w:rPr>
                <w:rFonts w:ascii="Times New Roman" w:eastAsia="Times New Roman" w:hAnsi="Times New Roman" w:cs="Times New Roman"/>
                <w:sz w:val="24"/>
                <w:szCs w:val="24"/>
              </w:rPr>
              <w:t>Lian-Sheng</w:t>
            </w:r>
            <w:proofErr w:type="spellEnd"/>
            <w:r w:rsidRPr="00814CC1">
              <w:rPr>
                <w:rFonts w:ascii="Times New Roman" w:eastAsia="Times New Roman" w:hAnsi="Times New Roman" w:cs="Times New Roman"/>
                <w:sz w:val="24"/>
                <w:szCs w:val="24"/>
              </w:rPr>
              <w:t xml:space="preserve"> Ma, President and Company Editor-in-Chief</w:t>
            </w:r>
          </w:p>
          <w:p w:rsidR="00814CC1" w:rsidRPr="00814CC1" w:rsidRDefault="00814CC1" w:rsidP="00814CC1">
            <w:pPr>
              <w:spacing w:before="100" w:beforeAutospacing="1" w:after="100" w:afterAutospacing="1" w:line="240" w:lineRule="auto"/>
              <w:rPr>
                <w:rFonts w:ascii="Times New Roman" w:eastAsia="Times New Roman" w:hAnsi="Times New Roman" w:cs="Times New Roman"/>
                <w:sz w:val="24"/>
                <w:szCs w:val="24"/>
              </w:rPr>
            </w:pPr>
            <w:proofErr w:type="spellStart"/>
            <w:r w:rsidRPr="00814CC1">
              <w:rPr>
                <w:rFonts w:ascii="Times New Roman" w:eastAsia="Times New Roman" w:hAnsi="Times New Roman" w:cs="Times New Roman"/>
                <w:b/>
                <w:bCs/>
                <w:sz w:val="24"/>
                <w:szCs w:val="24"/>
              </w:rPr>
              <w:t>Baishideng</w:t>
            </w:r>
            <w:proofErr w:type="spellEnd"/>
            <w:r w:rsidRPr="00814CC1">
              <w:rPr>
                <w:rFonts w:ascii="Times New Roman" w:eastAsia="Times New Roman" w:hAnsi="Times New Roman" w:cs="Times New Roman"/>
                <w:b/>
                <w:bCs/>
                <w:sz w:val="24"/>
                <w:szCs w:val="24"/>
              </w:rPr>
              <w:t xml:space="preserve"> Publishing Group Inc</w:t>
            </w:r>
          </w:p>
          <w:p w:rsidR="00814CC1" w:rsidRPr="00814CC1" w:rsidRDefault="00814CC1" w:rsidP="00814CC1">
            <w:pPr>
              <w:spacing w:before="100" w:beforeAutospacing="1" w:after="100" w:afterAutospacing="1" w:line="240" w:lineRule="auto"/>
              <w:rPr>
                <w:rFonts w:ascii="Times New Roman" w:eastAsia="Times New Roman" w:hAnsi="Times New Roman" w:cs="Times New Roman"/>
                <w:sz w:val="24"/>
                <w:szCs w:val="24"/>
              </w:rPr>
            </w:pPr>
            <w:r w:rsidRPr="00814CC1">
              <w:rPr>
                <w:rFonts w:ascii="Times New Roman" w:eastAsia="Times New Roman" w:hAnsi="Times New Roman" w:cs="Times New Roman"/>
                <w:sz w:val="24"/>
                <w:szCs w:val="24"/>
              </w:rPr>
              <w:t>8226 Regency Drive, Pleasanton, CA 94588-3144, USA</w:t>
            </w:r>
          </w:p>
          <w:p w:rsidR="00814CC1" w:rsidRPr="00814CC1" w:rsidRDefault="00814CC1" w:rsidP="00814CC1">
            <w:pPr>
              <w:spacing w:before="100" w:beforeAutospacing="1" w:after="100" w:afterAutospacing="1" w:line="240" w:lineRule="auto"/>
              <w:rPr>
                <w:rFonts w:ascii="Times New Roman" w:eastAsia="Times New Roman" w:hAnsi="Times New Roman" w:cs="Times New Roman"/>
                <w:sz w:val="24"/>
                <w:szCs w:val="24"/>
              </w:rPr>
            </w:pPr>
            <w:r w:rsidRPr="00814CC1">
              <w:rPr>
                <w:rFonts w:ascii="Times New Roman" w:eastAsia="Times New Roman" w:hAnsi="Times New Roman" w:cs="Times New Roman"/>
                <w:sz w:val="24"/>
                <w:szCs w:val="24"/>
              </w:rPr>
              <w:t>Telephone: +1-925-223-8242</w:t>
            </w:r>
          </w:p>
          <w:p w:rsidR="00814CC1" w:rsidRPr="00814CC1" w:rsidRDefault="00814CC1" w:rsidP="00814CC1">
            <w:pPr>
              <w:spacing w:before="100" w:beforeAutospacing="1" w:after="100" w:afterAutospacing="1" w:line="240" w:lineRule="auto"/>
              <w:rPr>
                <w:rFonts w:ascii="Times New Roman" w:eastAsia="Times New Roman" w:hAnsi="Times New Roman" w:cs="Times New Roman"/>
                <w:sz w:val="24"/>
                <w:szCs w:val="24"/>
              </w:rPr>
            </w:pPr>
            <w:r w:rsidRPr="00814CC1">
              <w:rPr>
                <w:rFonts w:ascii="Times New Roman" w:eastAsia="Times New Roman" w:hAnsi="Times New Roman" w:cs="Times New Roman"/>
                <w:sz w:val="24"/>
                <w:szCs w:val="24"/>
              </w:rPr>
              <w:t>Fax: +1-925-223-8243</w:t>
            </w:r>
          </w:p>
          <w:p w:rsidR="00814CC1" w:rsidRPr="00814CC1" w:rsidRDefault="00814CC1" w:rsidP="00814CC1">
            <w:pPr>
              <w:spacing w:before="100" w:beforeAutospacing="1" w:after="100" w:afterAutospacing="1" w:line="240" w:lineRule="auto"/>
              <w:rPr>
                <w:rFonts w:ascii="Times New Roman" w:eastAsia="Times New Roman" w:hAnsi="Times New Roman" w:cs="Times New Roman"/>
                <w:sz w:val="24"/>
                <w:szCs w:val="24"/>
              </w:rPr>
            </w:pPr>
            <w:r w:rsidRPr="00814CC1">
              <w:rPr>
                <w:rFonts w:ascii="Times New Roman" w:eastAsia="Times New Roman" w:hAnsi="Times New Roman" w:cs="Times New Roman"/>
                <w:sz w:val="24"/>
                <w:szCs w:val="24"/>
              </w:rPr>
              <w:t xml:space="preserve">E-mail: </w:t>
            </w:r>
            <w:hyperlink r:id="rId10" w:tgtFrame="_blank" w:history="1">
              <w:r w:rsidRPr="00814CC1">
                <w:rPr>
                  <w:rFonts w:ascii="Times New Roman" w:eastAsia="Times New Roman" w:hAnsi="Times New Roman" w:cs="Times New Roman"/>
                  <w:color w:val="0000FF"/>
                  <w:sz w:val="24"/>
                  <w:szCs w:val="24"/>
                  <w:u w:val="single"/>
                </w:rPr>
                <w:t>l.s.ma@wjgnet.com</w:t>
              </w:r>
            </w:hyperlink>
          </w:p>
          <w:p w:rsidR="00814CC1" w:rsidRPr="00814CC1" w:rsidRDefault="00814CC1" w:rsidP="00814CC1">
            <w:pPr>
              <w:spacing w:before="100" w:beforeAutospacing="1" w:after="100" w:afterAutospacing="1" w:line="240" w:lineRule="auto"/>
              <w:rPr>
                <w:rFonts w:ascii="Times New Roman" w:eastAsia="Times New Roman" w:hAnsi="Times New Roman" w:cs="Times New Roman"/>
                <w:sz w:val="24"/>
                <w:szCs w:val="24"/>
              </w:rPr>
            </w:pPr>
            <w:r w:rsidRPr="00814CC1">
              <w:rPr>
                <w:rFonts w:ascii="Times New Roman" w:eastAsia="Times New Roman" w:hAnsi="Times New Roman" w:cs="Times New Roman"/>
                <w:sz w:val="24"/>
                <w:szCs w:val="24"/>
              </w:rPr>
              <w:t xml:space="preserve">Help desk: </w:t>
            </w:r>
            <w:hyperlink r:id="rId11" w:tgtFrame="_blank" w:history="1">
              <w:r w:rsidRPr="00814CC1">
                <w:rPr>
                  <w:rFonts w:ascii="Times New Roman" w:eastAsia="Times New Roman" w:hAnsi="Times New Roman" w:cs="Times New Roman"/>
                  <w:color w:val="0000FF"/>
                  <w:sz w:val="24"/>
                  <w:szCs w:val="24"/>
                  <w:u w:val="single"/>
                </w:rPr>
                <w:t>http://www.wjgnet.com/esps/helpdesk.aspx</w:t>
              </w:r>
            </w:hyperlink>
          </w:p>
          <w:p w:rsidR="00814CC1" w:rsidRPr="00814CC1" w:rsidRDefault="00814CC1" w:rsidP="00814CC1">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814CC1">
                <w:rPr>
                  <w:rFonts w:ascii="Times New Roman" w:eastAsia="Times New Roman" w:hAnsi="Times New Roman" w:cs="Times New Roman"/>
                  <w:color w:val="0000FF"/>
                  <w:sz w:val="24"/>
                  <w:szCs w:val="24"/>
                  <w:u w:val="single"/>
                </w:rPr>
                <w:t>http://www.wjgnet.com</w:t>
              </w:r>
            </w:hyperlink>
          </w:p>
        </w:tc>
      </w:tr>
    </w:tbl>
    <w:p w:rsidR="00AD42E5" w:rsidRDefault="00AD42E5"/>
    <w:sectPr w:rsidR="00AD42E5" w:rsidSect="00AD4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814CC1"/>
    <w:rsid w:val="00814CC1"/>
    <w:rsid w:val="00AD4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2E5"/>
  </w:style>
  <w:style w:type="paragraph" w:styleId="Heading2">
    <w:name w:val="heading 2"/>
    <w:basedOn w:val="Normal"/>
    <w:link w:val="Heading2Char"/>
    <w:uiPriority w:val="9"/>
    <w:qFormat/>
    <w:rsid w:val="00814C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4C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C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4CC1"/>
    <w:rPr>
      <w:rFonts w:ascii="Times New Roman" w:eastAsia="Times New Roman" w:hAnsi="Times New Roman" w:cs="Times New Roman"/>
      <w:b/>
      <w:bCs/>
      <w:sz w:val="27"/>
      <w:szCs w:val="27"/>
    </w:rPr>
  </w:style>
  <w:style w:type="character" w:customStyle="1" w:styleId="ho">
    <w:name w:val="ho"/>
    <w:basedOn w:val="DefaultParagraphFont"/>
    <w:rsid w:val="00814CC1"/>
  </w:style>
  <w:style w:type="character" w:customStyle="1" w:styleId="gd">
    <w:name w:val="gd"/>
    <w:basedOn w:val="DefaultParagraphFont"/>
    <w:rsid w:val="00814CC1"/>
  </w:style>
  <w:style w:type="character" w:customStyle="1" w:styleId="g3">
    <w:name w:val="g3"/>
    <w:basedOn w:val="DefaultParagraphFont"/>
    <w:rsid w:val="00814CC1"/>
  </w:style>
  <w:style w:type="character" w:customStyle="1" w:styleId="hb">
    <w:name w:val="hb"/>
    <w:basedOn w:val="DefaultParagraphFont"/>
    <w:rsid w:val="00814CC1"/>
  </w:style>
  <w:style w:type="character" w:customStyle="1" w:styleId="g2">
    <w:name w:val="g2"/>
    <w:basedOn w:val="DefaultParagraphFont"/>
    <w:rsid w:val="00814CC1"/>
  </w:style>
  <w:style w:type="paragraph" w:styleId="NormalWeb">
    <w:name w:val="Normal (Web)"/>
    <w:basedOn w:val="Normal"/>
    <w:uiPriority w:val="99"/>
    <w:unhideWhenUsed/>
    <w:rsid w:val="00814C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4CC1"/>
    <w:rPr>
      <w:color w:val="0000FF"/>
      <w:u w:val="single"/>
    </w:rPr>
  </w:style>
  <w:style w:type="character" w:styleId="Emphasis">
    <w:name w:val="Emphasis"/>
    <w:basedOn w:val="DefaultParagraphFont"/>
    <w:uiPriority w:val="20"/>
    <w:qFormat/>
    <w:rsid w:val="00814CC1"/>
    <w:rPr>
      <w:i/>
      <w:iCs/>
    </w:rPr>
  </w:style>
  <w:style w:type="character" w:styleId="Strong">
    <w:name w:val="Strong"/>
    <w:basedOn w:val="DefaultParagraphFont"/>
    <w:uiPriority w:val="22"/>
    <w:qFormat/>
    <w:rsid w:val="00814CC1"/>
    <w:rPr>
      <w:b/>
      <w:bCs/>
    </w:rPr>
  </w:style>
  <w:style w:type="paragraph" w:styleId="BalloonText">
    <w:name w:val="Balloon Text"/>
    <w:basedOn w:val="Normal"/>
    <w:link w:val="BalloonTextChar"/>
    <w:uiPriority w:val="99"/>
    <w:semiHidden/>
    <w:unhideWhenUsed/>
    <w:rsid w:val="0081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475049">
      <w:bodyDiv w:val="1"/>
      <w:marLeft w:val="0"/>
      <w:marRight w:val="0"/>
      <w:marTop w:val="0"/>
      <w:marBottom w:val="0"/>
      <w:divBdr>
        <w:top w:val="none" w:sz="0" w:space="0" w:color="auto"/>
        <w:left w:val="none" w:sz="0" w:space="0" w:color="auto"/>
        <w:bottom w:val="none" w:sz="0" w:space="0" w:color="auto"/>
        <w:right w:val="none" w:sz="0" w:space="0" w:color="auto"/>
      </w:divBdr>
      <w:divsChild>
        <w:div w:id="2019194993">
          <w:marLeft w:val="0"/>
          <w:marRight w:val="0"/>
          <w:marTop w:val="0"/>
          <w:marBottom w:val="0"/>
          <w:divBdr>
            <w:top w:val="none" w:sz="0" w:space="0" w:color="auto"/>
            <w:left w:val="none" w:sz="0" w:space="0" w:color="auto"/>
            <w:bottom w:val="none" w:sz="0" w:space="0" w:color="auto"/>
            <w:right w:val="none" w:sz="0" w:space="0" w:color="auto"/>
          </w:divBdr>
          <w:divsChild>
            <w:div w:id="1474715468">
              <w:marLeft w:val="0"/>
              <w:marRight w:val="0"/>
              <w:marTop w:val="0"/>
              <w:marBottom w:val="0"/>
              <w:divBdr>
                <w:top w:val="none" w:sz="0" w:space="0" w:color="auto"/>
                <w:left w:val="none" w:sz="0" w:space="0" w:color="auto"/>
                <w:bottom w:val="none" w:sz="0" w:space="0" w:color="auto"/>
                <w:right w:val="none" w:sz="0" w:space="0" w:color="auto"/>
              </w:divBdr>
              <w:divsChild>
                <w:div w:id="558899171">
                  <w:marLeft w:val="0"/>
                  <w:marRight w:val="0"/>
                  <w:marTop w:val="0"/>
                  <w:marBottom w:val="0"/>
                  <w:divBdr>
                    <w:top w:val="none" w:sz="0" w:space="0" w:color="auto"/>
                    <w:left w:val="none" w:sz="0" w:space="0" w:color="auto"/>
                    <w:bottom w:val="none" w:sz="0" w:space="0" w:color="auto"/>
                    <w:right w:val="none" w:sz="0" w:space="0" w:color="auto"/>
                  </w:divBdr>
                  <w:divsChild>
                    <w:div w:id="1326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3296">
          <w:marLeft w:val="0"/>
          <w:marRight w:val="0"/>
          <w:marTop w:val="0"/>
          <w:marBottom w:val="0"/>
          <w:divBdr>
            <w:top w:val="none" w:sz="0" w:space="0" w:color="auto"/>
            <w:left w:val="none" w:sz="0" w:space="0" w:color="auto"/>
            <w:bottom w:val="none" w:sz="0" w:space="0" w:color="auto"/>
            <w:right w:val="none" w:sz="0" w:space="0" w:color="auto"/>
          </w:divBdr>
          <w:divsChild>
            <w:div w:id="475295023">
              <w:marLeft w:val="0"/>
              <w:marRight w:val="0"/>
              <w:marTop w:val="0"/>
              <w:marBottom w:val="0"/>
              <w:divBdr>
                <w:top w:val="none" w:sz="0" w:space="0" w:color="auto"/>
                <w:left w:val="none" w:sz="0" w:space="0" w:color="auto"/>
                <w:bottom w:val="none" w:sz="0" w:space="0" w:color="auto"/>
                <w:right w:val="none" w:sz="0" w:space="0" w:color="auto"/>
              </w:divBdr>
              <w:divsChild>
                <w:div w:id="1945261613">
                  <w:marLeft w:val="0"/>
                  <w:marRight w:val="0"/>
                  <w:marTop w:val="0"/>
                  <w:marBottom w:val="0"/>
                  <w:divBdr>
                    <w:top w:val="none" w:sz="0" w:space="0" w:color="auto"/>
                    <w:left w:val="none" w:sz="0" w:space="0" w:color="auto"/>
                    <w:bottom w:val="none" w:sz="0" w:space="0" w:color="auto"/>
                    <w:right w:val="none" w:sz="0" w:space="0" w:color="auto"/>
                  </w:divBdr>
                  <w:divsChild>
                    <w:div w:id="503204245">
                      <w:marLeft w:val="0"/>
                      <w:marRight w:val="0"/>
                      <w:marTop w:val="0"/>
                      <w:marBottom w:val="0"/>
                      <w:divBdr>
                        <w:top w:val="none" w:sz="0" w:space="0" w:color="auto"/>
                        <w:left w:val="none" w:sz="0" w:space="0" w:color="auto"/>
                        <w:bottom w:val="none" w:sz="0" w:space="0" w:color="auto"/>
                        <w:right w:val="none" w:sz="0" w:space="0" w:color="auto"/>
                      </w:divBdr>
                      <w:divsChild>
                        <w:div w:id="1175682247">
                          <w:marLeft w:val="0"/>
                          <w:marRight w:val="0"/>
                          <w:marTop w:val="0"/>
                          <w:marBottom w:val="0"/>
                          <w:divBdr>
                            <w:top w:val="none" w:sz="0" w:space="0" w:color="auto"/>
                            <w:left w:val="none" w:sz="0" w:space="0" w:color="auto"/>
                            <w:bottom w:val="none" w:sz="0" w:space="0" w:color="auto"/>
                            <w:right w:val="none" w:sz="0" w:space="0" w:color="auto"/>
                          </w:divBdr>
                          <w:divsChild>
                            <w:div w:id="785345662">
                              <w:marLeft w:val="0"/>
                              <w:marRight w:val="0"/>
                              <w:marTop w:val="0"/>
                              <w:marBottom w:val="0"/>
                              <w:divBdr>
                                <w:top w:val="none" w:sz="0" w:space="0" w:color="auto"/>
                                <w:left w:val="none" w:sz="0" w:space="0" w:color="auto"/>
                                <w:bottom w:val="none" w:sz="0" w:space="0" w:color="auto"/>
                                <w:right w:val="none" w:sz="0" w:space="0" w:color="auto"/>
                              </w:divBdr>
                              <w:divsChild>
                                <w:div w:id="157959674">
                                  <w:marLeft w:val="0"/>
                                  <w:marRight w:val="0"/>
                                  <w:marTop w:val="0"/>
                                  <w:marBottom w:val="0"/>
                                  <w:divBdr>
                                    <w:top w:val="none" w:sz="0" w:space="0" w:color="auto"/>
                                    <w:left w:val="none" w:sz="0" w:space="0" w:color="auto"/>
                                    <w:bottom w:val="none" w:sz="0" w:space="0" w:color="auto"/>
                                    <w:right w:val="none" w:sz="0" w:space="0" w:color="auto"/>
                                  </w:divBdr>
                                  <w:divsChild>
                                    <w:div w:id="257834075">
                                      <w:marLeft w:val="0"/>
                                      <w:marRight w:val="0"/>
                                      <w:marTop w:val="0"/>
                                      <w:marBottom w:val="0"/>
                                      <w:divBdr>
                                        <w:top w:val="none" w:sz="0" w:space="0" w:color="auto"/>
                                        <w:left w:val="none" w:sz="0" w:space="0" w:color="auto"/>
                                        <w:bottom w:val="none" w:sz="0" w:space="0" w:color="auto"/>
                                        <w:right w:val="none" w:sz="0" w:space="0" w:color="auto"/>
                                      </w:divBdr>
                                      <w:divsChild>
                                        <w:div w:id="1454665749">
                                          <w:marLeft w:val="0"/>
                                          <w:marRight w:val="0"/>
                                          <w:marTop w:val="0"/>
                                          <w:marBottom w:val="0"/>
                                          <w:divBdr>
                                            <w:top w:val="none" w:sz="0" w:space="0" w:color="auto"/>
                                            <w:left w:val="none" w:sz="0" w:space="0" w:color="auto"/>
                                            <w:bottom w:val="none" w:sz="0" w:space="0" w:color="auto"/>
                                            <w:right w:val="none" w:sz="0" w:space="0" w:color="auto"/>
                                          </w:divBdr>
                                          <w:divsChild>
                                            <w:div w:id="638265104">
                                              <w:marLeft w:val="0"/>
                                              <w:marRight w:val="0"/>
                                              <w:marTop w:val="0"/>
                                              <w:marBottom w:val="0"/>
                                              <w:divBdr>
                                                <w:top w:val="none" w:sz="0" w:space="0" w:color="auto"/>
                                                <w:left w:val="none" w:sz="0" w:space="0" w:color="auto"/>
                                                <w:bottom w:val="none" w:sz="0" w:space="0" w:color="auto"/>
                                                <w:right w:val="none" w:sz="0" w:space="0" w:color="auto"/>
                                              </w:divBdr>
                                              <w:divsChild>
                                                <w:div w:id="742096188">
                                                  <w:marLeft w:val="0"/>
                                                  <w:marRight w:val="0"/>
                                                  <w:marTop w:val="0"/>
                                                  <w:marBottom w:val="0"/>
                                                  <w:divBdr>
                                                    <w:top w:val="none" w:sz="0" w:space="0" w:color="auto"/>
                                                    <w:left w:val="none" w:sz="0" w:space="0" w:color="auto"/>
                                                    <w:bottom w:val="none" w:sz="0" w:space="0" w:color="auto"/>
                                                    <w:right w:val="none" w:sz="0" w:space="0" w:color="auto"/>
                                                  </w:divBdr>
                                                </w:div>
                                              </w:divsChild>
                                            </w:div>
                                            <w:div w:id="1701929232">
                                              <w:marLeft w:val="0"/>
                                              <w:marRight w:val="0"/>
                                              <w:marTop w:val="0"/>
                                              <w:marBottom w:val="0"/>
                                              <w:divBdr>
                                                <w:top w:val="none" w:sz="0" w:space="0" w:color="auto"/>
                                                <w:left w:val="none" w:sz="0" w:space="0" w:color="auto"/>
                                                <w:bottom w:val="none" w:sz="0" w:space="0" w:color="auto"/>
                                                <w:right w:val="none" w:sz="0" w:space="0" w:color="auto"/>
                                              </w:divBdr>
                                              <w:divsChild>
                                                <w:div w:id="231427650">
                                                  <w:marLeft w:val="0"/>
                                                  <w:marRight w:val="0"/>
                                                  <w:marTop w:val="0"/>
                                                  <w:marBottom w:val="0"/>
                                                  <w:divBdr>
                                                    <w:top w:val="none" w:sz="0" w:space="0" w:color="auto"/>
                                                    <w:left w:val="none" w:sz="0" w:space="0" w:color="auto"/>
                                                    <w:bottom w:val="none" w:sz="0" w:space="0" w:color="auto"/>
                                                    <w:right w:val="none" w:sz="0" w:space="0" w:color="auto"/>
                                                  </w:divBdr>
                                                  <w:divsChild>
                                                    <w:div w:id="1090813724">
                                                      <w:marLeft w:val="0"/>
                                                      <w:marRight w:val="0"/>
                                                      <w:marTop w:val="0"/>
                                                      <w:marBottom w:val="0"/>
                                                      <w:divBdr>
                                                        <w:top w:val="none" w:sz="0" w:space="0" w:color="auto"/>
                                                        <w:left w:val="none" w:sz="0" w:space="0" w:color="auto"/>
                                                        <w:bottom w:val="none" w:sz="0" w:space="0" w:color="auto"/>
                                                        <w:right w:val="none" w:sz="0" w:space="0" w:color="auto"/>
                                                      </w:divBdr>
                                                      <w:divsChild>
                                                        <w:div w:id="790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882470">
          <w:marLeft w:val="0"/>
          <w:marRight w:val="0"/>
          <w:marTop w:val="0"/>
          <w:marBottom w:val="0"/>
          <w:divBdr>
            <w:top w:val="none" w:sz="0" w:space="0" w:color="auto"/>
            <w:left w:val="none" w:sz="0" w:space="0" w:color="auto"/>
            <w:bottom w:val="none" w:sz="0" w:space="0" w:color="auto"/>
            <w:right w:val="none" w:sz="0" w:space="0" w:color="auto"/>
          </w:divBdr>
          <w:divsChild>
            <w:div w:id="1855220687">
              <w:marLeft w:val="0"/>
              <w:marRight w:val="0"/>
              <w:marTop w:val="0"/>
              <w:marBottom w:val="0"/>
              <w:divBdr>
                <w:top w:val="none" w:sz="0" w:space="0" w:color="auto"/>
                <w:left w:val="none" w:sz="0" w:space="0" w:color="auto"/>
                <w:bottom w:val="none" w:sz="0" w:space="0" w:color="auto"/>
                <w:right w:val="none" w:sz="0" w:space="0" w:color="auto"/>
              </w:divBdr>
            </w:div>
            <w:div w:id="326828435">
              <w:marLeft w:val="0"/>
              <w:marRight w:val="0"/>
              <w:marTop w:val="0"/>
              <w:marBottom w:val="0"/>
              <w:divBdr>
                <w:top w:val="none" w:sz="0" w:space="0" w:color="auto"/>
                <w:left w:val="none" w:sz="0" w:space="0" w:color="auto"/>
                <w:bottom w:val="none" w:sz="0" w:space="0" w:color="auto"/>
                <w:right w:val="none" w:sz="0" w:space="0" w:color="auto"/>
              </w:divBdr>
            </w:div>
          </w:divsChild>
        </w:div>
        <w:div w:id="232661464">
          <w:marLeft w:val="0"/>
          <w:marRight w:val="0"/>
          <w:marTop w:val="0"/>
          <w:marBottom w:val="0"/>
          <w:divBdr>
            <w:top w:val="none" w:sz="0" w:space="0" w:color="auto"/>
            <w:left w:val="none" w:sz="0" w:space="0" w:color="auto"/>
            <w:bottom w:val="none" w:sz="0" w:space="0" w:color="auto"/>
            <w:right w:val="none" w:sz="0" w:space="0" w:color="auto"/>
          </w:divBdr>
          <w:divsChild>
            <w:div w:id="16319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ps@wjgne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r.sachiningle@gmail.com" TargetMode="External"/><Relationship Id="rId12" Type="http://schemas.openxmlformats.org/officeDocument/2006/relationships/hyperlink" Target="http://www.wjg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jgnet.com/esps/trackmembermanuscript.aspx" TargetMode="External"/><Relationship Id="rId11" Type="http://schemas.openxmlformats.org/officeDocument/2006/relationships/hyperlink" Target="http://www.wjgnet.com/esps/helpdesk.aspx" TargetMode="External"/><Relationship Id="rId5" Type="http://schemas.openxmlformats.org/officeDocument/2006/relationships/hyperlink" Target="http://www.wjgnet.com/ESPS/highlyInfluentialPeerReviewers.aspx" TargetMode="External"/><Relationship Id="rId10" Type="http://schemas.openxmlformats.org/officeDocument/2006/relationships/hyperlink" Target="mailto:l.s.ma@wjgnet.com" TargetMode="External"/><Relationship Id="rId4" Type="http://schemas.openxmlformats.org/officeDocument/2006/relationships/image" Target="media/image1.png"/><Relationship Id="rId9" Type="http://schemas.openxmlformats.org/officeDocument/2006/relationships/hyperlink" Target="http://www.wjgnet.com/esps/helpdesk.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kimaya</dc:creator>
  <cp:keywords/>
  <dc:description/>
  <cp:lastModifiedBy>kimaya</cp:lastModifiedBy>
  <cp:revision>1</cp:revision>
  <dcterms:created xsi:type="dcterms:W3CDTF">2015-04-20T13:32:00Z</dcterms:created>
  <dcterms:modified xsi:type="dcterms:W3CDTF">2015-04-20T13:33:00Z</dcterms:modified>
</cp:coreProperties>
</file>