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70767" w14:textId="77777777" w:rsidR="00907317" w:rsidRPr="00EF7005" w:rsidRDefault="00261692" w:rsidP="00760698">
      <w:pPr>
        <w:pStyle w:val="Title"/>
        <w:spacing w:line="360" w:lineRule="auto"/>
        <w:jc w:val="both"/>
        <w:rPr>
          <w:rFonts w:ascii="Book Antiqua" w:hAnsi="Book Antiqua" w:cs="Arial"/>
          <w:i/>
          <w:snapToGrid w:val="0"/>
          <w:kern w:val="0"/>
          <w:sz w:val="24"/>
          <w:szCs w:val="24"/>
          <w:shd w:val="clear" w:color="auto" w:fill="FFFFFF"/>
          <w:lang w:val="en-US"/>
        </w:rPr>
      </w:pPr>
      <w:r w:rsidRPr="00EF7005">
        <w:rPr>
          <w:rFonts w:ascii="Book Antiqua" w:hAnsi="Book Antiqua" w:cs="Arial"/>
          <w:b/>
          <w:snapToGrid w:val="0"/>
          <w:kern w:val="0"/>
          <w:sz w:val="24"/>
          <w:szCs w:val="24"/>
          <w:shd w:val="clear" w:color="auto" w:fill="FFFFFF"/>
          <w:lang w:val="en-US"/>
        </w:rPr>
        <w:t xml:space="preserve">Name of Journal: </w:t>
      </w:r>
      <w:r w:rsidRPr="00EF7005">
        <w:rPr>
          <w:rFonts w:ascii="Book Antiqua" w:hAnsi="Book Antiqua" w:cs="Arial"/>
          <w:i/>
          <w:snapToGrid w:val="0"/>
          <w:kern w:val="0"/>
          <w:sz w:val="24"/>
          <w:szCs w:val="24"/>
          <w:shd w:val="clear" w:color="auto" w:fill="FFFFFF"/>
          <w:lang w:val="en-US"/>
        </w:rPr>
        <w:t>World Journal of Psychiatry</w:t>
      </w:r>
    </w:p>
    <w:p w14:paraId="4253CBB7" w14:textId="77777777" w:rsidR="009A586D" w:rsidRPr="00EF7005" w:rsidRDefault="003B0EF6" w:rsidP="00760698">
      <w:pPr>
        <w:spacing w:after="0" w:line="360" w:lineRule="auto"/>
        <w:jc w:val="both"/>
        <w:rPr>
          <w:rFonts w:ascii="Book Antiqua" w:hAnsi="Book Antiqua"/>
          <w:snapToGrid w:val="0"/>
          <w:sz w:val="24"/>
          <w:szCs w:val="24"/>
          <w:lang w:val="en-US" w:eastAsia="zh-CN"/>
        </w:rPr>
      </w:pPr>
      <w:r w:rsidRPr="00EF7005">
        <w:rPr>
          <w:rFonts w:ascii="Book Antiqua" w:hAnsi="Book Antiqua"/>
          <w:b/>
          <w:snapToGrid w:val="0"/>
          <w:sz w:val="24"/>
          <w:szCs w:val="24"/>
          <w:lang w:val="en-US"/>
        </w:rPr>
        <w:t>Manuscript NO:</w:t>
      </w:r>
      <w:r w:rsidRPr="00EF7005">
        <w:rPr>
          <w:rFonts w:ascii="Book Antiqua" w:hAnsi="Book Antiqua"/>
          <w:snapToGrid w:val="0"/>
          <w:sz w:val="24"/>
          <w:szCs w:val="24"/>
          <w:lang w:val="en-US"/>
        </w:rPr>
        <w:t xml:space="preserve"> </w:t>
      </w:r>
      <w:r w:rsidR="00D96AA6" w:rsidRPr="00EF7005">
        <w:rPr>
          <w:rFonts w:ascii="Book Antiqua" w:hAnsi="Book Antiqua" w:hint="eastAsia"/>
          <w:snapToGrid w:val="0"/>
          <w:color w:val="222222"/>
          <w:sz w:val="24"/>
          <w:szCs w:val="24"/>
          <w:shd w:val="clear" w:color="auto" w:fill="FFFFFF"/>
          <w:lang w:eastAsia="zh-CN"/>
        </w:rPr>
        <w:t>37086</w:t>
      </w:r>
    </w:p>
    <w:p w14:paraId="23BB0865" w14:textId="77777777" w:rsidR="009A586D" w:rsidRPr="00EF7005" w:rsidRDefault="00261692" w:rsidP="00760698">
      <w:pPr>
        <w:spacing w:after="0" w:line="360" w:lineRule="auto"/>
        <w:jc w:val="both"/>
        <w:rPr>
          <w:rFonts w:ascii="Book Antiqua" w:hAnsi="Book Antiqua" w:cs="Arial"/>
          <w:snapToGrid w:val="0"/>
          <w:sz w:val="24"/>
          <w:szCs w:val="24"/>
          <w:shd w:val="clear" w:color="auto" w:fill="FFFFFF"/>
          <w:lang w:val="en-US" w:eastAsia="zh-CN"/>
        </w:rPr>
      </w:pPr>
      <w:r w:rsidRPr="00EF7005">
        <w:rPr>
          <w:rFonts w:ascii="Book Antiqua" w:hAnsi="Book Antiqua"/>
          <w:b/>
          <w:snapToGrid w:val="0"/>
          <w:sz w:val="24"/>
          <w:szCs w:val="24"/>
          <w:lang w:val="en-US"/>
        </w:rPr>
        <w:t xml:space="preserve">Manuscript type: </w:t>
      </w:r>
      <w:r w:rsidR="00430CFF" w:rsidRPr="00EF7005">
        <w:rPr>
          <w:rFonts w:ascii="Book Antiqua" w:hAnsi="Book Antiqua" w:cs="Arial"/>
          <w:snapToGrid w:val="0"/>
          <w:sz w:val="24"/>
          <w:szCs w:val="24"/>
          <w:shd w:val="clear" w:color="auto" w:fill="FFFFFF"/>
          <w:lang w:val="en-US" w:eastAsia="zh-CN"/>
        </w:rPr>
        <w:t>MINIREVIEWS</w:t>
      </w:r>
    </w:p>
    <w:p w14:paraId="593DC728" w14:textId="77777777" w:rsidR="003B0EF6" w:rsidRPr="00EF7005" w:rsidRDefault="003B0EF6" w:rsidP="00760698">
      <w:pPr>
        <w:spacing w:after="0" w:line="360" w:lineRule="auto"/>
        <w:jc w:val="both"/>
        <w:rPr>
          <w:rFonts w:ascii="Book Antiqua" w:hAnsi="Book Antiqua" w:cs="Arial"/>
          <w:snapToGrid w:val="0"/>
          <w:sz w:val="24"/>
          <w:szCs w:val="24"/>
          <w:shd w:val="clear" w:color="auto" w:fill="FFFFFF"/>
          <w:lang w:val="en-US"/>
        </w:rPr>
      </w:pPr>
    </w:p>
    <w:p w14:paraId="320E39C6" w14:textId="77777777" w:rsidR="00907317" w:rsidRPr="00EF7005" w:rsidRDefault="00907317" w:rsidP="00760698">
      <w:pPr>
        <w:spacing w:after="0" w:line="360" w:lineRule="auto"/>
        <w:jc w:val="both"/>
        <w:rPr>
          <w:rFonts w:ascii="Book Antiqua" w:hAnsi="Book Antiqua"/>
          <w:b/>
          <w:snapToGrid w:val="0"/>
          <w:sz w:val="24"/>
          <w:szCs w:val="24"/>
          <w:lang w:val="en-US"/>
        </w:rPr>
      </w:pPr>
      <w:r w:rsidRPr="00EF7005">
        <w:rPr>
          <w:rFonts w:ascii="Book Antiqua" w:hAnsi="Book Antiqua" w:cs="Arial"/>
          <w:b/>
          <w:snapToGrid w:val="0"/>
          <w:sz w:val="24"/>
          <w:szCs w:val="24"/>
          <w:shd w:val="clear" w:color="auto" w:fill="FFFFFF"/>
          <w:lang w:val="en-US"/>
        </w:rPr>
        <w:t xml:space="preserve">Complex </w:t>
      </w:r>
      <w:r w:rsidR="005509AA" w:rsidRPr="00EF7005">
        <w:rPr>
          <w:rFonts w:ascii="Book Antiqua" w:hAnsi="Book Antiqua" w:cs="Arial"/>
          <w:b/>
          <w:snapToGrid w:val="0"/>
          <w:color w:val="000000"/>
          <w:sz w:val="24"/>
          <w:szCs w:val="24"/>
          <w:shd w:val="clear" w:color="auto" w:fill="FFFFFF"/>
          <w:lang w:val="en-US"/>
        </w:rPr>
        <w:t>posttraumatic stress disorder</w:t>
      </w:r>
      <w:r w:rsidRPr="00EF7005">
        <w:rPr>
          <w:rFonts w:ascii="Book Antiqua" w:hAnsi="Book Antiqua" w:cs="Arial"/>
          <w:b/>
          <w:snapToGrid w:val="0"/>
          <w:sz w:val="24"/>
          <w:szCs w:val="24"/>
          <w:shd w:val="clear" w:color="auto" w:fill="FFFFFF"/>
          <w:lang w:val="en-US"/>
        </w:rPr>
        <w:t>: The need to consolidate a distinct clinical syndrome or to reevaluate features of psychiatric disorders following interpersonal trauma?</w:t>
      </w:r>
    </w:p>
    <w:p w14:paraId="66CB3E83" w14:textId="77777777" w:rsidR="003B0EF6" w:rsidRPr="00EF7005" w:rsidRDefault="003B0EF6" w:rsidP="00760698">
      <w:pPr>
        <w:pStyle w:val="Title"/>
        <w:spacing w:line="360" w:lineRule="auto"/>
        <w:jc w:val="both"/>
        <w:rPr>
          <w:rFonts w:ascii="Book Antiqua" w:hAnsi="Book Antiqua" w:cs="Arial"/>
          <w:b/>
          <w:snapToGrid w:val="0"/>
          <w:kern w:val="0"/>
          <w:sz w:val="24"/>
          <w:szCs w:val="24"/>
          <w:shd w:val="clear" w:color="auto" w:fill="FFFFFF"/>
          <w:lang w:val="en-US"/>
        </w:rPr>
      </w:pPr>
      <w:bookmarkStart w:id="0" w:name="_Hlk498074486"/>
    </w:p>
    <w:p w14:paraId="1E2A22C6" w14:textId="77777777" w:rsidR="009A586D" w:rsidRPr="00EF7005" w:rsidRDefault="00A177DB" w:rsidP="00760698">
      <w:pPr>
        <w:pStyle w:val="Title"/>
        <w:spacing w:line="360" w:lineRule="auto"/>
        <w:jc w:val="both"/>
        <w:rPr>
          <w:rFonts w:ascii="Book Antiqua" w:hAnsi="Book Antiqua" w:cs="Arial"/>
          <w:snapToGrid w:val="0"/>
          <w:spacing w:val="0"/>
          <w:kern w:val="0"/>
          <w:sz w:val="24"/>
          <w:szCs w:val="24"/>
          <w:shd w:val="clear" w:color="auto" w:fill="FFFFFF"/>
          <w:lang w:val="en-US"/>
        </w:rPr>
      </w:pPr>
      <w:proofErr w:type="spellStart"/>
      <w:r w:rsidRPr="00EF7005">
        <w:rPr>
          <w:rFonts w:ascii="Book Antiqua" w:hAnsi="Book Antiqua" w:cs="Arial"/>
          <w:snapToGrid w:val="0"/>
          <w:spacing w:val="0"/>
          <w:kern w:val="0"/>
          <w:sz w:val="24"/>
          <w:szCs w:val="24"/>
          <w:shd w:val="clear" w:color="auto" w:fill="FFFFFF"/>
          <w:lang w:val="en-US"/>
        </w:rPr>
        <w:t>Giourou</w:t>
      </w:r>
      <w:proofErr w:type="spellEnd"/>
      <w:r w:rsidRPr="00EF7005">
        <w:rPr>
          <w:rFonts w:ascii="Book Antiqua" w:hAnsi="Book Antiqua" w:cs="Arial" w:hint="eastAsia"/>
          <w:snapToGrid w:val="0"/>
          <w:spacing w:val="0"/>
          <w:kern w:val="0"/>
          <w:sz w:val="24"/>
          <w:szCs w:val="24"/>
          <w:shd w:val="clear" w:color="auto" w:fill="FFFFFF"/>
          <w:lang w:val="en-US" w:eastAsia="zh-CN"/>
        </w:rPr>
        <w:t xml:space="preserve"> E </w:t>
      </w:r>
      <w:r w:rsidRPr="00EF7005">
        <w:rPr>
          <w:rFonts w:ascii="Book Antiqua" w:hAnsi="Book Antiqua" w:cs="Arial" w:hint="eastAsia"/>
          <w:i/>
          <w:snapToGrid w:val="0"/>
          <w:spacing w:val="0"/>
          <w:kern w:val="0"/>
          <w:sz w:val="24"/>
          <w:szCs w:val="24"/>
          <w:shd w:val="clear" w:color="auto" w:fill="FFFFFF"/>
          <w:lang w:val="en-US" w:eastAsia="zh-CN"/>
        </w:rPr>
        <w:t>et al</w:t>
      </w:r>
      <w:r w:rsidRPr="00EF7005">
        <w:rPr>
          <w:rFonts w:ascii="Book Antiqua" w:hAnsi="Book Antiqua" w:cs="Arial" w:hint="eastAsia"/>
          <w:snapToGrid w:val="0"/>
          <w:spacing w:val="0"/>
          <w:kern w:val="0"/>
          <w:sz w:val="24"/>
          <w:szCs w:val="24"/>
          <w:shd w:val="clear" w:color="auto" w:fill="FFFFFF"/>
          <w:lang w:val="en-US" w:eastAsia="zh-CN"/>
        </w:rPr>
        <w:t>.</w:t>
      </w:r>
      <w:r w:rsidR="003B0EF6" w:rsidRPr="00EF7005">
        <w:rPr>
          <w:rFonts w:ascii="Book Antiqua" w:hAnsi="Book Antiqua" w:cs="Arial"/>
          <w:snapToGrid w:val="0"/>
          <w:spacing w:val="0"/>
          <w:kern w:val="0"/>
          <w:sz w:val="24"/>
          <w:szCs w:val="24"/>
          <w:shd w:val="clear" w:color="auto" w:fill="FFFFFF"/>
          <w:lang w:val="en-US"/>
        </w:rPr>
        <w:t xml:space="preserve"> </w:t>
      </w:r>
      <w:r w:rsidR="009F2E57" w:rsidRPr="00EF7005">
        <w:rPr>
          <w:rFonts w:ascii="Book Antiqua" w:hAnsi="Book Antiqua" w:cs="Arial"/>
          <w:snapToGrid w:val="0"/>
          <w:spacing w:val="0"/>
          <w:kern w:val="0"/>
          <w:sz w:val="24"/>
          <w:szCs w:val="24"/>
          <w:shd w:val="clear" w:color="auto" w:fill="FFFFFF"/>
          <w:lang w:val="en-US"/>
        </w:rPr>
        <w:t>Re</w:t>
      </w:r>
      <w:r w:rsidR="003B0EF6" w:rsidRPr="00EF7005">
        <w:rPr>
          <w:rFonts w:ascii="Book Antiqua" w:hAnsi="Book Antiqua" w:cs="Arial"/>
          <w:snapToGrid w:val="0"/>
          <w:spacing w:val="0"/>
          <w:kern w:val="0"/>
          <w:sz w:val="24"/>
          <w:szCs w:val="24"/>
          <w:shd w:val="clear" w:color="auto" w:fill="FFFFFF"/>
          <w:lang w:val="en-US"/>
        </w:rPr>
        <w:t>-classification suggestion of trauma-related disorders</w:t>
      </w:r>
    </w:p>
    <w:p w14:paraId="5184D115" w14:textId="77777777" w:rsidR="003B0EF6" w:rsidRPr="00EF7005" w:rsidRDefault="003B0EF6" w:rsidP="00760698">
      <w:pPr>
        <w:pStyle w:val="Title"/>
        <w:spacing w:line="360" w:lineRule="auto"/>
        <w:jc w:val="both"/>
        <w:rPr>
          <w:rFonts w:ascii="Book Antiqua" w:hAnsi="Book Antiqua" w:cs="Arial"/>
          <w:snapToGrid w:val="0"/>
          <w:kern w:val="0"/>
          <w:sz w:val="24"/>
          <w:szCs w:val="24"/>
          <w:shd w:val="clear" w:color="auto" w:fill="FFFFFF"/>
          <w:lang w:val="en-US"/>
        </w:rPr>
      </w:pPr>
    </w:p>
    <w:p w14:paraId="6F55F395" w14:textId="77777777" w:rsidR="00261692" w:rsidRPr="00EF7005" w:rsidRDefault="00907317" w:rsidP="00760698">
      <w:pPr>
        <w:pStyle w:val="Title"/>
        <w:spacing w:line="360" w:lineRule="auto"/>
        <w:jc w:val="both"/>
        <w:rPr>
          <w:rFonts w:ascii="Book Antiqua" w:hAnsi="Book Antiqua" w:cs="Arial"/>
          <w:snapToGrid w:val="0"/>
          <w:spacing w:val="0"/>
          <w:kern w:val="0"/>
          <w:sz w:val="24"/>
          <w:szCs w:val="24"/>
          <w:shd w:val="clear" w:color="auto" w:fill="FFFFFF"/>
          <w:lang w:val="en-US"/>
        </w:rPr>
      </w:pPr>
      <w:proofErr w:type="spellStart"/>
      <w:r w:rsidRPr="00EF7005">
        <w:rPr>
          <w:rFonts w:ascii="Book Antiqua" w:hAnsi="Book Antiqua" w:cs="Arial"/>
          <w:snapToGrid w:val="0"/>
          <w:spacing w:val="0"/>
          <w:kern w:val="0"/>
          <w:sz w:val="24"/>
          <w:szCs w:val="24"/>
          <w:shd w:val="clear" w:color="auto" w:fill="FFFFFF"/>
          <w:lang w:val="en-US"/>
        </w:rPr>
        <w:t>Evangelia</w:t>
      </w:r>
      <w:proofErr w:type="spellEnd"/>
      <w:r w:rsidRPr="00EF7005">
        <w:rPr>
          <w:rFonts w:ascii="Book Antiqua" w:hAnsi="Book Antiqua" w:cs="Arial"/>
          <w:snapToGrid w:val="0"/>
          <w:spacing w:val="0"/>
          <w:kern w:val="0"/>
          <w:sz w:val="24"/>
          <w:szCs w:val="24"/>
          <w:shd w:val="clear" w:color="auto" w:fill="FFFFFF"/>
          <w:lang w:val="en-US"/>
        </w:rPr>
        <w:t xml:space="preserve"> </w:t>
      </w:r>
      <w:proofErr w:type="spellStart"/>
      <w:r w:rsidRPr="00EF7005">
        <w:rPr>
          <w:rFonts w:ascii="Book Antiqua" w:hAnsi="Book Antiqua" w:cs="Arial"/>
          <w:snapToGrid w:val="0"/>
          <w:spacing w:val="0"/>
          <w:kern w:val="0"/>
          <w:sz w:val="24"/>
          <w:szCs w:val="24"/>
          <w:shd w:val="clear" w:color="auto" w:fill="FFFFFF"/>
          <w:lang w:val="en-US"/>
        </w:rPr>
        <w:t>Giourou</w:t>
      </w:r>
      <w:proofErr w:type="spellEnd"/>
      <w:r w:rsidRPr="00EF7005">
        <w:rPr>
          <w:rFonts w:ascii="Book Antiqua" w:hAnsi="Book Antiqua" w:cs="Arial"/>
          <w:snapToGrid w:val="0"/>
          <w:spacing w:val="0"/>
          <w:kern w:val="0"/>
          <w:sz w:val="24"/>
          <w:szCs w:val="24"/>
          <w:shd w:val="clear" w:color="auto" w:fill="FFFFFF"/>
          <w:lang w:val="en-US"/>
        </w:rPr>
        <w:t xml:space="preserve">, Maria </w:t>
      </w:r>
      <w:r w:rsidRPr="00EF7005">
        <w:rPr>
          <w:rFonts w:ascii="Book Antiqua" w:hAnsi="Book Antiqua" w:cs="Arial"/>
          <w:noProof/>
          <w:snapToGrid w:val="0"/>
          <w:spacing w:val="0"/>
          <w:kern w:val="0"/>
          <w:sz w:val="24"/>
          <w:szCs w:val="24"/>
          <w:shd w:val="clear" w:color="auto" w:fill="FFFFFF"/>
          <w:lang w:val="en-US"/>
        </w:rPr>
        <w:t>Skokou</w:t>
      </w:r>
      <w:r w:rsidRPr="00EF7005">
        <w:rPr>
          <w:rFonts w:ascii="Book Antiqua" w:hAnsi="Book Antiqua" w:cs="Arial"/>
          <w:snapToGrid w:val="0"/>
          <w:spacing w:val="0"/>
          <w:kern w:val="0"/>
          <w:sz w:val="24"/>
          <w:szCs w:val="24"/>
          <w:shd w:val="clear" w:color="auto" w:fill="FFFFFF"/>
          <w:lang w:val="en-US"/>
        </w:rPr>
        <w:t xml:space="preserve">, Stuart P Andrew, Konstantina </w:t>
      </w:r>
      <w:proofErr w:type="spellStart"/>
      <w:r w:rsidRPr="00EF7005">
        <w:rPr>
          <w:rFonts w:ascii="Book Antiqua" w:hAnsi="Book Antiqua" w:cs="Arial"/>
          <w:snapToGrid w:val="0"/>
          <w:spacing w:val="0"/>
          <w:kern w:val="0"/>
          <w:sz w:val="24"/>
          <w:szCs w:val="24"/>
          <w:shd w:val="clear" w:color="auto" w:fill="FFFFFF"/>
          <w:lang w:val="en-US"/>
        </w:rPr>
        <w:t>Alexopoulou</w:t>
      </w:r>
      <w:proofErr w:type="spellEnd"/>
      <w:r w:rsidRPr="00EF7005">
        <w:rPr>
          <w:rFonts w:ascii="Book Antiqua" w:hAnsi="Book Antiqua" w:cs="Arial"/>
          <w:snapToGrid w:val="0"/>
          <w:spacing w:val="0"/>
          <w:kern w:val="0"/>
          <w:sz w:val="24"/>
          <w:szCs w:val="24"/>
          <w:shd w:val="clear" w:color="auto" w:fill="FFFFFF"/>
          <w:lang w:val="en-US"/>
        </w:rPr>
        <w:t xml:space="preserve">, </w:t>
      </w:r>
      <w:proofErr w:type="spellStart"/>
      <w:r w:rsidRPr="00EF7005">
        <w:rPr>
          <w:rFonts w:ascii="Book Antiqua" w:hAnsi="Book Antiqua" w:cs="Arial"/>
          <w:snapToGrid w:val="0"/>
          <w:spacing w:val="0"/>
          <w:kern w:val="0"/>
          <w:sz w:val="24"/>
          <w:szCs w:val="24"/>
          <w:shd w:val="clear" w:color="auto" w:fill="FFFFFF"/>
          <w:lang w:val="en-US"/>
        </w:rPr>
        <w:t>Philippos</w:t>
      </w:r>
      <w:proofErr w:type="spellEnd"/>
      <w:r w:rsidRPr="00EF7005">
        <w:rPr>
          <w:rFonts w:ascii="Book Antiqua" w:hAnsi="Book Antiqua" w:cs="Arial"/>
          <w:snapToGrid w:val="0"/>
          <w:spacing w:val="0"/>
          <w:kern w:val="0"/>
          <w:sz w:val="24"/>
          <w:szCs w:val="24"/>
          <w:shd w:val="clear" w:color="auto" w:fill="FFFFFF"/>
          <w:lang w:val="en-US"/>
        </w:rPr>
        <w:t xml:space="preserve"> </w:t>
      </w:r>
      <w:proofErr w:type="spellStart"/>
      <w:r w:rsidRPr="00EF7005">
        <w:rPr>
          <w:rFonts w:ascii="Book Antiqua" w:hAnsi="Book Antiqua" w:cs="Arial"/>
          <w:snapToGrid w:val="0"/>
          <w:spacing w:val="0"/>
          <w:kern w:val="0"/>
          <w:sz w:val="24"/>
          <w:szCs w:val="24"/>
          <w:shd w:val="clear" w:color="auto" w:fill="FFFFFF"/>
          <w:lang w:val="en-US"/>
        </w:rPr>
        <w:t>Gourzis</w:t>
      </w:r>
      <w:proofErr w:type="spellEnd"/>
      <w:r w:rsidRPr="00EF7005">
        <w:rPr>
          <w:rFonts w:ascii="Book Antiqua" w:hAnsi="Book Antiqua" w:cs="Arial"/>
          <w:snapToGrid w:val="0"/>
          <w:spacing w:val="0"/>
          <w:kern w:val="0"/>
          <w:sz w:val="24"/>
          <w:szCs w:val="24"/>
          <w:shd w:val="clear" w:color="auto" w:fill="FFFFFF"/>
          <w:lang w:val="en-US"/>
        </w:rPr>
        <w:t xml:space="preserve">, Eleni </w:t>
      </w:r>
      <w:proofErr w:type="spellStart"/>
      <w:r w:rsidRPr="00EF7005">
        <w:rPr>
          <w:rFonts w:ascii="Book Antiqua" w:hAnsi="Book Antiqua" w:cs="Arial"/>
          <w:snapToGrid w:val="0"/>
          <w:spacing w:val="0"/>
          <w:kern w:val="0"/>
          <w:sz w:val="24"/>
          <w:szCs w:val="24"/>
          <w:shd w:val="clear" w:color="auto" w:fill="FFFFFF"/>
          <w:lang w:val="en-US"/>
        </w:rPr>
        <w:t>Jelastopulu</w:t>
      </w:r>
      <w:proofErr w:type="spellEnd"/>
    </w:p>
    <w:bookmarkEnd w:id="0"/>
    <w:p w14:paraId="4F6E9CFB" w14:textId="77777777" w:rsidR="00907317" w:rsidRPr="0019657E" w:rsidRDefault="00907317" w:rsidP="00760698">
      <w:pPr>
        <w:spacing w:after="0" w:line="360" w:lineRule="auto"/>
        <w:jc w:val="both"/>
        <w:rPr>
          <w:rFonts w:ascii="Book Antiqua" w:hAnsi="Book Antiqua"/>
          <w:sz w:val="24"/>
          <w:szCs w:val="24"/>
          <w:lang w:val="en-US"/>
        </w:rPr>
      </w:pPr>
    </w:p>
    <w:p w14:paraId="61891AC7" w14:textId="77777777" w:rsidR="00614675" w:rsidRPr="0019657E" w:rsidRDefault="00907317" w:rsidP="00760698">
      <w:pPr>
        <w:spacing w:after="0" w:line="360" w:lineRule="auto"/>
        <w:jc w:val="both"/>
        <w:rPr>
          <w:rFonts w:ascii="Book Antiqua" w:hAnsi="Book Antiqua" w:cs="Arial"/>
          <w:sz w:val="24"/>
          <w:szCs w:val="24"/>
          <w:lang w:val="en-US"/>
        </w:rPr>
      </w:pPr>
      <w:proofErr w:type="spellStart"/>
      <w:r w:rsidRPr="0019657E">
        <w:rPr>
          <w:rFonts w:ascii="Book Antiqua" w:hAnsi="Book Antiqua"/>
          <w:b/>
          <w:sz w:val="24"/>
          <w:szCs w:val="24"/>
          <w:lang w:val="en-US"/>
        </w:rPr>
        <w:t>Evangelia</w:t>
      </w:r>
      <w:proofErr w:type="spellEnd"/>
      <w:r w:rsidRPr="0019657E">
        <w:rPr>
          <w:rFonts w:ascii="Book Antiqua" w:hAnsi="Book Antiqua"/>
          <w:b/>
          <w:sz w:val="24"/>
          <w:szCs w:val="24"/>
          <w:lang w:val="en-US"/>
        </w:rPr>
        <w:t xml:space="preserve"> </w:t>
      </w:r>
      <w:proofErr w:type="spellStart"/>
      <w:r w:rsidRPr="0019657E">
        <w:rPr>
          <w:rFonts w:ascii="Book Antiqua" w:hAnsi="Book Antiqua"/>
          <w:b/>
          <w:sz w:val="24"/>
          <w:szCs w:val="24"/>
          <w:lang w:val="en-US"/>
        </w:rPr>
        <w:t>Giourou</w:t>
      </w:r>
      <w:proofErr w:type="spellEnd"/>
      <w:r w:rsidRPr="0019657E">
        <w:rPr>
          <w:rFonts w:ascii="Book Antiqua" w:hAnsi="Book Antiqua"/>
          <w:b/>
          <w:sz w:val="24"/>
          <w:szCs w:val="24"/>
          <w:lang w:val="en-US"/>
        </w:rPr>
        <w:t xml:space="preserve">, Maria </w:t>
      </w:r>
      <w:r w:rsidRPr="0019657E">
        <w:rPr>
          <w:rFonts w:ascii="Book Antiqua" w:hAnsi="Book Antiqua"/>
          <w:b/>
          <w:noProof/>
          <w:sz w:val="24"/>
          <w:szCs w:val="24"/>
          <w:lang w:val="en-US"/>
        </w:rPr>
        <w:t>Skokou</w:t>
      </w:r>
      <w:r w:rsidRPr="0019657E">
        <w:rPr>
          <w:rFonts w:ascii="Book Antiqua" w:hAnsi="Book Antiqua"/>
          <w:b/>
          <w:sz w:val="24"/>
          <w:szCs w:val="24"/>
          <w:lang w:val="en-US"/>
        </w:rPr>
        <w:t xml:space="preserve">, </w:t>
      </w:r>
      <w:proofErr w:type="spellStart"/>
      <w:r w:rsidRPr="0019657E">
        <w:rPr>
          <w:rFonts w:ascii="Book Antiqua" w:hAnsi="Book Antiqua"/>
          <w:b/>
          <w:sz w:val="24"/>
          <w:szCs w:val="24"/>
          <w:lang w:val="en-US"/>
        </w:rPr>
        <w:t>Philippos</w:t>
      </w:r>
      <w:proofErr w:type="spellEnd"/>
      <w:r w:rsidRPr="0019657E">
        <w:rPr>
          <w:rFonts w:ascii="Book Antiqua" w:hAnsi="Book Antiqua"/>
          <w:b/>
          <w:sz w:val="24"/>
          <w:szCs w:val="24"/>
          <w:lang w:val="en-US"/>
        </w:rPr>
        <w:t xml:space="preserve"> </w:t>
      </w:r>
      <w:proofErr w:type="spellStart"/>
      <w:r w:rsidRPr="0019657E">
        <w:rPr>
          <w:rFonts w:ascii="Book Antiqua" w:hAnsi="Book Antiqua"/>
          <w:b/>
          <w:sz w:val="24"/>
          <w:szCs w:val="24"/>
          <w:lang w:val="en-US"/>
        </w:rPr>
        <w:t>Gourzis</w:t>
      </w:r>
      <w:proofErr w:type="spellEnd"/>
      <w:r w:rsidRPr="0019657E">
        <w:rPr>
          <w:rFonts w:ascii="Book Antiqua" w:hAnsi="Book Antiqua"/>
          <w:b/>
          <w:sz w:val="24"/>
          <w:szCs w:val="24"/>
          <w:lang w:val="en-US"/>
        </w:rPr>
        <w:t xml:space="preserve">, </w:t>
      </w:r>
      <w:r w:rsidRPr="0019657E">
        <w:rPr>
          <w:rFonts w:ascii="Book Antiqua" w:hAnsi="Book Antiqua" w:cs="Arial"/>
          <w:sz w:val="24"/>
          <w:szCs w:val="24"/>
          <w:lang w:val="en-US"/>
        </w:rPr>
        <w:t xml:space="preserve">Department of Psychiatry, School of Medicine, University of </w:t>
      </w:r>
      <w:proofErr w:type="spellStart"/>
      <w:r w:rsidRPr="0019657E">
        <w:rPr>
          <w:rFonts w:ascii="Book Antiqua" w:hAnsi="Book Antiqua" w:cs="Arial"/>
          <w:sz w:val="24"/>
          <w:szCs w:val="24"/>
          <w:lang w:val="en-US"/>
        </w:rPr>
        <w:t>P</w:t>
      </w:r>
      <w:r w:rsidR="00614675" w:rsidRPr="0019657E">
        <w:rPr>
          <w:rFonts w:ascii="Book Antiqua" w:hAnsi="Book Antiqua" w:cs="Arial"/>
          <w:sz w:val="24"/>
          <w:szCs w:val="24"/>
          <w:lang w:val="en-US"/>
        </w:rPr>
        <w:t>atras</w:t>
      </w:r>
      <w:proofErr w:type="spellEnd"/>
      <w:r w:rsidR="008E646C" w:rsidRPr="0019657E">
        <w:rPr>
          <w:rFonts w:ascii="Book Antiqua" w:hAnsi="Book Antiqua" w:cs="Arial"/>
          <w:sz w:val="24"/>
          <w:szCs w:val="24"/>
          <w:lang w:val="en-US"/>
        </w:rPr>
        <w:t xml:space="preserve">, Rio </w:t>
      </w:r>
      <w:proofErr w:type="spellStart"/>
      <w:r w:rsidR="008E646C" w:rsidRPr="0019657E">
        <w:rPr>
          <w:rFonts w:ascii="Book Antiqua" w:hAnsi="Book Antiqua" w:cs="Arial"/>
          <w:sz w:val="24"/>
          <w:szCs w:val="24"/>
          <w:lang w:val="en-US"/>
        </w:rPr>
        <w:t>Patras</w:t>
      </w:r>
      <w:proofErr w:type="spellEnd"/>
      <w:r w:rsidR="00BA09C7" w:rsidRPr="0019657E">
        <w:rPr>
          <w:rFonts w:ascii="Book Antiqua" w:hAnsi="Book Antiqua" w:cs="Arial" w:hint="eastAsia"/>
          <w:sz w:val="24"/>
          <w:szCs w:val="24"/>
          <w:lang w:val="en-US" w:eastAsia="zh-CN"/>
        </w:rPr>
        <w:t xml:space="preserve"> </w:t>
      </w:r>
      <w:r w:rsidR="00BA09C7" w:rsidRPr="0019657E">
        <w:rPr>
          <w:rFonts w:ascii="Book Antiqua" w:hAnsi="Book Antiqua" w:cs="Arial"/>
          <w:sz w:val="24"/>
          <w:szCs w:val="24"/>
          <w:lang w:val="en-US"/>
        </w:rPr>
        <w:t>26500</w:t>
      </w:r>
      <w:r w:rsidR="008E646C" w:rsidRPr="0019657E">
        <w:rPr>
          <w:rFonts w:ascii="Book Antiqua" w:hAnsi="Book Antiqua" w:cs="Arial"/>
          <w:sz w:val="24"/>
          <w:szCs w:val="24"/>
          <w:lang w:val="en-US"/>
        </w:rPr>
        <w:t>, Greece</w:t>
      </w:r>
    </w:p>
    <w:p w14:paraId="63D53D13" w14:textId="77777777" w:rsidR="007069D0" w:rsidRPr="0019657E" w:rsidRDefault="007069D0" w:rsidP="00760698">
      <w:pPr>
        <w:spacing w:after="0" w:line="360" w:lineRule="auto"/>
        <w:jc w:val="both"/>
        <w:rPr>
          <w:rFonts w:ascii="Book Antiqua" w:hAnsi="Book Antiqua" w:cs="Arial"/>
          <w:b/>
          <w:sz w:val="24"/>
          <w:szCs w:val="24"/>
          <w:lang w:val="en-US"/>
        </w:rPr>
      </w:pPr>
    </w:p>
    <w:p w14:paraId="0694FA9E" w14:textId="77777777" w:rsidR="00907317" w:rsidRPr="0019657E" w:rsidRDefault="00907317" w:rsidP="00760698">
      <w:pPr>
        <w:spacing w:after="0" w:line="360" w:lineRule="auto"/>
        <w:jc w:val="both"/>
        <w:rPr>
          <w:rFonts w:ascii="Book Antiqua" w:hAnsi="Book Antiqua" w:cs="Arial"/>
          <w:color w:val="000000"/>
          <w:sz w:val="24"/>
          <w:szCs w:val="24"/>
          <w:shd w:val="clear" w:color="auto" w:fill="FFFFFF"/>
          <w:lang w:val="en-US"/>
        </w:rPr>
      </w:pPr>
      <w:proofErr w:type="spellStart"/>
      <w:r w:rsidRPr="0019657E">
        <w:rPr>
          <w:rFonts w:ascii="Book Antiqua" w:hAnsi="Book Antiqua" w:cs="Arial"/>
          <w:b/>
          <w:sz w:val="24"/>
          <w:szCs w:val="24"/>
          <w:lang w:val="en-US"/>
        </w:rPr>
        <w:t>Evangelia</w:t>
      </w:r>
      <w:proofErr w:type="spellEnd"/>
      <w:r w:rsidRPr="0019657E">
        <w:rPr>
          <w:rFonts w:ascii="Book Antiqua" w:hAnsi="Book Antiqua" w:cs="Arial"/>
          <w:b/>
          <w:sz w:val="24"/>
          <w:szCs w:val="24"/>
          <w:lang w:val="en-US"/>
        </w:rPr>
        <w:t xml:space="preserve"> </w:t>
      </w:r>
      <w:proofErr w:type="spellStart"/>
      <w:r w:rsidRPr="0019657E">
        <w:rPr>
          <w:rFonts w:ascii="Book Antiqua" w:hAnsi="Book Antiqua" w:cs="Arial"/>
          <w:b/>
          <w:sz w:val="24"/>
          <w:szCs w:val="24"/>
          <w:lang w:val="en-US"/>
        </w:rPr>
        <w:t>Giourou</w:t>
      </w:r>
      <w:proofErr w:type="spellEnd"/>
      <w:r w:rsidRPr="0019657E">
        <w:rPr>
          <w:rFonts w:ascii="Book Antiqua" w:hAnsi="Book Antiqua" w:cs="Arial"/>
          <w:b/>
          <w:sz w:val="24"/>
          <w:szCs w:val="24"/>
          <w:lang w:val="en-US"/>
        </w:rPr>
        <w:t xml:space="preserve">, Eleni </w:t>
      </w:r>
      <w:proofErr w:type="spellStart"/>
      <w:r w:rsidRPr="0019657E">
        <w:rPr>
          <w:rFonts w:ascii="Book Antiqua" w:hAnsi="Book Antiqua" w:cs="Arial"/>
          <w:b/>
          <w:sz w:val="24"/>
          <w:szCs w:val="24"/>
          <w:lang w:val="en-US"/>
        </w:rPr>
        <w:t>Jelastopulu</w:t>
      </w:r>
      <w:proofErr w:type="spellEnd"/>
      <w:r w:rsidRPr="0019657E">
        <w:rPr>
          <w:rFonts w:ascii="Book Antiqua" w:hAnsi="Book Antiqua" w:cs="Arial"/>
          <w:sz w:val="24"/>
          <w:szCs w:val="24"/>
          <w:lang w:val="en-US"/>
        </w:rPr>
        <w:t xml:space="preserve">, </w:t>
      </w:r>
      <w:r w:rsidRPr="0019657E">
        <w:rPr>
          <w:rFonts w:ascii="Book Antiqua" w:hAnsi="Book Antiqua" w:cs="Arial"/>
          <w:color w:val="000000"/>
          <w:sz w:val="24"/>
          <w:szCs w:val="24"/>
          <w:shd w:val="clear" w:color="auto" w:fill="FFFFFF"/>
          <w:lang w:val="en-US"/>
        </w:rPr>
        <w:t xml:space="preserve">Department of Public Health, </w:t>
      </w:r>
      <w:bookmarkStart w:id="1" w:name="_Hlk498165685"/>
      <w:r w:rsidRPr="0019657E">
        <w:rPr>
          <w:rFonts w:ascii="Book Antiqua" w:hAnsi="Book Antiqua" w:cs="Arial"/>
          <w:color w:val="000000"/>
          <w:sz w:val="24"/>
          <w:szCs w:val="24"/>
          <w:shd w:val="clear" w:color="auto" w:fill="FFFFFF"/>
          <w:lang w:val="en-US"/>
        </w:rPr>
        <w:t xml:space="preserve">School of Medicine, University of </w:t>
      </w:r>
      <w:proofErr w:type="spellStart"/>
      <w:r w:rsidRPr="0019657E">
        <w:rPr>
          <w:rFonts w:ascii="Book Antiqua" w:hAnsi="Book Antiqua" w:cs="Arial"/>
          <w:color w:val="000000"/>
          <w:sz w:val="24"/>
          <w:szCs w:val="24"/>
          <w:shd w:val="clear" w:color="auto" w:fill="FFFFFF"/>
          <w:lang w:val="en-US"/>
        </w:rPr>
        <w:t>Patras</w:t>
      </w:r>
      <w:proofErr w:type="spellEnd"/>
      <w:r w:rsidRPr="0019657E">
        <w:rPr>
          <w:rFonts w:ascii="Book Antiqua" w:hAnsi="Book Antiqua" w:cs="Arial"/>
          <w:color w:val="000000"/>
          <w:sz w:val="24"/>
          <w:szCs w:val="24"/>
          <w:shd w:val="clear" w:color="auto" w:fill="FFFFFF"/>
          <w:lang w:val="en-US"/>
        </w:rPr>
        <w:t xml:space="preserve">, </w:t>
      </w:r>
      <w:bookmarkStart w:id="2" w:name="OLE_LINK22"/>
      <w:bookmarkStart w:id="3" w:name="OLE_LINK23"/>
      <w:bookmarkStart w:id="4" w:name="OLE_LINK24"/>
      <w:r w:rsidRPr="0019657E">
        <w:rPr>
          <w:rFonts w:ascii="Book Antiqua" w:hAnsi="Book Antiqua" w:cs="Arial"/>
          <w:color w:val="000000"/>
          <w:sz w:val="24"/>
          <w:szCs w:val="24"/>
          <w:shd w:val="clear" w:color="auto" w:fill="FFFFFF"/>
          <w:lang w:val="en-US"/>
        </w:rPr>
        <w:t xml:space="preserve">Rio </w:t>
      </w:r>
      <w:proofErr w:type="spellStart"/>
      <w:r w:rsidRPr="0019657E">
        <w:rPr>
          <w:rFonts w:ascii="Book Antiqua" w:hAnsi="Book Antiqua" w:cs="Arial"/>
          <w:color w:val="000000"/>
          <w:sz w:val="24"/>
          <w:szCs w:val="24"/>
          <w:shd w:val="clear" w:color="auto" w:fill="FFFFFF"/>
          <w:lang w:val="en-US"/>
        </w:rPr>
        <w:t>Patras</w:t>
      </w:r>
      <w:proofErr w:type="spellEnd"/>
      <w:r w:rsidR="00BA09C7" w:rsidRPr="0019657E">
        <w:rPr>
          <w:rFonts w:ascii="Book Antiqua" w:hAnsi="Book Antiqua" w:cs="Arial" w:hint="eastAsia"/>
          <w:color w:val="000000"/>
          <w:sz w:val="24"/>
          <w:szCs w:val="24"/>
          <w:shd w:val="clear" w:color="auto" w:fill="FFFFFF"/>
          <w:lang w:val="en-US" w:eastAsia="zh-CN"/>
        </w:rPr>
        <w:t xml:space="preserve"> </w:t>
      </w:r>
      <w:r w:rsidR="00BA09C7" w:rsidRPr="0019657E">
        <w:rPr>
          <w:rFonts w:ascii="Book Antiqua" w:hAnsi="Book Antiqua" w:cs="Arial"/>
          <w:color w:val="000000"/>
          <w:sz w:val="24"/>
          <w:szCs w:val="24"/>
          <w:shd w:val="clear" w:color="auto" w:fill="FFFFFF"/>
          <w:lang w:val="en-US"/>
        </w:rPr>
        <w:t>26500</w:t>
      </w:r>
      <w:r w:rsidRPr="0019657E">
        <w:rPr>
          <w:rFonts w:ascii="Book Antiqua" w:hAnsi="Book Antiqua" w:cs="Arial"/>
          <w:color w:val="000000"/>
          <w:sz w:val="24"/>
          <w:szCs w:val="24"/>
          <w:shd w:val="clear" w:color="auto" w:fill="FFFFFF"/>
          <w:lang w:val="en-US"/>
        </w:rPr>
        <w:t>, Greece</w:t>
      </w:r>
      <w:bookmarkEnd w:id="2"/>
      <w:bookmarkEnd w:id="3"/>
      <w:bookmarkEnd w:id="4"/>
    </w:p>
    <w:bookmarkEnd w:id="1"/>
    <w:p w14:paraId="1C5F246A" w14:textId="77777777" w:rsidR="00614675" w:rsidRPr="0019657E" w:rsidRDefault="00614675" w:rsidP="00760698">
      <w:pPr>
        <w:spacing w:after="0" w:line="360" w:lineRule="auto"/>
        <w:jc w:val="both"/>
        <w:rPr>
          <w:rFonts w:ascii="Book Antiqua" w:hAnsi="Book Antiqua" w:cs="Arial"/>
          <w:b/>
          <w:color w:val="000000"/>
          <w:sz w:val="24"/>
          <w:szCs w:val="24"/>
          <w:shd w:val="clear" w:color="auto" w:fill="FFFFFF"/>
          <w:lang w:val="en-US"/>
        </w:rPr>
      </w:pPr>
    </w:p>
    <w:p w14:paraId="0904C603" w14:textId="77777777" w:rsidR="00907317" w:rsidRPr="0019657E" w:rsidRDefault="00907317" w:rsidP="00760698">
      <w:pPr>
        <w:spacing w:after="0" w:line="360" w:lineRule="auto"/>
        <w:jc w:val="both"/>
        <w:rPr>
          <w:rFonts w:ascii="Book Antiqua" w:hAnsi="Book Antiqua" w:cs="Arial"/>
          <w:sz w:val="24"/>
          <w:szCs w:val="24"/>
          <w:lang w:val="en-US" w:eastAsia="zh-CN"/>
        </w:rPr>
      </w:pPr>
      <w:r w:rsidRPr="0019657E">
        <w:rPr>
          <w:rFonts w:ascii="Book Antiqua" w:hAnsi="Book Antiqua" w:cs="Arial"/>
          <w:b/>
          <w:color w:val="000000"/>
          <w:sz w:val="24"/>
          <w:szCs w:val="24"/>
          <w:shd w:val="clear" w:color="auto" w:fill="FFFFFF"/>
          <w:lang w:val="en-US"/>
        </w:rPr>
        <w:t>Stuart P Andrew</w:t>
      </w:r>
      <w:r w:rsidRPr="0019657E">
        <w:rPr>
          <w:rFonts w:ascii="Book Antiqua" w:hAnsi="Book Antiqua" w:cs="Arial"/>
          <w:color w:val="000000"/>
          <w:sz w:val="24"/>
          <w:szCs w:val="24"/>
          <w:shd w:val="clear" w:color="auto" w:fill="FFFFFF"/>
          <w:lang w:val="en-US"/>
        </w:rPr>
        <w:t xml:space="preserve">, </w:t>
      </w:r>
      <w:r w:rsidRPr="0019657E">
        <w:rPr>
          <w:rFonts w:ascii="Book Antiqua" w:hAnsi="Book Antiqua" w:cs="Arial"/>
          <w:sz w:val="24"/>
          <w:szCs w:val="24"/>
          <w:lang w:val="en-US"/>
        </w:rPr>
        <w:t>Specialist Care Team Limited,</w:t>
      </w:r>
      <w:r w:rsidR="00754F0C" w:rsidRPr="0019657E">
        <w:rPr>
          <w:rFonts w:ascii="Book Antiqua" w:hAnsi="Book Antiqua" w:cs="Arial"/>
          <w:sz w:val="24"/>
          <w:szCs w:val="24"/>
          <w:lang w:val="en-US"/>
        </w:rPr>
        <w:t xml:space="preserve"> 28 Northumberland Street</w:t>
      </w:r>
      <w:r w:rsidR="00CA72BE" w:rsidRPr="0019657E">
        <w:rPr>
          <w:rFonts w:ascii="Book Antiqua" w:hAnsi="Book Antiqua" w:cs="Arial"/>
          <w:sz w:val="24"/>
          <w:szCs w:val="24"/>
          <w:lang w:val="en-US"/>
        </w:rPr>
        <w:t>,</w:t>
      </w:r>
      <w:r w:rsidR="00755BB7" w:rsidRPr="0019657E">
        <w:rPr>
          <w:rFonts w:ascii="Book Antiqua" w:hAnsi="Book Antiqua" w:cs="Arial" w:hint="eastAsia"/>
          <w:sz w:val="24"/>
          <w:szCs w:val="24"/>
          <w:lang w:val="en-US" w:eastAsia="zh-CN"/>
        </w:rPr>
        <w:t xml:space="preserve"> </w:t>
      </w:r>
      <w:proofErr w:type="spellStart"/>
      <w:r w:rsidR="006C7507" w:rsidRPr="0019657E">
        <w:rPr>
          <w:rFonts w:ascii="Book Antiqua" w:hAnsi="Book Antiqua" w:cs="Arial"/>
          <w:sz w:val="24"/>
          <w:szCs w:val="24"/>
          <w:lang w:val="en-US"/>
        </w:rPr>
        <w:t>Morecambe</w:t>
      </w:r>
      <w:proofErr w:type="spellEnd"/>
      <w:r w:rsidR="006C7507" w:rsidRPr="0019657E">
        <w:rPr>
          <w:rFonts w:ascii="Book Antiqua" w:hAnsi="Book Antiqua" w:cs="Arial"/>
          <w:sz w:val="24"/>
          <w:szCs w:val="24"/>
          <w:lang w:val="en-US"/>
        </w:rPr>
        <w:t>, Lancashire</w:t>
      </w:r>
      <w:r w:rsidR="00755BB7" w:rsidRPr="0019657E">
        <w:rPr>
          <w:rFonts w:ascii="Book Antiqua" w:hAnsi="Book Antiqua" w:cs="Arial"/>
          <w:sz w:val="24"/>
          <w:szCs w:val="24"/>
          <w:lang w:val="en-US"/>
        </w:rPr>
        <w:t xml:space="preserve"> LA4 4AY</w:t>
      </w:r>
      <w:r w:rsidRPr="0019657E">
        <w:rPr>
          <w:rFonts w:ascii="Book Antiqua" w:hAnsi="Book Antiqua" w:cs="Arial"/>
          <w:sz w:val="24"/>
          <w:szCs w:val="24"/>
          <w:lang w:val="en-US"/>
        </w:rPr>
        <w:t xml:space="preserve">, </w:t>
      </w:r>
      <w:r w:rsidR="00CA72BE" w:rsidRPr="0019657E">
        <w:rPr>
          <w:rFonts w:ascii="Book Antiqua" w:hAnsi="Book Antiqua" w:cs="Arial" w:hint="eastAsia"/>
          <w:sz w:val="24"/>
          <w:szCs w:val="24"/>
          <w:lang w:val="en-US" w:eastAsia="zh-CN"/>
        </w:rPr>
        <w:t>United Kingdom</w:t>
      </w:r>
    </w:p>
    <w:p w14:paraId="172D09DB" w14:textId="77777777" w:rsidR="00614675" w:rsidRPr="0019657E" w:rsidRDefault="00614675" w:rsidP="00760698">
      <w:pPr>
        <w:spacing w:after="0" w:line="360" w:lineRule="auto"/>
        <w:jc w:val="both"/>
        <w:rPr>
          <w:rFonts w:ascii="Book Antiqua" w:hAnsi="Book Antiqua" w:cs="Arial"/>
          <w:b/>
          <w:sz w:val="24"/>
          <w:szCs w:val="24"/>
          <w:lang w:val="en-US"/>
        </w:rPr>
      </w:pPr>
    </w:p>
    <w:p w14:paraId="35DFC2D8" w14:textId="77777777" w:rsidR="006C7507" w:rsidRPr="0019657E" w:rsidRDefault="00907317" w:rsidP="00760698">
      <w:pPr>
        <w:spacing w:after="0" w:line="360" w:lineRule="auto"/>
        <w:jc w:val="both"/>
        <w:rPr>
          <w:rFonts w:ascii="Book Antiqua" w:hAnsi="Book Antiqua" w:cs="Arial"/>
          <w:sz w:val="24"/>
          <w:szCs w:val="24"/>
          <w:lang w:val="en-US"/>
        </w:rPr>
      </w:pPr>
      <w:r w:rsidRPr="0019657E">
        <w:rPr>
          <w:rFonts w:ascii="Book Antiqua" w:hAnsi="Book Antiqua" w:cs="Arial"/>
          <w:b/>
          <w:sz w:val="24"/>
          <w:szCs w:val="24"/>
          <w:lang w:val="en-US"/>
        </w:rPr>
        <w:t xml:space="preserve">Konstantina </w:t>
      </w:r>
      <w:proofErr w:type="spellStart"/>
      <w:r w:rsidRPr="0019657E">
        <w:rPr>
          <w:rFonts w:ascii="Book Antiqua" w:hAnsi="Book Antiqua" w:cs="Arial"/>
          <w:b/>
          <w:sz w:val="24"/>
          <w:szCs w:val="24"/>
          <w:lang w:val="en-US"/>
        </w:rPr>
        <w:t>Alexopoulou</w:t>
      </w:r>
      <w:proofErr w:type="spellEnd"/>
      <w:r w:rsidRPr="0019657E">
        <w:rPr>
          <w:rFonts w:ascii="Book Antiqua" w:hAnsi="Book Antiqua" w:cs="Arial"/>
          <w:sz w:val="24"/>
          <w:szCs w:val="24"/>
          <w:lang w:val="en-US"/>
        </w:rPr>
        <w:t xml:space="preserve">, </w:t>
      </w:r>
      <w:r w:rsidR="006C7507" w:rsidRPr="0019657E">
        <w:rPr>
          <w:rFonts w:ascii="Book Antiqua" w:hAnsi="Book Antiqua" w:cs="Arial"/>
          <w:sz w:val="24"/>
          <w:szCs w:val="24"/>
          <w:lang w:val="en-US"/>
        </w:rPr>
        <w:t xml:space="preserve">School of Medicine, University of </w:t>
      </w:r>
      <w:proofErr w:type="spellStart"/>
      <w:r w:rsidR="006C7507" w:rsidRPr="0019657E">
        <w:rPr>
          <w:rFonts w:ascii="Book Antiqua" w:hAnsi="Book Antiqua" w:cs="Arial"/>
          <w:sz w:val="24"/>
          <w:szCs w:val="24"/>
          <w:lang w:val="en-US"/>
        </w:rPr>
        <w:t>Patras</w:t>
      </w:r>
      <w:proofErr w:type="spellEnd"/>
      <w:r w:rsidR="006C7507" w:rsidRPr="0019657E">
        <w:rPr>
          <w:rFonts w:ascii="Book Antiqua" w:hAnsi="Book Antiqua" w:cs="Arial"/>
          <w:sz w:val="24"/>
          <w:szCs w:val="24"/>
          <w:lang w:val="en-US"/>
        </w:rPr>
        <w:t xml:space="preserve">, Rio </w:t>
      </w:r>
      <w:proofErr w:type="spellStart"/>
      <w:r w:rsidR="006C7507" w:rsidRPr="0019657E">
        <w:rPr>
          <w:rFonts w:ascii="Book Antiqua" w:hAnsi="Book Antiqua" w:cs="Arial"/>
          <w:sz w:val="24"/>
          <w:szCs w:val="24"/>
          <w:lang w:val="en-US"/>
        </w:rPr>
        <w:t>Patras</w:t>
      </w:r>
      <w:proofErr w:type="spellEnd"/>
      <w:r w:rsidR="00755BB7" w:rsidRPr="0019657E">
        <w:rPr>
          <w:rFonts w:ascii="Book Antiqua" w:hAnsi="Book Antiqua" w:cs="Arial" w:hint="eastAsia"/>
          <w:sz w:val="24"/>
          <w:szCs w:val="24"/>
          <w:lang w:val="en-US" w:eastAsia="zh-CN"/>
        </w:rPr>
        <w:t xml:space="preserve"> </w:t>
      </w:r>
      <w:r w:rsidR="00755BB7" w:rsidRPr="0019657E">
        <w:rPr>
          <w:rFonts w:ascii="Book Antiqua" w:hAnsi="Book Antiqua" w:cs="Arial"/>
          <w:sz w:val="24"/>
          <w:szCs w:val="24"/>
          <w:lang w:val="en-US"/>
        </w:rPr>
        <w:t>26500</w:t>
      </w:r>
      <w:r w:rsidR="006C7507" w:rsidRPr="0019657E">
        <w:rPr>
          <w:rFonts w:ascii="Book Antiqua" w:hAnsi="Book Antiqua" w:cs="Arial"/>
          <w:sz w:val="24"/>
          <w:szCs w:val="24"/>
          <w:lang w:val="en-US"/>
        </w:rPr>
        <w:t>, Greece</w:t>
      </w:r>
    </w:p>
    <w:p w14:paraId="6442995B" w14:textId="77777777" w:rsidR="00614675" w:rsidRPr="0019657E" w:rsidRDefault="00614675" w:rsidP="00760698">
      <w:pPr>
        <w:spacing w:after="0" w:line="360" w:lineRule="auto"/>
        <w:jc w:val="both"/>
        <w:rPr>
          <w:rFonts w:ascii="Book Antiqua" w:hAnsi="Book Antiqua" w:cs="Arial"/>
          <w:b/>
          <w:sz w:val="24"/>
          <w:szCs w:val="24"/>
          <w:shd w:val="clear" w:color="auto" w:fill="FFFFFF"/>
          <w:lang w:val="en-US"/>
        </w:rPr>
      </w:pPr>
    </w:p>
    <w:p w14:paraId="6A021D6F" w14:textId="77777777" w:rsidR="00261692" w:rsidRPr="00EF7005" w:rsidRDefault="00907317" w:rsidP="00760698">
      <w:pPr>
        <w:pStyle w:val="Title"/>
        <w:spacing w:line="360" w:lineRule="auto"/>
        <w:jc w:val="both"/>
        <w:rPr>
          <w:rFonts w:ascii="Book Antiqua" w:hAnsi="Book Antiqua" w:cs="Arial"/>
          <w:spacing w:val="0"/>
          <w:sz w:val="24"/>
          <w:szCs w:val="24"/>
          <w:shd w:val="clear" w:color="auto" w:fill="FFFFFF"/>
          <w:lang w:val="en-US" w:eastAsia="zh-CN"/>
        </w:rPr>
      </w:pPr>
      <w:r w:rsidRPr="00EF7005">
        <w:rPr>
          <w:rFonts w:ascii="Book Antiqua" w:hAnsi="Book Antiqua" w:cs="Arial"/>
          <w:b/>
          <w:spacing w:val="0"/>
          <w:sz w:val="24"/>
          <w:szCs w:val="24"/>
          <w:shd w:val="clear" w:color="auto" w:fill="FFFFFF"/>
          <w:lang w:val="en-US"/>
        </w:rPr>
        <w:t xml:space="preserve">ORCID number: </w:t>
      </w:r>
      <w:proofErr w:type="spellStart"/>
      <w:r w:rsidRPr="00EF7005">
        <w:rPr>
          <w:rFonts w:ascii="Book Antiqua" w:hAnsi="Book Antiqua" w:cs="Arial"/>
          <w:spacing w:val="0"/>
          <w:sz w:val="24"/>
          <w:szCs w:val="24"/>
          <w:shd w:val="clear" w:color="auto" w:fill="FFFFFF"/>
          <w:lang w:val="en-US"/>
        </w:rPr>
        <w:t>Evangelia</w:t>
      </w:r>
      <w:proofErr w:type="spellEnd"/>
      <w:r w:rsidRPr="00EF7005">
        <w:rPr>
          <w:rFonts w:ascii="Book Antiqua" w:hAnsi="Book Antiqua" w:cs="Arial"/>
          <w:spacing w:val="0"/>
          <w:sz w:val="24"/>
          <w:szCs w:val="24"/>
          <w:shd w:val="clear" w:color="auto" w:fill="FFFFFF"/>
          <w:lang w:val="en-US"/>
        </w:rPr>
        <w:t xml:space="preserve"> </w:t>
      </w:r>
      <w:proofErr w:type="spellStart"/>
      <w:r w:rsidRPr="00EF7005">
        <w:rPr>
          <w:rFonts w:ascii="Book Antiqua" w:hAnsi="Book Antiqua" w:cs="Arial"/>
          <w:spacing w:val="0"/>
          <w:sz w:val="24"/>
          <w:szCs w:val="24"/>
          <w:shd w:val="clear" w:color="auto" w:fill="FFFFFF"/>
          <w:lang w:val="en-US"/>
        </w:rPr>
        <w:t>Giourou</w:t>
      </w:r>
      <w:proofErr w:type="spellEnd"/>
      <w:r w:rsidR="009A586D" w:rsidRPr="00EF7005">
        <w:rPr>
          <w:rFonts w:ascii="Book Antiqua" w:hAnsi="Book Antiqua" w:cs="Arial"/>
          <w:spacing w:val="0"/>
          <w:sz w:val="24"/>
          <w:szCs w:val="24"/>
          <w:shd w:val="clear" w:color="auto" w:fill="FFFFFF"/>
          <w:lang w:val="en-US"/>
        </w:rPr>
        <w:t xml:space="preserve"> (0000-0001-6924-6197</w:t>
      </w:r>
      <w:r w:rsidR="008D3E8F" w:rsidRPr="00EF7005">
        <w:rPr>
          <w:rFonts w:ascii="Book Antiqua" w:hAnsi="Book Antiqua" w:cs="Arial"/>
          <w:spacing w:val="0"/>
          <w:sz w:val="24"/>
          <w:szCs w:val="24"/>
          <w:shd w:val="clear" w:color="auto" w:fill="FFFFFF"/>
          <w:lang w:val="en-US"/>
        </w:rPr>
        <w:t>)</w:t>
      </w:r>
      <w:r w:rsidR="008D3E8F" w:rsidRPr="00EF7005">
        <w:rPr>
          <w:rFonts w:ascii="Book Antiqua" w:hAnsi="Book Antiqua" w:cs="Arial" w:hint="eastAsia"/>
          <w:spacing w:val="0"/>
          <w:sz w:val="24"/>
          <w:szCs w:val="24"/>
          <w:shd w:val="clear" w:color="auto" w:fill="FFFFFF"/>
          <w:lang w:val="en-US" w:eastAsia="zh-CN"/>
        </w:rPr>
        <w:t>;</w:t>
      </w:r>
      <w:r w:rsidRPr="00EF7005">
        <w:rPr>
          <w:rFonts w:ascii="Book Antiqua" w:hAnsi="Book Antiqua" w:cs="Arial"/>
          <w:spacing w:val="0"/>
          <w:sz w:val="24"/>
          <w:szCs w:val="24"/>
          <w:shd w:val="clear" w:color="auto" w:fill="FFFFFF"/>
          <w:lang w:val="en-US"/>
        </w:rPr>
        <w:t xml:space="preserve"> Maria </w:t>
      </w:r>
      <w:proofErr w:type="spellStart"/>
      <w:r w:rsidRPr="00EF7005">
        <w:rPr>
          <w:rFonts w:ascii="Book Antiqua" w:hAnsi="Book Antiqua" w:cs="Arial"/>
          <w:spacing w:val="0"/>
          <w:sz w:val="24"/>
          <w:szCs w:val="24"/>
          <w:shd w:val="clear" w:color="auto" w:fill="FFFFFF"/>
          <w:lang w:val="en-US"/>
        </w:rPr>
        <w:t>Skokou</w:t>
      </w:r>
      <w:proofErr w:type="spellEnd"/>
      <w:r w:rsidR="00614675" w:rsidRPr="00EF7005">
        <w:rPr>
          <w:rFonts w:ascii="Book Antiqua" w:hAnsi="Book Antiqua" w:cs="Arial"/>
          <w:spacing w:val="0"/>
          <w:sz w:val="24"/>
          <w:szCs w:val="24"/>
          <w:shd w:val="clear" w:color="auto" w:fill="FFFFFF"/>
          <w:lang w:val="en-US"/>
        </w:rPr>
        <w:t xml:space="preserve"> (</w:t>
      </w:r>
      <w:r w:rsidR="009A586D" w:rsidRPr="00EF7005">
        <w:rPr>
          <w:rFonts w:ascii="Book Antiqua" w:hAnsi="Book Antiqua" w:cs="Arial"/>
          <w:spacing w:val="0"/>
          <w:sz w:val="24"/>
          <w:szCs w:val="24"/>
          <w:shd w:val="clear" w:color="auto" w:fill="FFFFFF"/>
          <w:lang w:val="en-US"/>
        </w:rPr>
        <w:t>0000-0002-8579-8933</w:t>
      </w:r>
      <w:r w:rsidR="008D3E8F" w:rsidRPr="00EF7005">
        <w:rPr>
          <w:rFonts w:ascii="Book Antiqua" w:hAnsi="Book Antiqua" w:cs="Arial"/>
          <w:spacing w:val="0"/>
          <w:sz w:val="24"/>
          <w:szCs w:val="24"/>
          <w:shd w:val="clear" w:color="auto" w:fill="FFFFFF"/>
          <w:lang w:val="en-US"/>
        </w:rPr>
        <w:t>)</w:t>
      </w:r>
      <w:r w:rsidR="008D3E8F" w:rsidRPr="00EF7005">
        <w:rPr>
          <w:rFonts w:ascii="Book Antiqua" w:hAnsi="Book Antiqua" w:cs="Arial" w:hint="eastAsia"/>
          <w:spacing w:val="0"/>
          <w:sz w:val="24"/>
          <w:szCs w:val="24"/>
          <w:shd w:val="clear" w:color="auto" w:fill="FFFFFF"/>
          <w:lang w:val="en-US" w:eastAsia="zh-CN"/>
        </w:rPr>
        <w:t>;</w:t>
      </w:r>
      <w:r w:rsidRPr="00EF7005">
        <w:rPr>
          <w:rFonts w:ascii="Book Antiqua" w:hAnsi="Book Antiqua" w:cs="Arial"/>
          <w:spacing w:val="0"/>
          <w:sz w:val="24"/>
          <w:szCs w:val="24"/>
          <w:shd w:val="clear" w:color="auto" w:fill="FFFFFF"/>
          <w:lang w:val="en-US"/>
        </w:rPr>
        <w:t xml:space="preserve"> Stuart P Andrew</w:t>
      </w:r>
      <w:r w:rsidR="009A586D" w:rsidRPr="00EF7005">
        <w:rPr>
          <w:rFonts w:ascii="Book Antiqua" w:hAnsi="Book Antiqua" w:cs="Arial"/>
          <w:spacing w:val="0"/>
          <w:sz w:val="24"/>
          <w:szCs w:val="24"/>
          <w:shd w:val="clear" w:color="auto" w:fill="FFFFFF"/>
          <w:lang w:val="en-US"/>
        </w:rPr>
        <w:t xml:space="preserve"> (0000-0001-5224-0178)</w:t>
      </w:r>
      <w:r w:rsidR="008D3E8F" w:rsidRPr="00EF7005">
        <w:rPr>
          <w:rFonts w:ascii="Book Antiqua" w:hAnsi="Book Antiqua" w:cs="Arial" w:hint="eastAsia"/>
          <w:spacing w:val="0"/>
          <w:sz w:val="24"/>
          <w:szCs w:val="24"/>
          <w:shd w:val="clear" w:color="auto" w:fill="FFFFFF"/>
          <w:lang w:val="en-US" w:eastAsia="zh-CN"/>
        </w:rPr>
        <w:t>;</w:t>
      </w:r>
      <w:r w:rsidRPr="00EF7005">
        <w:rPr>
          <w:rFonts w:ascii="Book Antiqua" w:hAnsi="Book Antiqua" w:cs="Arial"/>
          <w:spacing w:val="0"/>
          <w:sz w:val="24"/>
          <w:szCs w:val="24"/>
          <w:shd w:val="clear" w:color="auto" w:fill="FFFFFF"/>
          <w:lang w:val="en-US"/>
        </w:rPr>
        <w:t xml:space="preserve"> Konstantina </w:t>
      </w:r>
      <w:proofErr w:type="spellStart"/>
      <w:r w:rsidRPr="00EF7005">
        <w:rPr>
          <w:rFonts w:ascii="Book Antiqua" w:hAnsi="Book Antiqua" w:cs="Arial"/>
          <w:spacing w:val="0"/>
          <w:sz w:val="24"/>
          <w:szCs w:val="24"/>
          <w:shd w:val="clear" w:color="auto" w:fill="FFFFFF"/>
          <w:lang w:val="en-US"/>
        </w:rPr>
        <w:t>Alexopoulou</w:t>
      </w:r>
      <w:proofErr w:type="spellEnd"/>
      <w:r w:rsidR="009A586D" w:rsidRPr="00EF7005">
        <w:rPr>
          <w:rFonts w:ascii="Book Antiqua" w:hAnsi="Book Antiqua" w:cs="Arial"/>
          <w:spacing w:val="0"/>
          <w:sz w:val="24"/>
          <w:szCs w:val="24"/>
          <w:shd w:val="clear" w:color="auto" w:fill="FFFFFF"/>
          <w:lang w:val="en-US"/>
        </w:rPr>
        <w:t xml:space="preserve"> (</w:t>
      </w:r>
      <w:r w:rsidR="00AB6A24" w:rsidRPr="00EF7005">
        <w:rPr>
          <w:rFonts w:ascii="Book Antiqua" w:hAnsi="Book Antiqua" w:cs="Arial"/>
          <w:spacing w:val="0"/>
          <w:sz w:val="24"/>
          <w:szCs w:val="24"/>
          <w:shd w:val="clear" w:color="auto" w:fill="FFFFFF"/>
          <w:lang w:val="en-US"/>
        </w:rPr>
        <w:t>0000-0002-9586-9563</w:t>
      </w:r>
      <w:r w:rsidR="009A586D" w:rsidRPr="00EF7005">
        <w:rPr>
          <w:rFonts w:ascii="Book Antiqua" w:hAnsi="Book Antiqua" w:cs="Arial"/>
          <w:spacing w:val="0"/>
          <w:sz w:val="24"/>
          <w:szCs w:val="24"/>
          <w:shd w:val="clear" w:color="auto" w:fill="FFFFFF"/>
          <w:lang w:val="en-US"/>
        </w:rPr>
        <w:t>)</w:t>
      </w:r>
      <w:r w:rsidR="008D3E8F" w:rsidRPr="00EF7005">
        <w:rPr>
          <w:rFonts w:ascii="Book Antiqua" w:hAnsi="Book Antiqua" w:cs="Arial" w:hint="eastAsia"/>
          <w:spacing w:val="0"/>
          <w:sz w:val="24"/>
          <w:szCs w:val="24"/>
          <w:shd w:val="clear" w:color="auto" w:fill="FFFFFF"/>
          <w:lang w:val="en-US" w:eastAsia="zh-CN"/>
        </w:rPr>
        <w:t>;</w:t>
      </w:r>
      <w:r w:rsidRPr="00EF7005">
        <w:rPr>
          <w:rFonts w:ascii="Book Antiqua" w:hAnsi="Book Antiqua" w:cs="Arial"/>
          <w:spacing w:val="0"/>
          <w:sz w:val="24"/>
          <w:szCs w:val="24"/>
          <w:shd w:val="clear" w:color="auto" w:fill="FFFFFF"/>
          <w:lang w:val="en-US"/>
        </w:rPr>
        <w:t xml:space="preserve"> </w:t>
      </w:r>
      <w:proofErr w:type="spellStart"/>
      <w:r w:rsidRPr="00EF7005">
        <w:rPr>
          <w:rFonts w:ascii="Book Antiqua" w:hAnsi="Book Antiqua" w:cs="Arial"/>
          <w:spacing w:val="0"/>
          <w:sz w:val="24"/>
          <w:szCs w:val="24"/>
          <w:shd w:val="clear" w:color="auto" w:fill="FFFFFF"/>
          <w:lang w:val="en-US"/>
        </w:rPr>
        <w:t>Philippos</w:t>
      </w:r>
      <w:proofErr w:type="spellEnd"/>
      <w:r w:rsidRPr="00EF7005">
        <w:rPr>
          <w:rFonts w:ascii="Book Antiqua" w:hAnsi="Book Antiqua" w:cs="Arial"/>
          <w:spacing w:val="0"/>
          <w:sz w:val="24"/>
          <w:szCs w:val="24"/>
          <w:shd w:val="clear" w:color="auto" w:fill="FFFFFF"/>
          <w:lang w:val="en-US"/>
        </w:rPr>
        <w:t xml:space="preserve"> </w:t>
      </w:r>
      <w:proofErr w:type="spellStart"/>
      <w:r w:rsidRPr="00EF7005">
        <w:rPr>
          <w:rFonts w:ascii="Book Antiqua" w:hAnsi="Book Antiqua" w:cs="Arial"/>
          <w:spacing w:val="0"/>
          <w:sz w:val="24"/>
          <w:szCs w:val="24"/>
          <w:shd w:val="clear" w:color="auto" w:fill="FFFFFF"/>
          <w:lang w:val="en-US"/>
        </w:rPr>
        <w:t>Gourzis</w:t>
      </w:r>
      <w:proofErr w:type="spellEnd"/>
      <w:r w:rsidR="009A586D" w:rsidRPr="00EF7005">
        <w:rPr>
          <w:rFonts w:ascii="Book Antiqua" w:hAnsi="Book Antiqua" w:cs="Arial"/>
          <w:spacing w:val="0"/>
          <w:sz w:val="24"/>
          <w:szCs w:val="24"/>
          <w:shd w:val="clear" w:color="auto" w:fill="FFFFFF"/>
          <w:lang w:val="en-US"/>
        </w:rPr>
        <w:t xml:space="preserve"> (0000-0003-2001-4584)</w:t>
      </w:r>
      <w:r w:rsidR="008D3E8F" w:rsidRPr="00EF7005">
        <w:rPr>
          <w:rFonts w:ascii="Book Antiqua" w:hAnsi="Book Antiqua" w:cs="Arial" w:hint="eastAsia"/>
          <w:spacing w:val="0"/>
          <w:sz w:val="24"/>
          <w:szCs w:val="24"/>
          <w:shd w:val="clear" w:color="auto" w:fill="FFFFFF"/>
          <w:lang w:val="en-US" w:eastAsia="zh-CN"/>
        </w:rPr>
        <w:t>;</w:t>
      </w:r>
      <w:r w:rsidRPr="00EF7005">
        <w:rPr>
          <w:rFonts w:ascii="Book Antiqua" w:hAnsi="Book Antiqua" w:cs="Arial"/>
          <w:spacing w:val="0"/>
          <w:sz w:val="24"/>
          <w:szCs w:val="24"/>
          <w:shd w:val="clear" w:color="auto" w:fill="FFFFFF"/>
          <w:lang w:val="en-US"/>
        </w:rPr>
        <w:t xml:space="preserve"> Eleni </w:t>
      </w:r>
      <w:proofErr w:type="spellStart"/>
      <w:r w:rsidRPr="00EF7005">
        <w:rPr>
          <w:rFonts w:ascii="Book Antiqua" w:hAnsi="Book Antiqua" w:cs="Arial"/>
          <w:spacing w:val="0"/>
          <w:sz w:val="24"/>
          <w:szCs w:val="24"/>
          <w:shd w:val="clear" w:color="auto" w:fill="FFFFFF"/>
          <w:lang w:val="en-US"/>
        </w:rPr>
        <w:t>Jelastopulu</w:t>
      </w:r>
      <w:proofErr w:type="spellEnd"/>
      <w:r w:rsidR="009A586D" w:rsidRPr="00EF7005">
        <w:rPr>
          <w:rFonts w:ascii="Book Antiqua" w:hAnsi="Book Antiqua" w:cs="Arial"/>
          <w:spacing w:val="0"/>
          <w:sz w:val="24"/>
          <w:szCs w:val="24"/>
          <w:shd w:val="clear" w:color="auto" w:fill="FFFFFF"/>
          <w:lang w:val="en-US"/>
        </w:rPr>
        <w:t xml:space="preserve"> (0000-0001-7499-4034</w:t>
      </w:r>
      <w:r w:rsidRPr="00EF7005">
        <w:rPr>
          <w:rFonts w:ascii="Book Antiqua" w:hAnsi="Book Antiqua" w:cs="Arial"/>
          <w:spacing w:val="0"/>
          <w:sz w:val="24"/>
          <w:szCs w:val="24"/>
          <w:shd w:val="clear" w:color="auto" w:fill="FFFFFF"/>
          <w:lang w:val="en-US"/>
        </w:rPr>
        <w:t>)</w:t>
      </w:r>
      <w:r w:rsidR="008D3E8F" w:rsidRPr="00EF7005">
        <w:rPr>
          <w:rFonts w:ascii="Book Antiqua" w:hAnsi="Book Antiqua" w:cs="Arial" w:hint="eastAsia"/>
          <w:spacing w:val="0"/>
          <w:sz w:val="24"/>
          <w:szCs w:val="24"/>
          <w:shd w:val="clear" w:color="auto" w:fill="FFFFFF"/>
          <w:lang w:val="en-US" w:eastAsia="zh-CN"/>
        </w:rPr>
        <w:t>.</w:t>
      </w:r>
    </w:p>
    <w:p w14:paraId="6E30224F" w14:textId="77777777" w:rsidR="001007F2" w:rsidRPr="0019657E" w:rsidRDefault="001007F2" w:rsidP="00760698">
      <w:pPr>
        <w:spacing w:after="0" w:line="360" w:lineRule="auto"/>
        <w:jc w:val="both"/>
        <w:rPr>
          <w:rFonts w:ascii="Book Antiqua" w:hAnsi="Book Antiqua"/>
          <w:sz w:val="24"/>
          <w:szCs w:val="24"/>
          <w:lang w:val="en-US"/>
        </w:rPr>
      </w:pPr>
    </w:p>
    <w:p w14:paraId="47A11B9F" w14:textId="77777777" w:rsidR="00614675" w:rsidRPr="0019657E" w:rsidRDefault="00614675" w:rsidP="00760698">
      <w:pPr>
        <w:spacing w:after="0" w:line="360" w:lineRule="auto"/>
        <w:jc w:val="both"/>
        <w:rPr>
          <w:rFonts w:ascii="Book Antiqua" w:hAnsi="Book Antiqua" w:cs="Arial"/>
          <w:color w:val="000000"/>
          <w:sz w:val="24"/>
          <w:szCs w:val="24"/>
          <w:shd w:val="clear" w:color="auto" w:fill="FFFFFF"/>
          <w:lang w:val="en-US"/>
        </w:rPr>
      </w:pPr>
      <w:r w:rsidRPr="0019657E">
        <w:rPr>
          <w:rFonts w:ascii="Book Antiqua" w:hAnsi="Book Antiqua" w:cs="Arial"/>
          <w:b/>
          <w:color w:val="000000"/>
          <w:sz w:val="24"/>
          <w:szCs w:val="24"/>
          <w:shd w:val="clear" w:color="auto" w:fill="FFFFFF"/>
          <w:lang w:val="en-US"/>
        </w:rPr>
        <w:t xml:space="preserve">Author contributions: </w:t>
      </w:r>
      <w:proofErr w:type="spellStart"/>
      <w:r w:rsidR="007D15F3" w:rsidRPr="0019657E">
        <w:rPr>
          <w:rFonts w:ascii="Book Antiqua" w:hAnsi="Book Antiqua" w:cs="Arial"/>
          <w:color w:val="000000"/>
          <w:sz w:val="24"/>
          <w:szCs w:val="24"/>
          <w:shd w:val="clear" w:color="auto" w:fill="FFFFFF"/>
          <w:lang w:val="en-US"/>
        </w:rPr>
        <w:t>Giourou</w:t>
      </w:r>
      <w:proofErr w:type="spellEnd"/>
      <w:r w:rsidR="007D15F3" w:rsidRPr="0019657E">
        <w:rPr>
          <w:rFonts w:ascii="Book Antiqua" w:hAnsi="Book Antiqua" w:cs="Arial"/>
          <w:color w:val="000000"/>
          <w:sz w:val="24"/>
          <w:szCs w:val="24"/>
          <w:shd w:val="clear" w:color="auto" w:fill="FFFFFF"/>
          <w:lang w:val="en-US"/>
        </w:rPr>
        <w:t xml:space="preserve"> E</w:t>
      </w:r>
      <w:r w:rsidR="00EA7E21" w:rsidRPr="0019657E">
        <w:rPr>
          <w:rFonts w:ascii="Book Antiqua" w:hAnsi="Book Antiqua" w:cs="Arial"/>
          <w:color w:val="000000"/>
          <w:sz w:val="24"/>
          <w:szCs w:val="24"/>
          <w:shd w:val="clear" w:color="auto" w:fill="FFFFFF"/>
          <w:lang w:val="en-US"/>
        </w:rPr>
        <w:t xml:space="preserve"> </w:t>
      </w:r>
      <w:r w:rsidR="005B37AB" w:rsidRPr="0019657E">
        <w:rPr>
          <w:rFonts w:ascii="Book Antiqua" w:hAnsi="Book Antiqua" w:cs="Arial"/>
          <w:color w:val="000000"/>
          <w:sz w:val="24"/>
          <w:szCs w:val="24"/>
          <w:shd w:val="clear" w:color="auto" w:fill="FFFFFF"/>
          <w:lang w:val="en-US"/>
        </w:rPr>
        <w:t xml:space="preserve">contributed to </w:t>
      </w:r>
      <w:r w:rsidR="00D0545B" w:rsidRPr="0019657E">
        <w:rPr>
          <w:rFonts w:ascii="Book Antiqua" w:hAnsi="Book Antiqua" w:cs="Arial"/>
          <w:color w:val="000000"/>
          <w:sz w:val="24"/>
          <w:szCs w:val="24"/>
          <w:shd w:val="clear" w:color="auto" w:fill="FFFFFF"/>
          <w:lang w:val="en-US"/>
        </w:rPr>
        <w:t xml:space="preserve">the </w:t>
      </w:r>
      <w:r w:rsidR="005B37AB" w:rsidRPr="0019657E">
        <w:rPr>
          <w:rFonts w:ascii="Book Antiqua" w:hAnsi="Book Antiqua" w:cs="Arial"/>
          <w:color w:val="000000"/>
          <w:sz w:val="24"/>
          <w:szCs w:val="24"/>
          <w:shd w:val="clear" w:color="auto" w:fill="FFFFFF"/>
          <w:lang w:val="en-US"/>
        </w:rPr>
        <w:t>conception and design</w:t>
      </w:r>
      <w:r w:rsidR="006C4B5D" w:rsidRPr="0019657E">
        <w:rPr>
          <w:rFonts w:ascii="Book Antiqua" w:hAnsi="Book Antiqua" w:cs="Arial"/>
          <w:color w:val="000000"/>
          <w:sz w:val="24"/>
          <w:szCs w:val="24"/>
          <w:shd w:val="clear" w:color="auto" w:fill="FFFFFF"/>
          <w:lang w:val="en-US"/>
        </w:rPr>
        <w:t xml:space="preserve">ed </w:t>
      </w:r>
      <w:r w:rsidR="005B37AB" w:rsidRPr="0019657E">
        <w:rPr>
          <w:rFonts w:ascii="Book Antiqua" w:hAnsi="Book Antiqua" w:cs="Arial"/>
          <w:color w:val="000000"/>
          <w:sz w:val="24"/>
          <w:szCs w:val="24"/>
          <w:shd w:val="clear" w:color="auto" w:fill="FFFFFF"/>
          <w:lang w:val="en-US"/>
        </w:rPr>
        <w:t xml:space="preserve">this manuscript, conducted the literature review and was the lead </w:t>
      </w:r>
      <w:r w:rsidR="00FF3F16" w:rsidRPr="0019657E">
        <w:rPr>
          <w:rFonts w:ascii="Book Antiqua" w:hAnsi="Book Antiqua" w:cs="Arial"/>
          <w:color w:val="000000"/>
          <w:sz w:val="24"/>
          <w:szCs w:val="24"/>
          <w:shd w:val="clear" w:color="auto" w:fill="FFFFFF"/>
          <w:lang w:val="en-US"/>
        </w:rPr>
        <w:t>author</w:t>
      </w:r>
      <w:r w:rsidR="009316EB" w:rsidRPr="0019657E">
        <w:rPr>
          <w:rFonts w:ascii="Book Antiqua" w:hAnsi="Book Antiqua" w:cs="Arial" w:hint="eastAsia"/>
          <w:color w:val="000000"/>
          <w:sz w:val="24"/>
          <w:szCs w:val="24"/>
          <w:shd w:val="clear" w:color="auto" w:fill="FFFFFF"/>
          <w:lang w:val="en-US" w:eastAsia="zh-CN"/>
        </w:rPr>
        <w:t>;</w:t>
      </w:r>
      <w:r w:rsidR="005B37AB" w:rsidRPr="0019657E">
        <w:rPr>
          <w:rFonts w:ascii="Book Antiqua" w:hAnsi="Book Antiqua" w:cs="Arial"/>
          <w:color w:val="000000"/>
          <w:sz w:val="24"/>
          <w:szCs w:val="24"/>
          <w:shd w:val="clear" w:color="auto" w:fill="FFFFFF"/>
          <w:lang w:val="en-US"/>
        </w:rPr>
        <w:t xml:space="preserve"> </w:t>
      </w:r>
      <w:proofErr w:type="spellStart"/>
      <w:r w:rsidR="005B37AB" w:rsidRPr="0019657E">
        <w:rPr>
          <w:rFonts w:ascii="Book Antiqua" w:hAnsi="Book Antiqua" w:cs="Arial"/>
          <w:color w:val="000000"/>
          <w:sz w:val="24"/>
          <w:szCs w:val="24"/>
          <w:shd w:val="clear" w:color="auto" w:fill="FFFFFF"/>
          <w:lang w:val="en-US"/>
        </w:rPr>
        <w:lastRenderedPageBreak/>
        <w:t>Skokou</w:t>
      </w:r>
      <w:proofErr w:type="spellEnd"/>
      <w:r w:rsidR="005B37AB" w:rsidRPr="0019657E">
        <w:rPr>
          <w:rFonts w:ascii="Book Antiqua" w:hAnsi="Book Antiqua" w:cs="Arial"/>
          <w:color w:val="000000"/>
          <w:sz w:val="24"/>
          <w:szCs w:val="24"/>
          <w:shd w:val="clear" w:color="auto" w:fill="FFFFFF"/>
          <w:lang w:val="en-US"/>
        </w:rPr>
        <w:t xml:space="preserve"> M made critical revisions of the article’s draft and edited sections of the manuscript</w:t>
      </w:r>
      <w:r w:rsidR="009316EB" w:rsidRPr="0019657E">
        <w:rPr>
          <w:rFonts w:ascii="Book Antiqua" w:hAnsi="Book Antiqua" w:cs="Arial" w:hint="eastAsia"/>
          <w:color w:val="000000"/>
          <w:sz w:val="24"/>
          <w:szCs w:val="24"/>
          <w:shd w:val="clear" w:color="auto" w:fill="FFFFFF"/>
          <w:lang w:val="en-US" w:eastAsia="zh-CN"/>
        </w:rPr>
        <w:t>;</w:t>
      </w:r>
      <w:r w:rsidR="005B37AB" w:rsidRPr="0019657E">
        <w:rPr>
          <w:rFonts w:ascii="Book Antiqua" w:hAnsi="Book Antiqua" w:cs="Arial"/>
          <w:color w:val="000000"/>
          <w:sz w:val="24"/>
          <w:szCs w:val="24"/>
          <w:shd w:val="clear" w:color="auto" w:fill="FFFFFF"/>
          <w:lang w:val="en-US"/>
        </w:rPr>
        <w:t xml:space="preserve"> Andrew SP contributed to conce</w:t>
      </w:r>
      <w:r w:rsidR="001557AB" w:rsidRPr="0019657E">
        <w:rPr>
          <w:rFonts w:ascii="Book Antiqua" w:hAnsi="Book Antiqua" w:cs="Arial"/>
          <w:color w:val="000000"/>
          <w:sz w:val="24"/>
          <w:szCs w:val="24"/>
          <w:shd w:val="clear" w:color="auto" w:fill="FFFFFF"/>
          <w:lang w:val="en-US"/>
        </w:rPr>
        <w:t xml:space="preserve">ption of the article, edited sections of the article </w:t>
      </w:r>
      <w:r w:rsidR="005B37AB" w:rsidRPr="0019657E">
        <w:rPr>
          <w:rFonts w:ascii="Book Antiqua" w:hAnsi="Book Antiqua" w:cs="Arial"/>
          <w:color w:val="000000"/>
          <w:sz w:val="24"/>
          <w:szCs w:val="24"/>
          <w:shd w:val="clear" w:color="auto" w:fill="FFFFFF"/>
          <w:lang w:val="en-US"/>
        </w:rPr>
        <w:t>and performed the language editing as a native English speaker</w:t>
      </w:r>
      <w:r w:rsidR="009316EB" w:rsidRPr="0019657E">
        <w:rPr>
          <w:rFonts w:ascii="Book Antiqua" w:hAnsi="Book Antiqua" w:cs="Arial" w:hint="eastAsia"/>
          <w:color w:val="000000"/>
          <w:sz w:val="24"/>
          <w:szCs w:val="24"/>
          <w:shd w:val="clear" w:color="auto" w:fill="FFFFFF"/>
          <w:lang w:val="en-US" w:eastAsia="zh-CN"/>
        </w:rPr>
        <w:t>;</w:t>
      </w:r>
      <w:r w:rsidR="005B37AB" w:rsidRPr="0019657E">
        <w:rPr>
          <w:rFonts w:ascii="Book Antiqua" w:hAnsi="Book Antiqua" w:cs="Arial"/>
          <w:color w:val="000000"/>
          <w:sz w:val="24"/>
          <w:szCs w:val="24"/>
          <w:shd w:val="clear" w:color="auto" w:fill="FFFFFF"/>
          <w:lang w:val="en-US"/>
        </w:rPr>
        <w:t xml:space="preserve"> </w:t>
      </w:r>
      <w:proofErr w:type="spellStart"/>
      <w:r w:rsidR="005B37AB" w:rsidRPr="0019657E">
        <w:rPr>
          <w:rFonts w:ascii="Book Antiqua" w:hAnsi="Book Antiqua" w:cs="Arial"/>
          <w:color w:val="000000"/>
          <w:sz w:val="24"/>
          <w:szCs w:val="24"/>
          <w:shd w:val="clear" w:color="auto" w:fill="FFFFFF"/>
          <w:lang w:val="en-US"/>
        </w:rPr>
        <w:t>Alexopoulou</w:t>
      </w:r>
      <w:proofErr w:type="spellEnd"/>
      <w:r w:rsidR="005B37AB" w:rsidRPr="0019657E">
        <w:rPr>
          <w:rFonts w:ascii="Book Antiqua" w:hAnsi="Book Antiqua" w:cs="Arial"/>
          <w:color w:val="000000"/>
          <w:sz w:val="24"/>
          <w:szCs w:val="24"/>
          <w:shd w:val="clear" w:color="auto" w:fill="FFFFFF"/>
          <w:lang w:val="en-US"/>
        </w:rPr>
        <w:t xml:space="preserve"> K </w:t>
      </w:r>
      <w:r w:rsidR="001557AB" w:rsidRPr="0019657E">
        <w:rPr>
          <w:rFonts w:ascii="Book Antiqua" w:hAnsi="Book Antiqua" w:cs="Arial"/>
          <w:color w:val="000000"/>
          <w:sz w:val="24"/>
          <w:szCs w:val="24"/>
          <w:shd w:val="clear" w:color="auto" w:fill="FFFFFF"/>
          <w:lang w:val="en-US"/>
        </w:rPr>
        <w:t>contributed in conducting</w:t>
      </w:r>
      <w:r w:rsidR="005B37AB" w:rsidRPr="0019657E">
        <w:rPr>
          <w:rFonts w:ascii="Book Antiqua" w:hAnsi="Book Antiqua" w:cs="Arial"/>
          <w:color w:val="000000"/>
          <w:sz w:val="24"/>
          <w:szCs w:val="24"/>
          <w:shd w:val="clear" w:color="auto" w:fill="FFFFFF"/>
          <w:lang w:val="en-US"/>
        </w:rPr>
        <w:t xml:space="preserve"> the literature review</w:t>
      </w:r>
      <w:r w:rsidR="001557AB" w:rsidRPr="0019657E">
        <w:rPr>
          <w:rFonts w:ascii="Book Antiqua" w:hAnsi="Book Antiqua" w:cs="Arial"/>
          <w:color w:val="000000"/>
          <w:sz w:val="24"/>
          <w:szCs w:val="24"/>
          <w:shd w:val="clear" w:color="auto" w:fill="FFFFFF"/>
          <w:lang w:val="en-US"/>
        </w:rPr>
        <w:t xml:space="preserve"> and to drafting sections of the manuscript</w:t>
      </w:r>
      <w:r w:rsidR="009316EB" w:rsidRPr="0019657E">
        <w:rPr>
          <w:rFonts w:ascii="Book Antiqua" w:hAnsi="Book Antiqua" w:cs="Arial" w:hint="eastAsia"/>
          <w:color w:val="000000"/>
          <w:sz w:val="24"/>
          <w:szCs w:val="24"/>
          <w:shd w:val="clear" w:color="auto" w:fill="FFFFFF"/>
          <w:lang w:val="en-US" w:eastAsia="zh-CN"/>
        </w:rPr>
        <w:t>;</w:t>
      </w:r>
      <w:r w:rsidR="005B37AB" w:rsidRPr="0019657E">
        <w:rPr>
          <w:rFonts w:ascii="Book Antiqua" w:hAnsi="Book Antiqua" w:cs="Arial"/>
          <w:color w:val="000000"/>
          <w:sz w:val="24"/>
          <w:szCs w:val="24"/>
          <w:shd w:val="clear" w:color="auto" w:fill="FFFFFF"/>
          <w:lang w:val="en-US"/>
        </w:rPr>
        <w:t xml:space="preserve"> </w:t>
      </w:r>
      <w:proofErr w:type="spellStart"/>
      <w:r w:rsidR="005B37AB" w:rsidRPr="0019657E">
        <w:rPr>
          <w:rFonts w:ascii="Book Antiqua" w:hAnsi="Book Antiqua" w:cs="Arial"/>
          <w:color w:val="000000"/>
          <w:sz w:val="24"/>
          <w:szCs w:val="24"/>
          <w:shd w:val="clear" w:color="auto" w:fill="FFFFFF"/>
          <w:lang w:val="en-US"/>
        </w:rPr>
        <w:t>Gourzis</w:t>
      </w:r>
      <w:proofErr w:type="spellEnd"/>
      <w:r w:rsidR="005B37AB" w:rsidRPr="0019657E">
        <w:rPr>
          <w:rFonts w:ascii="Book Antiqua" w:hAnsi="Book Antiqua" w:cs="Arial"/>
          <w:color w:val="000000"/>
          <w:sz w:val="24"/>
          <w:szCs w:val="24"/>
          <w:shd w:val="clear" w:color="auto" w:fill="FFFFFF"/>
          <w:lang w:val="en-US"/>
        </w:rPr>
        <w:t xml:space="preserve"> P made critical revisions related to the intellectual content of the manuscript</w:t>
      </w:r>
      <w:r w:rsidR="00D0545B" w:rsidRPr="0019657E">
        <w:rPr>
          <w:rFonts w:ascii="Book Antiqua" w:hAnsi="Book Antiqua" w:cs="Arial"/>
          <w:color w:val="000000"/>
          <w:sz w:val="24"/>
          <w:szCs w:val="24"/>
          <w:shd w:val="clear" w:color="auto" w:fill="FFFFFF"/>
          <w:lang w:val="en-US"/>
        </w:rPr>
        <w:t xml:space="preserve"> and edited sections of the manuscript</w:t>
      </w:r>
      <w:r w:rsidR="009316EB" w:rsidRPr="0019657E">
        <w:rPr>
          <w:rFonts w:ascii="Book Antiqua" w:hAnsi="Book Antiqua" w:cs="Arial" w:hint="eastAsia"/>
          <w:color w:val="000000"/>
          <w:sz w:val="24"/>
          <w:szCs w:val="24"/>
          <w:shd w:val="clear" w:color="auto" w:fill="FFFFFF"/>
          <w:lang w:val="en-US" w:eastAsia="zh-CN"/>
        </w:rPr>
        <w:t>;</w:t>
      </w:r>
      <w:r w:rsidR="005B37AB" w:rsidRPr="0019657E">
        <w:rPr>
          <w:rFonts w:ascii="Book Antiqua" w:hAnsi="Book Antiqua" w:cs="Arial"/>
          <w:color w:val="000000"/>
          <w:sz w:val="24"/>
          <w:szCs w:val="24"/>
          <w:shd w:val="clear" w:color="auto" w:fill="FFFFFF"/>
          <w:lang w:val="en-US"/>
        </w:rPr>
        <w:t xml:space="preserve"> </w:t>
      </w:r>
      <w:proofErr w:type="spellStart"/>
      <w:r w:rsidR="005B37AB" w:rsidRPr="0019657E">
        <w:rPr>
          <w:rFonts w:ascii="Book Antiqua" w:hAnsi="Book Antiqua" w:cs="Arial"/>
          <w:color w:val="000000"/>
          <w:sz w:val="24"/>
          <w:szCs w:val="24"/>
          <w:shd w:val="clear" w:color="auto" w:fill="FFFFFF"/>
          <w:lang w:val="en-US"/>
        </w:rPr>
        <w:t>Jelastopulu</w:t>
      </w:r>
      <w:proofErr w:type="spellEnd"/>
      <w:r w:rsidR="005B37AB" w:rsidRPr="0019657E">
        <w:rPr>
          <w:rFonts w:ascii="Book Antiqua" w:hAnsi="Book Antiqua" w:cs="Arial"/>
          <w:color w:val="000000"/>
          <w:sz w:val="24"/>
          <w:szCs w:val="24"/>
          <w:shd w:val="clear" w:color="auto" w:fill="FFFFFF"/>
          <w:lang w:val="en-US"/>
        </w:rPr>
        <w:t xml:space="preserve"> E contributed to the </w:t>
      </w:r>
      <w:r w:rsidR="008330E5" w:rsidRPr="0019657E">
        <w:rPr>
          <w:rFonts w:ascii="Book Antiqua" w:hAnsi="Book Antiqua" w:cs="Arial"/>
          <w:color w:val="000000"/>
          <w:sz w:val="24"/>
          <w:szCs w:val="24"/>
          <w:shd w:val="clear" w:color="auto" w:fill="FFFFFF"/>
          <w:lang w:val="en-US"/>
        </w:rPr>
        <w:t xml:space="preserve">conception and </w:t>
      </w:r>
      <w:r w:rsidR="005B37AB" w:rsidRPr="0019657E">
        <w:rPr>
          <w:rFonts w:ascii="Book Antiqua" w:hAnsi="Book Antiqua" w:cs="Arial"/>
          <w:color w:val="000000"/>
          <w:sz w:val="24"/>
          <w:szCs w:val="24"/>
          <w:shd w:val="clear" w:color="auto" w:fill="FFFFFF"/>
          <w:lang w:val="en-US"/>
        </w:rPr>
        <w:t xml:space="preserve">design of this </w:t>
      </w:r>
      <w:r w:rsidR="008330E5" w:rsidRPr="0019657E">
        <w:rPr>
          <w:rFonts w:ascii="Book Antiqua" w:hAnsi="Book Antiqua" w:cs="Arial"/>
          <w:color w:val="000000"/>
          <w:sz w:val="24"/>
          <w:szCs w:val="24"/>
          <w:shd w:val="clear" w:color="auto" w:fill="FFFFFF"/>
          <w:lang w:val="en-US"/>
        </w:rPr>
        <w:t>manuscript</w:t>
      </w:r>
      <w:r w:rsidR="00D0545B" w:rsidRPr="0019657E">
        <w:rPr>
          <w:rFonts w:ascii="Book Antiqua" w:hAnsi="Book Antiqua" w:cs="Arial"/>
          <w:color w:val="000000"/>
          <w:sz w:val="24"/>
          <w:szCs w:val="24"/>
          <w:shd w:val="clear" w:color="auto" w:fill="FFFFFF"/>
          <w:lang w:val="en-US"/>
        </w:rPr>
        <w:t xml:space="preserve">, </w:t>
      </w:r>
      <w:r w:rsidR="005B37AB" w:rsidRPr="0019657E">
        <w:rPr>
          <w:rFonts w:ascii="Book Antiqua" w:hAnsi="Book Antiqua" w:cs="Arial"/>
          <w:color w:val="000000"/>
          <w:sz w:val="24"/>
          <w:szCs w:val="24"/>
          <w:shd w:val="clear" w:color="auto" w:fill="FFFFFF"/>
          <w:lang w:val="en-US"/>
        </w:rPr>
        <w:t>drafting the article</w:t>
      </w:r>
      <w:r w:rsidR="00D0545B" w:rsidRPr="0019657E">
        <w:rPr>
          <w:rFonts w:ascii="Book Antiqua" w:hAnsi="Book Antiqua" w:cs="Arial"/>
          <w:color w:val="000000"/>
          <w:sz w:val="24"/>
          <w:szCs w:val="24"/>
          <w:shd w:val="clear" w:color="auto" w:fill="FFFFFF"/>
          <w:lang w:val="en-US"/>
        </w:rPr>
        <w:t xml:space="preserve"> and </w:t>
      </w:r>
      <w:r w:rsidR="005B37AB" w:rsidRPr="0019657E">
        <w:rPr>
          <w:rFonts w:ascii="Book Antiqua" w:hAnsi="Book Antiqua" w:cs="Arial"/>
          <w:color w:val="000000"/>
          <w:sz w:val="24"/>
          <w:szCs w:val="24"/>
          <w:shd w:val="clear" w:color="auto" w:fill="FFFFFF"/>
          <w:lang w:val="en-US"/>
        </w:rPr>
        <w:t>made critical revisions</w:t>
      </w:r>
      <w:r w:rsidR="00D0545B" w:rsidRPr="0019657E">
        <w:rPr>
          <w:rFonts w:ascii="Book Antiqua" w:hAnsi="Book Antiqua" w:cs="Arial"/>
          <w:color w:val="000000"/>
          <w:sz w:val="24"/>
          <w:szCs w:val="24"/>
          <w:shd w:val="clear" w:color="auto" w:fill="FFFFFF"/>
          <w:lang w:val="en-US"/>
        </w:rPr>
        <w:t xml:space="preserve"> to the intellectual conten</w:t>
      </w:r>
      <w:r w:rsidR="008330E5" w:rsidRPr="0019657E">
        <w:rPr>
          <w:rFonts w:ascii="Book Antiqua" w:hAnsi="Book Antiqua" w:cs="Arial"/>
          <w:color w:val="000000"/>
          <w:sz w:val="24"/>
          <w:szCs w:val="24"/>
          <w:shd w:val="clear" w:color="auto" w:fill="FFFFFF"/>
          <w:lang w:val="en-US"/>
        </w:rPr>
        <w:t>t</w:t>
      </w:r>
      <w:r w:rsidR="00F940BE" w:rsidRPr="0019657E">
        <w:rPr>
          <w:rFonts w:ascii="Book Antiqua" w:hAnsi="Book Antiqua" w:cs="Arial"/>
          <w:color w:val="000000"/>
          <w:sz w:val="24"/>
          <w:szCs w:val="24"/>
          <w:shd w:val="clear" w:color="auto" w:fill="FFFFFF"/>
          <w:lang w:val="en-US"/>
        </w:rPr>
        <w:t xml:space="preserve"> of</w:t>
      </w:r>
      <w:r w:rsidR="008330E5" w:rsidRPr="0019657E">
        <w:rPr>
          <w:rFonts w:ascii="Book Antiqua" w:hAnsi="Book Antiqua" w:cs="Arial"/>
          <w:color w:val="000000"/>
          <w:sz w:val="24"/>
          <w:szCs w:val="24"/>
          <w:shd w:val="clear" w:color="auto" w:fill="FFFFFF"/>
          <w:lang w:val="en-US"/>
        </w:rPr>
        <w:t xml:space="preserve"> it</w:t>
      </w:r>
      <w:r w:rsidR="005B37AB" w:rsidRPr="0019657E">
        <w:rPr>
          <w:rFonts w:ascii="Book Antiqua" w:hAnsi="Book Antiqua" w:cs="Arial"/>
          <w:color w:val="000000"/>
          <w:sz w:val="24"/>
          <w:szCs w:val="24"/>
          <w:shd w:val="clear" w:color="auto" w:fill="FFFFFF"/>
          <w:lang w:val="en-US"/>
        </w:rPr>
        <w:t>. All author</w:t>
      </w:r>
      <w:r w:rsidR="001557AB" w:rsidRPr="0019657E">
        <w:rPr>
          <w:rFonts w:ascii="Book Antiqua" w:hAnsi="Book Antiqua" w:cs="Arial"/>
          <w:color w:val="000000"/>
          <w:sz w:val="24"/>
          <w:szCs w:val="24"/>
          <w:shd w:val="clear" w:color="auto" w:fill="FFFFFF"/>
          <w:lang w:val="en-US"/>
        </w:rPr>
        <w:t>s</w:t>
      </w:r>
      <w:r w:rsidR="005B37AB" w:rsidRPr="0019657E">
        <w:rPr>
          <w:rFonts w:ascii="Book Antiqua" w:hAnsi="Book Antiqua" w:cs="Arial"/>
          <w:color w:val="000000"/>
          <w:sz w:val="24"/>
          <w:szCs w:val="24"/>
          <w:shd w:val="clear" w:color="auto" w:fill="FFFFFF"/>
          <w:lang w:val="en-US"/>
        </w:rPr>
        <w:t xml:space="preserve"> have approved the final version of this manuscript</w:t>
      </w:r>
      <w:r w:rsidR="001557AB" w:rsidRPr="0019657E">
        <w:rPr>
          <w:rFonts w:ascii="Book Antiqua" w:hAnsi="Book Antiqua" w:cs="Arial"/>
          <w:color w:val="000000"/>
          <w:sz w:val="24"/>
          <w:szCs w:val="24"/>
          <w:shd w:val="clear" w:color="auto" w:fill="FFFFFF"/>
          <w:lang w:val="en-US"/>
        </w:rPr>
        <w:t>.</w:t>
      </w:r>
    </w:p>
    <w:p w14:paraId="0AAD8466" w14:textId="77777777" w:rsidR="00614675" w:rsidRPr="0019657E" w:rsidRDefault="00614675" w:rsidP="00760698">
      <w:pPr>
        <w:spacing w:after="0" w:line="360" w:lineRule="auto"/>
        <w:jc w:val="both"/>
        <w:rPr>
          <w:rFonts w:ascii="Book Antiqua" w:hAnsi="Book Antiqua" w:cs="Arial"/>
          <w:b/>
          <w:sz w:val="24"/>
          <w:szCs w:val="24"/>
          <w:shd w:val="clear" w:color="auto" w:fill="FFFFFF"/>
          <w:lang w:val="en-US"/>
        </w:rPr>
      </w:pPr>
    </w:p>
    <w:p w14:paraId="3DBCE42B" w14:textId="77777777" w:rsidR="00614675" w:rsidRPr="0019657E" w:rsidRDefault="00614675" w:rsidP="00760698">
      <w:pPr>
        <w:spacing w:after="0" w:line="360" w:lineRule="auto"/>
        <w:jc w:val="both"/>
        <w:rPr>
          <w:rFonts w:ascii="Book Antiqua" w:hAnsi="Book Antiqua" w:cs="Arial"/>
          <w:b/>
          <w:color w:val="000000"/>
          <w:sz w:val="24"/>
          <w:szCs w:val="24"/>
          <w:shd w:val="clear" w:color="auto" w:fill="FFFFFF"/>
          <w:lang w:val="en-US" w:eastAsia="zh-CN"/>
        </w:rPr>
      </w:pPr>
      <w:r w:rsidRPr="0019657E">
        <w:rPr>
          <w:rFonts w:ascii="Book Antiqua" w:hAnsi="Book Antiqua" w:cs="Arial"/>
          <w:b/>
          <w:color w:val="000000"/>
          <w:sz w:val="24"/>
          <w:szCs w:val="24"/>
          <w:shd w:val="clear" w:color="auto" w:fill="FFFFFF"/>
          <w:lang w:val="en-US"/>
        </w:rPr>
        <w:t xml:space="preserve">Conflict-of-interest statement: </w:t>
      </w:r>
      <w:r w:rsidR="007D15F3" w:rsidRPr="0019657E">
        <w:rPr>
          <w:rFonts w:ascii="Book Antiqua" w:hAnsi="Book Antiqua" w:cs="Arial"/>
          <w:color w:val="000000"/>
          <w:sz w:val="24"/>
          <w:szCs w:val="24"/>
          <w:shd w:val="clear" w:color="auto" w:fill="FFFFFF"/>
          <w:lang w:val="en-US"/>
        </w:rPr>
        <w:t xml:space="preserve">The authors </w:t>
      </w:r>
      <w:r w:rsidR="00BB5022" w:rsidRPr="0019657E">
        <w:rPr>
          <w:rFonts w:ascii="Book Antiqua" w:hAnsi="Book Antiqua" w:cs="Arial"/>
          <w:color w:val="000000"/>
          <w:sz w:val="24"/>
          <w:szCs w:val="24"/>
          <w:shd w:val="clear" w:color="auto" w:fill="FFFFFF"/>
          <w:lang w:val="en-US"/>
        </w:rPr>
        <w:t xml:space="preserve">have </w:t>
      </w:r>
      <w:r w:rsidR="007D15F3" w:rsidRPr="0019657E">
        <w:rPr>
          <w:rFonts w:ascii="Book Antiqua" w:hAnsi="Book Antiqua" w:cs="Arial"/>
          <w:color w:val="000000"/>
          <w:sz w:val="24"/>
          <w:szCs w:val="24"/>
          <w:shd w:val="clear" w:color="auto" w:fill="FFFFFF"/>
          <w:lang w:val="en-US"/>
        </w:rPr>
        <w:t xml:space="preserve">no competing interests </w:t>
      </w:r>
      <w:r w:rsidR="00BB5022" w:rsidRPr="0019657E">
        <w:rPr>
          <w:rFonts w:ascii="Book Antiqua" w:hAnsi="Book Antiqua" w:cs="Arial"/>
          <w:color w:val="000000"/>
          <w:sz w:val="24"/>
          <w:szCs w:val="24"/>
          <w:shd w:val="clear" w:color="auto" w:fill="FFFFFF"/>
          <w:lang w:val="en-US"/>
        </w:rPr>
        <w:t>to disclose.</w:t>
      </w:r>
      <w:r w:rsidRPr="0019657E">
        <w:rPr>
          <w:rFonts w:ascii="Book Antiqua" w:hAnsi="Book Antiqua" w:cs="Arial"/>
          <w:b/>
          <w:color w:val="000000"/>
          <w:sz w:val="24"/>
          <w:szCs w:val="24"/>
          <w:shd w:val="clear" w:color="auto" w:fill="FFFFFF"/>
          <w:lang w:val="en-US"/>
        </w:rPr>
        <w:t xml:space="preserve"> </w:t>
      </w:r>
    </w:p>
    <w:p w14:paraId="128A186C" w14:textId="77777777" w:rsidR="001228D9" w:rsidRPr="0019657E" w:rsidRDefault="001228D9" w:rsidP="00760698">
      <w:pPr>
        <w:spacing w:after="0" w:line="360" w:lineRule="auto"/>
        <w:jc w:val="both"/>
        <w:rPr>
          <w:rFonts w:ascii="Book Antiqua" w:hAnsi="Book Antiqua" w:cs="Arial"/>
          <w:b/>
          <w:color w:val="000000"/>
          <w:sz w:val="24"/>
          <w:szCs w:val="24"/>
          <w:shd w:val="clear" w:color="auto" w:fill="FFFFFF"/>
        </w:rPr>
      </w:pPr>
    </w:p>
    <w:p w14:paraId="56D78FB2" w14:textId="77777777" w:rsidR="001228D9" w:rsidRPr="0019657E" w:rsidRDefault="003B0EF6" w:rsidP="00760698">
      <w:pPr>
        <w:spacing w:after="0" w:line="360" w:lineRule="auto"/>
        <w:jc w:val="both"/>
        <w:rPr>
          <w:rFonts w:ascii="Book Antiqua" w:hAnsi="Book Antiqua" w:cs="Arial"/>
          <w:color w:val="000000"/>
          <w:sz w:val="24"/>
          <w:szCs w:val="24"/>
          <w:shd w:val="clear" w:color="auto" w:fill="FFFFFF"/>
          <w:lang w:val="en-US" w:eastAsia="zh-CN"/>
        </w:rPr>
      </w:pPr>
      <w:r w:rsidRPr="0019657E">
        <w:rPr>
          <w:rFonts w:ascii="Book Antiqua" w:hAnsi="Book Antiqua" w:cs="Arial"/>
          <w:b/>
          <w:color w:val="000000"/>
          <w:sz w:val="24"/>
          <w:szCs w:val="24"/>
          <w:shd w:val="clear" w:color="auto" w:fill="FFFFFF"/>
          <w:lang w:val="en-US"/>
        </w:rPr>
        <w:t xml:space="preserve">Open-Access: </w:t>
      </w:r>
      <w:r w:rsidRPr="0019657E">
        <w:rPr>
          <w:rFonts w:ascii="Book Antiqua" w:hAnsi="Book Antiqua" w:cs="Arial"/>
          <w:color w:val="000000"/>
          <w:sz w:val="24"/>
          <w:szCs w:val="24"/>
          <w:shd w:val="clear" w:color="auto" w:fill="FFFFFF"/>
          <w:lang w:val="en-US"/>
        </w:rPr>
        <w:t xml:space="preserve">This article is an open-access article which was selected by an in-house editor and fully peer-reviewed by external reviewers. It is </w:t>
      </w:r>
      <w:r w:rsidR="001228D9" w:rsidRPr="0019657E">
        <w:rPr>
          <w:rFonts w:ascii="Book Antiqua" w:hAnsi="Book Antiqua" w:cs="Arial"/>
          <w:color w:val="000000"/>
          <w:sz w:val="24"/>
          <w:szCs w:val="24"/>
          <w:shd w:val="clear" w:color="auto" w:fill="FFFFFF"/>
          <w:lang w:val="en-US"/>
        </w:rPr>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w:t>
      </w:r>
      <w:r w:rsidR="00DB4A07" w:rsidRPr="0019657E">
        <w:rPr>
          <w:rFonts w:ascii="Book Antiqua" w:hAnsi="Book Antiqua" w:cs="Arial"/>
          <w:color w:val="000000"/>
          <w:sz w:val="24"/>
          <w:szCs w:val="24"/>
          <w:shd w:val="clear" w:color="auto" w:fill="FFFFFF"/>
          <w:lang w:val="en-US"/>
        </w:rPr>
        <w:t>commons.org/licenses/by-nc/4.0/</w:t>
      </w:r>
    </w:p>
    <w:p w14:paraId="26B07CCD" w14:textId="77777777" w:rsidR="001228D9" w:rsidRPr="0019657E" w:rsidRDefault="001228D9" w:rsidP="00760698">
      <w:pPr>
        <w:spacing w:after="0" w:line="360" w:lineRule="auto"/>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 xml:space="preserve"> </w:t>
      </w:r>
    </w:p>
    <w:p w14:paraId="5BB095D8" w14:textId="77777777" w:rsidR="003B0EF6" w:rsidRPr="0019657E" w:rsidRDefault="001228D9" w:rsidP="00760698">
      <w:pPr>
        <w:spacing w:after="0" w:line="360" w:lineRule="auto"/>
        <w:jc w:val="both"/>
        <w:rPr>
          <w:rFonts w:ascii="Book Antiqua" w:hAnsi="Book Antiqua" w:cs="Arial"/>
          <w:color w:val="000000"/>
          <w:sz w:val="24"/>
          <w:szCs w:val="24"/>
          <w:shd w:val="clear" w:color="auto" w:fill="FFFFFF"/>
          <w:lang w:val="en-US"/>
        </w:rPr>
      </w:pPr>
      <w:r w:rsidRPr="0019657E">
        <w:rPr>
          <w:rFonts w:ascii="Book Antiqua" w:hAnsi="Book Antiqua" w:cs="Arial"/>
          <w:b/>
          <w:color w:val="000000"/>
          <w:sz w:val="24"/>
          <w:szCs w:val="24"/>
          <w:shd w:val="clear" w:color="auto" w:fill="FFFFFF"/>
          <w:lang w:val="en-US"/>
        </w:rPr>
        <w:t>Manuscript source:</w:t>
      </w:r>
      <w:r w:rsidRPr="0019657E">
        <w:rPr>
          <w:rFonts w:ascii="Book Antiqua" w:hAnsi="Book Antiqua" w:cs="Arial"/>
          <w:color w:val="000000"/>
          <w:sz w:val="24"/>
          <w:szCs w:val="24"/>
          <w:shd w:val="clear" w:color="auto" w:fill="FFFFFF"/>
          <w:lang w:val="en-US"/>
        </w:rPr>
        <w:t xml:space="preserve"> Invited manuscript</w:t>
      </w:r>
    </w:p>
    <w:p w14:paraId="2071635A" w14:textId="77777777" w:rsidR="00F940BE" w:rsidRPr="0019657E" w:rsidRDefault="00F940BE" w:rsidP="00760698">
      <w:pPr>
        <w:spacing w:after="0" w:line="360" w:lineRule="auto"/>
        <w:jc w:val="both"/>
        <w:rPr>
          <w:rFonts w:ascii="Book Antiqua" w:hAnsi="Book Antiqua" w:cs="Arial"/>
          <w:b/>
          <w:color w:val="000000"/>
          <w:sz w:val="24"/>
          <w:szCs w:val="24"/>
          <w:shd w:val="clear" w:color="auto" w:fill="FFFFFF"/>
          <w:lang w:val="en-US"/>
        </w:rPr>
      </w:pPr>
    </w:p>
    <w:p w14:paraId="38FD2C0B" w14:textId="77777777" w:rsidR="00614675" w:rsidRPr="0019657E" w:rsidRDefault="00614675" w:rsidP="0034441C">
      <w:pPr>
        <w:spacing w:after="0" w:line="360" w:lineRule="auto"/>
        <w:jc w:val="both"/>
        <w:rPr>
          <w:rFonts w:ascii="Book Antiqua" w:hAnsi="Book Antiqua" w:cs="Arial"/>
          <w:color w:val="000000"/>
          <w:sz w:val="24"/>
          <w:szCs w:val="24"/>
          <w:shd w:val="clear" w:color="auto" w:fill="FFFFFF"/>
          <w:lang w:val="en-US"/>
        </w:rPr>
      </w:pPr>
      <w:r w:rsidRPr="0019657E">
        <w:rPr>
          <w:rFonts w:ascii="Book Antiqua" w:hAnsi="Book Antiqua" w:cs="Arial"/>
          <w:b/>
          <w:color w:val="000000"/>
          <w:sz w:val="24"/>
          <w:szCs w:val="24"/>
          <w:shd w:val="clear" w:color="auto" w:fill="FFFFFF"/>
          <w:lang w:val="en-US"/>
        </w:rPr>
        <w:t xml:space="preserve">Correspondence to: Eleni </w:t>
      </w:r>
      <w:proofErr w:type="spellStart"/>
      <w:r w:rsidRPr="0019657E">
        <w:rPr>
          <w:rFonts w:ascii="Book Antiqua" w:hAnsi="Book Antiqua" w:cs="Arial"/>
          <w:b/>
          <w:color w:val="000000"/>
          <w:sz w:val="24"/>
          <w:szCs w:val="24"/>
          <w:shd w:val="clear" w:color="auto" w:fill="FFFFFF"/>
          <w:lang w:val="en-US"/>
        </w:rPr>
        <w:t>Jelastopulu</w:t>
      </w:r>
      <w:proofErr w:type="spellEnd"/>
      <w:r w:rsidRPr="0019657E">
        <w:rPr>
          <w:rFonts w:ascii="Book Antiqua" w:hAnsi="Book Antiqua" w:cs="Arial"/>
          <w:b/>
          <w:color w:val="000000"/>
          <w:sz w:val="24"/>
          <w:szCs w:val="24"/>
          <w:shd w:val="clear" w:color="auto" w:fill="FFFFFF"/>
          <w:lang w:val="en-US"/>
        </w:rPr>
        <w:t xml:space="preserve">, MD, PhD, Professor, </w:t>
      </w:r>
      <w:r w:rsidRPr="0019657E">
        <w:rPr>
          <w:rFonts w:ascii="Book Antiqua" w:hAnsi="Book Antiqua" w:cs="Arial"/>
          <w:color w:val="000000"/>
          <w:sz w:val="24"/>
          <w:szCs w:val="24"/>
          <w:shd w:val="clear" w:color="auto" w:fill="FFFFFF"/>
          <w:lang w:val="en-US"/>
        </w:rPr>
        <w:t xml:space="preserve">Department of Public Health, School of Medicine, University of </w:t>
      </w:r>
      <w:proofErr w:type="spellStart"/>
      <w:r w:rsidRPr="0019657E">
        <w:rPr>
          <w:rFonts w:ascii="Book Antiqua" w:hAnsi="Book Antiqua" w:cs="Arial"/>
          <w:color w:val="000000"/>
          <w:sz w:val="24"/>
          <w:szCs w:val="24"/>
          <w:shd w:val="clear" w:color="auto" w:fill="FFFFFF"/>
          <w:lang w:val="en-US"/>
        </w:rPr>
        <w:t>P</w:t>
      </w:r>
      <w:r w:rsidR="007D15F3" w:rsidRPr="0019657E">
        <w:rPr>
          <w:rFonts w:ascii="Book Antiqua" w:hAnsi="Book Antiqua" w:cs="Arial"/>
          <w:color w:val="000000"/>
          <w:sz w:val="24"/>
          <w:szCs w:val="24"/>
          <w:shd w:val="clear" w:color="auto" w:fill="FFFFFF"/>
          <w:lang w:val="en-US"/>
        </w:rPr>
        <w:t>atras</w:t>
      </w:r>
      <w:proofErr w:type="spellEnd"/>
      <w:r w:rsidR="007D15F3" w:rsidRPr="0019657E">
        <w:rPr>
          <w:rFonts w:ascii="Book Antiqua" w:hAnsi="Book Antiqua" w:cs="Arial"/>
          <w:color w:val="000000"/>
          <w:sz w:val="24"/>
          <w:szCs w:val="24"/>
          <w:shd w:val="clear" w:color="auto" w:fill="FFFFFF"/>
          <w:lang w:val="en-US"/>
        </w:rPr>
        <w:t xml:space="preserve">, </w:t>
      </w:r>
      <w:r w:rsidR="008911AC" w:rsidRPr="0019657E">
        <w:rPr>
          <w:rFonts w:ascii="Book Antiqua" w:hAnsi="Book Antiqua" w:cs="Arial"/>
          <w:color w:val="000000"/>
          <w:sz w:val="24"/>
          <w:szCs w:val="24"/>
          <w:shd w:val="clear" w:color="auto" w:fill="FFFFFF"/>
        </w:rPr>
        <w:t>University Campus</w:t>
      </w:r>
      <w:r w:rsidR="008911AC" w:rsidRPr="0019657E">
        <w:rPr>
          <w:rFonts w:ascii="Book Antiqua" w:hAnsi="Book Antiqua" w:cs="Arial"/>
          <w:color w:val="000000"/>
          <w:sz w:val="24"/>
          <w:szCs w:val="24"/>
          <w:shd w:val="clear" w:color="auto" w:fill="FFFFFF"/>
          <w:lang w:val="en-US"/>
        </w:rPr>
        <w:t xml:space="preserve">, </w:t>
      </w:r>
      <w:r w:rsidR="008E646C" w:rsidRPr="0019657E">
        <w:rPr>
          <w:rFonts w:ascii="Book Antiqua" w:hAnsi="Book Antiqua" w:cs="Arial"/>
          <w:color w:val="000000"/>
          <w:sz w:val="24"/>
          <w:szCs w:val="24"/>
          <w:shd w:val="clear" w:color="auto" w:fill="FFFFFF"/>
          <w:lang w:val="en-US"/>
        </w:rPr>
        <w:t xml:space="preserve">Rio </w:t>
      </w:r>
      <w:proofErr w:type="spellStart"/>
      <w:r w:rsidR="008E646C" w:rsidRPr="0019657E">
        <w:rPr>
          <w:rFonts w:ascii="Book Antiqua" w:hAnsi="Book Antiqua" w:cs="Arial"/>
          <w:color w:val="000000"/>
          <w:sz w:val="24"/>
          <w:szCs w:val="24"/>
          <w:shd w:val="clear" w:color="auto" w:fill="FFFFFF"/>
          <w:lang w:val="en-US"/>
        </w:rPr>
        <w:t>Patras</w:t>
      </w:r>
      <w:proofErr w:type="spellEnd"/>
      <w:r w:rsidR="006A4909" w:rsidRPr="0019657E">
        <w:rPr>
          <w:rFonts w:ascii="Book Antiqua" w:hAnsi="Book Antiqua" w:cs="Arial"/>
          <w:color w:val="000000"/>
          <w:sz w:val="24"/>
          <w:szCs w:val="24"/>
          <w:shd w:val="clear" w:color="auto" w:fill="FFFFFF"/>
          <w:lang w:val="en-US" w:eastAsia="zh-CN"/>
        </w:rPr>
        <w:t xml:space="preserve"> </w:t>
      </w:r>
      <w:r w:rsidR="006A4909" w:rsidRPr="0019657E">
        <w:rPr>
          <w:rFonts w:ascii="Book Antiqua" w:hAnsi="Book Antiqua" w:cs="Arial"/>
          <w:color w:val="000000"/>
          <w:sz w:val="24"/>
          <w:szCs w:val="24"/>
          <w:shd w:val="clear" w:color="auto" w:fill="FFFFFF"/>
          <w:lang w:val="en-US"/>
        </w:rPr>
        <w:t>26504</w:t>
      </w:r>
      <w:r w:rsidR="008E646C" w:rsidRPr="0019657E">
        <w:rPr>
          <w:rFonts w:ascii="Book Antiqua" w:hAnsi="Book Antiqua" w:cs="Arial"/>
          <w:color w:val="000000"/>
          <w:sz w:val="24"/>
          <w:szCs w:val="24"/>
          <w:shd w:val="clear" w:color="auto" w:fill="FFFFFF"/>
          <w:lang w:val="en-US"/>
        </w:rPr>
        <w:t>, Greece</w:t>
      </w:r>
      <w:r w:rsidR="007D15F3"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w:t>
      </w:r>
      <w:hyperlink r:id="rId8" w:history="1">
        <w:r w:rsidR="00352AD7" w:rsidRPr="0019657E">
          <w:rPr>
            <w:rStyle w:val="Hyperlink"/>
            <w:rFonts w:ascii="Book Antiqua" w:hAnsi="Book Antiqua" w:cs="Arial"/>
            <w:sz w:val="24"/>
            <w:szCs w:val="24"/>
            <w:shd w:val="clear" w:color="auto" w:fill="FFFFFF"/>
            <w:lang w:val="en-US"/>
          </w:rPr>
          <w:t>jelasto@upatras.gr</w:t>
        </w:r>
      </w:hyperlink>
      <w:r w:rsidR="00EF7005">
        <w:rPr>
          <w:rFonts w:ascii="Book Antiqua" w:hAnsi="Book Antiqua" w:cs="Arial" w:hint="eastAsia"/>
          <w:color w:val="000000"/>
          <w:sz w:val="24"/>
          <w:szCs w:val="24"/>
          <w:shd w:val="clear" w:color="auto" w:fill="FFFFFF"/>
          <w:lang w:val="en-US" w:eastAsia="zh-CN"/>
        </w:rPr>
        <w:t xml:space="preserve"> </w:t>
      </w:r>
    </w:p>
    <w:p w14:paraId="638F6C40" w14:textId="77777777" w:rsidR="00614675" w:rsidRPr="0019657E" w:rsidRDefault="00614675" w:rsidP="0034441C">
      <w:pPr>
        <w:spacing w:after="0" w:line="360" w:lineRule="auto"/>
        <w:jc w:val="both"/>
        <w:rPr>
          <w:rFonts w:ascii="Book Antiqua" w:hAnsi="Book Antiqua" w:cs="Arial"/>
          <w:color w:val="000000"/>
          <w:sz w:val="24"/>
          <w:szCs w:val="24"/>
          <w:shd w:val="clear" w:color="auto" w:fill="FFFFFF"/>
          <w:lang w:val="en-US"/>
        </w:rPr>
      </w:pPr>
      <w:r w:rsidRPr="0019657E">
        <w:rPr>
          <w:rFonts w:ascii="Book Antiqua" w:hAnsi="Book Antiqua" w:cs="Arial"/>
          <w:b/>
          <w:color w:val="000000"/>
          <w:sz w:val="24"/>
          <w:szCs w:val="24"/>
          <w:shd w:val="clear" w:color="auto" w:fill="FFFFFF"/>
          <w:lang w:val="en-US"/>
        </w:rPr>
        <w:t xml:space="preserve">Phone: </w:t>
      </w:r>
      <w:r w:rsidR="0034441C" w:rsidRPr="0019657E">
        <w:rPr>
          <w:rFonts w:ascii="Book Antiqua" w:hAnsi="Book Antiqua" w:cs="Arial"/>
          <w:color w:val="000000"/>
          <w:sz w:val="24"/>
          <w:szCs w:val="24"/>
          <w:shd w:val="clear" w:color="auto" w:fill="FFFFFF"/>
          <w:lang w:val="en-US"/>
        </w:rPr>
        <w:t>+30</w:t>
      </w:r>
      <w:r w:rsidR="0034441C" w:rsidRPr="0019657E">
        <w:rPr>
          <w:rFonts w:ascii="Book Antiqua" w:hAnsi="Book Antiqua" w:cs="Arial"/>
          <w:color w:val="000000"/>
          <w:sz w:val="24"/>
          <w:szCs w:val="24"/>
          <w:shd w:val="clear" w:color="auto" w:fill="FFFFFF"/>
          <w:lang w:val="en-US" w:eastAsia="zh-CN"/>
        </w:rPr>
        <w:t>-</w:t>
      </w:r>
      <w:r w:rsidR="0034441C" w:rsidRPr="0019657E">
        <w:rPr>
          <w:rFonts w:ascii="Book Antiqua" w:hAnsi="Book Antiqua" w:cs="Arial"/>
          <w:color w:val="000000"/>
          <w:sz w:val="24"/>
          <w:szCs w:val="24"/>
          <w:shd w:val="clear" w:color="auto" w:fill="FFFFFF"/>
          <w:lang w:val="en-US"/>
        </w:rPr>
        <w:t>2610</w:t>
      </w:r>
      <w:r w:rsidR="0034441C" w:rsidRPr="0019657E">
        <w:rPr>
          <w:rFonts w:ascii="Book Antiqua" w:hAnsi="Book Antiqua" w:cs="Arial"/>
          <w:color w:val="000000"/>
          <w:sz w:val="24"/>
          <w:szCs w:val="24"/>
          <w:shd w:val="clear" w:color="auto" w:fill="FFFFFF"/>
          <w:lang w:val="en-US" w:eastAsia="zh-CN"/>
        </w:rPr>
        <w:t>-</w:t>
      </w:r>
      <w:r w:rsidRPr="0019657E">
        <w:rPr>
          <w:rFonts w:ascii="Book Antiqua" w:hAnsi="Book Antiqua" w:cs="Arial"/>
          <w:color w:val="000000"/>
          <w:sz w:val="24"/>
          <w:szCs w:val="24"/>
          <w:shd w:val="clear" w:color="auto" w:fill="FFFFFF"/>
          <w:lang w:val="en-US"/>
        </w:rPr>
        <w:t>969878</w:t>
      </w:r>
    </w:p>
    <w:p w14:paraId="1038AD51" w14:textId="77777777" w:rsidR="00614675" w:rsidRPr="0019657E" w:rsidRDefault="00614675" w:rsidP="0034441C">
      <w:pPr>
        <w:spacing w:after="0" w:line="360" w:lineRule="auto"/>
        <w:jc w:val="both"/>
        <w:rPr>
          <w:rFonts w:ascii="Book Antiqua" w:hAnsi="Book Antiqua" w:cs="Arial"/>
          <w:color w:val="000000"/>
          <w:sz w:val="24"/>
          <w:szCs w:val="24"/>
          <w:shd w:val="clear" w:color="auto" w:fill="FFFFFF"/>
          <w:lang w:val="en-US" w:eastAsia="zh-CN"/>
        </w:rPr>
      </w:pPr>
      <w:r w:rsidRPr="0019657E">
        <w:rPr>
          <w:rFonts w:ascii="Book Antiqua" w:hAnsi="Book Antiqua" w:cs="Arial"/>
          <w:b/>
          <w:color w:val="000000"/>
          <w:sz w:val="24"/>
          <w:szCs w:val="24"/>
          <w:shd w:val="clear" w:color="auto" w:fill="FFFFFF"/>
          <w:lang w:val="en-US"/>
        </w:rPr>
        <w:t xml:space="preserve">Fax: </w:t>
      </w:r>
      <w:r w:rsidR="0034441C" w:rsidRPr="0019657E">
        <w:rPr>
          <w:rFonts w:ascii="Book Antiqua" w:hAnsi="Book Antiqua" w:cs="Arial"/>
          <w:color w:val="000000"/>
          <w:sz w:val="24"/>
          <w:szCs w:val="24"/>
          <w:shd w:val="clear" w:color="auto" w:fill="FFFFFF"/>
          <w:lang w:val="en-US"/>
        </w:rPr>
        <w:t>+30</w:t>
      </w:r>
      <w:r w:rsidR="0034441C" w:rsidRPr="0019657E">
        <w:rPr>
          <w:rFonts w:ascii="Book Antiqua" w:hAnsi="Book Antiqua" w:cs="Arial"/>
          <w:color w:val="000000"/>
          <w:sz w:val="24"/>
          <w:szCs w:val="24"/>
          <w:shd w:val="clear" w:color="auto" w:fill="FFFFFF"/>
          <w:lang w:val="en-US" w:eastAsia="zh-CN"/>
        </w:rPr>
        <w:t>-</w:t>
      </w:r>
      <w:r w:rsidR="0034441C" w:rsidRPr="0019657E">
        <w:rPr>
          <w:rFonts w:ascii="Book Antiqua" w:hAnsi="Book Antiqua" w:cs="Arial"/>
          <w:color w:val="000000"/>
          <w:sz w:val="24"/>
          <w:szCs w:val="24"/>
          <w:shd w:val="clear" w:color="auto" w:fill="FFFFFF"/>
          <w:lang w:val="en-US"/>
        </w:rPr>
        <w:t>2610</w:t>
      </w:r>
      <w:r w:rsidR="0034441C" w:rsidRPr="0019657E">
        <w:rPr>
          <w:rFonts w:ascii="Book Antiqua" w:hAnsi="Book Antiqua" w:cs="Arial"/>
          <w:color w:val="000000"/>
          <w:sz w:val="24"/>
          <w:szCs w:val="24"/>
          <w:shd w:val="clear" w:color="auto" w:fill="FFFFFF"/>
          <w:lang w:val="en-US" w:eastAsia="zh-CN"/>
        </w:rPr>
        <w:t>-</w:t>
      </w:r>
      <w:r w:rsidRPr="0019657E">
        <w:rPr>
          <w:rFonts w:ascii="Book Antiqua" w:hAnsi="Book Antiqua" w:cs="Arial"/>
          <w:color w:val="000000"/>
          <w:sz w:val="24"/>
          <w:szCs w:val="24"/>
          <w:shd w:val="clear" w:color="auto" w:fill="FFFFFF"/>
          <w:lang w:val="en-US"/>
        </w:rPr>
        <w:t>991606</w:t>
      </w:r>
    </w:p>
    <w:p w14:paraId="695DBCA3" w14:textId="77777777" w:rsidR="0034441C" w:rsidRPr="0019657E" w:rsidRDefault="0034441C" w:rsidP="0034441C">
      <w:pPr>
        <w:adjustRightInd w:val="0"/>
        <w:snapToGrid w:val="0"/>
        <w:spacing w:after="0" w:line="360" w:lineRule="auto"/>
        <w:jc w:val="both"/>
        <w:rPr>
          <w:rFonts w:ascii="Book Antiqua" w:hAnsi="Book Antiqua"/>
          <w:b/>
          <w:sz w:val="24"/>
          <w:szCs w:val="24"/>
          <w:lang w:eastAsia="zh-CN"/>
        </w:rPr>
      </w:pPr>
    </w:p>
    <w:p w14:paraId="4C1AAC9B" w14:textId="77777777" w:rsidR="0034441C" w:rsidRPr="0019657E" w:rsidRDefault="0034441C" w:rsidP="0034441C">
      <w:pPr>
        <w:adjustRightInd w:val="0"/>
        <w:snapToGrid w:val="0"/>
        <w:spacing w:after="0" w:line="360" w:lineRule="auto"/>
        <w:jc w:val="both"/>
        <w:rPr>
          <w:rFonts w:ascii="Book Antiqua" w:hAnsi="Book Antiqua"/>
          <w:b/>
          <w:sz w:val="24"/>
          <w:szCs w:val="24"/>
          <w:lang w:eastAsia="zh-CN"/>
        </w:rPr>
      </w:pPr>
      <w:r w:rsidRPr="0019657E">
        <w:rPr>
          <w:rFonts w:ascii="Book Antiqua" w:hAnsi="Book Antiqua"/>
          <w:b/>
          <w:sz w:val="24"/>
          <w:szCs w:val="24"/>
        </w:rPr>
        <w:t xml:space="preserve">Received: </w:t>
      </w:r>
      <w:r w:rsidR="003368B6" w:rsidRPr="0019657E">
        <w:rPr>
          <w:rFonts w:ascii="Book Antiqua" w:hAnsi="Book Antiqua" w:hint="eastAsia"/>
          <w:sz w:val="24"/>
          <w:szCs w:val="24"/>
          <w:lang w:eastAsia="zh-CN"/>
        </w:rPr>
        <w:t>November 14</w:t>
      </w:r>
      <w:r w:rsidRPr="0019657E">
        <w:rPr>
          <w:rFonts w:ascii="Book Antiqua" w:hAnsi="Book Antiqua"/>
          <w:sz w:val="24"/>
          <w:szCs w:val="24"/>
        </w:rPr>
        <w:t>, 2017</w:t>
      </w:r>
    </w:p>
    <w:p w14:paraId="365C85A9" w14:textId="77777777" w:rsidR="0034441C" w:rsidRPr="0019657E" w:rsidRDefault="0034441C" w:rsidP="0034441C">
      <w:pPr>
        <w:adjustRightInd w:val="0"/>
        <w:snapToGrid w:val="0"/>
        <w:spacing w:after="0" w:line="360" w:lineRule="auto"/>
        <w:jc w:val="both"/>
        <w:rPr>
          <w:rFonts w:ascii="Book Antiqua" w:hAnsi="Book Antiqua"/>
          <w:b/>
          <w:sz w:val="24"/>
          <w:szCs w:val="24"/>
        </w:rPr>
      </w:pPr>
      <w:r w:rsidRPr="0019657E">
        <w:rPr>
          <w:rFonts w:ascii="Book Antiqua" w:hAnsi="Book Antiqua"/>
          <w:b/>
          <w:sz w:val="24"/>
          <w:szCs w:val="24"/>
        </w:rPr>
        <w:t xml:space="preserve">Peer-review started: </w:t>
      </w:r>
      <w:r w:rsidR="009A2B53" w:rsidRPr="0019657E">
        <w:rPr>
          <w:rFonts w:ascii="Book Antiqua" w:hAnsi="Book Antiqua" w:hint="eastAsia"/>
          <w:sz w:val="24"/>
          <w:szCs w:val="24"/>
          <w:lang w:eastAsia="zh-CN"/>
        </w:rPr>
        <w:t>November 14</w:t>
      </w:r>
      <w:r w:rsidR="009A2B53" w:rsidRPr="0019657E">
        <w:rPr>
          <w:rFonts w:ascii="Book Antiqua" w:hAnsi="Book Antiqua"/>
          <w:sz w:val="24"/>
          <w:szCs w:val="24"/>
        </w:rPr>
        <w:t>, 2017</w:t>
      </w:r>
    </w:p>
    <w:p w14:paraId="16806596" w14:textId="77777777" w:rsidR="0034441C" w:rsidRPr="0019657E" w:rsidRDefault="0034441C" w:rsidP="0034441C">
      <w:pPr>
        <w:adjustRightInd w:val="0"/>
        <w:snapToGrid w:val="0"/>
        <w:spacing w:after="0" w:line="360" w:lineRule="auto"/>
        <w:jc w:val="both"/>
        <w:rPr>
          <w:rFonts w:ascii="Book Antiqua" w:hAnsi="Book Antiqua"/>
          <w:b/>
          <w:sz w:val="24"/>
          <w:szCs w:val="24"/>
        </w:rPr>
      </w:pPr>
      <w:r w:rsidRPr="0019657E">
        <w:rPr>
          <w:rFonts w:ascii="Book Antiqua" w:hAnsi="Book Antiqua"/>
          <w:b/>
          <w:sz w:val="24"/>
          <w:szCs w:val="24"/>
        </w:rPr>
        <w:lastRenderedPageBreak/>
        <w:t xml:space="preserve">First decision: </w:t>
      </w:r>
      <w:r w:rsidR="00C04A71" w:rsidRPr="0019657E">
        <w:rPr>
          <w:rFonts w:ascii="Book Antiqua" w:eastAsia="宋体" w:hAnsi="Book Antiqua" w:hint="eastAsia"/>
          <w:sz w:val="24"/>
          <w:szCs w:val="24"/>
          <w:lang w:eastAsia="zh-CN"/>
        </w:rPr>
        <w:t>December</w:t>
      </w:r>
      <w:r w:rsidRPr="0019657E">
        <w:rPr>
          <w:rFonts w:ascii="Book Antiqua" w:hAnsi="Book Antiqua"/>
          <w:sz w:val="24"/>
          <w:szCs w:val="24"/>
        </w:rPr>
        <w:t xml:space="preserve"> </w:t>
      </w:r>
      <w:r w:rsidRPr="0019657E">
        <w:rPr>
          <w:rFonts w:ascii="Book Antiqua" w:eastAsia="宋体" w:hAnsi="Book Antiqua"/>
          <w:sz w:val="24"/>
          <w:szCs w:val="24"/>
          <w:lang w:eastAsia="zh-CN"/>
        </w:rPr>
        <w:t>8</w:t>
      </w:r>
      <w:r w:rsidRPr="0019657E">
        <w:rPr>
          <w:rFonts w:ascii="Book Antiqua" w:hAnsi="Book Antiqua"/>
          <w:sz w:val="24"/>
          <w:szCs w:val="24"/>
        </w:rPr>
        <w:t>, 2017</w:t>
      </w:r>
    </w:p>
    <w:p w14:paraId="56C5E004" w14:textId="77777777" w:rsidR="0034441C" w:rsidRPr="0019657E" w:rsidRDefault="0034441C" w:rsidP="0034441C">
      <w:pPr>
        <w:adjustRightInd w:val="0"/>
        <w:snapToGrid w:val="0"/>
        <w:spacing w:after="0" w:line="360" w:lineRule="auto"/>
        <w:jc w:val="both"/>
        <w:rPr>
          <w:rFonts w:ascii="Book Antiqua" w:hAnsi="Book Antiqua"/>
          <w:b/>
          <w:sz w:val="24"/>
          <w:szCs w:val="24"/>
        </w:rPr>
      </w:pPr>
      <w:r w:rsidRPr="0019657E">
        <w:rPr>
          <w:rFonts w:ascii="Book Antiqua" w:hAnsi="Book Antiqua"/>
          <w:b/>
          <w:sz w:val="24"/>
          <w:szCs w:val="24"/>
        </w:rPr>
        <w:t>Revised:</w:t>
      </w:r>
      <w:r w:rsidR="00C04A71" w:rsidRPr="0019657E">
        <w:rPr>
          <w:rFonts w:ascii="Book Antiqua" w:eastAsia="宋体" w:hAnsi="Book Antiqua" w:hint="eastAsia"/>
          <w:sz w:val="24"/>
          <w:szCs w:val="24"/>
          <w:lang w:eastAsia="zh-CN"/>
        </w:rPr>
        <w:t xml:space="preserve"> December</w:t>
      </w:r>
      <w:r w:rsidR="00C04A71" w:rsidRPr="0019657E">
        <w:rPr>
          <w:rFonts w:ascii="Book Antiqua" w:hAnsi="Book Antiqua"/>
          <w:sz w:val="24"/>
          <w:szCs w:val="24"/>
        </w:rPr>
        <w:t xml:space="preserve"> </w:t>
      </w:r>
      <w:r w:rsidR="00C04A71" w:rsidRPr="0019657E">
        <w:rPr>
          <w:rFonts w:ascii="Book Antiqua" w:eastAsia="宋体" w:hAnsi="Book Antiqua" w:hint="eastAsia"/>
          <w:sz w:val="24"/>
          <w:szCs w:val="24"/>
          <w:lang w:eastAsia="zh-CN"/>
        </w:rPr>
        <w:t>29</w:t>
      </w:r>
      <w:r w:rsidR="00C04A71" w:rsidRPr="0019657E">
        <w:rPr>
          <w:rFonts w:ascii="Book Antiqua" w:hAnsi="Book Antiqua"/>
          <w:sz w:val="24"/>
          <w:szCs w:val="24"/>
        </w:rPr>
        <w:t>, 2017</w:t>
      </w:r>
    </w:p>
    <w:p w14:paraId="002FDFF6" w14:textId="77777777" w:rsidR="0034441C" w:rsidRPr="0019657E" w:rsidRDefault="0034441C" w:rsidP="0034441C">
      <w:pPr>
        <w:spacing w:after="0" w:line="360" w:lineRule="auto"/>
        <w:rPr>
          <w:rFonts w:ascii="Book Antiqua" w:hAnsi="Book Antiqua"/>
          <w:color w:val="000000"/>
          <w:sz w:val="24"/>
          <w:szCs w:val="24"/>
        </w:rPr>
      </w:pPr>
      <w:r w:rsidRPr="0019657E">
        <w:rPr>
          <w:rFonts w:ascii="Book Antiqua" w:hAnsi="Book Antiqua"/>
          <w:b/>
          <w:sz w:val="24"/>
          <w:szCs w:val="24"/>
        </w:rPr>
        <w:t>Accepted:</w:t>
      </w:r>
      <w:bookmarkStart w:id="5" w:name="OLE_LINK136"/>
      <w:r w:rsidRPr="0019657E">
        <w:rPr>
          <w:rFonts w:ascii="Book Antiqua" w:hAnsi="Book Antiqua"/>
          <w:color w:val="000000"/>
          <w:sz w:val="24"/>
          <w:szCs w:val="24"/>
        </w:rPr>
        <w:t xml:space="preserve"> </w:t>
      </w:r>
      <w:bookmarkEnd w:id="5"/>
      <w:r w:rsidR="00C84A97">
        <w:rPr>
          <w:rFonts w:ascii="Book Antiqua" w:hAnsi="Book Antiqua"/>
          <w:color w:val="000000"/>
          <w:sz w:val="24"/>
          <w:szCs w:val="24"/>
        </w:rPr>
        <w:t>February 4, 2018</w:t>
      </w:r>
      <w:bookmarkStart w:id="6" w:name="_GoBack"/>
      <w:bookmarkEnd w:id="6"/>
    </w:p>
    <w:p w14:paraId="47AF8010" w14:textId="77777777" w:rsidR="0034441C" w:rsidRPr="0019657E" w:rsidRDefault="0034441C" w:rsidP="0034441C">
      <w:pPr>
        <w:adjustRightInd w:val="0"/>
        <w:snapToGrid w:val="0"/>
        <w:spacing w:after="0" w:line="360" w:lineRule="auto"/>
        <w:jc w:val="both"/>
        <w:rPr>
          <w:rFonts w:ascii="Book Antiqua" w:hAnsi="Book Antiqua"/>
          <w:b/>
          <w:sz w:val="24"/>
          <w:szCs w:val="24"/>
        </w:rPr>
      </w:pPr>
      <w:r w:rsidRPr="0019657E">
        <w:rPr>
          <w:rFonts w:ascii="Book Antiqua" w:hAnsi="Book Antiqua"/>
          <w:b/>
          <w:sz w:val="24"/>
          <w:szCs w:val="24"/>
        </w:rPr>
        <w:t>Article in press:</w:t>
      </w:r>
    </w:p>
    <w:p w14:paraId="32D0B949" w14:textId="77777777" w:rsidR="0034441C" w:rsidRPr="0019657E" w:rsidRDefault="0034441C" w:rsidP="0034441C">
      <w:pPr>
        <w:adjustRightInd w:val="0"/>
        <w:snapToGrid w:val="0"/>
        <w:spacing w:after="0" w:line="360" w:lineRule="auto"/>
        <w:jc w:val="both"/>
        <w:rPr>
          <w:rFonts w:ascii="Book Antiqua" w:hAnsi="Book Antiqua"/>
          <w:sz w:val="24"/>
          <w:szCs w:val="24"/>
        </w:rPr>
      </w:pPr>
      <w:r w:rsidRPr="0019657E">
        <w:rPr>
          <w:rFonts w:ascii="Book Antiqua" w:hAnsi="Book Antiqua"/>
          <w:b/>
          <w:sz w:val="24"/>
          <w:szCs w:val="24"/>
        </w:rPr>
        <w:t>Published online:</w:t>
      </w:r>
    </w:p>
    <w:p w14:paraId="0C60F4B9" w14:textId="77777777" w:rsidR="0034441C" w:rsidRPr="0019657E" w:rsidRDefault="0034441C" w:rsidP="00760698">
      <w:pPr>
        <w:spacing w:after="0" w:line="360" w:lineRule="auto"/>
        <w:jc w:val="both"/>
        <w:rPr>
          <w:rFonts w:ascii="Book Antiqua" w:hAnsi="Book Antiqua" w:cs="Arial"/>
          <w:color w:val="000000"/>
          <w:sz w:val="24"/>
          <w:szCs w:val="24"/>
          <w:shd w:val="clear" w:color="auto" w:fill="FFFFFF"/>
          <w:lang w:eastAsia="zh-CN"/>
        </w:rPr>
      </w:pPr>
    </w:p>
    <w:p w14:paraId="7E991074" w14:textId="77777777" w:rsidR="00614675" w:rsidRPr="0019657E" w:rsidRDefault="00614675" w:rsidP="00760698">
      <w:pPr>
        <w:spacing w:after="0" w:line="360" w:lineRule="auto"/>
        <w:jc w:val="both"/>
        <w:rPr>
          <w:rFonts w:ascii="Book Antiqua" w:hAnsi="Book Antiqua" w:cs="Arial"/>
          <w:color w:val="000000"/>
          <w:sz w:val="24"/>
          <w:szCs w:val="24"/>
          <w:shd w:val="clear" w:color="auto" w:fill="FFFFFF"/>
          <w:lang w:val="en-US"/>
        </w:rPr>
      </w:pPr>
    </w:p>
    <w:p w14:paraId="51193BA2" w14:textId="77777777" w:rsidR="00614675" w:rsidRPr="0019657E" w:rsidRDefault="00614675" w:rsidP="00760698">
      <w:pPr>
        <w:spacing w:after="0" w:line="360" w:lineRule="auto"/>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br w:type="page"/>
      </w:r>
    </w:p>
    <w:p w14:paraId="50119BAE" w14:textId="77777777" w:rsidR="00614675" w:rsidRPr="0019657E" w:rsidRDefault="00614675" w:rsidP="00760698">
      <w:pPr>
        <w:spacing w:after="0" w:line="360" w:lineRule="auto"/>
        <w:jc w:val="both"/>
        <w:rPr>
          <w:rFonts w:ascii="Book Antiqua" w:hAnsi="Book Antiqua" w:cs="Arial"/>
          <w:b/>
          <w:color w:val="000000"/>
          <w:sz w:val="24"/>
          <w:szCs w:val="24"/>
          <w:shd w:val="clear" w:color="auto" w:fill="FFFFFF"/>
          <w:lang w:val="en-US"/>
        </w:rPr>
      </w:pPr>
      <w:r w:rsidRPr="0019657E">
        <w:rPr>
          <w:rFonts w:ascii="Book Antiqua" w:hAnsi="Book Antiqua" w:cs="Arial"/>
          <w:b/>
          <w:color w:val="000000"/>
          <w:sz w:val="24"/>
          <w:szCs w:val="24"/>
          <w:shd w:val="clear" w:color="auto" w:fill="FFFFFF"/>
          <w:lang w:val="en-US"/>
        </w:rPr>
        <w:lastRenderedPageBreak/>
        <w:t>Abstract</w:t>
      </w:r>
    </w:p>
    <w:p w14:paraId="4E8E3648" w14:textId="77777777" w:rsidR="00A770B6" w:rsidRPr="0019657E" w:rsidRDefault="00350B4E" w:rsidP="00760698">
      <w:pPr>
        <w:spacing w:after="0" w:line="360" w:lineRule="auto"/>
        <w:jc w:val="both"/>
        <w:rPr>
          <w:rFonts w:ascii="Book Antiqua" w:hAnsi="Book Antiqua" w:cs="Arial"/>
          <w:color w:val="000000"/>
          <w:sz w:val="24"/>
          <w:szCs w:val="24"/>
          <w:shd w:val="clear" w:color="auto" w:fill="FFFFFF"/>
          <w:lang w:val="en-US"/>
        </w:rPr>
      </w:pPr>
      <w:bookmarkStart w:id="7" w:name="OLE_LINK28"/>
      <w:r w:rsidRPr="0019657E">
        <w:rPr>
          <w:rFonts w:ascii="Book Antiqua" w:hAnsi="Book Antiqua" w:cs="Arial"/>
          <w:color w:val="000000"/>
          <w:sz w:val="24"/>
          <w:szCs w:val="24"/>
          <w:shd w:val="clear" w:color="auto" w:fill="FFFFFF"/>
          <w:lang w:val="en-US"/>
        </w:rPr>
        <w:t xml:space="preserve">Complex </w:t>
      </w:r>
      <w:r w:rsidR="000F340F" w:rsidRPr="0019657E">
        <w:rPr>
          <w:rFonts w:ascii="Book Antiqua" w:hAnsi="Book Antiqua" w:cs="Arial"/>
          <w:color w:val="000000"/>
          <w:sz w:val="24"/>
          <w:szCs w:val="24"/>
          <w:shd w:val="clear" w:color="auto" w:fill="FFFFFF"/>
          <w:lang w:val="en-US"/>
        </w:rPr>
        <w:t xml:space="preserve">posttraumatic </w:t>
      </w:r>
      <w:r w:rsidR="000339B8" w:rsidRPr="0019657E">
        <w:rPr>
          <w:rFonts w:ascii="Book Antiqua" w:hAnsi="Book Antiqua" w:cs="Arial"/>
          <w:color w:val="000000"/>
          <w:sz w:val="24"/>
          <w:szCs w:val="24"/>
          <w:shd w:val="clear" w:color="auto" w:fill="FFFFFF"/>
          <w:lang w:val="en-US"/>
        </w:rPr>
        <w:t>stress disorder (Complex P</w:t>
      </w:r>
      <w:r w:rsidRPr="0019657E">
        <w:rPr>
          <w:rFonts w:ascii="Book Antiqua" w:hAnsi="Book Antiqua" w:cs="Arial"/>
          <w:color w:val="000000"/>
          <w:sz w:val="24"/>
          <w:szCs w:val="24"/>
          <w:shd w:val="clear" w:color="auto" w:fill="FFFFFF"/>
          <w:lang w:val="en-US"/>
        </w:rPr>
        <w:t>TSD</w:t>
      </w:r>
      <w:r w:rsidR="000339B8"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has been recently proposed as a distinct clinical entity in </w:t>
      </w:r>
      <w:r w:rsidR="0086444E" w:rsidRPr="0019657E">
        <w:rPr>
          <w:rFonts w:ascii="Book Antiqua" w:hAnsi="Book Antiqua" w:cs="Arial"/>
          <w:color w:val="000000"/>
          <w:sz w:val="24"/>
          <w:szCs w:val="24"/>
          <w:shd w:val="clear" w:color="auto" w:fill="FFFFFF"/>
          <w:lang w:val="en-US"/>
        </w:rPr>
        <w:t>the WHO International Classification of Diseases, 11</w:t>
      </w:r>
      <w:r w:rsidR="0086444E" w:rsidRPr="0019657E">
        <w:rPr>
          <w:rFonts w:ascii="Book Antiqua" w:hAnsi="Book Antiqua" w:cs="Arial"/>
          <w:color w:val="000000"/>
          <w:sz w:val="24"/>
          <w:szCs w:val="24"/>
          <w:shd w:val="clear" w:color="auto" w:fill="FFFFFF"/>
          <w:vertAlign w:val="superscript"/>
          <w:lang w:val="en-US"/>
        </w:rPr>
        <w:t>th</w:t>
      </w:r>
      <w:r w:rsidR="0086444E" w:rsidRPr="0019657E">
        <w:rPr>
          <w:rFonts w:ascii="Book Antiqua" w:hAnsi="Book Antiqua" w:cs="Arial"/>
          <w:color w:val="000000"/>
          <w:sz w:val="24"/>
          <w:szCs w:val="24"/>
          <w:shd w:val="clear" w:color="auto" w:fill="FFFFFF"/>
          <w:lang w:val="en-US"/>
        </w:rPr>
        <w:t xml:space="preserve"> version</w:t>
      </w:r>
      <w:r w:rsidR="000339B8"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due to be published, two decades after its </w:t>
      </w:r>
      <w:r w:rsidR="0086444E" w:rsidRPr="0019657E">
        <w:rPr>
          <w:rFonts w:ascii="Book Antiqua" w:hAnsi="Book Antiqua" w:cs="Arial"/>
          <w:color w:val="000000"/>
          <w:sz w:val="24"/>
          <w:szCs w:val="24"/>
          <w:shd w:val="clear" w:color="auto" w:fill="FFFFFF"/>
          <w:lang w:val="en-US"/>
        </w:rPr>
        <w:t>first initiation. It is described</w:t>
      </w:r>
      <w:r w:rsidRPr="0019657E">
        <w:rPr>
          <w:rFonts w:ascii="Book Antiqua" w:hAnsi="Book Antiqua" w:cs="Arial"/>
          <w:color w:val="000000"/>
          <w:sz w:val="24"/>
          <w:szCs w:val="24"/>
          <w:shd w:val="clear" w:color="auto" w:fill="FFFFFF"/>
          <w:lang w:val="en-US"/>
        </w:rPr>
        <w:t xml:space="preserve"> as an enhanced </w:t>
      </w:r>
      <w:r w:rsidR="000339B8" w:rsidRPr="0019657E">
        <w:rPr>
          <w:rFonts w:ascii="Book Antiqua" w:hAnsi="Book Antiqua" w:cs="Arial"/>
          <w:color w:val="000000"/>
          <w:sz w:val="24"/>
          <w:szCs w:val="24"/>
          <w:shd w:val="clear" w:color="auto" w:fill="FFFFFF"/>
          <w:lang w:val="en-US"/>
        </w:rPr>
        <w:t xml:space="preserve">version of the current definition of </w:t>
      </w:r>
      <w:r w:rsidR="00842C64" w:rsidRPr="0019657E">
        <w:rPr>
          <w:rFonts w:ascii="Book Antiqua" w:hAnsi="Book Antiqua" w:cs="Arial"/>
          <w:color w:val="000000"/>
          <w:sz w:val="24"/>
          <w:szCs w:val="24"/>
          <w:shd w:val="clear" w:color="auto" w:fill="FFFFFF"/>
          <w:lang w:val="en-US"/>
        </w:rPr>
        <w:t>PTSD</w:t>
      </w:r>
      <w:r w:rsidR="000339B8" w:rsidRPr="0019657E">
        <w:rPr>
          <w:rFonts w:ascii="Book Antiqua" w:hAnsi="Book Antiqua" w:cs="Arial"/>
          <w:color w:val="000000"/>
          <w:sz w:val="24"/>
          <w:szCs w:val="24"/>
          <w:shd w:val="clear" w:color="auto" w:fill="FFFFFF"/>
          <w:lang w:val="en-US"/>
        </w:rPr>
        <w:t xml:space="preserve">, with clinical features of PTSD plus three additional clusters of symptoms namely emotional dysregulation, negative self-cognitions and interpersonal hardship, thus resembling the clinical features commonly </w:t>
      </w:r>
      <w:r w:rsidR="0086444E" w:rsidRPr="0019657E">
        <w:rPr>
          <w:rFonts w:ascii="Book Antiqua" w:hAnsi="Book Antiqua" w:cs="Arial"/>
          <w:color w:val="000000"/>
          <w:sz w:val="24"/>
          <w:szCs w:val="24"/>
          <w:shd w:val="clear" w:color="auto" w:fill="FFFFFF"/>
          <w:lang w:val="en-US"/>
        </w:rPr>
        <w:t>encountered in</w:t>
      </w:r>
      <w:r w:rsidR="000339B8" w:rsidRPr="0019657E">
        <w:rPr>
          <w:rFonts w:ascii="Book Antiqua" w:hAnsi="Book Antiqua" w:cs="Arial"/>
          <w:color w:val="000000"/>
          <w:sz w:val="24"/>
          <w:szCs w:val="24"/>
          <w:shd w:val="clear" w:color="auto" w:fill="FFFFFF"/>
          <w:lang w:val="en-US"/>
        </w:rPr>
        <w:t xml:space="preserve"> </w:t>
      </w:r>
      <w:r w:rsidR="00E10C0F" w:rsidRPr="0019657E">
        <w:rPr>
          <w:rFonts w:ascii="Book Antiqua" w:hAnsi="Book Antiqua" w:cs="Arial"/>
          <w:color w:val="000000"/>
          <w:sz w:val="24"/>
          <w:szCs w:val="24"/>
          <w:shd w:val="clear" w:color="auto" w:fill="FFFFFF"/>
          <w:lang w:val="en-US"/>
        </w:rPr>
        <w:t>borderline personality disorder</w:t>
      </w:r>
      <w:r w:rsidR="000339B8" w:rsidRPr="0019657E">
        <w:rPr>
          <w:rFonts w:ascii="Book Antiqua" w:hAnsi="Book Antiqua" w:cs="Arial"/>
          <w:color w:val="000000"/>
          <w:sz w:val="24"/>
          <w:szCs w:val="24"/>
          <w:shd w:val="clear" w:color="auto" w:fill="FFFFFF"/>
          <w:lang w:val="en-US"/>
        </w:rPr>
        <w:t xml:space="preserve"> (BPD). Complex PTSD is related to com</w:t>
      </w:r>
      <w:r w:rsidR="00A770B6" w:rsidRPr="0019657E">
        <w:rPr>
          <w:rFonts w:ascii="Book Antiqua" w:hAnsi="Book Antiqua" w:cs="Arial"/>
          <w:color w:val="000000"/>
          <w:sz w:val="24"/>
          <w:szCs w:val="24"/>
          <w:shd w:val="clear" w:color="auto" w:fill="FFFFFF"/>
          <w:lang w:val="en-US"/>
        </w:rPr>
        <w:t xml:space="preserve">plex trauma which is defined by its threatening and entrapping context, generally interpersonal in nature. </w:t>
      </w:r>
      <w:r w:rsidR="0086444E" w:rsidRPr="0019657E">
        <w:rPr>
          <w:rFonts w:ascii="Book Antiqua" w:hAnsi="Book Antiqua" w:cs="Arial"/>
          <w:color w:val="000000"/>
          <w:sz w:val="24"/>
          <w:szCs w:val="24"/>
          <w:shd w:val="clear" w:color="auto" w:fill="FFFFFF"/>
          <w:lang w:val="en-US"/>
        </w:rPr>
        <w:t>In this manuscript,</w:t>
      </w:r>
      <w:r w:rsidR="000339B8" w:rsidRPr="0019657E">
        <w:rPr>
          <w:rFonts w:ascii="Book Antiqua" w:hAnsi="Book Antiqua" w:cs="Arial"/>
          <w:color w:val="000000"/>
          <w:sz w:val="24"/>
          <w:szCs w:val="24"/>
          <w:shd w:val="clear" w:color="auto" w:fill="FFFFFF"/>
          <w:lang w:val="en-US"/>
        </w:rPr>
        <w:t xml:space="preserve"> we review t</w:t>
      </w:r>
      <w:r w:rsidR="00A770B6" w:rsidRPr="0019657E">
        <w:rPr>
          <w:rFonts w:ascii="Book Antiqua" w:hAnsi="Book Antiqua" w:cs="Arial"/>
          <w:color w:val="000000"/>
          <w:sz w:val="24"/>
          <w:szCs w:val="24"/>
          <w:shd w:val="clear" w:color="auto" w:fill="FFFFFF"/>
          <w:lang w:val="en-US"/>
        </w:rPr>
        <w:t>he current findings related to traumatic events predisposing the above-mentioned disorders as well as the biological correlates surrounding them, alo</w:t>
      </w:r>
      <w:r w:rsidR="0086444E" w:rsidRPr="0019657E">
        <w:rPr>
          <w:rFonts w:ascii="Book Antiqua" w:hAnsi="Book Antiqua" w:cs="Arial"/>
          <w:color w:val="000000"/>
          <w:sz w:val="24"/>
          <w:szCs w:val="24"/>
          <w:shd w:val="clear" w:color="auto" w:fill="FFFFFF"/>
          <w:lang w:val="en-US"/>
        </w:rPr>
        <w:t>ng with their clinical features. Furthermore,</w:t>
      </w:r>
      <w:r w:rsidR="004078EE" w:rsidRPr="0019657E">
        <w:rPr>
          <w:rFonts w:ascii="Book Antiqua" w:hAnsi="Book Antiqua" w:cs="Arial"/>
          <w:color w:val="000000"/>
          <w:sz w:val="24"/>
          <w:szCs w:val="24"/>
          <w:shd w:val="clear" w:color="auto" w:fill="FFFFFF"/>
          <w:lang w:val="en-US"/>
        </w:rPr>
        <w:t xml:space="preserve"> we suggest</w:t>
      </w:r>
      <w:r w:rsidR="00A770B6" w:rsidRPr="0019657E">
        <w:rPr>
          <w:rFonts w:ascii="Book Antiqua" w:hAnsi="Book Antiqua" w:cs="Arial"/>
          <w:color w:val="000000"/>
          <w:sz w:val="24"/>
          <w:szCs w:val="24"/>
          <w:shd w:val="clear" w:color="auto" w:fill="FFFFFF"/>
          <w:lang w:val="en-US"/>
        </w:rPr>
        <w:t xml:space="preserve"> that</w:t>
      </w:r>
      <w:r w:rsidR="00F22796" w:rsidRPr="0019657E">
        <w:rPr>
          <w:rFonts w:ascii="Book Antiqua" w:hAnsi="Book Antiqua" w:cs="Arial"/>
          <w:color w:val="000000"/>
          <w:sz w:val="24"/>
          <w:szCs w:val="24"/>
          <w:shd w:val="clear" w:color="auto" w:fill="FFFFFF"/>
          <w:lang w:val="en-US"/>
        </w:rPr>
        <w:t xml:space="preserve"> </w:t>
      </w:r>
      <w:r w:rsidR="0086444E" w:rsidRPr="0019657E">
        <w:rPr>
          <w:rFonts w:ascii="Book Antiqua" w:hAnsi="Book Antiqua" w:cs="Arial"/>
          <w:color w:val="000000"/>
          <w:sz w:val="24"/>
          <w:szCs w:val="24"/>
          <w:shd w:val="clear" w:color="auto" w:fill="FFFFFF"/>
          <w:lang w:val="en-US"/>
        </w:rPr>
        <w:t>besides</w:t>
      </w:r>
      <w:r w:rsidR="00D32F46" w:rsidRPr="0019657E">
        <w:rPr>
          <w:rFonts w:ascii="Book Antiqua" w:hAnsi="Book Antiqua" w:cs="Arial"/>
          <w:color w:val="000000"/>
          <w:sz w:val="24"/>
          <w:szCs w:val="24"/>
          <w:shd w:val="clear" w:color="auto" w:fill="FFFFFF"/>
          <w:lang w:val="en-US"/>
        </w:rPr>
        <w:t xml:space="preserve"> the present </w:t>
      </w:r>
      <w:r w:rsidR="00F22796" w:rsidRPr="0019657E">
        <w:rPr>
          <w:rFonts w:ascii="Book Antiqua" w:hAnsi="Book Antiqua" w:cs="Arial"/>
          <w:color w:val="000000"/>
          <w:sz w:val="24"/>
          <w:szCs w:val="24"/>
          <w:shd w:val="clear" w:color="auto" w:fill="FFFFFF"/>
          <w:lang w:val="en-US"/>
        </w:rPr>
        <w:t xml:space="preserve">distinct clinical diagnoses (PTSD; Complex PTSD; </w:t>
      </w:r>
      <w:r w:rsidR="00B4369F" w:rsidRPr="0019657E">
        <w:rPr>
          <w:rFonts w:ascii="Book Antiqua" w:hAnsi="Book Antiqua" w:cs="Arial"/>
          <w:color w:val="000000"/>
          <w:sz w:val="24"/>
          <w:szCs w:val="24"/>
          <w:shd w:val="clear" w:color="auto" w:fill="FFFFFF"/>
          <w:lang w:val="en-US"/>
        </w:rPr>
        <w:t>BPD)</w:t>
      </w:r>
      <w:r w:rsidR="0086444E" w:rsidRPr="0019657E">
        <w:rPr>
          <w:rFonts w:ascii="Book Antiqua" w:hAnsi="Book Antiqua" w:cs="Arial"/>
          <w:color w:val="000000"/>
          <w:sz w:val="24"/>
          <w:szCs w:val="24"/>
          <w:shd w:val="clear" w:color="auto" w:fill="FFFFFF"/>
          <w:lang w:val="en-US"/>
        </w:rPr>
        <w:t>,</w:t>
      </w:r>
      <w:r w:rsidR="00B4369F" w:rsidRPr="0019657E">
        <w:rPr>
          <w:rFonts w:ascii="Book Antiqua" w:hAnsi="Book Antiqua" w:cs="Arial"/>
          <w:color w:val="000000"/>
          <w:sz w:val="24"/>
          <w:szCs w:val="24"/>
          <w:shd w:val="clear" w:color="auto" w:fill="FFFFFF"/>
          <w:lang w:val="en-US"/>
        </w:rPr>
        <w:t xml:space="preserve"> there</w:t>
      </w:r>
      <w:r w:rsidR="00A770B6" w:rsidRPr="0019657E">
        <w:rPr>
          <w:rFonts w:ascii="Book Antiqua" w:hAnsi="Book Antiqua" w:cs="Arial"/>
          <w:color w:val="000000"/>
          <w:sz w:val="24"/>
          <w:szCs w:val="24"/>
          <w:shd w:val="clear" w:color="auto" w:fill="FFFFFF"/>
          <w:lang w:val="en-US"/>
        </w:rPr>
        <w:t xml:space="preserve"> is a cluster of</w:t>
      </w:r>
      <w:r w:rsidR="00F22796" w:rsidRPr="0019657E">
        <w:rPr>
          <w:rFonts w:ascii="Book Antiqua" w:hAnsi="Book Antiqua" w:cs="Arial"/>
          <w:color w:val="000000"/>
          <w:sz w:val="24"/>
          <w:szCs w:val="24"/>
          <w:shd w:val="clear" w:color="auto" w:fill="FFFFFF"/>
          <w:lang w:val="en-US"/>
        </w:rPr>
        <w:t xml:space="preserve"> </w:t>
      </w:r>
      <w:r w:rsidR="004078EE" w:rsidRPr="0019657E">
        <w:rPr>
          <w:rFonts w:ascii="Book Antiqua" w:hAnsi="Book Antiqua" w:cs="Arial"/>
          <w:color w:val="000000"/>
          <w:sz w:val="24"/>
          <w:szCs w:val="24"/>
          <w:shd w:val="clear" w:color="auto" w:fill="FFFFFF"/>
          <w:lang w:val="en-US"/>
        </w:rPr>
        <w:t xml:space="preserve">these comorbid </w:t>
      </w:r>
      <w:r w:rsidR="00A770B6" w:rsidRPr="0019657E">
        <w:rPr>
          <w:rFonts w:ascii="Book Antiqua" w:hAnsi="Book Antiqua" w:cs="Arial"/>
          <w:color w:val="000000"/>
          <w:sz w:val="24"/>
          <w:szCs w:val="24"/>
          <w:shd w:val="clear" w:color="auto" w:fill="FFFFFF"/>
          <w:lang w:val="en-US"/>
        </w:rPr>
        <w:t>disorders</w:t>
      </w:r>
      <w:r w:rsidR="0086444E" w:rsidRPr="0019657E">
        <w:rPr>
          <w:rFonts w:ascii="Book Antiqua" w:hAnsi="Book Antiqua" w:cs="Arial"/>
          <w:color w:val="000000"/>
          <w:sz w:val="24"/>
          <w:szCs w:val="24"/>
          <w:shd w:val="clear" w:color="auto" w:fill="FFFFFF"/>
          <w:lang w:val="en-US"/>
        </w:rPr>
        <w:t>,</w:t>
      </w:r>
      <w:r w:rsidR="00A770B6" w:rsidRPr="0019657E">
        <w:rPr>
          <w:rFonts w:ascii="Book Antiqua" w:hAnsi="Book Antiqua" w:cs="Arial"/>
          <w:color w:val="000000"/>
          <w:sz w:val="24"/>
          <w:szCs w:val="24"/>
          <w:shd w:val="clear" w:color="auto" w:fill="FFFFFF"/>
          <w:lang w:val="en-US"/>
        </w:rPr>
        <w:t xml:space="preserve"> that </w:t>
      </w:r>
      <w:r w:rsidR="00F22796" w:rsidRPr="0019657E">
        <w:rPr>
          <w:rFonts w:ascii="Book Antiqua" w:hAnsi="Book Antiqua" w:cs="Arial"/>
          <w:color w:val="000000"/>
          <w:sz w:val="24"/>
          <w:szCs w:val="24"/>
          <w:shd w:val="clear" w:color="auto" w:fill="FFFFFF"/>
          <w:lang w:val="en-US"/>
        </w:rPr>
        <w:t>follow</w:t>
      </w:r>
      <w:r w:rsidR="00A770B6" w:rsidRPr="0019657E">
        <w:rPr>
          <w:rFonts w:ascii="Book Antiqua" w:hAnsi="Book Antiqua" w:cs="Arial"/>
          <w:color w:val="000000"/>
          <w:sz w:val="24"/>
          <w:szCs w:val="24"/>
          <w:shd w:val="clear" w:color="auto" w:fill="FFFFFF"/>
          <w:lang w:val="en-US"/>
        </w:rPr>
        <w:t xml:space="preserve"> a continuum of </w:t>
      </w:r>
      <w:r w:rsidR="00F22796" w:rsidRPr="0019657E">
        <w:rPr>
          <w:rFonts w:ascii="Book Antiqua" w:hAnsi="Book Antiqua" w:cs="Arial"/>
          <w:color w:val="000000"/>
          <w:sz w:val="24"/>
          <w:szCs w:val="24"/>
          <w:shd w:val="clear" w:color="auto" w:fill="FFFFFF"/>
          <w:lang w:val="en-US"/>
        </w:rPr>
        <w:t>trauma</w:t>
      </w:r>
      <w:r w:rsidR="00A770B6" w:rsidRPr="0019657E">
        <w:rPr>
          <w:rFonts w:ascii="Book Antiqua" w:hAnsi="Book Antiqua" w:cs="Arial"/>
          <w:color w:val="000000"/>
          <w:sz w:val="24"/>
          <w:szCs w:val="24"/>
          <w:shd w:val="clear" w:color="auto" w:fill="FFFFFF"/>
          <w:lang w:val="en-US"/>
        </w:rPr>
        <w:t xml:space="preserve"> </w:t>
      </w:r>
      <w:r w:rsidR="00F22796" w:rsidRPr="0019657E">
        <w:rPr>
          <w:rFonts w:ascii="Book Antiqua" w:hAnsi="Book Antiqua" w:cs="Arial"/>
          <w:color w:val="000000"/>
          <w:sz w:val="24"/>
          <w:szCs w:val="24"/>
          <w:shd w:val="clear" w:color="auto" w:fill="FFFFFF"/>
          <w:lang w:val="en-US"/>
        </w:rPr>
        <w:t xml:space="preserve">and biological </w:t>
      </w:r>
      <w:r w:rsidR="00A770B6" w:rsidRPr="0019657E">
        <w:rPr>
          <w:rFonts w:ascii="Book Antiqua" w:hAnsi="Book Antiqua" w:cs="Arial"/>
          <w:color w:val="000000"/>
          <w:sz w:val="24"/>
          <w:szCs w:val="24"/>
          <w:shd w:val="clear" w:color="auto" w:fill="FFFFFF"/>
          <w:lang w:val="en-US"/>
        </w:rPr>
        <w:t xml:space="preserve">severity </w:t>
      </w:r>
      <w:r w:rsidR="00F22796" w:rsidRPr="0019657E">
        <w:rPr>
          <w:rFonts w:ascii="Book Antiqua" w:hAnsi="Book Antiqua" w:cs="Arial"/>
          <w:color w:val="000000"/>
          <w:sz w:val="24"/>
          <w:szCs w:val="24"/>
          <w:shd w:val="clear" w:color="auto" w:fill="FFFFFF"/>
          <w:lang w:val="en-US"/>
        </w:rPr>
        <w:t>on a</w:t>
      </w:r>
      <w:r w:rsidR="00A770B6" w:rsidRPr="0019657E">
        <w:rPr>
          <w:rFonts w:ascii="Book Antiqua" w:hAnsi="Book Antiqua" w:cs="Arial"/>
          <w:color w:val="000000"/>
          <w:sz w:val="24"/>
          <w:szCs w:val="24"/>
          <w:shd w:val="clear" w:color="auto" w:fill="FFFFFF"/>
          <w:lang w:val="en-US"/>
        </w:rPr>
        <w:t xml:space="preserve"> spectrum of common</w:t>
      </w:r>
      <w:r w:rsidR="00F22796" w:rsidRPr="0019657E">
        <w:rPr>
          <w:rFonts w:ascii="Book Antiqua" w:hAnsi="Book Antiqua" w:cs="Arial"/>
          <w:color w:val="000000"/>
          <w:sz w:val="24"/>
          <w:szCs w:val="24"/>
          <w:shd w:val="clear" w:color="auto" w:fill="FFFFFF"/>
          <w:lang w:val="en-US"/>
        </w:rPr>
        <w:t xml:space="preserve"> or similar</w:t>
      </w:r>
      <w:r w:rsidR="00A770B6" w:rsidRPr="0019657E">
        <w:rPr>
          <w:rFonts w:ascii="Book Antiqua" w:hAnsi="Book Antiqua" w:cs="Arial"/>
          <w:color w:val="000000"/>
          <w:sz w:val="24"/>
          <w:szCs w:val="24"/>
          <w:shd w:val="clear" w:color="auto" w:fill="FFFFFF"/>
          <w:lang w:val="en-US"/>
        </w:rPr>
        <w:t xml:space="preserve"> clinical features</w:t>
      </w:r>
      <w:r w:rsidR="004078EE" w:rsidRPr="0019657E">
        <w:rPr>
          <w:rFonts w:ascii="Book Antiqua" w:hAnsi="Book Antiqua" w:cs="Arial"/>
          <w:color w:val="000000"/>
          <w:sz w:val="24"/>
          <w:szCs w:val="24"/>
          <w:shd w:val="clear" w:color="auto" w:fill="FFFFFF"/>
          <w:lang w:val="en-US"/>
        </w:rPr>
        <w:t xml:space="preserve"> and should be treated as such</w:t>
      </w:r>
      <w:r w:rsidR="00F22796" w:rsidRPr="0019657E">
        <w:rPr>
          <w:rFonts w:ascii="Book Antiqua" w:hAnsi="Book Antiqua" w:cs="Arial"/>
          <w:color w:val="000000"/>
          <w:sz w:val="24"/>
          <w:szCs w:val="24"/>
          <w:shd w:val="clear" w:color="auto" w:fill="FFFFFF"/>
          <w:lang w:val="en-US"/>
        </w:rPr>
        <w:t>.</w:t>
      </w:r>
      <w:r w:rsidR="00B4369F" w:rsidRPr="0019657E">
        <w:rPr>
          <w:rFonts w:ascii="Book Antiqua" w:hAnsi="Book Antiqua" w:cs="Arial"/>
          <w:color w:val="000000"/>
          <w:sz w:val="24"/>
          <w:szCs w:val="24"/>
          <w:shd w:val="clear" w:color="auto" w:fill="FFFFFF"/>
          <w:lang w:val="en-US"/>
        </w:rPr>
        <w:t xml:space="preserve"> More studies are needed to confirm or reject this hypothesis</w:t>
      </w:r>
      <w:r w:rsidR="00D32F46" w:rsidRPr="0019657E">
        <w:rPr>
          <w:rFonts w:ascii="Book Antiqua" w:hAnsi="Book Antiqua" w:cs="Arial"/>
          <w:color w:val="000000"/>
          <w:sz w:val="24"/>
          <w:szCs w:val="24"/>
          <w:shd w:val="clear" w:color="auto" w:fill="FFFFFF"/>
          <w:lang w:val="en-US"/>
        </w:rPr>
        <w:t>,</w:t>
      </w:r>
      <w:r w:rsidR="0086444E" w:rsidRPr="0019657E">
        <w:rPr>
          <w:rFonts w:ascii="Book Antiqua" w:hAnsi="Book Antiqua" w:cs="Arial"/>
          <w:color w:val="000000"/>
          <w:sz w:val="24"/>
          <w:szCs w:val="24"/>
          <w:shd w:val="clear" w:color="auto" w:fill="FFFFFF"/>
          <w:lang w:val="en-US"/>
        </w:rPr>
        <w:t xml:space="preserve"> particularly</w:t>
      </w:r>
      <w:r w:rsidR="00D32F46" w:rsidRPr="0019657E">
        <w:rPr>
          <w:rFonts w:ascii="Book Antiqua" w:hAnsi="Book Antiqua" w:cs="Arial"/>
          <w:color w:val="000000"/>
          <w:sz w:val="24"/>
          <w:szCs w:val="24"/>
          <w:shd w:val="clear" w:color="auto" w:fill="FFFFFF"/>
          <w:lang w:val="en-US"/>
        </w:rPr>
        <w:t xml:space="preserve"> </w:t>
      </w:r>
      <w:r w:rsidR="00B4369F" w:rsidRPr="0019657E">
        <w:rPr>
          <w:rFonts w:ascii="Book Antiqua" w:hAnsi="Book Antiqua" w:cs="Arial"/>
          <w:color w:val="000000"/>
          <w:sz w:val="24"/>
          <w:szCs w:val="24"/>
          <w:shd w:val="clear" w:color="auto" w:fill="FFFFFF"/>
          <w:lang w:val="en-US"/>
        </w:rPr>
        <w:t xml:space="preserve">in clinical terms </w:t>
      </w:r>
      <w:r w:rsidR="0086444E" w:rsidRPr="0019657E">
        <w:rPr>
          <w:rFonts w:ascii="Book Antiqua" w:hAnsi="Book Antiqua" w:cs="Arial"/>
          <w:color w:val="000000"/>
          <w:sz w:val="24"/>
          <w:szCs w:val="24"/>
          <w:shd w:val="clear" w:color="auto" w:fill="FFFFFF"/>
          <w:lang w:val="en-US"/>
        </w:rPr>
        <w:t xml:space="preserve">and how they </w:t>
      </w:r>
      <w:r w:rsidR="00B4369F" w:rsidRPr="0019657E">
        <w:rPr>
          <w:rFonts w:ascii="Book Antiqua" w:hAnsi="Book Antiqua" w:cs="Arial"/>
          <w:color w:val="000000"/>
          <w:sz w:val="24"/>
          <w:szCs w:val="24"/>
          <w:shd w:val="clear" w:color="auto" w:fill="FFFFFF"/>
          <w:lang w:val="en-US"/>
        </w:rPr>
        <w:t>correlat</w:t>
      </w:r>
      <w:r w:rsidR="0086444E" w:rsidRPr="0019657E">
        <w:rPr>
          <w:rFonts w:ascii="Book Antiqua" w:hAnsi="Book Antiqua" w:cs="Arial"/>
          <w:color w:val="000000"/>
          <w:sz w:val="24"/>
          <w:szCs w:val="24"/>
          <w:shd w:val="clear" w:color="auto" w:fill="FFFFFF"/>
          <w:lang w:val="en-US"/>
        </w:rPr>
        <w:t>e</w:t>
      </w:r>
      <w:r w:rsidR="00B4369F" w:rsidRPr="0019657E">
        <w:rPr>
          <w:rFonts w:ascii="Book Antiqua" w:hAnsi="Book Antiqua" w:cs="Arial"/>
          <w:color w:val="000000"/>
          <w:sz w:val="24"/>
          <w:szCs w:val="24"/>
          <w:shd w:val="clear" w:color="auto" w:fill="FFFFFF"/>
          <w:lang w:val="en-US"/>
        </w:rPr>
        <w:t xml:space="preserve"> to </w:t>
      </w:r>
      <w:r w:rsidR="0086444E" w:rsidRPr="0019657E">
        <w:rPr>
          <w:rFonts w:ascii="Book Antiqua" w:hAnsi="Book Antiqua" w:cs="Arial"/>
          <w:color w:val="000000"/>
          <w:sz w:val="24"/>
          <w:szCs w:val="24"/>
          <w:shd w:val="clear" w:color="auto" w:fill="FFFFFF"/>
          <w:lang w:val="en-US"/>
        </w:rPr>
        <w:t>clinical entities’</w:t>
      </w:r>
      <w:r w:rsidR="00B4369F" w:rsidRPr="0019657E">
        <w:rPr>
          <w:rFonts w:ascii="Book Antiqua" w:hAnsi="Book Antiqua" w:cs="Arial"/>
          <w:color w:val="000000"/>
          <w:sz w:val="24"/>
          <w:szCs w:val="24"/>
          <w:shd w:val="clear" w:color="auto" w:fill="FFFFFF"/>
          <w:lang w:val="en-US"/>
        </w:rPr>
        <w:t xml:space="preserve"> biological background, endorsing a shift from </w:t>
      </w:r>
      <w:r w:rsidR="00D32F46" w:rsidRPr="0019657E">
        <w:rPr>
          <w:rFonts w:ascii="Book Antiqua" w:hAnsi="Book Antiqua" w:cs="Arial"/>
          <w:color w:val="000000"/>
          <w:sz w:val="24"/>
          <w:szCs w:val="24"/>
          <w:shd w:val="clear" w:color="auto" w:fill="FFFFFF"/>
          <w:lang w:val="en-US"/>
        </w:rPr>
        <w:t xml:space="preserve">the </w:t>
      </w:r>
      <w:r w:rsidR="00B4369F" w:rsidRPr="0019657E">
        <w:rPr>
          <w:rFonts w:ascii="Book Antiqua" w:hAnsi="Book Antiqua" w:cs="Arial"/>
          <w:color w:val="000000"/>
          <w:sz w:val="24"/>
          <w:szCs w:val="24"/>
          <w:shd w:val="clear" w:color="auto" w:fill="FFFFFF"/>
          <w:lang w:val="en-US"/>
        </w:rPr>
        <w:t xml:space="preserve">phenomenologically only classification </w:t>
      </w:r>
      <w:r w:rsidR="00CB05F0" w:rsidRPr="0019657E">
        <w:rPr>
          <w:rFonts w:ascii="Book Antiqua" w:hAnsi="Book Antiqua" w:cs="Arial"/>
          <w:color w:val="000000"/>
          <w:sz w:val="24"/>
          <w:szCs w:val="24"/>
          <w:shd w:val="clear" w:color="auto" w:fill="FFFFFF"/>
          <w:lang w:val="en-US"/>
        </w:rPr>
        <w:t>of psychiatric disorders towards a</w:t>
      </w:r>
      <w:r w:rsidR="00D32F46" w:rsidRPr="0019657E">
        <w:rPr>
          <w:rFonts w:ascii="Book Antiqua" w:hAnsi="Book Antiqua" w:cs="Arial"/>
          <w:color w:val="000000"/>
          <w:sz w:val="24"/>
          <w:szCs w:val="24"/>
          <w:shd w:val="clear" w:color="auto" w:fill="FFFFFF"/>
          <w:lang w:val="en-US"/>
        </w:rPr>
        <w:t xml:space="preserve"> more</w:t>
      </w:r>
      <w:r w:rsidR="00CB05F0" w:rsidRPr="0019657E">
        <w:rPr>
          <w:rFonts w:ascii="Book Antiqua" w:hAnsi="Book Antiqua" w:cs="Arial"/>
          <w:color w:val="000000"/>
          <w:sz w:val="24"/>
          <w:szCs w:val="24"/>
          <w:shd w:val="clear" w:color="auto" w:fill="FFFFFF"/>
          <w:lang w:val="en-US"/>
        </w:rPr>
        <w:t xml:space="preserve"> biologically validated classificatio</w:t>
      </w:r>
      <w:r w:rsidR="000A3D24" w:rsidRPr="0019657E">
        <w:rPr>
          <w:rFonts w:ascii="Book Antiqua" w:hAnsi="Book Antiqua" w:cs="Arial"/>
          <w:color w:val="000000"/>
          <w:sz w:val="24"/>
          <w:szCs w:val="24"/>
          <w:shd w:val="clear" w:color="auto" w:fill="FFFFFF"/>
          <w:lang w:val="en-US"/>
        </w:rPr>
        <w:t>n.</w:t>
      </w:r>
    </w:p>
    <w:bookmarkEnd w:id="7"/>
    <w:p w14:paraId="40C53A5A" w14:textId="77777777" w:rsidR="000A3D24" w:rsidRPr="0019657E" w:rsidRDefault="000A3D24" w:rsidP="00760698">
      <w:pPr>
        <w:spacing w:after="0" w:line="360" w:lineRule="auto"/>
        <w:jc w:val="both"/>
        <w:rPr>
          <w:rFonts w:ascii="Book Antiqua" w:hAnsi="Book Antiqua" w:cs="Arial"/>
          <w:color w:val="000000"/>
          <w:sz w:val="24"/>
          <w:szCs w:val="24"/>
          <w:shd w:val="clear" w:color="auto" w:fill="FFFFFF"/>
          <w:lang w:val="en-US"/>
        </w:rPr>
      </w:pPr>
    </w:p>
    <w:p w14:paraId="695C727F" w14:textId="77777777" w:rsidR="00614675" w:rsidRPr="0019657E" w:rsidRDefault="00614675" w:rsidP="00760698">
      <w:pPr>
        <w:spacing w:after="0" w:line="360" w:lineRule="auto"/>
        <w:jc w:val="both"/>
        <w:rPr>
          <w:rFonts w:ascii="Book Antiqua" w:hAnsi="Book Antiqua" w:cs="Arial"/>
          <w:color w:val="000000"/>
          <w:sz w:val="24"/>
          <w:szCs w:val="24"/>
          <w:shd w:val="clear" w:color="auto" w:fill="FFFFFF"/>
          <w:lang w:val="en-US" w:eastAsia="zh-CN"/>
        </w:rPr>
      </w:pPr>
      <w:r w:rsidRPr="0019657E">
        <w:rPr>
          <w:rFonts w:ascii="Book Antiqua" w:hAnsi="Book Antiqua" w:cs="Arial"/>
          <w:b/>
          <w:noProof/>
          <w:color w:val="000000"/>
          <w:sz w:val="24"/>
          <w:szCs w:val="24"/>
          <w:shd w:val="clear" w:color="auto" w:fill="FFFFFF"/>
          <w:lang w:val="en-US"/>
        </w:rPr>
        <w:t>Key words</w:t>
      </w:r>
      <w:r w:rsidRPr="0019657E">
        <w:rPr>
          <w:rFonts w:ascii="Book Antiqua" w:hAnsi="Book Antiqua" w:cs="Arial"/>
          <w:b/>
          <w:color w:val="000000"/>
          <w:sz w:val="24"/>
          <w:szCs w:val="24"/>
          <w:shd w:val="clear" w:color="auto" w:fill="FFFFFF"/>
          <w:lang w:val="en-US"/>
        </w:rPr>
        <w:t>:</w:t>
      </w:r>
      <w:r w:rsidR="00350B4E" w:rsidRPr="0019657E">
        <w:rPr>
          <w:rFonts w:ascii="Book Antiqua" w:hAnsi="Book Antiqua" w:cs="Arial"/>
          <w:b/>
          <w:color w:val="000000"/>
          <w:sz w:val="24"/>
          <w:szCs w:val="24"/>
          <w:shd w:val="clear" w:color="auto" w:fill="FFFFFF"/>
          <w:lang w:val="en-US"/>
        </w:rPr>
        <w:t xml:space="preserve"> </w:t>
      </w:r>
      <w:bookmarkStart w:id="8" w:name="OLE_LINK29"/>
      <w:bookmarkStart w:id="9" w:name="OLE_LINK30"/>
      <w:r w:rsidR="00350B4E" w:rsidRPr="0019657E">
        <w:rPr>
          <w:rFonts w:ascii="Book Antiqua" w:hAnsi="Book Antiqua" w:cs="Arial"/>
          <w:color w:val="000000"/>
          <w:sz w:val="24"/>
          <w:szCs w:val="24"/>
          <w:shd w:val="clear" w:color="auto" w:fill="FFFFFF"/>
          <w:lang w:val="en-US"/>
        </w:rPr>
        <w:t xml:space="preserve">Complex </w:t>
      </w:r>
      <w:r w:rsidR="007F0D3B" w:rsidRPr="0019657E">
        <w:rPr>
          <w:rFonts w:ascii="Book Antiqua" w:hAnsi="Book Antiqua" w:cs="Arial"/>
          <w:color w:val="000000"/>
          <w:sz w:val="24"/>
          <w:szCs w:val="24"/>
          <w:shd w:val="clear" w:color="auto" w:fill="FFFFFF"/>
          <w:lang w:val="en-US"/>
        </w:rPr>
        <w:t>posttraumatic stress disorder</w:t>
      </w:r>
      <w:r w:rsidR="00350B4E" w:rsidRPr="0019657E">
        <w:rPr>
          <w:rFonts w:ascii="Book Antiqua" w:hAnsi="Book Antiqua" w:cs="Arial"/>
          <w:color w:val="000000"/>
          <w:sz w:val="24"/>
          <w:szCs w:val="24"/>
          <w:shd w:val="clear" w:color="auto" w:fill="FFFFFF"/>
          <w:lang w:val="en-US"/>
        </w:rPr>
        <w:t>; Post</w:t>
      </w:r>
      <w:r w:rsidR="007F0D3B" w:rsidRPr="0019657E">
        <w:rPr>
          <w:rFonts w:ascii="Book Antiqua" w:hAnsi="Book Antiqua" w:cs="Arial"/>
          <w:color w:val="000000"/>
          <w:sz w:val="24"/>
          <w:szCs w:val="24"/>
          <w:shd w:val="clear" w:color="auto" w:fill="FFFFFF"/>
          <w:lang w:val="en-US"/>
        </w:rPr>
        <w:t>traumatic stress disorder</w:t>
      </w:r>
      <w:r w:rsidR="00350B4E" w:rsidRPr="0019657E">
        <w:rPr>
          <w:rFonts w:ascii="Book Antiqua" w:hAnsi="Book Antiqua" w:cs="Arial"/>
          <w:color w:val="000000"/>
          <w:sz w:val="24"/>
          <w:szCs w:val="24"/>
          <w:shd w:val="clear" w:color="auto" w:fill="FFFFFF"/>
          <w:lang w:val="en-US"/>
        </w:rPr>
        <w:t xml:space="preserve">; Borderline </w:t>
      </w:r>
      <w:r w:rsidR="007F0D3B" w:rsidRPr="0019657E">
        <w:rPr>
          <w:rFonts w:ascii="Book Antiqua" w:hAnsi="Book Antiqua" w:cs="Arial"/>
          <w:color w:val="000000"/>
          <w:sz w:val="24"/>
          <w:szCs w:val="24"/>
          <w:shd w:val="clear" w:color="auto" w:fill="FFFFFF"/>
          <w:lang w:val="en-US"/>
        </w:rPr>
        <w:t>personality disorde</w:t>
      </w:r>
      <w:r w:rsidR="00350B4E" w:rsidRPr="0019657E">
        <w:rPr>
          <w:rFonts w:ascii="Book Antiqua" w:hAnsi="Book Antiqua" w:cs="Arial"/>
          <w:color w:val="000000"/>
          <w:sz w:val="24"/>
          <w:szCs w:val="24"/>
          <w:shd w:val="clear" w:color="auto" w:fill="FFFFFF"/>
          <w:lang w:val="en-US"/>
        </w:rPr>
        <w:t xml:space="preserve">r; Trauma; Complex </w:t>
      </w:r>
      <w:r w:rsidR="007F0D3B" w:rsidRPr="0019657E">
        <w:rPr>
          <w:rFonts w:ascii="Book Antiqua" w:hAnsi="Book Antiqua" w:cs="Arial"/>
          <w:color w:val="000000"/>
          <w:sz w:val="24"/>
          <w:szCs w:val="24"/>
          <w:shd w:val="clear" w:color="auto" w:fill="FFFFFF"/>
          <w:lang w:val="en-US"/>
        </w:rPr>
        <w:t>trauma</w:t>
      </w:r>
      <w:bookmarkEnd w:id="8"/>
      <w:bookmarkEnd w:id="9"/>
    </w:p>
    <w:p w14:paraId="1AA1703E" w14:textId="77777777" w:rsidR="00381EF7" w:rsidRPr="0019657E" w:rsidRDefault="00381EF7" w:rsidP="00381EF7">
      <w:pPr>
        <w:spacing w:after="0" w:line="360" w:lineRule="auto"/>
        <w:jc w:val="both"/>
        <w:rPr>
          <w:rFonts w:ascii="Book Antiqua" w:hAnsi="Book Antiqua" w:cs="Arial"/>
          <w:color w:val="000000"/>
          <w:sz w:val="24"/>
          <w:szCs w:val="24"/>
          <w:shd w:val="clear" w:color="auto" w:fill="FFFFFF"/>
          <w:lang w:val="en-US" w:eastAsia="zh-CN"/>
        </w:rPr>
      </w:pPr>
    </w:p>
    <w:p w14:paraId="3E5BC8E6" w14:textId="77777777" w:rsidR="00381EF7" w:rsidRPr="0019657E" w:rsidRDefault="00381EF7" w:rsidP="00381EF7">
      <w:pPr>
        <w:autoSpaceDE w:val="0"/>
        <w:autoSpaceDN w:val="0"/>
        <w:adjustRightInd w:val="0"/>
        <w:snapToGrid w:val="0"/>
        <w:spacing w:after="0" w:line="360" w:lineRule="auto"/>
        <w:jc w:val="both"/>
        <w:rPr>
          <w:rFonts w:ascii="Book Antiqua" w:hAnsi="Book Antiqua" w:cs="Arial Unicode MS"/>
          <w:sz w:val="24"/>
          <w:szCs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19657E">
        <w:rPr>
          <w:rFonts w:ascii="Book Antiqua" w:hAnsi="Book Antiqua"/>
          <w:b/>
          <w:color w:val="000000"/>
          <w:sz w:val="24"/>
          <w:szCs w:val="24"/>
        </w:rPr>
        <w:t xml:space="preserve">© </w:t>
      </w:r>
      <w:r w:rsidRPr="0019657E">
        <w:rPr>
          <w:rFonts w:ascii="Book Antiqua" w:eastAsia="AdvTimes" w:hAnsi="Book Antiqua" w:cs="AdvTimes"/>
          <w:b/>
          <w:color w:val="000000"/>
          <w:sz w:val="24"/>
          <w:szCs w:val="24"/>
        </w:rPr>
        <w:t xml:space="preserve">The Author(s) </w:t>
      </w:r>
      <w:r w:rsidRPr="0019657E">
        <w:rPr>
          <w:rFonts w:ascii="Book Antiqua" w:eastAsia="AdvTimes" w:hAnsi="Book Antiqua" w:cs="AdvTimes" w:hint="eastAsia"/>
          <w:b/>
          <w:color w:val="000000"/>
          <w:sz w:val="24"/>
          <w:szCs w:val="24"/>
          <w:lang w:eastAsia="zh-CN"/>
        </w:rPr>
        <w:t>2018</w:t>
      </w:r>
      <w:r w:rsidRPr="0019657E">
        <w:rPr>
          <w:rFonts w:ascii="Book Antiqua" w:eastAsia="AdvTimes" w:hAnsi="Book Antiqua" w:cs="AdvTimes"/>
          <w:b/>
          <w:color w:val="000000"/>
          <w:sz w:val="24"/>
          <w:szCs w:val="24"/>
        </w:rPr>
        <w:t>.</w:t>
      </w:r>
      <w:r w:rsidRPr="0019657E">
        <w:rPr>
          <w:rFonts w:ascii="Book Antiqua" w:eastAsia="AdvTimes" w:hAnsi="Book Antiqua" w:cs="AdvTimes"/>
          <w:color w:val="000000"/>
          <w:sz w:val="24"/>
          <w:szCs w:val="24"/>
        </w:rPr>
        <w:t xml:space="preserve"> Published by </w:t>
      </w:r>
      <w:proofErr w:type="spellStart"/>
      <w:r w:rsidRPr="0019657E">
        <w:rPr>
          <w:rFonts w:ascii="Book Antiqua" w:hAnsi="Book Antiqua" w:cs="Arial Unicode MS"/>
          <w:color w:val="000000"/>
          <w:sz w:val="24"/>
          <w:szCs w:val="24"/>
        </w:rPr>
        <w:t>Baishideng</w:t>
      </w:r>
      <w:proofErr w:type="spellEnd"/>
      <w:r w:rsidRPr="0019657E">
        <w:rPr>
          <w:rFonts w:ascii="Book Antiqua" w:hAnsi="Book Antiqua" w:cs="Arial Unicode MS"/>
          <w:color w:val="000000"/>
          <w:sz w:val="24"/>
          <w:szCs w:val="24"/>
        </w:rPr>
        <w:t xml:space="preserve"> Publishing Group Inc.</w:t>
      </w:r>
      <w:r w:rsidRPr="0019657E">
        <w:rPr>
          <w:rFonts w:ascii="Book Antiqua" w:hAnsi="Book Antiqua" w:cs="Arial Unicode MS"/>
          <w:sz w:val="24"/>
          <w:szCs w:val="24"/>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6236F93E" w14:textId="77777777" w:rsidR="000A3D24" w:rsidRPr="0019657E" w:rsidRDefault="000A3D24" w:rsidP="00760698">
      <w:pPr>
        <w:spacing w:after="0" w:line="360" w:lineRule="auto"/>
        <w:jc w:val="both"/>
        <w:rPr>
          <w:rFonts w:ascii="Book Antiqua" w:hAnsi="Book Antiqua" w:cs="Arial"/>
          <w:color w:val="000000"/>
          <w:sz w:val="24"/>
          <w:szCs w:val="24"/>
          <w:shd w:val="clear" w:color="auto" w:fill="FFFFFF"/>
          <w:lang w:val="en-US"/>
        </w:rPr>
      </w:pPr>
    </w:p>
    <w:p w14:paraId="7204A99F" w14:textId="77777777" w:rsidR="00614675" w:rsidRPr="0019657E" w:rsidRDefault="00614675" w:rsidP="00760698">
      <w:pPr>
        <w:spacing w:after="0" w:line="360" w:lineRule="auto"/>
        <w:jc w:val="both"/>
        <w:rPr>
          <w:rFonts w:ascii="Book Antiqua" w:hAnsi="Book Antiqua" w:cs="Arial"/>
          <w:color w:val="000000"/>
          <w:sz w:val="24"/>
          <w:szCs w:val="24"/>
          <w:shd w:val="clear" w:color="auto" w:fill="FFFFFF"/>
          <w:lang w:val="en-US"/>
        </w:rPr>
      </w:pPr>
      <w:r w:rsidRPr="0019657E">
        <w:rPr>
          <w:rFonts w:ascii="Book Antiqua" w:hAnsi="Book Antiqua" w:cs="Arial"/>
          <w:b/>
          <w:color w:val="000000"/>
          <w:sz w:val="24"/>
          <w:szCs w:val="24"/>
          <w:shd w:val="clear" w:color="auto" w:fill="FFFFFF"/>
          <w:lang w:val="en-US"/>
        </w:rPr>
        <w:t>Core tip:</w:t>
      </w:r>
      <w:r w:rsidR="00BE22FC" w:rsidRPr="0019657E">
        <w:rPr>
          <w:rFonts w:ascii="Book Antiqua" w:hAnsi="Book Antiqua" w:cs="Arial"/>
          <w:b/>
          <w:color w:val="000000"/>
          <w:sz w:val="24"/>
          <w:szCs w:val="24"/>
          <w:shd w:val="clear" w:color="auto" w:fill="FFFFFF"/>
          <w:lang w:val="en-US"/>
        </w:rPr>
        <w:t xml:space="preserve"> </w:t>
      </w:r>
      <w:bookmarkStart w:id="145" w:name="OLE_LINK31"/>
      <w:bookmarkStart w:id="146" w:name="OLE_LINK32"/>
      <w:r w:rsidR="00BE22FC" w:rsidRPr="0019657E">
        <w:rPr>
          <w:rFonts w:ascii="Book Antiqua" w:hAnsi="Book Antiqua" w:cs="Arial"/>
          <w:color w:val="000000"/>
          <w:sz w:val="24"/>
          <w:szCs w:val="24"/>
          <w:shd w:val="clear" w:color="auto" w:fill="FFFFFF"/>
          <w:lang w:val="en-US"/>
        </w:rPr>
        <w:t xml:space="preserve">A cluster of </w:t>
      </w:r>
      <w:r w:rsidR="00381EF7" w:rsidRPr="0019657E">
        <w:rPr>
          <w:rFonts w:ascii="Book Antiqua" w:hAnsi="Book Antiqua" w:cs="Arial"/>
          <w:color w:val="000000"/>
          <w:sz w:val="24"/>
          <w:szCs w:val="24"/>
          <w:shd w:val="clear" w:color="auto" w:fill="FFFFFF"/>
          <w:lang w:val="en-US"/>
        </w:rPr>
        <w:t xml:space="preserve">complex posttraumatic stress disorder </w:t>
      </w:r>
      <w:r w:rsidR="00381EF7" w:rsidRPr="0019657E">
        <w:rPr>
          <w:rFonts w:ascii="Book Antiqua" w:hAnsi="Book Antiqua" w:cs="Arial" w:hint="eastAsia"/>
          <w:color w:val="000000"/>
          <w:sz w:val="24"/>
          <w:szCs w:val="24"/>
          <w:shd w:val="clear" w:color="auto" w:fill="FFFFFF"/>
          <w:lang w:val="en-US" w:eastAsia="zh-CN"/>
        </w:rPr>
        <w:t>(</w:t>
      </w:r>
      <w:r w:rsidR="00BE22FC" w:rsidRPr="0019657E">
        <w:rPr>
          <w:rFonts w:ascii="Book Antiqua" w:hAnsi="Book Antiqua" w:cs="Arial"/>
          <w:color w:val="000000"/>
          <w:sz w:val="24"/>
          <w:szCs w:val="24"/>
          <w:shd w:val="clear" w:color="auto" w:fill="FFFFFF"/>
          <w:lang w:val="en-US"/>
        </w:rPr>
        <w:t>PTSD</w:t>
      </w:r>
      <w:r w:rsidR="00381EF7" w:rsidRPr="0019657E">
        <w:rPr>
          <w:rFonts w:ascii="Book Antiqua" w:hAnsi="Book Antiqua" w:cs="Arial" w:hint="eastAsia"/>
          <w:color w:val="000000"/>
          <w:sz w:val="24"/>
          <w:szCs w:val="24"/>
          <w:shd w:val="clear" w:color="auto" w:fill="FFFFFF"/>
          <w:lang w:val="en-US" w:eastAsia="zh-CN"/>
        </w:rPr>
        <w:t>)</w:t>
      </w:r>
      <w:r w:rsidR="00BE22FC" w:rsidRPr="0019657E">
        <w:rPr>
          <w:rFonts w:ascii="Book Antiqua" w:hAnsi="Book Antiqua" w:cs="Arial"/>
          <w:color w:val="000000"/>
          <w:sz w:val="24"/>
          <w:szCs w:val="24"/>
          <w:shd w:val="clear" w:color="auto" w:fill="FFFFFF"/>
          <w:lang w:val="en-US"/>
        </w:rPr>
        <w:t xml:space="preserve">, PTSD and </w:t>
      </w:r>
      <w:r w:rsidR="00381EF7" w:rsidRPr="0019657E">
        <w:rPr>
          <w:rFonts w:ascii="Book Antiqua" w:hAnsi="Book Antiqua" w:cs="Arial"/>
          <w:color w:val="000000"/>
          <w:sz w:val="24"/>
          <w:szCs w:val="24"/>
          <w:shd w:val="clear" w:color="auto" w:fill="FFFFFF"/>
          <w:lang w:val="en-US"/>
        </w:rPr>
        <w:t xml:space="preserve">borderline personality disorder </w:t>
      </w:r>
      <w:r w:rsidR="00BE22FC" w:rsidRPr="0019657E">
        <w:rPr>
          <w:rFonts w:ascii="Book Antiqua" w:hAnsi="Book Antiqua" w:cs="Arial"/>
          <w:color w:val="000000"/>
          <w:sz w:val="24"/>
          <w:szCs w:val="24"/>
          <w:shd w:val="clear" w:color="auto" w:fill="FFFFFF"/>
          <w:lang w:val="en-US"/>
        </w:rPr>
        <w:t>that have in common a history of trauma, is proposed</w:t>
      </w:r>
      <w:r w:rsidR="000019B0" w:rsidRPr="0019657E">
        <w:rPr>
          <w:rFonts w:ascii="Book Antiqua" w:hAnsi="Book Antiqua" w:cs="Arial"/>
          <w:color w:val="000000"/>
          <w:sz w:val="24"/>
          <w:szCs w:val="24"/>
          <w:shd w:val="clear" w:color="auto" w:fill="FFFFFF"/>
          <w:lang w:val="en-US"/>
        </w:rPr>
        <w:t>,</w:t>
      </w:r>
      <w:r w:rsidR="00BE22FC" w:rsidRPr="0019657E">
        <w:rPr>
          <w:rFonts w:ascii="Book Antiqua" w:hAnsi="Book Antiqua" w:cs="Arial"/>
          <w:color w:val="000000"/>
          <w:sz w:val="24"/>
          <w:szCs w:val="24"/>
          <w:shd w:val="clear" w:color="auto" w:fill="FFFFFF"/>
          <w:lang w:val="en-US"/>
        </w:rPr>
        <w:t xml:space="preserve"> as a clinical and biological continuum</w:t>
      </w:r>
      <w:r w:rsidR="002D5729" w:rsidRPr="0019657E">
        <w:rPr>
          <w:rFonts w:ascii="Book Antiqua" w:hAnsi="Book Antiqua" w:cs="Arial"/>
          <w:color w:val="000000"/>
          <w:sz w:val="24"/>
          <w:szCs w:val="24"/>
          <w:shd w:val="clear" w:color="auto" w:fill="FFFFFF"/>
          <w:lang w:val="en-US"/>
        </w:rPr>
        <w:t xml:space="preserve"> of symptom severity</w:t>
      </w:r>
      <w:r w:rsidR="000019B0" w:rsidRPr="0019657E">
        <w:rPr>
          <w:rFonts w:ascii="Book Antiqua" w:hAnsi="Book Antiqua" w:cs="Arial"/>
          <w:color w:val="000000"/>
          <w:sz w:val="24"/>
          <w:szCs w:val="24"/>
          <w:shd w:val="clear" w:color="auto" w:fill="FFFFFF"/>
          <w:lang w:val="en-US"/>
        </w:rPr>
        <w:t>,</w:t>
      </w:r>
      <w:r w:rsidR="002D5729" w:rsidRPr="0019657E">
        <w:rPr>
          <w:rFonts w:ascii="Book Antiqua" w:hAnsi="Book Antiqua" w:cs="Arial"/>
          <w:color w:val="000000"/>
          <w:sz w:val="24"/>
          <w:szCs w:val="24"/>
          <w:shd w:val="clear" w:color="auto" w:fill="FFFFFF"/>
          <w:lang w:val="en-US"/>
        </w:rPr>
        <w:t xml:space="preserve"> to be </w:t>
      </w:r>
      <w:r w:rsidR="002D5729" w:rsidRPr="0019657E">
        <w:rPr>
          <w:rFonts w:ascii="Book Antiqua" w:hAnsi="Book Antiqua" w:cs="Arial"/>
          <w:color w:val="000000"/>
          <w:sz w:val="24"/>
          <w:szCs w:val="24"/>
          <w:shd w:val="clear" w:color="auto" w:fill="FFFFFF"/>
          <w:lang w:val="en-US"/>
        </w:rPr>
        <w:lastRenderedPageBreak/>
        <w:t xml:space="preserve">classified together under </w:t>
      </w:r>
      <w:r w:rsidR="002D5729" w:rsidRPr="0019657E">
        <w:rPr>
          <w:rFonts w:ascii="Book Antiqua" w:hAnsi="Book Antiqua" w:cs="Arial"/>
          <w:noProof/>
          <w:color w:val="000000"/>
          <w:sz w:val="24"/>
          <w:szCs w:val="24"/>
          <w:shd w:val="clear" w:color="auto" w:fill="FFFFFF"/>
          <w:lang w:val="en-US"/>
        </w:rPr>
        <w:t>trauma</w:t>
      </w:r>
      <w:r w:rsidR="005B061F" w:rsidRPr="0019657E">
        <w:rPr>
          <w:rFonts w:ascii="Book Antiqua" w:hAnsi="Book Antiqua" w:cs="Arial"/>
          <w:noProof/>
          <w:color w:val="000000"/>
          <w:sz w:val="24"/>
          <w:szCs w:val="24"/>
          <w:shd w:val="clear" w:color="auto" w:fill="FFFFFF"/>
          <w:lang w:val="en-US"/>
        </w:rPr>
        <w:t>-</w:t>
      </w:r>
      <w:r w:rsidR="002D5729" w:rsidRPr="0019657E">
        <w:rPr>
          <w:rFonts w:ascii="Book Antiqua" w:hAnsi="Book Antiqua" w:cs="Arial"/>
          <w:noProof/>
          <w:color w:val="000000"/>
          <w:sz w:val="24"/>
          <w:szCs w:val="24"/>
          <w:shd w:val="clear" w:color="auto" w:fill="FFFFFF"/>
          <w:lang w:val="en-US"/>
        </w:rPr>
        <w:t>related</w:t>
      </w:r>
      <w:r w:rsidR="002D5729" w:rsidRPr="0019657E">
        <w:rPr>
          <w:rFonts w:ascii="Book Antiqua" w:hAnsi="Book Antiqua" w:cs="Arial"/>
          <w:color w:val="000000"/>
          <w:sz w:val="24"/>
          <w:szCs w:val="24"/>
          <w:shd w:val="clear" w:color="auto" w:fill="FFFFFF"/>
          <w:lang w:val="en-US"/>
        </w:rPr>
        <w:t xml:space="preserve"> disorders</w:t>
      </w:r>
      <w:r w:rsidR="00BE22FC" w:rsidRPr="0019657E">
        <w:rPr>
          <w:rFonts w:ascii="Book Antiqua" w:hAnsi="Book Antiqua" w:cs="Arial"/>
          <w:color w:val="000000"/>
          <w:sz w:val="24"/>
          <w:szCs w:val="24"/>
          <w:shd w:val="clear" w:color="auto" w:fill="FFFFFF"/>
          <w:lang w:val="en-US"/>
        </w:rPr>
        <w:t xml:space="preserve"> instead of just distinct clinical diagnoses. </w:t>
      </w:r>
      <w:r w:rsidR="000A3D24" w:rsidRPr="0019657E">
        <w:rPr>
          <w:rFonts w:ascii="Book Antiqua" w:hAnsi="Book Antiqua" w:cs="Arial"/>
          <w:color w:val="000000"/>
          <w:sz w:val="24"/>
          <w:szCs w:val="24"/>
          <w:shd w:val="clear" w:color="auto" w:fill="FFFFFF"/>
          <w:lang w:val="en-US"/>
        </w:rPr>
        <w:t>Trauma depending</w:t>
      </w:r>
      <w:r w:rsidR="00BE22FC" w:rsidRPr="0019657E">
        <w:rPr>
          <w:rFonts w:ascii="Book Antiqua" w:hAnsi="Book Antiqua" w:cs="Arial"/>
          <w:color w:val="000000"/>
          <w:sz w:val="24"/>
          <w:szCs w:val="24"/>
          <w:shd w:val="clear" w:color="auto" w:fill="FFFFFF"/>
          <w:lang w:val="en-US"/>
        </w:rPr>
        <w:t xml:space="preserve"> on biological vulnerability and other precipitating risk factors is suggested that</w:t>
      </w:r>
      <w:r w:rsidR="00B4689A" w:rsidRPr="0019657E">
        <w:rPr>
          <w:rFonts w:ascii="Book Antiqua" w:hAnsi="Book Antiqua" w:cs="Arial"/>
          <w:color w:val="000000"/>
          <w:sz w:val="24"/>
          <w:szCs w:val="24"/>
          <w:shd w:val="clear" w:color="auto" w:fill="FFFFFF"/>
          <w:lang w:val="en-US"/>
        </w:rPr>
        <w:t xml:space="preserve"> it</w:t>
      </w:r>
      <w:r w:rsidR="00BE22FC" w:rsidRPr="0019657E">
        <w:rPr>
          <w:rFonts w:ascii="Book Antiqua" w:hAnsi="Book Antiqua" w:cs="Arial"/>
          <w:color w:val="000000"/>
          <w:sz w:val="24"/>
          <w:szCs w:val="24"/>
          <w:shd w:val="clear" w:color="auto" w:fill="FFFFFF"/>
          <w:lang w:val="en-US"/>
        </w:rPr>
        <w:t xml:space="preserve"> can lead to </w:t>
      </w:r>
      <w:r w:rsidR="000A3D24" w:rsidRPr="0019657E">
        <w:rPr>
          <w:rFonts w:ascii="Book Antiqua" w:hAnsi="Book Antiqua" w:cs="Arial"/>
          <w:color w:val="000000"/>
          <w:sz w:val="24"/>
          <w:szCs w:val="24"/>
          <w:shd w:val="clear" w:color="auto" w:fill="FFFFFF"/>
          <w:lang w:val="en-US"/>
        </w:rPr>
        <w:t>either what we commonly diagnose as PTSD</w:t>
      </w:r>
      <w:r w:rsidR="000019B0" w:rsidRPr="0019657E">
        <w:rPr>
          <w:rFonts w:ascii="Book Antiqua" w:hAnsi="Book Antiqua" w:cs="Arial"/>
          <w:color w:val="000000"/>
          <w:sz w:val="24"/>
          <w:szCs w:val="24"/>
          <w:shd w:val="clear" w:color="auto" w:fill="FFFFFF"/>
          <w:lang w:val="en-US"/>
        </w:rPr>
        <w:t xml:space="preserve"> or</w:t>
      </w:r>
      <w:r w:rsidR="000A3D24" w:rsidRPr="0019657E">
        <w:rPr>
          <w:rFonts w:ascii="Book Antiqua" w:hAnsi="Book Antiqua" w:cs="Arial"/>
          <w:color w:val="000000"/>
          <w:sz w:val="24"/>
          <w:szCs w:val="24"/>
          <w:shd w:val="clear" w:color="auto" w:fill="FFFFFF"/>
          <w:lang w:val="en-US"/>
        </w:rPr>
        <w:t xml:space="preserve"> </w:t>
      </w:r>
      <w:r w:rsidR="000A3D24" w:rsidRPr="0019657E">
        <w:rPr>
          <w:rFonts w:ascii="Book Antiqua" w:hAnsi="Book Antiqua" w:cs="Arial"/>
          <w:noProof/>
          <w:color w:val="000000"/>
          <w:sz w:val="24"/>
          <w:szCs w:val="24"/>
          <w:shd w:val="clear" w:color="auto" w:fill="FFFFFF"/>
          <w:lang w:val="en-US"/>
        </w:rPr>
        <w:t>to</w:t>
      </w:r>
      <w:r w:rsidR="000A3D24" w:rsidRPr="0019657E">
        <w:rPr>
          <w:rFonts w:ascii="Book Antiqua" w:hAnsi="Book Antiqua" w:cs="Arial"/>
          <w:color w:val="000000"/>
          <w:sz w:val="24"/>
          <w:szCs w:val="24"/>
          <w:shd w:val="clear" w:color="auto" w:fill="FFFFFF"/>
          <w:lang w:val="en-US"/>
        </w:rPr>
        <w:t xml:space="preserve"> </w:t>
      </w:r>
      <w:r w:rsidR="00BE22FC" w:rsidRPr="0019657E">
        <w:rPr>
          <w:rFonts w:ascii="Book Antiqua" w:hAnsi="Book Antiqua" w:cs="Arial"/>
          <w:color w:val="000000"/>
          <w:sz w:val="24"/>
          <w:szCs w:val="24"/>
          <w:shd w:val="clear" w:color="auto" w:fill="FFFFFF"/>
          <w:lang w:val="en-US"/>
        </w:rPr>
        <w:t>profound and permanent personality changes</w:t>
      </w:r>
      <w:r w:rsidR="000A3D24" w:rsidRPr="0019657E">
        <w:rPr>
          <w:rFonts w:ascii="Book Antiqua" w:hAnsi="Book Antiqua" w:cs="Arial"/>
          <w:color w:val="000000"/>
          <w:sz w:val="24"/>
          <w:szCs w:val="24"/>
          <w:shd w:val="clear" w:color="auto" w:fill="FFFFFF"/>
          <w:lang w:val="en-US"/>
        </w:rPr>
        <w:t xml:space="preserve">, with </w:t>
      </w:r>
      <w:r w:rsidR="00765937" w:rsidRPr="0019657E">
        <w:rPr>
          <w:rFonts w:ascii="Book Antiqua" w:hAnsi="Book Antiqua" w:cs="Arial"/>
          <w:color w:val="000000"/>
          <w:sz w:val="24"/>
          <w:szCs w:val="24"/>
          <w:shd w:val="clear" w:color="auto" w:fill="FFFFFF"/>
          <w:lang w:val="en-US"/>
        </w:rPr>
        <w:t xml:space="preserve">complex </w:t>
      </w:r>
      <w:r w:rsidR="000A3D24" w:rsidRPr="0019657E">
        <w:rPr>
          <w:rFonts w:ascii="Book Antiqua" w:hAnsi="Book Antiqua" w:cs="Arial"/>
          <w:color w:val="000000"/>
          <w:sz w:val="24"/>
          <w:szCs w:val="24"/>
          <w:shd w:val="clear" w:color="auto" w:fill="FFFFFF"/>
          <w:lang w:val="en-US"/>
        </w:rPr>
        <w:t>PTSD being an intermediate in terms of its clinical presentation and biological findings so far</w:t>
      </w:r>
      <w:r w:rsidR="00BE22FC" w:rsidRPr="0019657E">
        <w:rPr>
          <w:rFonts w:ascii="Book Antiqua" w:hAnsi="Book Antiqua" w:cs="Arial"/>
          <w:color w:val="000000"/>
          <w:sz w:val="24"/>
          <w:szCs w:val="24"/>
          <w:shd w:val="clear" w:color="auto" w:fill="FFFFFF"/>
          <w:lang w:val="en-US"/>
        </w:rPr>
        <w:t>.</w:t>
      </w:r>
      <w:bookmarkEnd w:id="145"/>
      <w:bookmarkEnd w:id="146"/>
    </w:p>
    <w:p w14:paraId="37EC1A65" w14:textId="77777777" w:rsidR="00614675" w:rsidRPr="0019657E" w:rsidRDefault="00614675" w:rsidP="00760698">
      <w:pPr>
        <w:spacing w:after="0" w:line="360" w:lineRule="auto"/>
        <w:jc w:val="both"/>
        <w:rPr>
          <w:rFonts w:ascii="Book Antiqua" w:hAnsi="Book Antiqua" w:cs="Arial"/>
          <w:b/>
          <w:color w:val="000000"/>
          <w:sz w:val="24"/>
          <w:szCs w:val="24"/>
          <w:shd w:val="clear" w:color="auto" w:fill="FFFFFF"/>
          <w:lang w:val="en-US"/>
        </w:rPr>
      </w:pPr>
    </w:p>
    <w:p w14:paraId="77BD623D" w14:textId="77777777" w:rsidR="001E3DCA" w:rsidRPr="00EF7005" w:rsidRDefault="001E3DCA" w:rsidP="001E3DCA">
      <w:pPr>
        <w:pStyle w:val="Title"/>
        <w:spacing w:line="360" w:lineRule="auto"/>
        <w:jc w:val="both"/>
        <w:rPr>
          <w:rFonts w:ascii="Book Antiqua" w:hAnsi="Book Antiqua" w:cs="Arial"/>
          <w:spacing w:val="0"/>
          <w:sz w:val="24"/>
          <w:szCs w:val="24"/>
          <w:shd w:val="clear" w:color="auto" w:fill="FFFFFF"/>
          <w:lang w:val="en-US" w:eastAsia="zh-CN"/>
        </w:rPr>
      </w:pPr>
      <w:proofErr w:type="spellStart"/>
      <w:r w:rsidRPr="00EF7005">
        <w:rPr>
          <w:rFonts w:ascii="Book Antiqua" w:hAnsi="Book Antiqua" w:cs="Arial"/>
          <w:spacing w:val="0"/>
          <w:sz w:val="24"/>
          <w:szCs w:val="24"/>
          <w:shd w:val="clear" w:color="auto" w:fill="FFFFFF"/>
          <w:lang w:val="en-US"/>
        </w:rPr>
        <w:t>Giourou</w:t>
      </w:r>
      <w:proofErr w:type="spellEnd"/>
      <w:r w:rsidRPr="00EF7005">
        <w:rPr>
          <w:rFonts w:ascii="Book Antiqua" w:hAnsi="Book Antiqua" w:cs="Arial" w:hint="eastAsia"/>
          <w:spacing w:val="0"/>
          <w:sz w:val="24"/>
          <w:szCs w:val="24"/>
          <w:shd w:val="clear" w:color="auto" w:fill="FFFFFF"/>
          <w:lang w:val="en-US" w:eastAsia="zh-CN"/>
        </w:rPr>
        <w:t xml:space="preserve"> E</w:t>
      </w:r>
      <w:r w:rsidRPr="00EF7005">
        <w:rPr>
          <w:rFonts w:ascii="Book Antiqua" w:hAnsi="Book Antiqua" w:cs="Arial"/>
          <w:spacing w:val="0"/>
          <w:sz w:val="24"/>
          <w:szCs w:val="24"/>
          <w:shd w:val="clear" w:color="auto" w:fill="FFFFFF"/>
          <w:lang w:val="en-US"/>
        </w:rPr>
        <w:t xml:space="preserve">, </w:t>
      </w:r>
      <w:r w:rsidRPr="00EF7005">
        <w:rPr>
          <w:rFonts w:ascii="Book Antiqua" w:hAnsi="Book Antiqua" w:cs="Arial"/>
          <w:noProof/>
          <w:spacing w:val="0"/>
          <w:sz w:val="24"/>
          <w:szCs w:val="24"/>
          <w:shd w:val="clear" w:color="auto" w:fill="FFFFFF"/>
          <w:lang w:val="en-US"/>
        </w:rPr>
        <w:t>Skokou</w:t>
      </w:r>
      <w:r w:rsidRPr="00EF7005">
        <w:rPr>
          <w:rFonts w:ascii="Book Antiqua" w:hAnsi="Book Antiqua" w:cs="Arial" w:hint="eastAsia"/>
          <w:noProof/>
          <w:spacing w:val="0"/>
          <w:sz w:val="24"/>
          <w:szCs w:val="24"/>
          <w:shd w:val="clear" w:color="auto" w:fill="FFFFFF"/>
          <w:lang w:val="en-US" w:eastAsia="zh-CN"/>
        </w:rPr>
        <w:t xml:space="preserve"> M</w:t>
      </w:r>
      <w:r w:rsidRPr="00EF7005">
        <w:rPr>
          <w:rFonts w:ascii="Book Antiqua" w:hAnsi="Book Antiqua" w:cs="Arial"/>
          <w:spacing w:val="0"/>
          <w:sz w:val="24"/>
          <w:szCs w:val="24"/>
          <w:shd w:val="clear" w:color="auto" w:fill="FFFFFF"/>
          <w:lang w:val="en-US"/>
        </w:rPr>
        <w:t>, Andrew</w:t>
      </w:r>
      <w:r w:rsidRPr="00EF7005">
        <w:rPr>
          <w:rFonts w:ascii="Book Antiqua" w:hAnsi="Book Antiqua" w:cs="Arial" w:hint="eastAsia"/>
          <w:spacing w:val="0"/>
          <w:sz w:val="24"/>
          <w:szCs w:val="24"/>
          <w:shd w:val="clear" w:color="auto" w:fill="FFFFFF"/>
          <w:lang w:val="en-US" w:eastAsia="zh-CN"/>
        </w:rPr>
        <w:t xml:space="preserve"> SP</w:t>
      </w:r>
      <w:r w:rsidRPr="00EF7005">
        <w:rPr>
          <w:rFonts w:ascii="Book Antiqua" w:hAnsi="Book Antiqua" w:cs="Arial"/>
          <w:spacing w:val="0"/>
          <w:sz w:val="24"/>
          <w:szCs w:val="24"/>
          <w:shd w:val="clear" w:color="auto" w:fill="FFFFFF"/>
          <w:lang w:val="en-US"/>
        </w:rPr>
        <w:t xml:space="preserve">, </w:t>
      </w:r>
      <w:proofErr w:type="spellStart"/>
      <w:r w:rsidRPr="00EF7005">
        <w:rPr>
          <w:rFonts w:ascii="Book Antiqua" w:hAnsi="Book Antiqua" w:cs="Arial"/>
          <w:spacing w:val="0"/>
          <w:sz w:val="24"/>
          <w:szCs w:val="24"/>
          <w:shd w:val="clear" w:color="auto" w:fill="FFFFFF"/>
          <w:lang w:val="en-US"/>
        </w:rPr>
        <w:t>Alexopoulou</w:t>
      </w:r>
      <w:proofErr w:type="spellEnd"/>
      <w:r w:rsidRPr="00EF7005">
        <w:rPr>
          <w:rFonts w:ascii="Book Antiqua" w:hAnsi="Book Antiqua" w:cs="Arial" w:hint="eastAsia"/>
          <w:spacing w:val="0"/>
          <w:sz w:val="24"/>
          <w:szCs w:val="24"/>
          <w:shd w:val="clear" w:color="auto" w:fill="FFFFFF"/>
          <w:lang w:val="en-US" w:eastAsia="zh-CN"/>
        </w:rPr>
        <w:t xml:space="preserve"> K</w:t>
      </w:r>
      <w:r w:rsidRPr="00EF7005">
        <w:rPr>
          <w:rFonts w:ascii="Book Antiqua" w:hAnsi="Book Antiqua" w:cs="Arial"/>
          <w:spacing w:val="0"/>
          <w:sz w:val="24"/>
          <w:szCs w:val="24"/>
          <w:shd w:val="clear" w:color="auto" w:fill="FFFFFF"/>
          <w:lang w:val="en-US"/>
        </w:rPr>
        <w:t xml:space="preserve">, </w:t>
      </w:r>
      <w:proofErr w:type="spellStart"/>
      <w:r w:rsidRPr="00EF7005">
        <w:rPr>
          <w:rFonts w:ascii="Book Antiqua" w:hAnsi="Book Antiqua" w:cs="Arial"/>
          <w:spacing w:val="0"/>
          <w:sz w:val="24"/>
          <w:szCs w:val="24"/>
          <w:shd w:val="clear" w:color="auto" w:fill="FFFFFF"/>
          <w:lang w:val="en-US"/>
        </w:rPr>
        <w:t>Gourzis</w:t>
      </w:r>
      <w:proofErr w:type="spellEnd"/>
      <w:r w:rsidRPr="00EF7005">
        <w:rPr>
          <w:rFonts w:ascii="Book Antiqua" w:hAnsi="Book Antiqua" w:cs="Arial" w:hint="eastAsia"/>
          <w:spacing w:val="0"/>
          <w:sz w:val="24"/>
          <w:szCs w:val="24"/>
          <w:shd w:val="clear" w:color="auto" w:fill="FFFFFF"/>
          <w:lang w:val="en-US" w:eastAsia="zh-CN"/>
        </w:rPr>
        <w:t xml:space="preserve"> P</w:t>
      </w:r>
      <w:r w:rsidRPr="00EF7005">
        <w:rPr>
          <w:rFonts w:ascii="Book Antiqua" w:hAnsi="Book Antiqua" w:cs="Arial"/>
          <w:spacing w:val="0"/>
          <w:sz w:val="24"/>
          <w:szCs w:val="24"/>
          <w:shd w:val="clear" w:color="auto" w:fill="FFFFFF"/>
          <w:lang w:val="en-US"/>
        </w:rPr>
        <w:t xml:space="preserve">, </w:t>
      </w:r>
      <w:proofErr w:type="spellStart"/>
      <w:r w:rsidRPr="00EF7005">
        <w:rPr>
          <w:rFonts w:ascii="Book Antiqua" w:hAnsi="Book Antiqua" w:cs="Arial"/>
          <w:spacing w:val="0"/>
          <w:sz w:val="24"/>
          <w:szCs w:val="24"/>
          <w:shd w:val="clear" w:color="auto" w:fill="FFFFFF"/>
          <w:lang w:val="en-US"/>
        </w:rPr>
        <w:t>Jelastopulu</w:t>
      </w:r>
      <w:proofErr w:type="spellEnd"/>
      <w:r w:rsidRPr="00EF7005">
        <w:rPr>
          <w:rFonts w:ascii="Book Antiqua" w:hAnsi="Book Antiqua" w:cs="Arial" w:hint="eastAsia"/>
          <w:spacing w:val="0"/>
          <w:sz w:val="24"/>
          <w:szCs w:val="24"/>
          <w:shd w:val="clear" w:color="auto" w:fill="FFFFFF"/>
          <w:lang w:val="en-US" w:eastAsia="zh-CN"/>
        </w:rPr>
        <w:t xml:space="preserve"> E. </w:t>
      </w:r>
      <w:r w:rsidRPr="00EF7005">
        <w:rPr>
          <w:rFonts w:ascii="Book Antiqua" w:hAnsi="Book Antiqua" w:cs="Arial"/>
          <w:spacing w:val="0"/>
          <w:sz w:val="24"/>
          <w:szCs w:val="24"/>
          <w:shd w:val="clear" w:color="auto" w:fill="FFFFFF"/>
          <w:lang w:val="en-US"/>
        </w:rPr>
        <w:t xml:space="preserve">Complex </w:t>
      </w:r>
      <w:r w:rsidRPr="00EF7005">
        <w:rPr>
          <w:rFonts w:ascii="Book Antiqua" w:hAnsi="Book Antiqua" w:cs="Arial"/>
          <w:color w:val="000000"/>
          <w:spacing w:val="0"/>
          <w:sz w:val="24"/>
          <w:szCs w:val="24"/>
          <w:shd w:val="clear" w:color="auto" w:fill="FFFFFF"/>
          <w:lang w:val="en-US"/>
        </w:rPr>
        <w:t>posttraumatic stress disorder</w:t>
      </w:r>
      <w:r w:rsidRPr="00EF7005">
        <w:rPr>
          <w:rFonts w:ascii="Book Antiqua" w:hAnsi="Book Antiqua" w:cs="Arial"/>
          <w:spacing w:val="0"/>
          <w:sz w:val="24"/>
          <w:szCs w:val="24"/>
          <w:shd w:val="clear" w:color="auto" w:fill="FFFFFF"/>
          <w:lang w:val="en-US"/>
        </w:rPr>
        <w:t>: The need to consolidate a distinct clinical syndrome or to reevaluate features of psychiatric disorders following interpersonal trauma?</w:t>
      </w:r>
      <w:r w:rsidR="00EF7005">
        <w:rPr>
          <w:rFonts w:hint="eastAsia"/>
          <w:spacing w:val="0"/>
          <w:lang w:eastAsia="zh-CN"/>
        </w:rPr>
        <w:t xml:space="preserve"> </w:t>
      </w:r>
      <w:r w:rsidR="00E747E2" w:rsidRPr="00EF7005">
        <w:rPr>
          <w:rFonts w:ascii="Book Antiqua" w:hAnsi="Book Antiqua" w:cs="Arial"/>
          <w:i/>
          <w:spacing w:val="0"/>
          <w:sz w:val="24"/>
          <w:szCs w:val="24"/>
          <w:shd w:val="clear" w:color="auto" w:fill="FFFFFF"/>
          <w:lang w:val="en-US"/>
        </w:rPr>
        <w:t xml:space="preserve">World J </w:t>
      </w:r>
      <w:proofErr w:type="spellStart"/>
      <w:r w:rsidR="00E747E2" w:rsidRPr="00EF7005">
        <w:rPr>
          <w:rFonts w:ascii="Book Antiqua" w:hAnsi="Book Antiqua" w:cs="Arial"/>
          <w:i/>
          <w:spacing w:val="0"/>
          <w:sz w:val="24"/>
          <w:szCs w:val="24"/>
          <w:shd w:val="clear" w:color="auto" w:fill="FFFFFF"/>
          <w:lang w:val="en-US"/>
        </w:rPr>
        <w:t>Psychiatr</w:t>
      </w:r>
      <w:proofErr w:type="spellEnd"/>
      <w:r w:rsidR="00E747E2" w:rsidRPr="00EF7005">
        <w:rPr>
          <w:rFonts w:ascii="Book Antiqua" w:hAnsi="Book Antiqua" w:cs="Arial"/>
          <w:spacing w:val="0"/>
          <w:sz w:val="24"/>
          <w:szCs w:val="24"/>
          <w:shd w:val="clear" w:color="auto" w:fill="FFFFFF"/>
          <w:lang w:val="en-US"/>
        </w:rPr>
        <w:t xml:space="preserve"> 2018; In press</w:t>
      </w:r>
    </w:p>
    <w:p w14:paraId="376EBE4A" w14:textId="77777777" w:rsidR="00614675" w:rsidRPr="00EF7005" w:rsidRDefault="00614675" w:rsidP="00760698">
      <w:pPr>
        <w:spacing w:after="0" w:line="360" w:lineRule="auto"/>
        <w:jc w:val="both"/>
        <w:rPr>
          <w:rFonts w:ascii="Book Antiqua" w:hAnsi="Book Antiqua" w:cs="Arial"/>
          <w:b/>
          <w:color w:val="000000"/>
          <w:sz w:val="24"/>
          <w:szCs w:val="24"/>
          <w:shd w:val="clear" w:color="auto" w:fill="FFFFFF"/>
          <w:lang w:val="en-US"/>
        </w:rPr>
      </w:pPr>
    </w:p>
    <w:p w14:paraId="2E86E7BD" w14:textId="77777777" w:rsidR="00614675" w:rsidRPr="0019657E" w:rsidRDefault="00614675" w:rsidP="00760698">
      <w:pPr>
        <w:spacing w:after="0" w:line="360" w:lineRule="auto"/>
        <w:jc w:val="both"/>
        <w:rPr>
          <w:rFonts w:ascii="Book Antiqua" w:hAnsi="Book Antiqua" w:cs="Arial"/>
          <w:b/>
          <w:color w:val="000000"/>
          <w:sz w:val="24"/>
          <w:szCs w:val="24"/>
          <w:shd w:val="clear" w:color="auto" w:fill="FFFFFF"/>
          <w:lang w:val="en-US"/>
        </w:rPr>
      </w:pPr>
    </w:p>
    <w:p w14:paraId="087502BF" w14:textId="77777777" w:rsidR="00614675" w:rsidRPr="0019657E" w:rsidRDefault="00614675" w:rsidP="00760698">
      <w:pPr>
        <w:spacing w:after="0" w:line="360" w:lineRule="auto"/>
        <w:jc w:val="both"/>
        <w:rPr>
          <w:rFonts w:ascii="Book Antiqua" w:hAnsi="Book Antiqua" w:cs="Arial"/>
          <w:b/>
          <w:color w:val="000000"/>
          <w:sz w:val="24"/>
          <w:szCs w:val="24"/>
          <w:shd w:val="clear" w:color="auto" w:fill="FFFFFF"/>
          <w:lang w:val="en-US"/>
        </w:rPr>
      </w:pPr>
    </w:p>
    <w:p w14:paraId="0BF71F00" w14:textId="77777777" w:rsidR="00614675" w:rsidRPr="0019657E" w:rsidRDefault="00614675" w:rsidP="00760698">
      <w:pPr>
        <w:spacing w:after="0" w:line="360" w:lineRule="auto"/>
        <w:jc w:val="both"/>
        <w:rPr>
          <w:rFonts w:ascii="Book Antiqua" w:hAnsi="Book Antiqua" w:cs="Arial"/>
          <w:b/>
          <w:color w:val="000000"/>
          <w:sz w:val="24"/>
          <w:szCs w:val="24"/>
          <w:shd w:val="clear" w:color="auto" w:fill="FFFFFF"/>
          <w:lang w:val="en-US"/>
        </w:rPr>
      </w:pPr>
    </w:p>
    <w:p w14:paraId="226CECAA" w14:textId="77777777" w:rsidR="00614675" w:rsidRPr="0019657E" w:rsidRDefault="00614675" w:rsidP="00760698">
      <w:pPr>
        <w:spacing w:after="0" w:line="360" w:lineRule="auto"/>
        <w:jc w:val="both"/>
        <w:rPr>
          <w:rFonts w:ascii="Book Antiqua" w:hAnsi="Book Antiqua" w:cs="Arial"/>
          <w:b/>
          <w:color w:val="000000"/>
          <w:sz w:val="24"/>
          <w:szCs w:val="24"/>
          <w:shd w:val="clear" w:color="auto" w:fill="FFFFFF"/>
          <w:lang w:val="en-US"/>
        </w:rPr>
      </w:pPr>
    </w:p>
    <w:p w14:paraId="47BFE8EF" w14:textId="77777777" w:rsidR="00614675" w:rsidRPr="0019657E" w:rsidRDefault="00614675" w:rsidP="00760698">
      <w:pPr>
        <w:spacing w:after="0" w:line="360" w:lineRule="auto"/>
        <w:jc w:val="both"/>
        <w:rPr>
          <w:rFonts w:ascii="Book Antiqua" w:hAnsi="Book Antiqua" w:cs="Arial"/>
          <w:b/>
          <w:color w:val="000000"/>
          <w:sz w:val="24"/>
          <w:szCs w:val="24"/>
          <w:shd w:val="clear" w:color="auto" w:fill="FFFFFF"/>
          <w:lang w:val="en-US"/>
        </w:rPr>
      </w:pPr>
      <w:r w:rsidRPr="0019657E">
        <w:rPr>
          <w:rFonts w:ascii="Book Antiqua" w:hAnsi="Book Antiqua" w:cs="Arial"/>
          <w:b/>
          <w:color w:val="000000"/>
          <w:sz w:val="24"/>
          <w:szCs w:val="24"/>
          <w:shd w:val="clear" w:color="auto" w:fill="FFFFFF"/>
          <w:lang w:val="en-US"/>
        </w:rPr>
        <w:br w:type="page"/>
      </w:r>
    </w:p>
    <w:p w14:paraId="2857F4FD" w14:textId="77777777" w:rsidR="0031193C" w:rsidRPr="0019657E" w:rsidRDefault="00614675" w:rsidP="00760698">
      <w:pPr>
        <w:spacing w:after="0" w:line="360" w:lineRule="auto"/>
        <w:jc w:val="both"/>
        <w:rPr>
          <w:rFonts w:ascii="Book Antiqua" w:hAnsi="Book Antiqua" w:cs="Arial"/>
          <w:b/>
          <w:color w:val="000000"/>
          <w:sz w:val="24"/>
          <w:szCs w:val="24"/>
          <w:shd w:val="clear" w:color="auto" w:fill="FFFFFF"/>
          <w:lang w:val="en-US"/>
        </w:rPr>
      </w:pPr>
      <w:r w:rsidRPr="0019657E">
        <w:rPr>
          <w:rFonts w:ascii="Book Antiqua" w:hAnsi="Book Antiqua" w:cs="Arial"/>
          <w:b/>
          <w:color w:val="000000"/>
          <w:sz w:val="24"/>
          <w:szCs w:val="24"/>
          <w:shd w:val="clear" w:color="auto" w:fill="FFFFFF"/>
          <w:lang w:val="en-US"/>
        </w:rPr>
        <w:lastRenderedPageBreak/>
        <w:t>INTRODUCTION</w:t>
      </w:r>
    </w:p>
    <w:p w14:paraId="515E516B" w14:textId="77777777" w:rsidR="0031193C" w:rsidRPr="0019657E" w:rsidRDefault="004521AA" w:rsidP="00760698">
      <w:pPr>
        <w:spacing w:after="0" w:line="360" w:lineRule="auto"/>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 xml:space="preserve">Complex </w:t>
      </w:r>
      <w:r w:rsidR="00E747E2" w:rsidRPr="0019657E">
        <w:rPr>
          <w:rFonts w:ascii="Book Antiqua" w:hAnsi="Book Antiqua" w:cs="Arial"/>
          <w:color w:val="000000"/>
          <w:sz w:val="24"/>
          <w:szCs w:val="24"/>
          <w:shd w:val="clear" w:color="auto" w:fill="FFFFFF"/>
          <w:lang w:val="en-US"/>
        </w:rPr>
        <w:t xml:space="preserve">posttraumatic stress disorder </w:t>
      </w:r>
      <w:r w:rsidR="0031193C" w:rsidRPr="0019657E">
        <w:rPr>
          <w:rFonts w:ascii="Book Antiqua" w:hAnsi="Book Antiqua" w:cs="Arial"/>
          <w:color w:val="000000"/>
          <w:sz w:val="24"/>
          <w:szCs w:val="24"/>
          <w:shd w:val="clear" w:color="auto" w:fill="FFFFFF"/>
          <w:lang w:val="en-US"/>
        </w:rPr>
        <w:t>(C</w:t>
      </w:r>
      <w:r w:rsidR="000A5644" w:rsidRPr="0019657E">
        <w:rPr>
          <w:rFonts w:ascii="Book Antiqua" w:hAnsi="Book Antiqua" w:cs="Arial"/>
          <w:color w:val="000000"/>
          <w:sz w:val="24"/>
          <w:szCs w:val="24"/>
          <w:shd w:val="clear" w:color="auto" w:fill="FFFFFF"/>
          <w:lang w:val="en-US"/>
        </w:rPr>
        <w:t xml:space="preserve">omplex </w:t>
      </w:r>
      <w:r w:rsidR="0031193C" w:rsidRPr="0019657E">
        <w:rPr>
          <w:rFonts w:ascii="Book Antiqua" w:hAnsi="Book Antiqua" w:cs="Arial"/>
          <w:color w:val="000000"/>
          <w:sz w:val="24"/>
          <w:szCs w:val="24"/>
          <w:shd w:val="clear" w:color="auto" w:fill="FFFFFF"/>
          <w:lang w:val="en-US"/>
        </w:rPr>
        <w:t>PTSD), has been originally proposed by Herman</w:t>
      </w:r>
      <w:r w:rsidR="00C24D88" w:rsidRPr="0019657E">
        <w:rPr>
          <w:rFonts w:ascii="Book Antiqua" w:hAnsi="Book Antiqua" w:cs="Arial"/>
          <w:color w:val="000000"/>
          <w:sz w:val="24"/>
          <w:szCs w:val="24"/>
          <w:shd w:val="clear" w:color="auto" w:fill="FFFFFF"/>
          <w:lang w:val="en-US"/>
        </w:rPr>
        <w:fldChar w:fldCharType="begin" w:fldLock="1"/>
      </w:r>
      <w:r w:rsidR="00C24D88" w:rsidRPr="0019657E">
        <w:rPr>
          <w:rFonts w:ascii="Book Antiqua" w:hAnsi="Book Antiqua" w:cs="Arial"/>
          <w:color w:val="000000"/>
          <w:sz w:val="24"/>
          <w:szCs w:val="24"/>
          <w:shd w:val="clear" w:color="auto" w:fill="FFFFFF"/>
          <w:lang w:val="en-US"/>
        </w:rPr>
        <w:instrText>ADDIN CSL_CITATION { "citationItems" : [ { "id" : "ITEM-1", "itemData" : { "DOI" : "10.1007/BF00977235", "ISBN" : "0894-9867", "ISSN" : "08949867", "PMID" : "11354", "abstract" : "This paper reviews the evidence for the existence of a complex form of post-traumatic disorder in survivors\" of prolonged, repeated trauma. This syndrome is currently under consideration for inclusion in DSM-IV under the name of DESNOS (Disorders of Extreme Stress\" Not Otherwise Specified). The current diagnostic formulation of PTSD derives\" primarily from observations of survivors\" of relatively circumscribed traumatic events'. This\" formulation fails to capture the protean sequelae of prolonged, repeated trauma. In contrast to a single traumatic event, prolonged, repeated trauma can occur only where the victim is in a state of captivity, under the control of the perpetrator. The psychological impact of subordination to coercive control has many common features, whether it occurs within the public sphere of politics or within the private sphere of sexual and domestic relations.", "author" : [ { "dropping-particle" : "", "family" : "Herman", "given" : "Judith Lewis", "non-dropping-particle" : "", "parse-names" : false, "suffix" : "" } ], "container-title" : "Journal of Traumatic Stress", "id" : "ITEM-1", "issue" : "3", "issued" : { "date-parts" : [ [ "1992" ] ] }, "page" : "377-391", "title" : "Complex PTSD: A syndrome in survivors of prolonged and repeated trauma", "type" : "article-journal", "volume" : "5" }, "uris" : [ "http://www.mendeley.com/documents/?uuid=9d377079-90e9-4486-ad7e-148812533e76" ] } ], "mendeley" : { "formattedCitation" : "&lt;sup&gt;[1]&lt;/sup&gt;", "plainTextFormattedCitation" : "[1]", "previouslyFormattedCitation" : "&lt;sup&gt;[1]&lt;/sup&gt;" }, "properties" : { "noteIndex" : 0 }, "schema" : "https://github.com/citation-style-language/schema/raw/master/csl-citation.json" }</w:instrText>
      </w:r>
      <w:r w:rsidR="00C24D88" w:rsidRPr="0019657E">
        <w:rPr>
          <w:rFonts w:ascii="Book Antiqua" w:hAnsi="Book Antiqua" w:cs="Arial"/>
          <w:color w:val="000000"/>
          <w:sz w:val="24"/>
          <w:szCs w:val="24"/>
          <w:shd w:val="clear" w:color="auto" w:fill="FFFFFF"/>
          <w:lang w:val="en-US"/>
        </w:rPr>
        <w:fldChar w:fldCharType="separate"/>
      </w:r>
      <w:r w:rsidR="00C24D88" w:rsidRPr="0019657E">
        <w:rPr>
          <w:rFonts w:ascii="Book Antiqua" w:hAnsi="Book Antiqua" w:cs="Arial"/>
          <w:noProof/>
          <w:color w:val="000000"/>
          <w:sz w:val="24"/>
          <w:szCs w:val="24"/>
          <w:shd w:val="clear" w:color="auto" w:fill="FFFFFF"/>
          <w:vertAlign w:val="superscript"/>
          <w:lang w:val="en-US"/>
        </w:rPr>
        <w:t>[1]</w:t>
      </w:r>
      <w:r w:rsidR="00C24D88" w:rsidRPr="0019657E">
        <w:rPr>
          <w:rFonts w:ascii="Book Antiqua" w:hAnsi="Book Antiqua" w:cs="Arial"/>
          <w:color w:val="000000"/>
          <w:sz w:val="24"/>
          <w:szCs w:val="24"/>
          <w:shd w:val="clear" w:color="auto" w:fill="FFFFFF"/>
          <w:lang w:val="en-US"/>
        </w:rPr>
        <w:fldChar w:fldCharType="end"/>
      </w:r>
      <w:r w:rsidR="0031193C" w:rsidRPr="0019657E">
        <w:rPr>
          <w:rFonts w:ascii="Book Antiqua" w:hAnsi="Book Antiqua" w:cs="Arial"/>
          <w:color w:val="000000"/>
          <w:sz w:val="24"/>
          <w:szCs w:val="24"/>
          <w:shd w:val="clear" w:color="auto" w:fill="FFFFFF"/>
          <w:lang w:val="en-US"/>
        </w:rPr>
        <w:t>, as a clinical syndrome following precipitating traumatic events that are usually prolonged in duration and mainly of early life onset, especially of an interpersonal nature and more specifically consisting of traumatic events taking place during early life stages (</w:t>
      </w:r>
      <w:r w:rsidR="0031193C" w:rsidRPr="0019657E">
        <w:rPr>
          <w:rFonts w:ascii="Book Antiqua" w:hAnsi="Book Antiqua" w:cs="Arial"/>
          <w:i/>
          <w:color w:val="000000"/>
          <w:sz w:val="24"/>
          <w:szCs w:val="24"/>
          <w:shd w:val="clear" w:color="auto" w:fill="FFFFFF"/>
          <w:lang w:val="en-US"/>
        </w:rPr>
        <w:t>i.e.</w:t>
      </w:r>
      <w:r w:rsidR="006C5806" w:rsidRPr="0019657E">
        <w:rPr>
          <w:rFonts w:ascii="Book Antiqua" w:hAnsi="Book Antiqua" w:cs="Arial" w:hint="eastAsia"/>
          <w:color w:val="000000"/>
          <w:sz w:val="24"/>
          <w:szCs w:val="24"/>
          <w:shd w:val="clear" w:color="auto" w:fill="FFFFFF"/>
          <w:lang w:val="en-US" w:eastAsia="zh-CN"/>
        </w:rPr>
        <w:t>,</w:t>
      </w:r>
      <w:r w:rsidR="0031193C" w:rsidRPr="0019657E">
        <w:rPr>
          <w:rFonts w:ascii="Book Antiqua" w:hAnsi="Book Antiqua" w:cs="Arial"/>
          <w:color w:val="000000"/>
          <w:sz w:val="24"/>
          <w:szCs w:val="24"/>
          <w:shd w:val="clear" w:color="auto" w:fill="FFFFFF"/>
          <w:lang w:val="en-US"/>
        </w:rPr>
        <w:t xml:space="preserve"> child abuse and neglect)</w:t>
      </w:r>
      <w:r w:rsidR="00C24D88" w:rsidRPr="0019657E">
        <w:rPr>
          <w:rFonts w:ascii="Book Antiqua" w:hAnsi="Book Antiqua" w:cs="Arial"/>
          <w:color w:val="000000"/>
          <w:sz w:val="24"/>
          <w:szCs w:val="24"/>
          <w:shd w:val="clear" w:color="auto" w:fill="FFFFFF"/>
          <w:lang w:val="en-US"/>
        </w:rPr>
        <w:fldChar w:fldCharType="begin" w:fldLock="1"/>
      </w:r>
      <w:r w:rsidR="00415FD9" w:rsidRPr="0019657E">
        <w:rPr>
          <w:rFonts w:ascii="Book Antiqua" w:hAnsi="Book Antiqua" w:cs="Arial"/>
          <w:color w:val="000000"/>
          <w:sz w:val="24"/>
          <w:szCs w:val="24"/>
          <w:shd w:val="clear" w:color="auto" w:fill="FFFFFF"/>
          <w:lang w:val="en-US"/>
        </w:rPr>
        <w:instrText>ADDIN CSL_CITATION { "citationItems" : [ { "id" : "ITEM-1", "itemData" : { "DOI" : "10.1007/BF00977235", "ISBN" : "0894-9867", "ISSN" : "08949867", "PMID" : "11354", "abstract" : "This paper reviews the evidence for the existence of a complex form of post-traumatic disorder in survivors\" of prolonged, repeated trauma. This syndrome is currently under consideration for inclusion in DSM-IV under the name of DESNOS (Disorders of Extreme Stress\" Not Otherwise Specified). The current diagnostic formulation of PTSD derives\" primarily from observations of survivors\" of relatively circumscribed traumatic events'. This\" formulation fails to capture the protean sequelae of prolonged, repeated trauma. In contrast to a single traumatic event, prolonged, repeated trauma can occur only where the victim is in a state of captivity, under the control of the perpetrator. The psychological impact of subordination to coercive control has many common features, whether it occurs within the public sphere of politics or within the private sphere of sexual and domestic relations.", "author" : [ { "dropping-particle" : "", "family" : "Herman", "given" : "Judith Lewis", "non-dropping-particle" : "", "parse-names" : false, "suffix" : "" } ], "container-title" : "Journal of Traumatic Stress", "id" : "ITEM-1", "issue" : "3", "issued" : { "date-parts" : [ [ "1992" ] ] }, "page" : "377-391", "title" : "Complex PTSD: A syndrome in survivors of prolonged and repeated trauma", "type" : "article-journal", "volume" : "5" }, "uris" : [ "http://www.mendeley.com/documents/?uuid=9d377079-90e9-4486-ad7e-148812533e76" ] } ], "mendeley" : { "formattedCitation" : "&lt;sup&gt;[1]&lt;/sup&gt;", "plainTextFormattedCitation" : "[1]", "previouslyFormattedCitation" : "&lt;sup&gt;[1]&lt;/sup&gt;" }, "properties" : { "noteIndex" : 0 }, "schema" : "https://github.com/citation-style-language/schema/raw/master/csl-citation.json" }</w:instrText>
      </w:r>
      <w:r w:rsidR="00C24D88" w:rsidRPr="0019657E">
        <w:rPr>
          <w:rFonts w:ascii="Book Antiqua" w:hAnsi="Book Antiqua" w:cs="Arial"/>
          <w:color w:val="000000"/>
          <w:sz w:val="24"/>
          <w:szCs w:val="24"/>
          <w:shd w:val="clear" w:color="auto" w:fill="FFFFFF"/>
          <w:lang w:val="en-US"/>
        </w:rPr>
        <w:fldChar w:fldCharType="separate"/>
      </w:r>
      <w:r w:rsidR="00C24D88" w:rsidRPr="0019657E">
        <w:rPr>
          <w:rFonts w:ascii="Book Antiqua" w:hAnsi="Book Antiqua" w:cs="Arial"/>
          <w:noProof/>
          <w:color w:val="000000"/>
          <w:sz w:val="24"/>
          <w:szCs w:val="24"/>
          <w:shd w:val="clear" w:color="auto" w:fill="FFFFFF"/>
          <w:vertAlign w:val="superscript"/>
          <w:lang w:val="en-US"/>
        </w:rPr>
        <w:t>[1]</w:t>
      </w:r>
      <w:r w:rsidR="00C24D88" w:rsidRPr="0019657E">
        <w:rPr>
          <w:rFonts w:ascii="Book Antiqua" w:hAnsi="Book Antiqua" w:cs="Arial"/>
          <w:color w:val="000000"/>
          <w:sz w:val="24"/>
          <w:szCs w:val="24"/>
          <w:shd w:val="clear" w:color="auto" w:fill="FFFFFF"/>
          <w:lang w:val="en-US"/>
        </w:rPr>
        <w:fldChar w:fldCharType="end"/>
      </w:r>
      <w:r w:rsidR="00C24D88" w:rsidRPr="0019657E">
        <w:rPr>
          <w:rFonts w:ascii="Book Antiqua" w:hAnsi="Book Antiqua" w:cs="Arial"/>
          <w:color w:val="000000"/>
          <w:sz w:val="24"/>
          <w:szCs w:val="24"/>
          <w:shd w:val="clear" w:color="auto" w:fill="FFFFFF"/>
          <w:lang w:val="en-US"/>
        </w:rPr>
        <w:t>.</w:t>
      </w:r>
    </w:p>
    <w:p w14:paraId="2A6668F6" w14:textId="77777777" w:rsidR="0031193C" w:rsidRPr="0019657E" w:rsidRDefault="0031193C" w:rsidP="00E747E2">
      <w:pPr>
        <w:spacing w:after="0" w:line="360" w:lineRule="auto"/>
        <w:ind w:firstLineChars="100" w:firstLine="240"/>
        <w:jc w:val="both"/>
        <w:rPr>
          <w:rFonts w:ascii="Book Antiqua" w:hAnsi="Book Antiqua" w:cs="Arial"/>
          <w:color w:val="000000"/>
          <w:sz w:val="24"/>
          <w:szCs w:val="24"/>
          <w:shd w:val="clear" w:color="auto" w:fill="FFFFFF"/>
          <w:lang w:val="en-US"/>
        </w:rPr>
      </w:pPr>
      <w:bookmarkStart w:id="147" w:name="OLE_LINK9"/>
      <w:r w:rsidRPr="0019657E">
        <w:rPr>
          <w:rFonts w:ascii="Book Antiqua" w:hAnsi="Book Antiqua" w:cs="Arial"/>
          <w:color w:val="000000"/>
          <w:sz w:val="24"/>
          <w:szCs w:val="24"/>
          <w:shd w:val="clear" w:color="auto" w:fill="FFFFFF"/>
          <w:lang w:val="en-US"/>
        </w:rPr>
        <w:t xml:space="preserve">In order to develop a new psychiatric diagnosis, it requires </w:t>
      </w:r>
      <w:r w:rsidR="005B061F" w:rsidRPr="0019657E">
        <w:rPr>
          <w:rFonts w:ascii="Book Antiqua" w:hAnsi="Book Antiqua" w:cs="Arial"/>
          <w:noProof/>
          <w:color w:val="000000"/>
          <w:sz w:val="24"/>
          <w:szCs w:val="24"/>
          <w:shd w:val="clear" w:color="auto" w:fill="FFFFFF"/>
          <w:lang w:val="en-US"/>
        </w:rPr>
        <w:t>carrying</w:t>
      </w:r>
      <w:r w:rsidRPr="0019657E">
        <w:rPr>
          <w:rFonts w:ascii="Book Antiqua" w:hAnsi="Book Antiqua" w:cs="Arial"/>
          <w:color w:val="000000"/>
          <w:sz w:val="24"/>
          <w:szCs w:val="24"/>
          <w:shd w:val="clear" w:color="auto" w:fill="FFFFFF"/>
          <w:lang w:val="en-US"/>
        </w:rPr>
        <w:t xml:space="preserve"> a certain extent of validity as a distinct entity with a clinical utility</w:t>
      </w:r>
      <w:r w:rsidR="00415FD9" w:rsidRPr="0019657E">
        <w:rPr>
          <w:rFonts w:ascii="Book Antiqua" w:hAnsi="Book Antiqua" w:cs="Arial"/>
          <w:color w:val="000000"/>
          <w:sz w:val="24"/>
          <w:szCs w:val="24"/>
          <w:shd w:val="clear" w:color="auto" w:fill="FFFFFF"/>
          <w:lang w:val="en-US"/>
        </w:rPr>
        <w:fldChar w:fldCharType="begin" w:fldLock="1"/>
      </w:r>
      <w:r w:rsidR="00415FD9" w:rsidRPr="0019657E">
        <w:rPr>
          <w:rFonts w:ascii="Book Antiqua" w:hAnsi="Book Antiqua" w:cs="Arial"/>
          <w:color w:val="000000"/>
          <w:sz w:val="24"/>
          <w:szCs w:val="24"/>
          <w:shd w:val="clear" w:color="auto" w:fill="FFFFFF"/>
          <w:lang w:val="en-US"/>
        </w:rPr>
        <w:instrText>ADDIN CSL_CITATION { "citationItems" : [ { "id" : "ITEM-1", "itemData" : { "DOI" : "10.1002/jts.21699", "ISBN" : "0894-9867", "ISSN" : "08949867", "PMID" : "22729974", "abstract" : "Complex posttraumatic stress disorder (CPTSD) has been proposed as a diagnosis for capturing the diverse clusters of symptoms observed in survivors of prolonged trauma that are outside the current definition of PTSD. Introducing a new diagnosis requires a high standard of evidence, including a clear definition of the disorder, reliable and valid assessment measures, support for convergent and discriminant validity, and incremental validity with respect to implications for treatment planning and outcome. In this article, the extant literature on CPTSD is reviewed within the framework of construct validity to evaluate the proposed diagnosis on these criteria. Although the efforts in support of CPTSD have brought much needed attention to limitations in the trauma literature, we conclude that available evidence does not support a new diagnostic category at this time. Some directions for future research are suggested. Complex posttraumatic stress disorder (CPTSD) was first proposed by Herman (1992a) to describe a syndrome observed in survivors of prolonged, repeated trauma. Herman wrote, \" the diagnosis of post-traumatic [sic] stress disorder, as it is presently defined, does not fit accurately enough. The existing diagnos-tic criteria for this disorder are derived mainly from survivors of circumscribed traumatic events. They are based on the pro-totypes of combat, disaster, and rape \" (p. 119). The new di-agnosis comprised symptom clusters reflecting alterations in affect regulation, consciousness, self-perception, perception of the perpetrator, relations with others, and systems of mean-ing. Following this proposal, the posttraumatic stress disorder (PTSD) field trial for the Diagnostic and Statistical Manual of Mental Disorders (4th ed.; DSM-IV; American Psychiatric Association, 1994) tested this diagnosis as disorders of extreme stress, not otherwise specified (DESNOS), a disorder closely related to CPTSD.", "author" : [ { "dropping-particle" : "", "family" : "Resick", "given" : "Patricia A.", "non-dropping-particle" : "", "parse-names" : false, "suffix" : "" }, { "dropping-particle" : "", "family" : "Bovin", "given" : "Michelle J.", "non-dropping-particle" : "", "parse-names" : false, "suffix" : "" }, { "dropping-particle" : "", "family" : "Calloway", "given" : "Amber L.", "non-dropping-particle" : "", "parse-names" : false, "suffix" : "" }, { "dropping-particle" : "", "family" : "Dick", "given" : "Alexandra M.", "non-dropping-particle" : "", "parse-names" : false, "suffix" : "" }, { "dropping-particle" : "", "family" : "King", "given" : "Matthew W.", "non-dropping-particle" : "", "parse-names" : false, "suffix" : "" }, { "dropping-particle" : "", "family" : "Mitchell", "given" : "Karen S.", "non-dropping-particle" : "", "parse-names" : false, "suffix" : "" }, { "dropping-particle" : "", "family" : "Suvak", "given" : "Michael K.", "non-dropping-particle" : "", "parse-names" : false, "suffix" : "" }, { "dropping-particle" : "", "family" : "Wells", "given" : "Stephanie Y.", "non-dropping-particle" : "", "parse-names" : false, "suffix" : "" }, { "dropping-particle" : "", "family" : "Stirman", "given" : "Shannon Wiltsey", "non-dropping-particle" : "", "parse-names" : false, "suffix" : "" }, { "dropping-particle" : "", "family" : "Wolf", "given" : "Erika J.", "non-dropping-particle" : "", "parse-names" : false, "suffix" : "" } ], "container-title" : "Journal of Traumatic Stress", "id" : "ITEM-1", "issue" : "3", "issued" : { "date-parts" : [ [ "2012" ] ] }, "page" : "241-251", "title" : "A critical evaluation of the complex PTSD literature: Implications for DSM-5", "type" : "article-journal", "volume" : "25" }, "uris" : [ "http://www.mendeley.com/documents/?uuid=7779af30-8725-459b-b1f4-6aca109930ac" ] } ], "mendeley" : { "formattedCitation" : "&lt;sup&gt;[2]&lt;/sup&gt;", "plainTextFormattedCitation" : "[2]", "previouslyFormattedCitation" : "&lt;sup&gt;[2]&lt;/sup&gt;" }, "properties" : { "noteIndex" : 0 }, "schema" : "https://github.com/citation-style-language/schema/raw/master/csl-citation.json" }</w:instrText>
      </w:r>
      <w:r w:rsidR="00415FD9" w:rsidRPr="0019657E">
        <w:rPr>
          <w:rFonts w:ascii="Book Antiqua" w:hAnsi="Book Antiqua" w:cs="Arial"/>
          <w:color w:val="000000"/>
          <w:sz w:val="24"/>
          <w:szCs w:val="24"/>
          <w:shd w:val="clear" w:color="auto" w:fill="FFFFFF"/>
          <w:lang w:val="en-US"/>
        </w:rPr>
        <w:fldChar w:fldCharType="separate"/>
      </w:r>
      <w:r w:rsidR="00415FD9" w:rsidRPr="0019657E">
        <w:rPr>
          <w:rFonts w:ascii="Book Antiqua" w:hAnsi="Book Antiqua" w:cs="Arial"/>
          <w:noProof/>
          <w:color w:val="000000"/>
          <w:sz w:val="24"/>
          <w:szCs w:val="24"/>
          <w:shd w:val="clear" w:color="auto" w:fill="FFFFFF"/>
          <w:vertAlign w:val="superscript"/>
          <w:lang w:val="en-US"/>
        </w:rPr>
        <w:t>[2]</w:t>
      </w:r>
      <w:r w:rsidR="00415FD9" w:rsidRPr="0019657E">
        <w:rPr>
          <w:rFonts w:ascii="Book Antiqua" w:hAnsi="Book Antiqua" w:cs="Arial"/>
          <w:color w:val="000000"/>
          <w:sz w:val="24"/>
          <w:szCs w:val="24"/>
          <w:shd w:val="clear" w:color="auto" w:fill="FFFFFF"/>
          <w:lang w:val="en-US"/>
        </w:rPr>
        <w:fldChar w:fldCharType="end"/>
      </w:r>
      <w:r w:rsidRPr="0019657E">
        <w:rPr>
          <w:rFonts w:ascii="Book Antiqua" w:hAnsi="Book Antiqua" w:cs="Arial"/>
          <w:color w:val="000000"/>
          <w:sz w:val="24"/>
          <w:szCs w:val="24"/>
          <w:shd w:val="clear" w:color="auto" w:fill="FFFFFF"/>
          <w:lang w:val="en-US"/>
        </w:rPr>
        <w:t xml:space="preserve">, providing essential additions to already established diagnoses especially </w:t>
      </w:r>
      <w:r w:rsidR="006868E7" w:rsidRPr="0019657E">
        <w:rPr>
          <w:rFonts w:ascii="Book Antiqua" w:hAnsi="Book Antiqua" w:cs="Arial"/>
          <w:color w:val="000000"/>
          <w:sz w:val="24"/>
          <w:szCs w:val="24"/>
          <w:shd w:val="clear" w:color="auto" w:fill="FFFFFF"/>
          <w:lang w:val="en-US"/>
        </w:rPr>
        <w:t>regarding</w:t>
      </w:r>
      <w:r w:rsidRPr="0019657E">
        <w:rPr>
          <w:rFonts w:ascii="Book Antiqua" w:hAnsi="Book Antiqua" w:cs="Arial"/>
          <w:color w:val="000000"/>
          <w:sz w:val="24"/>
          <w:szCs w:val="24"/>
          <w:shd w:val="clear" w:color="auto" w:fill="FFFFFF"/>
          <w:lang w:val="en-US"/>
        </w:rPr>
        <w:t xml:space="preserve"> biological </w:t>
      </w:r>
      <w:proofErr w:type="spellStart"/>
      <w:r w:rsidR="005B061F" w:rsidRPr="0019657E">
        <w:rPr>
          <w:rFonts w:ascii="Book Antiqua" w:hAnsi="Book Antiqua" w:cs="Arial"/>
          <w:color w:val="000000"/>
          <w:sz w:val="24"/>
          <w:szCs w:val="24"/>
          <w:shd w:val="clear" w:color="auto" w:fill="FFFFFF"/>
          <w:lang w:val="en-US"/>
        </w:rPr>
        <w:t>a</w:t>
      </w:r>
      <w:r w:rsidRPr="0019657E">
        <w:rPr>
          <w:rFonts w:ascii="Book Antiqua" w:hAnsi="Book Antiqua" w:cs="Arial"/>
          <w:noProof/>
          <w:color w:val="000000"/>
          <w:sz w:val="24"/>
          <w:szCs w:val="24"/>
          <w:shd w:val="clear" w:color="auto" w:fill="FFFFFF"/>
          <w:lang w:val="en-US"/>
        </w:rPr>
        <w:t>etiology</w:t>
      </w:r>
      <w:proofErr w:type="spellEnd"/>
      <w:r w:rsidRPr="0019657E">
        <w:rPr>
          <w:rFonts w:ascii="Book Antiqua" w:hAnsi="Book Antiqua" w:cs="Arial"/>
          <w:color w:val="000000"/>
          <w:sz w:val="24"/>
          <w:szCs w:val="24"/>
          <w:shd w:val="clear" w:color="auto" w:fill="FFFFFF"/>
          <w:lang w:val="en-US"/>
        </w:rPr>
        <w:t xml:space="preserve">, course and treatment options. </w:t>
      </w:r>
    </w:p>
    <w:bookmarkEnd w:id="147"/>
    <w:p w14:paraId="35D57F35" w14:textId="77777777" w:rsidR="0031193C" w:rsidRPr="0019657E" w:rsidRDefault="0031193C" w:rsidP="006C5806">
      <w:pPr>
        <w:spacing w:after="0" w:line="360" w:lineRule="auto"/>
        <w:ind w:firstLineChars="100" w:firstLine="240"/>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Several psychiatric disorders overlap in terms of symptomatology and there is a high comorbidity present to most</w:t>
      </w:r>
      <w:r w:rsidR="00AC2D6E"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if not all, especially when precipitating factors are common or similar. Furthermore, until now, psychiatric diagnoses have been </w:t>
      </w:r>
      <w:r w:rsidR="00AC2D6E" w:rsidRPr="0019657E">
        <w:rPr>
          <w:rFonts w:ascii="Book Antiqua" w:hAnsi="Book Antiqua" w:cs="Arial"/>
          <w:color w:val="000000"/>
          <w:sz w:val="24"/>
          <w:szCs w:val="24"/>
          <w:shd w:val="clear" w:color="auto" w:fill="FFFFFF"/>
          <w:lang w:val="en-US"/>
        </w:rPr>
        <w:t>traditionally</w:t>
      </w:r>
      <w:r w:rsidRPr="0019657E">
        <w:rPr>
          <w:rFonts w:ascii="Book Antiqua" w:hAnsi="Book Antiqua" w:cs="Arial"/>
          <w:color w:val="000000"/>
          <w:sz w:val="24"/>
          <w:szCs w:val="24"/>
          <w:shd w:val="clear" w:color="auto" w:fill="FFFFFF"/>
          <w:lang w:val="en-US"/>
        </w:rPr>
        <w:t xml:space="preserve"> described as theoretical constructs</w:t>
      </w:r>
      <w:r w:rsidR="00AC2D6E"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mostly to facilitate communication of professionals working in the field, with the exact psychopathological processes and biological background research only currently blooming. This also carries the question whether already established psychiatric diagnoses need to be re</w:t>
      </w:r>
      <w:r w:rsidR="00AC2D6E"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evaluated and re</w:t>
      </w:r>
      <w:r w:rsidR="00AC2D6E"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grouped following newly suggested research findings, aiming to offer more </w:t>
      </w:r>
      <w:r w:rsidRPr="0019657E">
        <w:rPr>
          <w:rFonts w:ascii="Book Antiqua" w:hAnsi="Book Antiqua" w:cs="Arial"/>
          <w:noProof/>
          <w:color w:val="000000"/>
          <w:sz w:val="24"/>
          <w:szCs w:val="24"/>
          <w:shd w:val="clear" w:color="auto" w:fill="FFFFFF"/>
          <w:lang w:val="en-US"/>
        </w:rPr>
        <w:t>efficient</w:t>
      </w:r>
      <w:r w:rsidRPr="0019657E">
        <w:rPr>
          <w:rFonts w:ascii="Book Antiqua" w:hAnsi="Book Antiqua" w:cs="Arial"/>
          <w:color w:val="000000"/>
          <w:sz w:val="24"/>
          <w:szCs w:val="24"/>
          <w:shd w:val="clear" w:color="auto" w:fill="FFFFFF"/>
          <w:lang w:val="en-US"/>
        </w:rPr>
        <w:t xml:space="preserve"> treatment plans to patients in question.</w:t>
      </w:r>
    </w:p>
    <w:p w14:paraId="5A7DE5ED" w14:textId="77777777" w:rsidR="0031193C" w:rsidRPr="0019657E" w:rsidRDefault="0031193C" w:rsidP="006C5806">
      <w:pPr>
        <w:spacing w:after="0" w:line="360" w:lineRule="auto"/>
        <w:ind w:firstLineChars="100" w:firstLine="240"/>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 xml:space="preserve">It has been </w:t>
      </w:r>
      <w:r w:rsidR="006C5806" w:rsidRPr="0019657E">
        <w:rPr>
          <w:rFonts w:ascii="Book Antiqua" w:hAnsi="Book Antiqua" w:cs="Arial"/>
          <w:sz w:val="24"/>
          <w:szCs w:val="24"/>
          <w:shd w:val="clear" w:color="auto" w:fill="FFFFFF"/>
          <w:lang w:val="en-US"/>
        </w:rPr>
        <w:t>questioned</w:t>
      </w:r>
      <w:r w:rsidR="003B24B7" w:rsidRPr="0019657E">
        <w:rPr>
          <w:rFonts w:ascii="Book Antiqua" w:hAnsi="Book Antiqua" w:cs="Arial"/>
          <w:sz w:val="24"/>
          <w:szCs w:val="24"/>
          <w:shd w:val="clear" w:color="auto" w:fill="FFFFFF"/>
          <w:lang w:val="en-US"/>
        </w:rPr>
        <w:fldChar w:fldCharType="begin" w:fldLock="1"/>
      </w:r>
      <w:r w:rsidR="003B24B7" w:rsidRPr="0019657E">
        <w:rPr>
          <w:rFonts w:ascii="Book Antiqua" w:hAnsi="Book Antiqua" w:cs="Arial"/>
          <w:sz w:val="24"/>
          <w:szCs w:val="24"/>
          <w:shd w:val="clear" w:color="auto" w:fill="FFFFFF"/>
          <w:lang w:val="en-US"/>
        </w:rPr>
        <w:instrText>ADDIN CSL_CITATION { "citationItems" : [ { "id" : "ITEM-1", "itemData" : { "DOI" : "10.1002/jts.21699", "ISBN" : "0894-9867", "ISSN" : "08949867", "PMID" : "22729974", "abstract" : "Complex posttraumatic stress disorder (CPTSD) has been proposed as a diagnosis for capturing the diverse clusters of symptoms observed in survivors of prolonged trauma that are outside the current definition of PTSD. Introducing a new diagnosis requires a high standard of evidence, including a clear definition of the disorder, reliable and valid assessment measures, support for convergent and discriminant validity, and incremental validity with respect to implications for treatment planning and outcome. In this article, the extant literature on CPTSD is reviewed within the framework of construct validity to evaluate the proposed diagnosis on these criteria. Although the efforts in support of CPTSD have brought much needed attention to limitations in the trauma literature, we conclude that available evidence does not support a new diagnostic category at this time. Some directions for future research are suggested. Complex posttraumatic stress disorder (CPTSD) was first proposed by Herman (1992a) to describe a syndrome observed in survivors of prolonged, repeated trauma. Herman wrote, \" the diagnosis of post-traumatic [sic] stress disorder, as it is presently defined, does not fit accurately enough. The existing diagnos-tic criteria for this disorder are derived mainly from survivors of circumscribed traumatic events. They are based on the pro-totypes of combat, disaster, and rape \" (p. 119). The new di-agnosis comprised symptom clusters reflecting alterations in affect regulation, consciousness, self-perception, perception of the perpetrator, relations with others, and systems of mean-ing. Following this proposal, the posttraumatic stress disorder (PTSD) field trial for the Diagnostic and Statistical Manual of Mental Disorders (4th ed.; DSM-IV; American Psychiatric Association, 1994) tested this diagnosis as disorders of extreme stress, not otherwise specified (DESNOS), a disorder closely related to CPTSD.", "author" : [ { "dropping-particle" : "", "family" : "Resick", "given" : "Patricia A.", "non-dropping-particle" : "", "parse-names" : false, "suffix" : "" }, { "dropping-particle" : "", "family" : "Bovin", "given" : "Michelle J.", "non-dropping-particle" : "", "parse-names" : false, "suffix" : "" }, { "dropping-particle" : "", "family" : "Calloway", "given" : "Amber L.", "non-dropping-particle" : "", "parse-names" : false, "suffix" : "" }, { "dropping-particle" : "", "family" : "Dick", "given" : "Alexandra M.", "non-dropping-particle" : "", "parse-names" : false, "suffix" : "" }, { "dropping-particle" : "", "family" : "King", "given" : "Matthew W.", "non-dropping-particle" : "", "parse-names" : false, "suffix" : "" }, { "dropping-particle" : "", "family" : "Mitchell", "given" : "Karen S.", "non-dropping-particle" : "", "parse-names" : false, "suffix" : "" }, { "dropping-particle" : "", "family" : "Suvak", "given" : "Michael K.", "non-dropping-particle" : "", "parse-names" : false, "suffix" : "" }, { "dropping-particle" : "", "family" : "Wells", "given" : "Stephanie Y.", "non-dropping-particle" : "", "parse-names" : false, "suffix" : "" }, { "dropping-particle" : "", "family" : "Stirman", "given" : "Shannon Wiltsey", "non-dropping-particle" : "", "parse-names" : false, "suffix" : "" }, { "dropping-particle" : "", "family" : "Wolf", "given" : "Erika J.", "non-dropping-particle" : "", "parse-names" : false, "suffix" : "" } ], "container-title" : "Journal of Traumatic Stress", "id" : "ITEM-1", "issue" : "3", "issued" : { "date-parts" : [ [ "2012" ] ] }, "page" : "241-251", "title" : "A critical evaluation of the complex PTSD literature: Implications for DSM-5", "type" : "article-journal", "volume" : "25" }, "uris" : [ "http://www.mendeley.com/documents/?uuid=7779af30-8725-459b-b1f4-6aca109930ac" ] }, { "id" : "ITEM-2", "itemData" : { "DOI" : "10.1002/jts.21697", "ISBN" : "1009982220290", "ISSN" : "08949867", "PMID" : "1284", "abstract" : "The concept of complex posttraumatic stress disorder (CPTSD) is both conceptually and clinically useful. This distinct entity is highly prevalent, across different cultures, in survivors of prolonged, repeated trauma. Recognition of this entity as part of the spectrum of traumatic disorders would promote development of effective treatment.", "author" : [ { "dropping-particle" : "", "family" : "Herman", "given" : "Judith", "non-dropping-particle" : "", "parse-names" : false, "suffix" : "" } ], "container-title" : "Journal of Traumatic Stress", "id" : "ITEM-2", "issue" : "3", "issued" : { "date-parts" : [ [ "2012" ] ] }, "page" : "256-257", "title" : "CPTSD is a distinct entity: Comment on Resick et al. (2012)", "type" : "article", "volume" : "25" }, "uris" : [ "http://www.mendeley.com/documents/?uuid=abe0a71c-29ee-443b-ad25-71f6146e7c30" ] } ], "mendeley" : { "formattedCitation" : "&lt;sup&gt;[2,3]&lt;/sup&gt;", "plainTextFormattedCitation" : "[2,3]", "previouslyFormattedCitation" : "&lt;sup&gt;[2,3]&lt;/sup&gt;" }, "properties" : { "noteIndex" : 0 }, "schema" : "https://github.com/citation-style-language/schema/raw/master/csl-citation.json" }</w:instrText>
      </w:r>
      <w:r w:rsidR="003B24B7" w:rsidRPr="0019657E">
        <w:rPr>
          <w:rFonts w:ascii="Book Antiqua" w:hAnsi="Book Antiqua" w:cs="Arial"/>
          <w:sz w:val="24"/>
          <w:szCs w:val="24"/>
          <w:shd w:val="clear" w:color="auto" w:fill="FFFFFF"/>
          <w:lang w:val="en-US"/>
        </w:rPr>
        <w:fldChar w:fldCharType="separate"/>
      </w:r>
      <w:r w:rsidR="003B24B7" w:rsidRPr="0019657E">
        <w:rPr>
          <w:rFonts w:ascii="Book Antiqua" w:hAnsi="Book Antiqua" w:cs="Arial"/>
          <w:noProof/>
          <w:sz w:val="24"/>
          <w:szCs w:val="24"/>
          <w:shd w:val="clear" w:color="auto" w:fill="FFFFFF"/>
          <w:vertAlign w:val="superscript"/>
          <w:lang w:val="en-US"/>
        </w:rPr>
        <w:t>[2,3]</w:t>
      </w:r>
      <w:r w:rsidR="003B24B7" w:rsidRPr="0019657E">
        <w:rPr>
          <w:rFonts w:ascii="Book Antiqua" w:hAnsi="Book Antiqua" w:cs="Arial"/>
          <w:sz w:val="24"/>
          <w:szCs w:val="24"/>
          <w:shd w:val="clear" w:color="auto" w:fill="FFFFFF"/>
          <w:lang w:val="en-US"/>
        </w:rPr>
        <w:fldChar w:fldCharType="end"/>
      </w:r>
      <w:r w:rsidRPr="0019657E">
        <w:rPr>
          <w:rFonts w:ascii="Book Antiqua" w:hAnsi="Book Antiqua" w:cs="Arial"/>
          <w:sz w:val="24"/>
          <w:szCs w:val="24"/>
          <w:shd w:val="clear" w:color="auto" w:fill="FFFFFF"/>
          <w:lang w:val="en-US"/>
        </w:rPr>
        <w:t xml:space="preserve"> </w:t>
      </w:r>
      <w:r w:rsidRPr="0019657E">
        <w:rPr>
          <w:rFonts w:ascii="Book Antiqua" w:hAnsi="Book Antiqua" w:cs="Arial"/>
          <w:color w:val="000000"/>
          <w:sz w:val="24"/>
          <w:szCs w:val="24"/>
          <w:shd w:val="clear" w:color="auto" w:fill="FFFFFF"/>
          <w:lang w:val="en-US"/>
        </w:rPr>
        <w:t xml:space="preserve">whether </w:t>
      </w:r>
      <w:r w:rsidR="000F4751" w:rsidRPr="0019657E">
        <w:rPr>
          <w:rFonts w:ascii="Book Antiqua" w:hAnsi="Book Antiqua" w:cs="Arial"/>
          <w:color w:val="000000"/>
          <w:sz w:val="24"/>
          <w:szCs w:val="24"/>
          <w:shd w:val="clear" w:color="auto" w:fill="FFFFFF"/>
          <w:lang w:val="en-US"/>
        </w:rPr>
        <w:t xml:space="preserve">complex </w:t>
      </w:r>
      <w:r w:rsidRPr="0019657E">
        <w:rPr>
          <w:rFonts w:ascii="Book Antiqua" w:hAnsi="Book Antiqua" w:cs="Arial"/>
          <w:color w:val="000000"/>
          <w:sz w:val="24"/>
          <w:szCs w:val="24"/>
          <w:shd w:val="clear" w:color="auto" w:fill="FFFFFF"/>
          <w:lang w:val="en-US"/>
        </w:rPr>
        <w:t>PTSD can form a distinct diagnosis</w:t>
      </w:r>
      <w:r w:rsidR="00A97624"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since its symptomatology often overlaps with several mental disorders following trauma</w:t>
      </w:r>
      <w:r w:rsidR="00AC2D6E"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main</w:t>
      </w:r>
      <w:r w:rsidR="00AC2D6E" w:rsidRPr="0019657E">
        <w:rPr>
          <w:rFonts w:ascii="Book Antiqua" w:hAnsi="Book Antiqua" w:cs="Arial"/>
          <w:color w:val="000000"/>
          <w:sz w:val="24"/>
          <w:szCs w:val="24"/>
          <w:shd w:val="clear" w:color="auto" w:fill="FFFFFF"/>
          <w:lang w:val="en-US"/>
        </w:rPr>
        <w:t xml:space="preserve">ly with </w:t>
      </w:r>
      <w:r w:rsidR="000F4751" w:rsidRPr="0019657E">
        <w:rPr>
          <w:rFonts w:ascii="Book Antiqua" w:hAnsi="Book Antiqua" w:cs="Arial"/>
          <w:color w:val="000000"/>
          <w:sz w:val="24"/>
          <w:szCs w:val="24"/>
          <w:shd w:val="clear" w:color="auto" w:fill="FFFFFF"/>
          <w:lang w:val="en-US"/>
        </w:rPr>
        <w:t>PTSD</w:t>
      </w:r>
      <w:r w:rsidR="004D364E" w:rsidRPr="0019657E">
        <w:rPr>
          <w:rFonts w:ascii="Book Antiqua" w:hAnsi="Book Antiqua" w:cs="Arial"/>
          <w:color w:val="000000"/>
          <w:sz w:val="24"/>
          <w:szCs w:val="24"/>
          <w:shd w:val="clear" w:color="auto" w:fill="FFFFFF"/>
          <w:lang w:val="en-US"/>
        </w:rPr>
        <w:t xml:space="preserve"> </w:t>
      </w:r>
      <w:r w:rsidRPr="0019657E">
        <w:rPr>
          <w:rFonts w:ascii="Book Antiqua" w:hAnsi="Book Antiqua" w:cs="Arial"/>
          <w:color w:val="000000"/>
          <w:sz w:val="24"/>
          <w:szCs w:val="24"/>
          <w:shd w:val="clear" w:color="auto" w:fill="FFFFFF"/>
          <w:lang w:val="en-US"/>
        </w:rPr>
        <w:t xml:space="preserve">which </w:t>
      </w:r>
      <w:r w:rsidR="00AC2D6E" w:rsidRPr="0019657E">
        <w:rPr>
          <w:rFonts w:ascii="Book Antiqua" w:hAnsi="Book Antiqua" w:cs="Arial"/>
          <w:color w:val="000000"/>
          <w:sz w:val="24"/>
          <w:szCs w:val="24"/>
          <w:shd w:val="clear" w:color="auto" w:fill="FFFFFF"/>
          <w:lang w:val="en-US"/>
        </w:rPr>
        <w:t>is usually</w:t>
      </w:r>
      <w:r w:rsidRPr="0019657E">
        <w:rPr>
          <w:rFonts w:ascii="Book Antiqua" w:hAnsi="Book Antiqua" w:cs="Arial"/>
          <w:color w:val="000000"/>
          <w:sz w:val="24"/>
          <w:szCs w:val="24"/>
          <w:shd w:val="clear" w:color="auto" w:fill="FFFFFF"/>
          <w:lang w:val="en-US"/>
        </w:rPr>
        <w:t xml:space="preserve"> correlated to single event trauma as well as Axis II disorders, mainly </w:t>
      </w:r>
      <w:r w:rsidR="000F4751" w:rsidRPr="0019657E">
        <w:rPr>
          <w:rFonts w:ascii="Book Antiqua" w:hAnsi="Book Antiqua" w:cs="Arial"/>
          <w:color w:val="000000"/>
          <w:sz w:val="24"/>
          <w:szCs w:val="24"/>
          <w:shd w:val="clear" w:color="auto" w:fill="FFFFFF"/>
          <w:lang w:val="en-US"/>
        </w:rPr>
        <w:t>borderline personality disorder</w:t>
      </w:r>
      <w:r w:rsidR="004D364E" w:rsidRPr="0019657E">
        <w:rPr>
          <w:rFonts w:ascii="Book Antiqua" w:hAnsi="Book Antiqua" w:cs="Arial"/>
          <w:color w:val="000000"/>
          <w:sz w:val="24"/>
          <w:szCs w:val="24"/>
          <w:shd w:val="clear" w:color="auto" w:fill="FFFFFF"/>
          <w:lang w:val="en-US"/>
        </w:rPr>
        <w:t xml:space="preserve"> (BPD)</w:t>
      </w:r>
      <w:r w:rsidR="000D1898" w:rsidRPr="0019657E">
        <w:rPr>
          <w:rFonts w:ascii="Book Antiqua" w:hAnsi="Book Antiqua" w:cs="Arial"/>
          <w:color w:val="000000"/>
          <w:sz w:val="24"/>
          <w:szCs w:val="24"/>
          <w:shd w:val="clear" w:color="auto" w:fill="FFFFFF"/>
          <w:lang w:val="en-US"/>
        </w:rPr>
        <w:t xml:space="preserve">. The latter besides </w:t>
      </w:r>
      <w:r w:rsidRPr="0019657E">
        <w:rPr>
          <w:rFonts w:ascii="Book Antiqua" w:hAnsi="Book Antiqua" w:cs="Arial"/>
          <w:color w:val="000000"/>
          <w:sz w:val="24"/>
          <w:szCs w:val="24"/>
          <w:shd w:val="clear" w:color="auto" w:fill="FFFFFF"/>
          <w:lang w:val="en-US"/>
        </w:rPr>
        <w:t xml:space="preserve">the high comorbidity with </w:t>
      </w:r>
      <w:r w:rsidR="00A21D7F" w:rsidRPr="0019657E">
        <w:rPr>
          <w:rFonts w:ascii="Book Antiqua" w:hAnsi="Book Antiqua" w:cs="Arial"/>
          <w:color w:val="000000"/>
          <w:sz w:val="24"/>
          <w:szCs w:val="24"/>
          <w:shd w:val="clear" w:color="auto" w:fill="FFFFFF"/>
          <w:lang w:val="en-US"/>
        </w:rPr>
        <w:t xml:space="preserve">complex </w:t>
      </w:r>
      <w:r w:rsidRPr="0019657E">
        <w:rPr>
          <w:rFonts w:ascii="Book Antiqua" w:hAnsi="Book Antiqua" w:cs="Arial"/>
          <w:color w:val="000000"/>
          <w:sz w:val="24"/>
          <w:szCs w:val="24"/>
          <w:shd w:val="clear" w:color="auto" w:fill="FFFFFF"/>
          <w:lang w:val="en-US"/>
        </w:rPr>
        <w:t>PTSD</w:t>
      </w:r>
      <w:r w:rsidR="00E35292" w:rsidRPr="0019657E">
        <w:rPr>
          <w:rFonts w:ascii="Book Antiqua" w:hAnsi="Book Antiqua" w:cs="Arial"/>
          <w:color w:val="000000"/>
          <w:sz w:val="24"/>
          <w:szCs w:val="24"/>
          <w:shd w:val="clear" w:color="auto" w:fill="FFFFFF"/>
          <w:lang w:val="en-US"/>
        </w:rPr>
        <w:fldChar w:fldCharType="begin" w:fldLock="1"/>
      </w:r>
      <w:r w:rsidR="003B24B7" w:rsidRPr="0019657E">
        <w:rPr>
          <w:rFonts w:ascii="Book Antiqua" w:hAnsi="Book Antiqua" w:cs="Arial"/>
          <w:color w:val="000000"/>
          <w:sz w:val="24"/>
          <w:szCs w:val="24"/>
          <w:shd w:val="clear" w:color="auto" w:fill="FFFFFF"/>
          <w:lang w:val="en-US"/>
        </w:rPr>
        <w:instrText>ADDIN CSL_CITATION { "citationItems" : [ { "id" : "ITEM-1", "itemData" : { "DOI" : "10.1176/appi.ajp.160.2.369", "ISBN" : "1535-7228(Electronic);0002-953X(Print)", "ISSN" : "0002-953X", "PMID" : "12562587", "abstract" : "OBJECTIVE: This study examined whether women with a history of early-onset sexual abuse or those with late-onset sexual abuse were more likely to meet diagnostic criteria for both borderline personality disorder and complex posttraumatic stress disorder (PTSD). METHOD: The Revised Diagnostic Interview for Borderlines and the Trauma Assessment Package were administered to 65 women from three outpatient clinics in a metropolitan area. Thirty-eight subjects met criteria for early-onset abuse, while 27 subjects met criteria for late-onset abuse. RESULTS: The diagnoses of both borderline personality disorder and complex PTSD were significantly higher in women reporting early-onset abuse than in those with late-onset abuse. The trauma variables sexual abuse and paternal incest were significant predictors of both diagnoses. CONCLUSIONS: In contrast to those with comorbid diagnoses, some women with a history of childhood sexual abuse may be extricated from the diagnosis of borderline personality disorder and subsumed under that of complex PTSD.", "author" : [ { "dropping-particle" : "", "family" : "McLean", "given" : "Linda M", "non-dropping-particle" : "", "parse-names" : false, "suffix" : "" }, { "dropping-particle" : "", "family" : "Gallop", "given" : "Ruth", "non-dropping-particle" : "", "parse-names" : false, "suffix" : "" } ], "container-title" : "The American journal of psychiatry", "id" : "ITEM-1", "issue" : "2", "issued" : { "date-parts" : [ [ "2003" ] ] }, "page" : "369-371", "title" : "Implications of childhood sexual abuse for adult borderline personality disorder and complex posttraumatic stress disorder.", "type" : "article-journal", "volume" : "160" }, "uris" : [ "http://www.mendeley.com/documents/?uuid=7dfc5dd9-9126-4f5d-ad17-b5d2e9289df3" ] } ], "mendeley" : { "formattedCitation" : "&lt;sup&gt;[4]&lt;/sup&gt;", "plainTextFormattedCitation" : "[4]", "previouslyFormattedCitation" : "&lt;sup&gt;[4]&lt;/sup&gt;" }, "properties" : { "noteIndex" : 0 }, "schema" : "https://github.com/citation-style-language/schema/raw/master/csl-citation.json" }</w:instrText>
      </w:r>
      <w:r w:rsidR="00E35292" w:rsidRPr="0019657E">
        <w:rPr>
          <w:rFonts w:ascii="Book Antiqua" w:hAnsi="Book Antiqua" w:cs="Arial"/>
          <w:color w:val="000000"/>
          <w:sz w:val="24"/>
          <w:szCs w:val="24"/>
          <w:shd w:val="clear" w:color="auto" w:fill="FFFFFF"/>
          <w:lang w:val="en-US"/>
        </w:rPr>
        <w:fldChar w:fldCharType="separate"/>
      </w:r>
      <w:r w:rsidR="003B24B7" w:rsidRPr="0019657E">
        <w:rPr>
          <w:rFonts w:ascii="Book Antiqua" w:hAnsi="Book Antiqua" w:cs="Arial"/>
          <w:noProof/>
          <w:color w:val="000000"/>
          <w:sz w:val="24"/>
          <w:szCs w:val="24"/>
          <w:shd w:val="clear" w:color="auto" w:fill="FFFFFF"/>
          <w:vertAlign w:val="superscript"/>
          <w:lang w:val="en-US"/>
        </w:rPr>
        <w:t>[4]</w:t>
      </w:r>
      <w:r w:rsidR="00E35292" w:rsidRPr="0019657E">
        <w:rPr>
          <w:rFonts w:ascii="Book Antiqua" w:hAnsi="Book Antiqua" w:cs="Arial"/>
          <w:color w:val="000000"/>
          <w:sz w:val="24"/>
          <w:szCs w:val="24"/>
          <w:shd w:val="clear" w:color="auto" w:fill="FFFFFF"/>
          <w:lang w:val="en-US"/>
        </w:rPr>
        <w:fldChar w:fldCharType="end"/>
      </w:r>
      <w:r w:rsidR="000D1898" w:rsidRPr="0019657E">
        <w:rPr>
          <w:rFonts w:ascii="Book Antiqua" w:hAnsi="Book Antiqua" w:cs="Arial"/>
          <w:color w:val="000000"/>
          <w:sz w:val="24"/>
          <w:szCs w:val="24"/>
          <w:shd w:val="clear" w:color="auto" w:fill="FFFFFF"/>
          <w:lang w:val="en-US"/>
        </w:rPr>
        <w:t xml:space="preserve">, </w:t>
      </w:r>
      <w:r w:rsidRPr="0019657E">
        <w:rPr>
          <w:rFonts w:ascii="Book Antiqua" w:hAnsi="Book Antiqua" w:cs="Arial"/>
          <w:color w:val="000000"/>
          <w:sz w:val="24"/>
          <w:szCs w:val="24"/>
          <w:shd w:val="clear" w:color="auto" w:fill="FFFFFF"/>
          <w:lang w:val="en-US"/>
        </w:rPr>
        <w:t xml:space="preserve">also shares some of the core symptoms described in </w:t>
      </w:r>
      <w:r w:rsidR="00A21D7F" w:rsidRPr="0019657E">
        <w:rPr>
          <w:rFonts w:ascii="Book Antiqua" w:hAnsi="Book Antiqua" w:cs="Arial"/>
          <w:color w:val="000000"/>
          <w:sz w:val="24"/>
          <w:szCs w:val="24"/>
          <w:shd w:val="clear" w:color="auto" w:fill="FFFFFF"/>
          <w:lang w:val="en-US"/>
        </w:rPr>
        <w:t xml:space="preserve">complex </w:t>
      </w:r>
      <w:r w:rsidRPr="0019657E">
        <w:rPr>
          <w:rFonts w:ascii="Book Antiqua" w:hAnsi="Book Antiqua" w:cs="Arial"/>
          <w:color w:val="000000"/>
          <w:sz w:val="24"/>
          <w:szCs w:val="24"/>
          <w:shd w:val="clear" w:color="auto" w:fill="FFFFFF"/>
          <w:lang w:val="en-US"/>
        </w:rPr>
        <w:t xml:space="preserve">PTSD especially </w:t>
      </w:r>
      <w:r w:rsidR="004D364E" w:rsidRPr="0019657E">
        <w:rPr>
          <w:rFonts w:ascii="Book Antiqua" w:hAnsi="Book Antiqua" w:cs="Arial"/>
          <w:color w:val="000000"/>
          <w:sz w:val="24"/>
          <w:szCs w:val="24"/>
          <w:shd w:val="clear" w:color="auto" w:fill="FFFFFF"/>
          <w:lang w:val="en-US"/>
        </w:rPr>
        <w:t xml:space="preserve">related to </w:t>
      </w:r>
      <w:r w:rsidRPr="0019657E">
        <w:rPr>
          <w:rFonts w:ascii="Book Antiqua" w:hAnsi="Book Antiqua" w:cs="Arial"/>
          <w:color w:val="000000"/>
          <w:sz w:val="24"/>
          <w:szCs w:val="24"/>
          <w:shd w:val="clear" w:color="auto" w:fill="FFFFFF"/>
          <w:lang w:val="en-US"/>
        </w:rPr>
        <w:t xml:space="preserve">impaired relationships with others, dissociative symptoms, impulsive or reckless </w:t>
      </w:r>
      <w:proofErr w:type="spellStart"/>
      <w:r w:rsidRPr="0019657E">
        <w:rPr>
          <w:rFonts w:ascii="Book Antiqua" w:hAnsi="Book Antiqua" w:cs="Arial"/>
          <w:color w:val="000000"/>
          <w:sz w:val="24"/>
          <w:szCs w:val="24"/>
          <w:shd w:val="clear" w:color="auto" w:fill="FFFFFF"/>
          <w:lang w:val="en-US"/>
        </w:rPr>
        <w:t>behavio</w:t>
      </w:r>
      <w:r w:rsidR="000C095C" w:rsidRPr="0019657E">
        <w:rPr>
          <w:rFonts w:ascii="Book Antiqua" w:hAnsi="Book Antiqua" w:cs="Arial"/>
          <w:color w:val="000000"/>
          <w:sz w:val="24"/>
          <w:szCs w:val="24"/>
          <w:shd w:val="clear" w:color="auto" w:fill="FFFFFF"/>
          <w:lang w:val="en-US"/>
        </w:rPr>
        <w:t>u</w:t>
      </w:r>
      <w:r w:rsidR="00860E70" w:rsidRPr="0019657E">
        <w:rPr>
          <w:rFonts w:ascii="Book Antiqua" w:hAnsi="Book Antiqua" w:cs="Arial"/>
          <w:color w:val="000000"/>
          <w:sz w:val="24"/>
          <w:szCs w:val="24"/>
          <w:shd w:val="clear" w:color="auto" w:fill="FFFFFF"/>
          <w:lang w:val="en-US"/>
        </w:rPr>
        <w:t>rs</w:t>
      </w:r>
      <w:proofErr w:type="spellEnd"/>
      <w:r w:rsidR="00860E70" w:rsidRPr="0019657E">
        <w:rPr>
          <w:rFonts w:ascii="Book Antiqua" w:hAnsi="Book Antiqua" w:cs="Arial"/>
          <w:color w:val="000000"/>
          <w:sz w:val="24"/>
          <w:szCs w:val="24"/>
          <w:shd w:val="clear" w:color="auto" w:fill="FFFFFF"/>
          <w:lang w:val="en-US"/>
        </w:rPr>
        <w:t>,</w:t>
      </w:r>
      <w:r w:rsidR="006B779D" w:rsidRPr="0019657E">
        <w:rPr>
          <w:rFonts w:ascii="Book Antiqua" w:hAnsi="Book Antiqua" w:cs="Arial"/>
          <w:color w:val="000000"/>
          <w:sz w:val="24"/>
          <w:szCs w:val="24"/>
          <w:shd w:val="clear" w:color="auto" w:fill="FFFFFF"/>
          <w:lang w:val="en-US"/>
        </w:rPr>
        <w:t xml:space="preserve"> </w:t>
      </w:r>
      <w:r w:rsidRPr="0019657E">
        <w:rPr>
          <w:rFonts w:ascii="Book Antiqua" w:hAnsi="Book Antiqua" w:cs="Arial"/>
          <w:color w:val="000000"/>
          <w:sz w:val="24"/>
          <w:szCs w:val="24"/>
          <w:shd w:val="clear" w:color="auto" w:fill="FFFFFF"/>
          <w:lang w:val="en-US"/>
        </w:rPr>
        <w:t xml:space="preserve">irritability </w:t>
      </w:r>
      <w:r w:rsidR="00C9774A" w:rsidRPr="0019657E">
        <w:rPr>
          <w:rFonts w:ascii="Book Antiqua" w:hAnsi="Book Antiqua" w:cs="Arial"/>
          <w:color w:val="000000"/>
          <w:sz w:val="24"/>
          <w:szCs w:val="24"/>
          <w:shd w:val="clear" w:color="auto" w:fill="FFFFFF"/>
          <w:lang w:val="en-US"/>
        </w:rPr>
        <w:t xml:space="preserve">and self-destructive </w:t>
      </w:r>
      <w:proofErr w:type="spellStart"/>
      <w:r w:rsidR="00C9774A" w:rsidRPr="0019657E">
        <w:rPr>
          <w:rFonts w:ascii="Book Antiqua" w:hAnsi="Book Antiqua" w:cs="Arial"/>
          <w:color w:val="000000"/>
          <w:sz w:val="24"/>
          <w:szCs w:val="24"/>
          <w:shd w:val="clear" w:color="auto" w:fill="FFFFFF"/>
          <w:lang w:val="en-US"/>
        </w:rPr>
        <w:t>behavio</w:t>
      </w:r>
      <w:r w:rsidR="000C095C" w:rsidRPr="0019657E">
        <w:rPr>
          <w:rFonts w:ascii="Book Antiqua" w:hAnsi="Book Antiqua" w:cs="Arial"/>
          <w:color w:val="000000"/>
          <w:sz w:val="24"/>
          <w:szCs w:val="24"/>
          <w:shd w:val="clear" w:color="auto" w:fill="FFFFFF"/>
          <w:lang w:val="en-US"/>
        </w:rPr>
        <w:t>u</w:t>
      </w:r>
      <w:r w:rsidR="00C9774A" w:rsidRPr="0019657E">
        <w:rPr>
          <w:rFonts w:ascii="Book Antiqua" w:hAnsi="Book Antiqua" w:cs="Arial"/>
          <w:color w:val="000000"/>
          <w:sz w:val="24"/>
          <w:szCs w:val="24"/>
          <w:shd w:val="clear" w:color="auto" w:fill="FFFFFF"/>
          <w:lang w:val="en-US"/>
        </w:rPr>
        <w:t>rs</w:t>
      </w:r>
      <w:proofErr w:type="spellEnd"/>
      <w:r w:rsidR="00C9774A" w:rsidRPr="0019657E">
        <w:rPr>
          <w:rFonts w:ascii="Book Antiqua" w:hAnsi="Book Antiqua" w:cs="Arial"/>
          <w:color w:val="000000"/>
          <w:sz w:val="24"/>
          <w:szCs w:val="24"/>
          <w:shd w:val="clear" w:color="auto" w:fill="FFFFFF"/>
          <w:lang w:val="en-US"/>
        </w:rPr>
        <w:t>.</w:t>
      </w:r>
    </w:p>
    <w:p w14:paraId="2AEA8E7D" w14:textId="77777777" w:rsidR="0031193C" w:rsidRPr="0019657E" w:rsidRDefault="0031193C" w:rsidP="00EB6F1C">
      <w:pPr>
        <w:spacing w:after="0" w:line="360" w:lineRule="auto"/>
        <w:ind w:firstLineChars="100" w:firstLine="240"/>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C</w:t>
      </w:r>
      <w:r w:rsidR="004D364E" w:rsidRPr="0019657E">
        <w:rPr>
          <w:rFonts w:ascii="Book Antiqua" w:hAnsi="Book Antiqua" w:cs="Arial"/>
          <w:color w:val="000000"/>
          <w:sz w:val="24"/>
          <w:szCs w:val="24"/>
          <w:shd w:val="clear" w:color="auto" w:fill="FFFFFF"/>
          <w:lang w:val="en-US"/>
        </w:rPr>
        <w:t xml:space="preserve">omplex </w:t>
      </w:r>
      <w:r w:rsidRPr="0019657E">
        <w:rPr>
          <w:rFonts w:ascii="Book Antiqua" w:hAnsi="Book Antiqua" w:cs="Arial"/>
          <w:color w:val="000000"/>
          <w:sz w:val="24"/>
          <w:szCs w:val="24"/>
          <w:shd w:val="clear" w:color="auto" w:fill="FFFFFF"/>
          <w:lang w:val="en-US"/>
        </w:rPr>
        <w:t xml:space="preserve">PTSD </w:t>
      </w:r>
      <w:r w:rsidR="00DF6928" w:rsidRPr="0019657E">
        <w:rPr>
          <w:rFonts w:ascii="Book Antiqua" w:hAnsi="Book Antiqua" w:cs="Arial"/>
          <w:color w:val="000000"/>
          <w:sz w:val="24"/>
          <w:szCs w:val="24"/>
          <w:shd w:val="clear" w:color="auto" w:fill="FFFFFF"/>
          <w:lang w:val="en-US"/>
        </w:rPr>
        <w:t>is</w:t>
      </w:r>
      <w:r w:rsidRPr="0019657E">
        <w:rPr>
          <w:rFonts w:ascii="Book Antiqua" w:hAnsi="Book Antiqua" w:cs="Arial"/>
          <w:color w:val="000000"/>
          <w:sz w:val="24"/>
          <w:szCs w:val="24"/>
          <w:shd w:val="clear" w:color="auto" w:fill="FFFFFF"/>
          <w:lang w:val="en-US"/>
        </w:rPr>
        <w:t xml:space="preserve"> defined by symptom clusters mainly resembling an enhanced PTSD</w:t>
      </w:r>
      <w:r w:rsidR="00860E70"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with symptoms such as shame, feeling permanently damaged and ineffective, feelings of threat, social withdrawal, despair, </w:t>
      </w:r>
      <w:r w:rsidRPr="0019657E">
        <w:rPr>
          <w:rFonts w:ascii="Book Antiqua" w:hAnsi="Book Antiqua" w:cs="Arial"/>
          <w:color w:val="000000"/>
          <w:sz w:val="24"/>
          <w:szCs w:val="24"/>
          <w:shd w:val="clear" w:color="auto" w:fill="FFFFFF"/>
          <w:lang w:val="en-US"/>
        </w:rPr>
        <w:lastRenderedPageBreak/>
        <w:t xml:space="preserve">hostility, </w:t>
      </w:r>
      <w:r w:rsidRPr="0019657E">
        <w:rPr>
          <w:rFonts w:ascii="Book Antiqua" w:hAnsi="Book Antiqua" w:cs="Arial"/>
          <w:color w:val="000000"/>
          <w:sz w:val="24"/>
          <w:szCs w:val="24"/>
          <w:shd w:val="clear" w:color="auto" w:fill="FFFFFF"/>
        </w:rPr>
        <w:t>somati</w:t>
      </w:r>
      <w:r w:rsidR="007E4FA2" w:rsidRPr="0019657E">
        <w:rPr>
          <w:rFonts w:ascii="Book Antiqua" w:hAnsi="Book Antiqua" w:cs="Arial"/>
          <w:color w:val="000000"/>
          <w:sz w:val="24"/>
          <w:szCs w:val="24"/>
          <w:shd w:val="clear" w:color="auto" w:fill="FFFFFF"/>
        </w:rPr>
        <w:t>s</w:t>
      </w:r>
      <w:r w:rsidRPr="0019657E">
        <w:rPr>
          <w:rFonts w:ascii="Book Antiqua" w:hAnsi="Book Antiqua" w:cs="Arial"/>
          <w:color w:val="000000"/>
          <w:sz w:val="24"/>
          <w:szCs w:val="24"/>
          <w:shd w:val="clear" w:color="auto" w:fill="FFFFFF"/>
        </w:rPr>
        <w:t>ation</w:t>
      </w:r>
      <w:r w:rsidRPr="0019657E">
        <w:rPr>
          <w:rFonts w:ascii="Book Antiqua" w:hAnsi="Book Antiqua" w:cs="Arial"/>
          <w:color w:val="000000"/>
          <w:sz w:val="24"/>
          <w:szCs w:val="24"/>
          <w:shd w:val="clear" w:color="auto" w:fill="FFFFFF"/>
          <w:lang w:val="en-US"/>
        </w:rPr>
        <w:t xml:space="preserve"> and </w:t>
      </w:r>
      <w:r w:rsidR="00860E70" w:rsidRPr="0019657E">
        <w:rPr>
          <w:rFonts w:ascii="Book Antiqua" w:hAnsi="Book Antiqua" w:cs="Arial"/>
          <w:color w:val="000000"/>
          <w:sz w:val="24"/>
          <w:szCs w:val="24"/>
          <w:shd w:val="clear" w:color="auto" w:fill="FFFFFF"/>
          <w:lang w:val="en-US"/>
        </w:rPr>
        <w:t>a diversity</w:t>
      </w:r>
      <w:r w:rsidRPr="0019657E">
        <w:rPr>
          <w:rFonts w:ascii="Book Antiqua" w:hAnsi="Book Antiqua" w:cs="Arial"/>
          <w:color w:val="000000"/>
          <w:sz w:val="24"/>
          <w:szCs w:val="24"/>
          <w:shd w:val="clear" w:color="auto" w:fill="FFFFFF"/>
          <w:lang w:val="en-US"/>
        </w:rPr>
        <w:t xml:space="preserve"> from</w:t>
      </w:r>
      <w:r w:rsidR="00860E70" w:rsidRPr="0019657E">
        <w:rPr>
          <w:rFonts w:ascii="Book Antiqua" w:hAnsi="Book Antiqua" w:cs="Arial"/>
          <w:color w:val="000000"/>
          <w:sz w:val="24"/>
          <w:szCs w:val="24"/>
          <w:shd w:val="clear" w:color="auto" w:fill="FFFFFF"/>
          <w:lang w:val="en-US"/>
        </w:rPr>
        <w:t xml:space="preserve"> the</w:t>
      </w:r>
      <w:r w:rsidRPr="0019657E">
        <w:rPr>
          <w:rFonts w:ascii="Book Antiqua" w:hAnsi="Book Antiqua" w:cs="Arial"/>
          <w:color w:val="000000"/>
          <w:sz w:val="24"/>
          <w:szCs w:val="24"/>
          <w:shd w:val="clear" w:color="auto" w:fill="FFFFFF"/>
          <w:lang w:val="en-US"/>
        </w:rPr>
        <w:t xml:space="preserve"> previous personality</w:t>
      </w:r>
      <w:r w:rsidR="000D1898" w:rsidRPr="0019657E">
        <w:rPr>
          <w:rFonts w:ascii="Book Antiqua" w:hAnsi="Book Antiqua" w:cs="Arial"/>
          <w:color w:val="000000"/>
          <w:sz w:val="24"/>
          <w:szCs w:val="24"/>
          <w:shd w:val="clear" w:color="auto" w:fill="FFFFFF"/>
          <w:lang w:val="en-US"/>
        </w:rPr>
        <w:t xml:space="preserve">. It also regularly presents with </w:t>
      </w:r>
      <w:r w:rsidRPr="0019657E">
        <w:rPr>
          <w:rFonts w:ascii="Book Antiqua" w:hAnsi="Book Antiqua" w:cs="Arial"/>
          <w:color w:val="000000"/>
          <w:sz w:val="24"/>
          <w:szCs w:val="24"/>
          <w:shd w:val="clear" w:color="auto" w:fill="FFFFFF"/>
          <w:lang w:val="en-US"/>
        </w:rPr>
        <w:t xml:space="preserve">serious disturbances in </w:t>
      </w:r>
      <w:r w:rsidR="0042696E" w:rsidRPr="0019657E">
        <w:rPr>
          <w:rFonts w:ascii="Book Antiqua" w:hAnsi="Book Antiqua" w:cs="Arial"/>
          <w:noProof/>
          <w:color w:val="000000"/>
          <w:sz w:val="24"/>
          <w:szCs w:val="24"/>
          <w:shd w:val="clear" w:color="auto" w:fill="FFFFFF"/>
          <w:lang w:val="en-US"/>
        </w:rPr>
        <w:t>self-</w:t>
      </w:r>
      <w:r w:rsidR="0042696E" w:rsidRPr="0019657E">
        <w:rPr>
          <w:rFonts w:ascii="Book Antiqua" w:hAnsi="Book Antiqua" w:cs="Arial"/>
          <w:noProof/>
          <w:color w:val="000000"/>
          <w:sz w:val="24"/>
          <w:szCs w:val="24"/>
          <w:shd w:val="clear" w:color="auto" w:fill="FFFFFF"/>
        </w:rPr>
        <w:t>organi</w:t>
      </w:r>
      <w:r w:rsidR="009D535E" w:rsidRPr="0019657E">
        <w:rPr>
          <w:rFonts w:ascii="Book Antiqua" w:hAnsi="Book Antiqua" w:cs="Arial"/>
          <w:noProof/>
          <w:color w:val="000000"/>
          <w:sz w:val="24"/>
          <w:szCs w:val="24"/>
          <w:shd w:val="clear" w:color="auto" w:fill="FFFFFF"/>
        </w:rPr>
        <w:t>s</w:t>
      </w:r>
      <w:r w:rsidR="0042696E" w:rsidRPr="0019657E">
        <w:rPr>
          <w:rFonts w:ascii="Book Antiqua" w:hAnsi="Book Antiqua" w:cs="Arial"/>
          <w:noProof/>
          <w:color w:val="000000"/>
          <w:sz w:val="24"/>
          <w:szCs w:val="24"/>
          <w:shd w:val="clear" w:color="auto" w:fill="FFFFFF"/>
        </w:rPr>
        <w:t>ation</w:t>
      </w:r>
      <w:r w:rsidRPr="0019657E">
        <w:rPr>
          <w:rFonts w:ascii="Book Antiqua" w:hAnsi="Book Antiqua" w:cs="Arial"/>
          <w:color w:val="000000"/>
          <w:sz w:val="24"/>
          <w:szCs w:val="24"/>
          <w:shd w:val="clear" w:color="auto" w:fill="FFFFFF"/>
          <w:lang w:val="en-US"/>
        </w:rPr>
        <w:t xml:space="preserve"> in the form of affective dysregulation, consciousness, self-perception with a negative self-concept and perception of the penetrator(s), often causing dysfunctional relations with others leading to interpersonal problems</w:t>
      </w:r>
      <w:r w:rsidR="00421E59" w:rsidRPr="0019657E">
        <w:rPr>
          <w:rFonts w:ascii="Book Antiqua" w:hAnsi="Book Antiqua" w:cs="Arial"/>
          <w:color w:val="000000"/>
          <w:sz w:val="24"/>
          <w:szCs w:val="24"/>
          <w:shd w:val="clear" w:color="auto" w:fill="FFFFFF"/>
          <w:lang w:val="en-US"/>
        </w:rPr>
        <w:fldChar w:fldCharType="begin" w:fldLock="1"/>
      </w:r>
      <w:r w:rsidR="00740EFB" w:rsidRPr="0019657E">
        <w:rPr>
          <w:rFonts w:ascii="Book Antiqua" w:hAnsi="Book Antiqua" w:cs="Arial"/>
          <w:color w:val="000000"/>
          <w:sz w:val="24"/>
          <w:szCs w:val="24"/>
          <w:shd w:val="clear" w:color="auto" w:fill="FFFFFF"/>
          <w:lang w:val="en-US"/>
        </w:rPr>
        <w:instrText>ADDIN CSL_CITATION { "citationItems" : [ { "id" : "ITEM-1", "itemData" : { "DOI" : "10.1007/BF00977235", "ISBN" : "0894-9867", "ISSN" : "08949867", "PMID" : "11354", "abstract" : "This paper reviews the evidence for the existence of a complex form of post-traumatic disorder in survivors\" of prolonged, repeated trauma. This syndrome is currently under consideration for inclusion in DSM-IV under the name of DESNOS (Disorders of Extreme Stress\" Not Otherwise Specified). The current diagnostic formulation of PTSD derives\" primarily from observations of survivors\" of relatively circumscribed traumatic events'. This\" formulation fails to capture the protean sequelae of prolonged, repeated trauma. In contrast to a single traumatic event, prolonged, repeated trauma can occur only where the victim is in a state of captivity, under the control of the perpetrator. The psychological impact of subordination to coercive control has many common features, whether it occurs within the public sphere of politics or within the private sphere of sexual and domestic relations.", "author" : [ { "dropping-particle" : "", "family" : "Herman", "given" : "Judith Lewis", "non-dropping-particle" : "", "parse-names" : false, "suffix" : "" } ], "container-title" : "Journal of Traumatic Stress", "id" : "ITEM-1", "issue" : "3", "issued" : { "date-parts" : [ [ "1992" ] ] }, "page" : "377-391", "title" : "Complex PTSD: A syndrome in survivors of prolonged and repeated trauma", "type" : "article-journal", "volume" : "5" }, "uris" : [ "http://www.mendeley.com/documents/?uuid=9d377079-90e9-4486-ad7e-148812533e76" ] }, { "id" : "ITEM-2", "itemData" : { "DOI" : "10.1002/wps.20322", "ISSN" : "20515545", "author" : [ { "dropping-particle" : "", "family" : "Reed", "given" : "Geoffrey M.", "non-dropping-particle" : "", "parse-names" : false, "suffix" : "" }, { "dropping-particle" : "", "family" : "First", "given" : "Michael B.", "non-dropping-particle" : "", "parse-names" : false, "suffix" : "" }, { "dropping-particle" : "", "family" : "Elena Medina-Mora", "given" : "Mar\u00eda", "non-dropping-particle" : "", "parse-names" : false, "suffix" : "" }, { "dropping-particle" : "", "family" : "Gureje", "given" : "Oye", "non-dropping-particle" : "", "parse-names" : false, "suffix" : "" }, { "dropping-particle" : "", "family" : "Pike", "given" : "Kathleen M.", "non-dropping-particle" : "", "parse-names" : false, "suffix" : "" }, { "dropping-particle" : "", "family" : "Saxena", "given" : "Shekhar", "non-dropping-particle" : "", "parse-names" : false, "suffix" : "" } ], "container-title" : "World Psychiatry", "id" : "ITEM-2", "issue" : "2", "issued" : { "date-parts" : [ [ "2016" ] ] }, "page" : "112-113", "title" : "Draft diagnostic guidelines for ICD-11 mental and behavioural disorders available for review and comment", "type" : "article", "volume" : "15" }, "uris" : [ "http://www.mendeley.com/documents/?uuid=747439b1-c978-4015-bb5a-ff70cdb46b74" ] }, { "id" : "ITEM-3", "itemData" : { "DOI" : "10.1176/appi.ajp.2010.10040606", "ISBN" : "0002-953X", "ISSN" : "0002953X", "PMID" : "20693462", "abstract" : "Trauma-focused therapies, and cognitive-behavioral therapy (CBT) in particular, have become the treatment of choice for posttraumatic stress disorder (PTSD) over the past two decades. A cautionary note about the general applicability of CBT has been that it may not adequately address the nature and breadth of psychological difficulties experienced by patients with more emotionally complex PTSD secondary to childhood adversity. In the article by Cloitre et al. in this issue of the Journal, this question is addressed with a controlled trial that compares the relative efficacies of standard CBT with a version of CBT that is augmented by skills training that prepares the patient for the emotional reactions associated with CBT. This trial is predicated on the premise that childhood abuse can lead to PTSD that is complicated by impairments in regulating emotion, which can compromise the ability to cope with the distress elicited by trauma-focused CBT. By training patients in emotion regulation, this therapy aims to compensate for the purported deficits in patients with more complex PTSD. The importance of this study lies in its finding that augmented CBT led to greater treatment gains and fewer dropouts from therapy in these patients than standard CBT. Although previous trials have demonstrated that CBT can effectively treat PTSD following childhood abuse or prolonged violence, this study represents the first demonstration that preparing these patients with specific training in emotion regulation skills has an additive gain over standard CBT. (PsycINFO Database Record (c) 2010 APA, all rights reserved) (journal abstract)", "author" : [ { "dropping-particle" : "", "family" : "Bryant", "given" : "Richard A.", "non-dropping-particle" : "", "parse-names" : false, "suffix" : "" } ], "container-title" : "American Journal of Psychiatry", "id" : "ITEM-3", "issue" : "8", "issued" : { "date-parts" : [ [ "2010" ] ] }, "page" : "879-881", "title" : "The complexity of complex PTSD", "type" : "article-magazine", "volume" : "167" }, "uris" : [ "http://www.mendeley.com/documents/?uuid=b61143ee-4497-45db-afb0-4b9bac09b885" ] }, { "id" : "ITEM-4", "itemData" : { "DOI" : "10.1002/jts.20697", "ISBN" : "0894-9867", "ISSN" : "08949867", "PMID" : "22147449", "abstract" : "This study provides a summary of the results of an expert opinion survey initiated by the International Society for Traumatic Stress Studies Complex Trauma Task Force regarding best practices for the treatment of complex posttraumatic stress disorder (PTSD). Ratings from a mail-in survey from 25 complex PTSD experts and 25 classic PTSD experts regarding the most appropriate treatment approaches and interventions for complex PTSD were examined for areas of consensus and disagreement. Experts agreed on several aspects of treatment, with 84% endorsing a phase-based or sequenced therapy as the most appropriate treatment approach with interventions tailored to specific symptom sets. First-line interventions matched to specific symptoms included emotion regulation strategies, narration of trauma memory, cognitive restructuring, anxiety and stress management, and interpersonal skills. Meditation and mindfulness interventions were frequently identified as an effective second-line approach for emotional, attentional, and behavioral (e.g., aggression) disturbances. Agreement was not obtained on either the expected course of improvement or on duration of treatment. The survey results provide a strong rationale for conducting research focusing on the relative merits of traditional trauma-focused therapies and sequenced multicomponent approaches applied to different patient populations with a range of symptom profiles. Sustained symptom monitoring during the course of treatment and during extended follow-up would advance knowledge about both the speed and durability of treatment effects.", "author" : [ { "dropping-particle" : "", "family" : "Cloitre", "given" : "Marylene", "non-dropping-particle" : "", "parse-names" : false, "suffix" : "" }, { "dropping-particle" : "", "family" : "Courtois", "given" : "Christine A.", "non-dropping-particle" : "", "parse-names" : false, "suffix" : "" }, { "dropping-particle" : "", "family" : "Charuvastra", "given" : "Anthony", "non-dropping-particle" : "", "parse-names" : false, "suffix" : "" }, { "dropping-particle" : "", "family" : "Carapezza", "given" : "Richard", "non-dropping-particle" : "", "parse-names" : false, "suffix" : "" }, { "dropping-particle" : "", "family" : "Stolbach", "given" : "Bradley C.", "non-dropping-particle" : "", "parse-names" : false, "suffix" : "" }, { "dropping-particle" : "", "family" : "Green", "given" : "Bonnie L.", "non-dropping-particle" : "", "parse-names" : false, "suffix" : "" } ], "container-title" : "Journal of Traumatic Stress", "id" : "ITEM-4", "issue" : "6", "issued" : { "date-parts" : [ [ "2011" ] ] }, "page" : "615-627", "title" : "Treatment of complex PTSD: Results of the ISTSS expert clinician survey on best practices", "type" : "article-journal", "volume" : "24" }, "uris" : [ "http://www.mendeley.com/documents/?uuid=a81d2287-3080-46d4-a2a9-effc26581d21" ] } ], "mendeley" : { "formattedCitation" : "&lt;sup&gt;[1,5\u20137]&lt;/sup&gt;", "plainTextFormattedCitation" : "[1,5\u20137]", "previouslyFormattedCitation" : "&lt;sup&gt;[1,5\u20137]&lt;/sup&gt;" }, "properties" : { "noteIndex" : 0 }, "schema" : "https://github.com/citation-style-language/schema/raw/master/csl-citation.json" }</w:instrText>
      </w:r>
      <w:r w:rsidR="00421E59" w:rsidRPr="0019657E">
        <w:rPr>
          <w:rFonts w:ascii="Book Antiqua" w:hAnsi="Book Antiqua" w:cs="Arial"/>
          <w:color w:val="000000"/>
          <w:sz w:val="24"/>
          <w:szCs w:val="24"/>
          <w:shd w:val="clear" w:color="auto" w:fill="FFFFFF"/>
          <w:lang w:val="en-US"/>
        </w:rPr>
        <w:fldChar w:fldCharType="separate"/>
      </w:r>
      <w:r w:rsidR="00421E59" w:rsidRPr="0019657E">
        <w:rPr>
          <w:rFonts w:ascii="Book Antiqua" w:hAnsi="Book Antiqua" w:cs="Arial"/>
          <w:noProof/>
          <w:color w:val="000000"/>
          <w:sz w:val="24"/>
          <w:szCs w:val="24"/>
          <w:shd w:val="clear" w:color="auto" w:fill="FFFFFF"/>
          <w:vertAlign w:val="superscript"/>
          <w:lang w:val="en-US"/>
        </w:rPr>
        <w:t>[1,5–7]</w:t>
      </w:r>
      <w:r w:rsidR="00421E59" w:rsidRPr="0019657E">
        <w:rPr>
          <w:rFonts w:ascii="Book Antiqua" w:hAnsi="Book Antiqua" w:cs="Arial"/>
          <w:color w:val="000000"/>
          <w:sz w:val="24"/>
          <w:szCs w:val="24"/>
          <w:shd w:val="clear" w:color="auto" w:fill="FFFFFF"/>
          <w:lang w:val="en-US"/>
        </w:rPr>
        <w:fldChar w:fldCharType="end"/>
      </w:r>
      <w:r w:rsidRPr="0019657E">
        <w:rPr>
          <w:rFonts w:ascii="Book Antiqua" w:hAnsi="Book Antiqua" w:cs="Arial"/>
          <w:color w:val="000000"/>
          <w:sz w:val="24"/>
          <w:szCs w:val="24"/>
          <w:shd w:val="clear" w:color="auto" w:fill="FFFFFF"/>
          <w:lang w:val="en-US"/>
        </w:rPr>
        <w:t>.</w:t>
      </w:r>
    </w:p>
    <w:p w14:paraId="03691FA4" w14:textId="77777777" w:rsidR="0031193C" w:rsidRPr="0019657E" w:rsidRDefault="0031193C" w:rsidP="00EB6F1C">
      <w:pPr>
        <w:spacing w:after="0" w:line="360" w:lineRule="auto"/>
        <w:ind w:firstLineChars="100" w:firstLine="240"/>
        <w:jc w:val="both"/>
        <w:rPr>
          <w:rFonts w:ascii="Book Antiqua" w:hAnsi="Book Antiqua" w:cs="Arial"/>
          <w:color w:val="000000"/>
          <w:sz w:val="24"/>
          <w:szCs w:val="24"/>
          <w:shd w:val="clear" w:color="auto" w:fill="FFFFFF"/>
          <w:lang w:val="en-US" w:eastAsia="zh-CN"/>
        </w:rPr>
      </w:pPr>
      <w:bookmarkStart w:id="148" w:name="OLE_LINK33"/>
      <w:bookmarkStart w:id="149" w:name="OLE_LINK34"/>
      <w:r w:rsidRPr="0019657E">
        <w:rPr>
          <w:rFonts w:ascii="Book Antiqua" w:hAnsi="Book Antiqua" w:cs="Arial"/>
          <w:color w:val="000000"/>
          <w:sz w:val="24"/>
          <w:szCs w:val="24"/>
          <w:shd w:val="clear" w:color="auto" w:fill="FFFFFF"/>
          <w:lang w:val="en-US"/>
        </w:rPr>
        <w:t xml:space="preserve">The aim of this paper is to review the until now research on </w:t>
      </w:r>
      <w:r w:rsidR="00EB6F1C" w:rsidRPr="0019657E">
        <w:rPr>
          <w:rFonts w:ascii="Book Antiqua" w:hAnsi="Book Antiqua" w:cs="Arial"/>
          <w:color w:val="000000"/>
          <w:sz w:val="24"/>
          <w:szCs w:val="24"/>
          <w:shd w:val="clear" w:color="auto" w:fill="FFFFFF"/>
          <w:lang w:val="en-US"/>
        </w:rPr>
        <w:t xml:space="preserve">complex </w:t>
      </w:r>
      <w:r w:rsidRPr="0019657E">
        <w:rPr>
          <w:rFonts w:ascii="Book Antiqua" w:hAnsi="Book Antiqua" w:cs="Arial"/>
          <w:color w:val="000000"/>
          <w:sz w:val="24"/>
          <w:szCs w:val="24"/>
          <w:shd w:val="clear" w:color="auto" w:fill="FFFFFF"/>
          <w:lang w:val="en-US"/>
        </w:rPr>
        <w:t xml:space="preserve">PTSD and its correlation to other </w:t>
      </w:r>
      <w:r w:rsidRPr="0019657E">
        <w:rPr>
          <w:rFonts w:ascii="Book Antiqua" w:hAnsi="Book Antiqua" w:cs="Arial"/>
          <w:noProof/>
          <w:color w:val="000000"/>
          <w:sz w:val="24"/>
          <w:szCs w:val="24"/>
          <w:shd w:val="clear" w:color="auto" w:fill="FFFFFF"/>
          <w:lang w:val="en-US"/>
        </w:rPr>
        <w:t>trauma</w:t>
      </w:r>
      <w:r w:rsidR="005B061F" w:rsidRPr="0019657E">
        <w:rPr>
          <w:rFonts w:ascii="Book Antiqua" w:hAnsi="Book Antiqua" w:cs="Arial"/>
          <w:noProof/>
          <w:color w:val="000000"/>
          <w:sz w:val="24"/>
          <w:szCs w:val="24"/>
          <w:shd w:val="clear" w:color="auto" w:fill="FFFFFF"/>
          <w:lang w:val="en-US"/>
        </w:rPr>
        <w:t>-</w:t>
      </w:r>
      <w:r w:rsidRPr="0019657E">
        <w:rPr>
          <w:rFonts w:ascii="Book Antiqua" w:hAnsi="Book Antiqua" w:cs="Arial"/>
          <w:noProof/>
          <w:color w:val="000000"/>
          <w:sz w:val="24"/>
          <w:szCs w:val="24"/>
          <w:shd w:val="clear" w:color="auto" w:fill="FFFFFF"/>
          <w:lang w:val="en-US"/>
        </w:rPr>
        <w:t>related</w:t>
      </w:r>
      <w:r w:rsidRPr="0019657E">
        <w:rPr>
          <w:rFonts w:ascii="Book Antiqua" w:hAnsi="Book Antiqua" w:cs="Arial"/>
          <w:color w:val="000000"/>
          <w:sz w:val="24"/>
          <w:szCs w:val="24"/>
          <w:shd w:val="clear" w:color="auto" w:fill="FFFFFF"/>
          <w:lang w:val="en-US"/>
        </w:rPr>
        <w:t xml:space="preserve"> mental disorders </w:t>
      </w:r>
      <w:r w:rsidR="00F93371" w:rsidRPr="0019657E">
        <w:rPr>
          <w:rFonts w:ascii="Book Antiqua" w:hAnsi="Book Antiqua" w:cs="Arial"/>
          <w:color w:val="000000"/>
          <w:sz w:val="24"/>
          <w:szCs w:val="24"/>
          <w:shd w:val="clear" w:color="auto" w:fill="FFFFFF"/>
          <w:lang w:val="en-US"/>
        </w:rPr>
        <w:t>mainly</w:t>
      </w:r>
      <w:r w:rsidRPr="0019657E">
        <w:rPr>
          <w:rFonts w:ascii="Book Antiqua" w:hAnsi="Book Antiqua" w:cs="Arial"/>
          <w:color w:val="000000"/>
          <w:sz w:val="24"/>
          <w:szCs w:val="24"/>
          <w:shd w:val="clear" w:color="auto" w:fill="FFFFFF"/>
          <w:lang w:val="en-US"/>
        </w:rPr>
        <w:t xml:space="preserve"> PTSD and </w:t>
      </w:r>
      <w:r w:rsidR="00EB6F1C" w:rsidRPr="0019657E">
        <w:rPr>
          <w:rFonts w:ascii="Book Antiqua" w:hAnsi="Book Antiqua" w:cs="Arial"/>
          <w:color w:val="000000"/>
          <w:sz w:val="24"/>
          <w:szCs w:val="24"/>
          <w:shd w:val="clear" w:color="auto" w:fill="FFFFFF"/>
          <w:lang w:val="en-US"/>
        </w:rPr>
        <w:t>BPD</w:t>
      </w:r>
      <w:r w:rsidRPr="0019657E">
        <w:rPr>
          <w:rFonts w:ascii="Book Antiqua" w:hAnsi="Book Antiqua" w:cs="Arial"/>
          <w:color w:val="000000"/>
          <w:sz w:val="24"/>
          <w:szCs w:val="24"/>
          <w:shd w:val="clear" w:color="auto" w:fill="FFFFFF"/>
          <w:lang w:val="en-US"/>
        </w:rPr>
        <w:t xml:space="preserve">, </w:t>
      </w:r>
      <w:r w:rsidR="00F93371" w:rsidRPr="0019657E">
        <w:rPr>
          <w:rFonts w:ascii="Book Antiqua" w:hAnsi="Book Antiqua" w:cs="Arial"/>
          <w:color w:val="000000"/>
          <w:sz w:val="24"/>
          <w:szCs w:val="24"/>
          <w:shd w:val="clear" w:color="auto" w:fill="FFFFFF"/>
          <w:lang w:val="en-US"/>
        </w:rPr>
        <w:t>primarily</w:t>
      </w:r>
      <w:r w:rsidRPr="0019657E">
        <w:rPr>
          <w:rFonts w:ascii="Book Antiqua" w:hAnsi="Book Antiqua" w:cs="Arial"/>
          <w:color w:val="000000"/>
          <w:sz w:val="24"/>
          <w:szCs w:val="24"/>
          <w:shd w:val="clear" w:color="auto" w:fill="FFFFFF"/>
          <w:lang w:val="en-US"/>
        </w:rPr>
        <w:t xml:space="preserve"> </w:t>
      </w:r>
      <w:r w:rsidR="00F04948" w:rsidRPr="0019657E">
        <w:rPr>
          <w:rFonts w:ascii="Book Antiqua" w:hAnsi="Book Antiqua" w:cs="Arial"/>
          <w:color w:val="000000"/>
          <w:sz w:val="24"/>
          <w:szCs w:val="24"/>
          <w:shd w:val="clear" w:color="auto" w:fill="FFFFFF"/>
          <w:lang w:val="en-US"/>
        </w:rPr>
        <w:t>regarding</w:t>
      </w:r>
      <w:r w:rsidRPr="0019657E">
        <w:rPr>
          <w:rFonts w:ascii="Book Antiqua" w:hAnsi="Book Antiqua" w:cs="Arial"/>
          <w:color w:val="000000"/>
          <w:sz w:val="24"/>
          <w:szCs w:val="24"/>
          <w:shd w:val="clear" w:color="auto" w:fill="FFFFFF"/>
          <w:lang w:val="en-US"/>
        </w:rPr>
        <w:t xml:space="preserve"> the diagnostic frame</w:t>
      </w:r>
      <w:r w:rsidR="009B12E6" w:rsidRPr="0019657E">
        <w:rPr>
          <w:rFonts w:ascii="Book Antiqua" w:hAnsi="Book Antiqua" w:cs="Arial"/>
          <w:color w:val="000000"/>
          <w:sz w:val="24"/>
          <w:szCs w:val="24"/>
          <w:shd w:val="clear" w:color="auto" w:fill="FFFFFF"/>
          <w:lang w:val="en-US"/>
        </w:rPr>
        <w:t xml:space="preserve"> and biological correlates</w:t>
      </w:r>
      <w:r w:rsidRPr="0019657E">
        <w:rPr>
          <w:rFonts w:ascii="Book Antiqua" w:hAnsi="Book Antiqua" w:cs="Arial"/>
          <w:color w:val="000000"/>
          <w:sz w:val="24"/>
          <w:szCs w:val="24"/>
          <w:shd w:val="clear" w:color="auto" w:fill="FFFFFF"/>
          <w:lang w:val="en-US"/>
        </w:rPr>
        <w:t>, in order to examine whether there is sufficient data to approve the need of establishing a distinct clinical mental syndrome</w:t>
      </w:r>
      <w:bookmarkEnd w:id="148"/>
      <w:bookmarkEnd w:id="149"/>
      <w:r w:rsidRPr="0019657E">
        <w:rPr>
          <w:rFonts w:ascii="Book Antiqua" w:hAnsi="Book Antiqua" w:cs="Arial"/>
          <w:color w:val="000000"/>
          <w:sz w:val="24"/>
          <w:szCs w:val="24"/>
          <w:shd w:val="clear" w:color="auto" w:fill="FFFFFF"/>
          <w:lang w:val="en-US"/>
        </w:rPr>
        <w:t xml:space="preserve"> or to address the need to reassess and expand the diagnostic criteria of </w:t>
      </w:r>
      <w:r w:rsidRPr="0019657E">
        <w:rPr>
          <w:rFonts w:ascii="Book Antiqua" w:hAnsi="Book Antiqua" w:cs="Arial"/>
          <w:noProof/>
          <w:color w:val="000000"/>
          <w:sz w:val="24"/>
          <w:szCs w:val="24"/>
          <w:shd w:val="clear" w:color="auto" w:fill="FFFFFF"/>
          <w:lang w:val="en-US"/>
        </w:rPr>
        <w:t>trauma</w:t>
      </w:r>
      <w:r w:rsidR="005B061F" w:rsidRPr="0019657E">
        <w:rPr>
          <w:rFonts w:ascii="Book Antiqua" w:hAnsi="Book Antiqua" w:cs="Arial"/>
          <w:noProof/>
          <w:color w:val="000000"/>
          <w:sz w:val="24"/>
          <w:szCs w:val="24"/>
          <w:shd w:val="clear" w:color="auto" w:fill="FFFFFF"/>
          <w:lang w:val="en-US"/>
        </w:rPr>
        <w:t>-</w:t>
      </w:r>
      <w:r w:rsidRPr="0019657E">
        <w:rPr>
          <w:rFonts w:ascii="Book Antiqua" w:hAnsi="Book Antiqua" w:cs="Arial"/>
          <w:noProof/>
          <w:color w:val="000000"/>
          <w:sz w:val="24"/>
          <w:szCs w:val="24"/>
          <w:shd w:val="clear" w:color="auto" w:fill="FFFFFF"/>
          <w:lang w:val="en-US"/>
        </w:rPr>
        <w:t>related</w:t>
      </w:r>
      <w:r w:rsidRPr="0019657E">
        <w:rPr>
          <w:rFonts w:ascii="Book Antiqua" w:hAnsi="Book Antiqua" w:cs="Arial"/>
          <w:color w:val="000000"/>
          <w:sz w:val="24"/>
          <w:szCs w:val="24"/>
          <w:shd w:val="clear" w:color="auto" w:fill="FFFFFF"/>
          <w:lang w:val="en-US"/>
        </w:rPr>
        <w:t xml:space="preserve"> disorders to include clinical features of </w:t>
      </w:r>
      <w:r w:rsidR="00EB6F1C" w:rsidRPr="0019657E">
        <w:rPr>
          <w:rFonts w:ascii="Book Antiqua" w:hAnsi="Book Antiqua" w:cs="Arial"/>
          <w:color w:val="000000"/>
          <w:sz w:val="24"/>
          <w:szCs w:val="24"/>
          <w:shd w:val="clear" w:color="auto" w:fill="FFFFFF"/>
          <w:lang w:val="en-US"/>
        </w:rPr>
        <w:t xml:space="preserve">complex </w:t>
      </w:r>
      <w:r w:rsidRPr="0019657E">
        <w:rPr>
          <w:rFonts w:ascii="Book Antiqua" w:hAnsi="Book Antiqua" w:cs="Arial"/>
          <w:color w:val="000000"/>
          <w:sz w:val="24"/>
          <w:szCs w:val="24"/>
          <w:shd w:val="clear" w:color="auto" w:fill="FFFFFF"/>
          <w:lang w:val="en-US"/>
        </w:rPr>
        <w:t xml:space="preserve">PTSD currently missing from the already confirmed clinical entities. </w:t>
      </w:r>
    </w:p>
    <w:p w14:paraId="72EF7BF7" w14:textId="77777777" w:rsidR="00EB6F1C" w:rsidRPr="0019657E" w:rsidRDefault="00EB6F1C" w:rsidP="00EB6F1C">
      <w:pPr>
        <w:spacing w:after="0" w:line="360" w:lineRule="auto"/>
        <w:ind w:firstLineChars="100" w:firstLine="240"/>
        <w:jc w:val="both"/>
        <w:rPr>
          <w:rFonts w:ascii="Book Antiqua" w:hAnsi="Book Antiqua" w:cs="Arial"/>
          <w:color w:val="000000"/>
          <w:sz w:val="24"/>
          <w:szCs w:val="24"/>
          <w:shd w:val="clear" w:color="auto" w:fill="FFFFFF"/>
          <w:lang w:val="en-US" w:eastAsia="zh-CN"/>
        </w:rPr>
      </w:pPr>
    </w:p>
    <w:p w14:paraId="6873A512" w14:textId="77777777" w:rsidR="001B582B" w:rsidRPr="0019657E" w:rsidRDefault="00614675" w:rsidP="00760698">
      <w:pPr>
        <w:spacing w:after="0" w:line="360" w:lineRule="auto"/>
        <w:jc w:val="both"/>
        <w:rPr>
          <w:rFonts w:ascii="Book Antiqua" w:hAnsi="Book Antiqua" w:cs="Arial"/>
          <w:b/>
          <w:color w:val="000000"/>
          <w:sz w:val="24"/>
          <w:szCs w:val="24"/>
          <w:shd w:val="clear" w:color="auto" w:fill="FFFFFF"/>
          <w:lang w:val="en-US" w:eastAsia="zh-CN"/>
        </w:rPr>
      </w:pPr>
      <w:r w:rsidRPr="0019657E">
        <w:rPr>
          <w:rFonts w:ascii="Book Antiqua" w:hAnsi="Book Antiqua" w:cs="Arial"/>
          <w:b/>
          <w:color w:val="000000"/>
          <w:sz w:val="24"/>
          <w:szCs w:val="24"/>
          <w:shd w:val="clear" w:color="auto" w:fill="FFFFFF"/>
          <w:lang w:val="en-US"/>
        </w:rPr>
        <w:t>CLINICAL DESCRIPTIONS AND BIOLOGICAL CORRELATES OF COMPLEX PTSD, PRECIPITATING TRAUMATIC EVENTS AN</w:t>
      </w:r>
      <w:r w:rsidR="00EB6F1C" w:rsidRPr="0019657E">
        <w:rPr>
          <w:rFonts w:ascii="Book Antiqua" w:hAnsi="Book Antiqua" w:cs="Arial"/>
          <w:b/>
          <w:color w:val="000000"/>
          <w:sz w:val="24"/>
          <w:szCs w:val="24"/>
          <w:shd w:val="clear" w:color="auto" w:fill="FFFFFF"/>
          <w:lang w:val="en-US"/>
        </w:rPr>
        <w:t>D CLINICAL DIVERGENCE FROM PTSD</w:t>
      </w:r>
    </w:p>
    <w:p w14:paraId="37908492" w14:textId="77777777" w:rsidR="007035FC" w:rsidRPr="0019657E" w:rsidRDefault="007035FC" w:rsidP="00760698">
      <w:pPr>
        <w:spacing w:after="0" w:line="360" w:lineRule="auto"/>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C</w:t>
      </w:r>
      <w:r w:rsidR="005E7AF8" w:rsidRPr="0019657E">
        <w:rPr>
          <w:rFonts w:ascii="Book Antiqua" w:hAnsi="Book Antiqua" w:cs="Arial"/>
          <w:color w:val="000000"/>
          <w:sz w:val="24"/>
          <w:szCs w:val="24"/>
          <w:shd w:val="clear" w:color="auto" w:fill="FFFFFF"/>
          <w:lang w:val="en-US"/>
        </w:rPr>
        <w:t xml:space="preserve">omplex </w:t>
      </w:r>
      <w:r w:rsidRPr="0019657E">
        <w:rPr>
          <w:rFonts w:ascii="Book Antiqua" w:hAnsi="Book Antiqua" w:cs="Arial"/>
          <w:color w:val="000000"/>
          <w:sz w:val="24"/>
          <w:szCs w:val="24"/>
          <w:shd w:val="clear" w:color="auto" w:fill="FFFFFF"/>
          <w:lang w:val="en-US"/>
        </w:rPr>
        <w:t>PTSD is already</w:t>
      </w:r>
      <w:r w:rsidR="00990A2F" w:rsidRPr="0019657E">
        <w:rPr>
          <w:rFonts w:ascii="Book Antiqua" w:hAnsi="Book Antiqua" w:cs="Arial"/>
          <w:color w:val="000000"/>
          <w:sz w:val="24"/>
          <w:szCs w:val="24"/>
          <w:shd w:val="clear" w:color="auto" w:fill="FFFFFF"/>
          <w:lang w:val="en-US"/>
        </w:rPr>
        <w:t xml:space="preserve"> suggested as</w:t>
      </w:r>
      <w:r w:rsidRPr="0019657E">
        <w:rPr>
          <w:rFonts w:ascii="Book Antiqua" w:hAnsi="Book Antiqua" w:cs="Arial"/>
          <w:color w:val="000000"/>
          <w:sz w:val="24"/>
          <w:szCs w:val="24"/>
          <w:shd w:val="clear" w:color="auto" w:fill="FFFFFF"/>
          <w:lang w:val="en-US"/>
        </w:rPr>
        <w:t xml:space="preserve"> a distinct diagnostic entity</w:t>
      </w:r>
      <w:r w:rsidR="00990A2F"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w:t>
      </w:r>
      <w:r w:rsidR="00836DFC" w:rsidRPr="0019657E">
        <w:rPr>
          <w:rFonts w:ascii="Book Antiqua" w:hAnsi="Book Antiqua" w:cs="Arial"/>
          <w:color w:val="000000"/>
          <w:sz w:val="24"/>
          <w:szCs w:val="24"/>
          <w:shd w:val="clear" w:color="auto" w:fill="FFFFFF"/>
          <w:lang w:val="en-US"/>
        </w:rPr>
        <w:t>in</w:t>
      </w:r>
      <w:r w:rsidRPr="0019657E">
        <w:rPr>
          <w:rFonts w:ascii="Book Antiqua" w:hAnsi="Book Antiqua" w:cs="Arial"/>
          <w:color w:val="000000"/>
          <w:sz w:val="24"/>
          <w:szCs w:val="24"/>
          <w:shd w:val="clear" w:color="auto" w:fill="FFFFFF"/>
          <w:lang w:val="en-US"/>
        </w:rPr>
        <w:t xml:space="preserve"> the</w:t>
      </w:r>
      <w:r w:rsidR="008E646C" w:rsidRPr="0019657E">
        <w:rPr>
          <w:rFonts w:ascii="Book Antiqua" w:hAnsi="Book Antiqua" w:cs="Arial"/>
          <w:color w:val="000000"/>
          <w:sz w:val="24"/>
          <w:szCs w:val="24"/>
          <w:shd w:val="clear" w:color="auto" w:fill="FFFFFF"/>
          <w:lang w:val="en-US"/>
        </w:rPr>
        <w:t xml:space="preserve"> </w:t>
      </w:r>
      <w:bookmarkStart w:id="150" w:name="OLE_LINK26"/>
      <w:bookmarkStart w:id="151" w:name="OLE_LINK27"/>
      <w:r w:rsidR="0096711B" w:rsidRPr="0019657E">
        <w:rPr>
          <w:rFonts w:ascii="Book Antiqua" w:hAnsi="Book Antiqua" w:cs="Arial"/>
          <w:color w:val="000000"/>
          <w:sz w:val="24"/>
          <w:szCs w:val="24"/>
          <w:shd w:val="clear" w:color="auto" w:fill="FFFFFF"/>
          <w:lang w:val="en-US"/>
        </w:rPr>
        <w:t xml:space="preserve">World Health Organization </w:t>
      </w:r>
      <w:r w:rsidR="0096711B" w:rsidRPr="0019657E">
        <w:rPr>
          <w:rFonts w:ascii="Book Antiqua" w:hAnsi="Book Antiqua" w:cs="Arial" w:hint="eastAsia"/>
          <w:color w:val="000000"/>
          <w:sz w:val="24"/>
          <w:szCs w:val="24"/>
          <w:shd w:val="clear" w:color="auto" w:fill="FFFFFF"/>
          <w:lang w:val="en-US" w:eastAsia="zh-CN"/>
        </w:rPr>
        <w:t>(</w:t>
      </w:r>
      <w:r w:rsidR="008E646C" w:rsidRPr="0019657E">
        <w:rPr>
          <w:rFonts w:ascii="Book Antiqua" w:hAnsi="Book Antiqua" w:cs="Arial"/>
          <w:color w:val="000000"/>
          <w:sz w:val="24"/>
          <w:szCs w:val="24"/>
          <w:shd w:val="clear" w:color="auto" w:fill="FFFFFF"/>
          <w:lang w:val="en-US"/>
        </w:rPr>
        <w:t>WHO</w:t>
      </w:r>
      <w:r w:rsidR="0096711B" w:rsidRPr="0019657E">
        <w:rPr>
          <w:rFonts w:ascii="Book Antiqua" w:hAnsi="Book Antiqua" w:cs="Arial" w:hint="eastAsia"/>
          <w:color w:val="000000"/>
          <w:sz w:val="24"/>
          <w:szCs w:val="24"/>
          <w:shd w:val="clear" w:color="auto" w:fill="FFFFFF"/>
          <w:lang w:val="en-US" w:eastAsia="zh-CN"/>
        </w:rPr>
        <w:t>)</w:t>
      </w:r>
      <w:r w:rsidR="008E646C" w:rsidRPr="0019657E">
        <w:rPr>
          <w:rFonts w:ascii="Book Antiqua" w:hAnsi="Book Antiqua" w:cs="Arial"/>
          <w:color w:val="000000"/>
          <w:sz w:val="24"/>
          <w:szCs w:val="24"/>
          <w:shd w:val="clear" w:color="auto" w:fill="FFFFFF"/>
          <w:lang w:val="en-US"/>
        </w:rPr>
        <w:t xml:space="preserve"> International Classification of Diseases, 11</w:t>
      </w:r>
      <w:r w:rsidR="008E646C" w:rsidRPr="0019657E">
        <w:rPr>
          <w:rFonts w:ascii="Book Antiqua" w:hAnsi="Book Antiqua" w:cs="Arial"/>
          <w:color w:val="000000"/>
          <w:sz w:val="24"/>
          <w:szCs w:val="24"/>
          <w:shd w:val="clear" w:color="auto" w:fill="FFFFFF"/>
          <w:vertAlign w:val="superscript"/>
          <w:lang w:val="en-US"/>
        </w:rPr>
        <w:t>th</w:t>
      </w:r>
      <w:r w:rsidR="008E646C" w:rsidRPr="0019657E">
        <w:rPr>
          <w:rFonts w:ascii="Book Antiqua" w:hAnsi="Book Antiqua" w:cs="Arial"/>
          <w:color w:val="000000"/>
          <w:sz w:val="24"/>
          <w:szCs w:val="24"/>
          <w:shd w:val="clear" w:color="auto" w:fill="FFFFFF"/>
          <w:lang w:val="en-US"/>
        </w:rPr>
        <w:t xml:space="preserve"> version</w:t>
      </w:r>
      <w:bookmarkEnd w:id="150"/>
      <w:bookmarkEnd w:id="151"/>
      <w:r w:rsidR="008E646C" w:rsidRPr="0019657E">
        <w:rPr>
          <w:rFonts w:ascii="Book Antiqua" w:hAnsi="Book Antiqua" w:cs="Arial"/>
          <w:color w:val="000000"/>
          <w:sz w:val="24"/>
          <w:szCs w:val="24"/>
          <w:shd w:val="clear" w:color="auto" w:fill="FFFFFF"/>
          <w:lang w:val="en-US"/>
        </w:rPr>
        <w:t>, (ICD-11)</w:t>
      </w:r>
      <w:r w:rsidR="008E646C" w:rsidRPr="0019657E">
        <w:rPr>
          <w:rFonts w:ascii="Book Antiqua" w:hAnsi="Book Antiqua" w:cs="Arial"/>
          <w:color w:val="000000"/>
          <w:sz w:val="24"/>
          <w:szCs w:val="24"/>
          <w:shd w:val="clear" w:color="auto" w:fill="FFFFFF"/>
          <w:lang w:val="en-US"/>
        </w:rPr>
        <w:fldChar w:fldCharType="begin" w:fldLock="1"/>
      </w:r>
      <w:r w:rsidR="008E646C" w:rsidRPr="0019657E">
        <w:rPr>
          <w:rFonts w:ascii="Book Antiqua" w:hAnsi="Book Antiqua" w:cs="Arial"/>
          <w:color w:val="000000"/>
          <w:sz w:val="24"/>
          <w:szCs w:val="24"/>
          <w:shd w:val="clear" w:color="auto" w:fill="FFFFFF"/>
          <w:lang w:val="en-US"/>
        </w:rPr>
        <w:instrText>ADDIN CSL_CITATION { "citationItems" : [ { "id" : "ITEM-1", "itemData" : { "DOI" : "10.1002/wps.20322", "ISSN" : "20515545", "author" : [ { "dropping-particle" : "", "family" : "Reed", "given" : "Geoffrey M.", "non-dropping-particle" : "", "parse-names" : false, "suffix" : "" }, { "dropping-particle" : "", "family" : "First", "given" : "Michael B.", "non-dropping-particle" : "", "parse-names" : false, "suffix" : "" }, { "dropping-particle" : "", "family" : "Elena Medina-Mora", "given" : "Mar\u00eda", "non-dropping-particle" : "", "parse-names" : false, "suffix" : "" }, { "dropping-particle" : "", "family" : "Gureje", "given" : "Oye", "non-dropping-particle" : "", "parse-names" : false, "suffix" : "" }, { "dropping-particle" : "", "family" : "Pike", "given" : "Kathleen M.", "non-dropping-particle" : "", "parse-names" : false, "suffix" : "" }, { "dropping-particle" : "", "family" : "Saxena", "given" : "Shekhar", "non-dropping-particle" : "", "parse-names" : false, "suffix" : "" } ], "container-title" : "World Psychiatry", "id" : "ITEM-1", "issue" : "2", "issued" : { "date-parts" : [ [ "2016" ] ] }, "page" : "112-113", "title" : "Draft diagnostic guidelines for ICD-11 mental and behavioural disorders available for review and comment", "type" : "article", "volume" : "15" }, "uris" : [ "http://www.mendeley.com/documents/?uuid=747439b1-c978-4015-bb5a-ff70cdb46b74" ] } ], "mendeley" : { "formattedCitation" : "&lt;sup&gt;[5]&lt;/sup&gt;", "plainTextFormattedCitation" : "[5]", "previouslyFormattedCitation" : "&lt;sup&gt;[5]&lt;/sup&gt;" }, "properties" : { "noteIndex" : 0 }, "schema" : "https://github.com/citation-style-language/schema/raw/master/csl-citation.json" }</w:instrText>
      </w:r>
      <w:r w:rsidR="008E646C" w:rsidRPr="0019657E">
        <w:rPr>
          <w:rFonts w:ascii="Book Antiqua" w:hAnsi="Book Antiqua" w:cs="Arial"/>
          <w:color w:val="000000"/>
          <w:sz w:val="24"/>
          <w:szCs w:val="24"/>
          <w:shd w:val="clear" w:color="auto" w:fill="FFFFFF"/>
          <w:lang w:val="en-US"/>
        </w:rPr>
        <w:fldChar w:fldCharType="separate"/>
      </w:r>
      <w:r w:rsidR="008E646C" w:rsidRPr="0019657E">
        <w:rPr>
          <w:rFonts w:ascii="Book Antiqua" w:hAnsi="Book Antiqua" w:cs="Arial"/>
          <w:noProof/>
          <w:color w:val="000000"/>
          <w:sz w:val="24"/>
          <w:szCs w:val="24"/>
          <w:shd w:val="clear" w:color="auto" w:fill="FFFFFF"/>
          <w:vertAlign w:val="superscript"/>
          <w:lang w:val="en-US"/>
        </w:rPr>
        <w:t>[5]</w:t>
      </w:r>
      <w:r w:rsidR="008E646C" w:rsidRPr="0019657E">
        <w:rPr>
          <w:rFonts w:ascii="Book Antiqua" w:hAnsi="Book Antiqua" w:cs="Arial"/>
          <w:color w:val="000000"/>
          <w:sz w:val="24"/>
          <w:szCs w:val="24"/>
          <w:shd w:val="clear" w:color="auto" w:fill="FFFFFF"/>
          <w:lang w:val="en-US"/>
        </w:rPr>
        <w:fldChar w:fldCharType="end"/>
      </w:r>
      <w:r w:rsidR="008E646C" w:rsidRPr="0019657E">
        <w:rPr>
          <w:rFonts w:ascii="Book Antiqua" w:hAnsi="Book Antiqua" w:cs="Arial"/>
          <w:color w:val="000000"/>
          <w:sz w:val="24"/>
          <w:szCs w:val="24"/>
          <w:shd w:val="clear" w:color="auto" w:fill="FFFFFF"/>
          <w:lang w:val="en-US"/>
        </w:rPr>
        <w:t>,</w:t>
      </w:r>
      <w:r w:rsidR="00990A2F" w:rsidRPr="0019657E">
        <w:rPr>
          <w:rFonts w:ascii="Book Antiqua" w:hAnsi="Book Antiqua" w:cs="Arial"/>
          <w:color w:val="000000"/>
          <w:sz w:val="24"/>
          <w:szCs w:val="24"/>
          <w:shd w:val="clear" w:color="auto" w:fill="FFFFFF"/>
          <w:lang w:val="en-US"/>
        </w:rPr>
        <w:t xml:space="preserve"> which is </w:t>
      </w:r>
      <w:r w:rsidRPr="0019657E">
        <w:rPr>
          <w:rFonts w:ascii="Book Antiqua" w:hAnsi="Book Antiqua" w:cs="Arial"/>
          <w:color w:val="000000"/>
          <w:sz w:val="24"/>
          <w:szCs w:val="24"/>
          <w:shd w:val="clear" w:color="auto" w:fill="FFFFFF"/>
          <w:lang w:val="en-US"/>
        </w:rPr>
        <w:t>due to be published</w:t>
      </w:r>
      <w:r w:rsidR="00990A2F" w:rsidRPr="0019657E">
        <w:rPr>
          <w:rFonts w:ascii="Book Antiqua" w:hAnsi="Book Antiqua" w:cs="Arial"/>
          <w:color w:val="000000"/>
          <w:sz w:val="24"/>
          <w:szCs w:val="24"/>
          <w:shd w:val="clear" w:color="auto" w:fill="FFFFFF"/>
          <w:lang w:val="en-US"/>
        </w:rPr>
        <w:t xml:space="preserve"> in 2018</w:t>
      </w:r>
      <w:r w:rsidRPr="0019657E">
        <w:rPr>
          <w:rFonts w:ascii="Book Antiqua" w:hAnsi="Book Antiqua" w:cs="Arial"/>
          <w:color w:val="000000"/>
          <w:sz w:val="24"/>
          <w:szCs w:val="24"/>
          <w:shd w:val="clear" w:color="auto" w:fill="FFFFFF"/>
          <w:lang w:val="en-US"/>
        </w:rPr>
        <w:t xml:space="preserve"> and currently under review, </w:t>
      </w:r>
      <w:r w:rsidR="007C592D" w:rsidRPr="0019657E">
        <w:rPr>
          <w:rFonts w:ascii="Book Antiqua" w:hAnsi="Book Antiqua" w:cs="Arial"/>
          <w:color w:val="000000"/>
          <w:sz w:val="24"/>
          <w:szCs w:val="24"/>
          <w:shd w:val="clear" w:color="auto" w:fill="FFFFFF"/>
          <w:lang w:val="en-US"/>
        </w:rPr>
        <w:t xml:space="preserve">classified </w:t>
      </w:r>
      <w:r w:rsidRPr="0019657E">
        <w:rPr>
          <w:rFonts w:ascii="Book Antiqua" w:hAnsi="Book Antiqua" w:cs="Arial"/>
          <w:color w:val="000000"/>
          <w:sz w:val="24"/>
          <w:szCs w:val="24"/>
          <w:shd w:val="clear" w:color="auto" w:fill="FFFFFF"/>
          <w:lang w:val="en-US"/>
        </w:rPr>
        <w:t>under disorders specifically associated with stress</w:t>
      </w:r>
      <w:r w:rsidR="00990A2F" w:rsidRPr="0019657E">
        <w:rPr>
          <w:rFonts w:ascii="Book Antiqua" w:hAnsi="Book Antiqua" w:cs="Arial"/>
          <w:color w:val="000000"/>
          <w:sz w:val="24"/>
          <w:szCs w:val="24"/>
          <w:shd w:val="clear" w:color="auto" w:fill="FFFFFF"/>
          <w:lang w:val="en-US"/>
        </w:rPr>
        <w:t>. It is</w:t>
      </w:r>
      <w:r w:rsidR="009E12CB" w:rsidRPr="0019657E">
        <w:rPr>
          <w:rFonts w:ascii="Book Antiqua" w:hAnsi="Book Antiqua" w:cs="Arial"/>
          <w:color w:val="000000"/>
          <w:sz w:val="24"/>
          <w:szCs w:val="24"/>
          <w:shd w:val="clear" w:color="auto" w:fill="FFFFFF"/>
          <w:lang w:val="en-US"/>
        </w:rPr>
        <w:t xml:space="preserve"> </w:t>
      </w:r>
      <w:r w:rsidRPr="0019657E">
        <w:rPr>
          <w:rFonts w:ascii="Book Antiqua" w:hAnsi="Book Antiqua" w:cs="Arial"/>
          <w:color w:val="000000"/>
          <w:sz w:val="24"/>
          <w:szCs w:val="24"/>
          <w:shd w:val="clear" w:color="auto" w:fill="FFFFFF"/>
          <w:lang w:val="en-US"/>
        </w:rPr>
        <w:t xml:space="preserve">grouped </w:t>
      </w:r>
      <w:r w:rsidR="009E12CB" w:rsidRPr="0019657E">
        <w:rPr>
          <w:rFonts w:ascii="Book Antiqua" w:hAnsi="Book Antiqua" w:cs="Arial"/>
          <w:color w:val="000000"/>
          <w:sz w:val="24"/>
          <w:szCs w:val="24"/>
          <w:shd w:val="clear" w:color="auto" w:fill="FFFFFF"/>
          <w:lang w:val="en-US"/>
        </w:rPr>
        <w:t xml:space="preserve">together along </w:t>
      </w:r>
      <w:r w:rsidRPr="0019657E">
        <w:rPr>
          <w:rFonts w:ascii="Book Antiqua" w:hAnsi="Book Antiqua" w:cs="Arial"/>
          <w:color w:val="000000"/>
          <w:sz w:val="24"/>
          <w:szCs w:val="24"/>
          <w:shd w:val="clear" w:color="auto" w:fill="FFFFFF"/>
          <w:lang w:val="en-US"/>
        </w:rPr>
        <w:t xml:space="preserve">with PTSD, prolonged grief disorder, adjustment disorder, reactive attachment disorder, disinhibited social engagement disorder and others. The disorders mentioned above are </w:t>
      </w:r>
      <w:r w:rsidR="00990A2F" w:rsidRPr="0019657E">
        <w:rPr>
          <w:rFonts w:ascii="Book Antiqua" w:hAnsi="Book Antiqua" w:cs="Arial"/>
          <w:color w:val="000000"/>
          <w:sz w:val="24"/>
          <w:szCs w:val="24"/>
          <w:shd w:val="clear" w:color="auto" w:fill="FFFFFF"/>
          <w:lang w:val="en-US"/>
        </w:rPr>
        <w:t xml:space="preserve">all </w:t>
      </w:r>
      <w:r w:rsidRPr="0019657E">
        <w:rPr>
          <w:rFonts w:ascii="Book Antiqua" w:hAnsi="Book Antiqua" w:cs="Arial"/>
          <w:color w:val="000000"/>
          <w:sz w:val="24"/>
          <w:szCs w:val="24"/>
          <w:shd w:val="clear" w:color="auto" w:fill="FFFFFF"/>
          <w:lang w:val="en-US"/>
        </w:rPr>
        <w:t xml:space="preserve">associated with stress and exposure to </w:t>
      </w:r>
      <w:r w:rsidR="009E12CB" w:rsidRPr="0019657E">
        <w:rPr>
          <w:rFonts w:ascii="Book Antiqua" w:hAnsi="Book Antiqua" w:cs="Arial"/>
          <w:color w:val="000000"/>
          <w:sz w:val="24"/>
          <w:szCs w:val="24"/>
          <w:shd w:val="clear" w:color="auto" w:fill="FFFFFF"/>
          <w:lang w:val="en-US"/>
        </w:rPr>
        <w:t xml:space="preserve">distressing </w:t>
      </w:r>
      <w:r w:rsidRPr="0019657E">
        <w:rPr>
          <w:rFonts w:ascii="Book Antiqua" w:hAnsi="Book Antiqua" w:cs="Arial"/>
          <w:color w:val="000000"/>
          <w:sz w:val="24"/>
          <w:szCs w:val="24"/>
          <w:shd w:val="clear" w:color="auto" w:fill="FFFFFF"/>
          <w:lang w:val="en-US"/>
        </w:rPr>
        <w:t xml:space="preserve">traumatic events. The clinical features following </w:t>
      </w:r>
      <w:r w:rsidR="00494575" w:rsidRPr="0019657E">
        <w:rPr>
          <w:rFonts w:ascii="Book Antiqua" w:hAnsi="Book Antiqua" w:cs="Arial"/>
          <w:color w:val="000000"/>
          <w:sz w:val="24"/>
          <w:szCs w:val="24"/>
          <w:shd w:val="clear" w:color="auto" w:fill="FFFFFF"/>
          <w:lang w:val="en-US"/>
        </w:rPr>
        <w:t>the stressful experience result</w:t>
      </w:r>
      <w:r w:rsidRPr="0019657E">
        <w:rPr>
          <w:rFonts w:ascii="Book Antiqua" w:hAnsi="Book Antiqua" w:cs="Arial"/>
          <w:color w:val="000000"/>
          <w:sz w:val="24"/>
          <w:szCs w:val="24"/>
          <w:shd w:val="clear" w:color="auto" w:fill="FFFFFF"/>
          <w:lang w:val="en-US"/>
        </w:rPr>
        <w:t xml:space="preserve"> in serious functional impairment regardless whether</w:t>
      </w:r>
      <w:r w:rsidR="009E12CB" w:rsidRPr="0019657E">
        <w:rPr>
          <w:rFonts w:ascii="Book Antiqua" w:hAnsi="Book Antiqua" w:cs="Arial"/>
          <w:color w:val="000000"/>
          <w:sz w:val="24"/>
          <w:szCs w:val="24"/>
          <w:shd w:val="clear" w:color="auto" w:fill="FFFFFF"/>
          <w:lang w:val="en-US"/>
        </w:rPr>
        <w:t xml:space="preserve"> the</w:t>
      </w:r>
      <w:r w:rsidRPr="0019657E">
        <w:rPr>
          <w:rFonts w:ascii="Book Antiqua" w:hAnsi="Book Antiqua" w:cs="Arial"/>
          <w:color w:val="000000"/>
          <w:sz w:val="24"/>
          <w:szCs w:val="24"/>
          <w:shd w:val="clear" w:color="auto" w:fill="FFFFFF"/>
          <w:lang w:val="en-US"/>
        </w:rPr>
        <w:t xml:space="preserve"> traumatic event</w:t>
      </w:r>
      <w:r w:rsidR="009E12CB" w:rsidRPr="0019657E">
        <w:rPr>
          <w:rFonts w:ascii="Book Antiqua" w:hAnsi="Book Antiqua" w:cs="Arial"/>
          <w:color w:val="000000"/>
          <w:sz w:val="24"/>
          <w:szCs w:val="24"/>
          <w:shd w:val="clear" w:color="auto" w:fill="FFFFFF"/>
          <w:lang w:val="en-US"/>
        </w:rPr>
        <w:t xml:space="preserve"> precipitating the disorder, falls under the normal </w:t>
      </w:r>
      <w:r w:rsidRPr="0019657E">
        <w:rPr>
          <w:rFonts w:ascii="Book Antiqua" w:hAnsi="Book Antiqua" w:cs="Arial"/>
          <w:color w:val="000000"/>
          <w:sz w:val="24"/>
          <w:szCs w:val="24"/>
          <w:shd w:val="clear" w:color="auto" w:fill="FFFFFF"/>
          <w:lang w:val="en-US"/>
        </w:rPr>
        <w:t>range o</w:t>
      </w:r>
      <w:r w:rsidR="009E12CB" w:rsidRPr="0019657E">
        <w:rPr>
          <w:rFonts w:ascii="Book Antiqua" w:hAnsi="Book Antiqua" w:cs="Arial"/>
          <w:color w:val="000000"/>
          <w:sz w:val="24"/>
          <w:szCs w:val="24"/>
          <w:shd w:val="clear" w:color="auto" w:fill="FFFFFF"/>
          <w:lang w:val="en-US"/>
        </w:rPr>
        <w:t>f</w:t>
      </w:r>
      <w:r w:rsidRPr="0019657E">
        <w:rPr>
          <w:rFonts w:ascii="Book Antiqua" w:hAnsi="Book Antiqua" w:cs="Arial"/>
          <w:color w:val="000000"/>
          <w:sz w:val="24"/>
          <w:szCs w:val="24"/>
          <w:shd w:val="clear" w:color="auto" w:fill="FFFFFF"/>
          <w:lang w:val="en-US"/>
        </w:rPr>
        <w:t xml:space="preserve"> life experiences (such as grief) or </w:t>
      </w:r>
      <w:r w:rsidR="009E12CB" w:rsidRPr="0019657E">
        <w:rPr>
          <w:rFonts w:ascii="Book Antiqua" w:hAnsi="Book Antiqua" w:cs="Arial"/>
          <w:color w:val="000000"/>
          <w:sz w:val="24"/>
          <w:szCs w:val="24"/>
          <w:shd w:val="clear" w:color="auto" w:fill="FFFFFF"/>
          <w:lang w:val="en-US"/>
        </w:rPr>
        <w:t>encompass</w:t>
      </w:r>
      <w:r w:rsidR="000241E1" w:rsidRPr="0019657E">
        <w:rPr>
          <w:rFonts w:ascii="Book Antiqua" w:hAnsi="Book Antiqua" w:cs="Arial"/>
          <w:color w:val="000000"/>
          <w:sz w:val="24"/>
          <w:szCs w:val="24"/>
          <w:shd w:val="clear" w:color="auto" w:fill="FFFFFF"/>
          <w:lang w:val="en-US"/>
        </w:rPr>
        <w:t>es</w:t>
      </w:r>
      <w:r w:rsidR="009E12CB" w:rsidRPr="0019657E">
        <w:rPr>
          <w:rFonts w:ascii="Book Antiqua" w:hAnsi="Book Antiqua" w:cs="Arial"/>
          <w:color w:val="000000"/>
          <w:sz w:val="24"/>
          <w:szCs w:val="24"/>
          <w:shd w:val="clear" w:color="auto" w:fill="FFFFFF"/>
          <w:lang w:val="en-US"/>
        </w:rPr>
        <w:t xml:space="preserve"> events of a menacing nature (</w:t>
      </w:r>
      <w:r w:rsidR="009E12CB" w:rsidRPr="0019657E">
        <w:rPr>
          <w:rFonts w:ascii="Book Antiqua" w:hAnsi="Book Antiqua" w:cs="Arial"/>
          <w:i/>
          <w:color w:val="000000"/>
          <w:sz w:val="24"/>
          <w:szCs w:val="24"/>
          <w:shd w:val="clear" w:color="auto" w:fill="FFFFFF"/>
          <w:lang w:val="en-US"/>
        </w:rPr>
        <w:t>i.e.</w:t>
      </w:r>
      <w:r w:rsidR="007816DE" w:rsidRPr="0019657E">
        <w:rPr>
          <w:rFonts w:ascii="Book Antiqua" w:hAnsi="Book Antiqua" w:cs="Arial" w:hint="eastAsia"/>
          <w:color w:val="000000"/>
          <w:sz w:val="24"/>
          <w:szCs w:val="24"/>
          <w:shd w:val="clear" w:color="auto" w:fill="FFFFFF"/>
          <w:lang w:val="en-US" w:eastAsia="zh-CN"/>
        </w:rPr>
        <w:t>,</w:t>
      </w:r>
      <w:r w:rsidR="009E12CB" w:rsidRPr="0019657E">
        <w:rPr>
          <w:rFonts w:ascii="Book Antiqua" w:hAnsi="Book Antiqua" w:cs="Arial"/>
          <w:color w:val="000000"/>
          <w:sz w:val="24"/>
          <w:szCs w:val="24"/>
          <w:shd w:val="clear" w:color="auto" w:fill="FFFFFF"/>
          <w:lang w:val="en-US"/>
        </w:rPr>
        <w:t xml:space="preserve"> torture or abuse). </w:t>
      </w:r>
    </w:p>
    <w:p w14:paraId="3E3AB77F" w14:textId="77777777" w:rsidR="009E12CB" w:rsidRPr="0019657E" w:rsidRDefault="009E12CB" w:rsidP="00AD783D">
      <w:pPr>
        <w:spacing w:after="0" w:line="360" w:lineRule="auto"/>
        <w:ind w:firstLineChars="100" w:firstLine="240"/>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According to</w:t>
      </w:r>
      <w:bookmarkStart w:id="152" w:name="OLE_LINK25"/>
      <w:r w:rsidR="008E646C" w:rsidRPr="0019657E">
        <w:rPr>
          <w:rFonts w:ascii="Book Antiqua" w:hAnsi="Book Antiqua" w:cs="Arial"/>
          <w:color w:val="000000"/>
          <w:sz w:val="24"/>
          <w:szCs w:val="24"/>
          <w:shd w:val="clear" w:color="auto" w:fill="FFFFFF"/>
          <w:lang w:val="en-US"/>
        </w:rPr>
        <w:t xml:space="preserve"> </w:t>
      </w:r>
      <w:r w:rsidRPr="0019657E">
        <w:rPr>
          <w:rFonts w:ascii="Book Antiqua" w:hAnsi="Book Antiqua" w:cs="Arial"/>
          <w:color w:val="000000"/>
          <w:sz w:val="24"/>
          <w:szCs w:val="24"/>
          <w:shd w:val="clear" w:color="auto" w:fill="FFFFFF"/>
          <w:lang w:val="en-US"/>
        </w:rPr>
        <w:t>ICD-11</w:t>
      </w:r>
      <w:r w:rsidR="003C1F67" w:rsidRPr="0019657E">
        <w:rPr>
          <w:rFonts w:ascii="Book Antiqua" w:hAnsi="Book Antiqua" w:cs="Arial"/>
          <w:color w:val="000000"/>
          <w:sz w:val="24"/>
          <w:szCs w:val="24"/>
          <w:shd w:val="clear" w:color="auto" w:fill="FFFFFF"/>
          <w:lang w:val="en-US"/>
        </w:rPr>
        <w:fldChar w:fldCharType="begin" w:fldLock="1"/>
      </w:r>
      <w:r w:rsidR="003B24B7" w:rsidRPr="0019657E">
        <w:rPr>
          <w:rFonts w:ascii="Book Antiqua" w:hAnsi="Book Antiqua" w:cs="Arial"/>
          <w:color w:val="000000"/>
          <w:sz w:val="24"/>
          <w:szCs w:val="24"/>
          <w:shd w:val="clear" w:color="auto" w:fill="FFFFFF"/>
          <w:lang w:val="en-US"/>
        </w:rPr>
        <w:instrText>ADDIN CSL_CITATION { "citationItems" : [ { "id" : "ITEM-1", "itemData" : { "DOI" : "10.1002/wps.20322", "ISSN" : "20515545", "author" : [ { "dropping-particle" : "", "family" : "Reed", "given" : "Geoffrey M.", "non-dropping-particle" : "", "parse-names" : false, "suffix" : "" }, { "dropping-particle" : "", "family" : "First", "given" : "Michael B.", "non-dropping-particle" : "", "parse-names" : false, "suffix" : "" }, { "dropping-particle" : "", "family" : "Elena Medina-Mora", "given" : "Mar\u00eda", "non-dropping-particle" : "", "parse-names" : false, "suffix" : "" }, { "dropping-particle" : "", "family" : "Gureje", "given" : "Oye", "non-dropping-particle" : "", "parse-names" : false, "suffix" : "" }, { "dropping-particle" : "", "family" : "Pike", "given" : "Kathleen M.", "non-dropping-particle" : "", "parse-names" : false, "suffix" : "" }, { "dropping-particle" : "", "family" : "Saxena", "given" : "Shekhar", "non-dropping-particle" : "", "parse-names" : false, "suffix" : "" } ], "container-title" : "World Psychiatry", "id" : "ITEM-1", "issue" : "2", "issued" : { "date-parts" : [ [ "2016" ] ] }, "page" : "112-113", "title" : "Draft diagnostic guidelines for ICD-11 mental and behavioural disorders available for review and comment", "type" : "article", "volume" : "15" }, "uris" : [ "http://www.mendeley.com/documents/?uuid=747439b1-c978-4015-bb5a-ff70cdb46b74" ] } ], "mendeley" : { "formattedCitation" : "&lt;sup&gt;[5]&lt;/sup&gt;", "plainTextFormattedCitation" : "[5]", "previouslyFormattedCitation" : "&lt;sup&gt;[5]&lt;/sup&gt;" }, "properties" : { "noteIndex" : 0 }, "schema" : "https://github.com/citation-style-language/schema/raw/master/csl-citation.json" }</w:instrText>
      </w:r>
      <w:r w:rsidR="003C1F67" w:rsidRPr="0019657E">
        <w:rPr>
          <w:rFonts w:ascii="Book Antiqua" w:hAnsi="Book Antiqua" w:cs="Arial"/>
          <w:color w:val="000000"/>
          <w:sz w:val="24"/>
          <w:szCs w:val="24"/>
          <w:shd w:val="clear" w:color="auto" w:fill="FFFFFF"/>
          <w:lang w:val="en-US"/>
        </w:rPr>
        <w:fldChar w:fldCharType="separate"/>
      </w:r>
      <w:r w:rsidR="003B24B7" w:rsidRPr="0019657E">
        <w:rPr>
          <w:rFonts w:ascii="Book Antiqua" w:hAnsi="Book Antiqua" w:cs="Arial"/>
          <w:noProof/>
          <w:color w:val="000000"/>
          <w:sz w:val="24"/>
          <w:szCs w:val="24"/>
          <w:shd w:val="clear" w:color="auto" w:fill="FFFFFF"/>
          <w:vertAlign w:val="superscript"/>
          <w:lang w:val="en-US"/>
        </w:rPr>
        <w:t>[5]</w:t>
      </w:r>
      <w:r w:rsidR="003C1F67" w:rsidRPr="0019657E">
        <w:rPr>
          <w:rFonts w:ascii="Book Antiqua" w:hAnsi="Book Antiqua" w:cs="Arial"/>
          <w:color w:val="000000"/>
          <w:sz w:val="24"/>
          <w:szCs w:val="24"/>
          <w:shd w:val="clear" w:color="auto" w:fill="FFFFFF"/>
          <w:lang w:val="en-US"/>
        </w:rPr>
        <w:fldChar w:fldCharType="end"/>
      </w:r>
      <w:bookmarkEnd w:id="152"/>
      <w:r w:rsidRPr="0019657E">
        <w:rPr>
          <w:rFonts w:ascii="Book Antiqua" w:hAnsi="Book Antiqua" w:cs="Arial"/>
          <w:color w:val="000000"/>
          <w:sz w:val="24"/>
          <w:szCs w:val="24"/>
          <w:shd w:val="clear" w:color="auto" w:fill="FFFFFF"/>
          <w:lang w:val="en-US"/>
        </w:rPr>
        <w:t xml:space="preserve">, </w:t>
      </w:r>
      <w:bookmarkStart w:id="153" w:name="OLE_LINK1"/>
      <w:r w:rsidR="00087626" w:rsidRPr="0019657E">
        <w:rPr>
          <w:rFonts w:ascii="Book Antiqua" w:hAnsi="Book Antiqua" w:cs="Arial"/>
          <w:color w:val="000000"/>
          <w:sz w:val="24"/>
          <w:szCs w:val="24"/>
          <w:shd w:val="clear" w:color="auto" w:fill="FFFFFF"/>
          <w:lang w:val="en-US"/>
        </w:rPr>
        <w:t xml:space="preserve">complex </w:t>
      </w:r>
      <w:r w:rsidRPr="0019657E">
        <w:rPr>
          <w:rFonts w:ascii="Book Antiqua" w:hAnsi="Book Antiqua" w:cs="Arial"/>
          <w:color w:val="000000"/>
          <w:sz w:val="24"/>
          <w:szCs w:val="24"/>
          <w:shd w:val="clear" w:color="auto" w:fill="FFFFFF"/>
          <w:lang w:val="en-US"/>
        </w:rPr>
        <w:t>PTSD follow</w:t>
      </w:r>
      <w:r w:rsidR="00990A2F" w:rsidRPr="0019657E">
        <w:rPr>
          <w:rFonts w:ascii="Book Antiqua" w:hAnsi="Book Antiqua" w:cs="Arial"/>
          <w:color w:val="000000"/>
          <w:sz w:val="24"/>
          <w:szCs w:val="24"/>
          <w:shd w:val="clear" w:color="auto" w:fill="FFFFFF"/>
          <w:lang w:val="en-US"/>
        </w:rPr>
        <w:t>s</w:t>
      </w:r>
      <w:r w:rsidRPr="0019657E">
        <w:rPr>
          <w:rFonts w:ascii="Book Antiqua" w:hAnsi="Book Antiqua" w:cs="Arial"/>
          <w:color w:val="000000"/>
          <w:sz w:val="24"/>
          <w:szCs w:val="24"/>
          <w:shd w:val="clear" w:color="auto" w:fill="FFFFFF"/>
          <w:lang w:val="en-US"/>
        </w:rPr>
        <w:t xml:space="preserve"> exposure to a traumatic event or a series of events of an extremely threatening nature most commonly </w:t>
      </w:r>
      <w:r w:rsidRPr="0019657E">
        <w:rPr>
          <w:rFonts w:ascii="Book Antiqua" w:hAnsi="Book Antiqua" w:cs="Arial"/>
          <w:color w:val="000000"/>
          <w:sz w:val="24"/>
          <w:szCs w:val="24"/>
          <w:shd w:val="clear" w:color="auto" w:fill="FFFFFF"/>
          <w:lang w:val="en-US"/>
        </w:rPr>
        <w:lastRenderedPageBreak/>
        <w:t xml:space="preserve">prolonged, or repetitive and from which escape is usually impossible or </w:t>
      </w:r>
      <w:r w:rsidR="00D1725D" w:rsidRPr="0019657E">
        <w:rPr>
          <w:rFonts w:ascii="Book Antiqua" w:hAnsi="Book Antiqua" w:cs="Arial"/>
          <w:color w:val="000000"/>
          <w:sz w:val="24"/>
          <w:szCs w:val="24"/>
          <w:shd w:val="clear" w:color="auto" w:fill="FFFFFF"/>
          <w:lang w:val="en-US"/>
        </w:rPr>
        <w:t>strenuous</w:t>
      </w:r>
      <w:r w:rsidR="005C5CBA" w:rsidRPr="0019657E">
        <w:rPr>
          <w:rFonts w:ascii="Book Antiqua" w:hAnsi="Book Antiqua" w:cs="Arial"/>
          <w:color w:val="000000"/>
          <w:sz w:val="24"/>
          <w:szCs w:val="24"/>
          <w:shd w:val="clear" w:color="auto" w:fill="FFFFFF"/>
          <w:lang w:val="en-US"/>
        </w:rPr>
        <w:fldChar w:fldCharType="begin" w:fldLock="1"/>
      </w:r>
      <w:r w:rsidR="003B24B7" w:rsidRPr="0019657E">
        <w:rPr>
          <w:rFonts w:ascii="Book Antiqua" w:hAnsi="Book Antiqua" w:cs="Arial"/>
          <w:color w:val="000000"/>
          <w:sz w:val="24"/>
          <w:szCs w:val="24"/>
          <w:shd w:val="clear" w:color="auto" w:fill="FFFFFF"/>
          <w:lang w:val="en-US"/>
        </w:rPr>
        <w:instrText>ADDIN CSL_CITATION { "citationItems" : [ { "id" : "ITEM-1", "itemData" : { "DOI" : "10.1176/appi.ajp.2010.10040606", "ISBN" : "0002-953X", "ISSN" : "0002953X", "PMID" : "20693462", "abstract" : "Trauma-focused therapies, and cognitive-behavioral therapy (CBT) in particular, have become the treatment of choice for posttraumatic stress disorder (PTSD) over the past two decades. A cautionary note about the general applicability of CBT has been that it may not adequately address the nature and breadth of psychological difficulties experienced by patients with more emotionally complex PTSD secondary to childhood adversity. In the article by Cloitre et al. in this issue of the Journal, this question is addressed with a controlled trial that compares the relative efficacies of standard CBT with a version of CBT that is augmented by skills training that prepares the patient for the emotional reactions associated with CBT. This trial is predicated on the premise that childhood abuse can lead to PTSD that is complicated by impairments in regulating emotion, which can compromise the ability to cope with the distress elicited by trauma-focused CBT. By training patients in emotion regulation, this therapy aims to compensate for the purported deficits in patients with more complex PTSD. The importance of this study lies in its finding that augmented CBT led to greater treatment gains and fewer dropouts from therapy in these patients than standard CBT. Although previous trials have demonstrated that CBT can effectively treat PTSD following childhood abuse or prolonged violence, this study represents the first demonstration that preparing these patients with specific training in emotion regulation skills has an additive gain over standard CBT. (PsycINFO Database Record (c) 2010 APA, all rights reserved) (journal abstract)", "author" : [ { "dropping-particle" : "", "family" : "Bryant", "given" : "Richard A.", "non-dropping-particle" : "", "parse-names" : false, "suffix" : "" } ], "container-title" : "American Journal of Psychiatry", "id" : "ITEM-1", "issue" : "8", "issued" : { "date-parts" : [ [ "2010" ] ] }, "page" : "879-881", "title" : "The complexity of complex PTSD", "type" : "article-magazine", "volume" : "167" }, "uris" : [ "http://www.mendeley.com/documents/?uuid=b61143ee-4497-45db-afb0-4b9bac09b885" ] } ], "mendeley" : { "formattedCitation" : "&lt;sup&gt;[6]&lt;/sup&gt;", "plainTextFormattedCitation" : "[6]", "previouslyFormattedCitation" : "&lt;sup&gt;[6]&lt;/sup&gt;" }, "properties" : { "noteIndex" : 0 }, "schema" : "https://github.com/citation-style-language/schema/raw/master/csl-citation.json" }</w:instrText>
      </w:r>
      <w:r w:rsidR="005C5CBA" w:rsidRPr="0019657E">
        <w:rPr>
          <w:rFonts w:ascii="Book Antiqua" w:hAnsi="Book Antiqua" w:cs="Arial"/>
          <w:color w:val="000000"/>
          <w:sz w:val="24"/>
          <w:szCs w:val="24"/>
          <w:shd w:val="clear" w:color="auto" w:fill="FFFFFF"/>
          <w:lang w:val="en-US"/>
        </w:rPr>
        <w:fldChar w:fldCharType="separate"/>
      </w:r>
      <w:r w:rsidR="003B24B7" w:rsidRPr="0019657E">
        <w:rPr>
          <w:rFonts w:ascii="Book Antiqua" w:hAnsi="Book Antiqua" w:cs="Arial"/>
          <w:noProof/>
          <w:color w:val="000000"/>
          <w:sz w:val="24"/>
          <w:szCs w:val="24"/>
          <w:shd w:val="clear" w:color="auto" w:fill="FFFFFF"/>
          <w:vertAlign w:val="superscript"/>
          <w:lang w:val="en-US"/>
        </w:rPr>
        <w:t>[6]</w:t>
      </w:r>
      <w:r w:rsidR="005C5CBA" w:rsidRPr="0019657E">
        <w:rPr>
          <w:rFonts w:ascii="Book Antiqua" w:hAnsi="Book Antiqua" w:cs="Arial"/>
          <w:color w:val="000000"/>
          <w:sz w:val="24"/>
          <w:szCs w:val="24"/>
          <w:shd w:val="clear" w:color="auto" w:fill="FFFFFF"/>
          <w:lang w:val="en-US"/>
        </w:rPr>
        <w:fldChar w:fldCharType="end"/>
      </w:r>
      <w:r w:rsidR="00D1725D" w:rsidRPr="0019657E">
        <w:rPr>
          <w:rFonts w:ascii="Book Antiqua" w:hAnsi="Book Antiqua" w:cs="Arial"/>
          <w:color w:val="000000"/>
          <w:sz w:val="24"/>
          <w:szCs w:val="24"/>
          <w:shd w:val="clear" w:color="auto" w:fill="FFFFFF"/>
          <w:lang w:val="en-US"/>
        </w:rPr>
        <w:t xml:space="preserve">. </w:t>
      </w:r>
    </w:p>
    <w:bookmarkEnd w:id="153"/>
    <w:p w14:paraId="6D9E5089" w14:textId="77777777" w:rsidR="007C592D" w:rsidRPr="0019657E" w:rsidRDefault="00D1725D" w:rsidP="00AD783D">
      <w:pPr>
        <w:spacing w:after="0" w:line="360" w:lineRule="auto"/>
        <w:ind w:firstLineChars="100" w:firstLine="240"/>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Two decades ago when it was first proposed, precipitating traumatic events were described</w:t>
      </w:r>
      <w:r w:rsidR="007C592D" w:rsidRPr="0019657E">
        <w:rPr>
          <w:rFonts w:ascii="Book Antiqua" w:hAnsi="Book Antiqua" w:cs="Arial"/>
          <w:color w:val="000000"/>
          <w:sz w:val="24"/>
          <w:szCs w:val="24"/>
          <w:shd w:val="clear" w:color="auto" w:fill="FFFFFF"/>
          <w:lang w:val="en-US"/>
        </w:rPr>
        <w:t xml:space="preserve"> strictly</w:t>
      </w:r>
      <w:r w:rsidRPr="0019657E">
        <w:rPr>
          <w:rFonts w:ascii="Book Antiqua" w:hAnsi="Book Antiqua" w:cs="Arial"/>
          <w:color w:val="000000"/>
          <w:sz w:val="24"/>
          <w:szCs w:val="24"/>
          <w:shd w:val="clear" w:color="auto" w:fill="FFFFFF"/>
          <w:lang w:val="en-US"/>
        </w:rPr>
        <w:t xml:space="preserve"> as </w:t>
      </w:r>
      <w:r w:rsidR="007C592D" w:rsidRPr="0019657E">
        <w:rPr>
          <w:rFonts w:ascii="Book Antiqua" w:hAnsi="Book Antiqua" w:cs="Arial"/>
          <w:color w:val="000000"/>
          <w:sz w:val="24"/>
          <w:szCs w:val="24"/>
          <w:shd w:val="clear" w:color="auto" w:fill="FFFFFF"/>
          <w:lang w:val="en-US"/>
        </w:rPr>
        <w:t xml:space="preserve">being </w:t>
      </w:r>
      <w:r w:rsidRPr="0019657E">
        <w:rPr>
          <w:rFonts w:ascii="Book Antiqua" w:hAnsi="Book Antiqua" w:cs="Arial"/>
          <w:color w:val="000000"/>
          <w:sz w:val="24"/>
          <w:szCs w:val="24"/>
          <w:shd w:val="clear" w:color="auto" w:fill="FFFFFF"/>
          <w:lang w:val="en-US"/>
        </w:rPr>
        <w:t xml:space="preserve">prolonged </w:t>
      </w:r>
      <w:r w:rsidR="007C592D" w:rsidRPr="0019657E">
        <w:rPr>
          <w:rFonts w:ascii="Book Antiqua" w:hAnsi="Book Antiqua" w:cs="Arial"/>
          <w:color w:val="000000"/>
          <w:sz w:val="24"/>
          <w:szCs w:val="24"/>
          <w:shd w:val="clear" w:color="auto" w:fill="FFFFFF"/>
          <w:lang w:val="en-US"/>
        </w:rPr>
        <w:t xml:space="preserve">in time </w:t>
      </w:r>
      <w:r w:rsidRPr="0019657E">
        <w:rPr>
          <w:rFonts w:ascii="Book Antiqua" w:hAnsi="Book Antiqua" w:cs="Arial"/>
          <w:color w:val="000000"/>
          <w:sz w:val="24"/>
          <w:szCs w:val="24"/>
          <w:shd w:val="clear" w:color="auto" w:fill="FFFFFF"/>
          <w:lang w:val="en-US"/>
        </w:rPr>
        <w:t>usually taking place during early developmental stages (</w:t>
      </w:r>
      <w:r w:rsidRPr="0019657E">
        <w:rPr>
          <w:rFonts w:ascii="Book Antiqua" w:hAnsi="Book Antiqua" w:cs="Arial"/>
          <w:i/>
          <w:color w:val="000000"/>
          <w:sz w:val="24"/>
          <w:szCs w:val="24"/>
          <w:shd w:val="clear" w:color="auto" w:fill="FFFFFF"/>
          <w:lang w:val="en-US"/>
        </w:rPr>
        <w:t>i.e.</w:t>
      </w:r>
      <w:r w:rsidR="00AD783D" w:rsidRPr="0019657E">
        <w:rPr>
          <w:rFonts w:ascii="Book Antiqua" w:hAnsi="Book Antiqua" w:cs="Arial" w:hint="eastAsia"/>
          <w:color w:val="000000"/>
          <w:sz w:val="24"/>
          <w:szCs w:val="24"/>
          <w:shd w:val="clear" w:color="auto" w:fill="FFFFFF"/>
          <w:lang w:val="en-US" w:eastAsia="zh-CN"/>
        </w:rPr>
        <w:t xml:space="preserve">, </w:t>
      </w:r>
      <w:r w:rsidRPr="0019657E">
        <w:rPr>
          <w:rFonts w:ascii="Book Antiqua" w:hAnsi="Book Antiqua" w:cs="Arial"/>
          <w:color w:val="000000"/>
          <w:sz w:val="24"/>
          <w:szCs w:val="24"/>
          <w:shd w:val="clear" w:color="auto" w:fill="FFFFFF"/>
          <w:lang w:val="en-US"/>
        </w:rPr>
        <w:t>childhood)</w:t>
      </w:r>
      <w:r w:rsidR="00415FD9" w:rsidRPr="0019657E">
        <w:rPr>
          <w:rFonts w:ascii="Book Antiqua" w:hAnsi="Book Antiqua" w:cs="Arial"/>
          <w:color w:val="000000"/>
          <w:sz w:val="24"/>
          <w:szCs w:val="24"/>
          <w:shd w:val="clear" w:color="auto" w:fill="FFFFFF"/>
          <w:lang w:val="en-US"/>
        </w:rPr>
        <w:fldChar w:fldCharType="begin" w:fldLock="1"/>
      </w:r>
      <w:r w:rsidR="00C431DA" w:rsidRPr="0019657E">
        <w:rPr>
          <w:rFonts w:ascii="Book Antiqua" w:hAnsi="Book Antiqua" w:cs="Arial"/>
          <w:color w:val="000000"/>
          <w:sz w:val="24"/>
          <w:szCs w:val="24"/>
          <w:shd w:val="clear" w:color="auto" w:fill="FFFFFF"/>
          <w:lang w:val="en-US"/>
        </w:rPr>
        <w:instrText>ADDIN CSL_CITATION { "citationItems" : [ { "id" : "ITEM-1", "itemData" : { "DOI" : "10.1007/BF00977235", "ISBN" : "0894-9867", "ISSN" : "08949867", "PMID" : "11354", "abstract" : "This paper reviews the evidence for the existence of a complex form of post-traumatic disorder in survivors\" of prolonged, repeated trauma. This syndrome is currently under consideration for inclusion in DSM-IV under the name of DESNOS (Disorders of Extreme Stress\" Not Otherwise Specified). The current diagnostic formulation of PTSD derives\" primarily from observations of survivors\" of relatively circumscribed traumatic events'. This\" formulation fails to capture the protean sequelae of prolonged, repeated trauma. In contrast to a single traumatic event, prolonged, repeated trauma can occur only where the victim is in a state of captivity, under the control of the perpetrator. The psychological impact of subordination to coercive control has many common features, whether it occurs within the public sphere of politics or within the private sphere of sexual and domestic relations.", "author" : [ { "dropping-particle" : "", "family" : "Herman", "given" : "Judith Lewis", "non-dropping-particle" : "", "parse-names" : false, "suffix" : "" } ], "container-title" : "Journal of Traumatic Stress", "id" : "ITEM-1", "issue" : "3", "issued" : { "date-parts" : [ [ "1992" ] ] }, "page" : "377-391", "title" : "Complex PTSD: A syndrome in survivors of prolonged and repeated trauma", "type" : "article-journal", "volume" : "5" }, "uris" : [ "http://www.mendeley.com/documents/?uuid=9d377079-90e9-4486-ad7e-148812533e76" ] } ], "mendeley" : { "formattedCitation" : "&lt;sup&gt;[1]&lt;/sup&gt;", "plainTextFormattedCitation" : "[1]", "previouslyFormattedCitation" : "&lt;sup&gt;[1]&lt;/sup&gt;" }, "properties" : { "noteIndex" : 0 }, "schema" : "https://github.com/citation-style-language/schema/raw/master/csl-citation.json" }</w:instrText>
      </w:r>
      <w:r w:rsidR="00415FD9" w:rsidRPr="0019657E">
        <w:rPr>
          <w:rFonts w:ascii="Book Antiqua" w:hAnsi="Book Antiqua" w:cs="Arial"/>
          <w:color w:val="000000"/>
          <w:sz w:val="24"/>
          <w:szCs w:val="24"/>
          <w:shd w:val="clear" w:color="auto" w:fill="FFFFFF"/>
          <w:lang w:val="en-US"/>
        </w:rPr>
        <w:fldChar w:fldCharType="separate"/>
      </w:r>
      <w:r w:rsidR="00415FD9" w:rsidRPr="0019657E">
        <w:rPr>
          <w:rFonts w:ascii="Book Antiqua" w:hAnsi="Book Antiqua" w:cs="Arial"/>
          <w:noProof/>
          <w:color w:val="000000"/>
          <w:sz w:val="24"/>
          <w:szCs w:val="24"/>
          <w:shd w:val="clear" w:color="auto" w:fill="FFFFFF"/>
          <w:vertAlign w:val="superscript"/>
          <w:lang w:val="en-US"/>
        </w:rPr>
        <w:t>[1]</w:t>
      </w:r>
      <w:r w:rsidR="00415FD9" w:rsidRPr="0019657E">
        <w:rPr>
          <w:rFonts w:ascii="Book Antiqua" w:hAnsi="Book Antiqua" w:cs="Arial"/>
          <w:color w:val="000000"/>
          <w:sz w:val="24"/>
          <w:szCs w:val="24"/>
          <w:shd w:val="clear" w:color="auto" w:fill="FFFFFF"/>
          <w:lang w:val="en-US"/>
        </w:rPr>
        <w:fldChar w:fldCharType="end"/>
      </w:r>
      <w:r w:rsidR="007C592D" w:rsidRPr="0019657E">
        <w:rPr>
          <w:rFonts w:ascii="Book Antiqua" w:hAnsi="Book Antiqua" w:cs="Arial"/>
          <w:color w:val="000000"/>
          <w:sz w:val="24"/>
          <w:szCs w:val="24"/>
          <w:shd w:val="clear" w:color="auto" w:fill="FFFFFF"/>
          <w:lang w:val="en-US"/>
        </w:rPr>
        <w:t xml:space="preserve">. The literature describing </w:t>
      </w:r>
      <w:r w:rsidR="00087626" w:rsidRPr="0019657E">
        <w:rPr>
          <w:rFonts w:ascii="Book Antiqua" w:hAnsi="Book Antiqua" w:cs="Arial"/>
          <w:color w:val="000000"/>
          <w:sz w:val="24"/>
          <w:szCs w:val="24"/>
          <w:shd w:val="clear" w:color="auto" w:fill="FFFFFF"/>
          <w:lang w:val="en-US"/>
        </w:rPr>
        <w:t xml:space="preserve">complex </w:t>
      </w:r>
      <w:r w:rsidR="007C592D" w:rsidRPr="0019657E">
        <w:rPr>
          <w:rFonts w:ascii="Book Antiqua" w:hAnsi="Book Antiqua" w:cs="Arial"/>
          <w:color w:val="000000"/>
          <w:sz w:val="24"/>
          <w:szCs w:val="24"/>
          <w:shd w:val="clear" w:color="auto" w:fill="FFFFFF"/>
          <w:lang w:val="en-US"/>
        </w:rPr>
        <w:t>PTSD</w:t>
      </w:r>
      <w:r w:rsidR="000F61D3" w:rsidRPr="0019657E">
        <w:rPr>
          <w:rFonts w:ascii="Book Antiqua" w:hAnsi="Book Antiqua" w:cs="Arial"/>
          <w:color w:val="000000"/>
          <w:sz w:val="24"/>
          <w:szCs w:val="24"/>
          <w:shd w:val="clear" w:color="auto" w:fill="FFFFFF"/>
          <w:lang w:val="en-US"/>
        </w:rPr>
        <w:t xml:space="preserve"> ever since,</w:t>
      </w:r>
      <w:r w:rsidR="007C592D" w:rsidRPr="0019657E">
        <w:rPr>
          <w:rFonts w:ascii="Book Antiqua" w:hAnsi="Book Antiqua" w:cs="Arial"/>
          <w:color w:val="000000"/>
          <w:sz w:val="24"/>
          <w:szCs w:val="24"/>
          <w:shd w:val="clear" w:color="auto" w:fill="FFFFFF"/>
          <w:lang w:val="en-US"/>
        </w:rPr>
        <w:t xml:space="preserve"> following its first initiation as a cluster of symptoms beyond classic PTSD, began to also</w:t>
      </w:r>
      <w:r w:rsidRPr="0019657E">
        <w:rPr>
          <w:rFonts w:ascii="Book Antiqua" w:hAnsi="Book Antiqua" w:cs="Arial"/>
          <w:color w:val="000000"/>
          <w:sz w:val="24"/>
          <w:szCs w:val="24"/>
          <w:shd w:val="clear" w:color="auto" w:fill="FFFFFF"/>
          <w:lang w:val="en-US"/>
        </w:rPr>
        <w:t xml:space="preserve"> includ</w:t>
      </w:r>
      <w:r w:rsidR="007C592D" w:rsidRPr="0019657E">
        <w:rPr>
          <w:rFonts w:ascii="Book Antiqua" w:hAnsi="Book Antiqua" w:cs="Arial"/>
          <w:color w:val="000000"/>
          <w:sz w:val="24"/>
          <w:szCs w:val="24"/>
          <w:shd w:val="clear" w:color="auto" w:fill="FFFFFF"/>
          <w:lang w:val="en-US"/>
        </w:rPr>
        <w:t>e</w:t>
      </w:r>
      <w:r w:rsidRPr="0019657E">
        <w:rPr>
          <w:rFonts w:ascii="Book Antiqua" w:hAnsi="Book Antiqua" w:cs="Arial"/>
          <w:color w:val="000000"/>
          <w:sz w:val="24"/>
          <w:szCs w:val="24"/>
          <w:shd w:val="clear" w:color="auto" w:fill="FFFFFF"/>
          <w:lang w:val="en-US"/>
        </w:rPr>
        <w:t xml:space="preserve"> </w:t>
      </w:r>
      <w:bookmarkStart w:id="154" w:name="OLE_LINK2"/>
      <w:bookmarkStart w:id="155" w:name="OLE_LINK3"/>
      <w:r w:rsidRPr="0019657E">
        <w:rPr>
          <w:rFonts w:ascii="Book Antiqua" w:hAnsi="Book Antiqua" w:cs="Arial"/>
          <w:color w:val="000000"/>
          <w:sz w:val="24"/>
          <w:szCs w:val="24"/>
          <w:shd w:val="clear" w:color="auto" w:fill="FFFFFF"/>
          <w:lang w:val="en-US"/>
        </w:rPr>
        <w:t>entrapping events ta</w:t>
      </w:r>
      <w:r w:rsidR="007C592D" w:rsidRPr="0019657E">
        <w:rPr>
          <w:rFonts w:ascii="Book Antiqua" w:hAnsi="Book Antiqua" w:cs="Arial"/>
          <w:color w:val="000000"/>
          <w:sz w:val="24"/>
          <w:szCs w:val="24"/>
          <w:shd w:val="clear" w:color="auto" w:fill="FFFFFF"/>
          <w:lang w:val="en-US"/>
        </w:rPr>
        <w:t>king place during adulthood</w:t>
      </w:r>
      <w:r w:rsidR="00E35292" w:rsidRPr="0019657E">
        <w:rPr>
          <w:rFonts w:ascii="Book Antiqua" w:hAnsi="Book Antiqua" w:cs="Arial"/>
          <w:color w:val="000000"/>
          <w:sz w:val="24"/>
          <w:szCs w:val="24"/>
          <w:shd w:val="clear" w:color="auto" w:fill="FFFFFF"/>
          <w:lang w:val="en-US"/>
        </w:rPr>
        <w:fldChar w:fldCharType="begin" w:fldLock="1"/>
      </w:r>
      <w:r w:rsidR="00740EFB" w:rsidRPr="0019657E">
        <w:rPr>
          <w:rFonts w:ascii="Book Antiqua" w:hAnsi="Book Antiqua" w:cs="Arial"/>
          <w:color w:val="000000"/>
          <w:sz w:val="24"/>
          <w:szCs w:val="24"/>
          <w:shd w:val="clear" w:color="auto" w:fill="FFFFFF"/>
          <w:lang w:val="en-US"/>
        </w:rPr>
        <w:instrText>ADDIN CSL_CITATION { "citationItems" : [ { "id" : "ITEM-1", "itemData" : { "DOI" : "10.1097/YCO.0b013e32835aea9d", "ISBN" : "0951-7367", "ISSN" : "0951-7367", "PMID" : "23154645", "abstract" : "This article reviews recent findings on Complex Posttraumatic Stress Disorder (CPTSD) and proposes future research which would help to establish the nature of CPTSD in relation to Posttraumatic Stress Disorder (PTSD).", "author" : [ { "dropping-particle" : "", "family" : "McDonnell", "given" : "Matthew", "non-dropping-particle" : "", "parse-names" : false, "suffix" : "" }, { "dropping-particle" : "", "family" : "Robjant", "given" : "Katy", "non-dropping-particle" : "", "parse-names" : false, "suffix" : "" }, { "dropping-particle" : "", "family" : "Katona", "given" : "Cornelius", "non-dropping-particle" : "", "parse-names" : false, "suffix" : "" } ], "container-title" : "Current Opinion in Psychiatry", "id" : "ITEM-1", "issue" : "1", "issued" : { "date-parts" : [ [ "2013" ] ] }, "page" : "1-6", "title" : "Complex posttraumatic stress disorder and survivors of human rights violations", "type" : "article-journal", "volume" : "26" }, "uris" : [ "http://www.mendeley.com/documents/?uuid=7ea5a643-9191-4731-b28f-65f2d2f469e5" ] } ], "mendeley" : { "formattedCitation" : "&lt;sup&gt;[8]&lt;/sup&gt;", "plainTextFormattedCitation" : "[8]", "previouslyFormattedCitation" : "&lt;sup&gt;[8]&lt;/sup&gt;" }, "properties" : { "noteIndex" : 0 }, "schema" : "https://github.com/citation-style-language/schema/raw/master/csl-citation.json" }</w:instrText>
      </w:r>
      <w:r w:rsidR="00E35292" w:rsidRPr="0019657E">
        <w:rPr>
          <w:rFonts w:ascii="Book Antiqua" w:hAnsi="Book Antiqua" w:cs="Arial"/>
          <w:color w:val="000000"/>
          <w:sz w:val="24"/>
          <w:szCs w:val="24"/>
          <w:shd w:val="clear" w:color="auto" w:fill="FFFFFF"/>
          <w:lang w:val="en-US"/>
        </w:rPr>
        <w:fldChar w:fldCharType="separate"/>
      </w:r>
      <w:r w:rsidR="00421E59" w:rsidRPr="0019657E">
        <w:rPr>
          <w:rFonts w:ascii="Book Antiqua" w:hAnsi="Book Antiqua" w:cs="Arial"/>
          <w:noProof/>
          <w:color w:val="000000"/>
          <w:sz w:val="24"/>
          <w:szCs w:val="24"/>
          <w:shd w:val="clear" w:color="auto" w:fill="FFFFFF"/>
          <w:vertAlign w:val="superscript"/>
          <w:lang w:val="en-US"/>
        </w:rPr>
        <w:t>[8]</w:t>
      </w:r>
      <w:r w:rsidR="00E35292" w:rsidRPr="0019657E">
        <w:rPr>
          <w:rFonts w:ascii="Book Antiqua" w:hAnsi="Book Antiqua" w:cs="Arial"/>
          <w:color w:val="000000"/>
          <w:sz w:val="24"/>
          <w:szCs w:val="24"/>
          <w:shd w:val="clear" w:color="auto" w:fill="FFFFFF"/>
          <w:lang w:val="en-US"/>
        </w:rPr>
        <w:fldChar w:fldCharType="end"/>
      </w:r>
      <w:r w:rsidR="007C592D" w:rsidRPr="0019657E">
        <w:rPr>
          <w:rFonts w:ascii="Book Antiqua" w:hAnsi="Book Antiqua" w:cs="Arial"/>
          <w:color w:val="000000"/>
          <w:sz w:val="24"/>
          <w:szCs w:val="24"/>
          <w:shd w:val="clear" w:color="auto" w:fill="FFFFFF"/>
          <w:lang w:val="en-US"/>
        </w:rPr>
        <w:t xml:space="preserve"> and</w:t>
      </w:r>
      <w:r w:rsidRPr="0019657E">
        <w:rPr>
          <w:rFonts w:ascii="Book Antiqua" w:hAnsi="Book Antiqua" w:cs="Arial"/>
          <w:color w:val="000000"/>
          <w:sz w:val="24"/>
          <w:szCs w:val="24"/>
          <w:shd w:val="clear" w:color="auto" w:fill="FFFFFF"/>
          <w:lang w:val="en-US"/>
        </w:rPr>
        <w:t xml:space="preserve"> argued against their prolonged nature</w:t>
      </w:r>
      <w:r w:rsidR="007C592D" w:rsidRPr="0019657E">
        <w:rPr>
          <w:rFonts w:ascii="Book Antiqua" w:hAnsi="Book Antiqua" w:cs="Arial"/>
          <w:color w:val="000000"/>
          <w:sz w:val="24"/>
          <w:szCs w:val="24"/>
          <w:shd w:val="clear" w:color="auto" w:fill="FFFFFF"/>
          <w:lang w:val="en-US"/>
        </w:rPr>
        <w:t xml:space="preserve"> per se</w:t>
      </w:r>
      <w:r w:rsidRPr="0019657E">
        <w:rPr>
          <w:rFonts w:ascii="Book Antiqua" w:hAnsi="Book Antiqua" w:cs="Arial"/>
          <w:color w:val="000000"/>
          <w:sz w:val="24"/>
          <w:szCs w:val="24"/>
          <w:shd w:val="clear" w:color="auto" w:fill="FFFFFF"/>
          <w:lang w:val="en-US"/>
        </w:rPr>
        <w:t xml:space="preserve">, </w:t>
      </w:r>
      <w:r w:rsidR="007C592D" w:rsidRPr="0019657E">
        <w:rPr>
          <w:rFonts w:ascii="Book Antiqua" w:hAnsi="Book Antiqua" w:cs="Arial"/>
          <w:color w:val="000000"/>
          <w:sz w:val="24"/>
          <w:szCs w:val="24"/>
          <w:shd w:val="clear" w:color="auto" w:fill="FFFFFF"/>
          <w:lang w:val="en-US"/>
        </w:rPr>
        <w:t xml:space="preserve">referring to single event traumas as well as repeated series of </w:t>
      </w:r>
      <w:r w:rsidR="00990A2F" w:rsidRPr="0019657E">
        <w:rPr>
          <w:rFonts w:ascii="Book Antiqua" w:hAnsi="Book Antiqua" w:cs="Arial"/>
          <w:color w:val="000000"/>
          <w:sz w:val="24"/>
          <w:szCs w:val="24"/>
          <w:shd w:val="clear" w:color="auto" w:fill="FFFFFF"/>
          <w:lang w:val="en-US"/>
        </w:rPr>
        <w:t xml:space="preserve">single </w:t>
      </w:r>
      <w:r w:rsidR="007C592D" w:rsidRPr="0019657E">
        <w:rPr>
          <w:rFonts w:ascii="Book Antiqua" w:hAnsi="Book Antiqua" w:cs="Arial"/>
          <w:color w:val="000000"/>
          <w:sz w:val="24"/>
          <w:szCs w:val="24"/>
          <w:shd w:val="clear" w:color="auto" w:fill="FFFFFF"/>
          <w:lang w:val="en-US"/>
        </w:rPr>
        <w:t>complex trauma that could be so severe and</w:t>
      </w:r>
      <w:r w:rsidR="005B005C" w:rsidRPr="0019657E">
        <w:rPr>
          <w:rFonts w:ascii="Book Antiqua" w:hAnsi="Book Antiqua" w:cs="Arial"/>
          <w:color w:val="000000"/>
          <w:sz w:val="24"/>
          <w:szCs w:val="24"/>
          <w:shd w:val="clear" w:color="auto" w:fill="FFFFFF"/>
          <w:lang w:val="en-US"/>
        </w:rPr>
        <w:t xml:space="preserve"> catastrophic in nature leading</w:t>
      </w:r>
      <w:r w:rsidR="000F61D3" w:rsidRPr="0019657E">
        <w:rPr>
          <w:rFonts w:ascii="Book Antiqua" w:hAnsi="Book Antiqua" w:cs="Arial"/>
          <w:color w:val="000000"/>
          <w:sz w:val="24"/>
          <w:szCs w:val="24"/>
          <w:shd w:val="clear" w:color="auto" w:fill="FFFFFF"/>
          <w:lang w:val="en-US"/>
        </w:rPr>
        <w:t xml:space="preserve"> to</w:t>
      </w:r>
      <w:r w:rsidR="00990A2F" w:rsidRPr="0019657E">
        <w:rPr>
          <w:rFonts w:ascii="Book Antiqua" w:hAnsi="Book Antiqua" w:cs="Arial"/>
          <w:color w:val="000000"/>
          <w:sz w:val="24"/>
          <w:szCs w:val="24"/>
          <w:shd w:val="clear" w:color="auto" w:fill="FFFFFF"/>
          <w:lang w:val="en-US"/>
        </w:rPr>
        <w:t xml:space="preserve"> </w:t>
      </w:r>
      <w:r w:rsidR="007C592D" w:rsidRPr="0019657E">
        <w:rPr>
          <w:rFonts w:ascii="Book Antiqua" w:hAnsi="Book Antiqua" w:cs="Arial"/>
          <w:color w:val="000000"/>
          <w:sz w:val="24"/>
          <w:szCs w:val="24"/>
          <w:shd w:val="clear" w:color="auto" w:fill="FFFFFF"/>
          <w:lang w:val="en-US"/>
        </w:rPr>
        <w:t xml:space="preserve">profound </w:t>
      </w:r>
      <w:r w:rsidR="005B005C" w:rsidRPr="0019657E">
        <w:rPr>
          <w:rFonts w:ascii="Book Antiqua" w:hAnsi="Book Antiqua" w:cs="Arial"/>
          <w:color w:val="000000"/>
          <w:sz w:val="24"/>
          <w:szCs w:val="24"/>
          <w:shd w:val="clear" w:color="auto" w:fill="FFFFFF"/>
          <w:lang w:val="en-US"/>
        </w:rPr>
        <w:t xml:space="preserve">personal </w:t>
      </w:r>
      <w:r w:rsidR="007C592D" w:rsidRPr="0019657E">
        <w:rPr>
          <w:rFonts w:ascii="Book Antiqua" w:hAnsi="Book Antiqua" w:cs="Arial"/>
          <w:color w:val="000000"/>
          <w:sz w:val="24"/>
          <w:szCs w:val="24"/>
          <w:shd w:val="clear" w:color="auto" w:fill="FFFFFF"/>
          <w:lang w:val="en-US"/>
        </w:rPr>
        <w:t>effects</w:t>
      </w:r>
      <w:r w:rsidR="005B005C" w:rsidRPr="0019657E">
        <w:rPr>
          <w:rFonts w:ascii="Book Antiqua" w:hAnsi="Book Antiqua" w:cs="Arial"/>
          <w:color w:val="000000"/>
          <w:sz w:val="24"/>
          <w:szCs w:val="24"/>
          <w:shd w:val="clear" w:color="auto" w:fill="FFFFFF"/>
          <w:lang w:val="en-US"/>
        </w:rPr>
        <w:t xml:space="preserve">, </w:t>
      </w:r>
      <w:r w:rsidR="00571723" w:rsidRPr="0019657E">
        <w:rPr>
          <w:rFonts w:ascii="Book Antiqua" w:hAnsi="Book Antiqua" w:cs="Arial"/>
          <w:color w:val="000000"/>
          <w:sz w:val="24"/>
          <w:szCs w:val="24"/>
          <w:shd w:val="clear" w:color="auto" w:fill="FFFFFF"/>
          <w:lang w:val="en-US"/>
        </w:rPr>
        <w:t>such as</w:t>
      </w:r>
      <w:r w:rsidR="007C592D" w:rsidRPr="0019657E">
        <w:rPr>
          <w:rFonts w:ascii="Book Antiqua" w:hAnsi="Book Antiqua" w:cs="Arial"/>
          <w:color w:val="000000"/>
          <w:sz w:val="24"/>
          <w:szCs w:val="24"/>
          <w:shd w:val="clear" w:color="auto" w:fill="FFFFFF"/>
          <w:lang w:val="en-US"/>
        </w:rPr>
        <w:t xml:space="preserve"> personality modification</w:t>
      </w:r>
      <w:r w:rsidR="00A74404" w:rsidRPr="0019657E">
        <w:rPr>
          <w:rFonts w:ascii="Book Antiqua" w:hAnsi="Book Antiqua" w:cs="Arial"/>
          <w:color w:val="000000"/>
          <w:sz w:val="24"/>
          <w:szCs w:val="24"/>
          <w:shd w:val="clear" w:color="auto" w:fill="FFFFFF"/>
          <w:lang w:val="en-US"/>
        </w:rPr>
        <w:t>,</w:t>
      </w:r>
      <w:r w:rsidR="007C592D" w:rsidRPr="0019657E">
        <w:rPr>
          <w:rFonts w:ascii="Book Antiqua" w:hAnsi="Book Antiqua" w:cs="Arial"/>
          <w:color w:val="000000"/>
          <w:sz w:val="24"/>
          <w:szCs w:val="24"/>
          <w:shd w:val="clear" w:color="auto" w:fill="FFFFFF"/>
          <w:lang w:val="en-US"/>
        </w:rPr>
        <w:t xml:space="preserve"> even after the conclusio</w:t>
      </w:r>
      <w:r w:rsidR="004D01AF" w:rsidRPr="0019657E">
        <w:rPr>
          <w:rFonts w:ascii="Book Antiqua" w:hAnsi="Book Antiqua" w:cs="Arial"/>
          <w:color w:val="000000"/>
          <w:sz w:val="24"/>
          <w:szCs w:val="24"/>
          <w:shd w:val="clear" w:color="auto" w:fill="FFFFFF"/>
          <w:lang w:val="en-US"/>
        </w:rPr>
        <w:t>n of major developmental stages</w:t>
      </w:r>
      <w:r w:rsidR="00C431DA" w:rsidRPr="0019657E">
        <w:rPr>
          <w:rFonts w:ascii="Book Antiqua" w:hAnsi="Book Antiqua" w:cs="Arial"/>
          <w:color w:val="000000"/>
          <w:sz w:val="24"/>
          <w:szCs w:val="24"/>
          <w:shd w:val="clear" w:color="auto" w:fill="FFFFFF"/>
          <w:lang w:val="en-US"/>
        </w:rPr>
        <w:fldChar w:fldCharType="begin" w:fldLock="1"/>
      </w:r>
      <w:r w:rsidR="00740EFB" w:rsidRPr="0019657E">
        <w:rPr>
          <w:rFonts w:ascii="Book Antiqua" w:hAnsi="Book Antiqua" w:cs="Arial"/>
          <w:color w:val="000000"/>
          <w:sz w:val="24"/>
          <w:szCs w:val="24"/>
          <w:shd w:val="clear" w:color="auto" w:fill="FFFFFF"/>
          <w:lang w:val="en-US"/>
        </w:rPr>
        <w:instrText>ADDIN CSL_CITATION { "citationItems" : [ { "id" : "ITEM-1", "itemData" : { "DOI" : "10.1037/1942-9681.S.1.86", "ISBN" : "1942-969X(Electronic);1942-9681(Print)", "ISSN" : "1942-969X", "PMID" : "2005017113", "abstract" : "Complex trauma occurs repeatedly and escalates over its duration. In families, it is exemplified by domestic violence and child abuse and in other situations by war, prisoner of war or refugee status, and human trafficking. Complex trauma also refers to situations such as acute/chronic illness that requires intensive medical intervention or a single traumatic event that is calamitous. Complex trauma generates complex reactions, in addition to those currently included in the DSM\u2013IV (American Psychiatric Association, 1994) diagnosis of posttraumatic stress disorder (PTSD). This article examines the criteria contained in the diagnostic conceptualization of complex PTSD (CPTSD). It reviews newly available assessment tools and outlines a sequenced treatment based on accumulated clinical observation and emerging empirical substantiation.", "author" : [ { "dropping-particle" : "", "family" : "Courtois", "given" : "Christine A.", "non-dropping-particle" : "", "parse-names" : false, "suffix" : "" } ], "container-title" : "Psychological Trauma: Theory, Research, Practice, and Policy", "id" : "ITEM-1", "issue" : "1", "issued" : { "date-parts" : [ [ "2008" ] ] }, "page" : "86-100", "title" : "Complex trauma, complex reactions: Assessment and treatment.", "type" : "article-journal", "volume" : "S" }, "uris" : [ "http://www.mendeley.com/documents/?uuid=02e4109b-2645-4b1f-af4f-4ae7f9a6adf6" ] } ], "mendeley" : { "formattedCitation" : "&lt;sup&gt;[9]&lt;/sup&gt;", "plainTextFormattedCitation" : "[9]", "previouslyFormattedCitation" : "&lt;sup&gt;[9]&lt;/sup&gt;" }, "properties" : { "noteIndex" : 0 }, "schema" : "https://github.com/citation-style-language/schema/raw/master/csl-citation.json" }</w:instrText>
      </w:r>
      <w:r w:rsidR="00C431DA" w:rsidRPr="0019657E">
        <w:rPr>
          <w:rFonts w:ascii="Book Antiqua" w:hAnsi="Book Antiqua" w:cs="Arial"/>
          <w:color w:val="000000"/>
          <w:sz w:val="24"/>
          <w:szCs w:val="24"/>
          <w:shd w:val="clear" w:color="auto" w:fill="FFFFFF"/>
          <w:lang w:val="en-US"/>
        </w:rPr>
        <w:fldChar w:fldCharType="separate"/>
      </w:r>
      <w:r w:rsidR="00421E59" w:rsidRPr="0019657E">
        <w:rPr>
          <w:rFonts w:ascii="Book Antiqua" w:hAnsi="Book Antiqua" w:cs="Arial"/>
          <w:noProof/>
          <w:color w:val="000000"/>
          <w:sz w:val="24"/>
          <w:szCs w:val="24"/>
          <w:shd w:val="clear" w:color="auto" w:fill="FFFFFF"/>
          <w:vertAlign w:val="superscript"/>
          <w:lang w:val="en-US"/>
        </w:rPr>
        <w:t>[9]</w:t>
      </w:r>
      <w:r w:rsidR="00C431DA" w:rsidRPr="0019657E">
        <w:rPr>
          <w:rFonts w:ascii="Book Antiqua" w:hAnsi="Book Antiqua" w:cs="Arial"/>
          <w:color w:val="000000"/>
          <w:sz w:val="24"/>
          <w:szCs w:val="24"/>
          <w:shd w:val="clear" w:color="auto" w:fill="FFFFFF"/>
          <w:lang w:val="en-US"/>
        </w:rPr>
        <w:fldChar w:fldCharType="end"/>
      </w:r>
      <w:r w:rsidRPr="0019657E">
        <w:rPr>
          <w:rFonts w:ascii="Book Antiqua" w:hAnsi="Book Antiqua" w:cs="Arial"/>
          <w:color w:val="000000"/>
          <w:sz w:val="24"/>
          <w:szCs w:val="24"/>
          <w:shd w:val="clear" w:color="auto" w:fill="FFFFFF"/>
          <w:lang w:val="en-US"/>
        </w:rPr>
        <w:t>.</w:t>
      </w:r>
      <w:r w:rsidR="003B24B7" w:rsidRPr="0019657E">
        <w:rPr>
          <w:rFonts w:ascii="Book Antiqua" w:hAnsi="Book Antiqua" w:cs="Arial"/>
          <w:color w:val="000000"/>
          <w:sz w:val="24"/>
          <w:szCs w:val="24"/>
          <w:shd w:val="clear" w:color="auto" w:fill="FFFFFF"/>
          <w:lang w:val="en-US"/>
        </w:rPr>
        <w:t xml:space="preserve"> </w:t>
      </w:r>
      <w:bookmarkEnd w:id="154"/>
      <w:bookmarkEnd w:id="155"/>
      <w:r w:rsidR="004D01AF" w:rsidRPr="0019657E">
        <w:rPr>
          <w:rFonts w:ascii="Book Antiqua" w:hAnsi="Book Antiqua" w:cs="Arial"/>
          <w:color w:val="000000"/>
          <w:sz w:val="24"/>
          <w:szCs w:val="24"/>
          <w:shd w:val="clear" w:color="auto" w:fill="FFFFFF"/>
          <w:lang w:val="en-US"/>
        </w:rPr>
        <w:t xml:space="preserve">A recent study of </w:t>
      </w:r>
      <w:proofErr w:type="spellStart"/>
      <w:r w:rsidR="004D01AF" w:rsidRPr="0019657E">
        <w:rPr>
          <w:rFonts w:ascii="Book Antiqua" w:hAnsi="Book Antiqua" w:cs="Arial"/>
          <w:color w:val="000000"/>
          <w:sz w:val="24"/>
          <w:szCs w:val="24"/>
          <w:shd w:val="clear" w:color="auto" w:fill="FFFFFF"/>
          <w:lang w:val="en-US"/>
        </w:rPr>
        <w:t>Palic</w:t>
      </w:r>
      <w:proofErr w:type="spellEnd"/>
      <w:r w:rsidR="004D01AF" w:rsidRPr="0019657E">
        <w:rPr>
          <w:rFonts w:ascii="Book Antiqua" w:hAnsi="Book Antiqua" w:cs="Arial"/>
          <w:color w:val="000000"/>
          <w:sz w:val="24"/>
          <w:szCs w:val="24"/>
          <w:shd w:val="clear" w:color="auto" w:fill="FFFFFF"/>
          <w:lang w:val="en-US"/>
        </w:rPr>
        <w:t xml:space="preserve"> </w:t>
      </w:r>
      <w:r w:rsidR="004D01AF" w:rsidRPr="0019657E">
        <w:rPr>
          <w:rFonts w:ascii="Book Antiqua" w:hAnsi="Book Antiqua" w:cs="Arial"/>
          <w:i/>
          <w:color w:val="000000"/>
          <w:sz w:val="24"/>
          <w:szCs w:val="24"/>
          <w:shd w:val="clear" w:color="auto" w:fill="FFFFFF"/>
          <w:lang w:val="en-US"/>
        </w:rPr>
        <w:t>et al</w:t>
      </w:r>
      <w:r w:rsidR="003B24B7" w:rsidRPr="0019657E">
        <w:rPr>
          <w:rFonts w:ascii="Book Antiqua" w:hAnsi="Book Antiqua" w:cs="Arial"/>
          <w:color w:val="000000"/>
          <w:sz w:val="24"/>
          <w:szCs w:val="24"/>
          <w:shd w:val="clear" w:color="auto" w:fill="FFFFFF"/>
          <w:lang w:val="en-US"/>
        </w:rPr>
        <w:fldChar w:fldCharType="begin" w:fldLock="1"/>
      </w:r>
      <w:r w:rsidR="00740EFB" w:rsidRPr="0019657E">
        <w:rPr>
          <w:rFonts w:ascii="Book Antiqua" w:hAnsi="Book Antiqua" w:cs="Arial"/>
          <w:color w:val="000000"/>
          <w:sz w:val="24"/>
          <w:szCs w:val="24"/>
          <w:shd w:val="clear" w:color="auto" w:fill="FFFFFF"/>
          <w:lang w:val="en-US"/>
        </w:rPr>
        <w:instrText>ADDIN CSL_CITATION { "citationItems" : [ { "id" : "ITEM-1", "itemData" : { "DOI" : "10.1016/j.psychres.2016.10.062", "ISBN" : "0165-1781", "ISSN" : "18727123", "PMID" : "27839826", "abstract" : "The ICD-11 proposes different types of prolonged trauma as risk factors for complex PTSD (CPTSD). However, CPTSD's construct validity has only been examined in childhood abuse, and single trauma exposure samples. Thus, the extent to which CPTSD applies to other repeatedly traumatized populations is unknown. This study examined ICD-11's PTSD and CPTSD across populations with prolonged trauma of varying interpersonal intensity and ages of exposure, including: 1) childhood sexual abuse, 2) adulthood trauma of severe interpersonal intensity (refugees and ex-prisoners of war), and 3) adulthood trauma of mild interpersonal intensity (military veterans, and mental health workers). In support of the proposal, latent class analysis (N = 820) identified, a 4-class solution representing \u201cPTSD\u201d, \u201cCPTSD\u201d, and \u201cnon-pathological\u201d classes, but also an \u201cAnxiety symptoms\u201d class, and an alternative 5-class solution, with a \u201cDissociative PTSD-subtype\u201d class. ICD-11's CPTSD was not exclusively associated with childhood abuse, but also with exposure to adulthood trauma of severe interpersonal intensity. Furthermore, all types of prolonged trauma were equally associated with the \u201cAnxiety symptoms\u201d class. Finally, of all the classes, the \u201cCPTSD\u201c class was associated with the highest frequency of work-related functional impairment, indicating an association between the severity of prolonged trauma exposure and the level of posttraumatic residues.", "author" : [ { "dropping-particle" : "", "family" : "Palic", "given" : "Sabina", "non-dropping-particle" : "", "parse-names" : false, "suffix" : "" }, { "dropping-particle" : "", "family" : "Zerach", "given" : "Gadi", "non-dropping-particle" : "", "parse-names" : false, "suffix" : "" }, { "dropping-particle" : "", "family" : "Shevlin", "given" : "Mark", "non-dropping-particle" : "", "parse-names" : false, "suffix" : "" }, { "dropping-particle" : "", "family" : "Zeligman", "given" : "Zevia", "non-dropping-particle" : "", "parse-names" : false, "suffix" : "" }, { "dropping-particle" : "", "family" : "Elklit", "given" : "Ask", "non-dropping-particle" : "", "parse-names" : false, "suffix" : "" }, { "dropping-particle" : "", "family" : "Solomon", "given" : "Zahava", "non-dropping-particle" : "", "parse-names" : false, "suffix" : "" } ], "container-title" : "Psychiatry Research", "id" : "ITEM-1", "issued" : { "date-parts" : [ [ "2016" ] ] }, "page" : "692-699", "title" : "Evidence of complex posttraumatic stress disorder (CPTSD) across populations with prolonged trauma of varying interpersonal intensity and ages of exposure", "type" : "article-journal", "volume" : "246" }, "uris" : [ "http://www.mendeley.com/documents/?uuid=3562a4a3-6c7e-47c8-be2f-5d1907fb66ac" ] } ], "mendeley" : { "formattedCitation" : "&lt;sup&gt;[10]&lt;/sup&gt;", "plainTextFormattedCitation" : "[10]", "previouslyFormattedCitation" : "&lt;sup&gt;[10]&lt;/sup&gt;" }, "properties" : { "noteIndex" : 0 }, "schema" : "https://github.com/citation-style-language/schema/raw/master/csl-citation.json" }</w:instrText>
      </w:r>
      <w:r w:rsidR="003B24B7" w:rsidRPr="0019657E">
        <w:rPr>
          <w:rFonts w:ascii="Book Antiqua" w:hAnsi="Book Antiqua" w:cs="Arial"/>
          <w:color w:val="000000"/>
          <w:sz w:val="24"/>
          <w:szCs w:val="24"/>
          <w:shd w:val="clear" w:color="auto" w:fill="FFFFFF"/>
          <w:lang w:val="en-US"/>
        </w:rPr>
        <w:fldChar w:fldCharType="separate"/>
      </w:r>
      <w:r w:rsidR="00421E59" w:rsidRPr="0019657E">
        <w:rPr>
          <w:rFonts w:ascii="Book Antiqua" w:hAnsi="Book Antiqua" w:cs="Arial"/>
          <w:noProof/>
          <w:color w:val="000000"/>
          <w:sz w:val="24"/>
          <w:szCs w:val="24"/>
          <w:shd w:val="clear" w:color="auto" w:fill="FFFFFF"/>
          <w:vertAlign w:val="superscript"/>
          <w:lang w:val="en-US"/>
        </w:rPr>
        <w:t>[10]</w:t>
      </w:r>
      <w:r w:rsidR="003B24B7" w:rsidRPr="0019657E">
        <w:rPr>
          <w:rFonts w:ascii="Book Antiqua" w:hAnsi="Book Antiqua" w:cs="Arial"/>
          <w:color w:val="000000"/>
          <w:sz w:val="24"/>
          <w:szCs w:val="24"/>
          <w:shd w:val="clear" w:color="auto" w:fill="FFFFFF"/>
          <w:lang w:val="en-US"/>
        </w:rPr>
        <w:fldChar w:fldCharType="end"/>
      </w:r>
      <w:r w:rsidR="003B24B7" w:rsidRPr="0019657E">
        <w:rPr>
          <w:rFonts w:ascii="Book Antiqua" w:hAnsi="Book Antiqua" w:cs="Arial"/>
          <w:color w:val="000000"/>
          <w:sz w:val="24"/>
          <w:szCs w:val="24"/>
          <w:shd w:val="clear" w:color="auto" w:fill="FFFFFF"/>
          <w:lang w:val="en-US"/>
        </w:rPr>
        <w:t xml:space="preserve">, argues </w:t>
      </w:r>
      <w:r w:rsidR="00F93371" w:rsidRPr="0019657E">
        <w:rPr>
          <w:rFonts w:ascii="Book Antiqua" w:hAnsi="Book Antiqua" w:cs="Arial"/>
          <w:color w:val="000000"/>
          <w:sz w:val="24"/>
          <w:szCs w:val="24"/>
          <w:shd w:val="clear" w:color="auto" w:fill="FFFFFF"/>
          <w:lang w:val="en-US"/>
        </w:rPr>
        <w:t xml:space="preserve">of the </w:t>
      </w:r>
      <w:r w:rsidR="00087626" w:rsidRPr="0019657E">
        <w:rPr>
          <w:rFonts w:ascii="Book Antiqua" w:hAnsi="Book Antiqua" w:cs="Arial"/>
          <w:color w:val="000000"/>
          <w:sz w:val="24"/>
          <w:szCs w:val="24"/>
          <w:shd w:val="clear" w:color="auto" w:fill="FFFFFF"/>
          <w:lang w:val="en-US"/>
        </w:rPr>
        <w:t xml:space="preserve">complex </w:t>
      </w:r>
      <w:r w:rsidR="008E646C" w:rsidRPr="0019657E">
        <w:rPr>
          <w:rFonts w:ascii="Book Antiqua" w:hAnsi="Book Antiqua" w:cs="Arial"/>
          <w:color w:val="000000"/>
          <w:sz w:val="24"/>
          <w:szCs w:val="24"/>
          <w:shd w:val="clear" w:color="auto" w:fill="FFFFFF"/>
          <w:lang w:val="en-US"/>
        </w:rPr>
        <w:t xml:space="preserve">PTSD </w:t>
      </w:r>
      <w:r w:rsidR="00F93371" w:rsidRPr="0019657E">
        <w:rPr>
          <w:rFonts w:ascii="Book Antiqua" w:hAnsi="Book Antiqua" w:cs="Arial"/>
          <w:color w:val="000000"/>
          <w:sz w:val="24"/>
          <w:szCs w:val="24"/>
          <w:shd w:val="clear" w:color="auto" w:fill="FFFFFF"/>
          <w:lang w:val="en-US"/>
        </w:rPr>
        <w:t xml:space="preserve">association, </w:t>
      </w:r>
      <w:r w:rsidR="003B24B7" w:rsidRPr="0019657E">
        <w:rPr>
          <w:rFonts w:ascii="Book Antiqua" w:hAnsi="Book Antiqua" w:cs="Arial"/>
          <w:color w:val="000000"/>
          <w:sz w:val="24"/>
          <w:szCs w:val="24"/>
          <w:shd w:val="clear" w:color="auto" w:fill="FFFFFF"/>
          <w:lang w:val="en-US"/>
        </w:rPr>
        <w:t>not only with childhood trauma but</w:t>
      </w:r>
      <w:r w:rsidR="00F93371" w:rsidRPr="0019657E">
        <w:rPr>
          <w:rFonts w:ascii="Book Antiqua" w:hAnsi="Book Antiqua" w:cs="Arial"/>
          <w:color w:val="000000"/>
          <w:sz w:val="24"/>
          <w:szCs w:val="24"/>
          <w:shd w:val="clear" w:color="auto" w:fill="FFFFFF"/>
          <w:lang w:val="en-US"/>
        </w:rPr>
        <w:t xml:space="preserve"> with</w:t>
      </w:r>
      <w:r w:rsidR="003B24B7" w:rsidRPr="0019657E">
        <w:rPr>
          <w:rFonts w:ascii="Book Antiqua" w:hAnsi="Book Antiqua" w:cs="Arial"/>
          <w:color w:val="000000"/>
          <w:sz w:val="24"/>
          <w:szCs w:val="24"/>
          <w:shd w:val="clear" w:color="auto" w:fill="FFFFFF"/>
          <w:lang w:val="en-US"/>
        </w:rPr>
        <w:t xml:space="preserve"> exposure to all forms of adulthood trauma</w:t>
      </w:r>
      <w:r w:rsidR="00F93371" w:rsidRPr="0019657E">
        <w:rPr>
          <w:rFonts w:ascii="Book Antiqua" w:hAnsi="Book Antiqua" w:cs="Arial"/>
          <w:color w:val="000000"/>
          <w:sz w:val="24"/>
          <w:szCs w:val="24"/>
          <w:shd w:val="clear" w:color="auto" w:fill="FFFFFF"/>
          <w:lang w:val="en-US"/>
        </w:rPr>
        <w:t>, predominately</w:t>
      </w:r>
      <w:r w:rsidR="003B24B7" w:rsidRPr="0019657E">
        <w:rPr>
          <w:rFonts w:ascii="Book Antiqua" w:hAnsi="Book Antiqua" w:cs="Arial"/>
          <w:color w:val="000000"/>
          <w:sz w:val="24"/>
          <w:szCs w:val="24"/>
          <w:shd w:val="clear" w:color="auto" w:fill="FFFFFF"/>
          <w:lang w:val="en-US"/>
        </w:rPr>
        <w:t xml:space="preserve"> </w:t>
      </w:r>
      <w:r w:rsidR="0008332B" w:rsidRPr="0019657E">
        <w:rPr>
          <w:rFonts w:ascii="Book Antiqua" w:hAnsi="Book Antiqua" w:cs="Arial"/>
          <w:color w:val="000000"/>
          <w:sz w:val="24"/>
          <w:szCs w:val="24"/>
          <w:shd w:val="clear" w:color="auto" w:fill="FFFFFF"/>
          <w:lang w:val="en-US"/>
        </w:rPr>
        <w:t xml:space="preserve">having in common the interpersonal intensity of the stress induced and the severity of prolonged trauma exposure. </w:t>
      </w:r>
      <w:r w:rsidR="007233CE" w:rsidRPr="0019657E">
        <w:rPr>
          <w:rFonts w:ascii="Book Antiqua" w:hAnsi="Book Antiqua" w:cs="Arial"/>
          <w:color w:val="000000"/>
          <w:sz w:val="24"/>
          <w:szCs w:val="24"/>
          <w:shd w:val="clear" w:color="auto" w:fill="FFFFFF"/>
          <w:lang w:val="en-US"/>
        </w:rPr>
        <w:t xml:space="preserve">Another study of </w:t>
      </w:r>
      <w:r w:rsidR="00A92736" w:rsidRPr="0019657E">
        <w:rPr>
          <w:rFonts w:ascii="Book Antiqua" w:hAnsi="Book Antiqua" w:cs="Arial"/>
          <w:noProof/>
          <w:color w:val="000000"/>
          <w:sz w:val="24"/>
          <w:szCs w:val="24"/>
          <w:shd w:val="clear" w:color="auto" w:fill="FFFFFF"/>
          <w:lang w:val="en-US"/>
        </w:rPr>
        <w:t>va</w:t>
      </w:r>
      <w:r w:rsidR="00A92736" w:rsidRPr="0019657E">
        <w:rPr>
          <w:rFonts w:ascii="Book Antiqua" w:hAnsi="Book Antiqua"/>
          <w:sz w:val="24"/>
          <w:szCs w:val="24"/>
          <w:lang w:val="en-US"/>
        </w:rPr>
        <w:t xml:space="preserve"> </w:t>
      </w:r>
      <w:proofErr w:type="spellStart"/>
      <w:r w:rsidR="00EC7E7A" w:rsidRPr="0019657E">
        <w:rPr>
          <w:rFonts w:ascii="Book Antiqua" w:hAnsi="Book Antiqua" w:cs="Arial"/>
          <w:color w:val="000000"/>
          <w:sz w:val="24"/>
          <w:szCs w:val="24"/>
          <w:shd w:val="clear" w:color="auto" w:fill="FFFFFF"/>
          <w:lang w:val="en-US"/>
        </w:rPr>
        <w:t>Dijke</w:t>
      </w:r>
      <w:proofErr w:type="spellEnd"/>
      <w:r w:rsidR="00EC7E7A" w:rsidRPr="0019657E">
        <w:rPr>
          <w:rFonts w:ascii="Book Antiqua" w:hAnsi="Book Antiqua" w:cs="Arial"/>
          <w:color w:val="000000"/>
          <w:sz w:val="24"/>
          <w:szCs w:val="24"/>
          <w:shd w:val="clear" w:color="auto" w:fill="FFFFFF"/>
          <w:lang w:val="en-US"/>
        </w:rPr>
        <w:t xml:space="preserve"> </w:t>
      </w:r>
      <w:r w:rsidR="00EC7E7A" w:rsidRPr="0019657E">
        <w:rPr>
          <w:rFonts w:ascii="Book Antiqua" w:hAnsi="Book Antiqua" w:cs="Arial"/>
          <w:i/>
          <w:color w:val="000000"/>
          <w:sz w:val="24"/>
          <w:szCs w:val="24"/>
          <w:shd w:val="clear" w:color="auto" w:fill="FFFFFF"/>
          <w:lang w:val="en-US"/>
        </w:rPr>
        <w:t>et al</w:t>
      </w:r>
      <w:r w:rsidR="00A92736" w:rsidRPr="0019657E">
        <w:rPr>
          <w:rFonts w:ascii="Book Antiqua" w:hAnsi="Book Antiqua" w:cs="Arial"/>
          <w:color w:val="000000"/>
          <w:sz w:val="24"/>
          <w:szCs w:val="24"/>
          <w:shd w:val="clear" w:color="auto" w:fill="FFFFFF"/>
          <w:lang w:val="en-US"/>
        </w:rPr>
        <w:fldChar w:fldCharType="begin" w:fldLock="1"/>
      </w:r>
      <w:r w:rsidR="00A92736" w:rsidRPr="0019657E">
        <w:rPr>
          <w:rFonts w:ascii="Book Antiqua" w:hAnsi="Book Antiqua" w:cs="Arial"/>
          <w:color w:val="000000"/>
          <w:sz w:val="24"/>
          <w:szCs w:val="24"/>
          <w:shd w:val="clear" w:color="auto" w:fill="FFFFFF"/>
          <w:lang w:val="en-US"/>
        </w:rPr>
        <w:instrText>ADDIN CSL_CITATION { "citationItems" : [ { "id" : "ITEM-1", "itemData" : { "DOI" : "10.1080/15299732.2015.1016253", "ISBN" : "1529-9732", "ISSN" : "1529-9732", "PMID" : "25905664", "abstract" : "This study replicates and extends prior research on the relationship of childhood complex trauma with complex post-traumatic stress disorder (cPTSD) in adulthood, examining the role of psychoform and somatoform dissociation as a potential mediator. Childhood Complex Trauma (CCT), dissociation, and cPTSD were assessed in a large sample of adult psychiatric inpatients. Almost two-thirds of participants reported having experienced CCT. Path analyses with bootstrap confidence intervals demonstrated a relationship between CCT, psychoform (but not somatoform) dissociation, and cPTSD. In addition, psychoform dissociation partially mediated the relationship between CCT and adult cPTSD-symptoms. Dissociation (pathological or non-pathological psychoform and somatoform symptoms) warrants further clinical and scientific study as a potential link between childhood complex trauma and the presence of adult cPTSD-symptoms and/ or dissociative subtype of PTSD.", "author" : [ { "dropping-particle" : "", "family" : "Dijke", "given" : "Annemiek", "non-dropping-particle" : "van", "parse-names" : false, "suffix" : "" }, { "dropping-particle" : "", "family" : "Ford", "given" : "Julian D.", "non-dropping-particle" : "", "parse-names" : false, "suffix" : "" }, { "dropping-particle" : "", "family" : "Frank", "given" : "Laurence E.", "non-dropping-particle" : "", "parse-names" : false, "suffix" : "" }, { "dropping-particle" : "", "family" : "Hart", "given" : "Onno", "non-dropping-particle" : "van der", "parse-names" : false, "suffix" : "" } ], "container-title" : "Journal of Trauma &amp; Dissociation", "id" : "ITEM-1", "issue" : "June", "issued" : { "date-parts" : [ [ "2015" ] ] }, "page" : "150423133122002", "title" : "Association of Childhood Complex Trauma and Dissociation with Complex PTSD Symptoms in Adulthood", "type" : "article-journal", "volume" : "9732" }, "uris" : [ "http://www.mendeley.com/documents/?uuid=be14ac76-097d-4065-aa04-52d175e3e550" ] } ], "mendeley" : { "formattedCitation" : "&lt;sup&gt;[11]&lt;/sup&gt;", "plainTextFormattedCitation" : "[11]", "previouslyFormattedCitation" : "&lt;sup&gt;[11]&lt;/sup&gt;" }, "properties" : { "noteIndex" : 0 }, "schema" : "https://github.com/citation-style-language/schema/raw/master/csl-citation.json" }</w:instrText>
      </w:r>
      <w:r w:rsidR="00A92736" w:rsidRPr="0019657E">
        <w:rPr>
          <w:rFonts w:ascii="Book Antiqua" w:hAnsi="Book Antiqua" w:cs="Arial"/>
          <w:color w:val="000000"/>
          <w:sz w:val="24"/>
          <w:szCs w:val="24"/>
          <w:shd w:val="clear" w:color="auto" w:fill="FFFFFF"/>
          <w:lang w:val="en-US"/>
        </w:rPr>
        <w:fldChar w:fldCharType="separate"/>
      </w:r>
      <w:r w:rsidR="00A92736" w:rsidRPr="0019657E">
        <w:rPr>
          <w:rFonts w:ascii="Book Antiqua" w:hAnsi="Book Antiqua" w:cs="Arial"/>
          <w:noProof/>
          <w:color w:val="000000"/>
          <w:sz w:val="24"/>
          <w:szCs w:val="24"/>
          <w:shd w:val="clear" w:color="auto" w:fill="FFFFFF"/>
          <w:vertAlign w:val="superscript"/>
          <w:lang w:val="en-US"/>
        </w:rPr>
        <w:t>[11]</w:t>
      </w:r>
      <w:r w:rsidR="00A92736" w:rsidRPr="0019657E">
        <w:rPr>
          <w:rFonts w:ascii="Book Antiqua" w:hAnsi="Book Antiqua" w:cs="Arial"/>
          <w:color w:val="000000"/>
          <w:sz w:val="24"/>
          <w:szCs w:val="24"/>
          <w:shd w:val="clear" w:color="auto" w:fill="FFFFFF"/>
          <w:lang w:val="en-US"/>
        </w:rPr>
        <w:fldChar w:fldCharType="end"/>
      </w:r>
      <w:r w:rsidR="00A92736" w:rsidRPr="0019657E">
        <w:rPr>
          <w:rFonts w:ascii="Book Antiqua" w:hAnsi="Book Antiqua" w:cs="Arial"/>
          <w:color w:val="000000"/>
          <w:sz w:val="24"/>
          <w:szCs w:val="24"/>
          <w:shd w:val="clear" w:color="auto" w:fill="FFFFFF"/>
          <w:lang w:val="en-US"/>
        </w:rPr>
        <w:t xml:space="preserve">, correlated the presence of complex trauma in adulthood to </w:t>
      </w:r>
      <w:r w:rsidR="00087626" w:rsidRPr="0019657E">
        <w:rPr>
          <w:rFonts w:ascii="Book Antiqua" w:hAnsi="Book Antiqua" w:cs="Arial"/>
          <w:color w:val="000000"/>
          <w:sz w:val="24"/>
          <w:szCs w:val="24"/>
          <w:shd w:val="clear" w:color="auto" w:fill="FFFFFF"/>
          <w:lang w:val="en-US"/>
        </w:rPr>
        <w:t xml:space="preserve">complex </w:t>
      </w:r>
      <w:r w:rsidR="00A92736" w:rsidRPr="0019657E">
        <w:rPr>
          <w:rFonts w:ascii="Book Antiqua" w:hAnsi="Book Antiqua" w:cs="Arial"/>
          <w:color w:val="000000"/>
          <w:sz w:val="24"/>
          <w:szCs w:val="24"/>
          <w:shd w:val="clear" w:color="auto" w:fill="FFFFFF"/>
          <w:lang w:val="en-US"/>
        </w:rPr>
        <w:t>PTSD symptomatology, specifically dissociation</w:t>
      </w:r>
      <w:r w:rsidR="00705268" w:rsidRPr="0019657E">
        <w:rPr>
          <w:rFonts w:ascii="Book Antiqua" w:hAnsi="Book Antiqua" w:cs="Arial"/>
          <w:color w:val="000000"/>
          <w:sz w:val="24"/>
          <w:szCs w:val="24"/>
          <w:shd w:val="clear" w:color="auto" w:fill="FFFFFF"/>
          <w:lang w:val="en-US"/>
        </w:rPr>
        <w:t>,</w:t>
      </w:r>
      <w:r w:rsidR="00A92736" w:rsidRPr="0019657E">
        <w:rPr>
          <w:rFonts w:ascii="Book Antiqua" w:hAnsi="Book Antiqua" w:cs="Arial"/>
          <w:color w:val="000000"/>
          <w:sz w:val="24"/>
          <w:szCs w:val="24"/>
          <w:shd w:val="clear" w:color="auto" w:fill="FFFFFF"/>
          <w:lang w:val="en-US"/>
        </w:rPr>
        <w:t xml:space="preserve"> suggesting a potential link to the dissociative subtype of PTSD. </w:t>
      </w:r>
    </w:p>
    <w:p w14:paraId="6D8489F5" w14:textId="77777777" w:rsidR="0074277F" w:rsidRPr="0019657E" w:rsidRDefault="0074277F" w:rsidP="00EC7E7A">
      <w:pPr>
        <w:spacing w:after="0" w:line="360" w:lineRule="auto"/>
        <w:ind w:firstLineChars="100" w:firstLine="240"/>
        <w:jc w:val="both"/>
        <w:rPr>
          <w:rFonts w:ascii="Book Antiqua" w:hAnsi="Book Antiqua" w:cs="Arial"/>
          <w:color w:val="000000"/>
          <w:sz w:val="24"/>
          <w:szCs w:val="24"/>
          <w:shd w:val="clear" w:color="auto" w:fill="FFFFFF"/>
          <w:lang w:val="en-US"/>
        </w:rPr>
      </w:pPr>
      <w:bookmarkStart w:id="156" w:name="OLE_LINK4"/>
      <w:r w:rsidRPr="0019657E">
        <w:rPr>
          <w:rFonts w:ascii="Book Antiqua" w:hAnsi="Book Antiqua" w:cs="Arial"/>
          <w:color w:val="000000"/>
          <w:sz w:val="24"/>
          <w:szCs w:val="24"/>
          <w:shd w:val="clear" w:color="auto" w:fill="FFFFFF"/>
          <w:lang w:val="en-US"/>
        </w:rPr>
        <w:t>Complex trauma</w:t>
      </w:r>
      <w:r w:rsidR="00F93371"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which sum</w:t>
      </w:r>
      <w:r w:rsidR="00993D9A" w:rsidRPr="0019657E">
        <w:rPr>
          <w:rFonts w:ascii="Book Antiqua" w:hAnsi="Book Antiqua" w:cs="Arial"/>
          <w:color w:val="000000"/>
          <w:sz w:val="24"/>
          <w:szCs w:val="24"/>
          <w:shd w:val="clear" w:color="auto" w:fill="FFFFFF"/>
          <w:lang w:val="en-US"/>
        </w:rPr>
        <w:t xml:space="preserve">mates </w:t>
      </w:r>
      <w:r w:rsidR="008E6967" w:rsidRPr="0019657E">
        <w:rPr>
          <w:rFonts w:ascii="Book Antiqua" w:hAnsi="Book Antiqua" w:cs="Arial"/>
          <w:color w:val="000000"/>
          <w:sz w:val="24"/>
          <w:szCs w:val="24"/>
          <w:shd w:val="clear" w:color="auto" w:fill="FFFFFF"/>
          <w:lang w:val="en-US"/>
        </w:rPr>
        <w:t xml:space="preserve">a total of </w:t>
      </w:r>
      <w:r w:rsidRPr="0019657E">
        <w:rPr>
          <w:rFonts w:ascii="Book Antiqua" w:hAnsi="Book Antiqua" w:cs="Arial"/>
          <w:color w:val="000000"/>
          <w:sz w:val="24"/>
          <w:szCs w:val="24"/>
          <w:shd w:val="clear" w:color="auto" w:fill="FFFFFF"/>
          <w:lang w:val="en-US"/>
        </w:rPr>
        <w:t xml:space="preserve">precipitating traumatic events to </w:t>
      </w:r>
      <w:r w:rsidR="00087626" w:rsidRPr="0019657E">
        <w:rPr>
          <w:rFonts w:ascii="Book Antiqua" w:hAnsi="Book Antiqua" w:cs="Arial"/>
          <w:color w:val="000000"/>
          <w:sz w:val="24"/>
          <w:szCs w:val="24"/>
          <w:shd w:val="clear" w:color="auto" w:fill="FFFFFF"/>
          <w:lang w:val="en-US"/>
        </w:rPr>
        <w:t xml:space="preserve">complex </w:t>
      </w:r>
      <w:r w:rsidRPr="0019657E">
        <w:rPr>
          <w:rFonts w:ascii="Book Antiqua" w:hAnsi="Book Antiqua" w:cs="Arial"/>
          <w:color w:val="000000"/>
          <w:sz w:val="24"/>
          <w:szCs w:val="24"/>
          <w:shd w:val="clear" w:color="auto" w:fill="FFFFFF"/>
          <w:lang w:val="en-US"/>
        </w:rPr>
        <w:t xml:space="preserve">PTSD, is currently being described </w:t>
      </w:r>
      <w:r w:rsidR="006B56A5" w:rsidRPr="0019657E">
        <w:rPr>
          <w:rFonts w:ascii="Book Antiqua" w:hAnsi="Book Antiqua" w:cs="Arial"/>
          <w:color w:val="000000"/>
          <w:sz w:val="24"/>
          <w:szCs w:val="24"/>
          <w:shd w:val="clear" w:color="auto" w:fill="FFFFFF"/>
          <w:lang w:val="en-US"/>
        </w:rPr>
        <w:t>as</w:t>
      </w:r>
      <w:r w:rsidRPr="0019657E">
        <w:rPr>
          <w:rFonts w:ascii="Book Antiqua" w:hAnsi="Book Antiqua" w:cs="Arial"/>
          <w:color w:val="000000"/>
          <w:sz w:val="24"/>
          <w:szCs w:val="24"/>
          <w:shd w:val="clear" w:color="auto" w:fill="FFFFFF"/>
          <w:lang w:val="en-US"/>
        </w:rPr>
        <w:t xml:space="preserve"> a horrific, threatening, entrapping, deleterious and generally interpersonal </w:t>
      </w:r>
      <w:r w:rsidR="00990A2F" w:rsidRPr="0019657E">
        <w:rPr>
          <w:rFonts w:ascii="Book Antiqua" w:hAnsi="Book Antiqua" w:cs="Arial"/>
          <w:color w:val="000000"/>
          <w:sz w:val="24"/>
          <w:szCs w:val="24"/>
          <w:shd w:val="clear" w:color="auto" w:fill="FFFFFF"/>
          <w:lang w:val="en-US"/>
        </w:rPr>
        <w:t>traumatic event,</w:t>
      </w:r>
      <w:r w:rsidRPr="0019657E">
        <w:rPr>
          <w:rFonts w:ascii="Book Antiqua" w:hAnsi="Book Antiqua" w:cs="Arial"/>
          <w:color w:val="000000"/>
          <w:sz w:val="24"/>
          <w:szCs w:val="24"/>
          <w:shd w:val="clear" w:color="auto" w:fill="FFFFFF"/>
          <w:lang w:val="en-US"/>
        </w:rPr>
        <w:t xml:space="preserve"> such </w:t>
      </w:r>
      <w:r w:rsidR="00A74404" w:rsidRPr="0019657E">
        <w:rPr>
          <w:rFonts w:ascii="Book Antiqua" w:hAnsi="Book Antiqua" w:cs="Arial"/>
          <w:color w:val="000000"/>
          <w:sz w:val="24"/>
          <w:szCs w:val="24"/>
          <w:shd w:val="clear" w:color="auto" w:fill="FFFFFF"/>
          <w:lang w:val="en-US"/>
        </w:rPr>
        <w:t>as</w:t>
      </w:r>
      <w:r w:rsidRPr="0019657E">
        <w:rPr>
          <w:rFonts w:ascii="Book Antiqua" w:hAnsi="Book Antiqua" w:cs="Arial"/>
          <w:color w:val="000000"/>
          <w:sz w:val="24"/>
          <w:szCs w:val="24"/>
          <w:shd w:val="clear" w:color="auto" w:fill="FFFFFF"/>
          <w:lang w:val="en-US"/>
        </w:rPr>
        <w:t xml:space="preserve"> prolonged domestic violence, childhood sexual or physical abuse, torture, genocide campaigns, slavery etc. along with </w:t>
      </w:r>
      <w:r w:rsidR="008E6967" w:rsidRPr="0019657E">
        <w:rPr>
          <w:rFonts w:ascii="Book Antiqua" w:hAnsi="Book Antiqua" w:cs="Arial"/>
          <w:color w:val="000000"/>
          <w:sz w:val="24"/>
          <w:szCs w:val="24"/>
          <w:shd w:val="clear" w:color="auto" w:fill="FFFFFF"/>
          <w:lang w:val="en-US"/>
        </w:rPr>
        <w:t xml:space="preserve">the victim’s </w:t>
      </w:r>
      <w:r w:rsidRPr="0019657E">
        <w:rPr>
          <w:rFonts w:ascii="Book Antiqua" w:hAnsi="Book Antiqua" w:cs="Arial"/>
          <w:color w:val="000000"/>
          <w:sz w:val="24"/>
          <w:szCs w:val="24"/>
          <w:shd w:val="clear" w:color="auto" w:fill="FFFFFF"/>
          <w:lang w:val="en-US"/>
        </w:rPr>
        <w:t>inability</w:t>
      </w:r>
      <w:r w:rsidR="003E474C" w:rsidRPr="0019657E">
        <w:rPr>
          <w:rFonts w:ascii="Book Antiqua" w:hAnsi="Book Antiqua" w:cs="Arial"/>
          <w:color w:val="000000"/>
          <w:sz w:val="24"/>
          <w:szCs w:val="24"/>
          <w:shd w:val="clear" w:color="auto" w:fill="FFFFFF"/>
          <w:lang w:val="en-US"/>
        </w:rPr>
        <w:t xml:space="preserve"> to</w:t>
      </w:r>
      <w:r w:rsidRPr="0019657E">
        <w:rPr>
          <w:rFonts w:ascii="Book Antiqua" w:hAnsi="Book Antiqua" w:cs="Arial"/>
          <w:color w:val="000000"/>
          <w:sz w:val="24"/>
          <w:szCs w:val="24"/>
          <w:shd w:val="clear" w:color="auto" w:fill="FFFFFF"/>
          <w:lang w:val="en-US"/>
        </w:rPr>
        <w:t xml:space="preserve"> escape due to multiple constraints whether </w:t>
      </w:r>
      <w:r w:rsidR="00990A2F" w:rsidRPr="0019657E">
        <w:rPr>
          <w:rFonts w:ascii="Book Antiqua" w:hAnsi="Book Antiqua" w:cs="Arial"/>
          <w:color w:val="000000"/>
          <w:sz w:val="24"/>
          <w:szCs w:val="24"/>
          <w:shd w:val="clear" w:color="auto" w:fill="FFFFFF"/>
          <w:lang w:val="en-US"/>
        </w:rPr>
        <w:t xml:space="preserve">these are </w:t>
      </w:r>
      <w:r w:rsidRPr="0019657E">
        <w:rPr>
          <w:rFonts w:ascii="Book Antiqua" w:hAnsi="Book Antiqua" w:cs="Arial"/>
          <w:color w:val="000000"/>
          <w:sz w:val="24"/>
          <w:szCs w:val="24"/>
          <w:shd w:val="clear" w:color="auto" w:fill="FFFFFF"/>
          <w:lang w:val="en-US"/>
        </w:rPr>
        <w:t xml:space="preserve">social, physical, </w:t>
      </w:r>
      <w:r w:rsidR="008E6967" w:rsidRPr="0019657E">
        <w:rPr>
          <w:rFonts w:ascii="Book Antiqua" w:hAnsi="Book Antiqua" w:cs="Arial"/>
          <w:color w:val="000000"/>
          <w:sz w:val="24"/>
          <w:szCs w:val="24"/>
          <w:shd w:val="clear" w:color="auto" w:fill="FFFFFF"/>
          <w:lang w:val="en-US"/>
        </w:rPr>
        <w:t xml:space="preserve">psychological, </w:t>
      </w:r>
      <w:r w:rsidRPr="0019657E">
        <w:rPr>
          <w:rFonts w:ascii="Book Antiqua" w:hAnsi="Book Antiqua" w:cs="Arial"/>
          <w:color w:val="000000"/>
          <w:sz w:val="24"/>
          <w:szCs w:val="24"/>
          <w:shd w:val="clear" w:color="auto" w:fill="FFFFFF"/>
          <w:lang w:val="en-US"/>
        </w:rPr>
        <w:t>enviro</w:t>
      </w:r>
      <w:r w:rsidR="008E6967" w:rsidRPr="0019657E">
        <w:rPr>
          <w:rFonts w:ascii="Book Antiqua" w:hAnsi="Book Antiqua" w:cs="Arial"/>
          <w:color w:val="000000"/>
          <w:sz w:val="24"/>
          <w:szCs w:val="24"/>
          <w:shd w:val="clear" w:color="auto" w:fill="FFFFFF"/>
          <w:lang w:val="en-US"/>
        </w:rPr>
        <w:t>nmental or other</w:t>
      </w:r>
      <w:r w:rsidR="007B438E" w:rsidRPr="0019657E">
        <w:rPr>
          <w:rFonts w:ascii="Book Antiqua" w:hAnsi="Book Antiqua" w:cs="Arial"/>
          <w:color w:val="000000"/>
          <w:sz w:val="24"/>
          <w:szCs w:val="24"/>
          <w:shd w:val="clear" w:color="auto" w:fill="FFFFFF"/>
          <w:lang w:val="en-US"/>
        </w:rPr>
        <w:fldChar w:fldCharType="begin" w:fldLock="1"/>
      </w:r>
      <w:r w:rsidR="00A92736" w:rsidRPr="0019657E">
        <w:rPr>
          <w:rFonts w:ascii="Book Antiqua" w:hAnsi="Book Antiqua" w:cs="Arial"/>
          <w:color w:val="000000"/>
          <w:sz w:val="24"/>
          <w:szCs w:val="24"/>
          <w:shd w:val="clear" w:color="auto" w:fill="FFFFFF"/>
          <w:lang w:val="en-US"/>
        </w:rPr>
        <w:instrText>ADDIN CSL_CITATION { "citationItems" : [ { "id" : "ITEM-1", "itemData" : { "DOI" : "10.1002/jts.20444", "ISBN" : "1573-6598 (Electronic)\\r0894-9867 (Linking)", "ISSN" : "08949867", "PMID" : "19795402", "abstract" : "Exposure to multiple traumas, particularly in childhood, has been proposed to result in a complex of symptoms that includes posttraumatic stress disorder (PTSD) as well as a constrained, but variable group of symptoms that highlight self-regulatory disturbances. The relationship between accumulated exposure to different types of traumatic events and total number of different types of symptoms (symptom complexity) was assessed in an adult clinical sample (N = 582) and a child clinical sample (N = 152). Childhood cumulative trauma but not adulthood trauma predicted increasing symptom complexity in adults. Cumulative trauma predicted increasing symptom complexity in the child sample. Results suggest that Complex PTSD symptoms occur in both adult and child samples in a principled, rule-governed way and that childhood experiences significantly influenced adult symptoms.", "author" : [ { "dropping-particle" : "", "family" : "Cloitre", "given" : "Marylene", "non-dropping-particle" : "", "parse-names" : false, "suffix" : "" }, { "dropping-particle" : "", "family" : "Stolbach", "given" : "Bradley C.", "non-dropping-particle" : "", "parse-names" : false, "suffix" : "" }, { "dropping-particle" : "", "family" : "Herman", "given" : "Judith L.", "non-dropping-particle" : "", "parse-names" : false, "suffix" : "" }, { "dropping-particle" : "", "family" : "Kolk", "given" : "Bessel", "non-dropping-particle" : "Van Der", "parse-names" : false, "suffix" : "" }, { "dropping-particle" : "", "family" : "Pynoos", "given" : "Robert", "non-dropping-particle" : "", "parse-names" : false, "suffix" : "" }, { "dropping-particle" : "", "family" : "Wang", "given" : "Jing", "non-dropping-particle" : "", "parse-names" : false, "suffix" : "" }, { "dropping-particle" : "", "family" : "Petkova", "given" : "Eva", "non-dropping-particle" : "", "parse-names" : false, "suffix" : "" } ], "container-title" : "Journal of Traumatic Stress", "id" : "ITEM-1", "issue" : "5", "issued" : { "date-parts" : [ [ "2009" ] ] }, "page" : "399-408", "title" : "A developmental approach to complex PTSD: Childhood and adult cumulative trauma as predictors of symptom complexity", "type" : "paper-conference", "volume" : "22" }, "uris" : [ "http://www.mendeley.com/documents/?uuid=14abe855-5b0b-481d-9181-1bad1f940ba8" ] } ], "mendeley" : { "formattedCitation" : "&lt;sup&gt;[12]&lt;/sup&gt;", "plainTextFormattedCitation" : "[12]", "previouslyFormattedCitation" : "&lt;sup&gt;[12]&lt;/sup&gt;" }, "properties" : { "noteIndex" : 0 }, "schema" : "https://github.com/citation-style-language/schema/raw/master/csl-citation.json" }</w:instrText>
      </w:r>
      <w:r w:rsidR="007B438E" w:rsidRPr="0019657E">
        <w:rPr>
          <w:rFonts w:ascii="Book Antiqua" w:hAnsi="Book Antiqua" w:cs="Arial"/>
          <w:color w:val="000000"/>
          <w:sz w:val="24"/>
          <w:szCs w:val="24"/>
          <w:shd w:val="clear" w:color="auto" w:fill="FFFFFF"/>
          <w:lang w:val="en-US"/>
        </w:rPr>
        <w:fldChar w:fldCharType="separate"/>
      </w:r>
      <w:r w:rsidR="00A92736" w:rsidRPr="0019657E">
        <w:rPr>
          <w:rFonts w:ascii="Book Antiqua" w:hAnsi="Book Antiqua" w:cs="Arial"/>
          <w:noProof/>
          <w:color w:val="000000"/>
          <w:sz w:val="24"/>
          <w:szCs w:val="24"/>
          <w:shd w:val="clear" w:color="auto" w:fill="FFFFFF"/>
          <w:vertAlign w:val="superscript"/>
          <w:lang w:val="en-US"/>
        </w:rPr>
        <w:t>[12</w:t>
      </w:r>
      <w:r w:rsidR="007B438E" w:rsidRPr="0019657E">
        <w:rPr>
          <w:rFonts w:ascii="Book Antiqua" w:hAnsi="Book Antiqua" w:cs="Arial"/>
          <w:color w:val="000000"/>
          <w:sz w:val="24"/>
          <w:szCs w:val="24"/>
          <w:shd w:val="clear" w:color="auto" w:fill="FFFFFF"/>
          <w:lang w:val="en-US"/>
        </w:rPr>
        <w:fldChar w:fldCharType="end"/>
      </w:r>
      <w:r w:rsidR="00EC7E7A" w:rsidRPr="0019657E">
        <w:rPr>
          <w:rFonts w:ascii="Book Antiqua" w:hAnsi="Book Antiqua" w:cs="Arial" w:hint="eastAsia"/>
          <w:color w:val="000000"/>
          <w:sz w:val="24"/>
          <w:szCs w:val="24"/>
          <w:shd w:val="clear" w:color="auto" w:fill="FFFFFF"/>
          <w:vertAlign w:val="superscript"/>
          <w:lang w:val="en-US" w:eastAsia="zh-CN"/>
        </w:rPr>
        <w:t>,</w:t>
      </w:r>
      <w:r w:rsidR="00C431DA" w:rsidRPr="0019657E">
        <w:rPr>
          <w:rFonts w:ascii="Book Antiqua" w:hAnsi="Book Antiqua" w:cs="Arial"/>
          <w:color w:val="000000"/>
          <w:sz w:val="24"/>
          <w:szCs w:val="24"/>
          <w:shd w:val="clear" w:color="auto" w:fill="FFFFFF"/>
          <w:lang w:val="en-US"/>
        </w:rPr>
        <w:fldChar w:fldCharType="begin" w:fldLock="1"/>
      </w:r>
      <w:r w:rsidR="00A92736" w:rsidRPr="0019657E">
        <w:rPr>
          <w:rFonts w:ascii="Book Antiqua" w:hAnsi="Book Antiqua" w:cs="Arial"/>
          <w:color w:val="000000"/>
          <w:sz w:val="24"/>
          <w:szCs w:val="24"/>
          <w:shd w:val="clear" w:color="auto" w:fill="FFFFFF"/>
          <w:lang w:val="en-US"/>
        </w:rPr>
        <w:instrText>ADDIN CSL_CITATION { "citationItems" : [ { "id" : "ITEM-1", "itemData" : { "DOI" : "10.1002/da.21920", "ISBN" : "1520-6394 (Electronic)\\r1091-4269 (Linking)", "ISSN" : "10914269", "PMID" : "22550033", "abstract" : "BACKGROUND: It has been proposed that posttraumatic stress disorder (PTSD) patients who experience significant dissociation upon exposure to traumatic reminders may do less well in trauma-focused therapies. We explored whether a sequenced two-component treatment in which an emotion regulation skills training module preceding exposure would improve outcomes for those with significant dissociation.\\n\\nMETHODS: Analyses were conducted on data from an RCT in which 104 women with PTSD related to childhood abuse were assigned to one of three treatment conditions: Skills Training in Affective and Interpersonal Regulation (STAIR) followed by Narrative Story Telling (NST; STAIR/NST), STAIR followed by supportive counseling (SC; STAIR/SC), or SC followed by NST (SC/NST).\\n\\nRESULTS: Baseline dissociation was associated with differential outcome such that at low levels of dissociation the three treatments were equally effective but at higher levels STAIR/NST resulted in greater reductions in dissociative symptoms. Level of baseline dissociation did not moderate the effect of the treatments on PTSD outcome. At all levels of baseline dissociation, STAIR/NST produced better PTSD outcome. At posttreatment, however, participants with high dissociation treated with STAIR/NST continued to improve during follow-up, those treated with STAIR/SC maintained gains, and those treated with SC/NST experienced loss of posttreatment PTSD symptom gains.\\n\\nCONCLUSIONS: The differential results observed among the treatments depending on severity of dissociation at baseline and at posttreatment suggest the potential clinical utility of identifying a dissociative subtype of PTSD and of the benefits of sequenced, phase-oriented treatment approaches.", "author" : [ { "dropping-particle" : "", "family" : "Cloitre", "given" : "Maryl??ne", "non-dropping-particle" : "", "parse-names" : false, "suffix" : "" }, { "dropping-particle" : "", "family" : "Petkova", "given" : "Eva", "non-dropping-particle" : "", "parse-names" : false, "suffix" : "" }, { "dropping-particle" : "", "family" : "Wang", "given" : "Jing", "non-dropping-particle" : "", "parse-names" : false, "suffix" : "" }, { "dropping-particle" : "", "family" : "Lu", "given" : "Feihan", "non-dropping-particle" : "", "parse-names" : false, "suffix" : "" } ], "container-title" : "Depression and Anxiety", "id" : "ITEM-1", "issue" : "8", "issued" : { "date-parts" : [ [ "2012" ] ] }, "page" : "709-717", "title" : "An examination of the influence of a sequential treatment on the course and impact of dissociation among women with PTSD related to childhood abuse", "type" : "article-journal", "volume" : "29" }, "uris" : [ "http://www.mendeley.com/documents/?uuid=7ee072d3-5f32-4153-840a-33d5f3e0fc44" ] } ], "mendeley" : { "formattedCitation" : "&lt;sup&gt;[13]&lt;/sup&gt;", "plainTextFormattedCitation" : "[13]", "previouslyFormattedCitation" : "&lt;sup&gt;[13]&lt;/sup&gt;" }, "properties" : { "noteIndex" : 0 }, "schema" : "https://github.com/citation-style-language/schema/raw/master/csl-citation.json" }</w:instrText>
      </w:r>
      <w:r w:rsidR="00C431DA" w:rsidRPr="0019657E">
        <w:rPr>
          <w:rFonts w:ascii="Book Antiqua" w:hAnsi="Book Antiqua" w:cs="Arial"/>
          <w:color w:val="000000"/>
          <w:sz w:val="24"/>
          <w:szCs w:val="24"/>
          <w:shd w:val="clear" w:color="auto" w:fill="FFFFFF"/>
          <w:lang w:val="en-US"/>
        </w:rPr>
        <w:fldChar w:fldCharType="separate"/>
      </w:r>
      <w:r w:rsidR="00A92736" w:rsidRPr="0019657E">
        <w:rPr>
          <w:rFonts w:ascii="Book Antiqua" w:hAnsi="Book Antiqua" w:cs="Arial"/>
          <w:noProof/>
          <w:color w:val="000000"/>
          <w:sz w:val="24"/>
          <w:szCs w:val="24"/>
          <w:shd w:val="clear" w:color="auto" w:fill="FFFFFF"/>
          <w:vertAlign w:val="superscript"/>
          <w:lang w:val="en-US"/>
        </w:rPr>
        <w:t>13]</w:t>
      </w:r>
      <w:r w:rsidR="00C431DA" w:rsidRPr="0019657E">
        <w:rPr>
          <w:rFonts w:ascii="Book Antiqua" w:hAnsi="Book Antiqua" w:cs="Arial"/>
          <w:color w:val="000000"/>
          <w:sz w:val="24"/>
          <w:szCs w:val="24"/>
          <w:shd w:val="clear" w:color="auto" w:fill="FFFFFF"/>
          <w:lang w:val="en-US"/>
        </w:rPr>
        <w:fldChar w:fldCharType="end"/>
      </w:r>
      <w:r w:rsidR="00C431DA" w:rsidRPr="0019657E">
        <w:rPr>
          <w:rFonts w:ascii="Book Antiqua" w:hAnsi="Book Antiqua" w:cs="Arial"/>
          <w:color w:val="000000"/>
          <w:sz w:val="24"/>
          <w:szCs w:val="24"/>
          <w:shd w:val="clear" w:color="auto" w:fill="FFFFFF"/>
          <w:lang w:val="en-US"/>
        </w:rPr>
        <w:t>.</w:t>
      </w:r>
    </w:p>
    <w:bookmarkEnd w:id="156"/>
    <w:p w14:paraId="10AD7551" w14:textId="77777777" w:rsidR="004251AD" w:rsidRPr="0019657E" w:rsidRDefault="003C1F67" w:rsidP="00EC7E7A">
      <w:pPr>
        <w:spacing w:after="0" w:line="360" w:lineRule="auto"/>
        <w:ind w:firstLineChars="100" w:firstLine="240"/>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Complex PTSD includes most of the core symptoms of PTSD, specifically flashbacks (</w:t>
      </w:r>
      <w:r w:rsidRPr="0019657E">
        <w:rPr>
          <w:rFonts w:ascii="Book Antiqua" w:hAnsi="Book Antiqua" w:cs="Arial"/>
          <w:i/>
          <w:color w:val="000000"/>
          <w:sz w:val="24"/>
          <w:szCs w:val="24"/>
          <w:shd w:val="clear" w:color="auto" w:fill="FFFFFF"/>
          <w:lang w:val="en-US"/>
        </w:rPr>
        <w:t>i.e.</w:t>
      </w:r>
      <w:r w:rsidR="00BF528E" w:rsidRPr="0019657E">
        <w:rPr>
          <w:rFonts w:ascii="Book Antiqua" w:hAnsi="Book Antiqua" w:cs="Arial" w:hint="eastAsia"/>
          <w:color w:val="000000"/>
          <w:sz w:val="24"/>
          <w:szCs w:val="24"/>
          <w:shd w:val="clear" w:color="auto" w:fill="FFFFFF"/>
          <w:lang w:val="en-US" w:eastAsia="zh-CN"/>
        </w:rPr>
        <w:t>,</w:t>
      </w:r>
      <w:r w:rsidRPr="0019657E">
        <w:rPr>
          <w:rFonts w:ascii="Book Antiqua" w:hAnsi="Book Antiqua" w:cs="Arial"/>
          <w:color w:val="000000"/>
          <w:sz w:val="24"/>
          <w:szCs w:val="24"/>
          <w:shd w:val="clear" w:color="auto" w:fill="FFFFFF"/>
          <w:lang w:val="en-US"/>
        </w:rPr>
        <w:t xml:space="preserve"> re</w:t>
      </w:r>
      <w:r w:rsidR="003E474C"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experiencing the traumatic event), numbness and blunt emotion, avoidance and detachment from people, events and environmental triggers of the predisposing trauma </w:t>
      </w:r>
      <w:r w:rsidR="00990A2F" w:rsidRPr="0019657E">
        <w:rPr>
          <w:rFonts w:ascii="Book Antiqua" w:hAnsi="Book Antiqua" w:cs="Arial"/>
          <w:color w:val="000000"/>
          <w:sz w:val="24"/>
          <w:szCs w:val="24"/>
          <w:shd w:val="clear" w:color="auto" w:fill="FFFFFF"/>
          <w:lang w:val="en-US"/>
        </w:rPr>
        <w:t>as well as</w:t>
      </w:r>
      <w:r w:rsidRPr="0019657E">
        <w:rPr>
          <w:rFonts w:ascii="Book Antiqua" w:hAnsi="Book Antiqua" w:cs="Arial"/>
          <w:color w:val="000000"/>
          <w:sz w:val="24"/>
          <w:szCs w:val="24"/>
          <w:shd w:val="clear" w:color="auto" w:fill="FFFFFF"/>
          <w:lang w:val="en-US"/>
        </w:rPr>
        <w:t xml:space="preserve"> autonomic hyperarousal.</w:t>
      </w:r>
      <w:r w:rsidR="00EF7005">
        <w:rPr>
          <w:rFonts w:ascii="Book Antiqua" w:hAnsi="Book Antiqua" w:cs="Arial"/>
          <w:color w:val="000000"/>
          <w:sz w:val="24"/>
          <w:szCs w:val="24"/>
          <w:shd w:val="clear" w:color="auto" w:fill="FFFFFF"/>
          <w:lang w:val="en-US"/>
        </w:rPr>
        <w:t xml:space="preserve"> </w:t>
      </w:r>
      <w:bookmarkStart w:id="157" w:name="OLE_LINK5"/>
      <w:bookmarkStart w:id="158" w:name="OLE_LINK6"/>
      <w:bookmarkStart w:id="159" w:name="OLE_LINK7"/>
      <w:r w:rsidRPr="0019657E">
        <w:rPr>
          <w:rFonts w:ascii="Book Antiqua" w:hAnsi="Book Antiqua" w:cs="Arial"/>
          <w:color w:val="000000"/>
          <w:sz w:val="24"/>
          <w:szCs w:val="24"/>
          <w:shd w:val="clear" w:color="auto" w:fill="FFFFFF"/>
          <w:lang w:val="en-US"/>
        </w:rPr>
        <w:t>Furthermore, due to the nature of</w:t>
      </w:r>
      <w:r w:rsidR="00705268" w:rsidRPr="0019657E">
        <w:rPr>
          <w:rFonts w:ascii="Book Antiqua" w:hAnsi="Book Antiqua" w:cs="Arial"/>
          <w:color w:val="000000"/>
          <w:sz w:val="24"/>
          <w:szCs w:val="24"/>
          <w:shd w:val="clear" w:color="auto" w:fill="FFFFFF"/>
          <w:lang w:val="en-US"/>
        </w:rPr>
        <w:t xml:space="preserve"> the</w:t>
      </w:r>
      <w:r w:rsidRPr="0019657E">
        <w:rPr>
          <w:rFonts w:ascii="Book Antiqua" w:hAnsi="Book Antiqua" w:cs="Arial"/>
          <w:color w:val="000000"/>
          <w:sz w:val="24"/>
          <w:szCs w:val="24"/>
          <w:shd w:val="clear" w:color="auto" w:fill="FFFFFF"/>
          <w:lang w:val="en-US"/>
        </w:rPr>
        <w:t xml:space="preserve"> complex trauma experienced, it also includes </w:t>
      </w:r>
      <w:r w:rsidR="00292013" w:rsidRPr="0019657E">
        <w:rPr>
          <w:rFonts w:ascii="Book Antiqua" w:hAnsi="Book Antiqua" w:cs="Arial"/>
          <w:color w:val="000000"/>
          <w:sz w:val="24"/>
          <w:szCs w:val="24"/>
          <w:shd w:val="clear" w:color="auto" w:fill="FFFFFF"/>
          <w:lang w:val="en-US"/>
        </w:rPr>
        <w:t xml:space="preserve">affective dysregulation, adversely disrupted belief systems about </w:t>
      </w:r>
      <w:r w:rsidR="00292013" w:rsidRPr="0019657E">
        <w:rPr>
          <w:rFonts w:ascii="Book Antiqua" w:hAnsi="Book Antiqua" w:cs="Arial"/>
          <w:color w:val="000000"/>
          <w:sz w:val="24"/>
          <w:szCs w:val="24"/>
          <w:shd w:val="clear" w:color="auto" w:fill="FFFFFF"/>
          <w:lang w:val="en-US"/>
        </w:rPr>
        <w:lastRenderedPageBreak/>
        <w:t xml:space="preserve">oneself as being diminished and worthless, severe hardship in forming and maintaining meaningful relationships along with </w:t>
      </w:r>
      <w:r w:rsidR="00292013" w:rsidRPr="0019657E">
        <w:rPr>
          <w:rFonts w:ascii="Book Antiqua" w:hAnsi="Book Antiqua" w:cs="Arial"/>
          <w:noProof/>
          <w:color w:val="000000"/>
          <w:sz w:val="24"/>
          <w:szCs w:val="24"/>
          <w:shd w:val="clear" w:color="auto" w:fill="FFFFFF"/>
          <w:lang w:val="en-US"/>
        </w:rPr>
        <w:t>deep</w:t>
      </w:r>
      <w:r w:rsidR="005B061F" w:rsidRPr="0019657E">
        <w:rPr>
          <w:rFonts w:ascii="Book Antiqua" w:hAnsi="Book Antiqua" w:cs="Arial"/>
          <w:noProof/>
          <w:color w:val="000000"/>
          <w:sz w:val="24"/>
          <w:szCs w:val="24"/>
          <w:shd w:val="clear" w:color="auto" w:fill="FFFFFF"/>
          <w:lang w:val="en-US"/>
        </w:rPr>
        <w:t>-</w:t>
      </w:r>
      <w:r w:rsidR="00292013" w:rsidRPr="0019657E">
        <w:rPr>
          <w:rFonts w:ascii="Book Antiqua" w:hAnsi="Book Antiqua" w:cs="Arial"/>
          <w:noProof/>
          <w:color w:val="000000"/>
          <w:sz w:val="24"/>
          <w:szCs w:val="24"/>
          <w:shd w:val="clear" w:color="auto" w:fill="FFFFFF"/>
          <w:lang w:val="en-US"/>
        </w:rPr>
        <w:t>rooted</w:t>
      </w:r>
      <w:r w:rsidR="00292013" w:rsidRPr="0019657E">
        <w:rPr>
          <w:rFonts w:ascii="Book Antiqua" w:hAnsi="Book Antiqua" w:cs="Arial"/>
          <w:color w:val="000000"/>
          <w:sz w:val="24"/>
          <w:szCs w:val="24"/>
          <w:shd w:val="clear" w:color="auto" w:fill="FFFFFF"/>
          <w:lang w:val="en-US"/>
        </w:rPr>
        <w:t xml:space="preserve"> feelings of shame and guilt or failure</w:t>
      </w:r>
      <w:r w:rsidR="00292013" w:rsidRPr="0019657E">
        <w:rPr>
          <w:rFonts w:ascii="Book Antiqua" w:hAnsi="Book Antiqua" w:cs="Arial"/>
          <w:color w:val="000000"/>
          <w:sz w:val="24"/>
          <w:szCs w:val="24"/>
          <w:shd w:val="clear" w:color="auto" w:fill="FFFFFF"/>
          <w:lang w:val="en-US"/>
        </w:rPr>
        <w:fldChar w:fldCharType="begin" w:fldLock="1"/>
      </w:r>
      <w:r w:rsidR="00740EFB" w:rsidRPr="0019657E">
        <w:rPr>
          <w:rFonts w:ascii="Book Antiqua" w:hAnsi="Book Antiqua" w:cs="Arial"/>
          <w:color w:val="000000"/>
          <w:sz w:val="24"/>
          <w:szCs w:val="24"/>
          <w:shd w:val="clear" w:color="auto" w:fill="FFFFFF"/>
          <w:lang w:val="en-US"/>
        </w:rPr>
        <w:instrText>ADDIN CSL_CITATION { "citationItems" : [ { "id" : "ITEM-1", "itemData" : { "DOI" : "10.1002/jts.20697", "ISBN" : "0894-9867", "ISSN" : "08949867", "PMID" : "22147449", "abstract" : "This study provides a summary of the results of an expert opinion survey initiated by the International Society for Traumatic Stress Studies Complex Trauma Task Force regarding best practices for the treatment of complex posttraumatic stress disorder (PTSD). Ratings from a mail-in survey from 25 complex PTSD experts and 25 classic PTSD experts regarding the most appropriate treatment approaches and interventions for complex PTSD were examined for areas of consensus and disagreement. Experts agreed on several aspects of treatment, with 84% endorsing a phase-based or sequenced therapy as the most appropriate treatment approach with interventions tailored to specific symptom sets. First-line interventions matched to specific symptoms included emotion regulation strategies, narration of trauma memory, cognitive restructuring, anxiety and stress management, and interpersonal skills. Meditation and mindfulness interventions were frequently identified as an effective second-line approach for emotional, attentional, and behavioral (e.g., aggression) disturbances. Agreement was not obtained on either the expected course of improvement or on duration of treatment. The survey results provide a strong rationale for conducting research focusing on the relative merits of traditional trauma-focused therapies and sequenced multicomponent approaches applied to different patient populations with a range of symptom profiles. Sustained symptom monitoring during the course of treatment and during extended follow-up would advance knowledge about both the speed and durability of treatment effects.", "author" : [ { "dropping-particle" : "", "family" : "Cloitre", "given" : "Marylene", "non-dropping-particle" : "", "parse-names" : false, "suffix" : "" }, { "dropping-particle" : "", "family" : "Courtois", "given" : "Christine A.", "non-dropping-particle" : "", "parse-names" : false, "suffix" : "" }, { "dropping-particle" : "", "family" : "Charuvastra", "given" : "Anthony", "non-dropping-particle" : "", "parse-names" : false, "suffix" : "" }, { "dropping-particle" : "", "family" : "Carapezza", "given" : "Richard", "non-dropping-particle" : "", "parse-names" : false, "suffix" : "" }, { "dropping-particle" : "", "family" : "Stolbach", "given" : "Bradley C.", "non-dropping-particle" : "", "parse-names" : false, "suffix" : "" }, { "dropping-particle" : "", "family" : "Green", "given" : "Bonnie L.", "non-dropping-particle" : "", "parse-names" : false, "suffix" : "" } ], "container-title" : "Journal of Traumatic Stress", "id" : "ITEM-1", "issue" : "6", "issued" : { "date-parts" : [ [ "2011" ] ] }, "page" : "615-627", "title" : "Treatment of complex PTSD: Results of the ISTSS expert clinician survey on best practices", "type" : "article-journal", "volume" : "24" }, "uris" : [ "http://www.mendeley.com/documents/?uuid=a81d2287-3080-46d4-a2a9-effc26581d21" ] } ], "mendeley" : { "formattedCitation" : "&lt;sup&gt;[7]&lt;/sup&gt;", "plainTextFormattedCitation" : "[7]", "previouslyFormattedCitation" : "&lt;sup&gt;[7]&lt;/sup&gt;" }, "properties" : { "noteIndex" : 0 }, "schema" : "https://github.com/citation-style-language/schema/raw/master/csl-citation.json" }</w:instrText>
      </w:r>
      <w:r w:rsidR="00292013" w:rsidRPr="0019657E">
        <w:rPr>
          <w:rFonts w:ascii="Book Antiqua" w:hAnsi="Book Antiqua" w:cs="Arial"/>
          <w:color w:val="000000"/>
          <w:sz w:val="24"/>
          <w:szCs w:val="24"/>
          <w:shd w:val="clear" w:color="auto" w:fill="FFFFFF"/>
          <w:lang w:val="en-US"/>
        </w:rPr>
        <w:fldChar w:fldCharType="separate"/>
      </w:r>
      <w:r w:rsidR="00421E59" w:rsidRPr="0019657E">
        <w:rPr>
          <w:rFonts w:ascii="Book Antiqua" w:hAnsi="Book Antiqua" w:cs="Arial"/>
          <w:noProof/>
          <w:color w:val="000000"/>
          <w:sz w:val="24"/>
          <w:szCs w:val="24"/>
          <w:shd w:val="clear" w:color="auto" w:fill="FFFFFF"/>
          <w:vertAlign w:val="superscript"/>
          <w:lang w:val="en-US"/>
        </w:rPr>
        <w:t>[7]</w:t>
      </w:r>
      <w:r w:rsidR="00292013" w:rsidRPr="0019657E">
        <w:rPr>
          <w:rFonts w:ascii="Book Antiqua" w:hAnsi="Book Antiqua" w:cs="Arial"/>
          <w:color w:val="000000"/>
          <w:sz w:val="24"/>
          <w:szCs w:val="24"/>
          <w:shd w:val="clear" w:color="auto" w:fill="FFFFFF"/>
          <w:lang w:val="en-US"/>
        </w:rPr>
        <w:fldChar w:fldCharType="end"/>
      </w:r>
      <w:r w:rsidR="00292013" w:rsidRPr="0019657E">
        <w:rPr>
          <w:rFonts w:ascii="Book Antiqua" w:hAnsi="Book Antiqua" w:cs="Arial"/>
          <w:color w:val="000000"/>
          <w:sz w:val="24"/>
          <w:szCs w:val="24"/>
          <w:shd w:val="clear" w:color="auto" w:fill="FFFFFF"/>
          <w:lang w:val="en-US"/>
        </w:rPr>
        <w:t>.</w:t>
      </w:r>
      <w:r w:rsidR="00990A2F" w:rsidRPr="0019657E">
        <w:rPr>
          <w:rFonts w:ascii="Book Antiqua" w:hAnsi="Book Antiqua" w:cs="Arial"/>
          <w:color w:val="000000"/>
          <w:sz w:val="24"/>
          <w:szCs w:val="24"/>
          <w:shd w:val="clear" w:color="auto" w:fill="FFFFFF"/>
          <w:lang w:val="en-US"/>
        </w:rPr>
        <w:t xml:space="preserve"> Its dist</w:t>
      </w:r>
      <w:bookmarkEnd w:id="157"/>
      <w:bookmarkEnd w:id="158"/>
      <w:bookmarkEnd w:id="159"/>
      <w:r w:rsidR="00990A2F" w:rsidRPr="0019657E">
        <w:rPr>
          <w:rFonts w:ascii="Book Antiqua" w:hAnsi="Book Antiqua" w:cs="Arial"/>
          <w:color w:val="000000"/>
          <w:sz w:val="24"/>
          <w:szCs w:val="24"/>
          <w:shd w:val="clear" w:color="auto" w:fill="FFFFFF"/>
          <w:lang w:val="en-US"/>
        </w:rPr>
        <w:t>inct characteristics added upon</w:t>
      </w:r>
      <w:r w:rsidR="00D83611" w:rsidRPr="0019657E">
        <w:rPr>
          <w:rFonts w:ascii="Book Antiqua" w:hAnsi="Book Antiqua" w:cs="Arial"/>
          <w:color w:val="000000"/>
          <w:sz w:val="24"/>
          <w:szCs w:val="24"/>
          <w:shd w:val="clear" w:color="auto" w:fill="FFFFFF"/>
          <w:lang w:val="en-US"/>
        </w:rPr>
        <w:t xml:space="preserve"> </w:t>
      </w:r>
      <w:r w:rsidR="00990A2F" w:rsidRPr="0019657E">
        <w:rPr>
          <w:rFonts w:ascii="Book Antiqua" w:hAnsi="Book Antiqua" w:cs="Arial"/>
          <w:color w:val="000000"/>
          <w:sz w:val="24"/>
          <w:szCs w:val="24"/>
          <w:shd w:val="clear" w:color="auto" w:fill="FFFFFF"/>
          <w:lang w:val="en-US"/>
        </w:rPr>
        <w:t xml:space="preserve">PTSD </w:t>
      </w:r>
      <w:r w:rsidR="002C7039" w:rsidRPr="0019657E">
        <w:rPr>
          <w:rFonts w:ascii="Book Antiqua" w:hAnsi="Book Antiqua" w:cs="Arial"/>
          <w:color w:val="000000"/>
          <w:sz w:val="24"/>
          <w:szCs w:val="24"/>
          <w:shd w:val="clear" w:color="auto" w:fill="FFFFFF"/>
          <w:lang w:val="en-US"/>
        </w:rPr>
        <w:t>symptomatology, often</w:t>
      </w:r>
      <w:r w:rsidR="00990A2F" w:rsidRPr="0019657E">
        <w:rPr>
          <w:rFonts w:ascii="Book Antiqua" w:hAnsi="Book Antiqua" w:cs="Arial"/>
          <w:color w:val="000000"/>
          <w:sz w:val="24"/>
          <w:szCs w:val="24"/>
          <w:shd w:val="clear" w:color="auto" w:fill="FFFFFF"/>
          <w:lang w:val="en-US"/>
        </w:rPr>
        <w:t xml:space="preserve"> interfere</w:t>
      </w:r>
      <w:r w:rsidR="002D2ED0" w:rsidRPr="0019657E">
        <w:rPr>
          <w:rFonts w:ascii="Book Antiqua" w:hAnsi="Book Antiqua" w:cs="Arial"/>
          <w:color w:val="000000"/>
          <w:sz w:val="24"/>
          <w:szCs w:val="24"/>
          <w:shd w:val="clear" w:color="auto" w:fill="FFFFFF"/>
          <w:lang w:val="en-US"/>
        </w:rPr>
        <w:t xml:space="preserve"> to separate</w:t>
      </w:r>
      <w:r w:rsidR="00990A2F" w:rsidRPr="0019657E">
        <w:rPr>
          <w:rFonts w:ascii="Book Antiqua" w:hAnsi="Book Antiqua" w:cs="Arial"/>
          <w:color w:val="000000"/>
          <w:sz w:val="24"/>
          <w:szCs w:val="24"/>
          <w:shd w:val="clear" w:color="auto" w:fill="FFFFFF"/>
          <w:lang w:val="en-US"/>
        </w:rPr>
        <w:t xml:space="preserve"> it from </w:t>
      </w:r>
      <w:r w:rsidR="003307F7" w:rsidRPr="0019657E">
        <w:rPr>
          <w:rFonts w:ascii="Book Antiqua" w:hAnsi="Book Antiqua" w:cs="Arial"/>
          <w:color w:val="000000"/>
          <w:sz w:val="24"/>
          <w:szCs w:val="24"/>
          <w:shd w:val="clear" w:color="auto" w:fill="FFFFFF"/>
          <w:lang w:val="en-US"/>
        </w:rPr>
        <w:t>BPD</w:t>
      </w:r>
      <w:r w:rsidR="002C7039" w:rsidRPr="0019657E">
        <w:rPr>
          <w:rFonts w:ascii="Book Antiqua" w:hAnsi="Book Antiqua" w:cs="Arial"/>
          <w:color w:val="000000"/>
          <w:sz w:val="24"/>
          <w:szCs w:val="24"/>
          <w:shd w:val="clear" w:color="auto" w:fill="FFFFFF"/>
          <w:lang w:val="en-US"/>
        </w:rPr>
        <w:t xml:space="preserve"> (</w:t>
      </w:r>
      <w:r w:rsidR="002C7039" w:rsidRPr="0019657E">
        <w:rPr>
          <w:rFonts w:ascii="Book Antiqua" w:hAnsi="Book Antiqua" w:cs="Arial"/>
          <w:i/>
          <w:color w:val="000000"/>
          <w:sz w:val="24"/>
          <w:szCs w:val="24"/>
          <w:shd w:val="clear" w:color="auto" w:fill="FFFFFF"/>
          <w:lang w:val="en-US"/>
        </w:rPr>
        <w:t>i.e.</w:t>
      </w:r>
      <w:r w:rsidR="00B84AF4" w:rsidRPr="0019657E">
        <w:rPr>
          <w:rFonts w:ascii="Book Antiqua" w:hAnsi="Book Antiqua" w:cs="Arial" w:hint="eastAsia"/>
          <w:color w:val="000000"/>
          <w:sz w:val="24"/>
          <w:szCs w:val="24"/>
          <w:shd w:val="clear" w:color="auto" w:fill="FFFFFF"/>
          <w:lang w:val="en-US" w:eastAsia="zh-CN"/>
        </w:rPr>
        <w:t>,</w:t>
      </w:r>
      <w:r w:rsidR="002C7039" w:rsidRPr="0019657E">
        <w:rPr>
          <w:rFonts w:ascii="Book Antiqua" w:hAnsi="Book Antiqua" w:cs="Arial"/>
          <w:color w:val="000000"/>
          <w:sz w:val="24"/>
          <w:szCs w:val="24"/>
          <w:shd w:val="clear" w:color="auto" w:fill="FFFFFF"/>
          <w:lang w:val="en-US"/>
        </w:rPr>
        <w:t xml:space="preserve"> affective dysregulation) </w:t>
      </w:r>
      <w:bookmarkStart w:id="160" w:name="OLE_LINK8"/>
      <w:r w:rsidR="002C7039" w:rsidRPr="0019657E">
        <w:rPr>
          <w:rFonts w:ascii="Book Antiqua" w:hAnsi="Book Antiqua" w:cs="Arial"/>
          <w:color w:val="000000"/>
          <w:sz w:val="24"/>
          <w:szCs w:val="24"/>
          <w:shd w:val="clear" w:color="auto" w:fill="FFFFFF"/>
          <w:lang w:val="en-US"/>
        </w:rPr>
        <w:t xml:space="preserve">and PTSD </w:t>
      </w:r>
      <w:r w:rsidR="00D83611" w:rsidRPr="0019657E">
        <w:rPr>
          <w:rFonts w:ascii="Book Antiqua" w:hAnsi="Book Antiqua" w:cs="Arial"/>
          <w:color w:val="000000"/>
          <w:sz w:val="24"/>
          <w:szCs w:val="24"/>
          <w:shd w:val="clear" w:color="auto" w:fill="FFFFFF"/>
          <w:lang w:val="en-US"/>
        </w:rPr>
        <w:t>alone</w:t>
      </w:r>
      <w:r w:rsidR="002C7039" w:rsidRPr="0019657E">
        <w:rPr>
          <w:rFonts w:ascii="Book Antiqua" w:hAnsi="Book Antiqua" w:cs="Arial"/>
          <w:color w:val="000000"/>
          <w:sz w:val="24"/>
          <w:szCs w:val="24"/>
          <w:shd w:val="clear" w:color="auto" w:fill="FFFFFF"/>
          <w:lang w:val="en-US"/>
        </w:rPr>
        <w:t>, which in cases with a chronic course will eventually transit t</w:t>
      </w:r>
      <w:r w:rsidR="005C5CBA" w:rsidRPr="0019657E">
        <w:rPr>
          <w:rFonts w:ascii="Book Antiqua" w:hAnsi="Book Antiqua" w:cs="Arial"/>
          <w:color w:val="000000"/>
          <w:sz w:val="24"/>
          <w:szCs w:val="24"/>
          <w:shd w:val="clear" w:color="auto" w:fill="FFFFFF"/>
          <w:lang w:val="en-US"/>
        </w:rPr>
        <w:t>o a lasting personality change</w:t>
      </w:r>
      <w:r w:rsidR="000478AD" w:rsidRPr="0019657E">
        <w:rPr>
          <w:rFonts w:ascii="Book Antiqua" w:hAnsi="Book Antiqua" w:cs="Arial"/>
          <w:color w:val="000000"/>
          <w:sz w:val="24"/>
          <w:szCs w:val="24"/>
          <w:shd w:val="clear" w:color="auto" w:fill="FFFFFF"/>
          <w:lang w:val="en-US"/>
        </w:rPr>
        <w:fldChar w:fldCharType="begin" w:fldLock="1"/>
      </w:r>
      <w:r w:rsidR="00A92736" w:rsidRPr="0019657E">
        <w:rPr>
          <w:rFonts w:ascii="Book Antiqua" w:hAnsi="Book Antiqua" w:cs="Arial"/>
          <w:color w:val="000000"/>
          <w:sz w:val="24"/>
          <w:szCs w:val="24"/>
          <w:shd w:val="clear" w:color="auto" w:fill="FFFFFF"/>
          <w:lang w:val="en-US"/>
        </w:rPr>
        <w:instrText>ADDIN CSL_CITATION { "citationItems" : [ { "id" : "ITEM-1", "itemData" : { "DOI" : "10.1037/0021-843X.109.1.45", "ISBN" : "0021-843X", "ISSN" : "0021-843X", "PMID" : "10740935", "abstract" : "An interview study of 81 former political prisoners investigated whether posttraumatic stress disorder (PTSD) is related to the way individuals process the prison experience. In contrast to participants without PTSD, those with chronic or remitted PTSD were more likely to perceive mental defeat and an overall feeling of alienation from other people. Chronic PTSD was also related to perceived negative and permanent change in their personalities or life aspirations. The groups did not differ in their attempts to gain control during imprisonment. Evidence for a relationship between political commitment and PTSD was mixed. The results suggest that mental defeat, alienation, and permanent change are related to PTSD after interpersonal trauma and may need to be addressed in treatment.", "author" : [ { "dropping-particle" : "", "family" : "Ehlers", "given" : "Anke", "non-dropping-particle" : "", "parse-names" : false, "suffix" : "" }, { "dropping-particle" : "", "family" : "Maercker", "given" : "Andreas", "non-dropping-particle" : "", "parse-names" : false, "suffix" : "" }, { "dropping-particle" : "", "family" : "Boos", "given" : "Anne", "non-dropping-particle" : "", "parse-names" : false, "suffix" : "" } ], "container-title" : "Journal of Abnormal Psychology", "id" : "ITEM-1", "issue" : "1", "issued" : { "date-parts" : [ [ "2000" ] ] }, "page" : "45-55", "title" : "Posttraumatic Stress Disorder Following Political Imprisonment: The Role of Mental Defeat, Alienation, and Perceived Permanent Change", "type" : "article-journal", "volume" : "109" }, "uris" : [ "http://www.mendeley.com/documents/?uuid=3a749669-00b1-4a3a-b75a-884011c10537" ] } ], "mendeley" : { "formattedCitation" : "&lt;sup&gt;[14]&lt;/sup&gt;", "plainTextFormattedCitation" : "[14]", "previouslyFormattedCitation" : "&lt;sup&gt;[14]&lt;/sup&gt;" }, "properties" : { "noteIndex" : 0 }, "schema" : "https://github.com/citation-style-language/schema/raw/master/csl-citation.json" }</w:instrText>
      </w:r>
      <w:r w:rsidR="000478AD" w:rsidRPr="0019657E">
        <w:rPr>
          <w:rFonts w:ascii="Book Antiqua" w:hAnsi="Book Antiqua" w:cs="Arial"/>
          <w:color w:val="000000"/>
          <w:sz w:val="24"/>
          <w:szCs w:val="24"/>
          <w:shd w:val="clear" w:color="auto" w:fill="FFFFFF"/>
          <w:lang w:val="en-US"/>
        </w:rPr>
        <w:fldChar w:fldCharType="separate"/>
      </w:r>
      <w:r w:rsidR="00A92736" w:rsidRPr="0019657E">
        <w:rPr>
          <w:rFonts w:ascii="Book Antiqua" w:hAnsi="Book Antiqua" w:cs="Arial"/>
          <w:noProof/>
          <w:color w:val="000000"/>
          <w:sz w:val="24"/>
          <w:szCs w:val="24"/>
          <w:shd w:val="clear" w:color="auto" w:fill="FFFFFF"/>
          <w:vertAlign w:val="superscript"/>
          <w:lang w:val="en-US"/>
        </w:rPr>
        <w:t>[14]</w:t>
      </w:r>
      <w:r w:rsidR="000478AD" w:rsidRPr="0019657E">
        <w:rPr>
          <w:rFonts w:ascii="Book Antiqua" w:hAnsi="Book Antiqua" w:cs="Arial"/>
          <w:color w:val="000000"/>
          <w:sz w:val="24"/>
          <w:szCs w:val="24"/>
          <w:shd w:val="clear" w:color="auto" w:fill="FFFFFF"/>
          <w:lang w:val="en-US"/>
        </w:rPr>
        <w:fldChar w:fldCharType="end"/>
      </w:r>
      <w:r w:rsidR="005C5CBA" w:rsidRPr="0019657E">
        <w:rPr>
          <w:rFonts w:ascii="Book Antiqua" w:hAnsi="Book Antiqua" w:cs="Arial"/>
          <w:color w:val="000000"/>
          <w:sz w:val="24"/>
          <w:szCs w:val="24"/>
          <w:shd w:val="clear" w:color="auto" w:fill="FFFFFF"/>
          <w:lang w:val="en-US"/>
        </w:rPr>
        <w:t>.</w:t>
      </w:r>
      <w:r w:rsidR="0008332B" w:rsidRPr="0019657E">
        <w:rPr>
          <w:rFonts w:ascii="Book Antiqua" w:hAnsi="Book Antiqua" w:cs="Arial"/>
          <w:color w:val="000000"/>
          <w:sz w:val="24"/>
          <w:szCs w:val="24"/>
          <w:shd w:val="clear" w:color="auto" w:fill="FFFFFF"/>
          <w:lang w:val="en-US"/>
        </w:rPr>
        <w:t xml:space="preserve"> </w:t>
      </w:r>
    </w:p>
    <w:bookmarkEnd w:id="160"/>
    <w:p w14:paraId="697A5AE5" w14:textId="77777777" w:rsidR="005C5CBA" w:rsidRPr="0019657E" w:rsidRDefault="0008332B" w:rsidP="00A8418C">
      <w:pPr>
        <w:spacing w:after="0" w:line="360" w:lineRule="auto"/>
        <w:ind w:firstLineChars="100" w:firstLine="240"/>
        <w:jc w:val="both"/>
        <w:rPr>
          <w:rFonts w:ascii="Book Antiqua" w:hAnsi="Book Antiqua" w:cs="Arial"/>
          <w:color w:val="000000"/>
          <w:sz w:val="24"/>
          <w:szCs w:val="24"/>
          <w:shd w:val="clear" w:color="auto" w:fill="FFFFFF"/>
        </w:rPr>
      </w:pPr>
      <w:r w:rsidRPr="0019657E">
        <w:rPr>
          <w:rFonts w:ascii="Book Antiqua" w:hAnsi="Book Antiqua" w:cs="Arial"/>
          <w:color w:val="000000"/>
          <w:sz w:val="24"/>
          <w:szCs w:val="24"/>
          <w:shd w:val="clear" w:color="auto" w:fill="FFFFFF"/>
          <w:lang w:val="en-US"/>
        </w:rPr>
        <w:t xml:space="preserve">Therefore it is speculated that prolonged exposure to complex trauma </w:t>
      </w:r>
      <w:r w:rsidR="00365F5A" w:rsidRPr="0019657E">
        <w:rPr>
          <w:rFonts w:ascii="Book Antiqua" w:hAnsi="Book Antiqua" w:cs="Arial"/>
          <w:color w:val="000000"/>
          <w:sz w:val="24"/>
          <w:szCs w:val="24"/>
          <w:shd w:val="clear" w:color="auto" w:fill="FFFFFF"/>
          <w:lang w:val="en-US"/>
        </w:rPr>
        <w:t xml:space="preserve">and/or chronic PTSD, </w:t>
      </w:r>
      <w:r w:rsidRPr="0019657E">
        <w:rPr>
          <w:rFonts w:ascii="Book Antiqua" w:hAnsi="Book Antiqua" w:cs="Arial"/>
          <w:noProof/>
          <w:color w:val="000000"/>
          <w:sz w:val="24"/>
          <w:szCs w:val="24"/>
          <w:shd w:val="clear" w:color="auto" w:fill="FFFFFF"/>
          <w:lang w:val="en-US"/>
        </w:rPr>
        <w:t>would</w:t>
      </w:r>
      <w:r w:rsidR="005B061F" w:rsidRPr="0019657E">
        <w:rPr>
          <w:rFonts w:ascii="Book Antiqua" w:hAnsi="Book Antiqua" w:cs="Arial"/>
          <w:noProof/>
          <w:color w:val="000000"/>
          <w:sz w:val="24"/>
          <w:szCs w:val="24"/>
          <w:shd w:val="clear" w:color="auto" w:fill="FFFFFF"/>
          <w:lang w:val="en-US"/>
        </w:rPr>
        <w:t>, therefore,</w:t>
      </w:r>
      <w:r w:rsidRPr="0019657E">
        <w:rPr>
          <w:rFonts w:ascii="Book Antiqua" w:hAnsi="Book Antiqua" w:cs="Arial"/>
          <w:color w:val="000000"/>
          <w:sz w:val="24"/>
          <w:szCs w:val="24"/>
          <w:shd w:val="clear" w:color="auto" w:fill="FFFFFF"/>
          <w:lang w:val="en-US"/>
        </w:rPr>
        <w:t xml:space="preserve"> lead to personality alterations </w:t>
      </w:r>
      <w:r w:rsidR="004251AD" w:rsidRPr="0019657E">
        <w:rPr>
          <w:rFonts w:ascii="Book Antiqua" w:hAnsi="Book Antiqua" w:cs="Arial"/>
          <w:color w:val="000000"/>
          <w:sz w:val="24"/>
          <w:szCs w:val="24"/>
          <w:shd w:val="clear" w:color="auto" w:fill="FFFFFF"/>
          <w:lang w:val="en-US"/>
        </w:rPr>
        <w:t xml:space="preserve">that are </w:t>
      </w:r>
      <w:r w:rsidRPr="0019657E">
        <w:rPr>
          <w:rFonts w:ascii="Book Antiqua" w:hAnsi="Book Antiqua" w:cs="Arial"/>
          <w:color w:val="000000"/>
          <w:sz w:val="24"/>
          <w:szCs w:val="24"/>
          <w:shd w:val="clear" w:color="auto" w:fill="FFFFFF"/>
          <w:lang w:val="en-US"/>
        </w:rPr>
        <w:t xml:space="preserve">often </w:t>
      </w:r>
      <w:r w:rsidR="00365F5A" w:rsidRPr="0019657E">
        <w:rPr>
          <w:rFonts w:ascii="Book Antiqua" w:hAnsi="Book Antiqua" w:cs="Arial"/>
          <w:color w:val="000000"/>
          <w:sz w:val="24"/>
          <w:szCs w:val="24"/>
          <w:shd w:val="clear" w:color="auto" w:fill="FFFFFF"/>
          <w:lang w:val="en-US"/>
        </w:rPr>
        <w:t xml:space="preserve">also </w:t>
      </w:r>
      <w:r w:rsidRPr="0019657E">
        <w:rPr>
          <w:rFonts w:ascii="Book Antiqua" w:hAnsi="Book Antiqua" w:cs="Arial"/>
          <w:color w:val="000000"/>
          <w:sz w:val="24"/>
          <w:szCs w:val="24"/>
          <w:shd w:val="clear" w:color="auto" w:fill="FFFFFF"/>
          <w:lang w:val="en-US"/>
        </w:rPr>
        <w:t>seen</w:t>
      </w:r>
      <w:r w:rsidR="00365F5A" w:rsidRPr="0019657E">
        <w:rPr>
          <w:rFonts w:ascii="Book Antiqua" w:hAnsi="Book Antiqua" w:cs="Arial"/>
          <w:color w:val="000000"/>
          <w:sz w:val="24"/>
          <w:szCs w:val="24"/>
          <w:shd w:val="clear" w:color="auto" w:fill="FFFFFF"/>
          <w:lang w:val="en-US"/>
        </w:rPr>
        <w:t xml:space="preserve"> clinically</w:t>
      </w:r>
      <w:r w:rsidRPr="0019657E">
        <w:rPr>
          <w:rFonts w:ascii="Book Antiqua" w:hAnsi="Book Antiqua" w:cs="Arial"/>
          <w:color w:val="000000"/>
          <w:sz w:val="24"/>
          <w:szCs w:val="24"/>
          <w:shd w:val="clear" w:color="auto" w:fill="FFFFFF"/>
          <w:lang w:val="en-US"/>
        </w:rPr>
        <w:t xml:space="preserve"> in </w:t>
      </w:r>
      <w:r w:rsidR="00087626" w:rsidRPr="0019657E">
        <w:rPr>
          <w:rFonts w:ascii="Book Antiqua" w:hAnsi="Book Antiqua" w:cs="Arial"/>
          <w:color w:val="000000"/>
          <w:sz w:val="24"/>
          <w:szCs w:val="24"/>
          <w:shd w:val="clear" w:color="auto" w:fill="FFFFFF"/>
          <w:lang w:val="en-US"/>
        </w:rPr>
        <w:t xml:space="preserve">complex </w:t>
      </w:r>
      <w:r w:rsidRPr="0019657E">
        <w:rPr>
          <w:rFonts w:ascii="Book Antiqua" w:hAnsi="Book Antiqua" w:cs="Arial"/>
          <w:color w:val="000000"/>
          <w:sz w:val="24"/>
          <w:szCs w:val="24"/>
          <w:shd w:val="clear" w:color="auto" w:fill="FFFFFF"/>
          <w:lang w:val="en-US"/>
        </w:rPr>
        <w:t xml:space="preserve">PTSD </w:t>
      </w:r>
      <w:r w:rsidR="00481E3E" w:rsidRPr="0019657E">
        <w:rPr>
          <w:rFonts w:ascii="Book Antiqua" w:hAnsi="Book Antiqua" w:cs="Arial"/>
          <w:color w:val="000000"/>
          <w:sz w:val="24"/>
          <w:szCs w:val="24"/>
          <w:shd w:val="clear" w:color="auto" w:fill="FFFFFF"/>
          <w:lang w:val="en-US"/>
        </w:rPr>
        <w:t>patients</w:t>
      </w:r>
      <w:r w:rsidR="00365F5A" w:rsidRPr="0019657E">
        <w:rPr>
          <w:rFonts w:ascii="Book Antiqua" w:hAnsi="Book Antiqua" w:cs="Arial"/>
          <w:color w:val="000000"/>
          <w:sz w:val="24"/>
          <w:szCs w:val="24"/>
          <w:shd w:val="clear" w:color="auto" w:fill="FFFFFF"/>
          <w:lang w:val="en-US"/>
        </w:rPr>
        <w:t xml:space="preserve"> (such as feelings of being permanently damaged and alienation),</w:t>
      </w:r>
      <w:r w:rsidRPr="0019657E">
        <w:rPr>
          <w:rFonts w:ascii="Book Antiqua" w:hAnsi="Book Antiqua" w:cs="Arial"/>
          <w:color w:val="000000"/>
          <w:sz w:val="24"/>
          <w:szCs w:val="24"/>
          <w:shd w:val="clear" w:color="auto" w:fill="FFFFFF"/>
          <w:lang w:val="en-US"/>
        </w:rPr>
        <w:t xml:space="preserve"> even when the traumatic experiences are taking place during adulthood</w:t>
      </w:r>
      <w:r w:rsidR="00365F5A" w:rsidRPr="0019657E">
        <w:rPr>
          <w:rFonts w:ascii="Book Antiqua" w:hAnsi="Book Antiqua" w:cs="Arial"/>
          <w:color w:val="000000"/>
          <w:sz w:val="24"/>
          <w:szCs w:val="24"/>
          <w:shd w:val="clear" w:color="auto" w:fill="FFFFFF"/>
          <w:lang w:val="en-US"/>
        </w:rPr>
        <w:fldChar w:fldCharType="begin" w:fldLock="1"/>
      </w:r>
      <w:r w:rsidR="00A92736" w:rsidRPr="0019657E">
        <w:rPr>
          <w:rFonts w:ascii="Book Antiqua" w:hAnsi="Book Antiqua" w:cs="Arial"/>
          <w:color w:val="000000"/>
          <w:sz w:val="24"/>
          <w:szCs w:val="24"/>
          <w:shd w:val="clear" w:color="auto" w:fill="FFFFFF"/>
          <w:lang w:val="en-US"/>
        </w:rPr>
        <w:instrText>ADDIN CSL_CITATION { "citationItems" : [ { "id" : "ITEM-1", "itemData" : { "DOI" : "10.1037/0021-843X.109.1.45", "ISBN" : "0021-843X", "ISSN" : "0021-843X", "PMID" : "10740935", "abstract" : "An interview study of 81 former political prisoners investigated whether posttraumatic stress disorder (PTSD) is related to the way individuals process the prison experience. In contrast to participants without PTSD, those with chronic or remitted PTSD were more likely to perceive mental defeat and an overall feeling of alienation from other people. Chronic PTSD was also related to perceived negative and permanent change in their personalities or life aspirations. The groups did not differ in their attempts to gain control during imprisonment. Evidence for a relationship between political commitment and PTSD was mixed. The results suggest that mental defeat, alienation, and permanent change are related to PTSD after interpersonal trauma and may need to be addressed in treatment.", "author" : [ { "dropping-particle" : "", "family" : "Ehlers", "given" : "Anke", "non-dropping-particle" : "", "parse-names" : false, "suffix" : "" }, { "dropping-particle" : "", "family" : "Maercker", "given" : "Andreas", "non-dropping-particle" : "", "parse-names" : false, "suffix" : "" }, { "dropping-particle" : "", "family" : "Boos", "given" : "Anne", "non-dropping-particle" : "", "parse-names" : false, "suffix" : "" } ], "container-title" : "Journal of Abnormal Psychology", "id" : "ITEM-1", "issue" : "1", "issued" : { "date-parts" : [ [ "2000" ] ] }, "page" : "45-55", "title" : "Posttraumatic Stress Disorder Following Political Imprisonment: The Role of Mental Defeat, Alienation, and Perceived Permanent Change", "type" : "article-journal", "volume" : "109" }, "uris" : [ "http://www.mendeley.com/documents/?uuid=3a749669-00b1-4a3a-b75a-884011c10537" ] } ], "mendeley" : { "formattedCitation" : "&lt;sup&gt;[14]&lt;/sup&gt;", "plainTextFormattedCitation" : "[14]", "previouslyFormattedCitation" : "&lt;sup&gt;[14]&lt;/sup&gt;" }, "properties" : { "noteIndex" : 0 }, "schema" : "https://github.com/citation-style-language/schema/raw/master/csl-citation.json" }</w:instrText>
      </w:r>
      <w:r w:rsidR="00365F5A" w:rsidRPr="0019657E">
        <w:rPr>
          <w:rFonts w:ascii="Book Antiqua" w:hAnsi="Book Antiqua" w:cs="Arial"/>
          <w:color w:val="000000"/>
          <w:sz w:val="24"/>
          <w:szCs w:val="24"/>
          <w:shd w:val="clear" w:color="auto" w:fill="FFFFFF"/>
          <w:lang w:val="en-US"/>
        </w:rPr>
        <w:fldChar w:fldCharType="separate"/>
      </w:r>
      <w:r w:rsidR="00A92736" w:rsidRPr="0019657E">
        <w:rPr>
          <w:rFonts w:ascii="Book Antiqua" w:hAnsi="Book Antiqua" w:cs="Arial"/>
          <w:noProof/>
          <w:color w:val="000000"/>
          <w:sz w:val="24"/>
          <w:szCs w:val="24"/>
          <w:shd w:val="clear" w:color="auto" w:fill="FFFFFF"/>
          <w:vertAlign w:val="superscript"/>
          <w:lang w:val="en-US"/>
        </w:rPr>
        <w:t>[14]</w:t>
      </w:r>
      <w:r w:rsidR="00365F5A" w:rsidRPr="0019657E">
        <w:rPr>
          <w:rFonts w:ascii="Book Antiqua" w:hAnsi="Book Antiqua" w:cs="Arial"/>
          <w:color w:val="000000"/>
          <w:sz w:val="24"/>
          <w:szCs w:val="24"/>
          <w:shd w:val="clear" w:color="auto" w:fill="FFFFFF"/>
          <w:lang w:val="en-US"/>
        </w:rPr>
        <w:fldChar w:fldCharType="end"/>
      </w:r>
      <w:r w:rsidR="00825C24" w:rsidRPr="0019657E">
        <w:rPr>
          <w:rFonts w:ascii="Book Antiqua" w:hAnsi="Book Antiqua" w:cs="Arial"/>
          <w:color w:val="000000"/>
          <w:sz w:val="24"/>
          <w:szCs w:val="24"/>
          <w:shd w:val="clear" w:color="auto" w:fill="FFFFFF"/>
          <w:lang w:val="en-US"/>
        </w:rPr>
        <w:t xml:space="preserve">. </w:t>
      </w:r>
      <w:r w:rsidR="00B61268" w:rsidRPr="0019657E">
        <w:rPr>
          <w:rFonts w:ascii="Book Antiqua" w:hAnsi="Book Antiqua" w:cs="Arial"/>
          <w:color w:val="000000"/>
          <w:sz w:val="24"/>
          <w:szCs w:val="24"/>
          <w:shd w:val="clear" w:color="auto" w:fill="FFFFFF"/>
          <w:lang w:val="en-US"/>
        </w:rPr>
        <w:t>It</w:t>
      </w:r>
      <w:r w:rsidR="00825C24" w:rsidRPr="0019657E">
        <w:rPr>
          <w:rFonts w:ascii="Book Antiqua" w:hAnsi="Book Antiqua" w:cs="Arial"/>
          <w:color w:val="000000"/>
          <w:sz w:val="24"/>
          <w:szCs w:val="24"/>
          <w:shd w:val="clear" w:color="auto" w:fill="FFFFFF"/>
          <w:lang w:val="en-US"/>
        </w:rPr>
        <w:t xml:space="preserve"> is speculated that </w:t>
      </w:r>
      <w:r w:rsidR="00B61268" w:rsidRPr="0019657E">
        <w:rPr>
          <w:rFonts w:ascii="Book Antiqua" w:hAnsi="Book Antiqua" w:cs="Arial"/>
          <w:color w:val="000000"/>
          <w:sz w:val="24"/>
          <w:szCs w:val="24"/>
          <w:shd w:val="clear" w:color="auto" w:fill="FFFFFF"/>
          <w:lang w:val="en-US"/>
        </w:rPr>
        <w:t xml:space="preserve">complex trauma </w:t>
      </w:r>
      <w:r w:rsidR="00825C24" w:rsidRPr="0019657E">
        <w:rPr>
          <w:rFonts w:ascii="Book Antiqua" w:hAnsi="Book Antiqua" w:cs="Arial"/>
          <w:color w:val="000000"/>
          <w:sz w:val="24"/>
          <w:szCs w:val="24"/>
          <w:shd w:val="clear" w:color="auto" w:fill="FFFFFF"/>
          <w:lang w:val="en-US"/>
        </w:rPr>
        <w:t>has to be present</w:t>
      </w:r>
      <w:r w:rsidRPr="0019657E">
        <w:rPr>
          <w:rFonts w:ascii="Book Antiqua" w:hAnsi="Book Antiqua" w:cs="Arial"/>
          <w:color w:val="000000"/>
          <w:sz w:val="24"/>
          <w:szCs w:val="24"/>
          <w:shd w:val="clear" w:color="auto" w:fill="FFFFFF"/>
          <w:lang w:val="en-US"/>
        </w:rPr>
        <w:t xml:space="preserve"> for a sufficient amount of time to cause a clinically evident diversion from the already established personality traits</w:t>
      </w:r>
      <w:r w:rsidR="004251AD" w:rsidRPr="0019657E">
        <w:rPr>
          <w:rFonts w:ascii="Book Antiqua" w:hAnsi="Book Antiqua" w:cs="Arial"/>
          <w:color w:val="000000"/>
          <w:sz w:val="24"/>
          <w:szCs w:val="24"/>
          <w:shd w:val="clear" w:color="auto" w:fill="FFFFFF"/>
          <w:lang w:val="en-US"/>
        </w:rPr>
        <w:t>,</w:t>
      </w:r>
      <w:r w:rsidRPr="0019657E">
        <w:rPr>
          <w:rFonts w:ascii="Book Antiqua" w:hAnsi="Book Antiqua" w:cs="Arial"/>
          <w:color w:val="000000"/>
          <w:sz w:val="24"/>
          <w:szCs w:val="24"/>
          <w:shd w:val="clear" w:color="auto" w:fill="FFFFFF"/>
          <w:lang w:val="en-US"/>
        </w:rPr>
        <w:t xml:space="preserve"> towards traits that seem to either help the victim cope with trauma or as an expression of disintegration </w:t>
      </w:r>
      <w:r w:rsidR="004251AD" w:rsidRPr="0019657E">
        <w:rPr>
          <w:rFonts w:ascii="Book Antiqua" w:hAnsi="Book Antiqua" w:cs="Arial"/>
          <w:color w:val="000000"/>
          <w:sz w:val="24"/>
          <w:szCs w:val="24"/>
          <w:shd w:val="clear" w:color="auto" w:fill="FFFFFF"/>
          <w:lang w:val="en-US"/>
        </w:rPr>
        <w:t>which</w:t>
      </w:r>
      <w:r w:rsidRPr="0019657E">
        <w:rPr>
          <w:rFonts w:ascii="Book Antiqua" w:hAnsi="Book Antiqua" w:cs="Arial"/>
          <w:color w:val="000000"/>
          <w:sz w:val="24"/>
          <w:szCs w:val="24"/>
          <w:shd w:val="clear" w:color="auto" w:fill="FFFFFF"/>
          <w:lang w:val="en-US"/>
        </w:rPr>
        <w:t xml:space="preserve"> </w:t>
      </w:r>
      <w:r w:rsidR="004251AD" w:rsidRPr="0019657E">
        <w:rPr>
          <w:rFonts w:ascii="Book Antiqua" w:hAnsi="Book Antiqua" w:cs="Arial"/>
          <w:color w:val="000000"/>
          <w:sz w:val="24"/>
          <w:szCs w:val="24"/>
          <w:shd w:val="clear" w:color="auto" w:fill="FFFFFF"/>
          <w:lang w:val="en-US"/>
        </w:rPr>
        <w:t xml:space="preserve">might </w:t>
      </w:r>
      <w:r w:rsidR="00365F5A" w:rsidRPr="0019657E">
        <w:rPr>
          <w:rFonts w:ascii="Book Antiqua" w:hAnsi="Book Antiqua" w:cs="Arial"/>
          <w:color w:val="000000"/>
          <w:sz w:val="24"/>
          <w:szCs w:val="24"/>
          <w:shd w:val="clear" w:color="auto" w:fill="FFFFFF"/>
          <w:lang w:val="en-US"/>
        </w:rPr>
        <w:t>express</w:t>
      </w:r>
      <w:r w:rsidRPr="0019657E">
        <w:rPr>
          <w:rFonts w:ascii="Book Antiqua" w:hAnsi="Book Antiqua" w:cs="Arial"/>
          <w:color w:val="000000"/>
          <w:sz w:val="24"/>
          <w:szCs w:val="24"/>
          <w:shd w:val="clear" w:color="auto" w:fill="FFFFFF"/>
          <w:lang w:val="en-US"/>
        </w:rPr>
        <w:t xml:space="preserve"> as </w:t>
      </w:r>
      <w:r w:rsidR="004251AD" w:rsidRPr="0019657E">
        <w:rPr>
          <w:rFonts w:ascii="Book Antiqua" w:hAnsi="Book Antiqua" w:cs="Arial"/>
          <w:color w:val="000000"/>
          <w:sz w:val="24"/>
          <w:szCs w:val="24"/>
          <w:shd w:val="clear" w:color="auto" w:fill="FFFFFF"/>
          <w:lang w:val="en-US"/>
        </w:rPr>
        <w:t xml:space="preserve">the </w:t>
      </w:r>
      <w:r w:rsidRPr="0019657E">
        <w:rPr>
          <w:rFonts w:ascii="Book Antiqua" w:hAnsi="Book Antiqua" w:cs="Arial"/>
          <w:color w:val="000000"/>
          <w:sz w:val="24"/>
          <w:szCs w:val="24"/>
          <w:shd w:val="clear" w:color="auto" w:fill="FFFFFF"/>
          <w:lang w:val="en-US"/>
        </w:rPr>
        <w:t>dysregulation of emotion processing and self-</w:t>
      </w:r>
      <w:proofErr w:type="spellStart"/>
      <w:r w:rsidRPr="0019657E">
        <w:rPr>
          <w:rFonts w:ascii="Book Antiqua" w:hAnsi="Book Antiqua" w:cs="Arial"/>
          <w:color w:val="000000"/>
          <w:sz w:val="24"/>
          <w:szCs w:val="24"/>
          <w:shd w:val="clear" w:color="auto" w:fill="FFFFFF"/>
          <w:lang w:val="en-US"/>
        </w:rPr>
        <w:t>organi</w:t>
      </w:r>
      <w:r w:rsidR="009D535E" w:rsidRPr="0019657E">
        <w:rPr>
          <w:rFonts w:ascii="Book Antiqua" w:hAnsi="Book Antiqua" w:cs="Arial"/>
          <w:color w:val="000000"/>
          <w:sz w:val="24"/>
          <w:szCs w:val="24"/>
          <w:shd w:val="clear" w:color="auto" w:fill="FFFFFF"/>
          <w:lang w:val="en-US"/>
        </w:rPr>
        <w:t>s</w:t>
      </w:r>
      <w:r w:rsidRPr="0019657E">
        <w:rPr>
          <w:rFonts w:ascii="Book Antiqua" w:hAnsi="Book Antiqua" w:cs="Arial"/>
          <w:color w:val="000000"/>
          <w:sz w:val="24"/>
          <w:szCs w:val="24"/>
          <w:shd w:val="clear" w:color="auto" w:fill="FFFFFF"/>
          <w:lang w:val="en-US"/>
        </w:rPr>
        <w:t>ation</w:t>
      </w:r>
      <w:proofErr w:type="spellEnd"/>
      <w:r w:rsidRPr="0019657E">
        <w:rPr>
          <w:rFonts w:ascii="Book Antiqua" w:hAnsi="Book Antiqua" w:cs="Arial"/>
          <w:color w:val="000000"/>
          <w:sz w:val="24"/>
          <w:szCs w:val="24"/>
          <w:shd w:val="clear" w:color="auto" w:fill="FFFFFF"/>
          <w:lang w:val="en-US"/>
        </w:rPr>
        <w:t xml:space="preserve">, two of the core symptoms added to the already established PTSD diagnostic </w:t>
      </w:r>
      <w:r w:rsidR="00000789" w:rsidRPr="0019657E">
        <w:rPr>
          <w:rFonts w:ascii="Book Antiqua" w:hAnsi="Book Antiqua" w:cs="Arial"/>
          <w:color w:val="000000"/>
          <w:sz w:val="24"/>
          <w:szCs w:val="24"/>
          <w:shd w:val="clear" w:color="auto" w:fill="FFFFFF"/>
          <w:lang w:val="en-US"/>
        </w:rPr>
        <w:t>criteria</w:t>
      </w:r>
      <w:r w:rsidR="00825C24" w:rsidRPr="0019657E">
        <w:rPr>
          <w:rFonts w:ascii="Book Antiqua" w:hAnsi="Book Antiqua" w:cs="Arial"/>
          <w:color w:val="000000"/>
          <w:sz w:val="24"/>
          <w:szCs w:val="24"/>
          <w:shd w:val="clear" w:color="auto" w:fill="FFFFFF"/>
          <w:lang w:val="en-US"/>
        </w:rPr>
        <w:fldChar w:fldCharType="begin" w:fldLock="1"/>
      </w:r>
      <w:r w:rsidR="00A92736" w:rsidRPr="0019657E">
        <w:rPr>
          <w:rFonts w:ascii="Book Antiqua" w:hAnsi="Book Antiqua" w:cs="Arial"/>
          <w:color w:val="000000"/>
          <w:sz w:val="24"/>
          <w:szCs w:val="24"/>
          <w:shd w:val="clear" w:color="auto" w:fill="FFFFFF"/>
          <w:lang w:val="en-US"/>
        </w:rPr>
        <w:instrText>ADDIN CSL_CITATION { "citationItems" : [ { "id" : "ITEM-1", "itemData" : { "DOI" : "10.1002/wps.20050", "ISBN" : "1723-8617", "ISSN" : "17238617", "PMID" : "23737408", "abstract" : "The Diagnostic and Statistical Manual of Mental Disorders, Fifth Edition (DSM-5) marks the first significant revision of the publication since the DSM-IV in 1994. Changes to the DSM were largely informed by advancements in neuroscience, clinical and public health need, and identified problems with the classification system and criteria put forth in the DSM-IV. Much of the decision-making was also driven by a desire to ensure better alignment with the International Classification of Diseases and its upcoming 11th edition (ICD-11). In this paper, we describe select revisions in the DSM-5, with an emphasis on changes projected to have the greatest clinical impact and those that demonstrate efforts to enhance international compatibility, including integration of cultural context with diagnostic criteria and changes that facilitate DSM-ICD harmonization. It is anticipated that this collaborative spirit between the American Psychiatric Association (APA) and the World Health Organization (WHO) will continue as the DSM-5 is updated further, bringing the field of psychiatry even closer to a singular, cohesive nosology.", "author" : [ { "dropping-particle" : "", "family" : "Regier", "given" : "Darrel A.", "non-dropping-particle" : "", "parse-names" : false, "suffix" : "" }, { "dropping-particle" : "", "family" : "Kuhl", "given" : "Emily A.", "non-dropping-particle" : "", "parse-names" : false, "suffix" : "" }, { "dropping-particle" : "", "family" : "Kupfer", "given" : "David J.", "non-dropping-particle" : "", "parse-names" : false, "suffix" : "" } ], "container-title" : "World Psychiatry", "id" : "ITEM-1", "issue" : "2", "issued" : { "date-parts" : [ [ "2013" ] ] }, "page" : "92-98", "title" : "The DSM-5: Classification and criteria changes", "type" : "article-journal", "volume" : "12" }, "uris" : [ "http://www.mendeley.com/documents/?uuid=dc4e15b1-0d53-4945-8d7e-529fbd546fcb" ] }, { "id" : "ITEM-2", "itemData" : { "DOI" : "10.1016/j.psychres.2016.10.062", "ISBN" : "0165-1781", "ISSN" : "18727123", "PMID" : "27839826", "abstract" : "The ICD-11 proposes different types of prolonged trauma as risk factors for complex PTSD (CPTSD). However, CPTSD's construct validity has only been examined in childhood abuse, and single trauma exposure samples. Thus, the extent to which CPTSD applies to other repeatedly traumatized populations is unknown. This study examined ICD-11's PTSD and CPTSD across populations with prolonged trauma of varying interpersonal intensity and ages of exposure, including: 1) childhood sexual abuse, 2) adulthood trauma of severe interpersonal intensity (refugees and ex-prisoners of war), and 3) adulthood trauma of mild interpersonal intensity (military veterans, and mental health workers). In support of the proposal, latent class analysis (N = 820) identified, a 4-class solution representing \u201cPTSD\u201d, \u201cCPTSD\u201d, and \u201cnon-pathological\u201d classes, but also an \u201cAnxiety symptoms\u201d class, and an alternative 5-class solution, with a \u201cDissociative PTSD-subtype\u201d class. ICD-11's CPTSD was not exclusively associated with childhood abuse, but also with exposure to adulthood trauma of severe interpersonal intensity. Furthermore, all types of prolonged trauma were equally associated with the \u201cAnxiety symptoms\u201d class. Finally, of all the classes, the \u201cCPTSD\u201c class was associated with the highest frequency of work-related functional impairment, indicating an association between the severity of prolonged trauma exposure and the level of posttraumatic residues.", "author" : [ { "dropping-particle" : "", "family" : "Palic", "given" : "Sabina", "non-dropping-particle" : "", "parse-names" : false, "suffix" : "" }, { "dropping-particle" : "", "family" : "Zerach", "given" : "Gadi", "non-dropping-particle" : "", "parse-names" : false, "suffix" : "" }, { "dropping-particle" : "", "family" : "Shevlin", "given" : "Mark", "non-dropping-particle" : "", "parse-names" : false, "suffix" : "" }, { "dropping-particle" : "", "family" : "Zeligman", "given" : "Zevia", "non-dropping-particle" : "", "parse-names" : false, "suffix" : "" }, { "dropping-particle" : "", "family" : "Elklit", "given" : "Ask", "non-dropping-particle" : "", "parse-names" : false, "suffix" : "" }, { "dropping-particle" : "", "family" : "Solomon", "given" : "Zahava", "non-dropping-particle" : "", "parse-names" : false, "suffix" : "" } ], "container-title" : "Psychiatry Research", "id" : "ITEM-2", "issued" : { "date-parts" : [ [ "2016" ] ] }, "page" : "692-699", "title" : "Evidence of complex posttraumatic stress disorder (CPTSD) across populations with prolonged trauma of varying interpersonal intensity and ages of exposure", "type" : "article-journal", "volume" : "246" }, "uris" : [ "http://www.mendeley.com/documents/?uuid=3562a4a3-6c7e-47c8-be2f-5d1907fb66ac" ] } ], "mendeley" : { "formattedCitation" : "&lt;sup&gt;[10,15]&lt;/sup&gt;", "plainTextFormattedCitation" : "[10,15]", "previouslyFormattedCitation" : "&lt;sup&gt;[10,15]&lt;/sup&gt;" }, "properties" : { "noteIndex" : 0 }, "schema" : "https://github.com/citation-style-language/schema/raw/master/csl-citation.json" }</w:instrText>
      </w:r>
      <w:r w:rsidR="00825C24" w:rsidRPr="0019657E">
        <w:rPr>
          <w:rFonts w:ascii="Book Antiqua" w:hAnsi="Book Antiqua" w:cs="Arial"/>
          <w:color w:val="000000"/>
          <w:sz w:val="24"/>
          <w:szCs w:val="24"/>
          <w:shd w:val="clear" w:color="auto" w:fill="FFFFFF"/>
          <w:lang w:val="en-US"/>
        </w:rPr>
        <w:fldChar w:fldCharType="separate"/>
      </w:r>
      <w:r w:rsidR="00A92736" w:rsidRPr="0019657E">
        <w:rPr>
          <w:rFonts w:ascii="Book Antiqua" w:hAnsi="Book Antiqua" w:cs="Arial"/>
          <w:noProof/>
          <w:color w:val="000000"/>
          <w:sz w:val="24"/>
          <w:szCs w:val="24"/>
          <w:shd w:val="clear" w:color="auto" w:fill="FFFFFF"/>
          <w:vertAlign w:val="superscript"/>
          <w:lang w:val="en-US"/>
        </w:rPr>
        <w:t>[10,15]</w:t>
      </w:r>
      <w:r w:rsidR="00825C24" w:rsidRPr="0019657E">
        <w:rPr>
          <w:rFonts w:ascii="Book Antiqua" w:hAnsi="Book Antiqua" w:cs="Arial"/>
          <w:color w:val="000000"/>
          <w:sz w:val="24"/>
          <w:szCs w:val="24"/>
          <w:shd w:val="clear" w:color="auto" w:fill="FFFFFF"/>
          <w:lang w:val="en-US"/>
        </w:rPr>
        <w:fldChar w:fldCharType="end"/>
      </w:r>
      <w:r w:rsidR="00000789" w:rsidRPr="0019657E">
        <w:rPr>
          <w:rFonts w:ascii="Book Antiqua" w:hAnsi="Book Antiqua" w:cs="Arial"/>
          <w:color w:val="000000"/>
          <w:sz w:val="24"/>
          <w:szCs w:val="24"/>
          <w:shd w:val="clear" w:color="auto" w:fill="FFFFFF"/>
          <w:lang w:val="en-US"/>
        </w:rPr>
        <w:t>.</w:t>
      </w:r>
      <w:r w:rsidR="00365F5A" w:rsidRPr="0019657E">
        <w:rPr>
          <w:rFonts w:ascii="Book Antiqua" w:hAnsi="Book Antiqua" w:cs="Arial"/>
          <w:color w:val="000000"/>
          <w:sz w:val="24"/>
          <w:szCs w:val="24"/>
          <w:shd w:val="clear" w:color="auto" w:fill="FFFFFF"/>
          <w:lang w:val="en-US"/>
        </w:rPr>
        <w:t xml:space="preserve"> </w:t>
      </w:r>
      <w:r w:rsidR="00814A9E" w:rsidRPr="0019657E">
        <w:rPr>
          <w:rFonts w:ascii="Book Antiqua" w:hAnsi="Book Antiqua" w:cs="Arial"/>
          <w:color w:val="000000"/>
          <w:sz w:val="24"/>
          <w:szCs w:val="24"/>
          <w:shd w:val="clear" w:color="auto" w:fill="FFFFFF"/>
          <w:lang w:val="en-US"/>
        </w:rPr>
        <w:t xml:space="preserve">Complex trauma, especially childhood cumulative trauma and exposure to multiple or repeated forms of maltreatment, has been shown to affect multiple </w:t>
      </w:r>
      <w:r w:rsidR="00814A9E" w:rsidRPr="0019657E">
        <w:rPr>
          <w:rFonts w:ascii="Book Antiqua" w:hAnsi="Book Antiqua" w:cs="Arial"/>
          <w:noProof/>
          <w:color w:val="000000"/>
          <w:sz w:val="24"/>
          <w:szCs w:val="24"/>
          <w:shd w:val="clear" w:color="auto" w:fill="FFFFFF"/>
          <w:lang w:val="en-US"/>
        </w:rPr>
        <w:t>affective</w:t>
      </w:r>
      <w:r w:rsidR="00814A9E" w:rsidRPr="0019657E">
        <w:rPr>
          <w:rFonts w:ascii="Book Antiqua" w:hAnsi="Book Antiqua" w:cs="Arial"/>
          <w:color w:val="000000"/>
          <w:sz w:val="24"/>
          <w:szCs w:val="24"/>
          <w:shd w:val="clear" w:color="auto" w:fill="FFFFFF"/>
          <w:lang w:val="en-US"/>
        </w:rPr>
        <w:t xml:space="preserve"> and interpersonal domains</w:t>
      </w:r>
      <w:r w:rsidR="00814A9E" w:rsidRPr="0019657E">
        <w:rPr>
          <w:rFonts w:ascii="Book Antiqua" w:hAnsi="Book Antiqua" w:cs="Arial"/>
          <w:color w:val="000000"/>
          <w:sz w:val="24"/>
          <w:szCs w:val="24"/>
          <w:shd w:val="clear" w:color="auto" w:fill="FFFFFF"/>
          <w:lang w:val="en-US"/>
        </w:rPr>
        <w:fldChar w:fldCharType="begin" w:fldLock="1"/>
      </w:r>
      <w:r w:rsidR="00DA2062" w:rsidRPr="0019657E">
        <w:rPr>
          <w:rFonts w:ascii="Book Antiqua" w:hAnsi="Book Antiqua" w:cs="Arial"/>
          <w:color w:val="000000"/>
          <w:sz w:val="24"/>
          <w:szCs w:val="24"/>
          <w:shd w:val="clear" w:color="auto" w:fill="FFFFFF"/>
          <w:lang w:val="en-US"/>
        </w:rPr>
        <w:instrText>ADDIN CSL_CITATION { "citationItems" : [ { "id" : "ITEM-1", "itemData" : { "DOI" : "10.1002/jts.20444", "ISBN" : "1573-6598 (Electronic)\\r0894-9867 (Linking)", "ISSN" : "08949867", "PMID" : "19795402", "abstract" : "Exposure to multiple traumas, particularly in childhood, has been proposed to result in a complex of symptoms that includes posttraumatic stress disorder (PTSD) as well as a constrained, but variable group of symptoms that highlight self-regulatory disturbances. The relationship between accumulated exposure to different types of traumatic events and total number of different types of symptoms (symptom complexity) was assessed in an adult clinical sample (N = 582) and a child clinical sample (N = 152). Childhood cumulative trauma but not adulthood trauma predicted increasing symptom complexity in adults. Cumulative trauma predicted increasing symptom complexity in the child sample. Results suggest that Complex PTSD symptoms occur in both adult and child samples in a principled, rule-governed way and that childhood experiences significantly influenced adult symptoms.", "author" : [ { "dropping-particle" : "", "family" : "Cloitre", "given" : "Marylene", "non-dropping-particle" : "", "parse-names" : false, "suffix" : "" }, { "dropping-particle" : "", "family" : "Stolbach", "given" : "Bradley C.", "non-dropping-particle" : "", "parse-names" : false, "suffix" : "" }, { "dropping-particle" : "", "family" : "Herman", "given" : "Judith L.", "non-dropping-particle" : "", "parse-names" : false, "suffix" : "" }, { "dropping-particle" : "", "family" : "Kolk", "given" : "Bessel", "non-dropping-particle" : "Van Der", "parse-names" : false, "suffix" : "" }, { "dropping-particle" : "", "family" : "Pynoos", "given" : "Robert", "non-dropping-particle" : "", "parse-names" : false, "suffix" : "" }, { "dropping-particle" : "", "family" : "Wang", "given" : "Jing", "non-dropping-particle" : "", "parse-names" : false, "suffix" : "" }, { "dropping-particle" : "", "family" : "Petkova", "given" : "Eva", "non-dropping-particle" : "", "parse-names" : false, "suffix" : "" } ], "container-title" : "Journal of Traumatic Stress", "id" : "ITEM-1", "issue" : "5", "issued" : { "date-parts" : [ [ "2009" ] ] }, "page" : "399-408", "title" : "A developmental approach to complex PTSD: Childhood and adult cumulative trauma as predictors of symptom complexity", "type" : "paper-conference", "volume" : "22" }, "uris" : [ "http://www.mendeley.com/documents/?uuid=14abe855-5b0b-481d-9181-1bad1f940ba8" ] } ], "mendeley" : { "formattedCitation" : "&lt;sup&gt;[12]&lt;/sup&gt;", "plainTextFormattedCitation" : "[12]", "previouslyFormattedCitation" : "&lt;sup&gt;[12]&lt;/sup&gt;" }, "properties" : { "noteIndex" : 0 }, "schema" : "https://github.com/citation-style-language/schema/raw/master/csl-citation.json" }</w:instrText>
      </w:r>
      <w:r w:rsidR="00814A9E" w:rsidRPr="0019657E">
        <w:rPr>
          <w:rFonts w:ascii="Book Antiqua" w:hAnsi="Book Antiqua" w:cs="Arial"/>
          <w:color w:val="000000"/>
          <w:sz w:val="24"/>
          <w:szCs w:val="24"/>
          <w:shd w:val="clear" w:color="auto" w:fill="FFFFFF"/>
          <w:lang w:val="en-US"/>
        </w:rPr>
        <w:fldChar w:fldCharType="separate"/>
      </w:r>
      <w:r w:rsidR="00814A9E" w:rsidRPr="0019657E">
        <w:rPr>
          <w:rFonts w:ascii="Book Antiqua" w:hAnsi="Book Antiqua" w:cs="Arial"/>
          <w:noProof/>
          <w:color w:val="000000"/>
          <w:sz w:val="24"/>
          <w:szCs w:val="24"/>
          <w:shd w:val="clear" w:color="auto" w:fill="FFFFFF"/>
          <w:vertAlign w:val="superscript"/>
          <w:lang w:val="en-US"/>
        </w:rPr>
        <w:t>[12]</w:t>
      </w:r>
      <w:r w:rsidR="00814A9E" w:rsidRPr="0019657E">
        <w:rPr>
          <w:rFonts w:ascii="Book Antiqua" w:hAnsi="Book Antiqua" w:cs="Arial"/>
          <w:color w:val="000000"/>
          <w:sz w:val="24"/>
          <w:szCs w:val="24"/>
          <w:shd w:val="clear" w:color="auto" w:fill="FFFFFF"/>
          <w:lang w:val="en-US"/>
        </w:rPr>
        <w:fldChar w:fldCharType="end"/>
      </w:r>
      <w:r w:rsidR="00814A9E" w:rsidRPr="0019657E">
        <w:rPr>
          <w:rFonts w:ascii="Book Antiqua" w:hAnsi="Book Antiqua" w:cs="Arial"/>
          <w:color w:val="000000"/>
          <w:sz w:val="24"/>
          <w:szCs w:val="24"/>
          <w:shd w:val="clear" w:color="auto" w:fill="FFFFFF"/>
          <w:lang w:val="en-US"/>
        </w:rPr>
        <w:t>.</w:t>
      </w:r>
      <w:r w:rsidR="00DA2062" w:rsidRPr="0019657E">
        <w:rPr>
          <w:rFonts w:ascii="Book Antiqua" w:hAnsi="Book Antiqua" w:cs="Arial"/>
          <w:color w:val="000000"/>
          <w:sz w:val="24"/>
          <w:szCs w:val="24"/>
          <w:shd w:val="clear" w:color="auto" w:fill="FFFFFF"/>
          <w:lang w:val="en-US"/>
        </w:rPr>
        <w:t xml:space="preserve"> Also, chronic trauma is more strongly predictive of </w:t>
      </w:r>
      <w:r w:rsidR="00087626" w:rsidRPr="0019657E">
        <w:rPr>
          <w:rFonts w:ascii="Book Antiqua" w:hAnsi="Book Antiqua" w:cs="Arial"/>
          <w:color w:val="000000"/>
          <w:sz w:val="24"/>
          <w:szCs w:val="24"/>
          <w:shd w:val="clear" w:color="auto" w:fill="FFFFFF"/>
          <w:lang w:val="en-US"/>
        </w:rPr>
        <w:t xml:space="preserve">complex </w:t>
      </w:r>
      <w:r w:rsidR="00DA2062" w:rsidRPr="0019657E">
        <w:rPr>
          <w:rFonts w:ascii="Book Antiqua" w:hAnsi="Book Antiqua" w:cs="Arial"/>
          <w:color w:val="000000"/>
          <w:sz w:val="24"/>
          <w:szCs w:val="24"/>
          <w:shd w:val="clear" w:color="auto" w:fill="FFFFFF"/>
          <w:lang w:val="en-US"/>
        </w:rPr>
        <w:t>PTSD than PTSD</w:t>
      </w:r>
      <w:r w:rsidR="006E7B16" w:rsidRPr="0019657E">
        <w:rPr>
          <w:rFonts w:ascii="Book Antiqua" w:hAnsi="Book Antiqua" w:cs="Arial"/>
          <w:color w:val="000000"/>
          <w:sz w:val="24"/>
          <w:szCs w:val="24"/>
          <w:shd w:val="clear" w:color="auto" w:fill="FFFFFF"/>
          <w:lang w:val="en-US"/>
        </w:rPr>
        <w:t xml:space="preserve"> alone</w:t>
      </w:r>
      <w:r w:rsidR="00481104" w:rsidRPr="0019657E">
        <w:rPr>
          <w:rFonts w:ascii="Book Antiqua" w:hAnsi="Book Antiqua" w:cs="Arial"/>
          <w:color w:val="000000"/>
          <w:sz w:val="24"/>
          <w:szCs w:val="24"/>
          <w:shd w:val="clear" w:color="auto" w:fill="FFFFFF"/>
          <w:lang w:val="en-US"/>
        </w:rPr>
        <w:t>,</w:t>
      </w:r>
      <w:r w:rsidR="00DA2062" w:rsidRPr="0019657E">
        <w:rPr>
          <w:rFonts w:ascii="Book Antiqua" w:hAnsi="Book Antiqua" w:cs="Arial"/>
          <w:color w:val="000000"/>
          <w:sz w:val="24"/>
          <w:szCs w:val="24"/>
          <w:shd w:val="clear" w:color="auto" w:fill="FFFFFF"/>
          <w:lang w:val="en-US"/>
        </w:rPr>
        <w:t xml:space="preserve"> </w:t>
      </w:r>
      <w:r w:rsidR="006E7B16" w:rsidRPr="0019657E">
        <w:rPr>
          <w:rFonts w:ascii="Book Antiqua" w:hAnsi="Book Antiqua" w:cs="Arial"/>
          <w:color w:val="000000"/>
          <w:sz w:val="24"/>
          <w:szCs w:val="24"/>
          <w:shd w:val="clear" w:color="auto" w:fill="FFFFFF"/>
          <w:lang w:val="en-US"/>
        </w:rPr>
        <w:t>while</w:t>
      </w:r>
      <w:r w:rsidR="00DA2062" w:rsidRPr="0019657E">
        <w:rPr>
          <w:rFonts w:ascii="Book Antiqua" w:hAnsi="Book Antiqua" w:cs="Arial"/>
          <w:color w:val="000000"/>
          <w:sz w:val="24"/>
          <w:szCs w:val="24"/>
          <w:shd w:val="clear" w:color="auto" w:fill="FFFFFF"/>
          <w:lang w:val="en-US"/>
        </w:rPr>
        <w:t xml:space="preserve"> </w:t>
      </w:r>
      <w:r w:rsidR="00087626" w:rsidRPr="0019657E">
        <w:rPr>
          <w:rFonts w:ascii="Book Antiqua" w:hAnsi="Book Antiqua" w:cs="Arial"/>
          <w:color w:val="000000"/>
          <w:sz w:val="24"/>
          <w:szCs w:val="24"/>
          <w:shd w:val="clear" w:color="auto" w:fill="FFFFFF"/>
          <w:lang w:val="en-US"/>
        </w:rPr>
        <w:t xml:space="preserve">complex </w:t>
      </w:r>
      <w:r w:rsidR="00DA2062" w:rsidRPr="0019657E">
        <w:rPr>
          <w:rFonts w:ascii="Book Antiqua" w:hAnsi="Book Antiqua" w:cs="Arial"/>
          <w:color w:val="000000"/>
          <w:sz w:val="24"/>
          <w:szCs w:val="24"/>
          <w:shd w:val="clear" w:color="auto" w:fill="FFFFFF"/>
          <w:lang w:val="en-US"/>
        </w:rPr>
        <w:t xml:space="preserve">PTSD is associated with </w:t>
      </w:r>
      <w:r w:rsidR="001E5CFC" w:rsidRPr="0019657E">
        <w:rPr>
          <w:rFonts w:ascii="Book Antiqua" w:hAnsi="Book Antiqua" w:cs="Arial"/>
          <w:color w:val="000000"/>
          <w:sz w:val="24"/>
          <w:szCs w:val="24"/>
          <w:shd w:val="clear" w:color="auto" w:fill="FFFFFF"/>
          <w:lang w:val="en-US"/>
        </w:rPr>
        <w:t xml:space="preserve">a </w:t>
      </w:r>
      <w:r w:rsidR="00DA2062" w:rsidRPr="0019657E">
        <w:rPr>
          <w:rFonts w:ascii="Book Antiqua" w:hAnsi="Book Antiqua" w:cs="Arial"/>
          <w:color w:val="000000"/>
          <w:sz w:val="24"/>
          <w:szCs w:val="24"/>
          <w:shd w:val="clear" w:color="auto" w:fill="FFFFFF"/>
          <w:lang w:val="en-US"/>
        </w:rPr>
        <w:t>greater impairment</w:t>
      </w:r>
      <w:r w:rsidR="006E7B16" w:rsidRPr="0019657E">
        <w:rPr>
          <w:rFonts w:ascii="Book Antiqua" w:hAnsi="Book Antiqua" w:cs="Arial"/>
          <w:color w:val="000000"/>
          <w:sz w:val="24"/>
          <w:szCs w:val="24"/>
          <w:shd w:val="clear" w:color="auto" w:fill="FFFFFF"/>
          <w:lang w:val="en-US"/>
        </w:rPr>
        <w:t xml:space="preserve"> in functioning</w:t>
      </w:r>
      <w:r w:rsidR="00DA2062" w:rsidRPr="0019657E">
        <w:rPr>
          <w:rFonts w:ascii="Book Antiqua" w:hAnsi="Book Antiqua" w:cs="Arial"/>
          <w:color w:val="000000"/>
          <w:sz w:val="24"/>
          <w:szCs w:val="24"/>
          <w:shd w:val="clear" w:color="auto" w:fill="FFFFFF"/>
          <w:lang w:val="en-US"/>
        </w:rPr>
        <w:fldChar w:fldCharType="begin" w:fldLock="1"/>
      </w:r>
      <w:r w:rsidR="003C608C" w:rsidRPr="0019657E">
        <w:rPr>
          <w:rFonts w:ascii="Book Antiqua" w:hAnsi="Book Antiqua" w:cs="Arial"/>
          <w:color w:val="000000"/>
          <w:sz w:val="24"/>
          <w:szCs w:val="24"/>
          <w:shd w:val="clear" w:color="auto" w:fill="FFFFFF"/>
          <w:lang w:val="en-US"/>
        </w:rPr>
        <w:instrText>ADDIN CSL_CITATION { "citationItems" : [ { "id" : "ITEM-1", "itemData" : { "DOI" : "10.3402/ejpt.v4i0.20706", "ISBN" : "1001650493500", "ISSN" : "20008066", "PMID" : "23687563", "abstract" : "Background: The WHO International Classification of Diseases, 11th version (ICD-11), has proposed two related diagnoses, posttraumatic stress disorder (PTSD) and complex PTSD within the spectrum of trauma and stress-related disorders. Objective: To use latent profile analysis (LPA) to determine whether there are classes of individuals that are distinguishable according to the PTSD and complex PTSD symptom profiles and to identify potential differences in the type of stressor and severity of impairment associated with each profile. Method: An LPA and related analyses were conducted on 302 individuals who had sought treatment for interpersonal traumas ranging from chronic trauma (e.g., childhood abuse) to single-incident events (e.g., exposure to 9/11 attacks). Results: The LPA revealed three classes of individuals: (1) a complex PTSD class defined by elevated PTSD symptoms as well as disturbances in three domains of self-organization: affective dysregulation, negative self-concept, and interpersonal problems; (2) a PTSD class defined by elevated PTSD symptoms but low scores on the three self-organization symptom domains; and (3) a low symptom class defined by low scores on all symptoms and problems. Chronic trauma was more strongly predictive of complex PTSD than PTSD and, conversely, single-event trauma was more strongly predictive of PTSD. In addition, complex PTSD was associated with greater impairment than PTSD. The LPA analysis was completed both with and without individuals with borderline personality disorder (BPD) yielding identical results, suggesting the stability of these classes regardless of BPD comorbidity. Conclusion: Preliminary data support the proposed ICD-11 distinction between PTSD and complex PTSD and support the value of testing the clinical utility of this distinction in field trials. Replication of results is necessary.", "author" : [ { "dropping-particle" : "", "family" : "Cloitre", "given" : "Maryl\u00e8ne", "non-dropping-particle" : "", "parse-names" : false, "suffix" : "" }, { "dropping-particle" : "", "family" : "Garvert", "given" : "Donn W.", "non-dropping-particle" : "", "parse-names" : false, "suffix" : "" }, { "dropping-particle" : "", "family" : "Brewin", "given" : "Chris R.", "non-dropping-particle" : "", "parse-names" : false, "suffix" : "" }, { "dropping-particle" : "", "family" : "Bryant", "given" : "Richard A.", "non-dropping-particle" : "", "parse-names" : false, "suffix" : "" }, { "dropping-particle" : "", "family" : "Maercker", "given" : "Andreas", "non-dropping-particle" : "", "parse-names" : false, "suffix" : "" } ], "container-title" : "European Journal of Psychotraumatology", "id" : "ITEM-1", "issue" : "SUPPL.", "issued" : { "date-parts" : [ [ "2013" ] ] }, "title" : "Evidence for proposed ICD-11 PTSD and complex PTSD: A latent profile analysis", "type" : "article-journal", "volume" : "4" }, "uris" : [ "http://www.mendeley.com/documents/?uuid=6f014bf6-bc60-423c-bf0c-1de2f1aad67e" ] } ], "mendeley" : { "formattedCitation" : "&lt;sup&gt;[16]&lt;/sup&gt;", "plainTextFormattedCitation" : "[16]", "previouslyFormattedCitation" : "&lt;sup&gt;[16]&lt;/sup&gt;" }, "properties" : { "noteIndex" : 0 }, "schema" : "https://github.com/citation-style-language/schema/raw/master/csl-citation.json" }</w:instrText>
      </w:r>
      <w:r w:rsidR="00DA2062" w:rsidRPr="0019657E">
        <w:rPr>
          <w:rFonts w:ascii="Book Antiqua" w:hAnsi="Book Antiqua" w:cs="Arial"/>
          <w:color w:val="000000"/>
          <w:sz w:val="24"/>
          <w:szCs w:val="24"/>
          <w:shd w:val="clear" w:color="auto" w:fill="FFFFFF"/>
          <w:lang w:val="en-US"/>
        </w:rPr>
        <w:fldChar w:fldCharType="separate"/>
      </w:r>
      <w:r w:rsidR="00DA2062" w:rsidRPr="0019657E">
        <w:rPr>
          <w:rFonts w:ascii="Book Antiqua" w:hAnsi="Book Antiqua" w:cs="Arial"/>
          <w:noProof/>
          <w:color w:val="000000"/>
          <w:sz w:val="24"/>
          <w:szCs w:val="24"/>
          <w:shd w:val="clear" w:color="auto" w:fill="FFFFFF"/>
          <w:vertAlign w:val="superscript"/>
          <w:lang w:val="en-US"/>
        </w:rPr>
        <w:t>[16]</w:t>
      </w:r>
      <w:r w:rsidR="00DA2062" w:rsidRPr="0019657E">
        <w:rPr>
          <w:rFonts w:ascii="Book Antiqua" w:hAnsi="Book Antiqua" w:cs="Arial"/>
          <w:color w:val="000000"/>
          <w:sz w:val="24"/>
          <w:szCs w:val="24"/>
          <w:shd w:val="clear" w:color="auto" w:fill="FFFFFF"/>
          <w:lang w:val="en-US"/>
        </w:rPr>
        <w:fldChar w:fldCharType="end"/>
      </w:r>
      <w:r w:rsidR="00DA2062" w:rsidRPr="0019657E">
        <w:rPr>
          <w:rFonts w:ascii="Book Antiqua" w:hAnsi="Book Antiqua" w:cs="Arial"/>
          <w:color w:val="000000"/>
          <w:sz w:val="24"/>
          <w:szCs w:val="24"/>
          <w:shd w:val="clear" w:color="auto" w:fill="FFFFFF"/>
          <w:lang w:val="en-US"/>
        </w:rPr>
        <w:t>.</w:t>
      </w:r>
    </w:p>
    <w:p w14:paraId="15FE056B" w14:textId="77777777" w:rsidR="009C06EC" w:rsidRPr="0019657E" w:rsidRDefault="00E35292" w:rsidP="00A8418C">
      <w:pPr>
        <w:spacing w:after="0" w:line="360" w:lineRule="auto"/>
        <w:ind w:firstLineChars="100" w:firstLine="240"/>
        <w:jc w:val="both"/>
        <w:rPr>
          <w:rFonts w:ascii="Book Antiqua" w:hAnsi="Book Antiqua" w:cs="Arial"/>
          <w:sz w:val="24"/>
          <w:szCs w:val="24"/>
          <w:shd w:val="clear" w:color="auto" w:fill="FFFFFF"/>
          <w:lang w:val="en-US"/>
        </w:rPr>
      </w:pPr>
      <w:r w:rsidRPr="0019657E">
        <w:rPr>
          <w:rFonts w:ascii="Book Antiqua" w:hAnsi="Book Antiqua" w:cs="Arial"/>
          <w:sz w:val="24"/>
          <w:szCs w:val="24"/>
          <w:shd w:val="clear" w:color="auto" w:fill="FFFFFF"/>
          <w:lang w:val="en-US"/>
        </w:rPr>
        <w:t xml:space="preserve">Up to now, there is a lack of investigation of biological correlates to </w:t>
      </w:r>
      <w:r w:rsidR="00087626" w:rsidRPr="0019657E">
        <w:rPr>
          <w:rFonts w:ascii="Book Antiqua" w:hAnsi="Book Antiqua" w:cs="Arial"/>
          <w:sz w:val="24"/>
          <w:szCs w:val="24"/>
          <w:shd w:val="clear" w:color="auto" w:fill="FFFFFF"/>
          <w:lang w:val="en-US"/>
        </w:rPr>
        <w:t xml:space="preserve">complex </w:t>
      </w:r>
      <w:r w:rsidRPr="0019657E">
        <w:rPr>
          <w:rFonts w:ascii="Book Antiqua" w:hAnsi="Book Antiqua" w:cs="Arial"/>
          <w:sz w:val="24"/>
          <w:szCs w:val="24"/>
          <w:shd w:val="clear" w:color="auto" w:fill="FFFFFF"/>
          <w:lang w:val="en-US"/>
        </w:rPr>
        <w:t>PTSD, referring to neuroimaging studies, autonomic and neurochemical measures and genetic predisposition</w:t>
      </w:r>
      <w:r w:rsidRPr="0019657E">
        <w:rPr>
          <w:rFonts w:ascii="Book Antiqua" w:hAnsi="Book Antiqua" w:cs="Arial"/>
          <w:sz w:val="24"/>
          <w:szCs w:val="24"/>
          <w:shd w:val="clear" w:color="auto" w:fill="FFFFFF"/>
          <w:lang w:val="en-US"/>
        </w:rPr>
        <w:fldChar w:fldCharType="begin" w:fldLock="1"/>
      </w:r>
      <w:r w:rsidR="003C608C" w:rsidRPr="0019657E">
        <w:rPr>
          <w:rFonts w:ascii="Book Antiqua" w:hAnsi="Book Antiqua" w:cs="Arial"/>
          <w:sz w:val="24"/>
          <w:szCs w:val="24"/>
          <w:shd w:val="clear" w:color="auto" w:fill="FFFFFF"/>
          <w:lang w:val="en-US"/>
        </w:rPr>
        <w:instrText>ADDIN CSL_CITATION { "citationItems" : [ { "id" : "ITEM-1", "itemData" : { "DOI" : "10.3402/ejpt.v6.25913", "ISBN" : "2000-8066", "ISSN" : "20008066", "PMID" : "25887894", "abstract" : "Complex posttraumatic stress disorder (PTSD) presents with clinical features of full or partial PTSD (re-experiencing a traumatic event, avoiding reminders of the event, and a state of hyperarousal) together with symptoms from three additional clusters (problems in emotional regulation, negative self-concept, and problems in interpersonal relations). Complex PTSD is proposed as a new diagnostic entity in ICD-11 and typically occurs after prolonged and complex trauma. Here we shortly review current knowledge regarding the biological correlates of complex PTSD and compare it to the relevant findings in PTSD. Recent studies provide support to the validity of complex PTSD as a separate diagnostic entity; however, data regarding the biological basis of the disorder are still very limited at this time. Further studies focused on complex PTSD biological correlates and replication of the initial findings are needed, including neuroimaging, neurobiochemical, genetic, and epigenetic investigations. Identification of altered biological pathways in complex PTSD may be critical to further understand the pathophysiology and optimize treatment strategies.", "author" : [ { "dropping-particle" : "", "family" : "Marinova", "given" : "Zoya", "non-dropping-particle" : "", "parse-names" : false, "suffix" : "" }, { "dropping-particle" : "", "family" : "Maercker", "given" : "Andreas", "non-dropping-particle" : "", "parse-names" : false, "suffix" : "" } ], "container-title" : "European Journal of Psychotraumatology", "id" : "ITEM-1", "issued" : { "date-parts" : [ [ "2015" ] ] }, "title" : "Biological correlates of complex posttraumatic stress disorder\u2013State of research and future directions", "type" : "article-journal", "volume" : "6" }, "uris" : [ "http://www.mendeley.com/documents/?uuid=df3a4cf2-20f8-4996-a7d4-ee4bd95c4dba" ] } ], "mendeley" : { "formattedCitation" : "&lt;sup&gt;[17]&lt;/sup&gt;", "plainTextFormattedCitation" : "[17]", "previouslyFormattedCitation" : "&lt;sup&gt;[17]&lt;/sup&gt;" }, "properties" : { "noteIndex" : 0 }, "schema" : "https://github.com/citation-style-language/schema/raw/master/csl-citation.json" }</w:instrText>
      </w:r>
      <w:r w:rsidRPr="0019657E">
        <w:rPr>
          <w:rFonts w:ascii="Book Antiqua" w:hAnsi="Book Antiqua" w:cs="Arial"/>
          <w:sz w:val="24"/>
          <w:szCs w:val="24"/>
          <w:shd w:val="clear" w:color="auto" w:fill="FFFFFF"/>
          <w:lang w:val="en-US"/>
        </w:rPr>
        <w:fldChar w:fldCharType="separate"/>
      </w:r>
      <w:r w:rsidR="00DA2062" w:rsidRPr="0019657E">
        <w:rPr>
          <w:rFonts w:ascii="Book Antiqua" w:hAnsi="Book Antiqua" w:cs="Arial"/>
          <w:noProof/>
          <w:sz w:val="24"/>
          <w:szCs w:val="24"/>
          <w:shd w:val="clear" w:color="auto" w:fill="FFFFFF"/>
          <w:vertAlign w:val="superscript"/>
          <w:lang w:val="en-US"/>
        </w:rPr>
        <w:t>[17]</w:t>
      </w:r>
      <w:r w:rsidRPr="0019657E">
        <w:rPr>
          <w:rFonts w:ascii="Book Antiqua" w:hAnsi="Book Antiqua" w:cs="Arial"/>
          <w:sz w:val="24"/>
          <w:szCs w:val="24"/>
          <w:shd w:val="clear" w:color="auto" w:fill="FFFFFF"/>
          <w:lang w:val="en-US"/>
        </w:rPr>
        <w:fldChar w:fldCharType="end"/>
      </w:r>
      <w:r w:rsidRPr="0019657E">
        <w:rPr>
          <w:rFonts w:ascii="Book Antiqua" w:hAnsi="Book Antiqua" w:cs="Arial"/>
          <w:sz w:val="24"/>
          <w:szCs w:val="24"/>
          <w:shd w:val="clear" w:color="auto" w:fill="FFFFFF"/>
          <w:lang w:val="en-US"/>
        </w:rPr>
        <w:t xml:space="preserve">. </w:t>
      </w:r>
      <w:r w:rsidR="00702587" w:rsidRPr="0019657E">
        <w:rPr>
          <w:rFonts w:ascii="Book Antiqua" w:hAnsi="Book Antiqua" w:cs="Arial"/>
          <w:sz w:val="24"/>
          <w:szCs w:val="24"/>
          <w:shd w:val="clear" w:color="auto" w:fill="FFFFFF"/>
          <w:lang w:val="en-US"/>
        </w:rPr>
        <w:t xml:space="preserve">The only </w:t>
      </w:r>
      <w:r w:rsidR="005E413F" w:rsidRPr="0019657E">
        <w:rPr>
          <w:rFonts w:ascii="Book Antiqua" w:hAnsi="Book Antiqua" w:cs="Arial"/>
          <w:sz w:val="24"/>
          <w:szCs w:val="24"/>
          <w:shd w:val="clear" w:color="auto" w:fill="FFFFFF"/>
          <w:lang w:val="en-US"/>
        </w:rPr>
        <w:t xml:space="preserve">data </w:t>
      </w:r>
      <w:r w:rsidR="00702587" w:rsidRPr="0019657E">
        <w:rPr>
          <w:rFonts w:ascii="Book Antiqua" w:hAnsi="Book Antiqua" w:cs="Arial"/>
          <w:sz w:val="24"/>
          <w:szCs w:val="24"/>
          <w:shd w:val="clear" w:color="auto" w:fill="FFFFFF"/>
          <w:lang w:val="en-US"/>
        </w:rPr>
        <w:t>so far</w:t>
      </w:r>
      <w:r w:rsidR="004251AD" w:rsidRPr="0019657E">
        <w:rPr>
          <w:rFonts w:ascii="Book Antiqua" w:hAnsi="Book Antiqua" w:cs="Arial"/>
          <w:sz w:val="24"/>
          <w:szCs w:val="24"/>
          <w:shd w:val="clear" w:color="auto" w:fill="FFFFFF"/>
          <w:lang w:val="en-US"/>
        </w:rPr>
        <w:t>,</w:t>
      </w:r>
      <w:r w:rsidR="00702587" w:rsidRPr="0019657E">
        <w:rPr>
          <w:rFonts w:ascii="Book Antiqua" w:hAnsi="Book Antiqua" w:cs="Arial"/>
          <w:sz w:val="24"/>
          <w:szCs w:val="24"/>
          <w:shd w:val="clear" w:color="auto" w:fill="FFFFFF"/>
          <w:lang w:val="en-US"/>
        </w:rPr>
        <w:t xml:space="preserve"> consist of neuroimaging studies mainly in groups of child abuse-related subjects</w:t>
      </w:r>
      <w:r w:rsidR="006B5EB7" w:rsidRPr="0019657E">
        <w:rPr>
          <w:rFonts w:ascii="Book Antiqua" w:hAnsi="Book Antiqua" w:cs="Arial"/>
          <w:sz w:val="24"/>
          <w:szCs w:val="24"/>
          <w:shd w:val="clear" w:color="auto" w:fill="FFFFFF"/>
          <w:lang w:val="en-US"/>
        </w:rPr>
        <w:t xml:space="preserve"> that mostly argue for the </w:t>
      </w:r>
      <w:r w:rsidR="00CD30ED" w:rsidRPr="0019657E">
        <w:rPr>
          <w:rFonts w:ascii="Book Antiqua" w:hAnsi="Book Antiqua" w:cs="Arial"/>
          <w:sz w:val="24"/>
          <w:szCs w:val="24"/>
          <w:shd w:val="clear" w:color="auto" w:fill="FFFFFF"/>
          <w:lang w:val="en-US"/>
        </w:rPr>
        <w:t xml:space="preserve">hippocampal dysfunction and decreased gray matter </w:t>
      </w:r>
      <w:r w:rsidR="000916E2" w:rsidRPr="0019657E">
        <w:rPr>
          <w:rFonts w:ascii="Book Antiqua" w:hAnsi="Book Antiqua" w:cs="Arial"/>
          <w:sz w:val="24"/>
          <w:szCs w:val="24"/>
          <w:shd w:val="clear" w:color="auto" w:fill="FFFFFF"/>
          <w:lang w:val="en-US"/>
        </w:rPr>
        <w:t>density</w:t>
      </w:r>
      <w:r w:rsidR="006B5EB7" w:rsidRPr="0019657E">
        <w:rPr>
          <w:rFonts w:ascii="Book Antiqua" w:hAnsi="Book Antiqua" w:cs="Arial"/>
          <w:sz w:val="24"/>
          <w:szCs w:val="24"/>
          <w:shd w:val="clear" w:color="auto" w:fill="FFFFFF"/>
          <w:lang w:val="en-US"/>
        </w:rPr>
        <w:t xml:space="preserve"> observed</w:t>
      </w:r>
      <w:r w:rsidR="000916E2" w:rsidRPr="0019657E">
        <w:rPr>
          <w:rFonts w:ascii="Book Antiqua" w:hAnsi="Book Antiqua" w:cs="Arial"/>
          <w:sz w:val="24"/>
          <w:szCs w:val="24"/>
          <w:shd w:val="clear" w:color="auto" w:fill="FFFFFF"/>
          <w:lang w:val="en-US"/>
        </w:rPr>
        <w:t xml:space="preserve">, </w:t>
      </w:r>
      <w:r w:rsidR="00CD30ED" w:rsidRPr="0019657E">
        <w:rPr>
          <w:rFonts w:ascii="Book Antiqua" w:hAnsi="Book Antiqua" w:cs="Arial"/>
          <w:sz w:val="24"/>
          <w:szCs w:val="24"/>
          <w:shd w:val="clear" w:color="auto" w:fill="FFFFFF"/>
          <w:lang w:val="en-US"/>
        </w:rPr>
        <w:t>activation disturbances in the prefrontal cortex</w:t>
      </w:r>
      <w:r w:rsidR="00CD30ED" w:rsidRPr="0019657E">
        <w:rPr>
          <w:rFonts w:ascii="Book Antiqua" w:hAnsi="Book Antiqua" w:cs="Arial"/>
          <w:sz w:val="24"/>
          <w:szCs w:val="24"/>
          <w:shd w:val="clear" w:color="auto" w:fill="FFFFFF"/>
          <w:lang w:val="en-US"/>
        </w:rPr>
        <w:fldChar w:fldCharType="begin" w:fldLock="1"/>
      </w:r>
      <w:r w:rsidR="003C608C" w:rsidRPr="0019657E">
        <w:rPr>
          <w:rFonts w:ascii="Book Antiqua" w:hAnsi="Book Antiqua" w:cs="Arial"/>
          <w:sz w:val="24"/>
          <w:szCs w:val="24"/>
          <w:shd w:val="clear" w:color="auto" w:fill="FFFFFF"/>
          <w:lang w:val="en-US"/>
        </w:rPr>
        <w:instrText>ADDIN CSL_CITATION { "citationItems" : [ { "id" : "ITEM-1", "itemData" : { "DOI" : "10.1016/j.pscychresns.2008.03.003", "ISBN" : "0165-1781 (Print)\\n0165-1781 (Linking)", "ISSN" : "09254927", "PMID" : "19081708", "abstract" : "To gain insight into memory disturbances in Complex Posttraumatic Stress Disorder (Complex PTSD), we investigated declarative memory function and medial temporal lobe activity in patients and healthy non-traumatized controls. A case-control study was performed in nine patients with Complex PTSD and nine controls. All respondents performed a declarative memory task with neutral and emotional, negative words during functional magnetic resonance imaging. Memory performance of neutral words was impaired in Complex PTSD with a relative conservation of recall of negative words. Deep encoding of later remembered negative words, as well as correct recognition of negative words and false alarms, was associated with an enhanced Blood Oxygenation Level Dependent (BOLD) response in the left hippocampus extending into the parahippocampal gyrus of Complex PTSD patients compared with controls. Post-hoc volumetric comparisons did not reveal significant anatomical differences in the medial temporal lobe between Complex PTSD patients and controls. We conclude that in Complex PTSD preferential recall of negative words is associated with increased activation in the left hippocampus and parahippocampal gyrus during both successful and false recall. These findings support a model of an abnormally functioning hippocampus in Complex PTSD. ?? 2008 Elsevier Ireland Ltd. All rights reserved.", "author" : [ { "dropping-particle" : "", "family" : "Thomaes", "given" : "Kathleen", "non-dropping-particle" : "", "parse-names" : false, "suffix" : "" }, { "dropping-particle" : "", "family" : "Dorrepaal", "given" : "Ethy", "non-dropping-particle" : "", "parse-names" : false, "suffix" : "" }, { "dropping-particle" : "", "family" : "Draijer", "given" : "N. P J", "non-dropping-particle" : "", "parse-names" : false, "suffix" : "" }, { "dropping-particle" : "", "family" : "Ruiter", "given" : "Michiel B.", "non-dropping-particle" : "de", "parse-names" : false, "suffix" : "" }, { "dropping-particle" : "", "family" : "Elzinga", "given" : "Bernet M.", "non-dropping-particle" : "", "parse-names" : false, "suffix" : "" }, { "dropping-particle" : "", "family" : "Balkom", "given" : "Anton J.", "non-dropping-particle" : "van", "parse-names" : false, "suffix" : "" }, { "dropping-particle" : "", "family" : "Smoor", "given" : "P. L M", "non-dropping-particle" : "", "parse-names" : false, "suffix" : "" }, { "dropping-particle" : "", "family" : "Smit", "given" : "Johannes", "non-dropping-particle" : "", "parse-names" : false, "suffix" : "" }, { "dropping-particle" : "", "family" : "Veltman", "given" : "Dick J.", "non-dropping-particle" : "", "parse-names" : false, "suffix" : "" } ], "container-title" : "Psychiatry Research - Neuroimaging", "id" : "ITEM-1", "issue" : "1", "issued" : { "date-parts" : [ [ "2009" ] ] }, "page" : "44-53", "title" : "Increased activation of the left hippocampus region in Complex PTSD during encoding and recognition of emotional words: A pilot study", "type" : "article-journal", "volume" : "171" }, "uris" : [ "http://www.mendeley.com/documents/?uuid=5ae3c2f4-3f57-4db3-b79a-f18fd356e8a9" ] }, { "id" : "ITEM-2", "itemData" : { "DOI" : "10.1093/scan/nsr084", "ISBN" : "1749-5024 (Electronic)\\n1749-5016 (Linking)", "ISSN" : "17495016", "PMID" : "22156722", "abstract" : "Post-traumatic stress disorder (PTSD) is associated with impaired memory performance coupled with functional changes in brain areas involved in declarative memory and emotion regulation. It is not yet clear how symptom severity and comorbidity affect neurocognitive functioning in PTSD. We performed a functional magnetic resonance imaging (fMRI) study with an emotional declarative memory task in 28 Complex PTSD patients with comorbid depressive and personality disorders, and 21 healthy non-trauma-exposed controls. In Complex PTSD patients--compared to controls--encoding of later remembered negative words vs baseline was associated with increased blood oxygenation level dependent (BOLD) response in the left ventral anterior cingulate cortex (ACC) and dorsal ACC extending to the dorsomedial prefrontal cortex (dmPFC) together with a trend for increased left hippocampus activation. Patients tended to commit more False Alarms to negative words compared to controls, which was associated with enhanced left ventrolateral prefrontal and orbitofrontal cortex (vlPFC/OFC) responses. Severity of child abuse was positively correlated with left ventral ACC activity and severity of depression with (para) hippocampal and ventral ACC activity. Presented results demonstrate functional abnormalities in Complex PTSD in the frontolimbic brain circuit also implicated in fear conditioning models, but generally in the opposite direction, which may be explained by severity of the trauma and severity of comorbid depression in Complex PTSD.", "author" : [ { "dropping-particle" : "", "family" : "Thomaes", "given" : "Kathleen", "non-dropping-particle" : "", "parse-names" : false, "suffix" : "" }, { "dropping-particle" : "", "family" : "Dorrepaal", "given" : "Ethy", "non-dropping-particle" : "", "parse-names" : false, "suffix" : "" }, { "dropping-particle" : "", "family" : "Draijer", "given" : "Nel", "non-dropping-particle" : "", "parse-names" : false, "suffix" : "" }, { "dropping-particle" : "", "family" : "Ruiter", "given" : "Michiel B.", "non-dropping-particle" : "de", "parse-names" : false, "suffix" : "" }, { "dropping-particle" : "", "family" : "Elzinga", "given" : "Bernet M.", "non-dropping-particle" : "", "parse-names" : false, "suffix" : "" }, { "dropping-particle" : "", "family" : "Sjoerds", "given" : "Zsuzsika", "non-dropping-particle" : "", "parse-names" : false, "suffix" : "" }, { "dropping-particle" : "", "family" : "Balkom", "given" : "Anton J.", "non-dropping-particle" : "van", "parse-names" : false, "suffix" : "" }, { "dropping-particle" : "", "family" : "Smit", "given" : "Johannes H.", "non-dropping-particle" : "", "parse-names" : false, "suffix" : "" }, { "dropping-particle" : "", "family" : "Veltman", "given" : "Dick J.", "non-dropping-particle" : "", "parse-names" : false, "suffix" : "" } ], "container-title" : "Social Cognitive and Affective Neuroscience", "id" : "ITEM-2", "issue" : "2", "issued" : { "date-parts" : [ [ "2013" ] ] }, "page" : "190-200", "title" : "Increased anterior cingulate cortex and hippocampus activation in Complex PTSD during encoding of negative words", "type" : "article-journal", "volume" : "8" }, "uris" : [ "http://www.mendeley.com/documents/?uuid=82d2200e-a336-4bec-a3f3-4044f33952a9" ] }, { "id" : "ITEM-3", "itemData" : { "DOI" : "10.1017/S0033291712000499", "ISBN" : "0033291712000", "ISSN" : "0033-2917", "PMID" : "22436595", "abstract" : "Background Functional neuroimaging studies have shown increased Stroop interference coupled with altered anterior cingulate cortex (ACC) and insula activation in post-traumatic stress disorder (PTSD). These brain areas are associated with error detection and emotional arousal. There is some evidence that treatment can normalize these activation patterns.", "author" : [ { "dropping-particle" : "", "family" : "Thomaes", "given" : "K.", "non-dropping-particle" : "", "parse-names" : false, "suffix" : "" }, { "dropping-particle" : "", "family" : "Dorrepaal", "given" : "E.", "non-dropping-particle" : "", "parse-names" : false, "suffix" : "" }, { "dropping-particle" : "", "family" : "Draijer", "given" : "N.", "non-dropping-particle" : "", "parse-names" : false, "suffix" : "" }, { "dropping-particle" : "", "family" : "Ruiter", "given" : "M. B.", "non-dropping-particle" : "de", "parse-names" : false, "suffix" : "" }, { "dropping-particle" : "", "family" : "Elzinga", "given" : "B. M.", "non-dropping-particle" : "", "parse-names" : false, "suffix" : "" }, { "dropping-particle" : "", "family" : "Balkom", "given" : "A. J.", "non-dropping-particle" : "van", "parse-names" : false, "suffix" : "" }, { "dropping-particle" : "", "family" : "Smit", "given" : "J. H.", "non-dropping-particle" : "", "parse-names" : false, "suffix" : "" }, { "dropping-particle" : "", "family" : "Veltman", "given" : "D. J.", "non-dropping-particle" : "", "parse-names" : false, "suffix" : "" } ], "container-title" : "Psychological Medicine", "id" : "ITEM-3", "issue" : "11", "issued" : { "date-parts" : [ [ "2012" ] ] }, "page" : "2337-2349", "title" : "Treatment effects on insular and anterior cingulate cortex activation during classic and emotional Stroop interference in child abuse-related complex post-traumatic stress disorder", "type" : "article-journal", "volume" : "42" }, "uris" : [ "http://www.mendeley.com/documents/?uuid=ee0b1f50-203a-4e1f-ae2c-96db5c5e5e16" ] } ], "mendeley" : { "formattedCitation" : "&lt;sup&gt;[18\u201320]&lt;/sup&gt;", "plainTextFormattedCitation" : "[18\u201320]", "previouslyFormattedCitation" : "&lt;sup&gt;[18\u201320]&lt;/sup&gt;" }, "properties" : { "noteIndex" : 0 }, "schema" : "https://github.com/citation-style-language/schema/raw/master/csl-citation.json" }</w:instrText>
      </w:r>
      <w:r w:rsidR="00CD30ED" w:rsidRPr="0019657E">
        <w:rPr>
          <w:rFonts w:ascii="Book Antiqua" w:hAnsi="Book Antiqua" w:cs="Arial"/>
          <w:sz w:val="24"/>
          <w:szCs w:val="24"/>
          <w:shd w:val="clear" w:color="auto" w:fill="FFFFFF"/>
          <w:lang w:val="en-US"/>
        </w:rPr>
        <w:fldChar w:fldCharType="separate"/>
      </w:r>
      <w:r w:rsidR="00DA2062" w:rsidRPr="0019657E">
        <w:rPr>
          <w:rFonts w:ascii="Book Antiqua" w:hAnsi="Book Antiqua" w:cs="Arial"/>
          <w:noProof/>
          <w:sz w:val="24"/>
          <w:szCs w:val="24"/>
          <w:shd w:val="clear" w:color="auto" w:fill="FFFFFF"/>
          <w:vertAlign w:val="superscript"/>
          <w:lang w:val="en-US"/>
        </w:rPr>
        <w:t>[18–20]</w:t>
      </w:r>
      <w:r w:rsidR="00CD30ED" w:rsidRPr="0019657E">
        <w:rPr>
          <w:rFonts w:ascii="Book Antiqua" w:hAnsi="Book Antiqua" w:cs="Arial"/>
          <w:sz w:val="24"/>
          <w:szCs w:val="24"/>
          <w:shd w:val="clear" w:color="auto" w:fill="FFFFFF"/>
          <w:lang w:val="en-US"/>
        </w:rPr>
        <w:fldChar w:fldCharType="end"/>
      </w:r>
      <w:r w:rsidR="00CD30ED" w:rsidRPr="0019657E">
        <w:rPr>
          <w:rFonts w:ascii="Book Antiqua" w:hAnsi="Book Antiqua" w:cs="Arial"/>
          <w:sz w:val="24"/>
          <w:szCs w:val="24"/>
          <w:shd w:val="clear" w:color="auto" w:fill="FFFFFF"/>
          <w:lang w:val="en-US"/>
        </w:rPr>
        <w:t xml:space="preserve">, </w:t>
      </w:r>
      <w:r w:rsidR="006B5EB7" w:rsidRPr="0019657E">
        <w:rPr>
          <w:rFonts w:ascii="Book Antiqua" w:hAnsi="Book Antiqua" w:cs="Arial"/>
          <w:sz w:val="24"/>
          <w:szCs w:val="24"/>
          <w:shd w:val="clear" w:color="auto" w:fill="FFFFFF"/>
          <w:lang w:val="en-US"/>
        </w:rPr>
        <w:t>as well as</w:t>
      </w:r>
      <w:r w:rsidR="00CD30ED" w:rsidRPr="0019657E">
        <w:rPr>
          <w:rFonts w:ascii="Book Antiqua" w:hAnsi="Book Antiqua" w:cs="Arial"/>
          <w:sz w:val="24"/>
          <w:szCs w:val="24"/>
          <w:shd w:val="clear" w:color="auto" w:fill="FFFFFF"/>
          <w:lang w:val="en-US"/>
        </w:rPr>
        <w:t xml:space="preserve"> </w:t>
      </w:r>
      <w:r w:rsidR="00702587" w:rsidRPr="0019657E">
        <w:rPr>
          <w:rFonts w:ascii="Book Antiqua" w:hAnsi="Book Antiqua" w:cs="Arial"/>
          <w:sz w:val="24"/>
          <w:szCs w:val="24"/>
          <w:shd w:val="clear" w:color="auto" w:fill="FFFFFF"/>
          <w:lang w:val="en-US"/>
        </w:rPr>
        <w:t>findings</w:t>
      </w:r>
      <w:r w:rsidR="006B5EB7" w:rsidRPr="0019657E">
        <w:rPr>
          <w:rFonts w:ascii="Book Antiqua" w:hAnsi="Book Antiqua" w:cs="Arial"/>
          <w:sz w:val="24"/>
          <w:szCs w:val="24"/>
          <w:shd w:val="clear" w:color="auto" w:fill="FFFFFF"/>
          <w:lang w:val="en-US"/>
        </w:rPr>
        <w:t xml:space="preserve"> </w:t>
      </w:r>
      <w:r w:rsidR="00702587" w:rsidRPr="0019657E">
        <w:rPr>
          <w:rFonts w:ascii="Book Antiqua" w:hAnsi="Book Antiqua" w:cs="Arial"/>
          <w:sz w:val="24"/>
          <w:szCs w:val="24"/>
          <w:shd w:val="clear" w:color="auto" w:fill="FFFFFF"/>
          <w:lang w:val="en-US"/>
        </w:rPr>
        <w:t xml:space="preserve">suggesting </w:t>
      </w:r>
      <w:r w:rsidR="00CD30ED" w:rsidRPr="0019657E">
        <w:rPr>
          <w:rFonts w:ascii="Book Antiqua" w:hAnsi="Book Antiqua" w:cs="Arial"/>
          <w:sz w:val="24"/>
          <w:szCs w:val="24"/>
          <w:shd w:val="clear" w:color="auto" w:fill="FFFFFF"/>
          <w:lang w:val="en-US"/>
        </w:rPr>
        <w:t xml:space="preserve">of </w:t>
      </w:r>
      <w:r w:rsidR="00702587" w:rsidRPr="0019657E">
        <w:rPr>
          <w:rFonts w:ascii="Book Antiqua" w:hAnsi="Book Antiqua" w:cs="Arial"/>
          <w:sz w:val="24"/>
          <w:szCs w:val="24"/>
          <w:shd w:val="clear" w:color="auto" w:fill="FFFFFF"/>
          <w:lang w:val="en-US"/>
        </w:rPr>
        <w:t xml:space="preserve">more </w:t>
      </w:r>
      <w:r w:rsidR="005E413F" w:rsidRPr="0019657E">
        <w:rPr>
          <w:rFonts w:ascii="Book Antiqua" w:hAnsi="Book Antiqua" w:cs="Arial"/>
          <w:sz w:val="24"/>
          <w:szCs w:val="24"/>
          <w:shd w:val="clear" w:color="auto" w:fill="FFFFFF"/>
          <w:lang w:val="en-US"/>
        </w:rPr>
        <w:t xml:space="preserve">a </w:t>
      </w:r>
      <w:r w:rsidR="00702587" w:rsidRPr="0019657E">
        <w:rPr>
          <w:rFonts w:ascii="Book Antiqua" w:hAnsi="Book Antiqua" w:cs="Arial"/>
          <w:sz w:val="24"/>
          <w:szCs w:val="24"/>
          <w:shd w:val="clear" w:color="auto" w:fill="FFFFFF"/>
          <w:lang w:val="en-US"/>
        </w:rPr>
        <w:t xml:space="preserve">severe neural imaging </w:t>
      </w:r>
      <w:r w:rsidR="005E413F" w:rsidRPr="0019657E">
        <w:rPr>
          <w:rFonts w:ascii="Book Antiqua" w:hAnsi="Book Antiqua" w:cs="Arial"/>
          <w:sz w:val="24"/>
          <w:szCs w:val="24"/>
          <w:shd w:val="clear" w:color="auto" w:fill="FFFFFF"/>
          <w:lang w:val="en-US"/>
        </w:rPr>
        <w:t xml:space="preserve">correlate </w:t>
      </w:r>
      <w:r w:rsidR="00D25BFF" w:rsidRPr="0019657E">
        <w:rPr>
          <w:rFonts w:ascii="Book Antiqua" w:hAnsi="Book Antiqua" w:cs="Arial"/>
          <w:sz w:val="24"/>
          <w:szCs w:val="24"/>
          <w:shd w:val="clear" w:color="auto" w:fill="FFFFFF"/>
          <w:lang w:val="en-US"/>
        </w:rPr>
        <w:t xml:space="preserve">in </w:t>
      </w:r>
      <w:r w:rsidR="00087626" w:rsidRPr="0019657E">
        <w:rPr>
          <w:rFonts w:ascii="Book Antiqua" w:hAnsi="Book Antiqua" w:cs="Arial"/>
          <w:sz w:val="24"/>
          <w:szCs w:val="24"/>
          <w:shd w:val="clear" w:color="auto" w:fill="FFFFFF"/>
          <w:lang w:val="en-US"/>
        </w:rPr>
        <w:t xml:space="preserve">complex </w:t>
      </w:r>
      <w:r w:rsidR="00D25BFF" w:rsidRPr="0019657E">
        <w:rPr>
          <w:rFonts w:ascii="Book Antiqua" w:hAnsi="Book Antiqua" w:cs="Arial"/>
          <w:sz w:val="24"/>
          <w:szCs w:val="24"/>
          <w:shd w:val="clear" w:color="auto" w:fill="FFFFFF"/>
          <w:lang w:val="en-US"/>
        </w:rPr>
        <w:t>PTSD</w:t>
      </w:r>
      <w:r w:rsidR="00702587" w:rsidRPr="0019657E">
        <w:rPr>
          <w:rFonts w:ascii="Book Antiqua" w:hAnsi="Book Antiqua" w:cs="Arial"/>
          <w:sz w:val="24"/>
          <w:szCs w:val="24"/>
          <w:shd w:val="clear" w:color="auto" w:fill="FFFFFF"/>
          <w:lang w:val="en-US"/>
        </w:rPr>
        <w:t xml:space="preserve"> than</w:t>
      </w:r>
      <w:r w:rsidR="00D25BFF" w:rsidRPr="0019657E">
        <w:rPr>
          <w:rFonts w:ascii="Book Antiqua" w:hAnsi="Book Antiqua" w:cs="Arial"/>
          <w:sz w:val="24"/>
          <w:szCs w:val="24"/>
          <w:shd w:val="clear" w:color="auto" w:fill="FFFFFF"/>
          <w:lang w:val="en-US"/>
        </w:rPr>
        <w:t xml:space="preserve"> </w:t>
      </w:r>
      <w:r w:rsidR="000916E2" w:rsidRPr="0019657E">
        <w:rPr>
          <w:rFonts w:ascii="Book Antiqua" w:hAnsi="Book Antiqua" w:cs="Arial"/>
          <w:sz w:val="24"/>
          <w:szCs w:val="24"/>
          <w:shd w:val="clear" w:color="auto" w:fill="FFFFFF"/>
          <w:lang w:val="en-US"/>
        </w:rPr>
        <w:t>those</w:t>
      </w:r>
      <w:r w:rsidR="00D25BFF" w:rsidRPr="0019657E">
        <w:rPr>
          <w:rFonts w:ascii="Book Antiqua" w:hAnsi="Book Antiqua" w:cs="Arial"/>
          <w:sz w:val="24"/>
          <w:szCs w:val="24"/>
          <w:shd w:val="clear" w:color="auto" w:fill="FFFFFF"/>
          <w:lang w:val="en-US"/>
        </w:rPr>
        <w:t xml:space="preserve"> observed in</w:t>
      </w:r>
      <w:r w:rsidR="00702587" w:rsidRPr="0019657E">
        <w:rPr>
          <w:rFonts w:ascii="Book Antiqua" w:hAnsi="Book Antiqua" w:cs="Arial"/>
          <w:sz w:val="24"/>
          <w:szCs w:val="24"/>
          <w:shd w:val="clear" w:color="auto" w:fill="FFFFFF"/>
          <w:lang w:val="en-US"/>
        </w:rPr>
        <w:t xml:space="preserve"> PTSD</w:t>
      </w:r>
      <w:r w:rsidR="00CD30ED" w:rsidRPr="0019657E">
        <w:rPr>
          <w:rFonts w:ascii="Book Antiqua" w:hAnsi="Book Antiqua" w:cs="Arial"/>
          <w:sz w:val="24"/>
          <w:szCs w:val="24"/>
          <w:shd w:val="clear" w:color="auto" w:fill="FFFFFF"/>
          <w:lang w:val="en-US"/>
        </w:rPr>
        <w:t xml:space="preserve"> </w:t>
      </w:r>
      <w:r w:rsidR="00D25BFF" w:rsidRPr="0019657E">
        <w:rPr>
          <w:rFonts w:ascii="Book Antiqua" w:hAnsi="Book Antiqua" w:cs="Arial"/>
          <w:sz w:val="24"/>
          <w:szCs w:val="24"/>
          <w:shd w:val="clear" w:color="auto" w:fill="FFFFFF"/>
          <w:lang w:val="en-US"/>
        </w:rPr>
        <w:t xml:space="preserve">patient </w:t>
      </w:r>
      <w:r w:rsidR="00CD30ED" w:rsidRPr="0019657E">
        <w:rPr>
          <w:rFonts w:ascii="Book Antiqua" w:hAnsi="Book Antiqua" w:cs="Arial"/>
          <w:sz w:val="24"/>
          <w:szCs w:val="24"/>
          <w:shd w:val="clear" w:color="auto" w:fill="FFFFFF"/>
          <w:lang w:val="en-US"/>
        </w:rPr>
        <w:t>studies</w:t>
      </w:r>
      <w:r w:rsidR="00702587" w:rsidRPr="0019657E">
        <w:rPr>
          <w:rFonts w:ascii="Book Antiqua" w:hAnsi="Book Antiqua" w:cs="Arial"/>
          <w:sz w:val="24"/>
          <w:szCs w:val="24"/>
          <w:shd w:val="clear" w:color="auto" w:fill="FFFFFF"/>
          <w:lang w:val="en-US"/>
        </w:rPr>
        <w:t>, primarily involving brain areas related to emotional regulation and cognitive defects, sympto</w:t>
      </w:r>
      <w:r w:rsidR="00B2754B" w:rsidRPr="0019657E">
        <w:rPr>
          <w:rFonts w:ascii="Book Antiqua" w:hAnsi="Book Antiqua" w:cs="Arial"/>
          <w:sz w:val="24"/>
          <w:szCs w:val="24"/>
          <w:shd w:val="clear" w:color="auto" w:fill="FFFFFF"/>
          <w:lang w:val="en-US"/>
        </w:rPr>
        <w:t>ms that have been additionally added</w:t>
      </w:r>
      <w:r w:rsidR="00702587" w:rsidRPr="0019657E">
        <w:rPr>
          <w:rFonts w:ascii="Book Antiqua" w:hAnsi="Book Antiqua" w:cs="Arial"/>
          <w:sz w:val="24"/>
          <w:szCs w:val="24"/>
          <w:shd w:val="clear" w:color="auto" w:fill="FFFFFF"/>
          <w:lang w:val="en-US"/>
        </w:rPr>
        <w:t xml:space="preserve"> in </w:t>
      </w:r>
      <w:r w:rsidR="00087626" w:rsidRPr="0019657E">
        <w:rPr>
          <w:rFonts w:ascii="Book Antiqua" w:hAnsi="Book Antiqua" w:cs="Arial"/>
          <w:sz w:val="24"/>
          <w:szCs w:val="24"/>
          <w:shd w:val="clear" w:color="auto" w:fill="FFFFFF"/>
          <w:lang w:val="en-US"/>
        </w:rPr>
        <w:t xml:space="preserve">complex </w:t>
      </w:r>
      <w:r w:rsidR="00702587" w:rsidRPr="0019657E">
        <w:rPr>
          <w:rFonts w:ascii="Book Antiqua" w:hAnsi="Book Antiqua" w:cs="Arial"/>
          <w:sz w:val="24"/>
          <w:szCs w:val="24"/>
          <w:shd w:val="clear" w:color="auto" w:fill="FFFFFF"/>
          <w:lang w:val="en-US"/>
        </w:rPr>
        <w:t xml:space="preserve">PTSD </w:t>
      </w:r>
      <w:r w:rsidR="00702587" w:rsidRPr="0019657E">
        <w:rPr>
          <w:rFonts w:ascii="Book Antiqua" w:hAnsi="Book Antiqua" w:cs="Arial"/>
          <w:sz w:val="24"/>
          <w:szCs w:val="24"/>
          <w:shd w:val="clear" w:color="auto" w:fill="FFFFFF"/>
          <w:lang w:val="en-US"/>
        </w:rPr>
        <w:lastRenderedPageBreak/>
        <w:t>symptomatology</w:t>
      </w:r>
      <w:r w:rsidR="00B2754B" w:rsidRPr="0019657E">
        <w:rPr>
          <w:rFonts w:ascii="Book Antiqua" w:hAnsi="Book Antiqua" w:cs="Arial"/>
          <w:sz w:val="24"/>
          <w:szCs w:val="24"/>
          <w:shd w:val="clear" w:color="auto" w:fill="FFFFFF"/>
          <w:lang w:val="en-US"/>
        </w:rPr>
        <w:t xml:space="preserve"> versus PTSD</w:t>
      </w:r>
      <w:r w:rsidR="00757B28" w:rsidRPr="0019657E">
        <w:rPr>
          <w:rFonts w:ascii="Book Antiqua" w:hAnsi="Book Antiqua" w:cs="Arial"/>
          <w:sz w:val="24"/>
          <w:szCs w:val="24"/>
          <w:shd w:val="clear" w:color="auto" w:fill="FFFFFF"/>
          <w:lang w:val="en-US"/>
        </w:rPr>
        <w:fldChar w:fldCharType="begin" w:fldLock="1"/>
      </w:r>
      <w:r w:rsidR="003C608C" w:rsidRPr="0019657E">
        <w:rPr>
          <w:rFonts w:ascii="Book Antiqua" w:hAnsi="Book Antiqua" w:cs="Arial"/>
          <w:sz w:val="24"/>
          <w:szCs w:val="24"/>
          <w:shd w:val="clear" w:color="auto" w:fill="FFFFFF"/>
          <w:lang w:val="en-US"/>
        </w:rPr>
        <w:instrText>ADDIN CSL_CITATION { "citationItems" : [ { "id" : "ITEM-1", "itemData" : { "DOI" : "10.3402/ejpt.v6.25913", "ISBN" : "2000-8066", "ISSN" : "20008066", "PMID" : "25887894", "abstract" : "Complex posttraumatic stress disorder (PTSD) presents with clinical features of full or partial PTSD (re-experiencing a traumatic event, avoiding reminders of the event, and a state of hyperarousal) together with symptoms from three additional clusters (problems in emotional regulation, negative self-concept, and problems in interpersonal relations). Complex PTSD is proposed as a new diagnostic entity in ICD-11 and typically occurs after prolonged and complex trauma. Here we shortly review current knowledge regarding the biological correlates of complex PTSD and compare it to the relevant findings in PTSD. Recent studies provide support to the validity of complex PTSD as a separate diagnostic entity; however, data regarding the biological basis of the disorder are still very limited at this time. Further studies focused on complex PTSD biological correlates and replication of the initial findings are needed, including neuroimaging, neurobiochemical, genetic, and epigenetic investigations. Identification of altered biological pathways in complex PTSD may be critical to further understand the pathophysiology and optimize treatment strategies.", "author" : [ { "dropping-particle" : "", "family" : "Marinova", "given" : "Zoya", "non-dropping-particle" : "", "parse-names" : false, "suffix" : "" }, { "dropping-particle" : "", "family" : "Maercker", "given" : "Andreas", "non-dropping-particle" : "", "parse-names" : false, "suffix" : "" } ], "container-title" : "European Journal of Psychotraumatology", "id" : "ITEM-1", "issued" : { "date-parts" : [ [ "2015" ] ] }, "title" : "Biological correlates of complex posttraumatic stress disorder\u2013State of research and future directions", "type" : "article-journal", "volume" : "6" }, "uris" : [ "http://www.mendeley.com/documents/?uuid=df3a4cf2-20f8-4996-a7d4-ee4bd95c4dba" ] } ], "mendeley" : { "formattedCitation" : "&lt;sup&gt;[17]&lt;/sup&gt;", "plainTextFormattedCitation" : "[17]", "previouslyFormattedCitation" : "&lt;sup&gt;[17]&lt;/sup&gt;" }, "properties" : { "noteIndex" : 0 }, "schema" : "https://github.com/citation-style-language/schema/raw/master/csl-citation.json" }</w:instrText>
      </w:r>
      <w:r w:rsidR="00757B28" w:rsidRPr="0019657E">
        <w:rPr>
          <w:rFonts w:ascii="Book Antiqua" w:hAnsi="Book Antiqua" w:cs="Arial"/>
          <w:sz w:val="24"/>
          <w:szCs w:val="24"/>
          <w:shd w:val="clear" w:color="auto" w:fill="FFFFFF"/>
          <w:lang w:val="en-US"/>
        </w:rPr>
        <w:fldChar w:fldCharType="separate"/>
      </w:r>
      <w:r w:rsidR="00DA2062" w:rsidRPr="0019657E">
        <w:rPr>
          <w:rFonts w:ascii="Book Antiqua" w:hAnsi="Book Antiqua" w:cs="Arial"/>
          <w:noProof/>
          <w:sz w:val="24"/>
          <w:szCs w:val="24"/>
          <w:shd w:val="clear" w:color="auto" w:fill="FFFFFF"/>
          <w:vertAlign w:val="superscript"/>
          <w:lang w:val="en-US"/>
        </w:rPr>
        <w:t>[17]</w:t>
      </w:r>
      <w:r w:rsidR="00757B28" w:rsidRPr="0019657E">
        <w:rPr>
          <w:rFonts w:ascii="Book Antiqua" w:hAnsi="Book Antiqua" w:cs="Arial"/>
          <w:sz w:val="24"/>
          <w:szCs w:val="24"/>
          <w:shd w:val="clear" w:color="auto" w:fill="FFFFFF"/>
          <w:lang w:val="en-US"/>
        </w:rPr>
        <w:fldChar w:fldCharType="end"/>
      </w:r>
      <w:r w:rsidR="00702587" w:rsidRPr="0019657E">
        <w:rPr>
          <w:rFonts w:ascii="Book Antiqua" w:hAnsi="Book Antiqua" w:cs="Arial"/>
          <w:sz w:val="24"/>
          <w:szCs w:val="24"/>
          <w:shd w:val="clear" w:color="auto" w:fill="FFFFFF"/>
          <w:lang w:val="en-US"/>
        </w:rPr>
        <w:t xml:space="preserve">. </w:t>
      </w:r>
      <w:r w:rsidR="00A92736" w:rsidRPr="0019657E">
        <w:rPr>
          <w:rFonts w:ascii="Book Antiqua" w:hAnsi="Book Antiqua" w:cs="Arial"/>
          <w:sz w:val="24"/>
          <w:szCs w:val="24"/>
          <w:shd w:val="clear" w:color="auto" w:fill="FFFFFF"/>
          <w:lang w:val="en-US"/>
        </w:rPr>
        <w:t xml:space="preserve">Structural brain abnormalities in </w:t>
      </w:r>
      <w:r w:rsidR="00087626" w:rsidRPr="0019657E">
        <w:rPr>
          <w:rFonts w:ascii="Book Antiqua" w:hAnsi="Book Antiqua" w:cs="Arial"/>
          <w:sz w:val="24"/>
          <w:szCs w:val="24"/>
          <w:shd w:val="clear" w:color="auto" w:fill="FFFFFF"/>
          <w:lang w:val="en-US"/>
        </w:rPr>
        <w:t xml:space="preserve">complex </w:t>
      </w:r>
      <w:r w:rsidR="00A92736" w:rsidRPr="0019657E">
        <w:rPr>
          <w:rFonts w:ascii="Book Antiqua" w:hAnsi="Book Antiqua" w:cs="Arial"/>
          <w:sz w:val="24"/>
          <w:szCs w:val="24"/>
          <w:shd w:val="clear" w:color="auto" w:fill="FFFFFF"/>
          <w:lang w:val="en-US"/>
        </w:rPr>
        <w:t>PTSD seem to be more extensive with brain activity after complex trauma being distinctive than the one seen in P</w:t>
      </w:r>
      <w:r w:rsidR="00E46012" w:rsidRPr="0019657E">
        <w:rPr>
          <w:rFonts w:ascii="Book Antiqua" w:hAnsi="Book Antiqua" w:cs="Arial"/>
          <w:sz w:val="24"/>
          <w:szCs w:val="24"/>
          <w:shd w:val="clear" w:color="auto" w:fill="FFFFFF"/>
          <w:lang w:val="en-US"/>
        </w:rPr>
        <w:t>TSD patients who had experienced</w:t>
      </w:r>
      <w:r w:rsidR="00A92736" w:rsidRPr="0019657E">
        <w:rPr>
          <w:rFonts w:ascii="Book Antiqua" w:hAnsi="Book Antiqua" w:cs="Arial"/>
          <w:sz w:val="24"/>
          <w:szCs w:val="24"/>
          <w:shd w:val="clear" w:color="auto" w:fill="FFFFFF"/>
          <w:lang w:val="en-US"/>
        </w:rPr>
        <w:t xml:space="preserve"> only single trauma</w:t>
      </w:r>
      <w:r w:rsidR="00A92736" w:rsidRPr="0019657E">
        <w:rPr>
          <w:rFonts w:ascii="Book Antiqua" w:hAnsi="Book Antiqua" w:cs="Arial"/>
          <w:sz w:val="24"/>
          <w:szCs w:val="24"/>
          <w:shd w:val="clear" w:color="auto" w:fill="FFFFFF"/>
          <w:lang w:val="en-US"/>
        </w:rPr>
        <w:fldChar w:fldCharType="begin" w:fldLock="1"/>
      </w:r>
      <w:r w:rsidR="003C608C" w:rsidRPr="0019657E">
        <w:rPr>
          <w:rFonts w:ascii="Book Antiqua" w:hAnsi="Book Antiqua" w:cs="Arial"/>
          <w:sz w:val="24"/>
          <w:szCs w:val="24"/>
          <w:shd w:val="clear" w:color="auto" w:fill="FFFFFF"/>
          <w:lang w:val="en-US"/>
        </w:rPr>
        <w:instrText>ADDIN CSL_CITATION { "citationItems" : [ { "id" : "ITEM-1", "itemData" : { "ISBN" : "0303-7339", "ISSN" : "0303-7339", "PMID" : "25856740", "abstract" : "BACKGROUND: Posttraumatic stress disorder (PTSD) symptoms in individuals who have experienced repeated trauma (sexual and/or physical) in early childhood can lead to problems associated with emotion regulation, interpersonal functioning and self-image. This so-called complex PTSD is often accompanied by a comorbid personality disorder. Although ptsd is associated with structural and functional abnormalities in emotion-regulation areas in the brain, it is not known whether complex PTSD shows similar abnormalities. Experts take the view that before individuals with complex PTSD are given appropriate therapy they should receive a course of emotion-regulation therapy such as the one tested by Zlotnick e.a. (1997) in a randomised controlled trial (RCT).\\nAIM: To replicate Zlotnick's RCT in the Netherlands and to find out whether complex PTSD patients show specific structural and functional brain abnormalities and whether psychological recovery is linked to the 'normalisation' of these abnormalities.\\nMETHOD: In a RCT with complex PTSD patients (n = 71) who had experienced trauma in early childhood, we compared normal individual treatment with treatment supported by 'Before and beyond', which consists of emotion-regulation therapy combined with cognitive group therapy. In a subsample (n= 33) we also performed an mri (repeated, n = 9) in which individuals were required to execute an emotional memory and attention task.\\nRESULTS: In complex PTSD, structural abnormalities in the brain seemed to be more extensive than in PTSD and brain activity in complex PTSD seemed to be strikingly different from the brain activity seen in PTSD patients who had experienced only single trauma. The results of the RCT indicate that 'Before and beyond' is a clinically meaningful treatment (with minimal drop-out) for complex PTSD patients with a variety of personality disorders. The psychological recovery of patients who received the emotion regulation and cognitive group treatment was associated with normalisation of brain function.\\nCONCLUSION: Treatment guidelines for ptsd patients cannot be applied directly and automatically to complex PTSD because there is no scientific evidence to justify such a step. The neurobiological profile of PTSD differs from that of complex PTSD. Patients with complex PTSD seem to react favourably to emotion regulation therapy. This treatment therefore could be a useful addition to the current PTSD guideline for this specific group. There is a need for\u2026", "author" : [ { "dropping-particle" : "", "family" : "Thomaes", "given" : "K.", "non-dropping-particle" : "", "parse-names" : false, "suffix" : "" }, { "dropping-particle" : "", "family" : "Dorrepaal", "given" : "E.", "non-dropping-particle" : "", "parse-names" : false, "suffix" : "" }, { "dropping-particle" : "", "family" : "Balkom", "given" : "A. J. L. M.", "non-dropping-particle" : "van", "parse-names" : false, "suffix" : "" }, { "dropping-particle" : "", "family" : "Veltman", "given" : "D. J.", "non-dropping-particle" : "", "parse-names" : false, "suffix" : "" }, { "dropping-particle" : "", "family" : "Smit", "given" : "J. H.", "non-dropping-particle" : "", "parse-names" : false, "suffix" : "" }, { "dropping-particle" : "", "family" : "Hoogendoorn", "given" : "A. W.", "non-dropping-particle" : "", "parse-names" : false, "suffix" : "" }, { "dropping-particle" : "", "family" : "Draijer", "given" : "N.", "non-dropping-particle" : "", "parse-names" : false, "suffix" : "" } ], "container-title" : "Tijdschrift Voor Psychiatrie", "id" : "ITEM-1", "issue" : "3", "issued" : { "date-parts" : [ [ "2015" ] ] }, "page" : "171-182", "title" : "[Complex PTSD following early-childhood trauma: emotion-regulation training as addition to the PTSD guideline]", "type" : "article-journal", "volume" : "57" }, "uris" : [ "http://www.mendeley.com/documents/?uuid=40afd8d6-b093-4972-a282-9cbd076d7e9e" ] } ], "mendeley" : { "formattedCitation" : "&lt;sup&gt;[21]&lt;/sup&gt;", "plainTextFormattedCitation" : "[21]", "previouslyFormattedCitation" : "&lt;sup&gt;[21]&lt;/sup&gt;" }, "properties" : { "noteIndex" : 0 }, "schema" : "https://github.com/citation-style-language/schema/raw/master/csl-citation.json" }</w:instrText>
      </w:r>
      <w:r w:rsidR="00A92736" w:rsidRPr="0019657E">
        <w:rPr>
          <w:rFonts w:ascii="Book Antiqua" w:hAnsi="Book Antiqua" w:cs="Arial"/>
          <w:sz w:val="24"/>
          <w:szCs w:val="24"/>
          <w:shd w:val="clear" w:color="auto" w:fill="FFFFFF"/>
          <w:lang w:val="en-US"/>
        </w:rPr>
        <w:fldChar w:fldCharType="separate"/>
      </w:r>
      <w:r w:rsidR="00DA2062" w:rsidRPr="0019657E">
        <w:rPr>
          <w:rFonts w:ascii="Book Antiqua" w:hAnsi="Book Antiqua" w:cs="Arial"/>
          <w:noProof/>
          <w:sz w:val="24"/>
          <w:szCs w:val="24"/>
          <w:shd w:val="clear" w:color="auto" w:fill="FFFFFF"/>
          <w:vertAlign w:val="superscript"/>
          <w:lang w:val="en-US"/>
        </w:rPr>
        <w:t>[21]</w:t>
      </w:r>
      <w:r w:rsidR="00A92736" w:rsidRPr="0019657E">
        <w:rPr>
          <w:rFonts w:ascii="Book Antiqua" w:hAnsi="Book Antiqua" w:cs="Arial"/>
          <w:sz w:val="24"/>
          <w:szCs w:val="24"/>
          <w:shd w:val="clear" w:color="auto" w:fill="FFFFFF"/>
          <w:lang w:val="en-US"/>
        </w:rPr>
        <w:fldChar w:fldCharType="end"/>
      </w:r>
      <w:r w:rsidR="003262A2" w:rsidRPr="0019657E">
        <w:rPr>
          <w:rFonts w:ascii="Book Antiqua" w:hAnsi="Book Antiqua" w:cs="Arial"/>
          <w:sz w:val="24"/>
          <w:szCs w:val="24"/>
          <w:shd w:val="clear" w:color="auto" w:fill="FFFFFF"/>
          <w:lang w:val="en-US"/>
        </w:rPr>
        <w:t xml:space="preserve"> with higher functional clinical impairment in </w:t>
      </w:r>
      <w:r w:rsidR="00087626" w:rsidRPr="0019657E">
        <w:rPr>
          <w:rFonts w:ascii="Book Antiqua" w:hAnsi="Book Antiqua" w:cs="Arial"/>
          <w:sz w:val="24"/>
          <w:szCs w:val="24"/>
          <w:shd w:val="clear" w:color="auto" w:fill="FFFFFF"/>
          <w:lang w:val="en-US"/>
        </w:rPr>
        <w:t xml:space="preserve">complex </w:t>
      </w:r>
      <w:r w:rsidR="003262A2" w:rsidRPr="0019657E">
        <w:rPr>
          <w:rFonts w:ascii="Book Antiqua" w:hAnsi="Book Antiqua" w:cs="Arial"/>
          <w:sz w:val="24"/>
          <w:szCs w:val="24"/>
          <w:shd w:val="clear" w:color="auto" w:fill="FFFFFF"/>
          <w:lang w:val="en-US"/>
        </w:rPr>
        <w:t>PTSD independently described but confirming the biological results mentioned above</w:t>
      </w:r>
      <w:r w:rsidR="003262A2" w:rsidRPr="0019657E">
        <w:rPr>
          <w:rFonts w:ascii="Book Antiqua" w:hAnsi="Book Antiqua" w:cs="Arial"/>
          <w:sz w:val="24"/>
          <w:szCs w:val="24"/>
          <w:shd w:val="clear" w:color="auto" w:fill="FFFFFF"/>
          <w:lang w:val="en-US"/>
        </w:rPr>
        <w:fldChar w:fldCharType="begin" w:fldLock="1"/>
      </w:r>
      <w:r w:rsidR="00603D97" w:rsidRPr="0019657E">
        <w:rPr>
          <w:rFonts w:ascii="Book Antiqua" w:hAnsi="Book Antiqua" w:cs="Arial"/>
          <w:sz w:val="24"/>
          <w:szCs w:val="24"/>
          <w:shd w:val="clear" w:color="auto" w:fill="FFFFFF"/>
          <w:lang w:val="en-US"/>
        </w:rPr>
        <w:instrText>ADDIN CSL_CITATION { "citationItems" : [ { "id" : "ITEM-1", "itemData" : { "DOI" : "10.1016/j.jad.2016.09.032", "ISBN" : "0165-0327\r1573-2517", "ISSN" : "15732517", "PMID" : "27723542", "abstract" : "Background The WHO International Classification of Diseases, 11th version (ICD-11), has proposed two related diagnoses following exposure to traumatic events; Posttraumatic Stress Disorder (PTSD) and Complex PTSD (CPTSD). We set out to explore whether the newly developed ICD-11 Trauma Questionnaire (ICD-TQ) can distinguish between classes of individuals according to the PTSD and CPTSD symptom profiles as per ICD-11 proposals based on latent class analysis. We also hypothesized that the CPTSD class would report more frequent and a greater number of different types of childhood trauma as well as higher levels of functional impairment. Methods Participants in this study were a sample of individuals who were referred for psychological therapy to a National Health Service (NHS) trauma centre in Scotland (N=193). Participants completed the ICD-TQ as well as measures of life events and functioning. Results Overall, results indicate that using the newly developed ICD-TQ, two subgroups of treatment-seeking individuals could be empirically distinguished based on different patterns of symptom endorsement; a small group high in PTSD symptoms only and a larger group high in CPTSD symptoms. In addition, CPTSD was more strongly associated with more frequent and a greater accumulation of different types of childhood traumatic experiences and poorer functional impairment. Limitations Sample predominantly consisted of people who had experienced childhood psychological trauma or been multiply traumatised in childhood and adulthood. Conclusions CPTSD is highly prevalent in treatment seeking populations who have been multiply traumatised in childhood and adulthood and appropriate interventions should now be developed to aid recovery from this debilitating condition.", "author" : [ { "dropping-particle" : "", "family" : "Karatzias", "given" : "Thanos", "non-dropping-particle" : "", "parse-names" : false, "suffix" : "" }, { "dropping-particle" : "", "family" : "Shevlin", "given" : "Mark", "non-dropping-particle" : "", "parse-names" : false, "suffix" : "" }, { "dropping-particle" : "", "family" : "Fyvie", "given" : "Claire", "non-dropping-particle" : "", "parse-names" : false, "suffix" : "" }, { "dropping-particle" : "", "family" : "Hyland", "given" : "Philip", "non-dropping-particle" : "", "parse-names" : false, "suffix" : "" }, { "dropping-particle" : "", "family" : "Efthymiadou", "given" : "Erifili", "non-dropping-particle" : "", "parse-names" : false, "suffix" : "" }, { "dropping-particle" : "", "family" : "Wilson", "given" : "Danielle", "non-dropping-particle" : "", "parse-names" : false, "suffix" : "" }, { "dropping-particle" : "", "family" : "Roberts", "given" : "Neil", "non-dropping-particle" : "", "parse-names" : false, "suffix" : "" }, { "dropping-particle" : "", "family" : "Bisson", "given" : "Jonathan I.", "non-dropping-particle" : "", "parse-names" : false, "suffix" : "" }, { "dropping-particle" : "", "family" : "Brewin", "given" : "Chris R.", "non-dropping-particle" : "", "parse-names" : false, "suffix" : "" }, { "dropping-particle" : "", "family" : "Cloitre", "given" : "Marylene", "non-dropping-particle" : "", "parse-names" : false, "suffix" : "" } ], "container-title" : "Journal of Affective Disorders", "id" : "ITEM-1", "issued" : { "date-parts" : [ [ "2017" ] ] }, "page" : "181-187", "title" : "Evidence of distinct profiles of Posttraumatic Stress Disorder (PTSD) and Complex Posttraumatic Stress Disorder (CPTSD) based on the new ICD-11 Trauma Questionnaire (ICD-TQ)", "type" : "article-journal", "volume" : "207" }, "uris" : [ "http://www.mendeley.com/documents/?uuid=b9e27f08-2654-4171-93ef-2bdb7cfaf3c2" ] }, { "id" : "ITEM-2", "itemData" : { "DOI" : "10.1007/s00406-015-0639-4", "ISBN" : "0940-1334", "ISSN" : "0940-1334", "PMID" : "26320578", "abstract" : "Abstract For the 11th revision of the International classification of diseases, a general category of posttraumatic stress disorders has been proposed with two distinct sibling disorders: posttraumatic stress disorder (PTSD) and complex PTSD (CPTSD). General population data are examined on evidence for these two disorders. Data were drawn from a 10-year prospective longitudinal, epidemiological study with a representative community sample (N = 3021, 14\u201324 years at baseline) in Germany. Mixture modelling on latent classes was conducted in a subset of all reported episodes with exposure to interpersonal traumas. Associations between class membership, symptom criteria, and other mental disorders were investigated. Four distinctly interpretable latent classes were found. Class 1 episodes (N = 181) typically included core PTSD symptoms associated with strong impairment (OR 11.68; 95 % CI 4.54\u201330.05). 18.3 % of these episodes matched the criteria of ICD-11 PTSD. Class 2 episodes (N = 78) had a high probability of PTSD core symptoms and disturbances in self-organization and were associated with strong impairment (OR 38.47; 95 % CI 15.77\u201393.86). Half of them (49.4 %) matched the proposed ICD-11 criteria of CPTSD. Class 3 (N = 79) was typically characterized by episodes with disturbances in self-organization but a low probability of PTSD core symptoms and impairment. Class 4 (N = 633) was related to a relatively low probability of symptom reports. Membership in class 2 was associated with lower educational attainment, a lower social class, and more other mental disorders. Findings support the ICD-11 proposal to differentiate between PTSD and CPTSD. Further studies should extend exploration to other types of traumatic events in samples covering the full age range.", "author" : [ { "dropping-particle" : "", "family" : "Perkonigg", "given" : "Axel", "non-dropping-particle" : "", "parse-names" : false, "suffix" : "" }, { "dropping-particle" : "", "family" : "H\u00f6fler", "given" : "Michael", "non-dropping-particle" : "", "parse-names" : false, "suffix" : "" }, { "dropping-particle" : "", "family" : "Cloitre", "given" : "Maryl\u00e8ne", "non-dropping-particle" : "", "parse-names" : false, "suffix" : "" }, { "dropping-particle" : "", "family" : "Wittchen", "given" : "Hans-Ulrich", "non-dropping-particle" : "", "parse-names" : false, "suffix" : "" }, { "dropping-particle" : "", "family" : "Trautmann", "given" : "Sebastian", "non-dropping-particle" : "", "parse-names" : false, "suffix" : "" }, { "dropping-particle" : "", "family" : "Maercker", "given" : "Andreas", "non-dropping-particle" : "", "parse-names" : false, "suffix" : "" } ], "container-title" : "European Archives of Psychiatry and Clinical Neuroscience", "id" : "ITEM-2", "issue" : "4", "issued" : { "date-parts" : [ [ "2016" ] ] }, "page" : "317-328", "title" : "Evidence for two different ICD-11 posttraumatic stress disorders in a community sample of adolescents and young adults", "type" : "article-journal", "volume" : "266" }, "uris" : [ "http://www.mendeley.com/documents/?uuid=3687b25c-ecec-48b3-83f6-5a73de20ef2d" ] } ], "mendeley" : { "formattedCitation" : "&lt;sup&gt;[22,23]&lt;/sup&gt;", "plainTextFormattedCitation" : "[22,23]", "previouslyFormattedCitation" : "&lt;sup&gt;[22,23]&lt;/sup&gt;" }, "properties" : { "noteIndex" : 0 }, "schema" : "https://github.com/citation-style-language/schema/raw/master/csl-citation.json" }</w:instrText>
      </w:r>
      <w:r w:rsidR="003262A2" w:rsidRPr="0019657E">
        <w:rPr>
          <w:rFonts w:ascii="Book Antiqua" w:hAnsi="Book Antiqua" w:cs="Arial"/>
          <w:sz w:val="24"/>
          <w:szCs w:val="24"/>
          <w:shd w:val="clear" w:color="auto" w:fill="FFFFFF"/>
          <w:lang w:val="en-US"/>
        </w:rPr>
        <w:fldChar w:fldCharType="separate"/>
      </w:r>
      <w:r w:rsidR="00603D97" w:rsidRPr="0019657E">
        <w:rPr>
          <w:rFonts w:ascii="Book Antiqua" w:hAnsi="Book Antiqua" w:cs="Arial"/>
          <w:noProof/>
          <w:sz w:val="24"/>
          <w:szCs w:val="24"/>
          <w:shd w:val="clear" w:color="auto" w:fill="FFFFFF"/>
          <w:vertAlign w:val="superscript"/>
          <w:lang w:val="en-US"/>
        </w:rPr>
        <w:t>[22,23]</w:t>
      </w:r>
      <w:r w:rsidR="003262A2" w:rsidRPr="0019657E">
        <w:rPr>
          <w:rFonts w:ascii="Book Antiqua" w:hAnsi="Book Antiqua" w:cs="Arial"/>
          <w:sz w:val="24"/>
          <w:szCs w:val="24"/>
          <w:shd w:val="clear" w:color="auto" w:fill="FFFFFF"/>
          <w:lang w:val="en-US"/>
        </w:rPr>
        <w:fldChar w:fldCharType="end"/>
      </w:r>
      <w:r w:rsidR="003262A2" w:rsidRPr="0019657E">
        <w:rPr>
          <w:rFonts w:ascii="Book Antiqua" w:hAnsi="Book Antiqua" w:cs="Arial"/>
          <w:sz w:val="24"/>
          <w:szCs w:val="24"/>
          <w:shd w:val="clear" w:color="auto" w:fill="FFFFFF"/>
          <w:lang w:val="en-US"/>
        </w:rPr>
        <w:t>.</w:t>
      </w:r>
    </w:p>
    <w:p w14:paraId="4D22A7DF" w14:textId="77777777" w:rsidR="006142A6" w:rsidRPr="0019657E" w:rsidRDefault="00CD30ED" w:rsidP="00087626">
      <w:pPr>
        <w:spacing w:after="0" w:line="360" w:lineRule="auto"/>
        <w:ind w:firstLineChars="100" w:firstLine="240"/>
        <w:jc w:val="both"/>
        <w:rPr>
          <w:rFonts w:ascii="Book Antiqua" w:hAnsi="Book Antiqua" w:cs="Arial"/>
          <w:sz w:val="24"/>
          <w:szCs w:val="24"/>
          <w:shd w:val="clear" w:color="auto" w:fill="FFFFFF"/>
          <w:lang w:val="en-US"/>
        </w:rPr>
      </w:pPr>
      <w:r w:rsidRPr="0019657E">
        <w:rPr>
          <w:rFonts w:ascii="Book Antiqua" w:hAnsi="Book Antiqua" w:cs="Arial"/>
          <w:sz w:val="24"/>
          <w:szCs w:val="24"/>
          <w:shd w:val="clear" w:color="auto" w:fill="FFFFFF"/>
          <w:lang w:val="en-US"/>
        </w:rPr>
        <w:t xml:space="preserve">The three additional clusters of symptoms beyond core PTSD symptoms refer to </w:t>
      </w:r>
      <w:r w:rsidR="009C06EC" w:rsidRPr="0019657E">
        <w:rPr>
          <w:rFonts w:ascii="Book Antiqua" w:hAnsi="Book Antiqua" w:cs="Arial"/>
          <w:sz w:val="24"/>
          <w:szCs w:val="24"/>
          <w:shd w:val="clear" w:color="auto" w:fill="FFFFFF"/>
          <w:lang w:val="en-US"/>
        </w:rPr>
        <w:t>emotional regulation, negative self-concept and interpersonal relational dysfunction</w:t>
      </w:r>
      <w:r w:rsidR="00D25BFF" w:rsidRPr="0019657E">
        <w:rPr>
          <w:rFonts w:ascii="Book Antiqua" w:hAnsi="Book Antiqua" w:cs="Arial"/>
          <w:sz w:val="24"/>
          <w:szCs w:val="24"/>
          <w:shd w:val="clear" w:color="auto" w:fill="FFFFFF"/>
          <w:lang w:val="en-US"/>
        </w:rPr>
        <w:fldChar w:fldCharType="begin" w:fldLock="1"/>
      </w:r>
      <w:r w:rsidR="00603D97" w:rsidRPr="0019657E">
        <w:rPr>
          <w:rFonts w:ascii="Book Antiqua" w:hAnsi="Book Antiqua" w:cs="Arial"/>
          <w:sz w:val="24"/>
          <w:szCs w:val="24"/>
          <w:shd w:val="clear" w:color="auto" w:fill="FFFFFF"/>
          <w:lang w:val="en-US"/>
        </w:rPr>
        <w:instrText>ADDIN CSL_CITATION { "citationItems" : [ { "id" : "ITEM-1", "itemData" : { "DOI" : "10.1186/2051-6673-1-9", "ISBN" : "2051-6673", "ISSN" : "2051-6673", "PMID" : "26401293", "abstract" : "Complex PTSD (cPTSD) was formulated to include, in addition to the core PTSD symptoms, dysregulation in three psychobiological areas: (1) emotion processing, (2) self-organization (including bodily integrity), and (3) relational security. The overlap of diagnostic criteria for cPTSD and borderline personality disorder (BPD) raises questions about the scientific integrity and clinical utility of the cPTSD construct/diagnosis, as well as opportunities to achieve an increasingly nuanced understanding of the role of psychological trauma in BPD. We review clinical and scientific findings regarding comorbidity, clinical phenomenology and neurobiology of BPD, PTSD, and cPTSD, and the role of traumatic victimization (in general and specific to primary caregivers), dissociation, and affect dysregulation. Findings suggest that BPD may involve heterogeneity related to psychological trauma that includes, but extends beyond, comorbidity with PTSD and potentially involves childhood victimization-related dissociation and affect dysregulation consistent with cPTSD. Although BPD and cPTSD overlap substantially, it is unwarranted to conceptualize cPTSD either as a replacement for BPD, or simply as a sub-type of BPD. We conclude with implications for clinical practice and scientific research based on a better differentiated view of cPTSD, BPD and PTSD.", "author" : [ { "dropping-particle" : "", "family" : "Ford", "given" : "Julian D", "non-dropping-particle" : "", "parse-names" : false, "suffix" : "" }, { "dropping-particle" : "", "family" : "Courtois", "given" : "Christine A", "non-dropping-particle" : "", "parse-names" : false, "suffix" : "" } ], "container-title" : "Borderline Personality Disorder and Emotion Dysregulation", "id" : "ITEM-1", "issue" : "1", "issued" : { "date-parts" : [ [ "2014" ] ] }, "page" : "9", "title" : "Complex PTSD, affect dysregulation, and borderline personality disorder", "type" : "article-journal", "volume" : "1" }, "uris" : [ "http://www.mendeley.com/documents/?uuid=e16e5965-c5e3-4b8d-8629-7371226f9b4b" ] } ], "mendeley" : { "formattedCitation" : "&lt;sup&gt;[24]&lt;/sup&gt;", "plainTextFormattedCitation" : "[24]", "previouslyFormattedCitation" : "&lt;sup&gt;[24]&lt;/sup&gt;" }, "properties" : { "noteIndex" : 0 }, "schema" : "https://github.com/citation-style-language/schema/raw/master/csl-citation.json" }</w:instrText>
      </w:r>
      <w:r w:rsidR="00D25BFF" w:rsidRPr="0019657E">
        <w:rPr>
          <w:rFonts w:ascii="Book Antiqua" w:hAnsi="Book Antiqua" w:cs="Arial"/>
          <w:sz w:val="24"/>
          <w:szCs w:val="24"/>
          <w:shd w:val="clear" w:color="auto" w:fill="FFFFFF"/>
          <w:lang w:val="en-US"/>
        </w:rPr>
        <w:fldChar w:fldCharType="separate"/>
      </w:r>
      <w:r w:rsidR="00603D97" w:rsidRPr="0019657E">
        <w:rPr>
          <w:rFonts w:ascii="Book Antiqua" w:hAnsi="Book Antiqua" w:cs="Arial"/>
          <w:noProof/>
          <w:sz w:val="24"/>
          <w:szCs w:val="24"/>
          <w:shd w:val="clear" w:color="auto" w:fill="FFFFFF"/>
          <w:vertAlign w:val="superscript"/>
          <w:lang w:val="en-US"/>
        </w:rPr>
        <w:t>[24]</w:t>
      </w:r>
      <w:r w:rsidR="00D25BFF" w:rsidRPr="0019657E">
        <w:rPr>
          <w:rFonts w:ascii="Book Antiqua" w:hAnsi="Book Antiqua" w:cs="Arial"/>
          <w:sz w:val="24"/>
          <w:szCs w:val="24"/>
          <w:shd w:val="clear" w:color="auto" w:fill="FFFFFF"/>
          <w:lang w:val="en-US"/>
        </w:rPr>
        <w:fldChar w:fldCharType="end"/>
      </w:r>
      <w:r w:rsidR="009C06EC" w:rsidRPr="0019657E">
        <w:rPr>
          <w:rFonts w:ascii="Book Antiqua" w:hAnsi="Book Antiqua" w:cs="Arial"/>
          <w:sz w:val="24"/>
          <w:szCs w:val="24"/>
          <w:shd w:val="clear" w:color="auto" w:fill="FFFFFF"/>
          <w:lang w:val="en-US"/>
        </w:rPr>
        <w:t>.</w:t>
      </w:r>
      <w:r w:rsidR="00B2754B" w:rsidRPr="0019657E">
        <w:rPr>
          <w:rFonts w:ascii="Book Antiqua" w:hAnsi="Book Antiqua" w:cs="Arial"/>
          <w:sz w:val="24"/>
          <w:szCs w:val="24"/>
          <w:shd w:val="clear" w:color="auto" w:fill="FFFFFF"/>
          <w:lang w:val="en-US"/>
        </w:rPr>
        <w:t xml:space="preserve"> </w:t>
      </w:r>
    </w:p>
    <w:p w14:paraId="458EF339" w14:textId="77777777" w:rsidR="006142A6" w:rsidRPr="0019657E" w:rsidRDefault="006142A6" w:rsidP="008A711A">
      <w:pPr>
        <w:spacing w:after="0" w:line="360" w:lineRule="auto"/>
        <w:ind w:firstLineChars="100" w:firstLine="240"/>
        <w:jc w:val="both"/>
        <w:rPr>
          <w:rFonts w:ascii="Book Antiqua" w:hAnsi="Book Antiqua" w:cs="Arial"/>
          <w:color w:val="000000"/>
          <w:sz w:val="24"/>
          <w:szCs w:val="24"/>
          <w:shd w:val="clear" w:color="auto" w:fill="FFFFFF"/>
          <w:lang w:val="en-US" w:eastAsia="zh-CN"/>
        </w:rPr>
      </w:pPr>
      <w:r w:rsidRPr="0019657E">
        <w:rPr>
          <w:rFonts w:ascii="Book Antiqua" w:hAnsi="Book Antiqua" w:cs="Arial"/>
          <w:color w:val="000000"/>
          <w:sz w:val="24"/>
          <w:szCs w:val="24"/>
          <w:shd w:val="clear" w:color="auto" w:fill="FFFFFF"/>
          <w:lang w:val="en-US"/>
        </w:rPr>
        <w:t>PTSD has been re</w:t>
      </w:r>
      <w:r w:rsidRPr="0019657E">
        <w:rPr>
          <w:rFonts w:ascii="Book Antiqua" w:hAnsi="Book Antiqua" w:cs="Arial"/>
          <w:sz w:val="24"/>
          <w:szCs w:val="24"/>
          <w:shd w:val="clear" w:color="auto" w:fill="FFFFFF"/>
          <w:lang w:val="en-US"/>
        </w:rPr>
        <w:t>-evaluated in DSM-5</w:t>
      </w:r>
      <w:r w:rsidR="00757B28" w:rsidRPr="0019657E">
        <w:rPr>
          <w:rFonts w:ascii="Book Antiqua" w:hAnsi="Book Antiqua" w:cs="Arial"/>
          <w:sz w:val="24"/>
          <w:szCs w:val="24"/>
          <w:shd w:val="clear" w:color="auto" w:fill="FFFFFF"/>
          <w:lang w:val="en-US"/>
        </w:rPr>
        <w:fldChar w:fldCharType="begin" w:fldLock="1"/>
      </w:r>
      <w:r w:rsidR="00A92736" w:rsidRPr="0019657E">
        <w:rPr>
          <w:rFonts w:ascii="Book Antiqua" w:hAnsi="Book Antiqua" w:cs="Arial"/>
          <w:sz w:val="24"/>
          <w:szCs w:val="24"/>
          <w:shd w:val="clear" w:color="auto" w:fill="FFFFFF"/>
          <w:lang w:val="en-US"/>
        </w:rPr>
        <w:instrText>ADDIN CSL_CITATION { "citationItems" : [ { "id" : "ITEM-1", "itemData" : { "DOI" : "10.1002/wps.20050", "ISBN" : "1723-8617", "ISSN" : "17238617", "PMID" : "23737408", "abstract" : "The Diagnostic and Statistical Manual of Mental Disorders, Fifth Edition (DSM-5) marks the first significant revision of the publication since the DSM-IV in 1994. Changes to the DSM were largely informed by advancements in neuroscience, clinical and public health need, and identified problems with the classification system and criteria put forth in the DSM-IV. Much of the decision-making was also driven by a desire to ensure better alignment with the International Classification of Diseases and its upcoming 11th edition (ICD-11). In this paper, we describe select revisions in the DSM-5, with an emphasis on changes projected to have the greatest clinical impact and those that demonstrate efforts to enhance international compatibility, including integration of cultural context with diagnostic criteria and changes that facilitate DSM-ICD harmonization. It is anticipated that this collaborative spirit between the American Psychiatric Association (APA) and the World Health Organization (WHO) will continue as the DSM-5 is updated further, bringing the field of psychiatry even closer to a singular, cohesive nosology.", "author" : [ { "dropping-particle" : "", "family" : "Regier", "given" : "Darrel A.", "non-dropping-particle" : "", "parse-names" : false, "suffix" : "" }, { "dropping-particle" : "", "family" : "Kuhl", "given" : "Emily A.", "non-dropping-particle" : "", "parse-names" : false, "suffix" : "" }, { "dropping-particle" : "", "family" : "Kupfer", "given" : "David J.", "non-dropping-particle" : "", "parse-names" : false, "suffix" : "" } ], "container-title" : "World Psychiatry", "id" : "ITEM-1", "issue" : "2", "issued" : { "date-parts" : [ [ "2013" ] ] }, "page" : "92-98", "title" : "The DSM-5: Classification and criteria changes", "type" : "article-journal", "volume" : "12" }, "uris" : [ "http://www.mendeley.com/documents/?uuid=dc4e15b1-0d53-4945-8d7e-529fbd546fcb" ] } ], "mendeley" : { "formattedCitation" : "&lt;sup&gt;[15]&lt;/sup&gt;", "plainTextFormattedCitation" : "[15]", "previouslyFormattedCitation" : "&lt;sup&gt;[15]&lt;/sup&gt;" }, "properties" : { "noteIndex" : 0 }, "schema" : "https://github.com/citation-style-language/schema/raw/master/csl-citation.json" }</w:instrText>
      </w:r>
      <w:r w:rsidR="00757B28" w:rsidRPr="0019657E">
        <w:rPr>
          <w:rFonts w:ascii="Book Antiqua" w:hAnsi="Book Antiqua" w:cs="Arial"/>
          <w:sz w:val="24"/>
          <w:szCs w:val="24"/>
          <w:shd w:val="clear" w:color="auto" w:fill="FFFFFF"/>
          <w:lang w:val="en-US"/>
        </w:rPr>
        <w:fldChar w:fldCharType="separate"/>
      </w:r>
      <w:r w:rsidR="00A92736" w:rsidRPr="0019657E">
        <w:rPr>
          <w:rFonts w:ascii="Book Antiqua" w:hAnsi="Book Antiqua" w:cs="Arial"/>
          <w:noProof/>
          <w:sz w:val="24"/>
          <w:szCs w:val="24"/>
          <w:shd w:val="clear" w:color="auto" w:fill="FFFFFF"/>
          <w:vertAlign w:val="superscript"/>
          <w:lang w:val="en-US"/>
        </w:rPr>
        <w:t>[15]</w:t>
      </w:r>
      <w:r w:rsidR="00757B28" w:rsidRPr="0019657E">
        <w:rPr>
          <w:rFonts w:ascii="Book Antiqua" w:hAnsi="Book Antiqua" w:cs="Arial"/>
          <w:sz w:val="24"/>
          <w:szCs w:val="24"/>
          <w:shd w:val="clear" w:color="auto" w:fill="FFFFFF"/>
          <w:lang w:val="en-US"/>
        </w:rPr>
        <w:fldChar w:fldCharType="end"/>
      </w:r>
      <w:r w:rsidRPr="0019657E">
        <w:rPr>
          <w:rFonts w:ascii="Book Antiqua" w:hAnsi="Book Antiqua" w:cs="Arial"/>
          <w:sz w:val="24"/>
          <w:szCs w:val="24"/>
          <w:shd w:val="clear" w:color="auto" w:fill="FFFFFF"/>
          <w:lang w:val="en-US"/>
        </w:rPr>
        <w:t xml:space="preserve">, adding </w:t>
      </w:r>
      <w:r w:rsidRPr="0019657E">
        <w:rPr>
          <w:rFonts w:ascii="Book Antiqua" w:hAnsi="Book Antiqua" w:cs="Arial"/>
          <w:color w:val="000000"/>
          <w:sz w:val="24"/>
          <w:szCs w:val="24"/>
          <w:shd w:val="clear" w:color="auto" w:fill="FFFFFF"/>
          <w:lang w:val="en-US"/>
        </w:rPr>
        <w:t>a cluster D of PTSD symptoms including altering in mood and cognition following the traumatic experience, as well as</w:t>
      </w:r>
      <w:r w:rsidR="00F93132" w:rsidRPr="0019657E">
        <w:rPr>
          <w:rFonts w:ascii="Book Antiqua" w:hAnsi="Book Antiqua" w:cs="Arial"/>
          <w:color w:val="000000"/>
          <w:sz w:val="24"/>
          <w:szCs w:val="24"/>
          <w:shd w:val="clear" w:color="auto" w:fill="FFFFFF"/>
          <w:lang w:val="en-US"/>
        </w:rPr>
        <w:t xml:space="preserve"> the</w:t>
      </w:r>
      <w:r w:rsidRPr="0019657E">
        <w:rPr>
          <w:rFonts w:ascii="Book Antiqua" w:hAnsi="Book Antiqua" w:cs="Arial"/>
          <w:color w:val="000000"/>
          <w:sz w:val="24"/>
          <w:szCs w:val="24"/>
          <w:shd w:val="clear" w:color="auto" w:fill="FFFFFF"/>
          <w:lang w:val="en-US"/>
        </w:rPr>
        <w:t xml:space="preserve"> dissociative PTSD subtype (</w:t>
      </w:r>
      <w:r w:rsidRPr="0019657E">
        <w:rPr>
          <w:rFonts w:ascii="Book Antiqua" w:hAnsi="Book Antiqua" w:cs="Arial"/>
          <w:i/>
          <w:color w:val="000000"/>
          <w:sz w:val="24"/>
          <w:szCs w:val="24"/>
          <w:shd w:val="clear" w:color="auto" w:fill="FFFFFF"/>
          <w:lang w:val="en-US"/>
        </w:rPr>
        <w:t>i.e.</w:t>
      </w:r>
      <w:r w:rsidR="008A711A" w:rsidRPr="0019657E">
        <w:rPr>
          <w:rFonts w:ascii="Book Antiqua" w:hAnsi="Book Antiqua" w:cs="Arial" w:hint="eastAsia"/>
          <w:color w:val="000000"/>
          <w:sz w:val="24"/>
          <w:szCs w:val="24"/>
          <w:shd w:val="clear" w:color="auto" w:fill="FFFFFF"/>
          <w:lang w:val="en-US" w:eastAsia="zh-CN"/>
        </w:rPr>
        <w:t>,</w:t>
      </w:r>
      <w:r w:rsidRPr="0019657E">
        <w:rPr>
          <w:rFonts w:ascii="Book Antiqua" w:hAnsi="Book Antiqua" w:cs="Arial"/>
          <w:color w:val="000000"/>
          <w:sz w:val="24"/>
          <w:szCs w:val="24"/>
          <w:shd w:val="clear" w:color="auto" w:fill="FFFFFF"/>
          <w:lang w:val="en-US"/>
        </w:rPr>
        <w:t xml:space="preserve"> </w:t>
      </w:r>
      <w:proofErr w:type="spellStart"/>
      <w:r w:rsidRPr="0019657E">
        <w:rPr>
          <w:rFonts w:ascii="Book Antiqua" w:hAnsi="Book Antiqua" w:cs="Arial"/>
          <w:color w:val="000000"/>
          <w:sz w:val="24"/>
          <w:szCs w:val="24"/>
          <w:shd w:val="clear" w:color="auto" w:fill="FFFFFF"/>
          <w:lang w:val="en-US"/>
        </w:rPr>
        <w:t>depersonali</w:t>
      </w:r>
      <w:r w:rsidR="009D535E" w:rsidRPr="0019657E">
        <w:rPr>
          <w:rFonts w:ascii="Book Antiqua" w:hAnsi="Book Antiqua" w:cs="Arial"/>
          <w:color w:val="000000"/>
          <w:sz w:val="24"/>
          <w:szCs w:val="24"/>
          <w:shd w:val="clear" w:color="auto" w:fill="FFFFFF"/>
          <w:lang w:val="en-US"/>
        </w:rPr>
        <w:t>s</w:t>
      </w:r>
      <w:r w:rsidRPr="0019657E">
        <w:rPr>
          <w:rFonts w:ascii="Book Antiqua" w:hAnsi="Book Antiqua" w:cs="Arial"/>
          <w:color w:val="000000"/>
          <w:sz w:val="24"/>
          <w:szCs w:val="24"/>
          <w:shd w:val="clear" w:color="auto" w:fill="FFFFFF"/>
          <w:lang w:val="en-US"/>
        </w:rPr>
        <w:t>ation</w:t>
      </w:r>
      <w:proofErr w:type="spellEnd"/>
      <w:r w:rsidRPr="0019657E">
        <w:rPr>
          <w:rFonts w:ascii="Book Antiqua" w:hAnsi="Book Antiqua" w:cs="Arial"/>
          <w:color w:val="000000"/>
          <w:sz w:val="24"/>
          <w:szCs w:val="24"/>
          <w:shd w:val="clear" w:color="auto" w:fill="FFFFFF"/>
          <w:lang w:val="en-US"/>
        </w:rPr>
        <w:t xml:space="preserve"> and/or </w:t>
      </w:r>
      <w:proofErr w:type="spellStart"/>
      <w:r w:rsidRPr="0019657E">
        <w:rPr>
          <w:rFonts w:ascii="Book Antiqua" w:hAnsi="Book Antiqua" w:cs="Arial"/>
          <w:color w:val="000000"/>
          <w:sz w:val="24"/>
          <w:szCs w:val="24"/>
          <w:shd w:val="clear" w:color="auto" w:fill="FFFFFF"/>
          <w:lang w:val="en-US"/>
        </w:rPr>
        <w:t>dereali</w:t>
      </w:r>
      <w:r w:rsidR="009D535E" w:rsidRPr="0019657E">
        <w:rPr>
          <w:rFonts w:ascii="Book Antiqua" w:hAnsi="Book Antiqua" w:cs="Arial"/>
          <w:color w:val="000000"/>
          <w:sz w:val="24"/>
          <w:szCs w:val="24"/>
          <w:shd w:val="clear" w:color="auto" w:fill="FFFFFF"/>
          <w:lang w:val="en-US"/>
        </w:rPr>
        <w:t>s</w:t>
      </w:r>
      <w:r w:rsidRPr="0019657E">
        <w:rPr>
          <w:rFonts w:ascii="Book Antiqua" w:hAnsi="Book Antiqua" w:cs="Arial"/>
          <w:color w:val="000000"/>
          <w:sz w:val="24"/>
          <w:szCs w:val="24"/>
          <w:shd w:val="clear" w:color="auto" w:fill="FFFFFF"/>
          <w:lang w:val="en-US"/>
        </w:rPr>
        <w:t>ation</w:t>
      </w:r>
      <w:proofErr w:type="spellEnd"/>
      <w:r w:rsidRPr="0019657E">
        <w:rPr>
          <w:rFonts w:ascii="Book Antiqua" w:hAnsi="Book Antiqua" w:cs="Arial"/>
          <w:color w:val="000000"/>
          <w:sz w:val="24"/>
          <w:szCs w:val="24"/>
          <w:shd w:val="clear" w:color="auto" w:fill="FFFFFF"/>
          <w:lang w:val="en-US"/>
        </w:rPr>
        <w:t xml:space="preserve">), </w:t>
      </w:r>
      <w:r w:rsidR="00F93132" w:rsidRPr="0019657E">
        <w:rPr>
          <w:rFonts w:ascii="Book Antiqua" w:hAnsi="Book Antiqua" w:cs="Arial"/>
          <w:color w:val="000000"/>
          <w:sz w:val="24"/>
          <w:szCs w:val="24"/>
          <w:shd w:val="clear" w:color="auto" w:fill="FFFFFF"/>
          <w:lang w:val="en-US"/>
        </w:rPr>
        <w:t>a subtype that</w:t>
      </w:r>
      <w:r w:rsidR="00684F0B" w:rsidRPr="0019657E">
        <w:rPr>
          <w:rFonts w:ascii="Book Antiqua" w:hAnsi="Book Antiqua" w:cs="Arial"/>
          <w:color w:val="000000"/>
          <w:sz w:val="24"/>
          <w:szCs w:val="24"/>
          <w:shd w:val="clear" w:color="auto" w:fill="FFFFFF"/>
          <w:lang w:val="en-US"/>
        </w:rPr>
        <w:t xml:space="preserve"> clinically resemble</w:t>
      </w:r>
      <w:r w:rsidR="005E08C4" w:rsidRPr="0019657E">
        <w:rPr>
          <w:rFonts w:ascii="Book Antiqua" w:hAnsi="Book Antiqua" w:cs="Arial"/>
          <w:color w:val="000000"/>
          <w:sz w:val="24"/>
          <w:szCs w:val="24"/>
          <w:shd w:val="clear" w:color="auto" w:fill="FFFFFF"/>
          <w:lang w:val="en-US"/>
        </w:rPr>
        <w:t>s</w:t>
      </w:r>
      <w:r w:rsidRPr="0019657E">
        <w:rPr>
          <w:rFonts w:ascii="Book Antiqua" w:hAnsi="Book Antiqua" w:cs="Arial"/>
          <w:color w:val="000000"/>
          <w:sz w:val="24"/>
          <w:szCs w:val="24"/>
          <w:shd w:val="clear" w:color="auto" w:fill="FFFFFF"/>
          <w:lang w:val="en-US"/>
        </w:rPr>
        <w:t xml:space="preserve"> </w:t>
      </w:r>
      <w:r w:rsidR="00684F0B" w:rsidRPr="0019657E">
        <w:rPr>
          <w:rFonts w:ascii="Book Antiqua" w:hAnsi="Book Antiqua" w:cs="Arial"/>
          <w:color w:val="000000"/>
          <w:sz w:val="24"/>
          <w:szCs w:val="24"/>
          <w:shd w:val="clear" w:color="auto" w:fill="FFFFFF"/>
          <w:lang w:val="en-US"/>
        </w:rPr>
        <w:t xml:space="preserve">the cluster of symptoms that </w:t>
      </w:r>
      <w:r w:rsidRPr="0019657E">
        <w:rPr>
          <w:rFonts w:ascii="Book Antiqua" w:hAnsi="Book Antiqua" w:cs="Arial"/>
          <w:color w:val="000000"/>
          <w:sz w:val="24"/>
          <w:szCs w:val="24"/>
          <w:shd w:val="clear" w:color="auto" w:fill="FFFFFF"/>
          <w:lang w:val="en-US"/>
        </w:rPr>
        <w:t xml:space="preserve">are commonly encountered in the </w:t>
      </w:r>
      <w:r w:rsidR="0077345B" w:rsidRPr="0019657E">
        <w:rPr>
          <w:rFonts w:ascii="Book Antiqua" w:hAnsi="Book Antiqua" w:cs="Arial"/>
          <w:color w:val="000000"/>
          <w:sz w:val="24"/>
          <w:szCs w:val="24"/>
          <w:shd w:val="clear" w:color="auto" w:fill="FFFFFF"/>
          <w:lang w:val="en-US"/>
        </w:rPr>
        <w:t>complex PTSD</w:t>
      </w:r>
      <w:r w:rsidRPr="0019657E">
        <w:rPr>
          <w:rFonts w:ascii="Book Antiqua" w:hAnsi="Book Antiqua" w:cs="Arial"/>
          <w:color w:val="000000"/>
          <w:sz w:val="24"/>
          <w:szCs w:val="24"/>
          <w:shd w:val="clear" w:color="auto" w:fill="FFFFFF"/>
          <w:lang w:val="en-US"/>
        </w:rPr>
        <w:fldChar w:fldCharType="begin" w:fldLock="1"/>
      </w:r>
      <w:r w:rsidR="00603D97" w:rsidRPr="0019657E">
        <w:rPr>
          <w:rFonts w:ascii="Book Antiqua" w:hAnsi="Book Antiqua" w:cs="Arial"/>
          <w:color w:val="000000"/>
          <w:sz w:val="24"/>
          <w:szCs w:val="24"/>
          <w:shd w:val="clear" w:color="auto" w:fill="FFFFFF"/>
          <w:lang w:val="en-US"/>
        </w:rPr>
        <w:instrText>ADDIN CSL_CITATION { "citationItems" : [ { "id" : "ITEM-1", "itemData" : { "DOI" : "10.1176/appi.books.9780890425596.744053", "ISBN" : "0890425558", "ISSN" : "2317-1782", "PMID" : "24413388", "abstract" : "Diagnostic and Statistical Manual of Mental Disorders 4th edition TR.", "author" : [ { "dropping-particle" : "", "family" : "American Psychiatric Association", "given" : "", "non-dropping-particle" : "", "parse-names" : false, "suffix" : "" } ], "container-title" : "Diagnostic and Statistical Manual of Mental Disorders 4th edition TR.", "id" : "ITEM-1", "issued" : { "date-parts" : [ [ "2013" ] ] }, "page" : "280", "title" : "Diagnostic and Statistical Manual of Mental Disorders, 5th Edition (DSM-5)", "type" : "article-journal" }, "uris" : [ "http://www.mendeley.com/documents/?uuid=383beb3c-c53f-4dc4-b925-95345cd64cfa" ] } ], "mendeley" : { "formattedCitation" : "&lt;sup&gt;[25]&lt;/sup&gt;", "plainTextFormattedCitation" : "[25]", "previouslyFormattedCitation" : "&lt;sup&gt;[25]&lt;/sup&gt;" }, "properties" : { "noteIndex" : 0 }, "schema" : "https://github.com/citation-style-language/schema/raw/master/csl-citation.json" }</w:instrText>
      </w:r>
      <w:r w:rsidRPr="0019657E">
        <w:rPr>
          <w:rFonts w:ascii="Book Antiqua" w:hAnsi="Book Antiqua" w:cs="Arial"/>
          <w:color w:val="000000"/>
          <w:sz w:val="24"/>
          <w:szCs w:val="24"/>
          <w:shd w:val="clear" w:color="auto" w:fill="FFFFFF"/>
          <w:lang w:val="en-US"/>
        </w:rPr>
        <w:fldChar w:fldCharType="separate"/>
      </w:r>
      <w:r w:rsidR="00603D97" w:rsidRPr="0019657E">
        <w:rPr>
          <w:rFonts w:ascii="Book Antiqua" w:hAnsi="Book Antiqua" w:cs="Arial"/>
          <w:noProof/>
          <w:color w:val="000000"/>
          <w:sz w:val="24"/>
          <w:szCs w:val="24"/>
          <w:shd w:val="clear" w:color="auto" w:fill="FFFFFF"/>
          <w:vertAlign w:val="superscript"/>
          <w:lang w:val="en-US"/>
        </w:rPr>
        <w:t>[25]</w:t>
      </w:r>
      <w:r w:rsidRPr="0019657E">
        <w:rPr>
          <w:rFonts w:ascii="Book Antiqua" w:hAnsi="Book Antiqua" w:cs="Arial"/>
          <w:color w:val="000000"/>
          <w:sz w:val="24"/>
          <w:szCs w:val="24"/>
          <w:shd w:val="clear" w:color="auto" w:fill="FFFFFF"/>
          <w:lang w:val="en-US"/>
        </w:rPr>
        <w:fldChar w:fldCharType="end"/>
      </w:r>
      <w:r w:rsidRPr="0019657E">
        <w:rPr>
          <w:rFonts w:ascii="Book Antiqua" w:hAnsi="Book Antiqua" w:cs="Arial"/>
          <w:color w:val="000000"/>
          <w:sz w:val="24"/>
          <w:szCs w:val="24"/>
          <w:shd w:val="clear" w:color="auto" w:fill="FFFFFF"/>
          <w:lang w:val="en-US"/>
        </w:rPr>
        <w:t>.</w:t>
      </w:r>
      <w:r w:rsidR="00AD7DE3" w:rsidRPr="0019657E">
        <w:rPr>
          <w:rFonts w:ascii="Book Antiqua" w:hAnsi="Book Antiqua" w:cs="Arial"/>
          <w:color w:val="000000"/>
          <w:sz w:val="24"/>
          <w:szCs w:val="24"/>
          <w:shd w:val="clear" w:color="auto" w:fill="FFFFFF"/>
          <w:lang w:val="en-US"/>
        </w:rPr>
        <w:t xml:space="preserve"> </w:t>
      </w:r>
      <w:r w:rsidR="0077345B" w:rsidRPr="0019657E">
        <w:rPr>
          <w:rFonts w:ascii="Book Antiqua" w:hAnsi="Book Antiqua" w:cs="Arial"/>
          <w:color w:val="000000"/>
          <w:sz w:val="24"/>
          <w:szCs w:val="24"/>
          <w:shd w:val="clear" w:color="auto" w:fill="FFFFFF"/>
          <w:lang w:val="en-US"/>
        </w:rPr>
        <w:t xml:space="preserve">A recent study of Powers </w:t>
      </w:r>
      <w:r w:rsidR="0077345B" w:rsidRPr="0019657E">
        <w:rPr>
          <w:rFonts w:ascii="Book Antiqua" w:hAnsi="Book Antiqua" w:cs="Arial"/>
          <w:i/>
          <w:color w:val="000000"/>
          <w:sz w:val="24"/>
          <w:szCs w:val="24"/>
          <w:shd w:val="clear" w:color="auto" w:fill="FFFFFF"/>
          <w:lang w:val="en-US"/>
        </w:rPr>
        <w:t>et al</w:t>
      </w:r>
      <w:r w:rsidR="003C608C" w:rsidRPr="0019657E">
        <w:rPr>
          <w:rFonts w:ascii="Book Antiqua" w:hAnsi="Book Antiqua" w:cs="Arial"/>
          <w:color w:val="000000"/>
          <w:sz w:val="24"/>
          <w:szCs w:val="24"/>
          <w:shd w:val="clear" w:color="auto" w:fill="FFFFFF"/>
          <w:lang w:val="en-US"/>
        </w:rPr>
        <w:fldChar w:fldCharType="begin" w:fldLock="1"/>
      </w:r>
      <w:r w:rsidR="00603D97" w:rsidRPr="0019657E">
        <w:rPr>
          <w:rFonts w:ascii="Book Antiqua" w:hAnsi="Book Antiqua" w:cs="Arial"/>
          <w:color w:val="000000"/>
          <w:sz w:val="24"/>
          <w:szCs w:val="24"/>
          <w:shd w:val="clear" w:color="auto" w:fill="FFFFFF"/>
          <w:lang w:val="en-US"/>
        </w:rPr>
        <w:instrText>ADDIN CSL_CITATION { "citationItems" : [ { "id" : "ITEM-1", "itemData" : { "DOI" : "10.1080/20008198.2017.1338914", "ISSN" : "20008066", "abstract" : "Background: Complex posttraumatic stress disorder (CPTSD) is proposed for inclusion in the ICD-11 as a diagnosis distinct from posttraumatic stress disorder (PTSD), reflecting deficits in affective, self-concept, and relational domains. There remains significant controversy over whether CPTSD provides useful diagnostic information beyond PTSD and other comorbid conditions, such as depression or substance use disorders. Objective: The present study examined differences in psychiatric presentation for three groups: traumatized controls, DSM-5 PTSD subjects, and ICD-11 CPTSD subjects. Method: The sample included 190 African American women recruited from an urban public hospital where rates of trauma exposure are high. PTSD was measured using Clinician Administered PTSD Scale for DSM-5 and CPTSD was measured using clinician administered ICD-Trauma Interview. Psychiatric diagnoses and emotion dysregulation were also assessed. In a subset of women (n = 60), emotion recognition was measured using the Penn Emotion Recognition Task. Results: There were significant differences across groups on current and lifetime major depres-sion (p &lt; .001) and current and lifetime alcohol and substance dependence (p &lt; .05), with CPTSD showing the highest rates of comorbidities. CPTSD women also showed significantly higher levels of childhood abuse and lower rates of adult secure attachment. Multivariate analysis of variance showed significantly more severe PTSD and depression symptoms and, as expected, more severe emotion dysregulation and dissociation, compared to DSM-5 PTSD and traumatized control groups. Individuals with CPTSD also had higher levels of emotion recognition to faces on a computer-based behavioural assessment, which may be related to heightened vigilance toward emotional cues from others. CPTSD women had better facial emotion recognition on a computer-based assessment, which may suggest heightened vigilance toward emotional cues. Conclusions: Our results suggest clear, clinically-relevant differences between PTSD and CPTSD, and highlight the need for further research on this topic with other traumatized populations, particularly studies that combine clinical and neurobiological data.", "author" : [ { "dropping-particle" : "", "family" : "Powers", "given" : "Abigail", "non-dropping-particle" : "", "parse-names" : false, "suffix" : "" }, { "dropping-particle" : "", "family" : "Fani", "given" : "Negar", "non-dropping-particle" : "", "parse-names" : false, "suffix" : "" }, { "dropping-particle" : "", "family" : "Carter", "given" : "Sierra", "non-dropping-particle" : "", "parse-names" : false, "suffix" : "" }, { "dropping-particle" : "", "family" : "Cross", "given" : "Dorthie", "non-dropping-particle" : "", "parse-names" : false, "suffix" : "" }, { "dropping-particle" : "", "family" : "Cloitre", "given" : "Marylene", "non-dropping-particle" : "", "parse-names" : false, "suffix" : "" }, { "dropping-particle" : "", "family" : "Bradley", "given" : "Bekh", "non-dropping-particle" : "", "parse-names" : false, "suffix" : "" } ], "container-title" : "European Journal of Psychotraumatology", "id" : "ITEM-1", "issue" : "1", "issued" : { "date-parts" : [ [ "2017" ] ] }, "title" : "Differential predictors of DSM-5 PTSD and ICD-11 complex PTSD among African American women", "type" : "article-journal", "volume" : "8" }, "uris" : [ "http://www.mendeley.com/documents/?uuid=48a12041-38fa-44bd-99b9-827c0de8cbce" ] } ], "mendeley" : { "formattedCitation" : "&lt;sup&gt;[26]&lt;/sup&gt;", "plainTextFormattedCitation" : "[26]", "previouslyFormattedCitation" : "&lt;sup&gt;[26]&lt;/sup&gt;" }, "properties" : { "noteIndex" : 0 }, "schema" : "https://github.com/citation-style-language/schema/raw/master/csl-citation.json" }</w:instrText>
      </w:r>
      <w:r w:rsidR="003C608C" w:rsidRPr="0019657E">
        <w:rPr>
          <w:rFonts w:ascii="Book Antiqua" w:hAnsi="Book Antiqua" w:cs="Arial"/>
          <w:color w:val="000000"/>
          <w:sz w:val="24"/>
          <w:szCs w:val="24"/>
          <w:shd w:val="clear" w:color="auto" w:fill="FFFFFF"/>
          <w:lang w:val="en-US"/>
        </w:rPr>
        <w:fldChar w:fldCharType="separate"/>
      </w:r>
      <w:r w:rsidR="00603D97" w:rsidRPr="0019657E">
        <w:rPr>
          <w:rFonts w:ascii="Book Antiqua" w:hAnsi="Book Antiqua" w:cs="Arial"/>
          <w:noProof/>
          <w:color w:val="000000"/>
          <w:sz w:val="24"/>
          <w:szCs w:val="24"/>
          <w:shd w:val="clear" w:color="auto" w:fill="FFFFFF"/>
          <w:vertAlign w:val="superscript"/>
          <w:lang w:val="en-US"/>
        </w:rPr>
        <w:t>[26]</w:t>
      </w:r>
      <w:r w:rsidR="003C608C" w:rsidRPr="0019657E">
        <w:rPr>
          <w:rFonts w:ascii="Book Antiqua" w:hAnsi="Book Antiqua" w:cs="Arial"/>
          <w:color w:val="000000"/>
          <w:sz w:val="24"/>
          <w:szCs w:val="24"/>
          <w:shd w:val="clear" w:color="auto" w:fill="FFFFFF"/>
          <w:lang w:val="en-US"/>
        </w:rPr>
        <w:fldChar w:fldCharType="end"/>
      </w:r>
      <w:r w:rsidR="003C608C" w:rsidRPr="0019657E">
        <w:rPr>
          <w:rFonts w:ascii="Book Antiqua" w:hAnsi="Book Antiqua" w:cs="Arial"/>
          <w:color w:val="000000"/>
          <w:sz w:val="24"/>
          <w:szCs w:val="24"/>
          <w:shd w:val="clear" w:color="auto" w:fill="FFFFFF"/>
          <w:lang w:val="en-US"/>
        </w:rPr>
        <w:t xml:space="preserve"> though</w:t>
      </w:r>
      <w:r w:rsidR="005A2ED9" w:rsidRPr="0019657E">
        <w:rPr>
          <w:rFonts w:ascii="Book Antiqua" w:hAnsi="Book Antiqua" w:cs="Arial"/>
          <w:color w:val="000000"/>
          <w:sz w:val="24"/>
          <w:szCs w:val="24"/>
          <w:shd w:val="clear" w:color="auto" w:fill="FFFFFF"/>
          <w:lang w:val="en-US"/>
        </w:rPr>
        <w:t>,</w:t>
      </w:r>
      <w:r w:rsidR="003C608C" w:rsidRPr="0019657E">
        <w:rPr>
          <w:rFonts w:ascii="Book Antiqua" w:hAnsi="Book Antiqua" w:cs="Arial"/>
          <w:color w:val="000000"/>
          <w:sz w:val="24"/>
          <w:szCs w:val="24"/>
          <w:shd w:val="clear" w:color="auto" w:fill="FFFFFF"/>
          <w:lang w:val="en-US"/>
        </w:rPr>
        <w:t xml:space="preserve"> concluded that the ICD-11 Complex PTSD diagnosis is different than </w:t>
      </w:r>
      <w:r w:rsidR="00E46012" w:rsidRPr="0019657E">
        <w:rPr>
          <w:rFonts w:ascii="Book Antiqua" w:hAnsi="Book Antiqua" w:cs="Arial"/>
          <w:color w:val="000000"/>
          <w:sz w:val="24"/>
          <w:szCs w:val="24"/>
          <w:shd w:val="clear" w:color="auto" w:fill="FFFFFF"/>
          <w:lang w:val="en-US"/>
        </w:rPr>
        <w:t xml:space="preserve">the </w:t>
      </w:r>
      <w:r w:rsidR="003C608C" w:rsidRPr="0019657E">
        <w:rPr>
          <w:rFonts w:ascii="Book Antiqua" w:hAnsi="Book Antiqua" w:cs="Arial"/>
          <w:color w:val="000000"/>
          <w:sz w:val="24"/>
          <w:szCs w:val="24"/>
          <w:shd w:val="clear" w:color="auto" w:fill="FFFFFF"/>
          <w:lang w:val="en-US"/>
        </w:rPr>
        <w:t>DSM-5 PTSD diagnosis, in all clinical domains, showing more severe emotion regulation and dissociation, and more severe impairment in relational attachment, suggesting that they pr</w:t>
      </w:r>
      <w:r w:rsidR="009867F2" w:rsidRPr="0019657E">
        <w:rPr>
          <w:rFonts w:ascii="Book Antiqua" w:hAnsi="Book Antiqua" w:cs="Arial"/>
          <w:color w:val="000000"/>
          <w:sz w:val="24"/>
          <w:szCs w:val="24"/>
          <w:shd w:val="clear" w:color="auto" w:fill="FFFFFF"/>
          <w:lang w:val="en-US"/>
        </w:rPr>
        <w:t xml:space="preserve">esent two distinct constructs. </w:t>
      </w:r>
      <w:r w:rsidR="00AD7DE3" w:rsidRPr="0019657E">
        <w:rPr>
          <w:rFonts w:ascii="Book Antiqua" w:hAnsi="Book Antiqua" w:cs="Arial"/>
          <w:color w:val="000000"/>
          <w:sz w:val="24"/>
          <w:szCs w:val="24"/>
          <w:shd w:val="clear" w:color="auto" w:fill="FFFFFF"/>
          <w:lang w:val="en-US"/>
        </w:rPr>
        <w:t xml:space="preserve">More studies are needed to investigate the biological basis of </w:t>
      </w:r>
      <w:r w:rsidR="0077345B" w:rsidRPr="0019657E">
        <w:rPr>
          <w:rFonts w:ascii="Book Antiqua" w:hAnsi="Book Antiqua" w:cs="Arial"/>
          <w:color w:val="000000"/>
          <w:sz w:val="24"/>
          <w:szCs w:val="24"/>
          <w:shd w:val="clear" w:color="auto" w:fill="FFFFFF"/>
          <w:lang w:val="en-US"/>
        </w:rPr>
        <w:t xml:space="preserve">complex </w:t>
      </w:r>
      <w:r w:rsidR="00AD7DE3" w:rsidRPr="0019657E">
        <w:rPr>
          <w:rFonts w:ascii="Book Antiqua" w:hAnsi="Book Antiqua" w:cs="Arial"/>
          <w:color w:val="000000"/>
          <w:sz w:val="24"/>
          <w:szCs w:val="24"/>
          <w:shd w:val="clear" w:color="auto" w:fill="FFFFFF"/>
          <w:lang w:val="en-US"/>
        </w:rPr>
        <w:t xml:space="preserve">PTSD as a clinical entity and its differences from </w:t>
      </w:r>
      <w:r w:rsidR="00AD7DE3" w:rsidRPr="0019657E">
        <w:rPr>
          <w:rFonts w:ascii="Book Antiqua" w:hAnsi="Book Antiqua" w:cs="Arial"/>
          <w:noProof/>
          <w:color w:val="000000"/>
          <w:sz w:val="24"/>
          <w:szCs w:val="24"/>
          <w:shd w:val="clear" w:color="auto" w:fill="FFFFFF"/>
          <w:lang w:val="en-US"/>
        </w:rPr>
        <w:t>trauma</w:t>
      </w:r>
      <w:r w:rsidR="005B061F" w:rsidRPr="0019657E">
        <w:rPr>
          <w:rFonts w:ascii="Book Antiqua" w:hAnsi="Book Antiqua" w:cs="Arial"/>
          <w:noProof/>
          <w:color w:val="000000"/>
          <w:sz w:val="24"/>
          <w:szCs w:val="24"/>
          <w:shd w:val="clear" w:color="auto" w:fill="FFFFFF"/>
          <w:lang w:val="en-US"/>
        </w:rPr>
        <w:t>-</w:t>
      </w:r>
      <w:r w:rsidR="00AD7DE3" w:rsidRPr="0019657E">
        <w:rPr>
          <w:rFonts w:ascii="Book Antiqua" w:hAnsi="Book Antiqua" w:cs="Arial"/>
          <w:noProof/>
          <w:color w:val="000000"/>
          <w:sz w:val="24"/>
          <w:szCs w:val="24"/>
          <w:shd w:val="clear" w:color="auto" w:fill="FFFFFF"/>
          <w:lang w:val="en-US"/>
        </w:rPr>
        <w:t>induced</w:t>
      </w:r>
      <w:r w:rsidR="00AD7DE3" w:rsidRPr="0019657E">
        <w:rPr>
          <w:rFonts w:ascii="Book Antiqua" w:hAnsi="Book Antiqua" w:cs="Arial"/>
          <w:color w:val="000000"/>
          <w:sz w:val="24"/>
          <w:szCs w:val="24"/>
          <w:shd w:val="clear" w:color="auto" w:fill="FFFFFF"/>
          <w:lang w:val="en-US"/>
        </w:rPr>
        <w:t xml:space="preserve"> disorders such as PTSD. </w:t>
      </w:r>
    </w:p>
    <w:p w14:paraId="1815AA0D" w14:textId="77777777" w:rsidR="0077345B" w:rsidRPr="0019657E" w:rsidRDefault="0077345B" w:rsidP="008A711A">
      <w:pPr>
        <w:spacing w:after="0" w:line="360" w:lineRule="auto"/>
        <w:ind w:firstLineChars="100" w:firstLine="240"/>
        <w:jc w:val="both"/>
        <w:rPr>
          <w:rFonts w:ascii="Book Antiqua" w:hAnsi="Book Antiqua" w:cs="Arial"/>
          <w:color w:val="000000"/>
          <w:sz w:val="24"/>
          <w:szCs w:val="24"/>
          <w:shd w:val="clear" w:color="auto" w:fill="FFFFFF"/>
          <w:lang w:val="en-US" w:eastAsia="zh-CN"/>
        </w:rPr>
      </w:pPr>
    </w:p>
    <w:p w14:paraId="12296E1F" w14:textId="77777777" w:rsidR="00C92A20" w:rsidRPr="0019657E" w:rsidRDefault="00614675" w:rsidP="00760698">
      <w:pPr>
        <w:spacing w:after="0" w:line="360" w:lineRule="auto"/>
        <w:jc w:val="both"/>
        <w:rPr>
          <w:rFonts w:ascii="Book Antiqua" w:hAnsi="Book Antiqua" w:cs="Arial"/>
          <w:b/>
          <w:color w:val="000000"/>
          <w:sz w:val="24"/>
          <w:szCs w:val="24"/>
          <w:shd w:val="clear" w:color="auto" w:fill="FFFFFF"/>
          <w:lang w:val="en-US"/>
        </w:rPr>
      </w:pPr>
      <w:r w:rsidRPr="0019657E">
        <w:rPr>
          <w:rFonts w:ascii="Book Antiqua" w:hAnsi="Book Antiqua" w:cs="Arial"/>
          <w:b/>
          <w:color w:val="000000"/>
          <w:sz w:val="24"/>
          <w:szCs w:val="24"/>
          <w:shd w:val="clear" w:color="auto" w:fill="FFFFFF"/>
          <w:lang w:val="en-US"/>
        </w:rPr>
        <w:t>RE-</w:t>
      </w:r>
      <w:r w:rsidRPr="0019657E">
        <w:rPr>
          <w:rFonts w:ascii="Book Antiqua" w:hAnsi="Book Antiqua"/>
          <w:b/>
          <w:sz w:val="24"/>
          <w:szCs w:val="24"/>
        </w:rPr>
        <w:t>CONCEPTUALI</w:t>
      </w:r>
      <w:r w:rsidR="003427E0" w:rsidRPr="0019657E">
        <w:rPr>
          <w:rFonts w:ascii="Book Antiqua" w:hAnsi="Book Antiqua"/>
          <w:b/>
          <w:sz w:val="24"/>
          <w:szCs w:val="24"/>
        </w:rPr>
        <w:t>SING</w:t>
      </w:r>
      <w:r w:rsidRPr="0019657E">
        <w:rPr>
          <w:rFonts w:ascii="Book Antiqua" w:hAnsi="Book Antiqua"/>
          <w:b/>
          <w:sz w:val="24"/>
          <w:szCs w:val="24"/>
        </w:rPr>
        <w:t xml:space="preserve"> BPD</w:t>
      </w:r>
      <w:r w:rsidRPr="0019657E">
        <w:rPr>
          <w:rFonts w:ascii="Book Antiqua" w:hAnsi="Book Antiqua" w:cs="Arial"/>
          <w:b/>
          <w:color w:val="000000"/>
          <w:sz w:val="24"/>
          <w:szCs w:val="24"/>
          <w:shd w:val="clear" w:color="auto" w:fill="FFFFFF"/>
          <w:lang w:val="en-US"/>
        </w:rPr>
        <w:t xml:space="preserve"> AS A COMPLEX TRAUMA SPECTRUM DISORDER</w:t>
      </w:r>
    </w:p>
    <w:p w14:paraId="5A7253FB" w14:textId="77777777" w:rsidR="0091232F" w:rsidRPr="0019657E" w:rsidRDefault="00E46012" w:rsidP="00760698">
      <w:pPr>
        <w:spacing w:after="0" w:line="360" w:lineRule="auto"/>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BPD</w:t>
      </w:r>
      <w:r w:rsidR="007D3115" w:rsidRPr="0019657E">
        <w:rPr>
          <w:rFonts w:ascii="Book Antiqua" w:hAnsi="Book Antiqua" w:cs="Arial"/>
          <w:color w:val="000000"/>
          <w:sz w:val="24"/>
          <w:szCs w:val="24"/>
          <w:shd w:val="clear" w:color="auto" w:fill="FFFFFF"/>
          <w:lang w:val="en-US"/>
        </w:rPr>
        <w:t xml:space="preserve"> is </w:t>
      </w:r>
      <w:r w:rsidR="0077345B" w:rsidRPr="0019657E">
        <w:rPr>
          <w:rFonts w:ascii="Book Antiqua" w:hAnsi="Book Antiqua" w:cs="Arial"/>
          <w:color w:val="000000"/>
          <w:sz w:val="24"/>
          <w:szCs w:val="24"/>
          <w:shd w:val="clear" w:color="auto" w:fill="FFFFFF"/>
          <w:lang w:val="en-US"/>
        </w:rPr>
        <w:t>characterized</w:t>
      </w:r>
      <w:r w:rsidR="007D3115" w:rsidRPr="0019657E">
        <w:rPr>
          <w:rFonts w:ascii="Book Antiqua" w:hAnsi="Book Antiqua" w:cs="Arial"/>
          <w:color w:val="000000"/>
          <w:sz w:val="24"/>
          <w:szCs w:val="24"/>
          <w:shd w:val="clear" w:color="auto" w:fill="FFFFFF"/>
          <w:lang w:val="en-US"/>
        </w:rPr>
        <w:t xml:space="preserve"> by emotional dysregulation, oscillating between emotional inhibition and extreme emotional lability which has been </w:t>
      </w:r>
      <w:r w:rsidR="003A20C2" w:rsidRPr="0019657E">
        <w:rPr>
          <w:rFonts w:ascii="Book Antiqua" w:hAnsi="Book Antiqua" w:cs="Arial"/>
          <w:color w:val="000000"/>
          <w:sz w:val="24"/>
          <w:szCs w:val="24"/>
          <w:shd w:val="clear" w:color="auto" w:fill="FFFFFF"/>
          <w:lang w:val="en-US"/>
        </w:rPr>
        <w:t xml:space="preserve">often </w:t>
      </w:r>
      <w:r w:rsidR="007D3115" w:rsidRPr="0019657E">
        <w:rPr>
          <w:rFonts w:ascii="Book Antiqua" w:hAnsi="Book Antiqua" w:cs="Arial"/>
          <w:color w:val="000000"/>
          <w:sz w:val="24"/>
          <w:szCs w:val="24"/>
          <w:shd w:val="clear" w:color="auto" w:fill="FFFFFF"/>
          <w:lang w:val="en-US"/>
        </w:rPr>
        <w:t>associated with</w:t>
      </w:r>
      <w:r w:rsidR="003A20C2" w:rsidRPr="0019657E">
        <w:rPr>
          <w:rFonts w:ascii="Book Antiqua" w:hAnsi="Book Antiqua" w:cs="Arial"/>
          <w:color w:val="000000"/>
          <w:sz w:val="24"/>
          <w:szCs w:val="24"/>
          <w:shd w:val="clear" w:color="auto" w:fill="FFFFFF"/>
          <w:lang w:val="en-US"/>
        </w:rPr>
        <w:t xml:space="preserve"> prolonged</w:t>
      </w:r>
      <w:r w:rsidR="007D3115" w:rsidRPr="0019657E">
        <w:rPr>
          <w:rFonts w:ascii="Book Antiqua" w:hAnsi="Book Antiqua" w:cs="Arial"/>
          <w:color w:val="000000"/>
          <w:sz w:val="24"/>
          <w:szCs w:val="24"/>
          <w:shd w:val="clear" w:color="auto" w:fill="FFFFFF"/>
          <w:lang w:val="en-US"/>
        </w:rPr>
        <w:t xml:space="preserve"> childhood trauma</w:t>
      </w:r>
      <w:r w:rsidR="007D3115" w:rsidRPr="0019657E">
        <w:rPr>
          <w:rFonts w:ascii="Book Antiqua" w:hAnsi="Book Antiqua" w:cs="Arial"/>
          <w:color w:val="000000"/>
          <w:sz w:val="24"/>
          <w:szCs w:val="24"/>
          <w:shd w:val="clear" w:color="auto" w:fill="FFFFFF"/>
          <w:lang w:val="en-US"/>
        </w:rPr>
        <w:fldChar w:fldCharType="begin" w:fldLock="1"/>
      </w:r>
      <w:r w:rsidR="00603D97" w:rsidRPr="0019657E">
        <w:rPr>
          <w:rFonts w:ascii="Book Antiqua" w:hAnsi="Book Antiqua" w:cs="Arial"/>
          <w:color w:val="000000"/>
          <w:sz w:val="24"/>
          <w:szCs w:val="24"/>
          <w:shd w:val="clear" w:color="auto" w:fill="FFFFFF"/>
          <w:lang w:val="en-US"/>
        </w:rPr>
        <w:instrText>ADDIN CSL_CITATION { "citationItems" : [ { "id" : "ITEM-1", "itemData" : { "DOI" : "10.1521/pedi.2010.24.3.296", "ISBN" : "1943-2763 (Electronic)\\r0885-579X (Linking)", "ISSN" : "0885-579X", "PMID" : "20545496", "abstract" : "Although affect dysregulation is considered a core component of border-line personality disorder (BPD) and somatoform disorders (SoD), re-markably little research has focused on prevalence and nature of affect dysregulation in these disorders. BPD and SoD diagnoses were con-firmed or ruled out in 472 psychiatric inpatients using clinical inter-views. Three qualitatively different forms of affect dysregulation were identified: under-regulation, over-regulation of affect and combined un-der-and over-regulation of affect. BPD was associated with under-regu-lation of affect, and SoD was associated with over-regulation of affect. However, one in five patients with BPD also reported substantial over-regulation, and one in six patients with SoD reported clinically signifi-cant under-regulation, and the comorbid BPD and SoD group reported more frequently both over-and under-regulation than patients diag-nosed with BPD or SoD alone or those with other psychiatric disorders.", "author" : [ { "dropping-particle" : "", "family" : "Dijke", "given" : "Annemiek", "non-dropping-particle" : "van", "parse-names" : false, "suffix" : "" }, { "dropping-particle" : "", "family" : "Ford", "given" : "Julian D.", "non-dropping-particle" : "", "parse-names" : false, "suffix" : "" }, { "dropping-particle" : "", "family" : "Hart", "given" : "Onno", "non-dropping-particle" : "van der", "parse-names" : false, "suffix" : "" }, { "dropping-particle" : "", "family" : "Son", "given" : "Maarten", "non-dropping-particle" : "van", "parse-names" : false, "suffix" : "" }, { "dropping-particle" : "", "family" : "Heijden", "given" : "Peter", "non-dropping-particle" : "van der", "parse-names" : false, "suffix" : "" }, { "dropping-particle" : "", "family" : "B\u00fchring", "given" : "Martina", "non-dropping-particle" : "", "parse-names" : false, "suffix" : "" } ], "container-title" : "Journal of Personality Disorders", "id" : "ITEM-1", "issue" : "3", "issued" : { "date-parts" : [ [ "2010" ] ] }, "page" : "296-311", "title" : "Affect Dysregulation in Borderline Personality Disorder and Somatoform Disorder: Differentiating Under- and Over-Regulation", "type" : "article-journal", "volume" : "24" }, "uris" : [ "http://www.mendeley.com/documents/?uuid=fef8f6f5-b453-4b04-a7cd-b1ac6c09349a" ] } ], "mendeley" : { "formattedCitation" : "&lt;sup&gt;[27]&lt;/sup&gt;", "plainTextFormattedCitation" : "[27]", "previouslyFormattedCitation" : "&lt;sup&gt;[27]&lt;/sup&gt;" }, "properties" : { "noteIndex" : 0 }, "schema" : "https://github.com/citation-style-language/schema/raw/master/csl-citation.json" }</w:instrText>
      </w:r>
      <w:r w:rsidR="007D3115" w:rsidRPr="0019657E">
        <w:rPr>
          <w:rFonts w:ascii="Book Antiqua" w:hAnsi="Book Antiqua" w:cs="Arial"/>
          <w:color w:val="000000"/>
          <w:sz w:val="24"/>
          <w:szCs w:val="24"/>
          <w:shd w:val="clear" w:color="auto" w:fill="FFFFFF"/>
          <w:lang w:val="en-US"/>
        </w:rPr>
        <w:fldChar w:fldCharType="separate"/>
      </w:r>
      <w:r w:rsidR="00603D97" w:rsidRPr="0019657E">
        <w:rPr>
          <w:rFonts w:ascii="Book Antiqua" w:hAnsi="Book Antiqua" w:cs="Arial"/>
          <w:noProof/>
          <w:color w:val="000000"/>
          <w:sz w:val="24"/>
          <w:szCs w:val="24"/>
          <w:shd w:val="clear" w:color="auto" w:fill="FFFFFF"/>
          <w:vertAlign w:val="superscript"/>
          <w:lang w:val="en-US"/>
        </w:rPr>
        <w:t>[27]</w:t>
      </w:r>
      <w:r w:rsidR="007D3115" w:rsidRPr="0019657E">
        <w:rPr>
          <w:rFonts w:ascii="Book Antiqua" w:hAnsi="Book Antiqua" w:cs="Arial"/>
          <w:color w:val="000000"/>
          <w:sz w:val="24"/>
          <w:szCs w:val="24"/>
          <w:shd w:val="clear" w:color="auto" w:fill="FFFFFF"/>
          <w:lang w:val="en-US"/>
        </w:rPr>
        <w:fldChar w:fldCharType="end"/>
      </w:r>
      <w:r w:rsidR="007D3115" w:rsidRPr="0019657E">
        <w:rPr>
          <w:rFonts w:ascii="Book Antiqua" w:hAnsi="Book Antiqua" w:cs="Arial"/>
          <w:color w:val="000000"/>
          <w:sz w:val="24"/>
          <w:szCs w:val="24"/>
          <w:shd w:val="clear" w:color="auto" w:fill="FFFFFF"/>
          <w:lang w:val="en-US"/>
        </w:rPr>
        <w:t>, such as child abuse and neglect</w:t>
      </w:r>
      <w:r w:rsidR="007C5E9F" w:rsidRPr="0019657E">
        <w:rPr>
          <w:rFonts w:ascii="Book Antiqua" w:hAnsi="Book Antiqua" w:cs="Arial"/>
          <w:color w:val="000000"/>
          <w:sz w:val="24"/>
          <w:szCs w:val="24"/>
          <w:shd w:val="clear" w:color="auto" w:fill="FFFFFF"/>
          <w:lang w:val="en-US"/>
        </w:rPr>
        <w:t xml:space="preserve"> as well as adverse childhood experiences</w:t>
      </w:r>
      <w:r w:rsidR="007D3115" w:rsidRPr="0019657E">
        <w:rPr>
          <w:rFonts w:ascii="Book Antiqua" w:hAnsi="Book Antiqua" w:cs="Arial"/>
          <w:color w:val="000000"/>
          <w:sz w:val="24"/>
          <w:szCs w:val="24"/>
          <w:shd w:val="clear" w:color="auto" w:fill="FFFFFF"/>
          <w:lang w:val="en-US"/>
        </w:rPr>
        <w:t>,</w:t>
      </w:r>
      <w:r w:rsidR="007C5E9F" w:rsidRPr="0019657E">
        <w:rPr>
          <w:rFonts w:ascii="Book Antiqua" w:hAnsi="Book Antiqua" w:cs="Arial"/>
          <w:color w:val="000000"/>
          <w:sz w:val="24"/>
          <w:szCs w:val="24"/>
          <w:shd w:val="clear" w:color="auto" w:fill="FFFFFF"/>
          <w:lang w:val="en-US"/>
        </w:rPr>
        <w:t xml:space="preserve"> present in a range</w:t>
      </w:r>
      <w:r w:rsidR="007D3115" w:rsidRPr="0019657E">
        <w:rPr>
          <w:rFonts w:ascii="Book Antiqua" w:hAnsi="Book Antiqua" w:cs="Arial"/>
          <w:color w:val="000000"/>
          <w:sz w:val="24"/>
          <w:szCs w:val="24"/>
          <w:shd w:val="clear" w:color="auto" w:fill="FFFFFF"/>
          <w:lang w:val="en-US"/>
        </w:rPr>
        <w:t xml:space="preserve"> within 30 to 90% </w:t>
      </w:r>
      <w:r w:rsidR="00684F0B" w:rsidRPr="0019657E">
        <w:rPr>
          <w:rFonts w:ascii="Book Antiqua" w:hAnsi="Book Antiqua" w:cs="Arial"/>
          <w:color w:val="000000"/>
          <w:sz w:val="24"/>
          <w:szCs w:val="24"/>
          <w:shd w:val="clear" w:color="auto" w:fill="FFFFFF"/>
          <w:lang w:val="en-US"/>
        </w:rPr>
        <w:t>of</w:t>
      </w:r>
      <w:r w:rsidR="007D3115" w:rsidRPr="0019657E">
        <w:rPr>
          <w:rFonts w:ascii="Book Antiqua" w:hAnsi="Book Antiqua" w:cs="Arial"/>
          <w:color w:val="000000"/>
          <w:sz w:val="24"/>
          <w:szCs w:val="24"/>
          <w:shd w:val="clear" w:color="auto" w:fill="FFFFFF"/>
          <w:lang w:val="en-US"/>
        </w:rPr>
        <w:t xml:space="preserve"> BPD patients</w:t>
      </w:r>
      <w:r w:rsidR="007D3115" w:rsidRPr="0019657E">
        <w:rPr>
          <w:rFonts w:ascii="Book Antiqua" w:hAnsi="Book Antiqua" w:cs="Arial"/>
          <w:color w:val="000000"/>
          <w:sz w:val="24"/>
          <w:szCs w:val="24"/>
          <w:shd w:val="clear" w:color="auto" w:fill="FFFFFF"/>
          <w:lang w:val="en-US"/>
        </w:rPr>
        <w:fldChar w:fldCharType="begin" w:fldLock="1"/>
      </w:r>
      <w:r w:rsidR="00603D97" w:rsidRPr="0019657E">
        <w:rPr>
          <w:rFonts w:ascii="Book Antiqua" w:hAnsi="Book Antiqua" w:cs="Arial"/>
          <w:color w:val="000000"/>
          <w:sz w:val="24"/>
          <w:szCs w:val="24"/>
          <w:shd w:val="clear" w:color="auto" w:fill="FFFFFF"/>
          <w:lang w:val="en-US"/>
        </w:rPr>
        <w:instrText>ADDIN CSL_CITATION { "citationItems" : [ { "id" : "ITEM-1", "itemData" : { "DOI" : "10.1521/pedi.18.2.193.32777", "ISBN" : "0885-579X (Print)\\r0885-579x", "ISSN" : "0885-579X", "PMID" : "15176757", "abstract" : "Adverse childhood experiences such as abuse and neglect are frequently implicated in the development of personality disorders (PDs); however, research on the childhood histories of most PD groups remains limited. In this multisite investigation, we assessed self-reported history of abuse and neglect experiences among 600 patients diagnosed with either a PD (borderline, schizotypal, avoidant, or obsessive-compulsive) or major depressive disorder without PD. Results indicate that rates of childhood maltreatment among individuals with PDs are generally high (73% reporting abuse; 82% reporting neglect). As expected, borderline PD was more consistently associated with childhood abuse and neglect than other PD diagnoses. However, even when controlling for the effect of borderline PD, other PD diagnoses were associated with specific types of maltreatment.", "author" : [ { "dropping-particle" : "", "family" : "Battle", "given" : "Cynthia L", "non-dropping-particle" : "", "parse-names" : false, "suffix" : "" }, { "dropping-particle" : "", "family" : "Shea", "given" : "M Tracie", "non-dropping-particle" : "", "parse-names" : false, "suffix" : "" }, { "dropping-particle" : "", "family" : "Johnson", "given" : "Dawn M", "non-dropping-particle" : "", "parse-names" : false, "suffix" : "" }, { "dropping-particle" : "", "family" : "Yen", "given" : "Shirley", "non-dropping-particle" : "", "parse-names" : false, "suffix" : "" }, { "dropping-particle" : "", "family" : "Zlotnick", "given" : "Caron", "non-dropping-particle" : "", "parse-names" : false, "suffix" : "" }, { "dropping-particle" : "", "family" : "Zanarini", "given" : "Mary C", "non-dropping-particle" : "", "parse-names" : false, "suffix" : "" }, { "dropping-particle" : "", "family" : "Sanislow", "given" : "Charles A", "non-dropping-particle" : "", "parse-names" : false, "suffix" : "" }, { "dropping-particle" : "", "family" : "Skodol", "given" : "Andrew E", "non-dropping-particle" : "", "parse-names" : false, "suffix" : "" }, { "dropping-particle" : "", "family" : "Gunderson", "given" : "John G", "non-dropping-particle" : "", "parse-names" : false, "suffix" : "" }, { "dropping-particle" : "", "family" : "Grilo", "given" : "Carlos M", "non-dropping-particle" : "", "parse-names" : false, "suffix" : "" }, { "dropping-particle" : "", "family" : "McGlashan", "given" : "Thomas H", "non-dropping-particle" : "", "parse-names" : false, "suffix" : "" }, { "dropping-particle" : "", "family" : "Morey", "given" : "Leslie C", "non-dropping-particle" : "", "parse-names" : false, "suffix" : "" } ], "container-title" : "Journal of Personality Disorders", "id" : "ITEM-1", "issue" : "2", "issued" : { "date-parts" : [ [ "2004" ] ] }, "page" : "193-211", "title" : "Childhood maltreatment associated with adult personality disorders: findings from the Collaborative Longitudinal Personality Disorders Study", "type" : "article-journal", "volume" : "18" }, "uris" : [ "http://www.mendeley.com/documents/?uuid=83ea4aa5-f4ed-432d-bfbf-6fcdd5a1c904" ] }, { "id" : "ITEM-2", "itemData" : { "DOI" : "10.1097/00005053-200208000-00003", "ISBN" : "0022-3018\\n1539-736X", "ISSN" : "0022-3018", "PMID" : "12193835", "abstract" : "The association between trauma and personality disorders (PDs), while receiving much attention and debate, has not been comprehensively examined for multiple types of trauma and PDs. The authors examined data from a multisite study of four PD groups: schizotypal, borderline (BPD), avoidant, and obsessive-compulsive, and a major depression comparison group. Rates of traumatic exposure to specific types of trauma, age of first trauma onset, and rates of posttraumatic stress disorder are compared. Results indicate that BPD participants reported the highest rate of traumatic exposure (particularly to sexual traumas, including childhood sexual abuse), the highest rate of posttraumatic stress disorder, and youngest age of first traumatic event. Those with the more severe PDs (schizotypal, BPD) reported more types of traumatic exposure and higher rates of being physically attacked (childhood and adult) when compared to other groups. These results suggest a specific relationship between BPD and sexual trauma (childhood and adult) that does not exist among other PDs. In addition, they support an association between severity of PD and severity of traumatic exposure, as indicated by earlier trauma onset, trauma of an assaultive and personal nature, and more types of traumatic events.", "author" : [ { "dropping-particle" : "", "family" : "Yen", "given" : "Shirley", "non-dropping-particle" : "", "parse-names" : false, "suffix" : "" }, { "dropping-particle" : "", "family" : "Shea", "given" : "M Tracie", "non-dropping-particle" : "", "parse-names" : false, "suffix" : "" }, { "dropping-particle" : "", "family" : "Battle", "given" : "Cynthia L", "non-dropping-particle" : "", "parse-names" : false, "suffix" : "" }, { "dropping-particle" : "", "family" : "Johnson", "given" : "Dawn M", "non-dropping-particle" : "", "parse-names" : false, "suffix" : "" }, { "dropping-particle" : "", "family" : "Zlotnick", "given" : "Caron", "non-dropping-particle" : "", "parse-names" : false, "suffix" : "" }, { "dropping-particle" : "", "family" : "Dolan-Sewell", "given" : "Regina", "non-dropping-particle" : "", "parse-names" : false, "suffix" : "" }, { "dropping-particle" : "", "family" : "Skodol", "given" : "Andrew E", "non-dropping-particle" : "", "parse-names" : false, "suffix" : "" }, { "dropping-particle" : "", "family" : "Grilo", "given" : "Carlos M", "non-dropping-particle" : "", "parse-names" : false, "suffix" : "" }, { "dropping-particle" : "", "family" : "Gunderson", "given" : "John G", "non-dropping-particle" : "", "parse-names" : false, "suffix" : "" }, { "dropping-particle" : "", "family" : "Sanislow", "given" : "Charles a", "non-dropping-particle" : "", "parse-names" : false, "suffix" : "" }, { "dropping-particle" : "", "family" : "Zanarini", "given" : "Mary C", "non-dropping-particle" : "", "parse-names" : false, "suffix" : "" }, { "dropping-particle" : "", "family" : "Bender", "given" : "Donna S", "non-dropping-particle" : "", "parse-names" : false, "suffix" : "" }, { "dropping-particle" : "", "family" : "Rettew", "given" : "Jennifer Bame", "non-dropping-particle" : "", "parse-names" : false, "suffix" : "" }, { "dropping-particle" : "", "family" : "McGlashan", "given" : "Thomas H", "non-dropping-particle" : "", "parse-names" : false, "suffix" : "" } ], "container-title" : "The Journal of Nervous and Mental Disease", "id" : "ITEM-2", "issue" : "8", "issued" : { "date-parts" : [ [ "2002" ] ] }, "page" : "510-518", "title" : "Traumatic exposure and posttraumatic stress disorder in borderline, schizotypal, avoidant, and obsessive-compulsive personality disorders: Findings from the Collaborative Longitudinal Personality Disorders Study", "type" : "article-journal", "volume" : "190" }, "uris" : [ "http://www.mendeley.com/documents/?uuid=eb4bc430-5cde-405a-8eb0-8b22644a2f95" ] }, { "id" : "ITEM-3", "itemData" : { "DOI" : "10.1176/appi.ajp.163.5.827", "ISBN" : "0002-953X 1535-7228", "ISSN" : "0002953X", "PMID" : "16648323", "abstract" : "OBJECTIVE: The purpose of this study was to determine the most clinically relevant baseline predictors of time to remission for patients with borderline personality disorder. METHOD: A total of 290 inpatients meeting criteria for both the Revised Diagnostic Interview for Borderlines and DSM-III-R for borderline personality disorder were assessed during their index admission with a series of semistructured interviews and self-report measures. Diagnostic status was reassessed at five contiguous 2-year time periods. Discrete survival analytic methods, which controlled for baseline severity of borderline psychopathology and time, were used to estimate hazard ratios. RESULTS: Eighty-eight percent of the patients with borderline personality disorder studied achieved remission. In terms of time to remission, 39.3% of the 242 patients who experienced a remission of their disorder first remitted by their 2-year follow-up, an additional 22.3% first remitted by their 4-year follow-up, an additional 21.9% by their 6-year follow-up, an additional 12.8% by their 8-year follow-up, and another 3.7% by their 10-year follow-up. Sixteen variables were found to be significant bivariate predictors of earlier time to remission. Seven of these remained significant in multivariate analyses: younger age, absence of childhood sexual abuse, no family history of substance use disorder, good vocational record, absence of an anxious cluster personality disorder, low neuroticism, and high agreeableness. CONCLUSIONS: The results of this study suggest that prediction of time to remission from borderline personality disorder is multifactorial in nature, involving factors that are routinely assessed in clinical practice and factors, particularly aspects of temperament, that are not.", "author" : [ { "dropping-particle" : "", "family" : "Zanarini", "given" : "Mary C.", "non-dropping-particle" : "", "parse-names" : false, "suffix" : "" }, { "dropping-particle" : "", "family" : "Frankenburg", "given" : "Frances R.", "non-dropping-particle" : "", "parse-names" : false, "suffix" : "" }, { "dropping-particle" : "", "family" : "Hennen", "given" : "John", "non-dropping-particle" : "", "parse-names" : false, "suffix" : "" }, { "dropping-particle" : "", "family" : "Reich", "given" : "D. Bradford", "non-dropping-particle" : "", "parse-names" : false, "suffix" : "" }, { "dropping-particle" : "", "family" : "Silk", "given" : "Kenneth R.", "non-dropping-particle" : "", "parse-names" : false, "suffix" : "" } ], "container-title" : "American Journal of Psychiatry", "id" : "ITEM-3", "issue" : "5", "issued" : { "date-parts" : [ [ "2006" ] ] }, "page" : "827-832", "title" : "Prediction of the 10-year course of borderline personality disorder", "type" : "article-journal", "volume" : "163" }, "uris" : [ "http://www.mendeley.com/documents/?uuid=7b4fc5bf-b9fe-477f-a044-5a530a7a00b4" ] } ], "mendeley" : { "formattedCitation" : "&lt;sup&gt;[28\u201330]&lt;/sup&gt;", "plainTextFormattedCitation" : "[28\u201330]", "previouslyFormattedCitation" : "&lt;sup&gt;[28\u201330]&lt;/sup&gt;" }, "properties" : { "noteIndex" : 0 }, "schema" : "https://github.com/citation-style-language/schema/raw/master/csl-citation.json" }</w:instrText>
      </w:r>
      <w:r w:rsidR="007D3115" w:rsidRPr="0019657E">
        <w:rPr>
          <w:rFonts w:ascii="Book Antiqua" w:hAnsi="Book Antiqua" w:cs="Arial"/>
          <w:color w:val="000000"/>
          <w:sz w:val="24"/>
          <w:szCs w:val="24"/>
          <w:shd w:val="clear" w:color="auto" w:fill="FFFFFF"/>
          <w:lang w:val="en-US"/>
        </w:rPr>
        <w:fldChar w:fldCharType="separate"/>
      </w:r>
      <w:r w:rsidR="00603D97" w:rsidRPr="0019657E">
        <w:rPr>
          <w:rFonts w:ascii="Book Antiqua" w:hAnsi="Book Antiqua" w:cs="Arial"/>
          <w:noProof/>
          <w:color w:val="000000"/>
          <w:sz w:val="24"/>
          <w:szCs w:val="24"/>
          <w:shd w:val="clear" w:color="auto" w:fill="FFFFFF"/>
          <w:vertAlign w:val="superscript"/>
          <w:lang w:val="en-US"/>
        </w:rPr>
        <w:t>[28–30]</w:t>
      </w:r>
      <w:r w:rsidR="007D3115" w:rsidRPr="0019657E">
        <w:rPr>
          <w:rFonts w:ascii="Book Antiqua" w:hAnsi="Book Antiqua" w:cs="Arial"/>
          <w:color w:val="000000"/>
          <w:sz w:val="24"/>
          <w:szCs w:val="24"/>
          <w:shd w:val="clear" w:color="auto" w:fill="FFFFFF"/>
          <w:lang w:val="en-US"/>
        </w:rPr>
        <w:fldChar w:fldCharType="end"/>
      </w:r>
      <w:r w:rsidR="007C5E9F" w:rsidRPr="0019657E">
        <w:rPr>
          <w:rFonts w:ascii="Book Antiqua" w:hAnsi="Book Antiqua" w:cs="Arial"/>
          <w:color w:val="000000"/>
          <w:sz w:val="24"/>
          <w:szCs w:val="24"/>
          <w:shd w:val="clear" w:color="auto" w:fill="FFFFFF"/>
          <w:lang w:val="en-US"/>
        </w:rPr>
        <w:t>. Emotional dysregulation, an unstable sense of identity, difficulties in interpersonal relationships as core features of BPD</w:t>
      </w:r>
      <w:r w:rsidR="003A28AF" w:rsidRPr="0019657E">
        <w:rPr>
          <w:rFonts w:ascii="Book Antiqua" w:hAnsi="Book Antiqua" w:cs="Arial"/>
          <w:color w:val="000000"/>
          <w:sz w:val="24"/>
          <w:szCs w:val="24"/>
          <w:shd w:val="clear" w:color="auto" w:fill="FFFFFF"/>
          <w:lang w:val="en-US"/>
        </w:rPr>
        <w:fldChar w:fldCharType="begin" w:fldLock="1"/>
      </w:r>
      <w:r w:rsidR="00A92736" w:rsidRPr="0019657E">
        <w:rPr>
          <w:rFonts w:ascii="Book Antiqua" w:hAnsi="Book Antiqua" w:cs="Arial"/>
          <w:color w:val="000000"/>
          <w:sz w:val="24"/>
          <w:szCs w:val="24"/>
          <w:shd w:val="clear" w:color="auto" w:fill="FFFFFF"/>
          <w:lang w:val="en-US"/>
        </w:rPr>
        <w:instrText>ADDIN CSL_CITATION { "citationItems" : [ { "id" : "ITEM-1", "itemData" : { "DOI" : "10.1002/wps.20050", "ISBN" : "1723-8617", "ISSN" : "17238617", "PMID" : "23737408", "abstract" : "The Diagnostic and Statistical Manual of Mental Disorders, Fifth Edition (DSM-5) marks the first significant revision of the publication since the DSM-IV in 1994. Changes to the DSM were largely informed by advancements in neuroscience, clinical and public health need, and identified problems with the classification system and criteria put forth in the DSM-IV. Much of the decision-making was also driven by a desire to ensure better alignment with the International Classification of Diseases and its upcoming 11th edition (ICD-11). In this paper, we describe select revisions in the DSM-5, with an emphasis on changes projected to have the greatest clinical impact and those that demonstrate efforts to enhance international compatibility, including integration of cultural context with diagnostic criteria and changes that facilitate DSM-ICD harmonization. It is anticipated that this collaborative spirit between the American Psychiatric Association (APA) and the World Health Organization (WHO) will continue as the DSM-5 is updated further, bringing the field of psychiatry even closer to a singular, cohesive nosology.", "author" : [ { "dropping-particle" : "", "family" : "Regier", "given" : "Darrel A.", "non-dropping-particle" : "", "parse-names" : false, "suffix" : "" }, { "dropping-particle" : "", "family" : "Kuhl", "given" : "Emily A.", "non-dropping-particle" : "", "parse-names" : false, "suffix" : "" }, { "dropping-particle" : "", "family" : "Kupfer", "given" : "David J.", "non-dropping-particle" : "", "parse-names" : false, "suffix" : "" } ], "container-title" : "World Psychiatry", "id" : "ITEM-1", "issue" : "2", "issued" : { "date-parts" : [ [ "2013" ] ] }, "page" : "92-98", "title" : "The DSM-5: Classification and criteria changes", "type" : "article-journal", "volume" : "12" }, "uris" : [ "http://www.mendeley.com/documents/?uuid=dc4e15b1-0d53-4945-8d7e-529fbd546fcb" ] } ], "mendeley" : { "formattedCitation" : "&lt;sup&gt;[15]&lt;/sup&gt;", "plainTextFormattedCitation" : "[15]", "previouslyFormattedCitation" : "&lt;sup&gt;[15]&lt;/sup&gt;" }, "properties" : { "noteIndex" : 0 }, "schema" : "https://github.com/citation-style-language/schema/raw/master/csl-citation.json" }</w:instrText>
      </w:r>
      <w:r w:rsidR="003A28AF" w:rsidRPr="0019657E">
        <w:rPr>
          <w:rFonts w:ascii="Book Antiqua" w:hAnsi="Book Antiqua" w:cs="Arial"/>
          <w:color w:val="000000"/>
          <w:sz w:val="24"/>
          <w:szCs w:val="24"/>
          <w:shd w:val="clear" w:color="auto" w:fill="FFFFFF"/>
          <w:lang w:val="en-US"/>
        </w:rPr>
        <w:fldChar w:fldCharType="separate"/>
      </w:r>
      <w:r w:rsidR="00A92736" w:rsidRPr="0019657E">
        <w:rPr>
          <w:rFonts w:ascii="Book Antiqua" w:hAnsi="Book Antiqua" w:cs="Arial"/>
          <w:noProof/>
          <w:color w:val="000000"/>
          <w:sz w:val="24"/>
          <w:szCs w:val="24"/>
          <w:shd w:val="clear" w:color="auto" w:fill="FFFFFF"/>
          <w:vertAlign w:val="superscript"/>
          <w:lang w:val="en-US"/>
        </w:rPr>
        <w:t>[15]</w:t>
      </w:r>
      <w:r w:rsidR="003A28AF" w:rsidRPr="0019657E">
        <w:rPr>
          <w:rFonts w:ascii="Book Antiqua" w:hAnsi="Book Antiqua" w:cs="Arial"/>
          <w:color w:val="000000"/>
          <w:sz w:val="24"/>
          <w:szCs w:val="24"/>
          <w:shd w:val="clear" w:color="auto" w:fill="FFFFFF"/>
          <w:lang w:val="en-US"/>
        </w:rPr>
        <w:fldChar w:fldCharType="end"/>
      </w:r>
      <w:r w:rsidR="003A28AF" w:rsidRPr="0019657E">
        <w:rPr>
          <w:rFonts w:ascii="Book Antiqua" w:hAnsi="Book Antiqua" w:cs="Arial"/>
          <w:color w:val="000000"/>
          <w:sz w:val="24"/>
          <w:szCs w:val="24"/>
          <w:shd w:val="clear" w:color="auto" w:fill="FFFFFF"/>
          <w:lang w:val="en-US"/>
        </w:rPr>
        <w:t xml:space="preserve"> and</w:t>
      </w:r>
      <w:r w:rsidR="007C5E9F" w:rsidRPr="0019657E">
        <w:rPr>
          <w:rFonts w:ascii="Book Antiqua" w:hAnsi="Book Antiqua" w:cs="Arial"/>
          <w:color w:val="000000"/>
          <w:sz w:val="24"/>
          <w:szCs w:val="24"/>
          <w:shd w:val="clear" w:color="auto" w:fill="FFFFFF"/>
          <w:lang w:val="en-US"/>
        </w:rPr>
        <w:t xml:space="preserve"> precipitating complex </w:t>
      </w:r>
      <w:r w:rsidR="003A28AF" w:rsidRPr="0019657E">
        <w:rPr>
          <w:rFonts w:ascii="Book Antiqua" w:hAnsi="Book Antiqua" w:cs="Arial"/>
          <w:color w:val="000000"/>
          <w:sz w:val="24"/>
          <w:szCs w:val="24"/>
          <w:shd w:val="clear" w:color="auto" w:fill="FFFFFF"/>
          <w:lang w:val="en-US"/>
        </w:rPr>
        <w:t xml:space="preserve">interpersonal </w:t>
      </w:r>
      <w:r w:rsidR="007C5E9F" w:rsidRPr="0019657E">
        <w:rPr>
          <w:rFonts w:ascii="Book Antiqua" w:hAnsi="Book Antiqua" w:cs="Arial"/>
          <w:color w:val="000000"/>
          <w:sz w:val="24"/>
          <w:szCs w:val="24"/>
          <w:shd w:val="clear" w:color="auto" w:fill="FFFFFF"/>
          <w:lang w:val="en-US"/>
        </w:rPr>
        <w:t xml:space="preserve">traumatic </w:t>
      </w:r>
      <w:proofErr w:type="spellStart"/>
      <w:r w:rsidR="007C5E9F" w:rsidRPr="0019657E">
        <w:rPr>
          <w:rFonts w:ascii="Book Antiqua" w:hAnsi="Book Antiqua" w:cs="Arial"/>
          <w:color w:val="000000"/>
          <w:sz w:val="24"/>
          <w:szCs w:val="24"/>
          <w:shd w:val="clear" w:color="auto" w:fill="FFFFFF"/>
          <w:lang w:val="en-US"/>
        </w:rPr>
        <w:t>victimi</w:t>
      </w:r>
      <w:r w:rsidR="007B27CE" w:rsidRPr="0019657E">
        <w:rPr>
          <w:rFonts w:ascii="Book Antiqua" w:hAnsi="Book Antiqua" w:cs="Arial"/>
          <w:color w:val="000000"/>
          <w:sz w:val="24"/>
          <w:szCs w:val="24"/>
          <w:shd w:val="clear" w:color="auto" w:fill="FFFFFF"/>
          <w:lang w:val="en-US"/>
        </w:rPr>
        <w:t>s</w:t>
      </w:r>
      <w:r w:rsidR="007C5E9F" w:rsidRPr="0019657E">
        <w:rPr>
          <w:rFonts w:ascii="Book Antiqua" w:hAnsi="Book Antiqua" w:cs="Arial"/>
          <w:color w:val="000000"/>
          <w:sz w:val="24"/>
          <w:szCs w:val="24"/>
          <w:shd w:val="clear" w:color="auto" w:fill="FFFFFF"/>
          <w:lang w:val="en-US"/>
        </w:rPr>
        <w:t>ation</w:t>
      </w:r>
      <w:proofErr w:type="spellEnd"/>
      <w:r w:rsidR="003A28AF" w:rsidRPr="0019657E">
        <w:rPr>
          <w:rFonts w:ascii="Book Antiqua" w:hAnsi="Book Antiqua" w:cs="Arial"/>
          <w:color w:val="000000"/>
          <w:sz w:val="24"/>
          <w:szCs w:val="24"/>
          <w:shd w:val="clear" w:color="auto" w:fill="FFFFFF"/>
          <w:lang w:val="en-US"/>
        </w:rPr>
        <w:t>,</w:t>
      </w:r>
      <w:r w:rsidR="003A20C2" w:rsidRPr="0019657E">
        <w:rPr>
          <w:rFonts w:ascii="Book Antiqua" w:hAnsi="Book Antiqua" w:cs="Arial"/>
          <w:color w:val="000000"/>
          <w:sz w:val="24"/>
          <w:szCs w:val="24"/>
          <w:shd w:val="clear" w:color="auto" w:fill="FFFFFF"/>
          <w:lang w:val="en-US"/>
        </w:rPr>
        <w:t xml:space="preserve"> </w:t>
      </w:r>
      <w:r w:rsidR="00EF0783" w:rsidRPr="0019657E">
        <w:rPr>
          <w:rFonts w:ascii="Book Antiqua" w:hAnsi="Book Antiqua" w:cs="Arial"/>
          <w:color w:val="000000"/>
          <w:sz w:val="24"/>
          <w:szCs w:val="24"/>
          <w:shd w:val="clear" w:color="auto" w:fill="FFFFFF"/>
          <w:lang w:val="en-US"/>
        </w:rPr>
        <w:t>a cluster of symptoms</w:t>
      </w:r>
      <w:r w:rsidR="006F1A66" w:rsidRPr="0019657E">
        <w:rPr>
          <w:rFonts w:ascii="Book Antiqua" w:hAnsi="Book Antiqua" w:cs="Arial"/>
          <w:color w:val="000000"/>
          <w:sz w:val="24"/>
          <w:szCs w:val="24"/>
          <w:shd w:val="clear" w:color="auto" w:fill="FFFFFF"/>
          <w:lang w:val="en-US"/>
        </w:rPr>
        <w:t xml:space="preserve"> </w:t>
      </w:r>
      <w:r w:rsidR="003A20C2" w:rsidRPr="0019657E">
        <w:rPr>
          <w:rFonts w:ascii="Book Antiqua" w:hAnsi="Book Antiqua" w:cs="Arial"/>
          <w:color w:val="000000"/>
          <w:sz w:val="24"/>
          <w:szCs w:val="24"/>
          <w:shd w:val="clear" w:color="auto" w:fill="FFFFFF"/>
          <w:lang w:val="en-US"/>
        </w:rPr>
        <w:t>that</w:t>
      </w:r>
      <w:r w:rsidR="003A28AF" w:rsidRPr="0019657E">
        <w:rPr>
          <w:rFonts w:ascii="Book Antiqua" w:hAnsi="Book Antiqua" w:cs="Arial"/>
          <w:color w:val="000000"/>
          <w:sz w:val="24"/>
          <w:szCs w:val="24"/>
          <w:shd w:val="clear" w:color="auto" w:fill="FFFFFF"/>
          <w:lang w:val="en-US"/>
        </w:rPr>
        <w:t xml:space="preserve"> overlap</w:t>
      </w:r>
      <w:r w:rsidR="00EF0783" w:rsidRPr="0019657E">
        <w:rPr>
          <w:rFonts w:ascii="Book Antiqua" w:hAnsi="Book Antiqua" w:cs="Arial"/>
          <w:color w:val="000000"/>
          <w:sz w:val="24"/>
          <w:szCs w:val="24"/>
          <w:shd w:val="clear" w:color="auto" w:fill="FFFFFF"/>
          <w:lang w:val="en-US"/>
        </w:rPr>
        <w:t>s</w:t>
      </w:r>
      <w:r w:rsidR="003A28AF" w:rsidRPr="0019657E">
        <w:rPr>
          <w:rFonts w:ascii="Book Antiqua" w:hAnsi="Book Antiqua" w:cs="Arial"/>
          <w:color w:val="000000"/>
          <w:sz w:val="24"/>
          <w:szCs w:val="24"/>
          <w:shd w:val="clear" w:color="auto" w:fill="FFFFFF"/>
          <w:lang w:val="en-US"/>
        </w:rPr>
        <w:t xml:space="preserve"> with symptomatology described in </w:t>
      </w:r>
      <w:r w:rsidR="0027368F" w:rsidRPr="0019657E">
        <w:rPr>
          <w:rFonts w:ascii="Book Antiqua" w:hAnsi="Book Antiqua" w:cs="Arial"/>
          <w:color w:val="000000"/>
          <w:sz w:val="24"/>
          <w:szCs w:val="24"/>
          <w:shd w:val="clear" w:color="auto" w:fill="FFFFFF"/>
          <w:lang w:val="en-US"/>
        </w:rPr>
        <w:t xml:space="preserve">complex </w:t>
      </w:r>
      <w:r w:rsidR="003A28AF" w:rsidRPr="0019657E">
        <w:rPr>
          <w:rFonts w:ascii="Book Antiqua" w:hAnsi="Book Antiqua" w:cs="Arial"/>
          <w:color w:val="000000"/>
          <w:sz w:val="24"/>
          <w:szCs w:val="24"/>
          <w:shd w:val="clear" w:color="auto" w:fill="FFFFFF"/>
          <w:lang w:val="en-US"/>
        </w:rPr>
        <w:t xml:space="preserve">PTSD, </w:t>
      </w:r>
      <w:r w:rsidR="003A28AF" w:rsidRPr="0019657E">
        <w:rPr>
          <w:rFonts w:ascii="Book Antiqua" w:hAnsi="Book Antiqua" w:cs="Arial"/>
          <w:color w:val="000000"/>
          <w:sz w:val="24"/>
          <w:szCs w:val="24"/>
          <w:shd w:val="clear" w:color="auto" w:fill="FFFFFF"/>
          <w:lang w:val="en-US"/>
        </w:rPr>
        <w:lastRenderedPageBreak/>
        <w:t xml:space="preserve">has led into a series of arguments whether BPD </w:t>
      </w:r>
      <w:r w:rsidR="00E356FD" w:rsidRPr="0019657E">
        <w:rPr>
          <w:rFonts w:ascii="Book Antiqua" w:hAnsi="Book Antiqua" w:cs="Arial"/>
          <w:color w:val="000000"/>
          <w:sz w:val="24"/>
          <w:szCs w:val="24"/>
          <w:shd w:val="clear" w:color="auto" w:fill="FFFFFF"/>
          <w:lang w:val="en-US"/>
        </w:rPr>
        <w:t>represents</w:t>
      </w:r>
      <w:r w:rsidR="00B06991" w:rsidRPr="0019657E">
        <w:rPr>
          <w:rFonts w:ascii="Book Antiqua" w:hAnsi="Book Antiqua" w:cs="Arial"/>
          <w:color w:val="000000"/>
          <w:sz w:val="24"/>
          <w:szCs w:val="24"/>
          <w:shd w:val="clear" w:color="auto" w:fill="FFFFFF"/>
          <w:lang w:val="en-US"/>
        </w:rPr>
        <w:t xml:space="preserve"> </w:t>
      </w:r>
      <w:r w:rsidR="003A28AF" w:rsidRPr="0019657E">
        <w:rPr>
          <w:rFonts w:ascii="Book Antiqua" w:hAnsi="Book Antiqua" w:cs="Arial"/>
          <w:color w:val="000000"/>
          <w:sz w:val="24"/>
          <w:szCs w:val="24"/>
          <w:shd w:val="clear" w:color="auto" w:fill="FFFFFF"/>
          <w:lang w:val="en-US"/>
        </w:rPr>
        <w:t xml:space="preserve">a comorbidity of </w:t>
      </w:r>
      <w:r w:rsidR="003A28AF" w:rsidRPr="0019657E">
        <w:rPr>
          <w:rFonts w:ascii="Book Antiqua" w:hAnsi="Book Antiqua" w:cs="Arial"/>
          <w:noProof/>
          <w:color w:val="000000"/>
          <w:sz w:val="24"/>
          <w:szCs w:val="24"/>
          <w:shd w:val="clear" w:color="auto" w:fill="FFFFFF"/>
          <w:lang w:val="en-US"/>
        </w:rPr>
        <w:t>trauma</w:t>
      </w:r>
      <w:r w:rsidR="005B061F" w:rsidRPr="0019657E">
        <w:rPr>
          <w:rFonts w:ascii="Book Antiqua" w:hAnsi="Book Antiqua" w:cs="Arial"/>
          <w:noProof/>
          <w:color w:val="000000"/>
          <w:sz w:val="24"/>
          <w:szCs w:val="24"/>
          <w:shd w:val="clear" w:color="auto" w:fill="FFFFFF"/>
          <w:lang w:val="en-US"/>
        </w:rPr>
        <w:t>-</w:t>
      </w:r>
      <w:r w:rsidR="003A28AF" w:rsidRPr="0019657E">
        <w:rPr>
          <w:rFonts w:ascii="Book Antiqua" w:hAnsi="Book Antiqua" w:cs="Arial"/>
          <w:noProof/>
          <w:color w:val="000000"/>
          <w:sz w:val="24"/>
          <w:szCs w:val="24"/>
          <w:shd w:val="clear" w:color="auto" w:fill="FFFFFF"/>
          <w:lang w:val="en-US"/>
        </w:rPr>
        <w:t>related</w:t>
      </w:r>
      <w:r w:rsidR="003A28AF" w:rsidRPr="0019657E">
        <w:rPr>
          <w:rFonts w:ascii="Book Antiqua" w:hAnsi="Book Antiqua" w:cs="Arial"/>
          <w:color w:val="000000"/>
          <w:sz w:val="24"/>
          <w:szCs w:val="24"/>
          <w:shd w:val="clear" w:color="auto" w:fill="FFFFFF"/>
          <w:lang w:val="en-US"/>
        </w:rPr>
        <w:t xml:space="preserve"> disorders or it actually duplicates </w:t>
      </w:r>
      <w:r w:rsidR="0027368F" w:rsidRPr="0019657E">
        <w:rPr>
          <w:rFonts w:ascii="Book Antiqua" w:hAnsi="Book Antiqua" w:cs="Arial"/>
          <w:color w:val="000000"/>
          <w:sz w:val="24"/>
          <w:szCs w:val="24"/>
          <w:shd w:val="clear" w:color="auto" w:fill="FFFFFF"/>
          <w:lang w:val="en-US"/>
        </w:rPr>
        <w:t xml:space="preserve">complex </w:t>
      </w:r>
      <w:r w:rsidR="003A28AF" w:rsidRPr="0019657E">
        <w:rPr>
          <w:rFonts w:ascii="Book Antiqua" w:hAnsi="Book Antiqua" w:cs="Arial"/>
          <w:color w:val="000000"/>
          <w:sz w:val="24"/>
          <w:szCs w:val="24"/>
          <w:shd w:val="clear" w:color="auto" w:fill="FFFFFF"/>
          <w:lang w:val="en-US"/>
        </w:rPr>
        <w:t xml:space="preserve">PTSD, a clinical entity already introduced as a separate </w:t>
      </w:r>
      <w:r w:rsidR="003A28AF" w:rsidRPr="0019657E">
        <w:rPr>
          <w:rFonts w:ascii="Book Antiqua" w:hAnsi="Book Antiqua" w:cs="Arial"/>
          <w:noProof/>
          <w:color w:val="000000"/>
          <w:sz w:val="24"/>
          <w:szCs w:val="24"/>
          <w:shd w:val="clear" w:color="auto" w:fill="FFFFFF"/>
          <w:lang w:val="en-US"/>
        </w:rPr>
        <w:t>trauma</w:t>
      </w:r>
      <w:r w:rsidR="005B061F" w:rsidRPr="0019657E">
        <w:rPr>
          <w:rFonts w:ascii="Book Antiqua" w:hAnsi="Book Antiqua" w:cs="Arial"/>
          <w:noProof/>
          <w:color w:val="000000"/>
          <w:sz w:val="24"/>
          <w:szCs w:val="24"/>
          <w:shd w:val="clear" w:color="auto" w:fill="FFFFFF"/>
          <w:lang w:val="en-US"/>
        </w:rPr>
        <w:t>-</w:t>
      </w:r>
      <w:r w:rsidR="003A28AF" w:rsidRPr="0019657E">
        <w:rPr>
          <w:rFonts w:ascii="Book Antiqua" w:hAnsi="Book Antiqua" w:cs="Arial"/>
          <w:noProof/>
          <w:color w:val="000000"/>
          <w:sz w:val="24"/>
          <w:szCs w:val="24"/>
          <w:shd w:val="clear" w:color="auto" w:fill="FFFFFF"/>
          <w:lang w:val="en-US"/>
        </w:rPr>
        <w:t>related</w:t>
      </w:r>
      <w:r w:rsidR="003A28AF" w:rsidRPr="0019657E">
        <w:rPr>
          <w:rFonts w:ascii="Book Antiqua" w:hAnsi="Book Antiqua" w:cs="Arial"/>
          <w:color w:val="000000"/>
          <w:sz w:val="24"/>
          <w:szCs w:val="24"/>
          <w:shd w:val="clear" w:color="auto" w:fill="FFFFFF"/>
          <w:lang w:val="en-US"/>
        </w:rPr>
        <w:t xml:space="preserve"> diagnosis in ICD-11</w:t>
      </w:r>
      <w:r w:rsidR="003A28AF" w:rsidRPr="0019657E">
        <w:rPr>
          <w:rFonts w:ascii="Book Antiqua" w:hAnsi="Book Antiqua" w:cs="Arial"/>
          <w:color w:val="000000"/>
          <w:sz w:val="24"/>
          <w:szCs w:val="24"/>
          <w:shd w:val="clear" w:color="auto" w:fill="FFFFFF"/>
          <w:lang w:val="en-US"/>
        </w:rPr>
        <w:fldChar w:fldCharType="begin" w:fldLock="1"/>
      </w:r>
      <w:r w:rsidR="00603D97" w:rsidRPr="0019657E">
        <w:rPr>
          <w:rFonts w:ascii="Book Antiqua" w:hAnsi="Book Antiqua" w:cs="Arial"/>
          <w:color w:val="000000"/>
          <w:sz w:val="24"/>
          <w:szCs w:val="24"/>
          <w:shd w:val="clear" w:color="auto" w:fill="FFFFFF"/>
          <w:lang w:val="en-US"/>
        </w:rPr>
        <w:instrText>ADDIN CSL_CITATION { "citationItems" : [ { "id" : "ITEM-1", "itemData" : { "DOI" : "10.3402/ejpt.v5.25097", "ISBN" : "2000-8066", "ISSN" : "20008066", "PMID" : "25279111", "abstract" : "Background: There has been debate regarding whether Complex Posttraumatic Stress Disorder (Complex PTSD) is distinct from Borderline Personality Disorder (BPD) when the latter is comorbid with PTSD. Objective: To determine whether the patterns of symptoms endorsed by women seeking treatment for childhood abuse form classes that are consistent with diagnostic criteria for PTSD, Complex PTSD, and BPD. Method: A latent class analysis (LCA) was conducted on an archival dataset of 280 women with histories of childhood abuse assessed for enrollment in a clinical trial for PTSD. Results: The LCA revealed four distinct classes of individuals: a Low Symptom class characterized by low endorsements on all symptoms; a PTSD class characterized by elevated symptoms of PTSD but low endorsement of symptoms that define the Complex PTSD and BPD diagnoses; a Complex PTSD class characterized by elevated symptoms of PTSD and self-organization symptoms that defined the Complex PTSD diagnosis but low on the symptoms of BPD; and a BPD class characterized by symptoms of BPD. Four BPD symptoms were found to greatly increase the odds of being in the BPD compared to the Complex PTSD class: frantic efforts to avoid abandonment, unstable sense of self, unstable and intense interpersonal relationships, and impulsiveness. Conclusions: Findings supported the construct validity of Complex PTSD as distinguishable from BPD. Key symptoms that distinguished between the disorders were identified, which may aid in differential diagnosis and treatment planning. (PsycINFO Database Record (c) 2015 APA, all rights reserved) (journal abstract)", "author" : [ { "dropping-particle" : "", "family" : "Cloitre", "given" : "Marylene", "non-dropping-particle" : "", "parse-names" : false, "suffix" : "" }, { "dropping-particle" : "", "family" : "Garvert", "given" : "Donn W", "non-dropping-particle" : "", "parse-names" : false, "suffix" : "" }, { "dropping-particle" : "", "family" : "Weiss", "given" : "Brandon", "non-dropping-particle" : "", "parse-names" : false, "suffix" : "" }, { "dropping-particle" : "", "family" : "Carlson", "given" : "Eve B", "non-dropping-particle" : "", "parse-names" : false, "suffix" : "" }, { "dropping-particle" : "", "family" : "Bryant", "given" : "Richard A", "non-dropping-particle" : "", "parse-names" : false, "suffix" : "" } ], "container-title" : "European Journal of Psychotraumatology", "id" : "ITEM-1", "issued" : { "date-parts" : [ [ "2014" ] ] }, "page" : "1-10", "title" : "Distinguishing PTSD, complex PTSD, and borderline personality disorder: A latent class analysis.", "type" : "article-journal", "volume" : "5" }, "uris" : [ "http://www.mendeley.com/documents/?uuid=eda1afa5-7b1c-4838-9590-b0fabee8ded5" ] } ], "mendeley" : { "formattedCitation" : "&lt;sup&gt;[31]&lt;/sup&gt;", "plainTextFormattedCitation" : "[31]", "previouslyFormattedCitation" : "&lt;sup&gt;[31]&lt;/sup&gt;" }, "properties" : { "noteIndex" : 0 }, "schema" : "https://github.com/citation-style-language/schema/raw/master/csl-citation.json" }</w:instrText>
      </w:r>
      <w:r w:rsidR="003A28AF" w:rsidRPr="0019657E">
        <w:rPr>
          <w:rFonts w:ascii="Book Antiqua" w:hAnsi="Book Antiqua" w:cs="Arial"/>
          <w:color w:val="000000"/>
          <w:sz w:val="24"/>
          <w:szCs w:val="24"/>
          <w:shd w:val="clear" w:color="auto" w:fill="FFFFFF"/>
          <w:lang w:val="en-US"/>
        </w:rPr>
        <w:fldChar w:fldCharType="separate"/>
      </w:r>
      <w:r w:rsidR="00603D97" w:rsidRPr="0019657E">
        <w:rPr>
          <w:rFonts w:ascii="Book Antiqua" w:hAnsi="Book Antiqua" w:cs="Arial"/>
          <w:noProof/>
          <w:color w:val="000000"/>
          <w:sz w:val="24"/>
          <w:szCs w:val="24"/>
          <w:shd w:val="clear" w:color="auto" w:fill="FFFFFF"/>
          <w:vertAlign w:val="superscript"/>
          <w:lang w:val="en-US"/>
        </w:rPr>
        <w:t>[31]</w:t>
      </w:r>
      <w:r w:rsidR="003A28AF" w:rsidRPr="0019657E">
        <w:rPr>
          <w:rFonts w:ascii="Book Antiqua" w:hAnsi="Book Antiqua" w:cs="Arial"/>
          <w:color w:val="000000"/>
          <w:sz w:val="24"/>
          <w:szCs w:val="24"/>
          <w:shd w:val="clear" w:color="auto" w:fill="FFFFFF"/>
          <w:lang w:val="en-US"/>
        </w:rPr>
        <w:fldChar w:fldCharType="end"/>
      </w:r>
      <w:r w:rsidR="003A28AF" w:rsidRPr="0019657E">
        <w:rPr>
          <w:rFonts w:ascii="Book Antiqua" w:hAnsi="Book Antiqua" w:cs="Arial"/>
          <w:color w:val="000000"/>
          <w:sz w:val="24"/>
          <w:szCs w:val="24"/>
          <w:shd w:val="clear" w:color="auto" w:fill="FFFFFF"/>
          <w:lang w:val="en-US"/>
        </w:rPr>
        <w:t>.</w:t>
      </w:r>
    </w:p>
    <w:p w14:paraId="6F0CB147" w14:textId="77777777" w:rsidR="002E3B32" w:rsidRPr="0019657E" w:rsidRDefault="00065184" w:rsidP="0027368F">
      <w:pPr>
        <w:spacing w:after="0" w:line="360" w:lineRule="auto"/>
        <w:ind w:firstLineChars="100" w:firstLine="240"/>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The WHO International Classification of Diseases, 11</w:t>
      </w:r>
      <w:r w:rsidRPr="0019657E">
        <w:rPr>
          <w:rFonts w:ascii="Book Antiqua" w:hAnsi="Book Antiqua" w:cs="Arial"/>
          <w:color w:val="000000"/>
          <w:sz w:val="24"/>
          <w:szCs w:val="24"/>
          <w:shd w:val="clear" w:color="auto" w:fill="FFFFFF"/>
          <w:vertAlign w:val="superscript"/>
          <w:lang w:val="en-US"/>
        </w:rPr>
        <w:t>th</w:t>
      </w:r>
      <w:r w:rsidRPr="0019657E">
        <w:rPr>
          <w:rFonts w:ascii="Book Antiqua" w:hAnsi="Book Antiqua" w:cs="Arial"/>
          <w:color w:val="000000"/>
          <w:sz w:val="24"/>
          <w:szCs w:val="24"/>
          <w:shd w:val="clear" w:color="auto" w:fill="FFFFFF"/>
          <w:lang w:val="en-US"/>
        </w:rPr>
        <w:t xml:space="preserve"> version, (ICD-11), inc</w:t>
      </w:r>
      <w:r w:rsidR="00462543" w:rsidRPr="0019657E">
        <w:rPr>
          <w:rFonts w:ascii="Book Antiqua" w:hAnsi="Book Antiqua" w:cs="Arial"/>
          <w:color w:val="000000"/>
          <w:sz w:val="24"/>
          <w:szCs w:val="24"/>
          <w:shd w:val="clear" w:color="auto" w:fill="FFFFFF"/>
          <w:lang w:val="en-US"/>
        </w:rPr>
        <w:t>l</w:t>
      </w:r>
      <w:r w:rsidRPr="0019657E">
        <w:rPr>
          <w:rFonts w:ascii="Book Antiqua" w:hAnsi="Book Antiqua" w:cs="Arial"/>
          <w:color w:val="000000"/>
          <w:sz w:val="24"/>
          <w:szCs w:val="24"/>
          <w:shd w:val="clear" w:color="auto" w:fill="FFFFFF"/>
          <w:lang w:val="en-US"/>
        </w:rPr>
        <w:t>udes a slightly different spectrum of personality disorders classification</w:t>
      </w:r>
      <w:r w:rsidR="008B7DD6" w:rsidRPr="0019657E">
        <w:rPr>
          <w:rFonts w:ascii="Book Antiqua" w:hAnsi="Book Antiqua" w:cs="Arial"/>
          <w:color w:val="000000"/>
          <w:sz w:val="24"/>
          <w:szCs w:val="24"/>
          <w:shd w:val="clear" w:color="auto" w:fill="FFFFFF"/>
          <w:lang w:val="en-US"/>
        </w:rPr>
        <w:t xml:space="preserve">, including </w:t>
      </w:r>
      <w:r w:rsidR="006B7334" w:rsidRPr="0019657E">
        <w:rPr>
          <w:rFonts w:ascii="Book Antiqua" w:hAnsi="Book Antiqua" w:cs="Arial"/>
          <w:color w:val="000000"/>
          <w:sz w:val="24"/>
          <w:szCs w:val="24"/>
          <w:shd w:val="clear" w:color="auto" w:fill="FFFFFF"/>
          <w:lang w:val="en-US"/>
        </w:rPr>
        <w:t>BPD</w:t>
      </w:r>
      <w:r w:rsidR="009867F2" w:rsidRPr="0019657E">
        <w:rPr>
          <w:rFonts w:ascii="Book Antiqua" w:hAnsi="Book Antiqua" w:cs="Arial"/>
          <w:color w:val="000000"/>
          <w:sz w:val="24"/>
          <w:szCs w:val="24"/>
          <w:shd w:val="clear" w:color="auto" w:fill="FFFFFF"/>
          <w:lang w:val="en-US"/>
        </w:rPr>
        <w:t xml:space="preserve"> into a wider spectrum of the </w:t>
      </w:r>
      <w:r w:rsidR="006B7334" w:rsidRPr="0019657E">
        <w:rPr>
          <w:rFonts w:ascii="Book Antiqua" w:hAnsi="Book Antiqua" w:cs="Arial"/>
          <w:color w:val="000000"/>
          <w:sz w:val="24"/>
          <w:szCs w:val="24"/>
          <w:shd w:val="clear" w:color="auto" w:fill="FFFFFF"/>
          <w:lang w:val="en-US"/>
        </w:rPr>
        <w:t>E</w:t>
      </w:r>
      <w:r w:rsidR="008B7DD6" w:rsidRPr="0019657E">
        <w:rPr>
          <w:rFonts w:ascii="Book Antiqua" w:hAnsi="Book Antiqua" w:cs="Arial"/>
          <w:color w:val="000000"/>
          <w:sz w:val="24"/>
          <w:szCs w:val="24"/>
          <w:shd w:val="clear" w:color="auto" w:fill="FFFFFF"/>
          <w:lang w:val="en-US"/>
        </w:rPr>
        <w:t xml:space="preserve">motionally </w:t>
      </w:r>
      <w:r w:rsidR="006B7334" w:rsidRPr="0019657E">
        <w:rPr>
          <w:rFonts w:ascii="Book Antiqua" w:hAnsi="Book Antiqua" w:cs="Arial"/>
          <w:color w:val="000000"/>
          <w:sz w:val="24"/>
          <w:szCs w:val="24"/>
          <w:shd w:val="clear" w:color="auto" w:fill="FFFFFF"/>
          <w:lang w:val="en-US"/>
        </w:rPr>
        <w:t>U</w:t>
      </w:r>
      <w:r w:rsidR="008B7DD6" w:rsidRPr="0019657E">
        <w:rPr>
          <w:rFonts w:ascii="Book Antiqua" w:hAnsi="Book Antiqua" w:cs="Arial"/>
          <w:color w:val="000000"/>
          <w:sz w:val="24"/>
          <w:szCs w:val="24"/>
          <w:shd w:val="clear" w:color="auto" w:fill="FFFFFF"/>
          <w:lang w:val="en-US"/>
        </w:rPr>
        <w:t xml:space="preserve">nstable </w:t>
      </w:r>
      <w:r w:rsidR="006B7334" w:rsidRPr="0019657E">
        <w:rPr>
          <w:rFonts w:ascii="Book Antiqua" w:hAnsi="Book Antiqua" w:cs="Arial"/>
          <w:color w:val="000000"/>
          <w:sz w:val="24"/>
          <w:szCs w:val="24"/>
          <w:shd w:val="clear" w:color="auto" w:fill="FFFFFF"/>
          <w:lang w:val="en-US"/>
        </w:rPr>
        <w:t>P</w:t>
      </w:r>
      <w:r w:rsidR="008B7DD6" w:rsidRPr="0019657E">
        <w:rPr>
          <w:rFonts w:ascii="Book Antiqua" w:hAnsi="Book Antiqua" w:cs="Arial"/>
          <w:color w:val="000000"/>
          <w:sz w:val="24"/>
          <w:szCs w:val="24"/>
          <w:shd w:val="clear" w:color="auto" w:fill="FFFFFF"/>
          <w:lang w:val="en-US"/>
        </w:rPr>
        <w:t xml:space="preserve">ersonality </w:t>
      </w:r>
      <w:r w:rsidR="006B7334" w:rsidRPr="0019657E">
        <w:rPr>
          <w:rFonts w:ascii="Book Antiqua" w:hAnsi="Book Antiqua" w:cs="Arial"/>
          <w:color w:val="000000"/>
          <w:sz w:val="24"/>
          <w:szCs w:val="24"/>
          <w:shd w:val="clear" w:color="auto" w:fill="FFFFFF"/>
          <w:lang w:val="en-US"/>
        </w:rPr>
        <w:t>D</w:t>
      </w:r>
      <w:r w:rsidR="008B7DD6" w:rsidRPr="0019657E">
        <w:rPr>
          <w:rFonts w:ascii="Book Antiqua" w:hAnsi="Book Antiqua" w:cs="Arial"/>
          <w:color w:val="000000"/>
          <w:sz w:val="24"/>
          <w:szCs w:val="24"/>
          <w:shd w:val="clear" w:color="auto" w:fill="FFFFFF"/>
          <w:lang w:val="en-US"/>
        </w:rPr>
        <w:t xml:space="preserve">isorder, carrying all </w:t>
      </w:r>
      <w:r w:rsidR="007B49CB" w:rsidRPr="0019657E">
        <w:rPr>
          <w:rFonts w:ascii="Book Antiqua" w:hAnsi="Book Antiqua" w:cs="Arial"/>
          <w:color w:val="000000"/>
          <w:sz w:val="24"/>
          <w:szCs w:val="24"/>
          <w:shd w:val="clear" w:color="auto" w:fill="FFFFFF"/>
          <w:lang w:val="en-US"/>
        </w:rPr>
        <w:t xml:space="preserve">of </w:t>
      </w:r>
      <w:r w:rsidR="008B7DD6" w:rsidRPr="0019657E">
        <w:rPr>
          <w:rFonts w:ascii="Book Antiqua" w:hAnsi="Book Antiqua" w:cs="Arial"/>
          <w:color w:val="000000"/>
          <w:sz w:val="24"/>
          <w:szCs w:val="24"/>
          <w:shd w:val="clear" w:color="auto" w:fill="FFFFFF"/>
          <w:lang w:val="en-US"/>
        </w:rPr>
        <w:t xml:space="preserve">the characteristics </w:t>
      </w:r>
      <w:r w:rsidR="007B49CB" w:rsidRPr="0019657E">
        <w:rPr>
          <w:rFonts w:ascii="Book Antiqua" w:hAnsi="Book Antiqua" w:cs="Arial"/>
          <w:color w:val="000000"/>
          <w:sz w:val="24"/>
          <w:szCs w:val="24"/>
          <w:shd w:val="clear" w:color="auto" w:fill="FFFFFF"/>
          <w:lang w:val="en-US"/>
        </w:rPr>
        <w:t xml:space="preserve">that </w:t>
      </w:r>
      <w:r w:rsidR="008B7DD6" w:rsidRPr="0019657E">
        <w:rPr>
          <w:rFonts w:ascii="Book Antiqua" w:hAnsi="Book Antiqua" w:cs="Arial"/>
          <w:color w:val="000000"/>
          <w:sz w:val="24"/>
          <w:szCs w:val="24"/>
          <w:shd w:val="clear" w:color="auto" w:fill="FFFFFF"/>
          <w:lang w:val="en-US"/>
        </w:rPr>
        <w:t xml:space="preserve">BPD has been known </w:t>
      </w:r>
      <w:r w:rsidR="007B49CB" w:rsidRPr="0019657E">
        <w:rPr>
          <w:rFonts w:ascii="Book Antiqua" w:hAnsi="Book Antiqua" w:cs="Arial"/>
          <w:color w:val="000000"/>
          <w:sz w:val="24"/>
          <w:szCs w:val="24"/>
          <w:shd w:val="clear" w:color="auto" w:fill="FFFFFF"/>
          <w:lang w:val="en-US"/>
        </w:rPr>
        <w:t>by</w:t>
      </w:r>
      <w:r w:rsidR="00684F0B" w:rsidRPr="0019657E">
        <w:rPr>
          <w:rFonts w:ascii="Book Antiqua" w:hAnsi="Book Antiqua" w:cs="Arial"/>
          <w:color w:val="000000"/>
          <w:sz w:val="24"/>
          <w:szCs w:val="24"/>
          <w:shd w:val="clear" w:color="auto" w:fill="FFFFFF"/>
          <w:lang w:val="en-US"/>
        </w:rPr>
        <w:t>,</w:t>
      </w:r>
      <w:r w:rsidR="007B49CB" w:rsidRPr="0019657E">
        <w:rPr>
          <w:rFonts w:ascii="Book Antiqua" w:hAnsi="Book Antiqua" w:cs="Arial"/>
          <w:color w:val="000000"/>
          <w:sz w:val="24"/>
          <w:szCs w:val="24"/>
          <w:shd w:val="clear" w:color="auto" w:fill="FFFFFF"/>
          <w:lang w:val="en-US"/>
        </w:rPr>
        <w:t xml:space="preserve"> </w:t>
      </w:r>
      <w:r w:rsidR="008B7DD6" w:rsidRPr="0019657E">
        <w:rPr>
          <w:rFonts w:ascii="Book Antiqua" w:hAnsi="Book Antiqua" w:cs="Arial"/>
          <w:color w:val="000000"/>
          <w:sz w:val="24"/>
          <w:szCs w:val="24"/>
          <w:shd w:val="clear" w:color="auto" w:fill="FFFFFF"/>
          <w:lang w:val="en-US"/>
        </w:rPr>
        <w:t>so far, but distinguishing two types; th</w:t>
      </w:r>
      <w:r w:rsidR="006B7334" w:rsidRPr="0019657E">
        <w:rPr>
          <w:rFonts w:ascii="Book Antiqua" w:hAnsi="Book Antiqua" w:cs="Arial"/>
          <w:color w:val="000000"/>
          <w:sz w:val="24"/>
          <w:szCs w:val="24"/>
          <w:shd w:val="clear" w:color="auto" w:fill="FFFFFF"/>
          <w:lang w:val="en-US"/>
        </w:rPr>
        <w:t>e impulsive type, defined</w:t>
      </w:r>
      <w:r w:rsidR="008B7DD6" w:rsidRPr="0019657E">
        <w:rPr>
          <w:rFonts w:ascii="Book Antiqua" w:hAnsi="Book Antiqua" w:cs="Arial"/>
          <w:color w:val="000000"/>
          <w:sz w:val="24"/>
          <w:szCs w:val="24"/>
          <w:shd w:val="clear" w:color="auto" w:fill="FFFFFF"/>
          <w:lang w:val="en-US"/>
        </w:rPr>
        <w:t xml:space="preserve"> by emotional instability and impulsiveness and the borderline type with an unstable sense of self and the environment, self-</w:t>
      </w:r>
      <w:r w:rsidR="006B7334" w:rsidRPr="0019657E">
        <w:rPr>
          <w:rFonts w:ascii="Book Antiqua" w:hAnsi="Book Antiqua" w:cs="Arial"/>
          <w:color w:val="000000"/>
          <w:sz w:val="24"/>
          <w:szCs w:val="24"/>
          <w:shd w:val="clear" w:color="auto" w:fill="FFFFFF"/>
          <w:lang w:val="en-US"/>
        </w:rPr>
        <w:t>destructive</w:t>
      </w:r>
      <w:r w:rsidR="008A291E" w:rsidRPr="0019657E">
        <w:rPr>
          <w:rFonts w:ascii="Book Antiqua" w:hAnsi="Book Antiqua" w:cs="Arial"/>
          <w:color w:val="000000"/>
          <w:sz w:val="24"/>
          <w:szCs w:val="24"/>
          <w:shd w:val="clear" w:color="auto" w:fill="FFFFFF"/>
          <w:lang w:val="en-US"/>
        </w:rPr>
        <w:t xml:space="preserve"> tendencies and intense and u</w:t>
      </w:r>
      <w:r w:rsidR="008B7DD6" w:rsidRPr="0019657E">
        <w:rPr>
          <w:rFonts w:ascii="Book Antiqua" w:hAnsi="Book Antiqua" w:cs="Arial"/>
          <w:color w:val="000000"/>
          <w:sz w:val="24"/>
          <w:szCs w:val="24"/>
          <w:shd w:val="clear" w:color="auto" w:fill="FFFFFF"/>
          <w:lang w:val="en-US"/>
        </w:rPr>
        <w:t>nstable relations. Still again, while t</w:t>
      </w:r>
      <w:r w:rsidR="00467EBC" w:rsidRPr="0019657E">
        <w:rPr>
          <w:rFonts w:ascii="Book Antiqua" w:hAnsi="Book Antiqua" w:cs="Arial"/>
          <w:color w:val="000000"/>
          <w:sz w:val="24"/>
          <w:szCs w:val="24"/>
          <w:shd w:val="clear" w:color="auto" w:fill="FFFFFF"/>
          <w:lang w:val="en-US"/>
        </w:rPr>
        <w:t>raumatic stress exposure is fundamental in C</w:t>
      </w:r>
      <w:r w:rsidR="00684F0B" w:rsidRPr="0019657E">
        <w:rPr>
          <w:rFonts w:ascii="Book Antiqua" w:hAnsi="Book Antiqua" w:cs="Arial"/>
          <w:color w:val="000000"/>
          <w:sz w:val="24"/>
          <w:szCs w:val="24"/>
          <w:shd w:val="clear" w:color="auto" w:fill="FFFFFF"/>
          <w:lang w:val="en-US"/>
        </w:rPr>
        <w:t xml:space="preserve">omplex </w:t>
      </w:r>
      <w:r w:rsidR="00467EBC" w:rsidRPr="0019657E">
        <w:rPr>
          <w:rFonts w:ascii="Book Antiqua" w:hAnsi="Book Antiqua" w:cs="Arial"/>
          <w:color w:val="000000"/>
          <w:sz w:val="24"/>
          <w:szCs w:val="24"/>
          <w:shd w:val="clear" w:color="auto" w:fill="FFFFFF"/>
          <w:lang w:val="en-US"/>
        </w:rPr>
        <w:t>PTSD</w:t>
      </w:r>
      <w:r w:rsidR="00684F0B" w:rsidRPr="0019657E">
        <w:rPr>
          <w:rFonts w:ascii="Book Antiqua" w:hAnsi="Book Antiqua" w:cs="Arial"/>
          <w:color w:val="000000"/>
          <w:sz w:val="24"/>
          <w:szCs w:val="24"/>
          <w:shd w:val="clear" w:color="auto" w:fill="FFFFFF"/>
          <w:lang w:val="en-US"/>
        </w:rPr>
        <w:t xml:space="preserve"> and has been added to its diagnostic criteria</w:t>
      </w:r>
      <w:r w:rsidR="008B7DD6" w:rsidRPr="0019657E">
        <w:rPr>
          <w:rFonts w:ascii="Book Antiqua" w:hAnsi="Book Antiqua" w:cs="Arial"/>
          <w:color w:val="000000"/>
          <w:sz w:val="24"/>
          <w:szCs w:val="24"/>
          <w:shd w:val="clear" w:color="auto" w:fill="FFFFFF"/>
          <w:lang w:val="en-US"/>
        </w:rPr>
        <w:t xml:space="preserve">, </w:t>
      </w:r>
      <w:r w:rsidR="00467EBC" w:rsidRPr="0019657E">
        <w:rPr>
          <w:rFonts w:ascii="Book Antiqua" w:hAnsi="Book Antiqua" w:cs="Arial"/>
          <w:color w:val="000000"/>
          <w:sz w:val="24"/>
          <w:szCs w:val="24"/>
          <w:shd w:val="clear" w:color="auto" w:fill="FFFFFF"/>
          <w:lang w:val="en-US"/>
        </w:rPr>
        <w:t>it is not included</w:t>
      </w:r>
      <w:r w:rsidR="008B7DD6" w:rsidRPr="0019657E">
        <w:rPr>
          <w:rFonts w:ascii="Book Antiqua" w:hAnsi="Book Antiqua" w:cs="Arial"/>
          <w:color w:val="000000"/>
          <w:sz w:val="24"/>
          <w:szCs w:val="24"/>
          <w:shd w:val="clear" w:color="auto" w:fill="FFFFFF"/>
          <w:lang w:val="en-US"/>
        </w:rPr>
        <w:t xml:space="preserve"> in the definition of BPD</w:t>
      </w:r>
      <w:r w:rsidR="00684F0B" w:rsidRPr="0019657E">
        <w:rPr>
          <w:rFonts w:ascii="Book Antiqua" w:hAnsi="Book Antiqua" w:cs="Arial"/>
          <w:color w:val="000000"/>
          <w:sz w:val="24"/>
          <w:szCs w:val="24"/>
          <w:shd w:val="clear" w:color="auto" w:fill="FFFFFF"/>
          <w:lang w:val="en-US"/>
        </w:rPr>
        <w:t>,</w:t>
      </w:r>
      <w:r w:rsidR="008B7DD6" w:rsidRPr="0019657E">
        <w:rPr>
          <w:rFonts w:ascii="Book Antiqua" w:hAnsi="Book Antiqua" w:cs="Arial"/>
          <w:color w:val="000000"/>
          <w:sz w:val="24"/>
          <w:szCs w:val="24"/>
          <w:shd w:val="clear" w:color="auto" w:fill="FFFFFF"/>
          <w:lang w:val="en-US"/>
        </w:rPr>
        <w:t xml:space="preserve"> </w:t>
      </w:r>
      <w:r w:rsidR="00684F0B" w:rsidRPr="0019657E">
        <w:rPr>
          <w:rFonts w:ascii="Book Antiqua" w:hAnsi="Book Antiqua" w:cs="Arial"/>
          <w:color w:val="000000"/>
          <w:sz w:val="24"/>
          <w:szCs w:val="24"/>
          <w:shd w:val="clear" w:color="auto" w:fill="FFFFFF"/>
          <w:lang w:val="en-US"/>
        </w:rPr>
        <w:t xml:space="preserve">albeit </w:t>
      </w:r>
      <w:r w:rsidR="008B7DD6" w:rsidRPr="0019657E">
        <w:rPr>
          <w:rFonts w:ascii="Book Antiqua" w:hAnsi="Book Antiqua" w:cs="Arial"/>
          <w:color w:val="000000"/>
          <w:sz w:val="24"/>
          <w:szCs w:val="24"/>
          <w:shd w:val="clear" w:color="auto" w:fill="FFFFFF"/>
          <w:lang w:val="en-US"/>
        </w:rPr>
        <w:t>the multiple references that trauma</w:t>
      </w:r>
      <w:r w:rsidR="007B49CB" w:rsidRPr="0019657E">
        <w:rPr>
          <w:rFonts w:ascii="Book Antiqua" w:hAnsi="Book Antiqua" w:cs="Arial"/>
          <w:color w:val="000000"/>
          <w:sz w:val="24"/>
          <w:szCs w:val="24"/>
          <w:shd w:val="clear" w:color="auto" w:fill="FFFFFF"/>
          <w:lang w:val="en-US"/>
        </w:rPr>
        <w:t>,</w:t>
      </w:r>
      <w:r w:rsidR="008B7DD6" w:rsidRPr="0019657E">
        <w:rPr>
          <w:rFonts w:ascii="Book Antiqua" w:hAnsi="Book Antiqua" w:cs="Arial"/>
          <w:color w:val="000000"/>
          <w:sz w:val="24"/>
          <w:szCs w:val="24"/>
          <w:shd w:val="clear" w:color="auto" w:fill="FFFFFF"/>
          <w:lang w:val="en-US"/>
        </w:rPr>
        <w:t xml:space="preserve"> especially during early life stages</w:t>
      </w:r>
      <w:r w:rsidR="007B49CB" w:rsidRPr="0019657E">
        <w:rPr>
          <w:rFonts w:ascii="Book Antiqua" w:hAnsi="Book Antiqua" w:cs="Arial"/>
          <w:color w:val="000000"/>
          <w:sz w:val="24"/>
          <w:szCs w:val="24"/>
          <w:shd w:val="clear" w:color="auto" w:fill="FFFFFF"/>
          <w:lang w:val="en-US"/>
        </w:rPr>
        <w:t>,</w:t>
      </w:r>
      <w:r w:rsidR="008B7DD6" w:rsidRPr="0019657E">
        <w:rPr>
          <w:rFonts w:ascii="Book Antiqua" w:hAnsi="Book Antiqua" w:cs="Arial"/>
          <w:color w:val="000000"/>
          <w:sz w:val="24"/>
          <w:szCs w:val="24"/>
          <w:shd w:val="clear" w:color="auto" w:fill="FFFFFF"/>
          <w:lang w:val="en-US"/>
        </w:rPr>
        <w:t xml:space="preserve"> plays a crucial role </w:t>
      </w:r>
      <w:r w:rsidR="00C74B6E" w:rsidRPr="0019657E">
        <w:rPr>
          <w:rFonts w:ascii="Book Antiqua" w:hAnsi="Book Antiqua" w:cs="Arial"/>
          <w:color w:val="000000"/>
          <w:sz w:val="24"/>
          <w:szCs w:val="24"/>
          <w:shd w:val="clear" w:color="auto" w:fill="FFFFFF"/>
          <w:lang w:val="en-US"/>
        </w:rPr>
        <w:t>in</w:t>
      </w:r>
      <w:r w:rsidR="008B7DD6" w:rsidRPr="0019657E">
        <w:rPr>
          <w:rFonts w:ascii="Book Antiqua" w:hAnsi="Book Antiqua" w:cs="Arial"/>
          <w:color w:val="000000"/>
          <w:sz w:val="24"/>
          <w:szCs w:val="24"/>
          <w:shd w:val="clear" w:color="auto" w:fill="FFFFFF"/>
          <w:lang w:val="en-US"/>
        </w:rPr>
        <w:t xml:space="preserve"> the development of </w:t>
      </w:r>
      <w:r w:rsidR="0005158F" w:rsidRPr="0019657E">
        <w:rPr>
          <w:rFonts w:ascii="Book Antiqua" w:hAnsi="Book Antiqua" w:cs="Arial"/>
          <w:color w:val="000000"/>
          <w:sz w:val="24"/>
          <w:szCs w:val="24"/>
          <w:shd w:val="clear" w:color="auto" w:fill="FFFFFF"/>
          <w:lang w:val="en-US"/>
        </w:rPr>
        <w:t xml:space="preserve">the </w:t>
      </w:r>
      <w:r w:rsidR="008B7DD6" w:rsidRPr="0019657E">
        <w:rPr>
          <w:rFonts w:ascii="Book Antiqua" w:hAnsi="Book Antiqua" w:cs="Arial"/>
          <w:color w:val="000000"/>
          <w:sz w:val="24"/>
          <w:szCs w:val="24"/>
          <w:shd w:val="clear" w:color="auto" w:fill="FFFFFF"/>
          <w:lang w:val="en-US"/>
        </w:rPr>
        <w:t xml:space="preserve">borderline personality even if epigenetically added upon </w:t>
      </w:r>
      <w:r w:rsidR="00A92B76" w:rsidRPr="0019657E">
        <w:rPr>
          <w:rFonts w:ascii="Book Antiqua" w:hAnsi="Book Antiqua" w:cs="Arial"/>
          <w:color w:val="000000"/>
          <w:sz w:val="24"/>
          <w:szCs w:val="24"/>
          <w:shd w:val="clear" w:color="auto" w:fill="FFFFFF"/>
          <w:lang w:val="en-US"/>
        </w:rPr>
        <w:t xml:space="preserve">a </w:t>
      </w:r>
      <w:r w:rsidR="008B7DD6" w:rsidRPr="0019657E">
        <w:rPr>
          <w:rFonts w:ascii="Book Antiqua" w:hAnsi="Book Antiqua" w:cs="Arial"/>
          <w:color w:val="000000"/>
          <w:sz w:val="24"/>
          <w:szCs w:val="24"/>
          <w:shd w:val="clear" w:color="auto" w:fill="FFFFFF"/>
          <w:lang w:val="en-US"/>
        </w:rPr>
        <w:t>temperamental vulnerability</w:t>
      </w:r>
      <w:r w:rsidR="008B7DD6" w:rsidRPr="0019657E">
        <w:rPr>
          <w:rFonts w:ascii="Book Antiqua" w:hAnsi="Book Antiqua" w:cs="Arial"/>
          <w:color w:val="000000"/>
          <w:sz w:val="24"/>
          <w:szCs w:val="24"/>
          <w:shd w:val="clear" w:color="auto" w:fill="FFFFFF"/>
          <w:lang w:val="en-US"/>
        </w:rPr>
        <w:fldChar w:fldCharType="begin" w:fldLock="1"/>
      </w:r>
      <w:r w:rsidR="00603D97" w:rsidRPr="0019657E">
        <w:rPr>
          <w:rFonts w:ascii="Book Antiqua" w:hAnsi="Book Antiqua" w:cs="Arial"/>
          <w:color w:val="000000"/>
          <w:sz w:val="24"/>
          <w:szCs w:val="24"/>
          <w:shd w:val="clear" w:color="auto" w:fill="FFFFFF"/>
          <w:lang w:val="en-US"/>
        </w:rPr>
        <w:instrText>ADDIN CSL_CITATION { "citationItems" : [ { "id" : "ITEM-1", "itemData" : { "DOI" : "10.1016/S0140-6736(10)61422-5", "ISBN" : "0140-6736", "ISSN" : "1474-547X", "PMID" : "21195251", "abstract" : "Recent research findings have contributed to an improved understanding and treatment of borderline personality disorder. This disorder is characterised by severe functional impairments, a high risk of suicide, a negative effect on the course of depressive disorders, extensive use of treatment, and high costs to society. The course of this disorder is less stable than expected for personality disorders. The causes are not yet clear, but genetic factors and adverse life events seem to interact to lead to the disorder. Neurobiological research suggests that abnormalities in the frontolimbic networks are associated with many of the symptoms. Data for the effectiveness of pharmacotherapy vary and evidence is not yet robust. Specific forms of psychotherapy seem to be beneficial for at least some of the problems frequently reported in patients with borderline personality disorder. At present, there is no evidence to suggest that one specific form of psychotherapy is more effective than another. Further research is needed on the diagnosis, neurobiology, and treatment of borderline personality disorder.", "author" : [ { "dropping-particle" : "", "family" : "Leichsenring", "given" : "Falk", "non-dropping-particle" : "", "parse-names" : false, "suffix" : "" }, { "dropping-particle" : "", "family" : "Leibing", "given" : "Eric", "non-dropping-particle" : "", "parse-names" : false, "suffix" : "" }, { "dropping-particle" : "", "family" : "Kruse", "given" : "Johannes", "non-dropping-particle" : "", "parse-names" : false, "suffix" : "" }, { "dropping-particle" : "", "family" : "New", "given" : "Antonia S", "non-dropping-particle" : "", "parse-names" : false, "suffix" : "" }, { "dropping-particle" : "", "family" : "Leweke", "given" : "Frank", "non-dropping-particle" : "", "parse-names" : false, "suffix" : "" } ], "container-title" : "Lancet", "id" : "ITEM-1", "issue" : "9759", "issued" : { "date-parts" : [ [ "2011" ] ] }, "page" : "74-84", "title" : "Borderline personality disorder", "type" : "article-journal", "volume" : "377" }, "uris" : [ "http://www.mendeley.com/documents/?uuid=a2be377b-fd3c-4492-bbb2-07262223590f" ] } ], "mendeley" : { "formattedCitation" : "&lt;sup&gt;[32]&lt;/sup&gt;", "plainTextFormattedCitation" : "[32]", "previouslyFormattedCitation" : "&lt;sup&gt;[32]&lt;/sup&gt;" }, "properties" : { "noteIndex" : 0 }, "schema" : "https://github.com/citation-style-language/schema/raw/master/csl-citation.json" }</w:instrText>
      </w:r>
      <w:r w:rsidR="008B7DD6" w:rsidRPr="0019657E">
        <w:rPr>
          <w:rFonts w:ascii="Book Antiqua" w:hAnsi="Book Antiqua" w:cs="Arial"/>
          <w:color w:val="000000"/>
          <w:sz w:val="24"/>
          <w:szCs w:val="24"/>
          <w:shd w:val="clear" w:color="auto" w:fill="FFFFFF"/>
          <w:lang w:val="en-US"/>
        </w:rPr>
        <w:fldChar w:fldCharType="separate"/>
      </w:r>
      <w:r w:rsidR="00603D97" w:rsidRPr="0019657E">
        <w:rPr>
          <w:rFonts w:ascii="Book Antiqua" w:hAnsi="Book Antiqua" w:cs="Arial"/>
          <w:noProof/>
          <w:color w:val="000000"/>
          <w:sz w:val="24"/>
          <w:szCs w:val="24"/>
          <w:shd w:val="clear" w:color="auto" w:fill="FFFFFF"/>
          <w:vertAlign w:val="superscript"/>
          <w:lang w:val="en-US"/>
        </w:rPr>
        <w:t>[32]</w:t>
      </w:r>
      <w:r w:rsidR="008B7DD6" w:rsidRPr="0019657E">
        <w:rPr>
          <w:rFonts w:ascii="Book Antiqua" w:hAnsi="Book Antiqua" w:cs="Arial"/>
          <w:color w:val="000000"/>
          <w:sz w:val="24"/>
          <w:szCs w:val="24"/>
          <w:shd w:val="clear" w:color="auto" w:fill="FFFFFF"/>
          <w:lang w:val="en-US"/>
        </w:rPr>
        <w:fldChar w:fldCharType="end"/>
      </w:r>
      <w:r w:rsidR="008B7DD6" w:rsidRPr="0019657E">
        <w:rPr>
          <w:rFonts w:ascii="Book Antiqua" w:hAnsi="Book Antiqua" w:cs="Arial"/>
          <w:color w:val="000000"/>
          <w:sz w:val="24"/>
          <w:szCs w:val="24"/>
          <w:shd w:val="clear" w:color="auto" w:fill="FFFFFF"/>
          <w:lang w:val="en-US"/>
        </w:rPr>
        <w:t>.</w:t>
      </w:r>
      <w:r w:rsidR="00846663" w:rsidRPr="0019657E">
        <w:rPr>
          <w:rFonts w:ascii="Book Antiqua" w:hAnsi="Book Antiqua" w:cs="Arial"/>
          <w:color w:val="000000"/>
          <w:sz w:val="24"/>
          <w:szCs w:val="24"/>
          <w:shd w:val="clear" w:color="auto" w:fill="FFFFFF"/>
          <w:lang w:val="en-US"/>
        </w:rPr>
        <w:t xml:space="preserve"> Especially childhood trauma such </w:t>
      </w:r>
      <w:r w:rsidR="00846663" w:rsidRPr="0019657E">
        <w:rPr>
          <w:rFonts w:ascii="Book Antiqua" w:hAnsi="Book Antiqua" w:cs="Arial"/>
          <w:noProof/>
          <w:color w:val="000000"/>
          <w:sz w:val="24"/>
          <w:szCs w:val="24"/>
          <w:shd w:val="clear" w:color="auto" w:fill="FFFFFF"/>
          <w:lang w:val="en-US"/>
        </w:rPr>
        <w:t>as,</w:t>
      </w:r>
      <w:r w:rsidR="00846663" w:rsidRPr="0019657E">
        <w:rPr>
          <w:rFonts w:ascii="Book Antiqua" w:hAnsi="Book Antiqua" w:cs="Arial"/>
          <w:color w:val="000000"/>
          <w:sz w:val="24"/>
          <w:szCs w:val="24"/>
          <w:shd w:val="clear" w:color="auto" w:fill="FFFFFF"/>
          <w:lang w:val="en-US"/>
        </w:rPr>
        <w:t xml:space="preserve"> sexual and physical abuse, maladaptive parenting, neglect, and parental conflict </w:t>
      </w:r>
      <w:r w:rsidR="00846663" w:rsidRPr="0019657E">
        <w:rPr>
          <w:rFonts w:ascii="Book Antiqua" w:hAnsi="Book Antiqua" w:cs="Arial"/>
          <w:noProof/>
          <w:color w:val="000000"/>
          <w:sz w:val="24"/>
          <w:szCs w:val="24"/>
          <w:shd w:val="clear" w:color="auto" w:fill="FFFFFF"/>
          <w:lang w:val="en-US"/>
        </w:rPr>
        <w:t>ha</w:t>
      </w:r>
      <w:r w:rsidR="005B061F" w:rsidRPr="0019657E">
        <w:rPr>
          <w:rFonts w:ascii="Book Antiqua" w:hAnsi="Book Antiqua" w:cs="Arial"/>
          <w:noProof/>
          <w:color w:val="000000"/>
          <w:sz w:val="24"/>
          <w:szCs w:val="24"/>
          <w:shd w:val="clear" w:color="auto" w:fill="FFFFFF"/>
          <w:lang w:val="en-US"/>
        </w:rPr>
        <w:t>s</w:t>
      </w:r>
      <w:r w:rsidR="00846663" w:rsidRPr="0019657E">
        <w:rPr>
          <w:rFonts w:ascii="Book Antiqua" w:hAnsi="Book Antiqua" w:cs="Arial"/>
          <w:color w:val="000000"/>
          <w:sz w:val="24"/>
          <w:szCs w:val="24"/>
          <w:shd w:val="clear" w:color="auto" w:fill="FFFFFF"/>
          <w:lang w:val="en-US"/>
        </w:rPr>
        <w:t xml:space="preserve"> been correlated to B</w:t>
      </w:r>
      <w:r w:rsidR="0078593D" w:rsidRPr="0019657E">
        <w:rPr>
          <w:rFonts w:ascii="Book Antiqua" w:hAnsi="Book Antiqua" w:cs="Arial"/>
          <w:color w:val="000000"/>
          <w:sz w:val="24"/>
          <w:szCs w:val="24"/>
          <w:shd w:val="clear" w:color="auto" w:fill="FFFFFF"/>
          <w:lang w:val="en-US"/>
        </w:rPr>
        <w:t>PD</w:t>
      </w:r>
      <w:r w:rsidR="00846663" w:rsidRPr="0019657E">
        <w:rPr>
          <w:rFonts w:ascii="Book Antiqua" w:hAnsi="Book Antiqua" w:cs="Arial"/>
          <w:color w:val="000000"/>
          <w:sz w:val="24"/>
          <w:szCs w:val="24"/>
          <w:shd w:val="clear" w:color="auto" w:fill="FFFFFF"/>
          <w:lang w:val="en-US"/>
        </w:rPr>
        <w:t xml:space="preserve"> multiple times in literature as </w:t>
      </w:r>
      <w:r w:rsidR="006B7334" w:rsidRPr="0019657E">
        <w:rPr>
          <w:rFonts w:ascii="Book Antiqua" w:hAnsi="Book Antiqua" w:cs="Arial"/>
          <w:color w:val="000000"/>
          <w:sz w:val="24"/>
          <w:szCs w:val="24"/>
          <w:shd w:val="clear" w:color="auto" w:fill="FFFFFF"/>
          <w:lang w:val="en-US"/>
        </w:rPr>
        <w:t xml:space="preserve">risk if not </w:t>
      </w:r>
      <w:r w:rsidR="0027368F" w:rsidRPr="0019657E">
        <w:rPr>
          <w:rFonts w:ascii="Book Antiqua" w:hAnsi="Book Antiqua" w:cs="Arial"/>
          <w:color w:val="000000"/>
          <w:sz w:val="24"/>
          <w:szCs w:val="24"/>
          <w:shd w:val="clear" w:color="auto" w:fill="FFFFFF"/>
          <w:lang w:val="en-US"/>
        </w:rPr>
        <w:t>etiological factors</w:t>
      </w:r>
      <w:r w:rsidR="00846663" w:rsidRPr="0019657E">
        <w:rPr>
          <w:rFonts w:ascii="Book Antiqua" w:hAnsi="Book Antiqua" w:cs="Arial"/>
          <w:color w:val="000000"/>
          <w:sz w:val="24"/>
          <w:szCs w:val="24"/>
          <w:shd w:val="clear" w:color="auto" w:fill="FFFFFF"/>
          <w:lang w:val="en-US"/>
        </w:rPr>
        <w:fldChar w:fldCharType="begin" w:fldLock="1"/>
      </w:r>
      <w:r w:rsidR="00110E15" w:rsidRPr="0019657E">
        <w:rPr>
          <w:rFonts w:ascii="Book Antiqua" w:hAnsi="Book Antiqua" w:cs="Arial"/>
          <w:color w:val="000000"/>
          <w:sz w:val="24"/>
          <w:szCs w:val="24"/>
          <w:shd w:val="clear" w:color="auto" w:fill="FFFFFF"/>
          <w:lang w:val="en-US"/>
        </w:rPr>
        <w:instrText>ADDIN CSL_CITATION { "citationItems" : [ { "id" : "ITEM-1", "itemData" : { "DOI" : "10.1016/j.cpr.2015.12.001", "ISBN" : "0272-7358", "ISSN" : "18737811", "PMID" : "26709502", "abstract" : "Controversy surrounds the diagnosis of Borderline Personality Disorder (BPD) in youth. This meta-analysis summarised evidence regarding the aetiological and psychopathological validity of youth BPD (the extent to which youth and adult BPD share common risk factors and psychopathology). We identified 61 studies satisfying predetermined inclusion criteria. Statistically significant pooled associations with youth (19. years of age and under) BPD were observed for sexual abuse (all youth: odds ratio. = 4.88; 95% confidence interval = 3.30, 7.21; children: OR = 3.97; 95% CI = 1.51, 10.41; adolescents: OR = 5.41; 95% CI = 3.43, 8.53); physical abuse (all youth: 2.79 [2.03, 3.84]; children: 2.86 [1.98, 4.13]; adolescents: 2.60 [1.38, 4.90]); maternal hostility/verbal abuse (all youth: 3.28 [2.67, 4.03]; children: 3.15 [2.55, 3.88]; adolescents: 4.71 [1.77, 12.53]); and neglect (all youth: 3.40 [2.27, 5.11]; children: 2.87 [1.73, 4.73]; adolescents: 4.87 [2.24, 10.59]). Several psychopathological features were also associated with youth BPD, including comorbid mood (3.21 [2.13, 4.83]), anxiety (2.30 [1.44, 3.70]) and substance use (2.92 [1.60, 5.31]) disorders; self-harm (2.81 [1.61, 4.90]); suicide ideation (all youth: 2.02 [1.23, 3.32]; children: 6.00 [1.81, 19.84]; adolescents: 1.75 [1.20; 2.54]) and suicide attempt (2.10 [1.21, 3.66]). Results demonstrate that adult and youth BPD share common aetiological and psychopathological correlates. This offers some support for the diagnostic validity of youth BPD and indicates the need for clinical recognition in this age group.", "author" : [ { "dropping-particle" : "", "family" : "Winsper", "given" : "Catherine", "non-dropping-particle" : "", "parse-names" : false, "suffix" : "" }, { "dropping-particle" : "", "family" : "Lereya", "given" : "Suzet Tanya", "non-dropping-particle" : "", "parse-names" : false, "suffix" : "" }, { "dropping-particle" : "", "family" : "Marwaha", "given" : "Steven", "non-dropping-particle" : "", "parse-names" : false, "suffix" : "" }, { "dropping-particle" : "", "family" : "Thompson", "given" : "Andrew", "non-dropping-particle" : "", "parse-names" : false, "suffix" : "" }, { "dropping-particle" : "", "family" : "Eyden", "given" : "Julie", "non-dropping-particle" : "", "parse-names" : false, "suffix" : "" }, { "dropping-particle" : "", "family" : "Singh", "given" : "Swaran P.", "non-dropping-particle" : "", "parse-names" : false, "suffix" : "" } ], "container-title" : "Clinical Psychology Review", "id" : "ITEM-1", "issued" : { "date-parts" : [ [ "2016" ] ] }, "page" : "13-24", "title" : "The aetiological and psychopathological validity of borderline personality disorder in youth: A systematic review and meta-analysis", "type" : "article", "volume" : "44" }, "uris" : [ "http://www.mendeley.com/documents/?uuid=d4a97fe6-211e-40cf-8bc6-f8f524007f88" ] } ], "mendeley" : { "formattedCitation" : "&lt;sup&gt;[33]&lt;/sup&gt;", "plainTextFormattedCitation" : "[33]", "previouslyFormattedCitation" : "&lt;sup&gt;[33]&lt;/sup&gt;" }, "properties" : { "noteIndex" : 0 }, "schema" : "https://github.com/citation-style-language/schema/raw/master/csl-citation.json" }</w:instrText>
      </w:r>
      <w:r w:rsidR="00846663" w:rsidRPr="0019657E">
        <w:rPr>
          <w:rFonts w:ascii="Book Antiqua" w:hAnsi="Book Antiqua" w:cs="Arial"/>
          <w:color w:val="000000"/>
          <w:sz w:val="24"/>
          <w:szCs w:val="24"/>
          <w:shd w:val="clear" w:color="auto" w:fill="FFFFFF"/>
          <w:lang w:val="en-US"/>
        </w:rPr>
        <w:fldChar w:fldCharType="separate"/>
      </w:r>
      <w:r w:rsidR="00846663" w:rsidRPr="0019657E">
        <w:rPr>
          <w:rFonts w:ascii="Book Antiqua" w:hAnsi="Book Antiqua" w:cs="Arial"/>
          <w:noProof/>
          <w:color w:val="000000"/>
          <w:sz w:val="24"/>
          <w:szCs w:val="24"/>
          <w:shd w:val="clear" w:color="auto" w:fill="FFFFFF"/>
          <w:vertAlign w:val="superscript"/>
          <w:lang w:val="en-US"/>
        </w:rPr>
        <w:t>[33]</w:t>
      </w:r>
      <w:r w:rsidR="00846663" w:rsidRPr="0019657E">
        <w:rPr>
          <w:rFonts w:ascii="Book Antiqua" w:hAnsi="Book Antiqua" w:cs="Arial"/>
          <w:color w:val="000000"/>
          <w:sz w:val="24"/>
          <w:szCs w:val="24"/>
          <w:shd w:val="clear" w:color="auto" w:fill="FFFFFF"/>
          <w:lang w:val="en-US"/>
        </w:rPr>
        <w:fldChar w:fldCharType="end"/>
      </w:r>
      <w:r w:rsidR="00846663" w:rsidRPr="0019657E">
        <w:rPr>
          <w:rFonts w:ascii="Book Antiqua" w:hAnsi="Book Antiqua" w:cs="Arial"/>
          <w:color w:val="000000"/>
          <w:sz w:val="24"/>
          <w:szCs w:val="24"/>
          <w:shd w:val="clear" w:color="auto" w:fill="FFFFFF"/>
          <w:lang w:val="en-US"/>
        </w:rPr>
        <w:t>.</w:t>
      </w:r>
    </w:p>
    <w:p w14:paraId="54F9DC9D" w14:textId="77777777" w:rsidR="00596C29" w:rsidRPr="0019657E" w:rsidRDefault="00596C29" w:rsidP="0027368F">
      <w:pPr>
        <w:spacing w:after="0" w:line="360" w:lineRule="auto"/>
        <w:ind w:firstLineChars="100" w:firstLine="240"/>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The</w:t>
      </w:r>
      <w:r w:rsidR="009B6DDF" w:rsidRPr="0019657E">
        <w:rPr>
          <w:rFonts w:ascii="Book Antiqua" w:hAnsi="Book Antiqua" w:cs="Arial"/>
          <w:color w:val="000000"/>
          <w:sz w:val="24"/>
          <w:szCs w:val="24"/>
          <w:shd w:val="clear" w:color="auto" w:fill="FFFFFF"/>
          <w:lang w:val="en-US"/>
        </w:rPr>
        <w:t xml:space="preserve"> </w:t>
      </w:r>
      <w:r w:rsidR="009B6DDF" w:rsidRPr="0019657E">
        <w:rPr>
          <w:rFonts w:ascii="Book Antiqua" w:hAnsi="Book Antiqua" w:cs="Arial"/>
          <w:noProof/>
          <w:color w:val="000000"/>
          <w:sz w:val="24"/>
          <w:szCs w:val="24"/>
          <w:shd w:val="clear" w:color="auto" w:fill="FFFFFF"/>
          <w:lang w:val="en-US"/>
        </w:rPr>
        <w:t>long</w:t>
      </w:r>
      <w:r w:rsidR="005B061F" w:rsidRPr="0019657E">
        <w:rPr>
          <w:rFonts w:ascii="Book Antiqua" w:hAnsi="Book Antiqua" w:cs="Arial"/>
          <w:noProof/>
          <w:color w:val="000000"/>
          <w:sz w:val="24"/>
          <w:szCs w:val="24"/>
          <w:shd w:val="clear" w:color="auto" w:fill="FFFFFF"/>
          <w:lang w:val="en-US"/>
        </w:rPr>
        <w:t>-</w:t>
      </w:r>
      <w:r w:rsidR="009B6DDF" w:rsidRPr="0019657E">
        <w:rPr>
          <w:rFonts w:ascii="Book Antiqua" w:hAnsi="Book Antiqua" w:cs="Arial"/>
          <w:noProof/>
          <w:color w:val="000000"/>
          <w:sz w:val="24"/>
          <w:szCs w:val="24"/>
          <w:shd w:val="clear" w:color="auto" w:fill="FFFFFF"/>
          <w:lang w:val="en-US"/>
        </w:rPr>
        <w:t>term</w:t>
      </w:r>
      <w:r w:rsidRPr="0019657E">
        <w:rPr>
          <w:rFonts w:ascii="Book Antiqua" w:hAnsi="Book Antiqua" w:cs="Arial"/>
          <w:color w:val="000000"/>
          <w:sz w:val="24"/>
          <w:szCs w:val="24"/>
          <w:shd w:val="clear" w:color="auto" w:fill="FFFFFF"/>
          <w:lang w:val="en-US"/>
        </w:rPr>
        <w:t xml:space="preserve"> stress response mechanism</w:t>
      </w:r>
      <w:r w:rsidR="00682E74" w:rsidRPr="0019657E">
        <w:rPr>
          <w:rFonts w:ascii="Book Antiqua" w:hAnsi="Book Antiqua" w:cs="Arial"/>
          <w:color w:val="000000"/>
          <w:sz w:val="24"/>
          <w:szCs w:val="24"/>
          <w:shd w:val="clear" w:color="auto" w:fill="FFFFFF"/>
          <w:lang w:val="en-US"/>
        </w:rPr>
        <w:t xml:space="preserve"> activation</w:t>
      </w:r>
      <w:r w:rsidRPr="0019657E">
        <w:rPr>
          <w:rFonts w:ascii="Book Antiqua" w:hAnsi="Book Antiqua" w:cs="Arial"/>
          <w:color w:val="000000"/>
          <w:sz w:val="24"/>
          <w:szCs w:val="24"/>
          <w:shd w:val="clear" w:color="auto" w:fill="FFFFFF"/>
          <w:lang w:val="en-US"/>
        </w:rPr>
        <w:t xml:space="preserve">, mediated by the </w:t>
      </w:r>
      <w:r w:rsidR="0027368F" w:rsidRPr="0019657E">
        <w:rPr>
          <w:rFonts w:ascii="Book Antiqua" w:hAnsi="Book Antiqua" w:cs="Arial"/>
          <w:color w:val="000000"/>
          <w:sz w:val="24"/>
          <w:szCs w:val="24"/>
          <w:shd w:val="clear" w:color="auto" w:fill="FFFFFF"/>
          <w:lang w:val="en-US"/>
        </w:rPr>
        <w:t xml:space="preserve">hypothalamic-pituitary-adrenal </w:t>
      </w:r>
      <w:r w:rsidRPr="0019657E">
        <w:rPr>
          <w:rFonts w:ascii="Book Antiqua" w:hAnsi="Book Antiqua" w:cs="Arial"/>
          <w:color w:val="000000"/>
          <w:sz w:val="24"/>
          <w:szCs w:val="24"/>
          <w:shd w:val="clear" w:color="auto" w:fill="FFFFFF"/>
          <w:lang w:val="en-US"/>
        </w:rPr>
        <w:t>(</w:t>
      </w:r>
      <w:r w:rsidRPr="0019657E">
        <w:rPr>
          <w:rFonts w:ascii="Book Antiqua" w:hAnsi="Book Antiqua" w:cs="Arial"/>
          <w:noProof/>
          <w:color w:val="000000"/>
          <w:sz w:val="24"/>
          <w:szCs w:val="24"/>
          <w:shd w:val="clear" w:color="auto" w:fill="FFFFFF"/>
          <w:lang w:val="en-US"/>
        </w:rPr>
        <w:t>HPA</w:t>
      </w:r>
      <w:r w:rsidRPr="0019657E">
        <w:rPr>
          <w:rFonts w:ascii="Book Antiqua" w:hAnsi="Book Antiqua" w:cs="Arial"/>
          <w:color w:val="000000"/>
          <w:sz w:val="24"/>
          <w:szCs w:val="24"/>
          <w:shd w:val="clear" w:color="auto" w:fill="FFFFFF"/>
          <w:lang w:val="en-US"/>
        </w:rPr>
        <w:t xml:space="preserve">) axis, due to chronic stress exposure, </w:t>
      </w:r>
      <w:r w:rsidR="00682E74" w:rsidRPr="0019657E">
        <w:rPr>
          <w:rFonts w:ascii="Book Antiqua" w:hAnsi="Book Antiqua" w:cs="Arial"/>
          <w:color w:val="000000"/>
          <w:sz w:val="24"/>
          <w:szCs w:val="24"/>
          <w:shd w:val="clear" w:color="auto" w:fill="FFFFFF"/>
          <w:lang w:val="en-US"/>
        </w:rPr>
        <w:t xml:space="preserve">can </w:t>
      </w:r>
      <w:r w:rsidRPr="0019657E">
        <w:rPr>
          <w:rFonts w:ascii="Book Antiqua" w:hAnsi="Book Antiqua" w:cs="Arial"/>
          <w:color w:val="000000"/>
          <w:sz w:val="24"/>
          <w:szCs w:val="24"/>
          <w:shd w:val="clear" w:color="auto" w:fill="FFFFFF"/>
          <w:lang w:val="en-US"/>
        </w:rPr>
        <w:t xml:space="preserve">predispose to multiple </w:t>
      </w:r>
      <w:r w:rsidRPr="0019657E">
        <w:rPr>
          <w:rFonts w:ascii="Book Antiqua" w:hAnsi="Book Antiqua" w:cs="Arial"/>
          <w:noProof/>
          <w:color w:val="000000"/>
          <w:sz w:val="24"/>
          <w:szCs w:val="24"/>
          <w:shd w:val="clear" w:color="auto" w:fill="FFFFFF"/>
          <w:lang w:val="en-US"/>
        </w:rPr>
        <w:t>stress</w:t>
      </w:r>
      <w:r w:rsidR="005B061F" w:rsidRPr="0019657E">
        <w:rPr>
          <w:rFonts w:ascii="Book Antiqua" w:hAnsi="Book Antiqua" w:cs="Arial"/>
          <w:noProof/>
          <w:color w:val="000000"/>
          <w:sz w:val="24"/>
          <w:szCs w:val="24"/>
          <w:shd w:val="clear" w:color="auto" w:fill="FFFFFF"/>
          <w:lang w:val="en-US"/>
        </w:rPr>
        <w:t>-</w:t>
      </w:r>
      <w:r w:rsidRPr="0019657E">
        <w:rPr>
          <w:rFonts w:ascii="Book Antiqua" w:hAnsi="Book Antiqua" w:cs="Arial"/>
          <w:noProof/>
          <w:color w:val="000000"/>
          <w:sz w:val="24"/>
          <w:szCs w:val="24"/>
          <w:shd w:val="clear" w:color="auto" w:fill="FFFFFF"/>
          <w:lang w:val="en-US"/>
        </w:rPr>
        <w:t>related</w:t>
      </w:r>
      <w:r w:rsidRPr="0019657E">
        <w:rPr>
          <w:rFonts w:ascii="Book Antiqua" w:hAnsi="Book Antiqua" w:cs="Arial"/>
          <w:color w:val="000000"/>
          <w:sz w:val="24"/>
          <w:szCs w:val="24"/>
          <w:shd w:val="clear" w:color="auto" w:fill="FFFFFF"/>
          <w:lang w:val="en-US"/>
        </w:rPr>
        <w:t xml:space="preserve"> psychiatric entities</w:t>
      </w:r>
      <w:r w:rsidR="00A92B76" w:rsidRPr="0019657E">
        <w:rPr>
          <w:rFonts w:ascii="Book Antiqua" w:hAnsi="Book Antiqua" w:cs="Arial"/>
          <w:color w:val="000000"/>
          <w:sz w:val="24"/>
          <w:szCs w:val="24"/>
          <w:shd w:val="clear" w:color="auto" w:fill="FFFFFF"/>
          <w:lang w:val="en-US"/>
        </w:rPr>
        <w:t>, including PTSD</w:t>
      </w:r>
      <w:r w:rsidR="00A92B76" w:rsidRPr="0019657E">
        <w:rPr>
          <w:rFonts w:ascii="Book Antiqua" w:hAnsi="Book Antiqua" w:cs="Arial"/>
          <w:color w:val="000000"/>
          <w:sz w:val="24"/>
          <w:szCs w:val="24"/>
          <w:shd w:val="clear" w:color="auto" w:fill="FFFFFF"/>
          <w:lang w:val="en-US"/>
        </w:rPr>
        <w:fldChar w:fldCharType="begin" w:fldLock="1"/>
      </w:r>
      <w:r w:rsidR="00110E15" w:rsidRPr="0019657E">
        <w:rPr>
          <w:rFonts w:ascii="Book Antiqua" w:hAnsi="Book Antiqua" w:cs="Arial"/>
          <w:color w:val="000000"/>
          <w:sz w:val="24"/>
          <w:szCs w:val="24"/>
          <w:shd w:val="clear" w:color="auto" w:fill="FFFFFF"/>
          <w:lang w:val="en-US"/>
        </w:rPr>
        <w:instrText>ADDIN CSL_CITATION { "citationItems" : [ { "id" : "ITEM-1", "itemData" : { "DOI" : "10.1016/j.neuropharm.2011.03.009", "ISBN" : "0028-3908", "ISSN" : "00283908", "PMID" : "21439305", "abstract" : "Post-traumatic stress disorder (PTSD) is a severely debilitating psychiatric condition. Although a lifetime trauma incidence of 40-90% has been reported in the general population, the overall lifetime prevalence for PTSD ranges between 7-12%, suggesting individual-specific differences towards the susceptibility to PTSD. While studies investigating main genetic effects associated with PTSD have yielded inconsistent findings, there is growing evidence supporting the role of gene-environment (G \u00d7 E) interactions in PTSD. The hypothalamus pituitary adrenal (HPA) axis is one of the main systems activated after exposure to a trauma and perturbations in this system are one of the more consistent neurobiological abnormalities observed in PTSD. Genes regulating the HPA-axis are therefore interesting candidates for G \u00d7 E studies in PTSD. This article will review the concept and initial results of G \u00d7 E interactions with polymorphisms in these genes for PTSD. In addition, the use of alternate phenotypes and more complex interaction models such as G \u00d7 G \u00d7 E or G \u00d7 E \u00d7 E will be explored. Finally, putative molecular mechanisms for these interactions will be presented. The research presented in this article indicates that a combined analysis of environmental, genetic, endophenotype and epigenetic data will be necessary to better understand pathomechanisms in PTSD. \u00a9 2011 Elsevier Ltd. All rights reserved.", "author" : [ { "dropping-particle" : "", "family" : "Mehta", "given" : "Divya", "non-dropping-particle" : "", "parse-names" : false, "suffix" : "" }, { "dropping-particle" : "", "family" : "Binder", "given" : "Elisabeth B.", "non-dropping-particle" : "", "parse-names" : false, "suffix" : "" } ], "container-title" : "Neuropharmacology", "id" : "ITEM-1", "issue" : "2", "issued" : { "date-parts" : [ [ "2012" ] ] }, "page" : "654-662", "title" : "Gene \u00d7 environment vulnerability factors for PTSD: The HPA-axis", "type" : "article", "volume" : "62" }, "uris" : [ "http://www.mendeley.com/documents/?uuid=022de87a-8cf9-44bd-a480-59848a19ad32" ] } ], "mendeley" : { "formattedCitation" : "&lt;sup&gt;[34]&lt;/sup&gt;", "plainTextFormattedCitation" : "[34]", "previouslyFormattedCitation" : "&lt;sup&gt;[34]&lt;/sup&gt;" }, "properties" : { "noteIndex" : 0 }, "schema" : "https://github.com/citation-style-language/schema/raw/master/csl-citation.json" }</w:instrText>
      </w:r>
      <w:r w:rsidR="00A92B76" w:rsidRPr="0019657E">
        <w:rPr>
          <w:rFonts w:ascii="Book Antiqua" w:hAnsi="Book Antiqua" w:cs="Arial"/>
          <w:color w:val="000000"/>
          <w:sz w:val="24"/>
          <w:szCs w:val="24"/>
          <w:shd w:val="clear" w:color="auto" w:fill="FFFFFF"/>
          <w:lang w:val="en-US"/>
        </w:rPr>
        <w:fldChar w:fldCharType="separate"/>
      </w:r>
      <w:r w:rsidR="00846663" w:rsidRPr="0019657E">
        <w:rPr>
          <w:rFonts w:ascii="Book Antiqua" w:hAnsi="Book Antiqua" w:cs="Arial"/>
          <w:noProof/>
          <w:color w:val="000000"/>
          <w:sz w:val="24"/>
          <w:szCs w:val="24"/>
          <w:shd w:val="clear" w:color="auto" w:fill="FFFFFF"/>
          <w:vertAlign w:val="superscript"/>
          <w:lang w:val="en-US"/>
        </w:rPr>
        <w:t>[34]</w:t>
      </w:r>
      <w:r w:rsidR="00A92B76" w:rsidRPr="0019657E">
        <w:rPr>
          <w:rFonts w:ascii="Book Antiqua" w:hAnsi="Book Antiqua" w:cs="Arial"/>
          <w:color w:val="000000"/>
          <w:sz w:val="24"/>
          <w:szCs w:val="24"/>
          <w:shd w:val="clear" w:color="auto" w:fill="FFFFFF"/>
          <w:lang w:val="en-US"/>
        </w:rPr>
        <w:fldChar w:fldCharType="end"/>
      </w:r>
      <w:r w:rsidRPr="0019657E">
        <w:rPr>
          <w:rFonts w:ascii="Book Antiqua" w:hAnsi="Book Antiqua" w:cs="Arial"/>
          <w:color w:val="000000"/>
          <w:sz w:val="24"/>
          <w:szCs w:val="24"/>
          <w:shd w:val="clear" w:color="auto" w:fill="FFFFFF"/>
          <w:lang w:val="en-US"/>
        </w:rPr>
        <w:t>. Stress early in li</w:t>
      </w:r>
      <w:r w:rsidR="00A92B76" w:rsidRPr="0019657E">
        <w:rPr>
          <w:rFonts w:ascii="Book Antiqua" w:hAnsi="Book Antiqua" w:cs="Arial"/>
          <w:color w:val="000000"/>
          <w:sz w:val="24"/>
          <w:szCs w:val="24"/>
          <w:shd w:val="clear" w:color="auto" w:fill="FFFFFF"/>
          <w:lang w:val="en-US"/>
        </w:rPr>
        <w:t>fe</w:t>
      </w:r>
      <w:r w:rsidRPr="0019657E">
        <w:rPr>
          <w:rFonts w:ascii="Book Antiqua" w:hAnsi="Book Antiqua" w:cs="Arial"/>
          <w:color w:val="000000"/>
          <w:sz w:val="24"/>
          <w:szCs w:val="24"/>
          <w:shd w:val="clear" w:color="auto" w:fill="FFFFFF"/>
          <w:lang w:val="en-US"/>
        </w:rPr>
        <w:t xml:space="preserve"> due to childhood </w:t>
      </w:r>
      <w:r w:rsidRPr="0019657E">
        <w:rPr>
          <w:rFonts w:ascii="Book Antiqua" w:hAnsi="Book Antiqua" w:cs="Arial"/>
          <w:noProof/>
          <w:color w:val="000000"/>
          <w:sz w:val="24"/>
          <w:szCs w:val="24"/>
          <w:shd w:val="clear" w:color="auto" w:fill="FFFFFF"/>
          <w:lang w:val="en-US"/>
        </w:rPr>
        <w:t>trauma</w:t>
      </w:r>
      <w:r w:rsidRPr="0019657E">
        <w:rPr>
          <w:rFonts w:ascii="Book Antiqua" w:hAnsi="Book Antiqua" w:cs="Arial"/>
          <w:color w:val="000000"/>
          <w:sz w:val="24"/>
          <w:szCs w:val="24"/>
          <w:shd w:val="clear" w:color="auto" w:fill="FFFFFF"/>
          <w:lang w:val="en-US"/>
        </w:rPr>
        <w:t xml:space="preserve"> has</w:t>
      </w:r>
      <w:r w:rsidR="00682E74" w:rsidRPr="0019657E">
        <w:rPr>
          <w:rFonts w:ascii="Book Antiqua" w:hAnsi="Book Antiqua" w:cs="Arial"/>
          <w:color w:val="000000"/>
          <w:sz w:val="24"/>
          <w:szCs w:val="24"/>
          <w:shd w:val="clear" w:color="auto" w:fill="FFFFFF"/>
          <w:lang w:val="en-US"/>
        </w:rPr>
        <w:t xml:space="preserve"> been</w:t>
      </w:r>
      <w:r w:rsidRPr="0019657E">
        <w:rPr>
          <w:rFonts w:ascii="Book Antiqua" w:hAnsi="Book Antiqua" w:cs="Arial"/>
          <w:color w:val="000000"/>
          <w:sz w:val="24"/>
          <w:szCs w:val="24"/>
          <w:shd w:val="clear" w:color="auto" w:fill="FFFFFF"/>
          <w:lang w:val="en-US"/>
        </w:rPr>
        <w:t xml:space="preserve"> reported </w:t>
      </w:r>
      <w:r w:rsidR="00682E74" w:rsidRPr="0019657E">
        <w:rPr>
          <w:rFonts w:ascii="Book Antiqua" w:hAnsi="Book Antiqua" w:cs="Arial"/>
          <w:color w:val="000000"/>
          <w:sz w:val="24"/>
          <w:szCs w:val="24"/>
          <w:shd w:val="clear" w:color="auto" w:fill="FFFFFF"/>
          <w:lang w:val="en-US"/>
        </w:rPr>
        <w:t xml:space="preserve">to result in </w:t>
      </w:r>
      <w:r w:rsidRPr="0019657E">
        <w:rPr>
          <w:rFonts w:ascii="Book Antiqua" w:hAnsi="Book Antiqua" w:cs="Arial"/>
          <w:color w:val="000000"/>
          <w:sz w:val="24"/>
          <w:szCs w:val="24"/>
          <w:shd w:val="clear" w:color="auto" w:fill="FFFFFF"/>
          <w:lang w:val="en-US"/>
        </w:rPr>
        <w:t xml:space="preserve">an adjustment dysfunction of the </w:t>
      </w:r>
      <w:r w:rsidRPr="0019657E">
        <w:rPr>
          <w:rFonts w:ascii="Book Antiqua" w:hAnsi="Book Antiqua" w:cs="Arial"/>
          <w:noProof/>
          <w:color w:val="000000"/>
          <w:sz w:val="24"/>
          <w:szCs w:val="24"/>
          <w:shd w:val="clear" w:color="auto" w:fill="FFFFFF"/>
          <w:lang w:val="en-US"/>
        </w:rPr>
        <w:t>HPA</w:t>
      </w:r>
      <w:r w:rsidRPr="0019657E">
        <w:rPr>
          <w:rFonts w:ascii="Book Antiqua" w:hAnsi="Book Antiqua" w:cs="Arial"/>
          <w:color w:val="000000"/>
          <w:sz w:val="24"/>
          <w:szCs w:val="24"/>
          <w:shd w:val="clear" w:color="auto" w:fill="FFFFFF"/>
          <w:lang w:val="en-US"/>
        </w:rPr>
        <w:t xml:space="preserve"> axis responsiveness u</w:t>
      </w:r>
      <w:r w:rsidR="00A92B76" w:rsidRPr="0019657E">
        <w:rPr>
          <w:rFonts w:ascii="Book Antiqua" w:hAnsi="Book Antiqua" w:cs="Arial"/>
          <w:color w:val="000000"/>
          <w:sz w:val="24"/>
          <w:szCs w:val="24"/>
          <w:shd w:val="clear" w:color="auto" w:fill="FFFFFF"/>
          <w:lang w:val="en-US"/>
        </w:rPr>
        <w:t>pon stress states encountered</w:t>
      </w:r>
      <w:r w:rsidR="00FF6004" w:rsidRPr="0019657E">
        <w:rPr>
          <w:rFonts w:ascii="Book Antiqua" w:hAnsi="Book Antiqua" w:cs="Arial"/>
          <w:color w:val="000000"/>
          <w:sz w:val="24"/>
          <w:szCs w:val="24"/>
          <w:shd w:val="clear" w:color="auto" w:fill="FFFFFF"/>
          <w:lang w:val="en-US"/>
        </w:rPr>
        <w:t>,</w:t>
      </w:r>
      <w:r w:rsidR="00A92B76" w:rsidRPr="0019657E">
        <w:rPr>
          <w:rFonts w:ascii="Book Antiqua" w:hAnsi="Book Antiqua" w:cs="Arial"/>
          <w:color w:val="000000"/>
          <w:sz w:val="24"/>
          <w:szCs w:val="24"/>
          <w:shd w:val="clear" w:color="auto" w:fill="FFFFFF"/>
          <w:lang w:val="en-US"/>
        </w:rPr>
        <w:t xml:space="preserve"> with p</w:t>
      </w:r>
      <w:r w:rsidR="0010799F" w:rsidRPr="0019657E">
        <w:rPr>
          <w:rFonts w:ascii="Book Antiqua" w:hAnsi="Book Antiqua" w:cs="Arial"/>
          <w:color w:val="000000"/>
          <w:sz w:val="24"/>
          <w:szCs w:val="24"/>
          <w:shd w:val="clear" w:color="auto" w:fill="FFFFFF"/>
          <w:lang w:val="en-US"/>
        </w:rPr>
        <w:t xml:space="preserve">atients with BPD. There seems to be </w:t>
      </w:r>
      <w:r w:rsidRPr="0019657E">
        <w:rPr>
          <w:rFonts w:ascii="Book Antiqua" w:hAnsi="Book Antiqua" w:cs="Arial"/>
          <w:color w:val="000000"/>
          <w:sz w:val="24"/>
          <w:szCs w:val="24"/>
          <w:shd w:val="clear" w:color="auto" w:fill="FFFFFF"/>
          <w:lang w:val="en-US"/>
        </w:rPr>
        <w:t xml:space="preserve">an increased activation of the </w:t>
      </w:r>
      <w:r w:rsidRPr="0019657E">
        <w:rPr>
          <w:rFonts w:ascii="Book Antiqua" w:hAnsi="Book Antiqua" w:cs="Arial"/>
          <w:noProof/>
          <w:color w:val="000000"/>
          <w:sz w:val="24"/>
          <w:szCs w:val="24"/>
          <w:shd w:val="clear" w:color="auto" w:fill="FFFFFF"/>
          <w:lang w:val="en-US"/>
        </w:rPr>
        <w:t>HPA</w:t>
      </w:r>
      <w:r w:rsidRPr="0019657E">
        <w:rPr>
          <w:rFonts w:ascii="Book Antiqua" w:hAnsi="Book Antiqua" w:cs="Arial"/>
          <w:color w:val="000000"/>
          <w:sz w:val="24"/>
          <w:szCs w:val="24"/>
          <w:shd w:val="clear" w:color="auto" w:fill="FFFFFF"/>
          <w:lang w:val="en-US"/>
        </w:rPr>
        <w:t xml:space="preserve"> axis</w:t>
      </w:r>
      <w:r w:rsidRPr="0019657E">
        <w:rPr>
          <w:rFonts w:ascii="Book Antiqua" w:hAnsi="Book Antiqua" w:cs="Arial"/>
          <w:color w:val="000000"/>
          <w:sz w:val="24"/>
          <w:szCs w:val="24"/>
          <w:shd w:val="clear" w:color="auto" w:fill="FFFFFF"/>
          <w:lang w:val="en-US"/>
        </w:rPr>
        <w:fldChar w:fldCharType="begin" w:fldLock="1"/>
      </w:r>
      <w:r w:rsidR="00110E15" w:rsidRPr="0019657E">
        <w:rPr>
          <w:rFonts w:ascii="Book Antiqua" w:hAnsi="Book Antiqua" w:cs="Arial"/>
          <w:color w:val="000000"/>
          <w:sz w:val="24"/>
          <w:szCs w:val="24"/>
          <w:shd w:val="clear" w:color="auto" w:fill="FFFFFF"/>
          <w:lang w:val="en-US"/>
        </w:rPr>
        <w:instrText>ADDIN CSL_CITATION { "citationItems" : [ { "id" : "ITEM-1", "itemData" : { "DOI" : "10.1097/01.NMD.0000061140.93952.28", "ISBN" : "0022-3018", "ISSN" : "0022-3018", "PMID" : "12695738", "abstract" : "Twenty-four-hour urine cortisol excretion was compared between 37 combat veterans with posttraumatic stress disorder (PTSD) comorbid with borderline personality disorder and 18 combat veterans with PTSD only. All participants were male (average age 43.5 yrs). Combat veterans with PTSD and comorbid BPD had a significantly lower mean 24-hour urine cortisol level than combat veterans with PTSD alone. (PsycINFO Database Record (c) 2010 APA, all rights reserved)", "author" : [ { "dropping-particle" : "", "family" : "Southwick", "given" : "Steven M.", "non-dropping-particle" : "", "parse-names" : false, "suffix" : "" }, { "dropping-particle" : "", "family" : "Axelrod", "given" : "Seth R.", "non-dropping-particle" : "", "parse-names" : false, "suffix" : "" }, { "dropping-particle" : "", "family" : "Wang", "given" : "Sheila", "non-dropping-particle" : "", "parse-names" : false, "suffix" : "" }, { "dropping-particle" : "", "family" : "Yehuda", "given" : "Rachel", "non-dropping-particle" : "", "parse-names" : false, "suffix" : "" }, { "dropping-particle" : "", "family" : "Morgan", "given" : "C. A.", "non-dropping-particle" : "", "parse-names" : false, "suffix" : "" }, { "dropping-particle" : "", "family" : "Charney", "given" : "Dennis", "non-dropping-particle" : "", "parse-names" : false, "suffix" : "" }, { "dropping-particle" : "", "family" : "Rosenheck", "given" : "Robert", "non-dropping-particle" : "", "parse-names" : false, "suffix" : "" }, { "dropping-particle" : "", "family" : "Mason", "given" : "John W.", "non-dropping-particle" : "", "parse-names" : false, "suffix" : "" } ], "container-title" : "The Journal of Nervous and Mental Disease", "id" : "ITEM-1", "issue" : "4", "issued" : { "date-parts" : [ [ "2003" ] ] }, "page" : "261-262", "title" : "Twenty-Four-Hour Urine Cortisol in Combat Veterans with PTSD and Comorbid Borderline Personality Disorder", "type" : "article-journal", "volume" : "191" }, "uris" : [ "http://www.mendeley.com/documents/?uuid=4fb7bf37-22d3-4f9f-a0cf-5d62108a729f" ] }, { "id" : "ITEM-2", "itemData" : { "DOI" : "10.1016/j.eurpsy.2006.09.002", "ISBN" : "0924-9338", "ISSN" : "09249338", "PMID" : "17142011", "abstract" : "Free cortisol was investigated in BPD patients and healthy controls. A positive association was found between cortisol and depression scores, while the number of PTSD symptoms was negatively correlated with cortisol release. These findings suggest that alterations in cortisol release in BPD are strongly associated with the severity of psychopathology. \u00a9 2006 Elsevier Masson SAS. All rights reserved.", "author" : [ { "dropping-particle" : "", "family" : "Wingenfeld", "given" : "Katja", "non-dropping-particle" : "", "parse-names" : false, "suffix" : "" }, { "dropping-particle" : "", "family" : "Driessen", "given" : "Martin", "non-dropping-particle" : "", "parse-names" : false, "suffix" : "" }, { "dropping-particle" : "", "family" : "Adam", "given" : "Bettina", "non-dropping-particle" : "", "parse-names" : false, "suffix" : "" }, { "dropping-particle" : "", "family" : "Hill", "given" : "Andreas", "non-dropping-particle" : "", "parse-names" : false, "suffix" : "" } ], "container-title" : "European Psychiatry", "id" : "ITEM-2", "issue" : "5", "issued" : { "date-parts" : [ [ "2007" ] ] }, "page" : "309-312", "title" : "Overnight urinary cortisol release in women with borderline personality disorder depends on comorbid PTSD and depressive psychopathology", "type" : "article-journal", "volume" : "22" }, "uris" : [ "http://www.mendeley.com/documents/?uuid=65b8c169-3ea0-4c90-86f7-723c5aac1ba8" ] } ], "mendeley" : { "formattedCitation" : "&lt;sup&gt;[35,36]&lt;/sup&gt;", "plainTextFormattedCitation" : "[35,36]", "previouslyFormattedCitation" : "&lt;sup&gt;[35,36]&lt;/sup&gt;" }, "properties" : { "noteIndex" : 0 }, "schema" : "https://github.com/citation-style-language/schema/raw/master/csl-citation.json" }</w:instrText>
      </w:r>
      <w:r w:rsidRPr="0019657E">
        <w:rPr>
          <w:rFonts w:ascii="Book Antiqua" w:hAnsi="Book Antiqua" w:cs="Arial"/>
          <w:color w:val="000000"/>
          <w:sz w:val="24"/>
          <w:szCs w:val="24"/>
          <w:shd w:val="clear" w:color="auto" w:fill="FFFFFF"/>
          <w:lang w:val="en-US"/>
        </w:rPr>
        <w:fldChar w:fldCharType="separate"/>
      </w:r>
      <w:r w:rsidR="00846663" w:rsidRPr="0019657E">
        <w:rPr>
          <w:rFonts w:ascii="Book Antiqua" w:hAnsi="Book Antiqua" w:cs="Arial"/>
          <w:noProof/>
          <w:color w:val="000000"/>
          <w:sz w:val="24"/>
          <w:szCs w:val="24"/>
          <w:shd w:val="clear" w:color="auto" w:fill="FFFFFF"/>
          <w:vertAlign w:val="superscript"/>
          <w:lang w:val="en-US"/>
        </w:rPr>
        <w:t>[35,36]</w:t>
      </w:r>
      <w:r w:rsidRPr="0019657E">
        <w:rPr>
          <w:rFonts w:ascii="Book Antiqua" w:hAnsi="Book Antiqua" w:cs="Arial"/>
          <w:color w:val="000000"/>
          <w:sz w:val="24"/>
          <w:szCs w:val="24"/>
          <w:shd w:val="clear" w:color="auto" w:fill="FFFFFF"/>
          <w:lang w:val="en-US"/>
        </w:rPr>
        <w:fldChar w:fldCharType="end"/>
      </w:r>
      <w:r w:rsidR="00631DE3" w:rsidRPr="0019657E">
        <w:rPr>
          <w:rFonts w:ascii="Book Antiqua" w:hAnsi="Book Antiqua" w:cs="Arial"/>
          <w:color w:val="000000"/>
          <w:sz w:val="24"/>
          <w:szCs w:val="24"/>
          <w:shd w:val="clear" w:color="auto" w:fill="FFFFFF"/>
          <w:lang w:val="en-US"/>
        </w:rPr>
        <w:t>, suggesting the association of the main stress regulating mechanism to childhood trauma and a biological correlation to the development of the borderline personality. Furthermore, several interacting neurotransmitter systems</w:t>
      </w:r>
      <w:r w:rsidR="00206A95" w:rsidRPr="0019657E">
        <w:rPr>
          <w:rFonts w:ascii="Book Antiqua" w:hAnsi="Book Antiqua" w:cs="Arial"/>
          <w:color w:val="000000"/>
          <w:sz w:val="24"/>
          <w:szCs w:val="24"/>
          <w:shd w:val="clear" w:color="auto" w:fill="FFFFFF"/>
          <w:lang w:val="en-US"/>
        </w:rPr>
        <w:t xml:space="preserve"> </w:t>
      </w:r>
      <w:r w:rsidR="00631DE3" w:rsidRPr="0019657E">
        <w:rPr>
          <w:rFonts w:ascii="Book Antiqua" w:hAnsi="Book Antiqua" w:cs="Arial"/>
          <w:color w:val="000000"/>
          <w:sz w:val="24"/>
          <w:szCs w:val="24"/>
          <w:shd w:val="clear" w:color="auto" w:fill="FFFFFF"/>
          <w:lang w:val="en-US"/>
        </w:rPr>
        <w:t xml:space="preserve">are shown to be affected in </w:t>
      </w:r>
      <w:r w:rsidR="00206A95" w:rsidRPr="0019657E">
        <w:rPr>
          <w:rFonts w:ascii="Book Antiqua" w:hAnsi="Book Antiqua" w:cs="Arial"/>
          <w:color w:val="000000"/>
          <w:sz w:val="24"/>
          <w:szCs w:val="24"/>
          <w:shd w:val="clear" w:color="auto" w:fill="FFFFFF"/>
          <w:lang w:val="en-US"/>
        </w:rPr>
        <w:t>BPD</w:t>
      </w:r>
      <w:r w:rsidR="00FF6004" w:rsidRPr="0019657E">
        <w:rPr>
          <w:rFonts w:ascii="Book Antiqua" w:hAnsi="Book Antiqua" w:cs="Arial"/>
          <w:color w:val="000000"/>
          <w:sz w:val="24"/>
          <w:szCs w:val="24"/>
          <w:shd w:val="clear" w:color="auto" w:fill="FFFFFF"/>
          <w:lang w:val="en-US"/>
        </w:rPr>
        <w:fldChar w:fldCharType="begin" w:fldLock="1"/>
      </w:r>
      <w:r w:rsidR="00110E15" w:rsidRPr="0019657E">
        <w:rPr>
          <w:rFonts w:ascii="Book Antiqua" w:hAnsi="Book Antiqua" w:cs="Arial"/>
          <w:color w:val="000000"/>
          <w:sz w:val="24"/>
          <w:szCs w:val="24"/>
          <w:shd w:val="clear" w:color="auto" w:fill="FFFFFF"/>
          <w:lang w:val="en-US"/>
        </w:rPr>
        <w:instrText>ADDIN CSL_CITATION { "citationItems" : [ { "id" : "ITEM-1", "itemData" : { "DOI" : "10.1038/sj.npp.1300424", "ISBN" : "0893-133X (Print)\\r0006-3223 (Linking)", "ISSN" : "0893-133X", "PMID" : "15039763", "abstract" : "Research on the biological basis of borderline personality disorder (BPD) has focused primarily on the serotonin model of impulsive aggression. However, there is evidence that dopamine (DA) dysfunction may also be associated with BPD. Pertinent research and review articles, identified by Medline searches of relevant topics, books, references from bibliographies, and conference proceedings from 1975 to 2003, were reviewed. Evidence of DA dysfunction in BPD derives from the efficacy of traditional and atypical antipsychotic agents in BPD, and from provocative challenges with amphetamine and methylphenidate of subjects with the disorder. In addition, human and animal studies indicate that DA activity plays an important role in emotion information processing, impulse control, and cognition. The results of this review suggest that DA dysfunction is associated with three dimensions of BPD, that is, emotional dysregulation, impulsivity, and cognitive-perceptual impairment. The main limitation of this hypothesis is that the evidence reviewed is circumstantial. There is no study that directly demonstrates DA dysfunction in BPD. In addition, the therapeutic effects of antipsychotic agents observed in BPD may be mediated by non-DA mechanisms of action. If the stated hypothesis is correct, DA dysfunction in BPD may result from genetic, developmental, or environmental factors directly affecting specific DA pathways. Alternatively, DA dysfunction in BPD may be a compensatory response to alterations in the primary neural systems that control emotion, impulse control, and cognition, and that are mediated by the brain's main neurotransmitters, glutamate, and GABA, or in one or more other neuromodulatory pathways such as serotonin, acetylcholine, and norepinephrine.", "author" : [ { "dropping-particle" : "", "family" : "Friedel", "given" : "Robert O", "non-dropping-particle" : "", "parse-names" : false, "suffix" : "" } ], "container-title" : "Neuropsychopharmacology", "id" : "ITEM-1", "issue" : "6", "issued" : { "date-parts" : [ [ "2004" ] ] }, "page" : "1029-1039", "title" : "Dopamine Dysfunction in Borderline Personality Disorder: A Hypothesis", "type" : "article-journal", "volume" : "29" }, "uris" : [ "http://www.mendeley.com/documents/?uuid=9940187b-52b9-406c-9a19-630023f30e9f" ] }, { "id" : "ITEM-2", "itemData" : { "DOI" : "10.1016/S1180-4882(07)50014-4", "ISBN" : "1180-4882 (Print)", "ISSN" : "11804882", "PMID" : "17353939", "abstract" : "Studies of the neurobehavioural components of borderline personality disorder (BPD) have shown that symptoms and behaviours of BPD are partly associated with disruptions in basic neurocognitive processes, in particular, in the executive neurocognition and memory systems. A growing body of data indicates that the glutamatergic system, in particular, the N-methyl-D-aspartate (NMDA) subtype receptor, plays a major role in neuronal plasticity, cognition and memory and may underlie the pathophysiology of multiple psychiatric disorders. In this paper, we review the literature regarding BPD and its cognitive deficits and the current data on glutamatergic and NMDA neurotransmission. We propose that multiple cognitive dysfunctions and symptoms presented by BPD patients, like dissociation, psychosis and impaired nociception, may result from the dysregulation of the NMDA neurotransmission. This impairment may be the result of a combination of biological vulnerability and environmental influences mediated by the NMDA neurotransmission.", "author" : [ { "dropping-particle" : "", "family" : "Grosjean", "given" : "Bernadette", "non-dropping-particle" : "", "parse-names" : false, "suffix" : "" }, { "dropping-particle" : "", "family" : "Tsai", "given" : "Guochuan E.", "non-dropping-particle" : "", "parse-names" : false, "suffix" : "" } ], "container-title" : "Journal of Psychiatry and Neuroscience", "id" : "ITEM-2", "issue" : "2", "issued" : { "date-parts" : [ [ "2007" ] ] }, "page" : "103-115", "title" : "NMDA neurotransmission as a critical mediator of borderline personality disorder", "type" : "article", "volume" : "32" }, "uris" : [ "http://www.mendeley.com/documents/?uuid=097a0b83-7bf7-4726-8770-711b46f0801a" ] } ], "mendeley" : { "formattedCitation" : "&lt;sup&gt;[37,38]&lt;/sup&gt;", "plainTextFormattedCitation" : "[37,38]", "previouslyFormattedCitation" : "&lt;sup&gt;[37,38]&lt;/sup&gt;" }, "properties" : { "noteIndex" : 0 }, "schema" : "https://github.com/citation-style-language/schema/raw/master/csl-citation.json" }</w:instrText>
      </w:r>
      <w:r w:rsidR="00FF6004" w:rsidRPr="0019657E">
        <w:rPr>
          <w:rFonts w:ascii="Book Antiqua" w:hAnsi="Book Antiqua" w:cs="Arial"/>
          <w:color w:val="000000"/>
          <w:sz w:val="24"/>
          <w:szCs w:val="24"/>
          <w:shd w:val="clear" w:color="auto" w:fill="FFFFFF"/>
          <w:lang w:val="en-US"/>
        </w:rPr>
        <w:fldChar w:fldCharType="separate"/>
      </w:r>
      <w:r w:rsidR="00846663" w:rsidRPr="0019657E">
        <w:rPr>
          <w:rFonts w:ascii="Book Antiqua" w:hAnsi="Book Antiqua" w:cs="Arial"/>
          <w:noProof/>
          <w:color w:val="000000"/>
          <w:sz w:val="24"/>
          <w:szCs w:val="24"/>
          <w:shd w:val="clear" w:color="auto" w:fill="FFFFFF"/>
          <w:vertAlign w:val="superscript"/>
          <w:lang w:val="en-US"/>
        </w:rPr>
        <w:t>[37,38]</w:t>
      </w:r>
      <w:r w:rsidR="00FF6004" w:rsidRPr="0019657E">
        <w:rPr>
          <w:rFonts w:ascii="Book Antiqua" w:hAnsi="Book Antiqua" w:cs="Arial"/>
          <w:color w:val="000000"/>
          <w:sz w:val="24"/>
          <w:szCs w:val="24"/>
          <w:shd w:val="clear" w:color="auto" w:fill="FFFFFF"/>
          <w:lang w:val="en-US"/>
        </w:rPr>
        <w:fldChar w:fldCharType="end"/>
      </w:r>
      <w:r w:rsidR="00FF6004" w:rsidRPr="0019657E">
        <w:rPr>
          <w:rFonts w:ascii="Book Antiqua" w:hAnsi="Book Antiqua" w:cs="Arial"/>
          <w:color w:val="000000"/>
          <w:sz w:val="24"/>
          <w:szCs w:val="24"/>
          <w:shd w:val="clear" w:color="auto" w:fill="FFFFFF"/>
          <w:lang w:val="en-US"/>
        </w:rPr>
        <w:t xml:space="preserve">, </w:t>
      </w:r>
      <w:r w:rsidR="00206A95" w:rsidRPr="0019657E">
        <w:rPr>
          <w:rFonts w:ascii="Book Antiqua" w:hAnsi="Book Antiqua" w:cs="Arial"/>
          <w:color w:val="000000"/>
          <w:sz w:val="24"/>
          <w:szCs w:val="24"/>
          <w:shd w:val="clear" w:color="auto" w:fill="FFFFFF"/>
          <w:lang w:val="en-US"/>
        </w:rPr>
        <w:t>resulting</w:t>
      </w:r>
      <w:r w:rsidR="00631DE3" w:rsidRPr="0019657E">
        <w:rPr>
          <w:rFonts w:ascii="Book Antiqua" w:hAnsi="Book Antiqua" w:cs="Arial"/>
          <w:color w:val="000000"/>
          <w:sz w:val="24"/>
          <w:szCs w:val="24"/>
          <w:shd w:val="clear" w:color="auto" w:fill="FFFFFF"/>
          <w:lang w:val="en-US"/>
        </w:rPr>
        <w:t xml:space="preserve"> to </w:t>
      </w:r>
      <w:r w:rsidR="00AD3CBD" w:rsidRPr="0019657E">
        <w:rPr>
          <w:rFonts w:ascii="Book Antiqua" w:hAnsi="Book Antiqua" w:cs="Arial"/>
          <w:color w:val="000000"/>
          <w:sz w:val="24"/>
          <w:szCs w:val="24"/>
          <w:shd w:val="clear" w:color="auto" w:fill="FFFFFF"/>
          <w:lang w:val="en-US"/>
        </w:rPr>
        <w:t xml:space="preserve">a </w:t>
      </w:r>
      <w:r w:rsidR="00631DE3" w:rsidRPr="0019657E">
        <w:rPr>
          <w:rFonts w:ascii="Book Antiqua" w:hAnsi="Book Antiqua" w:cs="Arial"/>
          <w:color w:val="000000"/>
          <w:sz w:val="24"/>
          <w:szCs w:val="24"/>
          <w:shd w:val="clear" w:color="auto" w:fill="FFFFFF"/>
          <w:lang w:val="en-US"/>
        </w:rPr>
        <w:t>disruption of emotional regulation and social interaction as well as cognitive impairment</w:t>
      </w:r>
      <w:r w:rsidR="00AD3CBD" w:rsidRPr="0019657E">
        <w:rPr>
          <w:rFonts w:ascii="Book Antiqua" w:hAnsi="Book Antiqua" w:cs="Arial"/>
          <w:color w:val="000000"/>
          <w:sz w:val="24"/>
          <w:szCs w:val="24"/>
          <w:shd w:val="clear" w:color="auto" w:fill="FFFFFF"/>
          <w:lang w:val="en-US"/>
        </w:rPr>
        <w:t>s</w:t>
      </w:r>
      <w:r w:rsidR="00631DE3" w:rsidRPr="0019657E">
        <w:rPr>
          <w:rFonts w:ascii="Book Antiqua" w:hAnsi="Book Antiqua" w:cs="Arial"/>
          <w:color w:val="000000"/>
          <w:sz w:val="24"/>
          <w:szCs w:val="24"/>
          <w:shd w:val="clear" w:color="auto" w:fill="FFFFFF"/>
          <w:lang w:val="en-US"/>
        </w:rPr>
        <w:t xml:space="preserve"> </w:t>
      </w:r>
      <w:r w:rsidR="00AD3CBD" w:rsidRPr="0019657E">
        <w:rPr>
          <w:rFonts w:ascii="Book Antiqua" w:hAnsi="Book Antiqua" w:cs="Arial"/>
          <w:color w:val="000000"/>
          <w:sz w:val="24"/>
          <w:szCs w:val="24"/>
          <w:shd w:val="clear" w:color="auto" w:fill="FFFFFF"/>
          <w:lang w:val="en-US"/>
        </w:rPr>
        <w:t xml:space="preserve">evident </w:t>
      </w:r>
      <w:r w:rsidR="00631DE3" w:rsidRPr="0019657E">
        <w:rPr>
          <w:rFonts w:ascii="Book Antiqua" w:hAnsi="Book Antiqua" w:cs="Arial"/>
          <w:color w:val="000000"/>
          <w:sz w:val="24"/>
          <w:szCs w:val="24"/>
          <w:shd w:val="clear" w:color="auto" w:fill="FFFFFF"/>
          <w:lang w:val="en-US"/>
        </w:rPr>
        <w:t xml:space="preserve">mainly in spatial memory, modulation of vigilance and negative emotional states </w:t>
      </w:r>
      <w:r w:rsidR="00EF6216" w:rsidRPr="0019657E">
        <w:rPr>
          <w:rFonts w:ascii="Book Antiqua" w:hAnsi="Book Antiqua" w:cs="Arial"/>
          <w:color w:val="000000"/>
          <w:sz w:val="24"/>
          <w:szCs w:val="24"/>
          <w:shd w:val="clear" w:color="auto" w:fill="FFFFFF"/>
          <w:lang w:val="en-US"/>
        </w:rPr>
        <w:t xml:space="preserve">mediated </w:t>
      </w:r>
      <w:r w:rsidR="00631DE3" w:rsidRPr="0019657E">
        <w:rPr>
          <w:rFonts w:ascii="Book Antiqua" w:hAnsi="Book Antiqua" w:cs="Arial"/>
          <w:color w:val="000000"/>
          <w:sz w:val="24"/>
          <w:szCs w:val="24"/>
          <w:shd w:val="clear" w:color="auto" w:fill="FFFFFF"/>
          <w:lang w:val="en-US"/>
        </w:rPr>
        <w:lastRenderedPageBreak/>
        <w:t>through the hippocampus and amygdala</w:t>
      </w:r>
      <w:r w:rsidR="00206A95" w:rsidRPr="0019657E">
        <w:rPr>
          <w:rFonts w:ascii="Book Antiqua" w:hAnsi="Book Antiqua" w:cs="Arial"/>
          <w:color w:val="000000"/>
          <w:sz w:val="24"/>
          <w:szCs w:val="24"/>
          <w:shd w:val="clear" w:color="auto" w:fill="FFFFFF"/>
          <w:lang w:val="en-US"/>
        </w:rPr>
        <w:fldChar w:fldCharType="begin" w:fldLock="1"/>
      </w:r>
      <w:r w:rsidR="00110E15" w:rsidRPr="0019657E">
        <w:rPr>
          <w:rFonts w:ascii="Book Antiqua" w:hAnsi="Book Antiqua" w:cs="Arial"/>
          <w:color w:val="000000"/>
          <w:sz w:val="24"/>
          <w:szCs w:val="24"/>
          <w:shd w:val="clear" w:color="auto" w:fill="FFFFFF"/>
          <w:lang w:val="en-US"/>
        </w:rPr>
        <w:instrText>ADDIN CSL_CITATION { "citationItems" : [ { "id" : "ITEM-1", "itemData" : { "DOI" : "10.1001/archpsyc.57.12.1115", "ISBN" : "0003-990X", "ISSN" : "0003990X", "PMID" : "11115325", "abstract" : "BACKGROUND: Based on findings of stress-induced neural disturbances in animals and smaller hippocampal volumes in humans with posttraumatic stress disorder), we hypothesized that patients with borderline personality disorders (BPD), who often are victims of early traumatization, have smaller volumes of the hippocampus and the amygdala. We assumed that volumes of these brain regions are negatively correlated with traumatic experiences and with neuropsychological deficits. METHODS: We studied 21 female patients with BPD and a similar group of healthy controls. We performed clinical assessments, a modified version of the Childhood Trauma Questionnaire, and magnetic resonance imaging volumetric measurements of the hippocampus, amygdala, temporal lobes, and prosencephalon. Neuropsychological testing included scales on which disturbances in BPD were previously reported. RESULTS: The patients with BPD had nearly 16% smaller volumes of the hippocampus (P&lt;.001) and 8% smaller volumes of the amygdala (P&lt;.05) than the healthy controls. The results for both hemispheres were nearly identical and were controlled for the volume of the prosencephalon and for head tilts. The volumes of the hippocampus were negatively correlated with the extent and the duration of self-reported early traumatization only when BPD and control subjects were considered together. Levels of neuropsychological functioning were associated with the severity of depression but not with the volumes of the hippocampus. CONCLUSION: In female patients with BPD, we found reduction of the volumes of the hippocampus (and perhaps of the amygdala), but the association of volume reduction and traumatic experiences remains unclear. Arch Gen Psychiatry. 2000;57:1115-1122.", "author" : [ { "dropping-particle" : "", "family" : "Driessen", "given" : "M", "non-dropping-particle" : "", "parse-names" : false, "suffix" : "" }, { "dropping-particle" : "", "family" : "Herrmann", "given" : "J", "non-dropping-particle" : "", "parse-names" : false, "suffix" : "" }, { "dropping-particle" : "", "family" : "Stahl", "given" : "K", "non-dropping-particle" : "", "parse-names" : false, "suffix" : "" }, { "dropping-particle" : "", "family" : "Zwaan", "given" : "M", "non-dropping-particle" : "", "parse-names" : false, "suffix" : "" }, { "dropping-particle" : "", "family" : "Meier", "given" : "S", "non-dropping-particle" : "", "parse-names" : false, "suffix" : "" }, { "dropping-particle" : "", "family" : "Hill", "given" : "a", "non-dropping-particle" : "", "parse-names" : false, "suffix" : "" }, { "dropping-particle" : "", "family" : "Osterheider", "given" : "M", "non-dropping-particle" : "", "parse-names" : false, "suffix" : "" }, { "dropping-particle" : "", "family" : "Petersen", "given" : "D", "non-dropping-particle" : "", "parse-names" : false, "suffix" : "" } ], "container-title" : "Archives of general psychiatry", "id" : "ITEM-1", "issue" : "12", "issued" : { "date-parts" : [ [ "2000" ] ] }, "page" : "1115-1122", "title" : "Magnetic resonance imaging volumes of the hippocampus and the amygdala in women with borderline personality disorder and early traumatization.", "type" : "article-journal", "volume" : "57" }, "uris" : [ "http://www.mendeley.com/documents/?uuid=37430a47-e7e4-452c-a9bf-065e0593dbb4" ] } ], "mendeley" : { "formattedCitation" : "&lt;sup&gt;[39]&lt;/sup&gt;", "plainTextFormattedCitation" : "[39]", "previouslyFormattedCitation" : "&lt;sup&gt;[39]&lt;/sup&gt;" }, "properties" : { "noteIndex" : 0 }, "schema" : "https://github.com/citation-style-language/schema/raw/master/csl-citation.json" }</w:instrText>
      </w:r>
      <w:r w:rsidR="00206A95" w:rsidRPr="0019657E">
        <w:rPr>
          <w:rFonts w:ascii="Book Antiqua" w:hAnsi="Book Antiqua" w:cs="Arial"/>
          <w:color w:val="000000"/>
          <w:sz w:val="24"/>
          <w:szCs w:val="24"/>
          <w:shd w:val="clear" w:color="auto" w:fill="FFFFFF"/>
          <w:lang w:val="en-US"/>
        </w:rPr>
        <w:fldChar w:fldCharType="separate"/>
      </w:r>
      <w:r w:rsidR="00846663" w:rsidRPr="0019657E">
        <w:rPr>
          <w:rFonts w:ascii="Book Antiqua" w:hAnsi="Book Antiqua" w:cs="Arial"/>
          <w:noProof/>
          <w:color w:val="000000"/>
          <w:sz w:val="24"/>
          <w:szCs w:val="24"/>
          <w:shd w:val="clear" w:color="auto" w:fill="FFFFFF"/>
          <w:vertAlign w:val="superscript"/>
          <w:lang w:val="en-US"/>
        </w:rPr>
        <w:t>[39]</w:t>
      </w:r>
      <w:r w:rsidR="00206A95" w:rsidRPr="0019657E">
        <w:rPr>
          <w:rFonts w:ascii="Book Antiqua" w:hAnsi="Book Antiqua" w:cs="Arial"/>
          <w:color w:val="000000"/>
          <w:sz w:val="24"/>
          <w:szCs w:val="24"/>
          <w:shd w:val="clear" w:color="auto" w:fill="FFFFFF"/>
          <w:lang w:val="en-US"/>
        </w:rPr>
        <w:fldChar w:fldCharType="end"/>
      </w:r>
      <w:r w:rsidR="00206A95" w:rsidRPr="0019657E">
        <w:rPr>
          <w:rFonts w:ascii="Book Antiqua" w:hAnsi="Book Antiqua" w:cs="Arial"/>
          <w:color w:val="000000"/>
          <w:sz w:val="24"/>
          <w:szCs w:val="24"/>
          <w:shd w:val="clear" w:color="auto" w:fill="FFFFFF"/>
          <w:lang w:val="en-US"/>
        </w:rPr>
        <w:t xml:space="preserve">, </w:t>
      </w:r>
      <w:r w:rsidR="00FD1EF1" w:rsidRPr="0019657E">
        <w:rPr>
          <w:rFonts w:ascii="Book Antiqua" w:hAnsi="Book Antiqua" w:cs="Arial"/>
          <w:color w:val="000000"/>
          <w:sz w:val="24"/>
          <w:szCs w:val="24"/>
          <w:shd w:val="clear" w:color="auto" w:fill="FFFFFF"/>
          <w:lang w:val="en-US"/>
        </w:rPr>
        <w:t>symptomatology that is present</w:t>
      </w:r>
      <w:r w:rsidR="00206A95" w:rsidRPr="0019657E">
        <w:rPr>
          <w:rFonts w:ascii="Book Antiqua" w:hAnsi="Book Antiqua" w:cs="Arial"/>
          <w:color w:val="000000"/>
          <w:sz w:val="24"/>
          <w:szCs w:val="24"/>
          <w:shd w:val="clear" w:color="auto" w:fill="FFFFFF"/>
          <w:lang w:val="en-US"/>
        </w:rPr>
        <w:t xml:space="preserve"> in </w:t>
      </w:r>
      <w:r w:rsidR="00891A10" w:rsidRPr="0019657E">
        <w:rPr>
          <w:rFonts w:ascii="Book Antiqua" w:hAnsi="Book Antiqua" w:cs="Arial"/>
          <w:color w:val="000000"/>
          <w:sz w:val="24"/>
          <w:szCs w:val="24"/>
          <w:shd w:val="clear" w:color="auto" w:fill="FFFFFF"/>
          <w:lang w:val="en-US"/>
        </w:rPr>
        <w:t xml:space="preserve">complex </w:t>
      </w:r>
      <w:r w:rsidR="00206A95" w:rsidRPr="0019657E">
        <w:rPr>
          <w:rFonts w:ascii="Book Antiqua" w:hAnsi="Book Antiqua" w:cs="Arial"/>
          <w:color w:val="000000"/>
          <w:sz w:val="24"/>
          <w:szCs w:val="24"/>
          <w:shd w:val="clear" w:color="auto" w:fill="FFFFFF"/>
          <w:lang w:val="en-US"/>
        </w:rPr>
        <w:t>PTSD even in the lack of similar biological studies to support this</w:t>
      </w:r>
      <w:r w:rsidR="00794DB2" w:rsidRPr="0019657E">
        <w:rPr>
          <w:rFonts w:ascii="Book Antiqua" w:hAnsi="Book Antiqua" w:cs="Arial"/>
          <w:color w:val="000000"/>
          <w:sz w:val="24"/>
          <w:szCs w:val="24"/>
          <w:shd w:val="clear" w:color="auto" w:fill="FFFFFF"/>
          <w:lang w:val="en-US"/>
        </w:rPr>
        <w:t xml:space="preserve">, at least in terms of neuromodulation alterations in </w:t>
      </w:r>
      <w:r w:rsidR="00891A10" w:rsidRPr="0019657E">
        <w:rPr>
          <w:rFonts w:ascii="Book Antiqua" w:hAnsi="Book Antiqua" w:cs="Arial"/>
          <w:color w:val="000000"/>
          <w:sz w:val="24"/>
          <w:szCs w:val="24"/>
          <w:shd w:val="clear" w:color="auto" w:fill="FFFFFF"/>
          <w:lang w:val="en-US"/>
        </w:rPr>
        <w:t xml:space="preserve">complex </w:t>
      </w:r>
      <w:r w:rsidR="00794DB2" w:rsidRPr="0019657E">
        <w:rPr>
          <w:rFonts w:ascii="Book Antiqua" w:hAnsi="Book Antiqua" w:cs="Arial"/>
          <w:color w:val="000000"/>
          <w:sz w:val="24"/>
          <w:szCs w:val="24"/>
          <w:shd w:val="clear" w:color="auto" w:fill="FFFFFF"/>
          <w:lang w:val="en-US"/>
        </w:rPr>
        <w:t>PTSD</w:t>
      </w:r>
      <w:r w:rsidR="00206A95" w:rsidRPr="0019657E">
        <w:rPr>
          <w:rFonts w:ascii="Book Antiqua" w:hAnsi="Book Antiqua" w:cs="Arial"/>
          <w:color w:val="000000"/>
          <w:sz w:val="24"/>
          <w:szCs w:val="24"/>
          <w:shd w:val="clear" w:color="auto" w:fill="FFFFFF"/>
          <w:lang w:val="en-US"/>
        </w:rPr>
        <w:t xml:space="preserve">. </w:t>
      </w:r>
    </w:p>
    <w:p w14:paraId="10915B90" w14:textId="77777777" w:rsidR="002E3B32" w:rsidRPr="0019657E" w:rsidRDefault="00206A95" w:rsidP="00891A10">
      <w:pPr>
        <w:spacing w:after="0" w:line="360" w:lineRule="auto"/>
        <w:ind w:firstLineChars="100" w:firstLine="240"/>
        <w:jc w:val="both"/>
        <w:rPr>
          <w:rFonts w:ascii="Book Antiqua" w:hAnsi="Book Antiqua" w:cs="Arial"/>
          <w:color w:val="000000"/>
          <w:sz w:val="24"/>
          <w:szCs w:val="24"/>
          <w:shd w:val="clear" w:color="auto" w:fill="FFFFFF"/>
          <w:lang w:val="en-US"/>
        </w:rPr>
      </w:pPr>
      <w:r w:rsidRPr="0019657E">
        <w:rPr>
          <w:rFonts w:ascii="Book Antiqua" w:hAnsi="Book Antiqua" w:cs="Arial"/>
          <w:color w:val="000000"/>
          <w:sz w:val="24"/>
          <w:szCs w:val="24"/>
          <w:shd w:val="clear" w:color="auto" w:fill="FFFFFF"/>
          <w:lang w:val="en-US"/>
        </w:rPr>
        <w:t xml:space="preserve">Additionally, neuroimaging studies on BPD, confirm the reduction in hippocampus and amygdala volumes as well as </w:t>
      </w:r>
      <w:r w:rsidR="00F93330" w:rsidRPr="0019657E">
        <w:rPr>
          <w:rFonts w:ascii="Book Antiqua" w:hAnsi="Book Antiqua" w:cs="Arial"/>
          <w:color w:val="000000"/>
          <w:sz w:val="24"/>
          <w:szCs w:val="24"/>
          <w:shd w:val="clear" w:color="auto" w:fill="FFFFFF"/>
          <w:lang w:val="en-US"/>
        </w:rPr>
        <w:t xml:space="preserve">in the </w:t>
      </w:r>
      <w:r w:rsidRPr="0019657E">
        <w:rPr>
          <w:rFonts w:ascii="Book Antiqua" w:hAnsi="Book Antiqua" w:cs="Arial"/>
          <w:color w:val="000000"/>
          <w:sz w:val="24"/>
          <w:szCs w:val="24"/>
          <w:shd w:val="clear" w:color="auto" w:fill="FFFFFF"/>
          <w:lang w:val="en-US"/>
        </w:rPr>
        <w:t>temporal lobes</w:t>
      </w:r>
      <w:r w:rsidRPr="0019657E">
        <w:rPr>
          <w:rFonts w:ascii="Book Antiqua" w:hAnsi="Book Antiqua" w:cs="Arial"/>
          <w:color w:val="000000"/>
          <w:sz w:val="24"/>
          <w:szCs w:val="24"/>
          <w:shd w:val="clear" w:color="auto" w:fill="FFFFFF"/>
          <w:lang w:val="en-US"/>
        </w:rPr>
        <w:fldChar w:fldCharType="begin" w:fldLock="1"/>
      </w:r>
      <w:r w:rsidR="00110E15" w:rsidRPr="0019657E">
        <w:rPr>
          <w:rFonts w:ascii="Book Antiqua" w:hAnsi="Book Antiqua" w:cs="Arial"/>
          <w:color w:val="000000"/>
          <w:sz w:val="24"/>
          <w:szCs w:val="24"/>
          <w:shd w:val="clear" w:color="auto" w:fill="FFFFFF"/>
          <w:lang w:val="en-US"/>
        </w:rPr>
        <w:instrText>ADDIN CSL_CITATION { "citationItems" : [ { "id" : "ITEM-1", "itemData" : { "DOI" : "10.1001/archpsyc.57.12.1115", "ISBN" : "0003-990X", "ISSN" : "0003990X", "PMID" : "11115325", "abstract" : "BACKGROUND: Based on findings of stress-induced neural disturbances in animals and smaller hippocampal volumes in humans with posttraumatic stress disorder), we hypothesized that patients with borderline personality disorders (BPD), who often are victims of early traumatization, have smaller volumes of the hippocampus and the amygdala. We assumed that volumes of these brain regions are negatively correlated with traumatic experiences and with neuropsychological deficits. METHODS: We studied 21 female patients with BPD and a similar group of healthy controls. We performed clinical assessments, a modified version of the Childhood Trauma Questionnaire, and magnetic resonance imaging volumetric measurements of the hippocampus, amygdala, temporal lobes, and prosencephalon. Neuropsychological testing included scales on which disturbances in BPD were previously reported. RESULTS: The patients with BPD had nearly 16% smaller volumes of the hippocampus (P&lt;.001) and 8% smaller volumes of the amygdala (P&lt;.05) than the healthy controls. The results for both hemispheres were nearly identical and were controlled for the volume of the prosencephalon and for head tilts. The volumes of the hippocampus were negatively correlated with the extent and the duration of self-reported early traumatization only when BPD and control subjects were considered together. Levels of neuropsychological functioning were associated with the severity of depression but not with the volumes of the hippocampus. CONCLUSION: In female patients with BPD, we found reduction of the volumes of the hippocampus (and perhaps of the amygdala), but the association of volume reduction and traumatic experiences remains unclear. Arch Gen Psychiatry. 2000;57:1115-1122.", "author" : [ { "dropping-particle" : "", "family" : "Driessen", "given" : "M", "non-dropping-particle" : "", "parse-names" : false, "suffix" : "" }, { "dropping-particle" : "", "family" : "Herrmann", "given" : "J", "non-dropping-particle" : "", "parse-names" : false, "suffix" : "" }, { "dropping-particle" : "", "family" : "Stahl", "given" : "K", "non-dropping-particle" : "", "parse-names" : false, "suffix" : "" }, { "dropping-particle" : "", "family" : "Zwaan", "given" : "M", "non-dropping-particle" : "", "parse-names" : false, "suffix" : "" }, { "dropping-particle" : "", "family" : "Meier", "given" : "S", "non-dropping-particle" : "", "parse-names" : false, "suffix" : "" }, { "dropping-particle" : "", "family" : "Hill", "given" : "a", "non-dropping-particle" : "", "parse-names" : false, "suffix" : "" }, { "dropping-particle" : "", "family" : "Osterheider", "given" : "M", "non-dropping-particle" : "", "parse-names" : false, "suffix" : "" }, { "dropping-particle" : "", "family" : "Petersen", "given" : "D", "non-dropping-particle" : "", "parse-names" : false, "suffix" : "" } ], "container-title" : "Archives of general psychiatry", "id" : "ITEM-1", "issue" : "12", "issued" : { "date-parts" : [ [ "2000" ] ] }, "page" : "1115-1122", "title" : "Magnetic resonance imaging volumes of the hippocampus and the amygdala in women with borderline personality disorder and early traumatization.", "type" : "article-journal", "volume" : "57" }, "uris" : [ "http://www.mendeley.com/documents/?uuid=37430a47-e7e4-452c-a9bf-065e0593dbb4" ] }, { "id" : "ITEM-2", "itemData" : { "DOI" : "10.1016/j.biopsych.2004.10.004", "ISBN" : "0022-3956 (Print) 0022-3956 (Linking)", "ISSN" : "00063223", "PMID" : "15652877", "abstract" : "Evidence is accumulating that suggests borderline personality disorder (BPD) and posttraumatic stress disorder (PTSD) are related to small hippocampal size. Psychotic symptoms are frequent in both disorders. Psychotic spectrum disorders are known to be related to abnormalities of temporoparietal cortices. Using structural magnetic resonance imaging (3D-MRI), parietal cortex and hippocampal volumes were assessed in 30 young women with BPD who had been exposed to severe childhood sexual and physical abuse and in 25 healthy control subjects. Compared with control subjects, BPD subjects had significantly smaller right parietal cortex (-11%) and hippocampal (-17%) volumes. The parietal cortex of borderline subjects showed a significantly stronger leftward asymmetry when compared with control subjects. Stronger psychotic symptoms and schizoid personality traits in borderline subjects were significantly related to reduced leftward asymmetry. Stronger trauma-related clinical symptoms and neuropsychologic deficits were significantly related to smaller hippocampal size. Our results are consistent with previous findings of small hippocampal size in BPD and PTSD. Reduced right parietal cortex size in individuals with BPD may reflect a neurodevelopmental deficit of the right hemisphere.", "author" : [ { "dropping-particle" : "", "family" : "Irle", "given" : "Eva", "non-dropping-particle" : "", "parse-names" : false, "suffix" : "" }, { "dropping-particle" : "", "family" : "Lange", "given" : "Claudia", "non-dropping-particle" : "", "parse-names" : false, "suffix" : "" }, { "dropping-particle" : "", "family" : "Sachsse", "given" : "Ulrich", "non-dropping-particle" : "", "parse-names" : false, "suffix" : "" } ], "container-title" : "Biological Psychiatry", "id" : "ITEM-2", "issue" : "2", "issued" : { "date-parts" : [ [ "2005" ] ] }, "page" : "173-182", "title" : "Reduced size and abnormal asymmetry of parietal cortex in women with borderline personality disorder", "type" : "article-journal", "volume" : "57" }, "uris" : [ "http://www.mendeley.com/documents/?uuid=a3a0107e-4cb2-4aae-abbd-3bc2d903d4fb" ] }, { "id" : "ITEM-3", "itemData" : { "DOI" : "10.1016/S0006-3223(03)01743-2", "ISBN" : "0006-3223 (Print) 0006-3223 (Linking)", "ISSN" : "00063223", "PMID" : "12873806", "abstract" : "Background: Dual frontolimbic brain pathology has been suggested as a possible correlate of impulsivity and aggressive behavior. One previous study reported volume loss of the hippocampus and the amygdala in patients with borderline personality disorder. We measured limbic and prefrontal brain volumes to test the hypothesis that frontolimbic brain pathology might be associated with borderline personality disorder. Methods: Eight unmedicated female patients with borderline personality disorder and eight matched healthy controls were studied. The volumes of the hippocampus, amygdala, and orbitofrontal, dorsolateral prefrontal, and anterior cingulate cortex were measured in the patients using magnetic resonance imaging volumetry and compared to those obtained in the controls. Results: We found a significant reduction of hippocampal and amygdala volumes in borderline personality disorder. There was a significant 24% reduction of the left orbitofrontal and a 26% reduction of the right anterior cingulate cortex in borderline personality disorder. Only left orbitofrontal volumes correlated significantly with amygdala volumes. Conclusions: While volume loss of a single brain structure like the hippocampus is quite an unspecific finding in neuropsychiatry, the patterns of volume loss of the amygdala, hippocampus, and left orbitofrontal and right anterior cingulate cortex might differentiate borderline personality disorder from other neuropsychiatric conditions. \u00a9 2003 Society of Biological Psychiatry.", "author" : [ { "dropping-particle" : "", "family" : "Tebartz Van Elst", "given" : "Ludger", "non-dropping-particle" : "", "parse-names" : false, "suffix" : "" }, { "dropping-particle" : "", "family" : "Hesslinger", "given" : "Bernd", "non-dropping-particle" : "", "parse-names" : false, "suffix" : "" }, { "dropping-particle" : "", "family" : "Thiel", "given" : "Thorsten", "non-dropping-particle" : "", "parse-names" : false, "suffix" : "" }, { "dropping-particle" : "", "family" : "Geiger", "given" : "Emanuel", "non-dropping-particle" : "", "parse-names" : false, "suffix" : "" }, { "dropping-particle" : "", "family" : "Haegele", "given" : "Kerstin", "non-dropping-particle" : "", "parse-names" : false, "suffix" : "" }, { "dropping-particle" : "", "family" : "Lemieux", "given" : "Louis", "non-dropping-particle" : "", "parse-names" : false, "suffix" : "" }, { "dropping-particle" : "", "family" : "Lieb", "given" : "Klaus", "non-dropping-particle" : "", "parse-names" : false, "suffix" : "" }, { "dropping-particle" : "", "family" : "Bohus", "given" : "Martin", "non-dropping-particle" : "", "parse-names" : false, "suffix" : "" }, { "dropping-particle" : "", "family" : "Hennig", "given" : "J\u00fcrgen", "non-dropping-particle" : "", "parse-names" : false, "suffix" : "" }, { "dropping-particle" : "", "family" : "Ebert", "given" : "Dieter", "non-dropping-particle" : "", "parse-names" : false, "suffix" : "" } ], "container-title" : "Biological Psychiatry", "id" : "ITEM-3", "issue" : "2", "issued" : { "date-parts" : [ [ "2003" ] ] }, "page" : "163-171", "title" : "Frontolimbic brain abnormalities in patients with borderline personality disorder: A volumetric magnetic resonance imaging study", "type" : "article-journal", "volume" : "54" }, "uris" : [ "http://www.mendeley.com/documents/?uuid=c9ef1e89-5eb2-4769-9b00-f56db084f7b6" ] }, { "id" : "ITEM-4", "itemData" : { "DOI" : "10.1016/j.pscychresns.2011.12.004", "ISBN" : "1872-7123 (Electronic) 0165-1781 (Linking)", "ISSN" : "09254927", "PMID" : "22944368", "abstract" : "Hippocampal abnormalities may be implicated in the pathophysiology of mental disorders with affective symptoms such as borderline personality disorder (BPD) and bipolar disorder (BD). We aimed to investigate hippocampal morphology in BPD and BD patients, compared to 1:1 age- and sex-matched healthy controls (HC) using a three-dimensional mapping method. Manual tracing of the hippocampi on magnetic resonance imaging (MRI) images was performed on 26 patients with BPD (age: 38 ?? 11; sex (f): 16 (61%)) and 15 with BD (age: 44 ?? 9; sex (f): 5 (33%)) and their age- and sex-matched HC (for BPD: n= 26; age: 38 ?? 11; sex (f): 16 (61%); for BD: n= 15; age: 44 ?? 9; sex (f): 5 (33%)). Compared to their reference groups, BPD patients showed smaller hippocampal volume bilaterally. The BD group showed significantly smaller right hippocampal volumes. In the surface maps, alterations were localized to different hippocampal sectors for the two groups: the CA1 regions and subiculum, bilaterally, in BPD, and the right dentate gyrus in the BD group. These differences persisted after controlling for alcohol and substance abuse. BPD and BD groups may exhibit distinct patterns of volumetric MRI changes in hippocampal subdivisions that might be related to the clinical phenomenology of each disorder. ?? 2012 Elsevier Ireland Ltd.", "author" : [ { "dropping-particle" : "", "family" : "Rossi", "given" : "Roberta", "non-dropping-particle" : "", "parse-names" : false, "suffix" : "" }, { "dropping-particle" : "", "family" : "Lanfredi", "given" : "Mariangela", "non-dropping-particle" : "", "parse-names" : false, "suffix" : "" }, { "dropping-particle" : "", "family" : "Pievani", "given" : "Michela", "non-dropping-particle" : "", "parse-names" : false, "suffix" : "" }, { "dropping-particle" : "", "family" : "Boccardi", "given" : "Marina", "non-dropping-particle" : "", "parse-names" : false, "suffix" : "" }, { "dropping-particle" : "", "family" : "Beneduce", "given" : "Rossella", "non-dropping-particle" : "", "parse-names" : false, "suffix" : "" }, { "dropping-particle" : "", "family" : "Rillosi", "given" : "Luciana", "non-dropping-particle" : "", "parse-names" : false, "suffix" : "" }, { "dropping-particle" : "", "family" : "Giannakopoulos", "given" : "Panteleimon", "non-dropping-particle" : "", "parse-names" : false, "suffix" : "" }, { "dropping-particle" : "", "family" : "Thompson", "given" : "Paul M.", "non-dropping-particle" : "", "parse-names" : false, "suffix" : "" }, { "dropping-particle" : "", "family" : "Rossi", "given" : "Giuseppe", "non-dropping-particle" : "", "parse-names" : false, "suffix" : "" }, { "dropping-particle" : "", "family" : "Frisoni", "given" : "Giovanni B.", "non-dropping-particle" : "", "parse-names" : false, "suffix" : "" } ], "container-title" : "Psychiatry Research - Neuroimaging", "id" : "ITEM-4", "issue" : "2-3", "issued" : { "date-parts" : [ [ "2012" ] ] }, "page" : "132-138", "title" : "Volumetric and topographic differences in hippocampal subdivisions in borderline personality and bipolar disorders", "type" : "article-journal", "volume" : "203" }, "uris" : [ "http://www.mendeley.com/documents/?uuid=881bed2c-3180-4b7a-88c8-3d0b9de8afce" ] } ], "mendeley" : { "formattedCitation" : "&lt;sup&gt;[39\u201342]&lt;/sup&gt;", "plainTextFormattedCitation" : "[39\u201342]", "previouslyFormattedCitation" : "&lt;sup&gt;[39\u201342]&lt;/sup&gt;" }, "properties" : { "noteIndex" : 0 }, "schema" : "https://github.com/citation-style-language/schema/raw/master/csl-citation.json" }</w:instrText>
      </w:r>
      <w:r w:rsidRPr="0019657E">
        <w:rPr>
          <w:rFonts w:ascii="Book Antiqua" w:hAnsi="Book Antiqua" w:cs="Arial"/>
          <w:color w:val="000000"/>
          <w:sz w:val="24"/>
          <w:szCs w:val="24"/>
          <w:shd w:val="clear" w:color="auto" w:fill="FFFFFF"/>
          <w:lang w:val="en-US"/>
        </w:rPr>
        <w:fldChar w:fldCharType="separate"/>
      </w:r>
      <w:r w:rsidR="00846663" w:rsidRPr="0019657E">
        <w:rPr>
          <w:rFonts w:ascii="Book Antiqua" w:hAnsi="Book Antiqua" w:cs="Arial"/>
          <w:noProof/>
          <w:color w:val="000000"/>
          <w:sz w:val="24"/>
          <w:szCs w:val="24"/>
          <w:shd w:val="clear" w:color="auto" w:fill="FFFFFF"/>
          <w:vertAlign w:val="superscript"/>
          <w:lang w:val="en-US"/>
        </w:rPr>
        <w:t>[39–42]</w:t>
      </w:r>
      <w:r w:rsidRPr="0019657E">
        <w:rPr>
          <w:rFonts w:ascii="Book Antiqua" w:hAnsi="Book Antiqua" w:cs="Arial"/>
          <w:color w:val="000000"/>
          <w:sz w:val="24"/>
          <w:szCs w:val="24"/>
          <w:shd w:val="clear" w:color="auto" w:fill="FFFFFF"/>
          <w:lang w:val="en-US"/>
        </w:rPr>
        <w:fldChar w:fldCharType="end"/>
      </w:r>
      <w:r w:rsidR="006F0206" w:rsidRPr="0019657E">
        <w:rPr>
          <w:rFonts w:ascii="Book Antiqua" w:hAnsi="Book Antiqua" w:cs="Arial"/>
          <w:color w:val="000000"/>
          <w:sz w:val="24"/>
          <w:szCs w:val="24"/>
          <w:shd w:val="clear" w:color="auto" w:fill="FFFFFF"/>
          <w:lang w:val="en-US"/>
        </w:rPr>
        <w:t>, while a</w:t>
      </w:r>
      <w:r w:rsidR="00891A10" w:rsidRPr="0019657E">
        <w:rPr>
          <w:rFonts w:ascii="Book Antiqua" w:hAnsi="Book Antiqua" w:cs="Arial"/>
          <w:color w:val="000000"/>
          <w:sz w:val="24"/>
          <w:szCs w:val="24"/>
          <w:shd w:val="clear" w:color="auto" w:fill="FFFFFF"/>
          <w:lang w:val="en-US"/>
        </w:rPr>
        <w:t xml:space="preserve"> recent study of </w:t>
      </w:r>
      <w:proofErr w:type="spellStart"/>
      <w:r w:rsidR="00891A10" w:rsidRPr="0019657E">
        <w:rPr>
          <w:rFonts w:ascii="Book Antiqua" w:hAnsi="Book Antiqua" w:cs="Arial"/>
          <w:color w:val="000000"/>
          <w:sz w:val="24"/>
          <w:szCs w:val="24"/>
          <w:shd w:val="clear" w:color="auto" w:fill="FFFFFF"/>
          <w:lang w:val="en-US"/>
        </w:rPr>
        <w:t>Kreiser</w:t>
      </w:r>
      <w:proofErr w:type="spellEnd"/>
      <w:r w:rsidR="00891A10" w:rsidRPr="0019657E">
        <w:rPr>
          <w:rFonts w:ascii="Book Antiqua" w:hAnsi="Book Antiqua" w:cs="Arial"/>
          <w:color w:val="000000"/>
          <w:sz w:val="24"/>
          <w:szCs w:val="24"/>
          <w:shd w:val="clear" w:color="auto" w:fill="FFFFFF"/>
          <w:lang w:val="en-US"/>
        </w:rPr>
        <w:t xml:space="preserve"> </w:t>
      </w:r>
      <w:r w:rsidR="00891A10" w:rsidRPr="0019657E">
        <w:rPr>
          <w:rFonts w:ascii="Book Antiqua" w:hAnsi="Book Antiqua" w:cs="Arial"/>
          <w:i/>
          <w:color w:val="000000"/>
          <w:sz w:val="24"/>
          <w:szCs w:val="24"/>
          <w:shd w:val="clear" w:color="auto" w:fill="FFFFFF"/>
          <w:lang w:val="en-US"/>
        </w:rPr>
        <w:t>et al</w:t>
      </w:r>
      <w:r w:rsidR="006F0206" w:rsidRPr="0019657E">
        <w:rPr>
          <w:rFonts w:ascii="Book Antiqua" w:hAnsi="Book Antiqua" w:cs="Arial"/>
          <w:color w:val="000000"/>
          <w:sz w:val="24"/>
          <w:szCs w:val="24"/>
          <w:shd w:val="clear" w:color="auto" w:fill="FFFFFF"/>
          <w:lang w:val="en-US"/>
        </w:rPr>
        <w:fldChar w:fldCharType="begin" w:fldLock="1"/>
      </w:r>
      <w:r w:rsidR="00110E15" w:rsidRPr="0019657E">
        <w:rPr>
          <w:rFonts w:ascii="Book Antiqua" w:hAnsi="Book Antiqua" w:cs="Arial"/>
          <w:color w:val="000000"/>
          <w:sz w:val="24"/>
          <w:szCs w:val="24"/>
          <w:shd w:val="clear" w:color="auto" w:fill="FFFFFF"/>
          <w:lang w:val="en-US"/>
        </w:rPr>
        <w:instrText>ADDIN CSL_CITATION { "citationItems" : [ { "id" : "ITEM-1", "itemData" : { "DOI" : "10.1016/j.pscychresns.2014.11.010", "ISBN" : "0925-4927", "ISSN" : "18727506", "PMID" : "25624067", "abstract" : "Borderline personality disorder (BPD) may be associated with smaller hippocampi in comparison to hippocampal size in controls. However, specific pathology in hippocampal substructures (i.e., head, body and tail) has not been sufficiently investigated. To address hippocampal structure in greater detail, we studied 39 psychiatric inpatients and outpatients with a DSM-IV diagnosis of BPD and 39 healthy controls. The hippocampus and its substructures were segmented manually on magnetic resonance imaging scans. The volumes of hippocampal substructures (and total hippocampal volume) did not differ between BPD patients and controls. Exploratory analysis suggests that patients with a lifetime history of posttraumatic stress disorder (PTSD) may have a significantly smaller hippocampus - affecting both the hippocampal head and body - in comparison to BPD patients without comorbid PTSD (difference in total hippocampal volume: -10.5%, 95%CI -2.6 to -18.5, significant). Also, patients fulfilling seven or more DSM-IV BPD criteria showed a hippocampal volume reduction, limited to the hippocampal head (difference in volume of the hippocampal head: -16.5%, 95%CI -6.1 to -26.8, significant). Disease heterogeneity in respect to, for example, symptom severity and psychiatric comorbidities may limit direct comparability between studies; the results presented here may reflect hippocampal volumes in patients who are \"less\" affected or they may simply be a chance finding. However, there is also the possibility that global effects of BPD on the hippocampus may have previously been overestimated.", "author" : [ { "dropping-particle" : "", "family" : "Kreisel", "given" : "Stefan Henner", "non-dropping-particle" : "", "parse-names" : false, "suffix" : "" }, { "dropping-particle" : "", "family" : "Labudda", "given" : "Kirsten", "non-dropping-particle" : "", "parse-names" : false, "suffix" : "" }, { "dropping-particle" : "", "family" : "Kurlandchikov", "given" : "Oleg", "non-dropping-particle" : "", "parse-names" : false, "suffix" : "" }, { "dropping-particle" : "", "family" : "Beblo", "given" : "Thomas", "non-dropping-particle" : "", "parse-names" : false, "suffix" : "" }, { "dropping-particle" : "", "family" : "Mertens", "given" : "Markus", "non-dropping-particle" : "", "parse-names" : false, "suffix" : "" }, { "dropping-particle" : "", "family" : "Thomas", "given" : "Christine", "non-dropping-particle" : "", "parse-names" : false, "suffix" : "" }, { "dropping-particle" : "", "family" : "Rullk\u00f6tter", "given" : "Nina", "non-dropping-particle" : "", "parse-names" : false, "suffix" : "" }, { "dropping-particle" : "", "family" : "Wingenfeld", "given" : "Katja", "non-dropping-particle" : "", "parse-names" : false, "suffix" : "" }, { "dropping-particle" : "", "family" : "Mensebach", "given" : "Christoph", "non-dropping-particle" : "", "parse-names" : false, "suffix" : "" }, { "dropping-particle" : "", "family" : "Woermann", "given" : "Friedrich G.", "non-dropping-particle" : "", "parse-names" : false, "suffix" : "" }, { "dropping-particle" : "", "family" : "Driessen", "given" : "Martin", "non-dropping-particle" : "", "parse-names" : false, "suffix" : "" } ], "container-title" : "Psychiatry Research - Neuroimaging", "id" : "ITEM-1", "issue" : "3", "issued" : { "date-parts" : [ [ "2015" ] ] }, "page" : "218-226", "title" : "Volume of hippocampal substructures in borderline personality disorder", "type" : "article-journal", "volume" : "231" }, "uris" : [ "http://www.mendeley.com/documents/?uuid=dd36dc21-697e-4351-b755-ff00645d79b7" ] } ], "mendeley" : { "formattedCitation" : "&lt;sup&gt;[43]&lt;/sup&gt;", "plainTextFormattedCitation" : "[43]", "previouslyFormattedCitation" : "&lt;sup&gt;[43]&lt;/sup&gt;" }, "properties" : { "noteIndex" : 0 }, "schema" : "https://github.com/citation-style-language/schema/raw/master/csl-citation.json" }</w:instrText>
      </w:r>
      <w:r w:rsidR="006F0206" w:rsidRPr="0019657E">
        <w:rPr>
          <w:rFonts w:ascii="Book Antiqua" w:hAnsi="Book Antiqua" w:cs="Arial"/>
          <w:color w:val="000000"/>
          <w:sz w:val="24"/>
          <w:szCs w:val="24"/>
          <w:shd w:val="clear" w:color="auto" w:fill="FFFFFF"/>
          <w:lang w:val="en-US"/>
        </w:rPr>
        <w:fldChar w:fldCharType="separate"/>
      </w:r>
      <w:r w:rsidR="00846663" w:rsidRPr="0019657E">
        <w:rPr>
          <w:rFonts w:ascii="Book Antiqua" w:hAnsi="Book Antiqua" w:cs="Arial"/>
          <w:noProof/>
          <w:color w:val="000000"/>
          <w:sz w:val="24"/>
          <w:szCs w:val="24"/>
          <w:shd w:val="clear" w:color="auto" w:fill="FFFFFF"/>
          <w:vertAlign w:val="superscript"/>
          <w:lang w:val="en-US"/>
        </w:rPr>
        <w:t>[43]</w:t>
      </w:r>
      <w:r w:rsidR="006F0206" w:rsidRPr="0019657E">
        <w:rPr>
          <w:rFonts w:ascii="Book Antiqua" w:hAnsi="Book Antiqua" w:cs="Arial"/>
          <w:color w:val="000000"/>
          <w:sz w:val="24"/>
          <w:szCs w:val="24"/>
          <w:shd w:val="clear" w:color="auto" w:fill="FFFFFF"/>
          <w:lang w:val="en-US"/>
        </w:rPr>
        <w:fldChar w:fldCharType="end"/>
      </w:r>
      <w:r w:rsidR="006F0206" w:rsidRPr="0019657E">
        <w:rPr>
          <w:rFonts w:ascii="Book Antiqua" w:hAnsi="Book Antiqua" w:cs="Arial"/>
          <w:color w:val="000000"/>
          <w:sz w:val="24"/>
          <w:szCs w:val="24"/>
          <w:shd w:val="clear" w:color="auto" w:fill="FFFFFF"/>
          <w:lang w:val="en-US"/>
        </w:rPr>
        <w:t xml:space="preserve">, found that </w:t>
      </w:r>
      <w:r w:rsidR="006F0206" w:rsidRPr="0019657E">
        <w:rPr>
          <w:rFonts w:ascii="Book Antiqua" w:hAnsi="Book Antiqua" w:cs="Arial"/>
          <w:noProof/>
          <w:color w:val="000000"/>
          <w:sz w:val="24"/>
          <w:szCs w:val="24"/>
          <w:shd w:val="clear" w:color="auto" w:fill="FFFFFF"/>
          <w:lang w:val="en-US"/>
        </w:rPr>
        <w:t>B</w:t>
      </w:r>
      <w:r w:rsidR="0078593D" w:rsidRPr="0019657E">
        <w:rPr>
          <w:rFonts w:ascii="Book Antiqua" w:hAnsi="Book Antiqua" w:cs="Arial"/>
          <w:noProof/>
          <w:color w:val="000000"/>
          <w:sz w:val="24"/>
          <w:szCs w:val="24"/>
          <w:shd w:val="clear" w:color="auto" w:fill="FFFFFF"/>
          <w:lang w:val="en-US"/>
        </w:rPr>
        <w:t>PD</w:t>
      </w:r>
      <w:r w:rsidR="006F0206" w:rsidRPr="0019657E">
        <w:rPr>
          <w:rFonts w:ascii="Book Antiqua" w:hAnsi="Book Antiqua" w:cs="Arial"/>
          <w:color w:val="000000"/>
          <w:sz w:val="24"/>
          <w:szCs w:val="24"/>
          <w:shd w:val="clear" w:color="auto" w:fill="FFFFFF"/>
          <w:lang w:val="en-US"/>
        </w:rPr>
        <w:t xml:space="preserve"> patients with </w:t>
      </w:r>
      <w:r w:rsidR="001A34BD" w:rsidRPr="0019657E">
        <w:rPr>
          <w:rFonts w:ascii="Book Antiqua" w:hAnsi="Book Antiqua" w:cs="Arial"/>
          <w:color w:val="000000"/>
          <w:sz w:val="24"/>
          <w:szCs w:val="24"/>
          <w:shd w:val="clear" w:color="auto" w:fill="FFFFFF"/>
          <w:lang w:val="en-US"/>
        </w:rPr>
        <w:t xml:space="preserve">a </w:t>
      </w:r>
      <w:r w:rsidR="006F0206" w:rsidRPr="0019657E">
        <w:rPr>
          <w:rFonts w:ascii="Book Antiqua" w:hAnsi="Book Antiqua" w:cs="Arial"/>
          <w:color w:val="000000"/>
          <w:sz w:val="24"/>
          <w:szCs w:val="24"/>
          <w:shd w:val="clear" w:color="auto" w:fill="FFFFFF"/>
          <w:lang w:val="en-US"/>
        </w:rPr>
        <w:t xml:space="preserve">comorbid lifetime history of PTSD had smaller hippocampal volumes compared to the ones that didn’t. </w:t>
      </w:r>
      <w:r w:rsidR="004D5641" w:rsidRPr="0019657E">
        <w:rPr>
          <w:rFonts w:ascii="Book Antiqua" w:hAnsi="Book Antiqua" w:cs="Arial"/>
          <w:color w:val="000000"/>
          <w:sz w:val="24"/>
          <w:szCs w:val="24"/>
          <w:shd w:val="clear" w:color="auto" w:fill="FFFFFF"/>
          <w:lang w:val="en-US"/>
        </w:rPr>
        <w:t>Additionally,</w:t>
      </w:r>
      <w:r w:rsidR="00891A10" w:rsidRPr="0019657E">
        <w:rPr>
          <w:rFonts w:ascii="Book Antiqua" w:hAnsi="Book Antiqua" w:cs="Arial"/>
          <w:color w:val="000000"/>
          <w:sz w:val="24"/>
          <w:szCs w:val="24"/>
          <w:shd w:val="clear" w:color="auto" w:fill="FFFFFF"/>
          <w:lang w:val="en-US"/>
        </w:rPr>
        <w:t xml:space="preserve"> a study of </w:t>
      </w:r>
      <w:proofErr w:type="spellStart"/>
      <w:r w:rsidR="00891A10" w:rsidRPr="0019657E">
        <w:rPr>
          <w:rFonts w:ascii="Book Antiqua" w:hAnsi="Book Antiqua" w:cs="Arial"/>
          <w:color w:val="000000"/>
          <w:sz w:val="24"/>
          <w:szCs w:val="24"/>
          <w:shd w:val="clear" w:color="auto" w:fill="FFFFFF"/>
          <w:lang w:val="en-US"/>
        </w:rPr>
        <w:t>Kuhlmann</w:t>
      </w:r>
      <w:proofErr w:type="spellEnd"/>
      <w:r w:rsidR="00891A10" w:rsidRPr="0019657E">
        <w:rPr>
          <w:rFonts w:ascii="Book Antiqua" w:hAnsi="Book Antiqua" w:cs="Arial"/>
          <w:color w:val="000000"/>
          <w:sz w:val="24"/>
          <w:szCs w:val="24"/>
          <w:shd w:val="clear" w:color="auto" w:fill="FFFFFF"/>
          <w:lang w:val="en-US"/>
        </w:rPr>
        <w:t xml:space="preserve"> </w:t>
      </w:r>
      <w:r w:rsidR="00891A10" w:rsidRPr="0019657E">
        <w:rPr>
          <w:rFonts w:ascii="Book Antiqua" w:hAnsi="Book Antiqua" w:cs="Arial"/>
          <w:i/>
          <w:color w:val="000000"/>
          <w:sz w:val="24"/>
          <w:szCs w:val="24"/>
          <w:shd w:val="clear" w:color="auto" w:fill="FFFFFF"/>
          <w:lang w:val="en-US"/>
        </w:rPr>
        <w:t>et al</w:t>
      </w:r>
      <w:r w:rsidR="004D5641" w:rsidRPr="0019657E">
        <w:rPr>
          <w:rFonts w:ascii="Book Antiqua" w:hAnsi="Book Antiqua" w:cs="Arial"/>
          <w:color w:val="000000"/>
          <w:sz w:val="24"/>
          <w:szCs w:val="24"/>
          <w:shd w:val="clear" w:color="auto" w:fill="FFFFFF"/>
          <w:lang w:val="en-US"/>
        </w:rPr>
        <w:fldChar w:fldCharType="begin" w:fldLock="1"/>
      </w:r>
      <w:r w:rsidR="00110E15" w:rsidRPr="0019657E">
        <w:rPr>
          <w:rFonts w:ascii="Book Antiqua" w:hAnsi="Book Antiqua" w:cs="Arial"/>
          <w:color w:val="000000"/>
          <w:sz w:val="24"/>
          <w:szCs w:val="24"/>
          <w:shd w:val="clear" w:color="auto" w:fill="FFFFFF"/>
          <w:lang w:val="en-US"/>
        </w:rPr>
        <w:instrText>ADDIN CSL_CITATION { "citationItems" : [ { "id" : "ITEM-1", "itemData" : { "DOI" : "10.1503/jpn.120039", "ISBN" : "1488-2434 (Electronic)\\n1180-4882 (Linking)", "ISSN" : "14882434", "PMID" : "22909445", "abstract" : "BACKGROUND: Experiences of early life stress, increased psychological arousal and the body's physiologic stress response seem to play an important role in the pathogenesis and maintenance of borderline personality disorder (BPD). In the present study, we investigated alterations in grey matter of central stress-regulating structures in female patients with BPD.\\n\\nMETHODS: We examined T1-weighted structural magnetic resonance imaging scans of unmedicated, right-handed female patients with BPD (according to DSM-IV criteria) and healthy controls matched for age, intelligence and education using fully automated DARTEL voxel-based morphometry. Our regions of interest analyses included the hippocampus, amygdala, anterior cingulate cortex (ACC) and hypothalamus.\\n\\nRESULTS: We enrolled 30 patients and 33 controls in our study. The grey matter of patients with BPD was reduced in the hippocampus, but increased in the hypothalamus compared with healthy participants. Hypothalamic volume correlated positively with the history of traumatization in patients with BPD. No significant alterations were found in the amygdala and ACC.\\n\\nLIMITATIONS: This study is limited by the lack of measures of corticotropin-releasing hormone, adrenocorticotropic hormone and cortisol levels. Furthermore, moderate sample size and comorbid disorders need to be considered.\\n\\nCONCLUSION: Our findings provide new evidence for grey matter alterations in the hypothalamus and replicate previously reported decrements in hippocampal volume in patients with BPD. Understanding the role of the hypothalamus and other central stress-regulating structures could help us to further understand the neurobiological underpinnings of this complex disorder.", "author" : [ { "dropping-particle" : "", "family" : "Kuhlmann", "given" : "Andrea", "non-dropping-particle" : "", "parse-names" : false, "suffix" : "" }, { "dropping-particle" : "", "family" : "Bertsch", "given" : "Katja", "non-dropping-particle" : "", "parse-names" : false, "suffix" : "" }, { "dropping-particle" : "", "family" : "Schmidinger", "given" : "Ilinca", "non-dropping-particle" : "", "parse-names" : false, "suffix" : "" }, { "dropping-particle" : "", "family" : "Thomann", "given" : "Philipp A.", "non-dropping-particle" : "", "parse-names" : false, "suffix" : "" }, { "dropping-particle" : "", "family" : "Herpertz", "given" : "Sabine C.", "non-dropping-particle" : "", "parse-names" : false, "suffix" : "" } ], "container-title" : "Journal of Psychiatry and Neuroscience", "id" : "ITEM-1", "issue" : "2", "issued" : { "date-parts" : [ [ "2013" ] ] }, "page" : "129-137", "title" : "Morphometric differences in central stress-regulating structures between women with and without borderline personality disorder", "type" : "article-journal", "volume" : "38" }, "uris" : [ "http://www.mendeley.com/documents/?uuid=a10dc8ef-2aee-4269-93ae-2f74f2eb246c" ] } ], "mendeley" : { "formattedCitation" : "&lt;sup&gt;[44]&lt;/sup&gt;", "plainTextFormattedCitation" : "[44]", "previouslyFormattedCitation" : "&lt;sup&gt;[44]&lt;/sup&gt;" }, "properties" : { "noteIndex" : 0 }, "schema" : "https://github.com/citation-style-language/schema/raw/master/csl-citation.json" }</w:instrText>
      </w:r>
      <w:r w:rsidR="004D5641" w:rsidRPr="0019657E">
        <w:rPr>
          <w:rFonts w:ascii="Book Antiqua" w:hAnsi="Book Antiqua" w:cs="Arial"/>
          <w:color w:val="000000"/>
          <w:sz w:val="24"/>
          <w:szCs w:val="24"/>
          <w:shd w:val="clear" w:color="auto" w:fill="FFFFFF"/>
          <w:lang w:val="en-US"/>
        </w:rPr>
        <w:fldChar w:fldCharType="separate"/>
      </w:r>
      <w:r w:rsidR="00846663" w:rsidRPr="0019657E">
        <w:rPr>
          <w:rFonts w:ascii="Book Antiqua" w:hAnsi="Book Antiqua" w:cs="Arial"/>
          <w:noProof/>
          <w:color w:val="000000"/>
          <w:sz w:val="24"/>
          <w:szCs w:val="24"/>
          <w:shd w:val="clear" w:color="auto" w:fill="FFFFFF"/>
          <w:vertAlign w:val="superscript"/>
          <w:lang w:val="en-US"/>
        </w:rPr>
        <w:t>[44]</w:t>
      </w:r>
      <w:r w:rsidR="004D5641" w:rsidRPr="0019657E">
        <w:rPr>
          <w:rFonts w:ascii="Book Antiqua" w:hAnsi="Book Antiqua" w:cs="Arial"/>
          <w:color w:val="000000"/>
          <w:sz w:val="24"/>
          <w:szCs w:val="24"/>
          <w:shd w:val="clear" w:color="auto" w:fill="FFFFFF"/>
          <w:lang w:val="en-US"/>
        </w:rPr>
        <w:fldChar w:fldCharType="end"/>
      </w:r>
      <w:r w:rsidR="004D5641" w:rsidRPr="0019657E">
        <w:rPr>
          <w:rFonts w:ascii="Book Antiqua" w:hAnsi="Book Antiqua" w:cs="Arial"/>
          <w:color w:val="000000"/>
          <w:sz w:val="24"/>
          <w:szCs w:val="24"/>
          <w:shd w:val="clear" w:color="auto" w:fill="FFFFFF"/>
          <w:lang w:val="en-US"/>
        </w:rPr>
        <w:t xml:space="preserve">, </w:t>
      </w:r>
      <w:r w:rsidR="006F0206" w:rsidRPr="0019657E">
        <w:rPr>
          <w:rFonts w:ascii="Book Antiqua" w:hAnsi="Book Antiqua" w:cs="Arial"/>
          <w:color w:val="000000"/>
          <w:sz w:val="24"/>
          <w:szCs w:val="24"/>
          <w:shd w:val="clear" w:color="auto" w:fill="FFFFFF"/>
          <w:lang w:val="en-US"/>
        </w:rPr>
        <w:t xml:space="preserve">correlated the history of trauma to BPD, showing a modification of grey matter </w:t>
      </w:r>
      <w:r w:rsidR="00EF6216" w:rsidRPr="0019657E">
        <w:rPr>
          <w:rFonts w:ascii="Book Antiqua" w:hAnsi="Book Antiqua" w:cs="Arial"/>
          <w:color w:val="000000"/>
          <w:sz w:val="24"/>
          <w:szCs w:val="24"/>
          <w:shd w:val="clear" w:color="auto" w:fill="FFFFFF"/>
          <w:lang w:val="en-US"/>
        </w:rPr>
        <w:t>at</w:t>
      </w:r>
      <w:r w:rsidR="006F0206" w:rsidRPr="0019657E">
        <w:rPr>
          <w:rFonts w:ascii="Book Antiqua" w:hAnsi="Book Antiqua" w:cs="Arial"/>
          <w:color w:val="000000"/>
          <w:sz w:val="24"/>
          <w:szCs w:val="24"/>
          <w:shd w:val="clear" w:color="auto" w:fill="FFFFFF"/>
          <w:lang w:val="en-US"/>
        </w:rPr>
        <w:t xml:space="preserve"> stress regulating </w:t>
      </w:r>
      <w:r w:rsidR="006F0206" w:rsidRPr="0019657E">
        <w:rPr>
          <w:rFonts w:ascii="Book Antiqua" w:hAnsi="Book Antiqua" w:cs="Arial"/>
          <w:noProof/>
          <w:color w:val="000000"/>
          <w:sz w:val="24"/>
          <w:szCs w:val="24"/>
          <w:shd w:val="clear" w:color="auto" w:fill="FFFFFF"/>
          <w:lang w:val="en-US"/>
        </w:rPr>
        <w:t>centers</w:t>
      </w:r>
      <w:r w:rsidR="006F0206" w:rsidRPr="0019657E">
        <w:rPr>
          <w:rFonts w:ascii="Book Antiqua" w:hAnsi="Book Antiqua" w:cs="Arial"/>
          <w:color w:val="000000"/>
          <w:sz w:val="24"/>
          <w:szCs w:val="24"/>
          <w:shd w:val="clear" w:color="auto" w:fill="FFFFFF"/>
          <w:lang w:val="en-US"/>
        </w:rPr>
        <w:t>, including the hippocampus, the amygdala, the anterior cingulate cortex and the hypothalamus.</w:t>
      </w:r>
    </w:p>
    <w:p w14:paraId="337265B3" w14:textId="77777777" w:rsidR="00747683" w:rsidRPr="0019657E" w:rsidRDefault="00EF55CC" w:rsidP="00EE6617">
      <w:pPr>
        <w:spacing w:after="0" w:line="360" w:lineRule="auto"/>
        <w:ind w:firstLineChars="100" w:firstLine="240"/>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Likewise, studies indicate</w:t>
      </w:r>
      <w:r w:rsidR="004D5641" w:rsidRPr="0019657E">
        <w:rPr>
          <w:rFonts w:ascii="Book Antiqua" w:hAnsi="Book Antiqua" w:cs="Arial"/>
          <w:color w:val="000000"/>
          <w:sz w:val="24"/>
          <w:szCs w:val="24"/>
          <w:lang w:val="en-US"/>
        </w:rPr>
        <w:t xml:space="preserve"> that epigenetic changes upon the </w:t>
      </w:r>
      <w:r w:rsidR="00EE6617" w:rsidRPr="0019657E">
        <w:rPr>
          <w:rFonts w:ascii="Book Antiqua" w:hAnsi="Book Antiqua" w:cs="Arial"/>
          <w:noProof/>
          <w:color w:val="000000"/>
          <w:sz w:val="24"/>
          <w:szCs w:val="24"/>
          <w:lang w:val="en-US"/>
        </w:rPr>
        <w:t>brain derived</w:t>
      </w:r>
      <w:r w:rsidR="00EE6617" w:rsidRPr="0019657E">
        <w:rPr>
          <w:rFonts w:ascii="Book Antiqua" w:hAnsi="Book Antiqua" w:cs="Arial"/>
          <w:color w:val="000000"/>
          <w:sz w:val="24"/>
          <w:szCs w:val="24"/>
          <w:lang w:val="en-US"/>
        </w:rPr>
        <w:t xml:space="preserve"> neurotrophic factor</w:t>
      </w:r>
      <w:r w:rsidR="004D5641" w:rsidRPr="0019657E">
        <w:rPr>
          <w:rFonts w:ascii="Book Antiqua" w:hAnsi="Book Antiqua" w:cs="Arial"/>
          <w:color w:val="000000"/>
          <w:sz w:val="24"/>
          <w:szCs w:val="24"/>
          <w:lang w:val="en-US"/>
        </w:rPr>
        <w:fldChar w:fldCharType="begin" w:fldLock="1"/>
      </w:r>
      <w:r w:rsidR="00110E15" w:rsidRPr="0019657E">
        <w:rPr>
          <w:rFonts w:ascii="Book Antiqua" w:hAnsi="Book Antiqua" w:cs="Arial"/>
          <w:color w:val="000000"/>
          <w:sz w:val="24"/>
          <w:szCs w:val="24"/>
          <w:lang w:val="en-US"/>
        </w:rPr>
        <w:instrText>ADDIN CSL_CITATION { "citationItems" : [ { "id" : "ITEM-1", "itemData" : { "DOI" : "10.1016/j.biopsych.2006.02.013", "ISBN" : "0006-3223", "ISSN" : "00063223", "PMID" : "16631126", "abstract" : "There is a growing body of evidence demonstrating that stress decreases the expression of brain-derived neurotrophic factor (BDNF) in limbic structures that control mood and that antidepressant treatment reverses or blocks the effects of stress. Decreased levels of BDNF, as well as other neruotrophic factors, could contribute to the atrophy of certain limbic structures, including the hippocampus and prefrontal cortex that has been observed in depressed subjects. Conversely, the neurotrophic actions of antidepressants could reverse neuronal atrophy and cell loss and thereby contribute to the therapeutic actions of these treatments. This review provides a critical examination of the neurotrophic hypothesis of depression that has evolved from this work, including analysis of preclinical cellular (adult neurogenesis) and behavioral models of depression and antidepressant actions, as well as clinical neuroimaging and postmortem studies. Although there are some limitations, the results of these studies are consistent with the hypothesis that decreased expression of BDNF and possibly other growth factors contributes to depression and that upregulation of BDNF plays a role in the actions of antidepressant treatment. \u00a9 2006 Society of Biological Psychiatry.", "author" : [ { "dropping-particle" : "", "family" : "Duman", "given" : "Ronald S.", "non-dropping-particle" : "", "parse-names" : false, "suffix" : "" }, { "dropping-particle" : "", "family" : "Monteggia", "given" : "Lisa M.", "non-dropping-particle" : "", "parse-names" : false, "suffix" : "" } ], "container-title" : "Biological Psychiatry", "id" : "ITEM-1", "issue" : "12", "issued" : { "date-parts" : [ [ "2006" ] ] }, "page" : "1116-1127", "title" : "A Neurotrophic Model for Stress-Related Mood Disorders", "type" : "article", "volume" : "59" }, "uris" : [ "http://www.mendeley.com/documents/?uuid=76e3229e-ac64-4f50-a77e-d51436c2162a" ] } ], "mendeley" : { "formattedCitation" : "&lt;sup&gt;[45]&lt;/sup&gt;", "plainTextFormattedCitation" : "[45]", "previouslyFormattedCitation" : "&lt;sup&gt;[45]&lt;/sup&gt;" }, "properties" : { "noteIndex" : 0 }, "schema" : "https://github.com/citation-style-language/schema/raw/master/csl-citation.json" }</w:instrText>
      </w:r>
      <w:r w:rsidR="004D5641" w:rsidRPr="0019657E">
        <w:rPr>
          <w:rFonts w:ascii="Book Antiqua" w:hAnsi="Book Antiqua" w:cs="Arial"/>
          <w:color w:val="000000"/>
          <w:sz w:val="24"/>
          <w:szCs w:val="24"/>
          <w:lang w:val="en-US"/>
        </w:rPr>
        <w:fldChar w:fldCharType="separate"/>
      </w:r>
      <w:r w:rsidR="00846663" w:rsidRPr="0019657E">
        <w:rPr>
          <w:rFonts w:ascii="Book Antiqua" w:hAnsi="Book Antiqua" w:cs="Arial"/>
          <w:noProof/>
          <w:color w:val="000000"/>
          <w:sz w:val="24"/>
          <w:szCs w:val="24"/>
          <w:vertAlign w:val="superscript"/>
          <w:lang w:val="en-US"/>
        </w:rPr>
        <w:t>[45]</w:t>
      </w:r>
      <w:r w:rsidR="004D5641" w:rsidRPr="0019657E">
        <w:rPr>
          <w:rFonts w:ascii="Book Antiqua" w:hAnsi="Book Antiqua" w:cs="Arial"/>
          <w:color w:val="000000"/>
          <w:sz w:val="24"/>
          <w:szCs w:val="24"/>
          <w:lang w:val="en-US"/>
        </w:rPr>
        <w:fldChar w:fldCharType="end"/>
      </w:r>
      <w:r w:rsidR="004D5641" w:rsidRPr="0019657E">
        <w:rPr>
          <w:rFonts w:ascii="Book Antiqua" w:hAnsi="Book Antiqua" w:cs="Arial"/>
          <w:color w:val="000000"/>
          <w:sz w:val="24"/>
          <w:szCs w:val="24"/>
          <w:lang w:val="en-US"/>
        </w:rPr>
        <w:t>, which is a key mediator in brain plasticity, are associated to prolonged early stage trauma, contributing to the cognitive dysfunction which is often described in BPD patients</w:t>
      </w:r>
      <w:r w:rsidR="00820424" w:rsidRPr="0019657E">
        <w:rPr>
          <w:rFonts w:ascii="Book Antiqua" w:hAnsi="Book Antiqua" w:cs="Arial"/>
          <w:color w:val="000000"/>
          <w:sz w:val="24"/>
          <w:szCs w:val="24"/>
          <w:lang w:val="en-US"/>
        </w:rPr>
        <w:fldChar w:fldCharType="begin" w:fldLock="1"/>
      </w:r>
      <w:r w:rsidR="00110E15" w:rsidRPr="0019657E">
        <w:rPr>
          <w:rFonts w:ascii="Book Antiqua" w:hAnsi="Book Antiqua" w:cs="Arial"/>
          <w:color w:val="000000"/>
          <w:sz w:val="24"/>
          <w:szCs w:val="24"/>
          <w:lang w:val="en-US"/>
        </w:rPr>
        <w:instrText>ADDIN CSL_CITATION { "citationItems" : [ { "id" : "ITEM-1", "itemData" : { "DOI" : "10.1038/tp.2012.140", "ISBN" : "2158-3188 (Electronic)\\r2158-3188 (Linking)", "ISSN" : "2158-3188", "PMID" : "23422958", "abstract" : "Downregulation of brain-derived neurotrophic factor (BDNF) gene expression with corresponding increased methylation at specific promoters has been associated with stressful experiences in early life and may explain later adulthood psychopathology. We measured the percentage of methylation at BDNF CpG exons I and IV as well as plasma BDNF protein levels in 115 subjects with borderline personality disorder (BPD) and 52 controls. BPD subjects then underwent a 4-week course of intensive dialectical behavior therapy (I-DBT). BDNF methylation status and protein levels were re-assessed at the end of treatment. BPD subjects had significantly higher methylation status in both CpG regions than controls. In addition, the higher the number of childhood trauma, the higher was the methylation status. In BPD subjects, BDNF methylation significantly increased after I-DBT. Nonresponders accounted for the majority of this increase, whereas responders showed a decrease in methylation status over time. Accordingly, the changes in methylation status over time were significantly associated with changes in depression scores, hopelessness scores and impulsivity. No association was found between protein levels and BDNF methylation status. We here found a relationship between child maltreatment and higher DNA methylation of BDNF. These results moreover support the idea that these epigenetic marks may be changed through psychotherapeutic approaches and that these changes underline changes in cognitive functions.", "author" : [ { "dropping-particle" : "", "family" : "Perroud", "given" : "N", "non-dropping-particle" : "", "parse-names" : false, "suffix" : "" }, { "dropping-particle" : "", "family" : "Salzmann", "given" : "A", "non-dropping-particle" : "", "parse-names" : false, "suffix" : "" }, { "dropping-particle" : "", "family" : "Prada", "given" : "P", "non-dropping-particle" : "", "parse-names" : false, "suffix" : "" }, { "dropping-particle" : "", "family" : "Nicastro", "given" : "R", "non-dropping-particle" : "", "parse-names" : false, "suffix" : "" }, { "dropping-particle" : "", "family" : "Hoeppli", "given" : "M-E", "non-dropping-particle" : "", "parse-names" : false, "suffix" : "" }, { "dropping-particle" : "", "family" : "Furrer", "given" : "S", "non-dropping-particle" : "", "parse-names" : false, "suffix" : "" }, { "dropping-particle" : "", "family" : "Ardu", "given" : "S", "non-dropping-particle" : "", "parse-names" : false, "suffix" : "" }, { "dropping-particle" : "", "family" : "Krejci", "given" : "I", "non-dropping-particle" : "", "parse-names" : false, "suffix" : "" }, { "dropping-particle" : "", "family" : "Karege", "given" : "F", "non-dropping-particle" : "", "parse-names" : false, "suffix" : "" }, { "dropping-particle" : "", "family" : "Malafosse", "given" : "A", "non-dropping-particle" : "", "parse-names" : false, "suffix" : "" } ], "container-title" : "Translational Psychiatry", "id" : "ITEM-1", "issue" : "1", "issued" : { "date-parts" : [ [ "2013" ] ] }, "page" : "e207", "title" : "Response to psychotherapy in borderline personality disorder and methylation status of the BDNF gene", "type" : "article-journal", "volume" : "3" }, "uris" : [ "http://www.mendeley.com/documents/?uuid=def57839-efb9-4ec4-b652-2e7f52ac4d61" ] }, { "id" : "ITEM-2", "itemData" : { "DOI" : "10.1016/j.pnpbp.2014.04.010", "ISBN" : "0278-5846", "ISSN" : "18784216", "PMID" : "24801751", "abstract" : "DNA methylation allows for the environmental regulation of gene expression and is believed to link environmental stressors to such mental-illness phenotypes as eating disorders. Numerous studies have shown an association between bulimia nervosa (BN) and variations in brain-derived neurotrophic factor (BDNF). BDNF has also been linked to borderline personality disorder (BPD) and to such traits as reward dependence. We examined the extent to which BDNF methylation corresponded to bulimic or normal-eater status, and also to the presence of comorbid borderline personality disorder (BPD) and childhood abuse. Our sample consisted of 64 women with BN and 32 normal-eater (NE) control women. Participants were assessed for eating-disorder symptoms, comorbid psychopathology, and childhood trauma, and then they were required to provide blood samples for methylation analyses. We observed a significant site. \u00d7. group (BN vs. NE) interaction indicating that women with BN showed increases in methylation at specific regions of the BDNF promoter. Furthermore, examining effects of childhood abuse and BPD, we observed significant site. \u00d7. group interactions such that groups composed of individuals with childhood abuse or BPD had particularly high levels of methylation at selected CpG sites. Our findings suggest that BN, especially when co-occurring with childhood abuse or BPD, is associated with a propensity towards elevated methylation at specific BDNF promoter region sites. These findings imply that hypermethylation of the BDNF gene may be related to eating disorder status, developmental stress exposure, and comorbid psychopathology. \u00a9 2014 Elsevier Inc.", "author" : [ { "dropping-particle" : "", "family" : "Thaler", "given" : "Lea", "non-dropping-particle" : "", "parse-names" : false, "suffix" : "" }, { "dropping-particle" : "", "family" : "Gauvin", "given" : "Lise", "non-dropping-particle" : "", "parse-names" : false, "suffix" : "" }, { "dropping-particle" : "", "family" : "Joober", "given" : "Ridha", "non-dropping-particle" : "", "parse-names" : false, "suffix" : "" }, { "dropping-particle" : "", "family" : "Groleau", "given" : "Patricia", "non-dropping-particle" : "", "parse-names" : false, "suffix" : "" }, { "dropping-particle" : "", "family" : "Guzman", "given" : "Rosherrie", "non-dropping-particle" : "de", "parse-names" : false, "suffix" : "" }, { "dropping-particle" : "", "family" : "Ambalavanan", "given" : "Amirthagowri", "non-dropping-particle" : "", "parse-names" : false, "suffix" : "" }, { "dropping-particle" : "", "family" : "Israel", "given" : "Mimi", "non-dropping-particle" : "", "parse-names" : false, "suffix" : "" }, { "dropping-particle" : "", "family" : "Wilson", "given" : "Samantha", "non-dropping-particle" : "", "parse-names" : false, "suffix" : "" }, { "dropping-particle" : "", "family" : "Steiger", "given" : "Howard", "non-dropping-particle" : "", "parse-names" : false, "suffix" : "" } ], "container-title" : "Progress in Neuro-Psychopharmacology and Biological Psychiatry", "id" : "ITEM-2", "issued" : { "date-parts" : [ [ "2014" ] ] }, "page" : "43-49", "title" : "Methylation of BDNF in women with bulimic eating syndromes: Associations with childhood abuse and borderline personality disorder", "type" : "article-journal", "volume" : "54" }, "uris" : [ "http://www.mendeley.com/documents/?uuid=2509fd38-3cde-4d1b-b04c-52fdde39834b" ] } ], "mendeley" : { "formattedCitation" : "&lt;sup&gt;[46,47]&lt;/sup&gt;", "plainTextFormattedCitation" : "[46,47]", "previouslyFormattedCitation" : "&lt;sup&gt;[46,47]&lt;/sup&gt;" }, "properties" : { "noteIndex" : 0 }, "schema" : "https://github.com/citation-style-language/schema/raw/master/csl-citation.json" }</w:instrText>
      </w:r>
      <w:r w:rsidR="00820424" w:rsidRPr="0019657E">
        <w:rPr>
          <w:rFonts w:ascii="Book Antiqua" w:hAnsi="Book Antiqua" w:cs="Arial"/>
          <w:color w:val="000000"/>
          <w:sz w:val="24"/>
          <w:szCs w:val="24"/>
          <w:lang w:val="en-US"/>
        </w:rPr>
        <w:fldChar w:fldCharType="separate"/>
      </w:r>
      <w:r w:rsidR="00846663" w:rsidRPr="0019657E">
        <w:rPr>
          <w:rFonts w:ascii="Book Antiqua" w:hAnsi="Book Antiqua" w:cs="Arial"/>
          <w:noProof/>
          <w:color w:val="000000"/>
          <w:sz w:val="24"/>
          <w:szCs w:val="24"/>
          <w:vertAlign w:val="superscript"/>
          <w:lang w:val="en-US"/>
        </w:rPr>
        <w:t>[46,47]</w:t>
      </w:r>
      <w:r w:rsidR="00820424" w:rsidRPr="0019657E">
        <w:rPr>
          <w:rFonts w:ascii="Book Antiqua" w:hAnsi="Book Antiqua" w:cs="Arial"/>
          <w:color w:val="000000"/>
          <w:sz w:val="24"/>
          <w:szCs w:val="24"/>
          <w:lang w:val="en-US"/>
        </w:rPr>
        <w:fldChar w:fldCharType="end"/>
      </w:r>
      <w:r w:rsidR="004D5641" w:rsidRPr="0019657E">
        <w:rPr>
          <w:rFonts w:ascii="Book Antiqua" w:hAnsi="Book Antiqua" w:cs="Arial"/>
          <w:color w:val="000000"/>
          <w:sz w:val="24"/>
          <w:szCs w:val="24"/>
          <w:lang w:val="en-US"/>
        </w:rPr>
        <w:t>.</w:t>
      </w:r>
    </w:p>
    <w:p w14:paraId="46B45B52" w14:textId="77777777" w:rsidR="00F33DE8" w:rsidRPr="0019657E" w:rsidRDefault="00BA3074" w:rsidP="00886D8A">
      <w:pPr>
        <w:spacing w:after="0" w:line="360" w:lineRule="auto"/>
        <w:ind w:firstLineChars="100" w:firstLine="240"/>
        <w:jc w:val="both"/>
        <w:rPr>
          <w:rFonts w:ascii="Book Antiqua" w:hAnsi="Book Antiqua" w:cs="Arial"/>
          <w:color w:val="000000"/>
          <w:sz w:val="24"/>
          <w:szCs w:val="24"/>
          <w:lang w:val="en-US" w:eastAsia="zh-CN"/>
        </w:rPr>
      </w:pPr>
      <w:r w:rsidRPr="0019657E">
        <w:rPr>
          <w:rFonts w:ascii="Book Antiqua" w:hAnsi="Book Antiqua" w:cs="Arial"/>
          <w:color w:val="000000"/>
          <w:sz w:val="24"/>
          <w:szCs w:val="24"/>
          <w:lang w:val="en-US"/>
        </w:rPr>
        <w:t>Altogether, the similarities between studies concerning B</w:t>
      </w:r>
      <w:r w:rsidR="0078593D" w:rsidRPr="0019657E">
        <w:rPr>
          <w:rFonts w:ascii="Book Antiqua" w:hAnsi="Book Antiqua" w:cs="Arial"/>
          <w:color w:val="000000"/>
          <w:sz w:val="24"/>
          <w:szCs w:val="24"/>
          <w:lang w:val="en-US"/>
        </w:rPr>
        <w:t>PD</w:t>
      </w:r>
      <w:r w:rsidRPr="0019657E">
        <w:rPr>
          <w:rFonts w:ascii="Book Antiqua" w:hAnsi="Book Antiqua" w:cs="Arial"/>
          <w:color w:val="000000"/>
          <w:sz w:val="24"/>
          <w:szCs w:val="24"/>
          <w:lang w:val="en-US"/>
        </w:rPr>
        <w:t xml:space="preserve"> and </w:t>
      </w:r>
      <w:r w:rsidR="00886D8A" w:rsidRPr="0019657E">
        <w:rPr>
          <w:rFonts w:ascii="Book Antiqua" w:hAnsi="Book Antiqua" w:cs="Arial"/>
          <w:color w:val="000000"/>
          <w:sz w:val="24"/>
          <w:szCs w:val="24"/>
          <w:lang w:val="en-US"/>
        </w:rPr>
        <w:t xml:space="preserve">complex </w:t>
      </w:r>
      <w:r w:rsidRPr="0019657E">
        <w:rPr>
          <w:rFonts w:ascii="Book Antiqua" w:hAnsi="Book Antiqua" w:cs="Arial"/>
          <w:color w:val="000000"/>
          <w:sz w:val="24"/>
          <w:szCs w:val="24"/>
          <w:lang w:val="en-US"/>
        </w:rPr>
        <w:t>PTSD</w:t>
      </w:r>
      <w:r w:rsidRPr="0019657E">
        <w:rPr>
          <w:rFonts w:ascii="Book Antiqua" w:hAnsi="Book Antiqua" w:cs="Arial"/>
          <w:color w:val="000000"/>
          <w:sz w:val="24"/>
          <w:szCs w:val="24"/>
          <w:lang w:val="en-US"/>
        </w:rPr>
        <w:fldChar w:fldCharType="begin" w:fldLock="1"/>
      </w:r>
      <w:r w:rsidR="003C608C" w:rsidRPr="0019657E">
        <w:rPr>
          <w:rFonts w:ascii="Book Antiqua" w:hAnsi="Book Antiqua" w:cs="Arial"/>
          <w:color w:val="000000"/>
          <w:sz w:val="24"/>
          <w:szCs w:val="24"/>
          <w:lang w:val="en-US"/>
        </w:rPr>
        <w:instrText>ADDIN CSL_CITATION { "citationItems" : [ { "id" : "ITEM-1", "itemData" : { "DOI" : "10.3402/ejpt.v6.25913", "ISBN" : "2000-8066", "ISSN" : "20008066", "PMID" : "25887894", "abstract" : "Complex posttraumatic stress disorder (PTSD) presents with clinical features of full or partial PTSD (re-experiencing a traumatic event, avoiding reminders of the event, and a state of hyperarousal) together with symptoms from three additional clusters (problems in emotional regulation, negative self-concept, and problems in interpersonal relations). Complex PTSD is proposed as a new diagnostic entity in ICD-11 and typically occurs after prolonged and complex trauma. Here we shortly review current knowledge regarding the biological correlates of complex PTSD and compare it to the relevant findings in PTSD. Recent studies provide support to the validity of complex PTSD as a separate diagnostic entity; however, data regarding the biological basis of the disorder are still very limited at this time. Further studies focused on complex PTSD biological correlates and replication of the initial findings are needed, including neuroimaging, neurobiochemical, genetic, and epigenetic investigations. Identification of altered biological pathways in complex PTSD may be critical to further understand the pathophysiology and optimize treatment strategies.", "author" : [ { "dropping-particle" : "", "family" : "Marinova", "given" : "Zoya", "non-dropping-particle" : "", "parse-names" : false, "suffix" : "" }, { "dropping-particle" : "", "family" : "Maercker", "given" : "Andreas", "non-dropping-particle" : "", "parse-names" : false, "suffix" : "" } ], "container-title" : "European Journal of Psychotraumatology", "id" : "ITEM-1", "issued" : { "date-parts" : [ [ "2015" ] ] }, "title" : "Biological correlates of complex posttraumatic stress disorder\u2013State of research and future directions", "type" : "article-journal", "volume" : "6" }, "uris" : [ "http://www.mendeley.com/documents/?uuid=df3a4cf2-20f8-4996-a7d4-ee4bd95c4dba" ] }, { "id" : "ITEM-2", "itemData" : { "DOI" : "10.1093/scan/nsr084", "ISBN" : "1749-5024 (Electronic)\\n1749-5016 (Linking)", "ISSN" : "17495016", "PMID" : "22156722", "abstract" : "Post-traumatic stress disorder (PTSD) is associated with impaired memory performance coupled with functional changes in brain areas involved in declarative memory and emotion regulation. It is not yet clear how symptom severity and comorbidity affect neurocognitive functioning in PTSD. We performed a functional magnetic resonance imaging (fMRI) study with an emotional declarative memory task in 28 Complex PTSD patients with comorbid depressive and personality disorders, and 21 healthy non-trauma-exposed controls. In Complex PTSD patients--compared to controls--encoding of later remembered negative words vs baseline was associated with increased blood oxygenation level dependent (BOLD) response in the left ventral anterior cingulate cortex (ACC) and dorsal ACC extending to the dorsomedial prefrontal cortex (dmPFC) together with a trend for increased left hippocampus activation. Patients tended to commit more False Alarms to negative words compared to controls, which was associated with enhanced left ventrolateral prefrontal and orbitofrontal cortex (vlPFC/OFC) responses. Severity of child abuse was positively correlated with left ventral ACC activity and severity of depression with (para) hippocampal and ventral ACC activity. Presented results demonstrate functional abnormalities in Complex PTSD in the frontolimbic brain circuit also implicated in fear conditioning models, but generally in the opposite direction, which may be explained by severity of the trauma and severity of comorbid depression in Complex PTSD.", "author" : [ { "dropping-particle" : "", "family" : "Thomaes", "given" : "Kathleen", "non-dropping-particle" : "", "parse-names" : false, "suffix" : "" }, { "dropping-particle" : "", "family" : "Dorrepaal", "given" : "Ethy", "non-dropping-particle" : "", "parse-names" : false, "suffix" : "" }, { "dropping-particle" : "", "family" : "Draijer", "given" : "Nel", "non-dropping-particle" : "", "parse-names" : false, "suffix" : "" }, { "dropping-particle" : "", "family" : "Ruiter", "given" : "Michiel B.", "non-dropping-particle" : "de", "parse-names" : false, "suffix" : "" }, { "dropping-particle" : "", "family" : "Elzinga", "given" : "Bernet M.", "non-dropping-particle" : "", "parse-names" : false, "suffix" : "" }, { "dropping-particle" : "", "family" : "Sjoerds", "given" : "Zsuzsika", "non-dropping-particle" : "", "parse-names" : false, "suffix" : "" }, { "dropping-particle" : "", "family" : "Balkom", "given" : "Anton J.", "non-dropping-particle" : "van", "parse-names" : false, "suffix" : "" }, { "dropping-particle" : "", "family" : "Smit", "given" : "Johannes H.", "non-dropping-particle" : "", "parse-names" : false, "suffix" : "" }, { "dropping-particle" : "", "family" : "Veltman", "given" : "Dick J.", "non-dropping-particle" : "", "parse-names" : false, "suffix" : "" } ], "container-title" : "Social Cognitive and Affective Neuroscience", "id" : "ITEM-2", "issue" : "2", "issued" : { "date-parts" : [ [ "2013" ] ] }, "page" : "190-200", "title" : "Increased anterior cingulate cortex and hippocampus activation in Complex PTSD during encoding of negative words", "type" : "article-journal", "volume" : "8" }, "uris" : [ "http://www.mendeley.com/documents/?uuid=82d2200e-a336-4bec-a3f3-4044f33952a9" ] }, { "id" : "ITEM-3", "itemData" : { "DOI" : "10.1017/S0033291712000499", "ISBN" : "0033291712000", "ISSN" : "0033-2917", "PMID" : "22436595", "abstract" : "Background Functional neuroimaging studies have shown increased Stroop interference coupled with altered anterior cingulate cortex (ACC) and insula activation in post-traumatic stress disorder (PTSD). These brain areas are associated with error detection and emotional arousal. There is some evidence that treatment can normalize these activation patterns.", "author" : [ { "dropping-particle" : "", "family" : "Thomaes", "given" : "K.", "non-dropping-particle" : "", "parse-names" : false, "suffix" : "" }, { "dropping-particle" : "", "family" : "Dorrepaal", "given" : "E.", "non-dropping-particle" : "", "parse-names" : false, "suffix" : "" }, { "dropping-particle" : "", "family" : "Draijer", "given" : "N.", "non-dropping-particle" : "", "parse-names" : false, "suffix" : "" }, { "dropping-particle" : "", "family" : "Ruiter", "given" : "M. B.", "non-dropping-particle" : "de", "parse-names" : false, "suffix" : "" }, { "dropping-particle" : "", "family" : "Elzinga", "given" : "B. M.", "non-dropping-particle" : "", "parse-names" : false, "suffix" : "" }, { "dropping-particle" : "", "family" : "Balkom", "given" : "A. J.", "non-dropping-particle" : "van", "parse-names" : false, "suffix" : "" }, { "dropping-particle" : "", "family" : "Smit", "given" : "J. H.", "non-dropping-particle" : "", "parse-names" : false, "suffix" : "" }, { "dropping-particle" : "", "family" : "Veltman", "given" : "D. J.", "non-dropping-particle" : "", "parse-names" : false, "suffix" : "" } ], "container-title" : "Psychological Medicine", "id" : "ITEM-3", "issue" : "11", "issued" : { "date-parts" : [ [ "2012" ] ] }, "page" : "2337-2349", "title" : "Treatment effects on insular and anterior cingulate cortex activation during classic and emotional Stroop interference in child abuse-related complex post-traumatic stress disorder", "type" : "article-journal", "volume" : "42" }, "uris" : [ "http://www.mendeley.com/documents/?uuid=ee0b1f50-203a-4e1f-ae2c-96db5c5e5e16" ] }, { "id" : "ITEM-4", "itemData" : { "DOI" : "10.1016/j.pscychresns.2008.03.003", "ISBN" : "0165-1781 (Print)\\n0165-1781 (Linking)", "ISSN" : "09254927", "PMID" : "19081708", "abstract" : "To gain insight into memory disturbances in Complex Posttraumatic Stress Disorder (Complex PTSD), we investigated declarative memory function and medial temporal lobe activity in patients and healthy non-traumatized controls. A case-control study was performed in nine patients with Complex PTSD and nine controls. All respondents performed a declarative memory task with neutral and emotional, negative words during functional magnetic resonance imaging. Memory performance of neutral words was impaired in Complex PTSD with a relative conservation of recall of negative words. Deep encoding of later remembered negative words, as well as correct recognition of negative words and false alarms, was associated with an enhanced Blood Oxygenation Level Dependent (BOLD) response in the left hippocampus extending into the parahippocampal gyrus of Complex PTSD patients compared with controls. Post-hoc volumetric comparisons did not reveal significant anatomical differences in the medial temporal lobe between Complex PTSD patients and controls. We conclude that in Complex PTSD preferential recall of negative words is associated with increased activation in the left hippocampus and parahippocampal gyrus during both successful and false recall. These findings support a model of an abnormally functioning hippocampus in Complex PTSD. ?? 2008 Elsevier Ireland Ltd. All rights reserved.", "author" : [ { "dropping-particle" : "", "family" : "Thomaes", "given" : "Kathleen", "non-dropping-particle" : "", "parse-names" : false, "suffix" : "" }, { "dropping-particle" : "", "family" : "Dorrepaal", "given" : "Ethy", "non-dropping-particle" : "", "parse-names" : false, "suffix" : "" }, { "dropping-particle" : "", "family" : "Draijer", "given" : "N. P J", "non-dropping-particle" : "", "parse-names" : false, "suffix" : "" }, { "dropping-particle" : "", "family" : "Ruiter", "given" : "Michiel B.", "non-dropping-particle" : "de", "parse-names" : false, "suffix" : "" }, { "dropping-particle" : "", "family" : "Elzinga", "given" : "Bernet M.", "non-dropping-particle" : "", "parse-names" : false, "suffix" : "" }, { "dropping-particle" : "", "family" : "Balkom", "given" : "Anton J.", "non-dropping-particle" : "van", "parse-names" : false, "suffix" : "" }, { "dropping-particle" : "", "family" : "Smoor", "given" : "P. L M", "non-dropping-particle" : "", "parse-names" : false, "suffix" : "" }, { "dropping-particle" : "", "family" : "Smit", "given" : "Johannes", "non-dropping-particle" : "", "parse-names" : false, "suffix" : "" }, { "dropping-particle" : "", "family" : "Veltman", "given" : "Dick J.", "non-dropping-particle" : "", "parse-names" : false, "suffix" : "" } ], "container-title" : "Psychiatry Research - Neuroimaging", "id" : "ITEM-4", "issue" : "1", "issued" : { "date-parts" : [ [ "2009" ] ] }, "page" : "44-53", "title" : "Increased activation of the left hippocampus region in Complex PTSD during encoding and recognition of emotional words: A pilot study", "type" : "article-journal", "volume" : "171" }, "uris" : [ "http://www.mendeley.com/documents/?uuid=5ae3c2f4-3f57-4db3-b79a-f18fd356e8a9" ] } ], "mendeley" : { "formattedCitation" : "&lt;sup&gt;[17\u201320]&lt;/sup&gt;", "plainTextFormattedCitation" : "[17\u201320]", "previouslyFormattedCitation" : "&lt;sup&gt;[17\u201320]&lt;/sup&gt;" }, "properties" : { "noteIndex" : 0 }, "schema" : "https://github.com/citation-style-language/schema/raw/master/csl-citation.json" }</w:instrText>
      </w:r>
      <w:r w:rsidRPr="0019657E">
        <w:rPr>
          <w:rFonts w:ascii="Book Antiqua" w:hAnsi="Book Antiqua" w:cs="Arial"/>
          <w:color w:val="000000"/>
          <w:sz w:val="24"/>
          <w:szCs w:val="24"/>
          <w:lang w:val="en-US"/>
        </w:rPr>
        <w:fldChar w:fldCharType="separate"/>
      </w:r>
      <w:r w:rsidR="00DA2062" w:rsidRPr="0019657E">
        <w:rPr>
          <w:rFonts w:ascii="Book Antiqua" w:hAnsi="Book Antiqua" w:cs="Arial"/>
          <w:noProof/>
          <w:color w:val="000000"/>
          <w:sz w:val="24"/>
          <w:szCs w:val="24"/>
          <w:vertAlign w:val="superscript"/>
          <w:lang w:val="en-US"/>
        </w:rPr>
        <w:t>[17–20]</w:t>
      </w:r>
      <w:r w:rsidRPr="0019657E">
        <w:rPr>
          <w:rFonts w:ascii="Book Antiqua" w:hAnsi="Book Antiqua" w:cs="Arial"/>
          <w:color w:val="000000"/>
          <w:sz w:val="24"/>
          <w:szCs w:val="24"/>
          <w:lang w:val="en-US"/>
        </w:rPr>
        <w:fldChar w:fldCharType="end"/>
      </w:r>
      <w:r w:rsidRPr="0019657E">
        <w:rPr>
          <w:rFonts w:ascii="Book Antiqua" w:hAnsi="Book Antiqua" w:cs="Arial"/>
          <w:color w:val="000000"/>
          <w:sz w:val="24"/>
          <w:szCs w:val="24"/>
          <w:lang w:val="en-US"/>
        </w:rPr>
        <w:t xml:space="preserve">, in terms of the common underlying systems affected along with the clinical analogy in both disorders, both associated to prolonged stress and trauma exposure, suggest the need to </w:t>
      </w:r>
      <w:r w:rsidR="00D8693D" w:rsidRPr="0019657E">
        <w:rPr>
          <w:rFonts w:ascii="Book Antiqua" w:hAnsi="Book Antiqua" w:cs="Arial"/>
          <w:color w:val="000000"/>
          <w:sz w:val="24"/>
          <w:szCs w:val="24"/>
          <w:lang w:val="en-US"/>
        </w:rPr>
        <w:t>re-</w:t>
      </w:r>
      <w:r w:rsidRPr="0019657E">
        <w:rPr>
          <w:rFonts w:ascii="Book Antiqua" w:hAnsi="Book Antiqua" w:cs="Arial"/>
          <w:color w:val="000000"/>
          <w:sz w:val="24"/>
          <w:szCs w:val="24"/>
          <w:lang w:val="en-US"/>
        </w:rPr>
        <w:t>classify</w:t>
      </w:r>
      <w:r w:rsidR="00D8693D" w:rsidRPr="0019657E">
        <w:rPr>
          <w:rFonts w:ascii="Book Antiqua" w:hAnsi="Book Antiqua" w:cs="Arial"/>
          <w:color w:val="000000"/>
          <w:sz w:val="24"/>
          <w:szCs w:val="24"/>
          <w:lang w:val="en-US"/>
        </w:rPr>
        <w:t xml:space="preserve"> </w:t>
      </w:r>
      <w:r w:rsidRPr="0019657E">
        <w:rPr>
          <w:rFonts w:ascii="Book Antiqua" w:hAnsi="Book Antiqua" w:cs="Arial"/>
          <w:color w:val="000000"/>
          <w:sz w:val="24"/>
          <w:szCs w:val="24"/>
          <w:lang w:val="en-US"/>
        </w:rPr>
        <w:t xml:space="preserve">subgroups of patients with </w:t>
      </w:r>
      <w:r w:rsidR="0078593D" w:rsidRPr="0019657E">
        <w:rPr>
          <w:rFonts w:ascii="Book Antiqua" w:hAnsi="Book Antiqua" w:cs="Arial"/>
          <w:color w:val="000000"/>
          <w:sz w:val="24"/>
          <w:szCs w:val="24"/>
          <w:lang w:val="en-US"/>
        </w:rPr>
        <w:t>BPD</w:t>
      </w:r>
      <w:r w:rsidRPr="0019657E">
        <w:rPr>
          <w:rFonts w:ascii="Book Antiqua" w:hAnsi="Book Antiqua" w:cs="Arial"/>
          <w:color w:val="000000"/>
          <w:sz w:val="24"/>
          <w:szCs w:val="24"/>
          <w:lang w:val="en-US"/>
        </w:rPr>
        <w:t>, especially the ones that show comorbidity with PTSD, as</w:t>
      </w:r>
      <w:r w:rsidR="00EF55CC" w:rsidRPr="0019657E">
        <w:rPr>
          <w:rFonts w:ascii="Book Antiqua" w:hAnsi="Book Antiqua" w:cs="Arial"/>
          <w:color w:val="000000"/>
          <w:sz w:val="24"/>
          <w:szCs w:val="24"/>
          <w:lang w:val="en-US"/>
        </w:rPr>
        <w:t xml:space="preserve"> </w:t>
      </w:r>
      <w:r w:rsidR="0010799F" w:rsidRPr="0019657E">
        <w:rPr>
          <w:rFonts w:ascii="Book Antiqua" w:hAnsi="Book Antiqua" w:cs="Arial"/>
          <w:color w:val="000000"/>
          <w:sz w:val="24"/>
          <w:szCs w:val="24"/>
          <w:lang w:val="en-US"/>
        </w:rPr>
        <w:t>possible</w:t>
      </w:r>
      <w:r w:rsidR="00EF55CC" w:rsidRPr="0019657E">
        <w:rPr>
          <w:rFonts w:ascii="Book Antiqua" w:hAnsi="Book Antiqua" w:cs="Arial"/>
          <w:color w:val="000000"/>
          <w:sz w:val="24"/>
          <w:szCs w:val="24"/>
          <w:lang w:val="en-US"/>
        </w:rPr>
        <w:t xml:space="preserve"> cases of</w:t>
      </w:r>
      <w:r w:rsidRPr="0019657E">
        <w:rPr>
          <w:rFonts w:ascii="Book Antiqua" w:hAnsi="Book Antiqua" w:cs="Arial"/>
          <w:color w:val="000000"/>
          <w:sz w:val="24"/>
          <w:szCs w:val="24"/>
          <w:lang w:val="en-US"/>
        </w:rPr>
        <w:t xml:space="preserve"> </w:t>
      </w:r>
      <w:r w:rsidR="00886D8A" w:rsidRPr="0019657E">
        <w:rPr>
          <w:rFonts w:ascii="Book Antiqua" w:hAnsi="Book Antiqua" w:cs="Arial"/>
          <w:color w:val="000000"/>
          <w:sz w:val="24"/>
          <w:szCs w:val="24"/>
          <w:lang w:val="en-US"/>
        </w:rPr>
        <w:t xml:space="preserve">complex </w:t>
      </w:r>
      <w:r w:rsidR="00CA7DE2" w:rsidRPr="0019657E">
        <w:rPr>
          <w:rFonts w:ascii="Book Antiqua" w:hAnsi="Book Antiqua" w:cs="Arial"/>
          <w:color w:val="000000"/>
          <w:sz w:val="24"/>
          <w:szCs w:val="24"/>
          <w:lang w:val="en-US"/>
        </w:rPr>
        <w:t>PTSD</w:t>
      </w:r>
      <w:r w:rsidR="00EF55CC" w:rsidRPr="0019657E">
        <w:rPr>
          <w:rFonts w:ascii="Book Antiqua" w:hAnsi="Book Antiqua" w:cs="Arial"/>
          <w:color w:val="000000"/>
          <w:sz w:val="24"/>
          <w:szCs w:val="24"/>
          <w:lang w:val="en-US"/>
        </w:rPr>
        <w:t xml:space="preserve"> or, as it will be discussed below, added on a spectrum of </w:t>
      </w:r>
      <w:r w:rsidR="00EF55CC" w:rsidRPr="0019657E">
        <w:rPr>
          <w:rFonts w:ascii="Book Antiqua" w:hAnsi="Book Antiqua" w:cs="Arial"/>
          <w:noProof/>
          <w:color w:val="000000"/>
          <w:sz w:val="24"/>
          <w:szCs w:val="24"/>
          <w:lang w:val="en-US"/>
        </w:rPr>
        <w:t>trauma</w:t>
      </w:r>
      <w:r w:rsidR="005B061F" w:rsidRPr="0019657E">
        <w:rPr>
          <w:rFonts w:ascii="Book Antiqua" w:hAnsi="Book Antiqua" w:cs="Arial"/>
          <w:noProof/>
          <w:color w:val="000000"/>
          <w:sz w:val="24"/>
          <w:szCs w:val="24"/>
          <w:lang w:val="en-US"/>
        </w:rPr>
        <w:t>-</w:t>
      </w:r>
      <w:r w:rsidR="00EF55CC" w:rsidRPr="0019657E">
        <w:rPr>
          <w:rFonts w:ascii="Book Antiqua" w:hAnsi="Book Antiqua" w:cs="Arial"/>
          <w:noProof/>
          <w:color w:val="000000"/>
          <w:sz w:val="24"/>
          <w:szCs w:val="24"/>
          <w:lang w:val="en-US"/>
        </w:rPr>
        <w:t>related</w:t>
      </w:r>
      <w:r w:rsidR="00EF55CC" w:rsidRPr="0019657E">
        <w:rPr>
          <w:rFonts w:ascii="Book Antiqua" w:hAnsi="Book Antiqua" w:cs="Arial"/>
          <w:color w:val="000000"/>
          <w:sz w:val="24"/>
          <w:szCs w:val="24"/>
          <w:lang w:val="en-US"/>
        </w:rPr>
        <w:t xml:space="preserve"> clinical entities carrying a similar biological background with complementary clinical expression. </w:t>
      </w:r>
    </w:p>
    <w:p w14:paraId="102023B8" w14:textId="77777777" w:rsidR="00886D8A" w:rsidRPr="0019657E" w:rsidRDefault="00886D8A" w:rsidP="00886D8A">
      <w:pPr>
        <w:spacing w:after="0" w:line="360" w:lineRule="auto"/>
        <w:ind w:firstLineChars="100" w:firstLine="240"/>
        <w:jc w:val="both"/>
        <w:rPr>
          <w:rFonts w:ascii="Book Antiqua" w:hAnsi="Book Antiqua" w:cs="Arial"/>
          <w:color w:val="000000"/>
          <w:sz w:val="24"/>
          <w:szCs w:val="24"/>
          <w:lang w:val="en-US" w:eastAsia="zh-CN"/>
        </w:rPr>
      </w:pPr>
    </w:p>
    <w:p w14:paraId="3C0715E6" w14:textId="77777777" w:rsidR="00024A1F" w:rsidRPr="0019657E" w:rsidRDefault="003A07F1" w:rsidP="00760698">
      <w:pPr>
        <w:spacing w:after="0" w:line="360" w:lineRule="auto"/>
        <w:jc w:val="both"/>
        <w:rPr>
          <w:rFonts w:ascii="Book Antiqua" w:hAnsi="Book Antiqua" w:cs="Arial"/>
          <w:color w:val="000000"/>
          <w:sz w:val="24"/>
          <w:szCs w:val="24"/>
          <w:lang w:val="en-US"/>
        </w:rPr>
      </w:pPr>
      <w:r w:rsidRPr="0019657E">
        <w:rPr>
          <w:rFonts w:ascii="Book Antiqua" w:hAnsi="Book Antiqua" w:cs="Arial"/>
          <w:b/>
          <w:color w:val="000000"/>
          <w:sz w:val="24"/>
          <w:szCs w:val="24"/>
          <w:lang w:val="en-US"/>
        </w:rPr>
        <w:t>CONCLUSION</w:t>
      </w:r>
    </w:p>
    <w:p w14:paraId="76DFDA0A" w14:textId="77777777" w:rsidR="008778B1" w:rsidRPr="0019657E" w:rsidRDefault="00A137AE" w:rsidP="00760698">
      <w:pPr>
        <w:spacing w:after="0" w:line="360" w:lineRule="auto"/>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The</w:t>
      </w:r>
      <w:r w:rsidR="00C645DD" w:rsidRPr="0019657E">
        <w:rPr>
          <w:rFonts w:ascii="Book Antiqua" w:hAnsi="Book Antiqua" w:cs="Arial"/>
          <w:color w:val="000000"/>
          <w:sz w:val="24"/>
          <w:szCs w:val="24"/>
          <w:lang w:val="en-US"/>
        </w:rPr>
        <w:t xml:space="preserve"> new proposed diagnosi</w:t>
      </w:r>
      <w:r w:rsidR="00ED6525" w:rsidRPr="0019657E">
        <w:rPr>
          <w:rFonts w:ascii="Book Antiqua" w:hAnsi="Book Antiqua" w:cs="Arial"/>
          <w:color w:val="000000"/>
          <w:sz w:val="24"/>
          <w:szCs w:val="24"/>
          <w:lang w:val="en-US"/>
        </w:rPr>
        <w:t xml:space="preserve">s of </w:t>
      </w:r>
      <w:r w:rsidR="00886D8A" w:rsidRPr="0019657E">
        <w:rPr>
          <w:rFonts w:ascii="Book Antiqua" w:hAnsi="Book Antiqua" w:cs="Arial"/>
          <w:color w:val="000000"/>
          <w:sz w:val="24"/>
          <w:szCs w:val="24"/>
          <w:lang w:val="en-US"/>
        </w:rPr>
        <w:t xml:space="preserve">complex </w:t>
      </w:r>
      <w:r w:rsidR="00ED6525" w:rsidRPr="0019657E">
        <w:rPr>
          <w:rFonts w:ascii="Book Antiqua" w:hAnsi="Book Antiqua" w:cs="Arial"/>
          <w:color w:val="000000"/>
          <w:sz w:val="24"/>
          <w:szCs w:val="24"/>
          <w:lang w:val="en-US"/>
        </w:rPr>
        <w:t xml:space="preserve">PTSD in ICD-11, </w:t>
      </w:r>
      <w:r w:rsidR="003427E0" w:rsidRPr="0019657E">
        <w:rPr>
          <w:rFonts w:ascii="Book Antiqua" w:hAnsi="Book Antiqua" w:cs="Arial"/>
          <w:color w:val="000000"/>
          <w:sz w:val="24"/>
          <w:szCs w:val="24"/>
          <w:lang w:val="en-US"/>
        </w:rPr>
        <w:t>re-</w:t>
      </w:r>
      <w:r w:rsidR="003427E0" w:rsidRPr="0019657E">
        <w:rPr>
          <w:rFonts w:ascii="Book Antiqua" w:hAnsi="Book Antiqua" w:cs="Arial"/>
          <w:color w:val="000000"/>
          <w:sz w:val="24"/>
          <w:szCs w:val="24"/>
        </w:rPr>
        <w:t>conceptualis</w:t>
      </w:r>
      <w:r w:rsidR="00BE5100" w:rsidRPr="0019657E">
        <w:rPr>
          <w:rFonts w:ascii="Book Antiqua" w:hAnsi="Book Antiqua" w:cs="Arial"/>
          <w:color w:val="000000"/>
          <w:sz w:val="24"/>
          <w:szCs w:val="24"/>
        </w:rPr>
        <w:t>es</w:t>
      </w:r>
      <w:r w:rsidR="00C645DD" w:rsidRPr="0019657E">
        <w:rPr>
          <w:rFonts w:ascii="Book Antiqua" w:hAnsi="Book Antiqua" w:cs="Arial"/>
          <w:color w:val="000000"/>
          <w:sz w:val="24"/>
          <w:szCs w:val="24"/>
          <w:lang w:val="en-US"/>
        </w:rPr>
        <w:t xml:space="preserve"> a previous ICD-10 diagnosis namely “enduring personality change after catastrophic</w:t>
      </w:r>
      <w:r w:rsidR="00CC7FBA" w:rsidRPr="0019657E">
        <w:rPr>
          <w:rFonts w:ascii="Book Antiqua" w:hAnsi="Book Antiqua" w:cs="Arial"/>
          <w:color w:val="000000"/>
          <w:sz w:val="24"/>
          <w:szCs w:val="24"/>
          <w:lang w:val="en-US"/>
        </w:rPr>
        <w:t xml:space="preserve"> experience”, which carries </w:t>
      </w:r>
      <w:r w:rsidR="001971AF" w:rsidRPr="0019657E">
        <w:rPr>
          <w:rFonts w:ascii="Book Antiqua" w:hAnsi="Book Antiqua" w:cs="Arial"/>
          <w:color w:val="000000"/>
          <w:sz w:val="24"/>
          <w:szCs w:val="24"/>
          <w:lang w:val="en-US"/>
        </w:rPr>
        <w:t>characteristic</w:t>
      </w:r>
      <w:r w:rsidR="00CC7FBA" w:rsidRPr="0019657E">
        <w:rPr>
          <w:rFonts w:ascii="Book Antiqua" w:hAnsi="Book Antiqua" w:cs="Arial"/>
          <w:color w:val="000000"/>
          <w:sz w:val="24"/>
          <w:szCs w:val="24"/>
          <w:lang w:val="en-US"/>
        </w:rPr>
        <w:t xml:space="preserve"> clinical features </w:t>
      </w:r>
      <w:r w:rsidR="00ED193D" w:rsidRPr="0019657E">
        <w:rPr>
          <w:rFonts w:ascii="Book Antiqua" w:hAnsi="Book Antiqua" w:cs="Arial"/>
          <w:color w:val="000000"/>
          <w:sz w:val="24"/>
          <w:szCs w:val="24"/>
          <w:lang w:val="en-US"/>
        </w:rPr>
        <w:t xml:space="preserve">of </w:t>
      </w:r>
      <w:r w:rsidR="00C645DD" w:rsidRPr="0019657E">
        <w:rPr>
          <w:rFonts w:ascii="Book Antiqua" w:hAnsi="Book Antiqua" w:cs="Arial"/>
          <w:color w:val="000000"/>
          <w:sz w:val="24"/>
          <w:szCs w:val="24"/>
          <w:lang w:val="en-US"/>
        </w:rPr>
        <w:t>self-</w:t>
      </w:r>
      <w:proofErr w:type="spellStart"/>
      <w:r w:rsidR="00C645DD" w:rsidRPr="0019657E">
        <w:rPr>
          <w:rFonts w:ascii="Book Antiqua" w:hAnsi="Book Antiqua" w:cs="Arial"/>
          <w:color w:val="000000"/>
          <w:sz w:val="24"/>
          <w:szCs w:val="24"/>
          <w:lang w:val="en-US"/>
        </w:rPr>
        <w:t>organi</w:t>
      </w:r>
      <w:r w:rsidR="003427E0" w:rsidRPr="0019657E">
        <w:rPr>
          <w:rFonts w:ascii="Book Antiqua" w:hAnsi="Book Antiqua" w:cs="Arial"/>
          <w:color w:val="000000"/>
          <w:sz w:val="24"/>
          <w:szCs w:val="24"/>
          <w:lang w:val="en-US"/>
        </w:rPr>
        <w:t>s</w:t>
      </w:r>
      <w:r w:rsidR="00C645DD" w:rsidRPr="0019657E">
        <w:rPr>
          <w:rFonts w:ascii="Book Antiqua" w:hAnsi="Book Antiqua" w:cs="Arial"/>
          <w:color w:val="000000"/>
          <w:sz w:val="24"/>
          <w:szCs w:val="24"/>
          <w:lang w:val="en-US"/>
        </w:rPr>
        <w:t>ation</w:t>
      </w:r>
      <w:proofErr w:type="spellEnd"/>
      <w:r w:rsidR="00ED193D" w:rsidRPr="0019657E">
        <w:rPr>
          <w:rFonts w:ascii="Book Antiqua" w:hAnsi="Book Antiqua" w:cs="Arial"/>
          <w:color w:val="000000"/>
          <w:sz w:val="24"/>
          <w:szCs w:val="24"/>
          <w:lang w:val="en-US"/>
        </w:rPr>
        <w:t xml:space="preserve"> </w:t>
      </w:r>
      <w:r w:rsidR="00CD15A4" w:rsidRPr="0019657E">
        <w:rPr>
          <w:rFonts w:ascii="Book Antiqua" w:hAnsi="Book Antiqua" w:cs="Arial"/>
          <w:color w:val="000000"/>
          <w:sz w:val="24"/>
          <w:szCs w:val="24"/>
          <w:lang w:val="en-US"/>
        </w:rPr>
        <w:t xml:space="preserve">dysfunction </w:t>
      </w:r>
      <w:r w:rsidR="00ED193D" w:rsidRPr="0019657E">
        <w:rPr>
          <w:rFonts w:ascii="Book Antiqua" w:hAnsi="Book Antiqua" w:cs="Arial"/>
          <w:color w:val="000000"/>
          <w:sz w:val="24"/>
          <w:szCs w:val="24"/>
          <w:lang w:val="en-US"/>
        </w:rPr>
        <w:t xml:space="preserve">and exposure to </w:t>
      </w:r>
      <w:r w:rsidR="001971AF" w:rsidRPr="0019657E">
        <w:rPr>
          <w:rFonts w:ascii="Book Antiqua" w:hAnsi="Book Antiqua" w:cs="Arial"/>
          <w:color w:val="000000"/>
          <w:sz w:val="24"/>
          <w:szCs w:val="24"/>
          <w:lang w:val="en-US"/>
        </w:rPr>
        <w:t xml:space="preserve">multiple and </w:t>
      </w:r>
      <w:r w:rsidR="00C645DD" w:rsidRPr="0019657E">
        <w:rPr>
          <w:rFonts w:ascii="Book Antiqua" w:hAnsi="Book Antiqua" w:cs="Arial"/>
          <w:color w:val="000000"/>
          <w:sz w:val="24"/>
          <w:szCs w:val="24"/>
          <w:lang w:val="en-US"/>
        </w:rPr>
        <w:t>chronic or repeated and entrapping</w:t>
      </w:r>
      <w:r w:rsidR="00ED193D" w:rsidRPr="0019657E">
        <w:rPr>
          <w:rFonts w:ascii="Book Antiqua" w:hAnsi="Book Antiqua" w:cs="Arial"/>
          <w:color w:val="000000"/>
          <w:sz w:val="24"/>
          <w:szCs w:val="24"/>
          <w:lang w:val="en-US"/>
        </w:rPr>
        <w:t>,</w:t>
      </w:r>
      <w:r w:rsidR="00C645DD" w:rsidRPr="0019657E">
        <w:rPr>
          <w:rFonts w:ascii="Book Antiqua" w:hAnsi="Book Antiqua" w:cs="Arial"/>
          <w:color w:val="000000"/>
          <w:sz w:val="24"/>
          <w:szCs w:val="24"/>
          <w:lang w:val="en-US"/>
        </w:rPr>
        <w:t xml:space="preserve"> for the individual</w:t>
      </w:r>
      <w:r w:rsidR="00ED193D" w:rsidRPr="0019657E">
        <w:rPr>
          <w:rFonts w:ascii="Book Antiqua" w:hAnsi="Book Antiqua" w:cs="Arial"/>
          <w:color w:val="000000"/>
          <w:sz w:val="24"/>
          <w:szCs w:val="24"/>
          <w:lang w:val="en-US"/>
        </w:rPr>
        <w:t>,</w:t>
      </w:r>
      <w:r w:rsidR="00C645DD" w:rsidRPr="0019657E">
        <w:rPr>
          <w:rFonts w:ascii="Book Antiqua" w:hAnsi="Book Antiqua" w:cs="Arial"/>
          <w:color w:val="000000"/>
          <w:sz w:val="24"/>
          <w:szCs w:val="24"/>
          <w:lang w:val="en-US"/>
        </w:rPr>
        <w:t xml:space="preserve"> trauma</w:t>
      </w:r>
      <w:r w:rsidR="00F15316" w:rsidRPr="0019657E">
        <w:rPr>
          <w:rFonts w:ascii="Book Antiqua" w:hAnsi="Book Antiqua" w:cs="Arial"/>
          <w:color w:val="000000"/>
          <w:sz w:val="24"/>
          <w:szCs w:val="24"/>
          <w:lang w:val="en-US"/>
        </w:rPr>
        <w:t>tic events</w:t>
      </w:r>
      <w:r w:rsidR="00C645DD" w:rsidRPr="0019657E">
        <w:rPr>
          <w:rFonts w:ascii="Book Antiqua" w:hAnsi="Book Antiqua" w:cs="Arial"/>
          <w:color w:val="000000"/>
          <w:sz w:val="24"/>
          <w:szCs w:val="24"/>
          <w:lang w:val="en-US"/>
        </w:rPr>
        <w:t xml:space="preserve"> (</w:t>
      </w:r>
      <w:r w:rsidR="00C645DD" w:rsidRPr="0019657E">
        <w:rPr>
          <w:rFonts w:ascii="Book Antiqua" w:hAnsi="Book Antiqua" w:cs="Arial"/>
          <w:i/>
          <w:color w:val="000000"/>
          <w:sz w:val="24"/>
          <w:szCs w:val="24"/>
          <w:lang w:val="en-US"/>
        </w:rPr>
        <w:t>e.g.</w:t>
      </w:r>
      <w:r w:rsidR="00886D8A" w:rsidRPr="0019657E">
        <w:rPr>
          <w:rFonts w:ascii="Book Antiqua" w:hAnsi="Book Antiqua" w:cs="Arial" w:hint="eastAsia"/>
          <w:color w:val="000000"/>
          <w:sz w:val="24"/>
          <w:szCs w:val="24"/>
          <w:lang w:val="en-US" w:eastAsia="zh-CN"/>
        </w:rPr>
        <w:t>,</w:t>
      </w:r>
      <w:r w:rsidR="00C645DD" w:rsidRPr="0019657E">
        <w:rPr>
          <w:rFonts w:ascii="Book Antiqua" w:hAnsi="Book Antiqua" w:cs="Arial"/>
          <w:color w:val="000000"/>
          <w:sz w:val="24"/>
          <w:szCs w:val="24"/>
          <w:lang w:val="en-US"/>
        </w:rPr>
        <w:t xml:space="preserve"> child abuse, domestic violence, imprisonment, torture). The ICD-11 </w:t>
      </w:r>
      <w:r w:rsidR="00D43D95" w:rsidRPr="0019657E">
        <w:rPr>
          <w:rFonts w:ascii="Book Antiqua" w:hAnsi="Book Antiqua" w:cs="Arial"/>
          <w:color w:val="000000"/>
          <w:sz w:val="24"/>
          <w:szCs w:val="24"/>
          <w:lang w:val="en-US"/>
        </w:rPr>
        <w:t xml:space="preserve">complex </w:t>
      </w:r>
      <w:r w:rsidR="00C645DD" w:rsidRPr="0019657E">
        <w:rPr>
          <w:rFonts w:ascii="Book Antiqua" w:hAnsi="Book Antiqua" w:cs="Arial"/>
          <w:color w:val="000000"/>
          <w:sz w:val="24"/>
          <w:szCs w:val="24"/>
          <w:lang w:val="en-US"/>
        </w:rPr>
        <w:t xml:space="preserve">PTSD shares three </w:t>
      </w:r>
      <w:r w:rsidR="001027AB" w:rsidRPr="0019657E">
        <w:rPr>
          <w:rFonts w:ascii="Book Antiqua" w:hAnsi="Book Antiqua" w:cs="Arial"/>
          <w:color w:val="000000"/>
          <w:sz w:val="24"/>
          <w:szCs w:val="24"/>
          <w:lang w:val="en-US"/>
        </w:rPr>
        <w:t xml:space="preserve">core </w:t>
      </w:r>
      <w:r w:rsidR="00C645DD" w:rsidRPr="0019657E">
        <w:rPr>
          <w:rFonts w:ascii="Book Antiqua" w:hAnsi="Book Antiqua" w:cs="Arial"/>
          <w:color w:val="000000"/>
          <w:sz w:val="24"/>
          <w:szCs w:val="24"/>
          <w:lang w:val="en-US"/>
        </w:rPr>
        <w:t xml:space="preserve">symptom clusters </w:t>
      </w:r>
      <w:r w:rsidR="001027AB" w:rsidRPr="0019657E">
        <w:rPr>
          <w:rFonts w:ascii="Book Antiqua" w:hAnsi="Book Antiqua" w:cs="Arial"/>
          <w:color w:val="000000"/>
          <w:sz w:val="24"/>
          <w:szCs w:val="24"/>
          <w:lang w:val="en-US"/>
        </w:rPr>
        <w:t>of</w:t>
      </w:r>
      <w:r w:rsidR="00C645DD" w:rsidRPr="0019657E">
        <w:rPr>
          <w:rFonts w:ascii="Book Antiqua" w:hAnsi="Book Antiqua" w:cs="Arial"/>
          <w:color w:val="000000"/>
          <w:sz w:val="24"/>
          <w:szCs w:val="24"/>
          <w:lang w:val="en-US"/>
        </w:rPr>
        <w:t xml:space="preserve"> PTSD (re-experiencing, avoidance and sense of </w:t>
      </w:r>
      <w:r w:rsidR="00C645DD" w:rsidRPr="0019657E">
        <w:rPr>
          <w:rFonts w:ascii="Book Antiqua" w:hAnsi="Book Antiqua" w:cs="Arial"/>
          <w:color w:val="000000"/>
          <w:sz w:val="24"/>
          <w:szCs w:val="24"/>
          <w:lang w:val="en-US"/>
        </w:rPr>
        <w:lastRenderedPageBreak/>
        <w:t>threat), adding three additional cluster</w:t>
      </w:r>
      <w:r w:rsidR="001971AF" w:rsidRPr="0019657E">
        <w:rPr>
          <w:rFonts w:ascii="Book Antiqua" w:hAnsi="Book Antiqua" w:cs="Arial"/>
          <w:color w:val="000000"/>
          <w:sz w:val="24"/>
          <w:szCs w:val="24"/>
          <w:lang w:val="en-US"/>
        </w:rPr>
        <w:t>s</w:t>
      </w:r>
      <w:r w:rsidR="00C645DD" w:rsidRPr="0019657E">
        <w:rPr>
          <w:rFonts w:ascii="Book Antiqua" w:hAnsi="Book Antiqua" w:cs="Arial"/>
          <w:color w:val="000000"/>
          <w:sz w:val="24"/>
          <w:szCs w:val="24"/>
          <w:lang w:val="en-US"/>
        </w:rPr>
        <w:t xml:space="preserve"> of symptoms, specifically emotional dysregulation, negative self-concept and relational disturbances. Even if a clear personality change is not required for the diagnosis of </w:t>
      </w:r>
      <w:r w:rsidR="00D43D95" w:rsidRPr="0019657E">
        <w:rPr>
          <w:rFonts w:ascii="Book Antiqua" w:hAnsi="Book Antiqua" w:cs="Arial"/>
          <w:color w:val="000000"/>
          <w:sz w:val="24"/>
          <w:szCs w:val="24"/>
          <w:lang w:val="en-US"/>
        </w:rPr>
        <w:t xml:space="preserve">complex </w:t>
      </w:r>
      <w:r w:rsidR="00C645DD" w:rsidRPr="0019657E">
        <w:rPr>
          <w:rFonts w:ascii="Book Antiqua" w:hAnsi="Book Antiqua" w:cs="Arial"/>
          <w:color w:val="000000"/>
          <w:sz w:val="24"/>
          <w:szCs w:val="24"/>
          <w:lang w:val="en-US"/>
        </w:rPr>
        <w:t>PTSD, the sustainable and pervasive alteration in sel</w:t>
      </w:r>
      <w:r w:rsidR="008778B1" w:rsidRPr="0019657E">
        <w:rPr>
          <w:rFonts w:ascii="Book Antiqua" w:hAnsi="Book Antiqua" w:cs="Arial"/>
          <w:color w:val="000000"/>
          <w:sz w:val="24"/>
          <w:szCs w:val="24"/>
          <w:lang w:val="en-US"/>
        </w:rPr>
        <w:t>f-</w:t>
      </w:r>
      <w:proofErr w:type="spellStart"/>
      <w:r w:rsidR="008778B1" w:rsidRPr="0019657E">
        <w:rPr>
          <w:rFonts w:ascii="Book Antiqua" w:hAnsi="Book Antiqua" w:cs="Arial"/>
          <w:color w:val="000000"/>
          <w:sz w:val="24"/>
          <w:szCs w:val="24"/>
          <w:lang w:val="en-US"/>
        </w:rPr>
        <w:t>organi</w:t>
      </w:r>
      <w:r w:rsidR="003427E0" w:rsidRPr="0019657E">
        <w:rPr>
          <w:rFonts w:ascii="Book Antiqua" w:hAnsi="Book Antiqua" w:cs="Arial"/>
          <w:color w:val="000000"/>
          <w:sz w:val="24"/>
          <w:szCs w:val="24"/>
          <w:lang w:val="en-US"/>
        </w:rPr>
        <w:t>s</w:t>
      </w:r>
      <w:r w:rsidR="008778B1" w:rsidRPr="0019657E">
        <w:rPr>
          <w:rFonts w:ascii="Book Antiqua" w:hAnsi="Book Antiqua" w:cs="Arial"/>
          <w:color w:val="000000"/>
          <w:sz w:val="24"/>
          <w:szCs w:val="24"/>
          <w:lang w:val="en-US"/>
        </w:rPr>
        <w:t>ation</w:t>
      </w:r>
      <w:proofErr w:type="spellEnd"/>
      <w:r w:rsidR="008778B1" w:rsidRPr="0019657E">
        <w:rPr>
          <w:rFonts w:ascii="Book Antiqua" w:hAnsi="Book Antiqua" w:cs="Arial"/>
          <w:color w:val="000000"/>
          <w:sz w:val="24"/>
          <w:szCs w:val="24"/>
          <w:lang w:val="en-US"/>
        </w:rPr>
        <w:t xml:space="preserve">, especially within the group of patients who have experienced </w:t>
      </w:r>
      <w:r w:rsidR="008778B1" w:rsidRPr="0019657E">
        <w:rPr>
          <w:rFonts w:ascii="Book Antiqua" w:hAnsi="Book Antiqua" w:cs="Arial"/>
          <w:noProof/>
          <w:color w:val="000000"/>
          <w:sz w:val="24"/>
          <w:szCs w:val="24"/>
          <w:lang w:val="en-US"/>
        </w:rPr>
        <w:t>long</w:t>
      </w:r>
      <w:r w:rsidR="005B061F" w:rsidRPr="0019657E">
        <w:rPr>
          <w:rFonts w:ascii="Book Antiqua" w:hAnsi="Book Antiqua" w:cs="Arial"/>
          <w:noProof/>
          <w:color w:val="000000"/>
          <w:sz w:val="24"/>
          <w:szCs w:val="24"/>
          <w:lang w:val="en-US"/>
        </w:rPr>
        <w:t>-</w:t>
      </w:r>
      <w:r w:rsidR="008778B1" w:rsidRPr="0019657E">
        <w:rPr>
          <w:rFonts w:ascii="Book Antiqua" w:hAnsi="Book Antiqua" w:cs="Arial"/>
          <w:noProof/>
          <w:color w:val="000000"/>
          <w:sz w:val="24"/>
          <w:szCs w:val="24"/>
          <w:lang w:val="en-US"/>
        </w:rPr>
        <w:t>lasting</w:t>
      </w:r>
      <w:r w:rsidR="008778B1" w:rsidRPr="0019657E">
        <w:rPr>
          <w:rFonts w:ascii="Book Antiqua" w:hAnsi="Book Antiqua" w:cs="Arial"/>
          <w:color w:val="000000"/>
          <w:sz w:val="24"/>
          <w:szCs w:val="24"/>
          <w:lang w:val="en-US"/>
        </w:rPr>
        <w:t xml:space="preserve"> early life complex trauma, </w:t>
      </w:r>
      <w:r w:rsidR="001971AF" w:rsidRPr="0019657E">
        <w:rPr>
          <w:rFonts w:ascii="Book Antiqua" w:hAnsi="Book Antiqua" w:cs="Arial"/>
          <w:color w:val="000000"/>
          <w:sz w:val="24"/>
          <w:szCs w:val="24"/>
          <w:lang w:val="en-US"/>
        </w:rPr>
        <w:t xml:space="preserve">according to the authors, </w:t>
      </w:r>
      <w:r w:rsidR="008778B1" w:rsidRPr="0019657E">
        <w:rPr>
          <w:rFonts w:ascii="Book Antiqua" w:hAnsi="Book Antiqua" w:cs="Arial"/>
          <w:color w:val="000000"/>
          <w:sz w:val="24"/>
          <w:szCs w:val="24"/>
          <w:lang w:val="en-US"/>
        </w:rPr>
        <w:t>suggest</w:t>
      </w:r>
      <w:r w:rsidR="00C74B6E" w:rsidRPr="0019657E">
        <w:rPr>
          <w:rFonts w:ascii="Book Antiqua" w:hAnsi="Book Antiqua" w:cs="Arial"/>
          <w:color w:val="000000"/>
          <w:sz w:val="24"/>
          <w:szCs w:val="24"/>
          <w:lang w:val="en-US"/>
        </w:rPr>
        <w:t>ing</w:t>
      </w:r>
      <w:r w:rsidR="008778B1" w:rsidRPr="0019657E">
        <w:rPr>
          <w:rFonts w:ascii="Book Antiqua" w:hAnsi="Book Antiqua" w:cs="Arial"/>
          <w:color w:val="000000"/>
          <w:sz w:val="24"/>
          <w:szCs w:val="24"/>
          <w:lang w:val="en-US"/>
        </w:rPr>
        <w:t xml:space="preserve"> that a personality c</w:t>
      </w:r>
      <w:r w:rsidR="001027AB" w:rsidRPr="0019657E">
        <w:rPr>
          <w:rFonts w:ascii="Book Antiqua" w:hAnsi="Book Antiqua" w:cs="Arial"/>
          <w:color w:val="000000"/>
          <w:sz w:val="24"/>
          <w:szCs w:val="24"/>
          <w:lang w:val="en-US"/>
        </w:rPr>
        <w:t>hange is unavoidable, essentially</w:t>
      </w:r>
      <w:r w:rsidR="008778B1" w:rsidRPr="0019657E">
        <w:rPr>
          <w:rFonts w:ascii="Book Antiqua" w:hAnsi="Book Antiqua" w:cs="Arial"/>
          <w:color w:val="000000"/>
          <w:sz w:val="24"/>
          <w:szCs w:val="24"/>
          <w:lang w:val="en-US"/>
        </w:rPr>
        <w:t xml:space="preserve"> while even chronic PTSD alone can lead to the change of personality eventually</w:t>
      </w:r>
      <w:r w:rsidR="001971AF" w:rsidRPr="0019657E">
        <w:rPr>
          <w:rFonts w:ascii="Book Antiqua" w:hAnsi="Book Antiqua" w:cs="Arial"/>
          <w:color w:val="000000"/>
          <w:sz w:val="24"/>
          <w:szCs w:val="24"/>
          <w:lang w:val="en-US"/>
        </w:rPr>
        <w:t xml:space="preserve"> as it has been noted in </w:t>
      </w:r>
      <w:r w:rsidR="001971AF" w:rsidRPr="0019657E">
        <w:rPr>
          <w:rFonts w:ascii="Book Antiqua" w:hAnsi="Book Antiqua" w:cs="Arial"/>
          <w:sz w:val="24"/>
          <w:szCs w:val="24"/>
          <w:lang w:val="en-US"/>
        </w:rPr>
        <w:t>the literature</w:t>
      </w:r>
      <w:r w:rsidR="001B6E20" w:rsidRPr="0019657E">
        <w:rPr>
          <w:rFonts w:ascii="Book Antiqua" w:hAnsi="Book Antiqua" w:cs="Arial"/>
          <w:sz w:val="24"/>
          <w:szCs w:val="24"/>
          <w:lang w:val="en-US"/>
        </w:rPr>
        <w:t xml:space="preserve"> </w:t>
      </w:r>
      <w:r w:rsidR="001B6E20" w:rsidRPr="0019657E">
        <w:rPr>
          <w:rFonts w:ascii="Book Antiqua" w:hAnsi="Book Antiqua" w:cs="Arial"/>
          <w:sz w:val="24"/>
          <w:szCs w:val="24"/>
          <w:lang w:val="en-US"/>
        </w:rPr>
        <w:fldChar w:fldCharType="begin" w:fldLock="1"/>
      </w:r>
      <w:r w:rsidR="001B6E20" w:rsidRPr="0019657E">
        <w:rPr>
          <w:rFonts w:ascii="Book Antiqua" w:hAnsi="Book Antiqua" w:cs="Arial"/>
          <w:sz w:val="24"/>
          <w:szCs w:val="24"/>
          <w:lang w:val="en-US"/>
        </w:rPr>
        <w:instrText>ADDIN CSL_CITATION { "citationItems" : [ { "id" : "ITEM-1", "itemData" : { "DOI" : "10.1037/0021-843X.109.1.45", "ISBN" : "0021-843X", "ISSN" : "0021-843X", "PMID" : "10740935", "abstract" : "An interview study of 81 former political prisoners investigated whether posttraumatic stress disorder (PTSD) is related to the way individuals process the prison experience. In contrast to participants without PTSD, those with chronic or remitted PTSD were more likely to perceive mental defeat and an overall feeling of alienation from other people. Chronic PTSD was also related to perceived negative and permanent change in their personalities or life aspirations. The groups did not differ in their attempts to gain control during imprisonment. Evidence for a relationship between political commitment and PTSD was mixed. The results suggest that mental defeat, alienation, and permanent change are related to PTSD after interpersonal trauma and may need to be addressed in treatment.", "author" : [ { "dropping-particle" : "", "family" : "Ehlers", "given" : "Anke", "non-dropping-particle" : "", "parse-names" : false, "suffix" : "" }, { "dropping-particle" : "", "family" : "Maercker", "given" : "Andreas", "non-dropping-particle" : "", "parse-names" : false, "suffix" : "" }, { "dropping-particle" : "", "family" : "Boos", "given" : "Anne", "non-dropping-particle" : "", "parse-names" : false, "suffix" : "" } ], "container-title" : "Journal of Abnormal Psychology", "id" : "ITEM-1", "issue" : "1", "issued" : { "date-parts" : [ [ "2000" ] ] }, "page" : "45-55", "title" : "Posttraumatic Stress Disorder Following Political Imprisonment: The Role of Mental Defeat, Alienation, and Perceived Permanent Change", "type" : "article-journal", "volume" : "109" }, "uris" : [ "http://www.mendeley.com/documents/?uuid=3a749669-00b1-4a3a-b75a-884011c10537" ] } ], "mendeley" : { "formattedCitation" : "&lt;sup&gt;[14]&lt;/sup&gt;", "plainTextFormattedCitation" : "[14]", "previouslyFormattedCitation" : "&lt;sup&gt;[14]&lt;/sup&gt;" }, "properties" : { "noteIndex" : 11 }, "schema" : "https://github.com/citation-style-language/schema/raw/master/csl-citation.json" }</w:instrText>
      </w:r>
      <w:r w:rsidR="001B6E20" w:rsidRPr="0019657E">
        <w:rPr>
          <w:rFonts w:ascii="Book Antiqua" w:hAnsi="Book Antiqua" w:cs="Arial"/>
          <w:sz w:val="24"/>
          <w:szCs w:val="24"/>
          <w:lang w:val="en-US"/>
        </w:rPr>
        <w:fldChar w:fldCharType="separate"/>
      </w:r>
      <w:r w:rsidR="001B6E20" w:rsidRPr="0019657E">
        <w:rPr>
          <w:rFonts w:ascii="Book Antiqua" w:hAnsi="Book Antiqua" w:cs="Arial"/>
          <w:noProof/>
          <w:sz w:val="24"/>
          <w:szCs w:val="24"/>
          <w:vertAlign w:val="superscript"/>
          <w:lang w:val="en-US"/>
        </w:rPr>
        <w:t>[14]</w:t>
      </w:r>
      <w:r w:rsidR="001B6E20" w:rsidRPr="0019657E">
        <w:rPr>
          <w:rFonts w:ascii="Book Antiqua" w:hAnsi="Book Antiqua" w:cs="Arial"/>
          <w:sz w:val="24"/>
          <w:szCs w:val="24"/>
          <w:lang w:val="en-US"/>
        </w:rPr>
        <w:fldChar w:fldCharType="end"/>
      </w:r>
      <w:r w:rsidR="008778B1" w:rsidRPr="0019657E">
        <w:rPr>
          <w:rFonts w:ascii="Book Antiqua" w:hAnsi="Book Antiqua" w:cs="Arial"/>
          <w:sz w:val="24"/>
          <w:szCs w:val="24"/>
          <w:lang w:val="en-US"/>
        </w:rPr>
        <w:t xml:space="preserve">. </w:t>
      </w:r>
      <w:r w:rsidR="008778B1" w:rsidRPr="0019657E">
        <w:rPr>
          <w:rFonts w:ascii="Book Antiqua" w:hAnsi="Book Antiqua" w:cs="Arial"/>
          <w:color w:val="000000"/>
          <w:sz w:val="24"/>
          <w:szCs w:val="24"/>
          <w:lang w:val="en-US"/>
        </w:rPr>
        <w:t xml:space="preserve">Therefore, </w:t>
      </w:r>
      <w:r w:rsidR="00D43D95" w:rsidRPr="0019657E">
        <w:rPr>
          <w:rFonts w:ascii="Book Antiqua" w:hAnsi="Book Antiqua" w:cs="Arial"/>
          <w:color w:val="000000"/>
          <w:sz w:val="24"/>
          <w:szCs w:val="24"/>
          <w:lang w:val="en-US"/>
        </w:rPr>
        <w:t xml:space="preserve">complex </w:t>
      </w:r>
      <w:r w:rsidR="008778B1" w:rsidRPr="0019657E">
        <w:rPr>
          <w:rFonts w:ascii="Book Antiqua" w:hAnsi="Book Antiqua" w:cs="Arial"/>
          <w:color w:val="000000"/>
          <w:sz w:val="24"/>
          <w:szCs w:val="24"/>
          <w:lang w:val="en-US"/>
        </w:rPr>
        <w:t xml:space="preserve">PTSD, often </w:t>
      </w:r>
      <w:r w:rsidR="001027AB" w:rsidRPr="0019657E">
        <w:rPr>
          <w:rFonts w:ascii="Book Antiqua" w:hAnsi="Book Antiqua" w:cs="Arial"/>
          <w:color w:val="000000"/>
          <w:sz w:val="24"/>
          <w:szCs w:val="24"/>
          <w:lang w:val="en-US"/>
        </w:rPr>
        <w:t xml:space="preserve">clinically </w:t>
      </w:r>
      <w:r w:rsidR="008778B1" w:rsidRPr="0019657E">
        <w:rPr>
          <w:rFonts w:ascii="Book Antiqua" w:hAnsi="Book Antiqua" w:cs="Arial"/>
          <w:color w:val="000000"/>
          <w:sz w:val="24"/>
          <w:szCs w:val="24"/>
          <w:lang w:val="en-US"/>
        </w:rPr>
        <w:t>resembl</w:t>
      </w:r>
      <w:r w:rsidR="004268B7" w:rsidRPr="0019657E">
        <w:rPr>
          <w:rFonts w:ascii="Book Antiqua" w:hAnsi="Book Antiqua" w:cs="Arial"/>
          <w:color w:val="000000"/>
          <w:sz w:val="24"/>
          <w:szCs w:val="24"/>
          <w:lang w:val="en-US"/>
        </w:rPr>
        <w:t>es</w:t>
      </w:r>
      <w:r w:rsidR="001971AF" w:rsidRPr="0019657E">
        <w:rPr>
          <w:rFonts w:ascii="Book Antiqua" w:hAnsi="Book Antiqua" w:cs="Arial"/>
          <w:color w:val="000000"/>
          <w:sz w:val="24"/>
          <w:szCs w:val="24"/>
          <w:lang w:val="en-US"/>
        </w:rPr>
        <w:t xml:space="preserve"> a subtype of </w:t>
      </w:r>
      <w:r w:rsidR="008778B1" w:rsidRPr="0019657E">
        <w:rPr>
          <w:rFonts w:ascii="Book Antiqua" w:hAnsi="Book Antiqua" w:cs="Arial"/>
          <w:color w:val="000000"/>
          <w:sz w:val="24"/>
          <w:szCs w:val="24"/>
          <w:lang w:val="en-US"/>
        </w:rPr>
        <w:t xml:space="preserve">BPD. </w:t>
      </w:r>
    </w:p>
    <w:p w14:paraId="04BCA866" w14:textId="77777777" w:rsidR="00136E87" w:rsidRPr="0019657E" w:rsidRDefault="008778B1" w:rsidP="00D43D95">
      <w:pPr>
        <w:spacing w:after="0" w:line="360" w:lineRule="auto"/>
        <w:ind w:firstLineChars="100" w:firstLine="240"/>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 xml:space="preserve">There lies the question whether </w:t>
      </w:r>
      <w:r w:rsidR="00FD615F" w:rsidRPr="0019657E">
        <w:rPr>
          <w:rFonts w:ascii="Book Antiqua" w:hAnsi="Book Antiqua" w:cs="Arial"/>
          <w:color w:val="000000"/>
          <w:sz w:val="24"/>
          <w:szCs w:val="24"/>
          <w:lang w:val="en-US"/>
        </w:rPr>
        <w:t xml:space="preserve">complex </w:t>
      </w:r>
      <w:r w:rsidRPr="0019657E">
        <w:rPr>
          <w:rFonts w:ascii="Book Antiqua" w:hAnsi="Book Antiqua" w:cs="Arial"/>
          <w:color w:val="000000"/>
          <w:sz w:val="24"/>
          <w:szCs w:val="24"/>
          <w:lang w:val="en-US"/>
        </w:rPr>
        <w:t xml:space="preserve">PTSD is </w:t>
      </w:r>
      <w:r w:rsidR="001971AF" w:rsidRPr="0019657E">
        <w:rPr>
          <w:rFonts w:ascii="Book Antiqua" w:hAnsi="Book Antiqua" w:cs="Arial"/>
          <w:color w:val="000000"/>
          <w:sz w:val="24"/>
          <w:szCs w:val="24"/>
          <w:lang w:val="en-US"/>
        </w:rPr>
        <w:t xml:space="preserve">a </w:t>
      </w:r>
      <w:r w:rsidR="003B47B1" w:rsidRPr="0019657E">
        <w:rPr>
          <w:rFonts w:ascii="Book Antiqua" w:hAnsi="Book Antiqua" w:cs="Arial"/>
          <w:color w:val="000000"/>
          <w:sz w:val="24"/>
          <w:szCs w:val="24"/>
          <w:lang w:val="en-US"/>
        </w:rPr>
        <w:t>clearly defined distinct entity or</w:t>
      </w:r>
      <w:r w:rsidR="001971AF" w:rsidRPr="0019657E">
        <w:rPr>
          <w:rFonts w:ascii="Book Antiqua" w:hAnsi="Book Antiqua" w:cs="Arial"/>
          <w:color w:val="000000"/>
          <w:sz w:val="24"/>
          <w:szCs w:val="24"/>
          <w:lang w:val="en-US"/>
        </w:rPr>
        <w:t xml:space="preserve"> </w:t>
      </w:r>
      <w:r w:rsidRPr="0019657E">
        <w:rPr>
          <w:rFonts w:ascii="Book Antiqua" w:hAnsi="Book Antiqua" w:cs="Arial"/>
          <w:color w:val="000000"/>
          <w:sz w:val="24"/>
          <w:szCs w:val="24"/>
          <w:lang w:val="en-US"/>
        </w:rPr>
        <w:t>a PTSD comorbid with BPD</w:t>
      </w:r>
      <w:r w:rsidR="001971AF" w:rsidRPr="0019657E">
        <w:rPr>
          <w:rFonts w:ascii="Book Antiqua" w:hAnsi="Book Antiqua" w:cs="Arial"/>
          <w:color w:val="000000"/>
          <w:sz w:val="24"/>
          <w:szCs w:val="24"/>
          <w:lang w:val="en-US"/>
        </w:rPr>
        <w:t xml:space="preserve">. The debate focuses </w:t>
      </w:r>
      <w:r w:rsidRPr="0019657E">
        <w:rPr>
          <w:rFonts w:ascii="Book Antiqua" w:hAnsi="Book Antiqua" w:cs="Arial"/>
          <w:color w:val="000000"/>
          <w:sz w:val="24"/>
          <w:szCs w:val="24"/>
          <w:lang w:val="en-US"/>
        </w:rPr>
        <w:t xml:space="preserve">mainly </w:t>
      </w:r>
      <w:r w:rsidR="00C74B6E" w:rsidRPr="0019657E">
        <w:rPr>
          <w:rFonts w:ascii="Book Antiqua" w:hAnsi="Book Antiqua" w:cs="Arial"/>
          <w:color w:val="000000"/>
          <w:sz w:val="24"/>
          <w:szCs w:val="24"/>
          <w:lang w:val="en-US"/>
        </w:rPr>
        <w:t>on</w:t>
      </w:r>
      <w:r w:rsidRPr="0019657E">
        <w:rPr>
          <w:rFonts w:ascii="Book Antiqua" w:hAnsi="Book Antiqua" w:cs="Arial"/>
          <w:color w:val="000000"/>
          <w:sz w:val="24"/>
          <w:szCs w:val="24"/>
          <w:lang w:val="en-US"/>
        </w:rPr>
        <w:t xml:space="preserve"> the fact that even if both conditions share </w:t>
      </w:r>
      <w:r w:rsidR="001971AF" w:rsidRPr="0019657E">
        <w:rPr>
          <w:rFonts w:ascii="Book Antiqua" w:hAnsi="Book Antiqua" w:cs="Arial"/>
          <w:color w:val="000000"/>
          <w:sz w:val="24"/>
          <w:szCs w:val="24"/>
          <w:lang w:val="en-US"/>
        </w:rPr>
        <w:t>core symptoms</w:t>
      </w:r>
      <w:r w:rsidR="001027AB" w:rsidRPr="0019657E">
        <w:rPr>
          <w:rFonts w:ascii="Book Antiqua" w:hAnsi="Book Antiqua" w:cs="Arial"/>
          <w:color w:val="000000"/>
          <w:sz w:val="24"/>
          <w:szCs w:val="24"/>
          <w:lang w:val="en-US"/>
        </w:rPr>
        <w:t>,</w:t>
      </w:r>
      <w:r w:rsidR="001971AF" w:rsidRPr="0019657E">
        <w:rPr>
          <w:rFonts w:ascii="Book Antiqua" w:hAnsi="Book Antiqua" w:cs="Arial"/>
          <w:color w:val="000000"/>
          <w:sz w:val="24"/>
          <w:szCs w:val="24"/>
          <w:lang w:val="en-US"/>
        </w:rPr>
        <w:t xml:space="preserve"> such as </w:t>
      </w:r>
      <w:r w:rsidRPr="0019657E">
        <w:rPr>
          <w:rFonts w:ascii="Book Antiqua" w:hAnsi="Book Antiqua" w:cs="Arial"/>
          <w:color w:val="000000"/>
          <w:sz w:val="24"/>
          <w:szCs w:val="24"/>
          <w:lang w:val="en-US"/>
        </w:rPr>
        <w:t>affect dysregulation and self-</w:t>
      </w:r>
      <w:r w:rsidR="00FD615F" w:rsidRPr="0019657E">
        <w:rPr>
          <w:rFonts w:ascii="Book Antiqua" w:hAnsi="Book Antiqua" w:cs="Arial"/>
          <w:color w:val="000000"/>
          <w:sz w:val="24"/>
          <w:szCs w:val="24"/>
          <w:lang w:val="en-US"/>
        </w:rPr>
        <w:t>organization</w:t>
      </w:r>
      <w:r w:rsidRPr="0019657E">
        <w:rPr>
          <w:rFonts w:ascii="Book Antiqua" w:hAnsi="Book Antiqua" w:cs="Arial"/>
          <w:color w:val="000000"/>
          <w:sz w:val="24"/>
          <w:szCs w:val="24"/>
          <w:lang w:val="en-US"/>
        </w:rPr>
        <w:t xml:space="preserve"> disturbances, BPD has been traditionally described by an unstable sense of self oscillating between highly positive and highly negative self-evaluation and a relational attachment style vacillating between </w:t>
      </w:r>
      <w:r w:rsidR="00CF24D7" w:rsidRPr="0019657E">
        <w:rPr>
          <w:rFonts w:ascii="Book Antiqua" w:hAnsi="Book Antiqua" w:cs="Arial"/>
          <w:color w:val="000000"/>
          <w:sz w:val="24"/>
          <w:szCs w:val="24"/>
          <w:lang w:val="en-US"/>
        </w:rPr>
        <w:t>idealizing</w:t>
      </w:r>
      <w:r w:rsidRPr="0019657E">
        <w:rPr>
          <w:rFonts w:ascii="Book Antiqua" w:hAnsi="Book Antiqua" w:cs="Arial"/>
          <w:color w:val="000000"/>
          <w:sz w:val="24"/>
          <w:szCs w:val="24"/>
          <w:lang w:val="en-US"/>
        </w:rPr>
        <w:t xml:space="preserve"> and deni</w:t>
      </w:r>
      <w:r w:rsidR="006B25AC" w:rsidRPr="0019657E">
        <w:rPr>
          <w:rFonts w:ascii="Book Antiqua" w:hAnsi="Book Antiqua" w:cs="Arial"/>
          <w:color w:val="000000"/>
          <w:sz w:val="24"/>
          <w:szCs w:val="24"/>
          <w:lang w:val="en-US"/>
        </w:rPr>
        <w:t>gra</w:t>
      </w:r>
      <w:r w:rsidR="001027AB" w:rsidRPr="0019657E">
        <w:rPr>
          <w:rFonts w:ascii="Book Antiqua" w:hAnsi="Book Antiqua" w:cs="Arial"/>
          <w:color w:val="000000"/>
          <w:sz w:val="24"/>
          <w:szCs w:val="24"/>
          <w:lang w:val="en-US"/>
        </w:rPr>
        <w:t>ting perceptions of others when</w:t>
      </w:r>
      <w:r w:rsidR="006B25AC" w:rsidRPr="0019657E">
        <w:rPr>
          <w:rFonts w:ascii="Book Antiqua" w:hAnsi="Book Antiqua" w:cs="Arial"/>
          <w:color w:val="000000"/>
          <w:sz w:val="24"/>
          <w:szCs w:val="24"/>
          <w:lang w:val="en-US"/>
        </w:rPr>
        <w:t xml:space="preserve"> </w:t>
      </w:r>
      <w:r w:rsidR="007C1EBC" w:rsidRPr="0019657E">
        <w:rPr>
          <w:rFonts w:ascii="Book Antiqua" w:hAnsi="Book Antiqua" w:cs="Arial"/>
          <w:color w:val="000000"/>
          <w:sz w:val="24"/>
          <w:szCs w:val="24"/>
          <w:lang w:val="en-US"/>
        </w:rPr>
        <w:t xml:space="preserve">complex </w:t>
      </w:r>
      <w:r w:rsidRPr="0019657E">
        <w:rPr>
          <w:rFonts w:ascii="Book Antiqua" w:hAnsi="Book Antiqua" w:cs="Arial"/>
          <w:color w:val="000000"/>
          <w:sz w:val="24"/>
          <w:szCs w:val="24"/>
          <w:lang w:val="en-US"/>
        </w:rPr>
        <w:t xml:space="preserve">PTSD </w:t>
      </w:r>
      <w:r w:rsidR="001971AF" w:rsidRPr="0019657E">
        <w:rPr>
          <w:rFonts w:ascii="Book Antiqua" w:hAnsi="Book Antiqua" w:cs="Arial"/>
          <w:color w:val="000000"/>
          <w:sz w:val="24"/>
          <w:szCs w:val="24"/>
          <w:lang w:val="en-US"/>
        </w:rPr>
        <w:t>on the other hand</w:t>
      </w:r>
      <w:r w:rsidRPr="0019657E">
        <w:rPr>
          <w:rFonts w:ascii="Book Antiqua" w:hAnsi="Book Antiqua" w:cs="Arial"/>
          <w:color w:val="000000"/>
          <w:sz w:val="24"/>
          <w:szCs w:val="24"/>
          <w:lang w:val="en-US"/>
        </w:rPr>
        <w:t xml:space="preserve">, is defined by a deeply negative sense of self </w:t>
      </w:r>
      <w:r w:rsidR="00136E87" w:rsidRPr="0019657E">
        <w:rPr>
          <w:rFonts w:ascii="Book Antiqua" w:hAnsi="Book Antiqua" w:cs="Arial"/>
          <w:color w:val="000000"/>
          <w:sz w:val="24"/>
          <w:szCs w:val="24"/>
          <w:lang w:val="en-US"/>
        </w:rPr>
        <w:t xml:space="preserve">and an avoidant attachment style </w:t>
      </w:r>
      <w:r w:rsidR="001027AB" w:rsidRPr="0019657E">
        <w:rPr>
          <w:rFonts w:ascii="Book Antiqua" w:hAnsi="Book Antiqua" w:cs="Arial"/>
          <w:color w:val="000000"/>
          <w:sz w:val="24"/>
          <w:szCs w:val="24"/>
          <w:lang w:val="en-US"/>
        </w:rPr>
        <w:t>that</w:t>
      </w:r>
      <w:r w:rsidR="00136E87" w:rsidRPr="0019657E">
        <w:rPr>
          <w:rFonts w:ascii="Book Antiqua" w:hAnsi="Book Antiqua" w:cs="Arial"/>
          <w:color w:val="000000"/>
          <w:sz w:val="24"/>
          <w:szCs w:val="24"/>
          <w:lang w:val="en-US"/>
        </w:rPr>
        <w:t xml:space="preserve"> are stable in nature and follow complex trauma</w:t>
      </w:r>
      <w:r w:rsidR="001027AB" w:rsidRPr="0019657E">
        <w:rPr>
          <w:rFonts w:ascii="Book Antiqua" w:hAnsi="Book Antiqua" w:cs="Arial"/>
          <w:color w:val="000000"/>
          <w:sz w:val="24"/>
          <w:szCs w:val="24"/>
          <w:lang w:val="en-US"/>
        </w:rPr>
        <w:t>, something</w:t>
      </w:r>
      <w:r w:rsidR="00136E87" w:rsidRPr="0019657E">
        <w:rPr>
          <w:rFonts w:ascii="Book Antiqua" w:hAnsi="Book Antiqua" w:cs="Arial"/>
          <w:color w:val="000000"/>
          <w:sz w:val="24"/>
          <w:szCs w:val="24"/>
          <w:lang w:val="en-US"/>
        </w:rPr>
        <w:t xml:space="preserve"> </w:t>
      </w:r>
      <w:r w:rsidR="006B25AC" w:rsidRPr="0019657E">
        <w:rPr>
          <w:rFonts w:ascii="Book Antiqua" w:hAnsi="Book Antiqua" w:cs="Arial"/>
          <w:color w:val="000000"/>
          <w:sz w:val="24"/>
          <w:szCs w:val="24"/>
          <w:lang w:val="en-US"/>
        </w:rPr>
        <w:t>that</w:t>
      </w:r>
      <w:r w:rsidR="00136E87" w:rsidRPr="0019657E">
        <w:rPr>
          <w:rFonts w:ascii="Book Antiqua" w:hAnsi="Book Antiqua" w:cs="Arial"/>
          <w:color w:val="000000"/>
          <w:sz w:val="24"/>
          <w:szCs w:val="24"/>
          <w:lang w:val="en-US"/>
        </w:rPr>
        <w:t xml:space="preserve"> is not described in the diagnostic criteria of BPD.</w:t>
      </w:r>
    </w:p>
    <w:p w14:paraId="549500C8" w14:textId="77777777" w:rsidR="007E3C6E" w:rsidRPr="0019657E" w:rsidRDefault="007E3C6E" w:rsidP="007C1EBC">
      <w:pPr>
        <w:spacing w:after="0" w:line="360" w:lineRule="auto"/>
        <w:ind w:firstLineChars="100" w:firstLine="240"/>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 xml:space="preserve">However, BPD seems to be a heterogeneous diagnostic category, which can include many subtypes of patients, such as patients with bipolar disorder, depression or other personality disorders such as narcissistic personality disorder, with an accurate clinical diagnosis being difficult under practical pressures posed </w:t>
      </w:r>
      <w:r w:rsidR="000D2247" w:rsidRPr="0019657E">
        <w:rPr>
          <w:rFonts w:ascii="Book Antiqua" w:hAnsi="Book Antiqua" w:cs="Arial"/>
          <w:color w:val="000000"/>
          <w:sz w:val="24"/>
          <w:szCs w:val="24"/>
          <w:lang w:val="en-US"/>
        </w:rPr>
        <w:t>upon</w:t>
      </w:r>
      <w:r w:rsidRPr="0019657E">
        <w:rPr>
          <w:rFonts w:ascii="Book Antiqua" w:hAnsi="Book Antiqua" w:cs="Arial"/>
          <w:color w:val="000000"/>
          <w:sz w:val="24"/>
          <w:szCs w:val="24"/>
          <w:lang w:val="en-US"/>
        </w:rPr>
        <w:t xml:space="preserve"> physicians and the comorbidity </w:t>
      </w:r>
      <w:r w:rsidR="00B03CDE" w:rsidRPr="0019657E">
        <w:rPr>
          <w:rFonts w:ascii="Book Antiqua" w:hAnsi="Book Antiqua" w:cs="Arial"/>
          <w:color w:val="000000"/>
          <w:sz w:val="24"/>
          <w:szCs w:val="24"/>
          <w:lang w:val="en-US"/>
        </w:rPr>
        <w:t xml:space="preserve">present among </w:t>
      </w:r>
      <w:r w:rsidRPr="0019657E">
        <w:rPr>
          <w:rFonts w:ascii="Book Antiqua" w:hAnsi="Book Antiqua" w:cs="Arial"/>
          <w:color w:val="000000"/>
          <w:sz w:val="24"/>
          <w:szCs w:val="24"/>
          <w:lang w:val="en-US"/>
        </w:rPr>
        <w:t xml:space="preserve">the </w:t>
      </w:r>
      <w:r w:rsidR="00B03CDE" w:rsidRPr="0019657E">
        <w:rPr>
          <w:rFonts w:ascii="Book Antiqua" w:hAnsi="Book Antiqua" w:cs="Arial"/>
          <w:color w:val="000000"/>
          <w:sz w:val="24"/>
          <w:szCs w:val="24"/>
          <w:lang w:val="en-US"/>
        </w:rPr>
        <w:t>above</w:t>
      </w:r>
      <w:r w:rsidRPr="0019657E">
        <w:rPr>
          <w:rFonts w:ascii="Book Antiqua" w:hAnsi="Book Antiqua" w:cs="Arial"/>
          <w:color w:val="000000"/>
          <w:sz w:val="24"/>
          <w:szCs w:val="24"/>
          <w:lang w:val="en-US"/>
        </w:rPr>
        <w:t xml:space="preserve"> mentioned </w:t>
      </w:r>
      <w:r w:rsidR="00B03CDE" w:rsidRPr="0019657E">
        <w:rPr>
          <w:rFonts w:ascii="Book Antiqua" w:hAnsi="Book Antiqua" w:cs="Arial"/>
          <w:color w:val="000000"/>
          <w:sz w:val="24"/>
          <w:szCs w:val="24"/>
          <w:lang w:val="en-US"/>
        </w:rPr>
        <w:t>disorders</w:t>
      </w:r>
      <w:r w:rsidRPr="0019657E">
        <w:rPr>
          <w:rFonts w:ascii="Book Antiqua" w:hAnsi="Book Antiqua" w:cs="Arial"/>
          <w:color w:val="000000"/>
          <w:sz w:val="24"/>
          <w:szCs w:val="24"/>
          <w:lang w:val="en-US"/>
        </w:rPr>
        <w:fldChar w:fldCharType="begin" w:fldLock="1"/>
      </w:r>
      <w:r w:rsidR="00DA458A" w:rsidRPr="0019657E">
        <w:rPr>
          <w:rFonts w:ascii="Book Antiqua" w:hAnsi="Book Antiqua" w:cs="Arial"/>
          <w:color w:val="000000"/>
          <w:sz w:val="24"/>
          <w:szCs w:val="24"/>
          <w:lang w:val="en-US"/>
        </w:rPr>
        <w:instrText>ADDIN CSL_CITATION { "citationItems" : [ { "id" : "ITEM-1", "itemData" : { "DOI" : "10.1521/bumc.2013.77.1.1", "ISSN" : "0025-9284", "author" : [ { "dropping-particle" : "", "family" : "Kernberg", "given" : "Otto F.", "non-dropping-particle" : "", "parse-names" : false, "suffix" : "" }, { "dropping-particle" : "", "family" : "Yeomans", "given" : "Frank E.", "non-dropping-particle" : "", "parse-names" : false, "suffix" : "" } ], "container-title" : "Bulletin of the Menninger Clinic", "id" : "ITEM-1", "issue" : "1", "issued" : { "date-parts" : [ [ "2013", "3" ] ] }, "page" : "1-22", "title" : "Borderline personality disorder, bipolar disorder, depression, attention deficit/hyperactivity disorder, and narcissistic personality disorder: Practical differential diagnosis", "type" : "article-journal", "volume" : "77" }, "uris" : [ "http://www.mendeley.com/documents/?uuid=8f757ea8-66d9-4b0f-b8ac-5e7b606acf2e" ] } ], "mendeley" : { "formattedCitation" : "&lt;sup&gt;[48]&lt;/sup&gt;", "plainTextFormattedCitation" : "[48]", "previouslyFormattedCitation" : "&lt;sup&gt;[48]&lt;/sup&gt;" }, "properties" : { "noteIndex" : 0 }, "schema" : "https://github.com/citation-style-language/schema/raw/master/csl-citation.json" }</w:instrText>
      </w:r>
      <w:r w:rsidRPr="0019657E">
        <w:rPr>
          <w:rFonts w:ascii="Book Antiqua" w:hAnsi="Book Antiqua" w:cs="Arial"/>
          <w:color w:val="000000"/>
          <w:sz w:val="24"/>
          <w:szCs w:val="24"/>
          <w:lang w:val="en-US"/>
        </w:rPr>
        <w:fldChar w:fldCharType="separate"/>
      </w:r>
      <w:r w:rsidRPr="0019657E">
        <w:rPr>
          <w:rFonts w:ascii="Book Antiqua" w:hAnsi="Book Antiqua" w:cs="Arial"/>
          <w:noProof/>
          <w:color w:val="000000"/>
          <w:sz w:val="24"/>
          <w:szCs w:val="24"/>
          <w:vertAlign w:val="superscript"/>
          <w:lang w:val="en-US"/>
        </w:rPr>
        <w:t>[48]</w:t>
      </w:r>
      <w:r w:rsidRPr="0019657E">
        <w:rPr>
          <w:rFonts w:ascii="Book Antiqua" w:hAnsi="Book Antiqua" w:cs="Arial"/>
          <w:color w:val="000000"/>
          <w:sz w:val="24"/>
          <w:szCs w:val="24"/>
          <w:lang w:val="en-US"/>
        </w:rPr>
        <w:fldChar w:fldCharType="end"/>
      </w:r>
      <w:r w:rsidRPr="0019657E">
        <w:rPr>
          <w:rFonts w:ascii="Book Antiqua" w:hAnsi="Book Antiqua" w:cs="Arial"/>
          <w:color w:val="000000"/>
          <w:sz w:val="24"/>
          <w:szCs w:val="24"/>
          <w:lang w:val="en-US"/>
        </w:rPr>
        <w:t xml:space="preserve">. </w:t>
      </w:r>
      <w:r w:rsidR="002167C8" w:rsidRPr="0019657E">
        <w:rPr>
          <w:rFonts w:ascii="Book Antiqua" w:hAnsi="Book Antiqua" w:cs="Arial"/>
          <w:color w:val="000000"/>
          <w:sz w:val="24"/>
          <w:szCs w:val="24"/>
          <w:lang w:val="en-US"/>
        </w:rPr>
        <w:t>B</w:t>
      </w:r>
      <w:r w:rsidR="0078593D" w:rsidRPr="0019657E">
        <w:rPr>
          <w:rFonts w:ascii="Book Antiqua" w:hAnsi="Book Antiqua" w:cs="Arial"/>
          <w:color w:val="000000"/>
          <w:sz w:val="24"/>
          <w:szCs w:val="24"/>
          <w:lang w:val="en-US"/>
        </w:rPr>
        <w:t>PD</w:t>
      </w:r>
      <w:r w:rsidR="002167C8" w:rsidRPr="0019657E">
        <w:rPr>
          <w:rFonts w:ascii="Book Antiqua" w:hAnsi="Book Antiqua" w:cs="Arial"/>
          <w:color w:val="000000"/>
          <w:sz w:val="24"/>
          <w:szCs w:val="24"/>
          <w:lang w:val="en-US"/>
        </w:rPr>
        <w:t xml:space="preserve"> clinical features </w:t>
      </w:r>
      <w:r w:rsidR="000D2247" w:rsidRPr="0019657E">
        <w:rPr>
          <w:rFonts w:ascii="Book Antiqua" w:hAnsi="Book Antiqua" w:cs="Arial"/>
          <w:color w:val="000000"/>
          <w:sz w:val="24"/>
          <w:szCs w:val="24"/>
          <w:lang w:val="en-US"/>
        </w:rPr>
        <w:t xml:space="preserve">do not </w:t>
      </w:r>
      <w:r w:rsidR="002167C8" w:rsidRPr="0019657E">
        <w:rPr>
          <w:rFonts w:ascii="Book Antiqua" w:hAnsi="Book Antiqua" w:cs="Arial"/>
          <w:color w:val="000000"/>
          <w:sz w:val="24"/>
          <w:szCs w:val="24"/>
          <w:lang w:val="en-US"/>
        </w:rPr>
        <w:t xml:space="preserve">seem to be stable over time, and this </w:t>
      </w:r>
      <w:r w:rsidR="00027931" w:rsidRPr="0019657E">
        <w:rPr>
          <w:rFonts w:ascii="Book Antiqua" w:hAnsi="Book Antiqua" w:cs="Arial"/>
          <w:color w:val="000000"/>
          <w:sz w:val="24"/>
          <w:szCs w:val="24"/>
          <w:lang w:val="en-US"/>
        </w:rPr>
        <w:t>is suggested</w:t>
      </w:r>
      <w:r w:rsidR="00DA458A" w:rsidRPr="0019657E">
        <w:rPr>
          <w:rFonts w:ascii="Book Antiqua" w:hAnsi="Book Antiqua" w:cs="Arial"/>
          <w:color w:val="000000"/>
          <w:sz w:val="24"/>
          <w:szCs w:val="24"/>
          <w:lang w:val="en-US"/>
        </w:rPr>
        <w:t xml:space="preserve"> to be </w:t>
      </w:r>
      <w:r w:rsidR="002167C8" w:rsidRPr="0019657E">
        <w:rPr>
          <w:rFonts w:ascii="Book Antiqua" w:hAnsi="Book Antiqua" w:cs="Arial"/>
          <w:color w:val="000000"/>
          <w:sz w:val="24"/>
          <w:szCs w:val="24"/>
          <w:lang w:val="en-US"/>
        </w:rPr>
        <w:t>influenced by</w:t>
      </w:r>
      <w:r w:rsidR="000D2247" w:rsidRPr="0019657E">
        <w:rPr>
          <w:rFonts w:ascii="Book Antiqua" w:hAnsi="Book Antiqua" w:cs="Arial"/>
          <w:color w:val="000000"/>
          <w:sz w:val="24"/>
          <w:szCs w:val="24"/>
          <w:lang w:val="en-US"/>
        </w:rPr>
        <w:t xml:space="preserve"> the underlying</w:t>
      </w:r>
      <w:r w:rsidR="002167C8" w:rsidRPr="0019657E">
        <w:rPr>
          <w:rFonts w:ascii="Book Antiqua" w:hAnsi="Book Antiqua" w:cs="Arial"/>
          <w:color w:val="000000"/>
          <w:sz w:val="24"/>
          <w:szCs w:val="24"/>
          <w:lang w:val="en-US"/>
        </w:rPr>
        <w:t xml:space="preserve"> biological temperament</w:t>
      </w:r>
      <w:r w:rsidR="00DA458A" w:rsidRPr="0019657E">
        <w:rPr>
          <w:rFonts w:ascii="Book Antiqua" w:hAnsi="Book Antiqua" w:cs="Arial"/>
          <w:color w:val="000000"/>
          <w:sz w:val="24"/>
          <w:szCs w:val="24"/>
          <w:lang w:val="en-US"/>
        </w:rPr>
        <w:fldChar w:fldCharType="begin" w:fldLock="1"/>
      </w:r>
      <w:r w:rsidR="00764507" w:rsidRPr="0019657E">
        <w:rPr>
          <w:rFonts w:ascii="Book Antiqua" w:hAnsi="Book Antiqua" w:cs="Arial"/>
          <w:color w:val="000000"/>
          <w:sz w:val="24"/>
          <w:szCs w:val="24"/>
          <w:lang w:val="en-US"/>
        </w:rPr>
        <w:instrText>ADDIN CSL_CITATION { "citationItems" : [ { "id" : "ITEM-1", "itemData" : { "DOI" : "10.1176/ajp.2007.164.6.929", "ISSN" : "0002-953X", "author" : [ { "dropping-particle" : "", "family" : "Zanarini", "given" : "Mary C.", "non-dropping-particle" : "", "parse-names" : false, "suffix" : "" }, { "dropping-particle" : "", "family" : "Frankenburg", "given" : "Frances R.", "non-dropping-particle" : "", "parse-names" : false, "suffix" : "" }, { "dropping-particle" : "", "family" : "Reich", "given" : "D. Bradford", "non-dropping-particle" : "", "parse-names" : false, "suffix" : "" }, { "dropping-particle" : "", "family" : "Silk", "given" : "Kenneth R.", "non-dropping-particle" : "", "parse-names" : false, "suffix" : "" }, { "dropping-particle" : "", "family" : "Hudson", "given" : "James I.", "non-dropping-particle" : "", "parse-names" : false, "suffix" : "" }, { "dropping-particle" : "", "family" : "McSweeney", "given" : "Lauren B.", "non-dropping-particle" : "", "parse-names" : false, "suffix" : "" } ], "container-title" : "American Journal of Psychiatry", "id" : "ITEM-1", "issue" : "6", "issued" : { "date-parts" : [ [ "2007", "6" ] ] }, "page" : "929-935", "title" : "The Subsyndromal Phenomenology of Borderline Personality Disorder: A 10-Year Follow-Up Study", "type" : "article-journal", "volume" : "164" }, "uris" : [ "http://www.mendeley.com/documents/?uuid=98817e43-0196-403f-97c2-1824d46e129f" ] }, { "id" : "ITEM-2", "itemData" : { "DOI" : "10.1037/a0016954", "ISSN" : "1939-1846", "author" : [ { "dropping-particle" : "", "family" : "Hopwood", "given" : "Christopher J.", "non-dropping-particle" : "", "parse-names" : false, "suffix" : "" }, { "dropping-particle" : "", "family" : "Newman", "given" : "Daniel A.", "non-dropping-particle" : "", "parse-names" : false, "suffix" : "" }, { "dropping-particle" : "", "family" : "Donnellan", "given" : "M. Brent", "non-dropping-particle" : "", "parse-names" : false, "suffix" : "" }, { "dropping-particle" : "", "family" : "Markowitz", "given" : "John C.", "non-dropping-particle" : "", "parse-names" : false, "suffix" : "" }, { "dropping-particle" : "", "family" : "Grilo", "given" : "Carlos M.", "non-dropping-particle" : "", "parse-names" : false, "suffix" : "" }, { "dropping-particle" : "", "family" : "Sanislow", "given" : "Charles A.", "non-dropping-particle" : "", "parse-names" : false, "suffix" : "" }, { "dropping-particle" : "", "family" : "Ansell", "given" : "Emily B.", "non-dropping-particle" : "", "parse-names" : false, "suffix" : "" }, { "dropping-particle" : "", "family" : "McGlashan", "given" : "Thomas H.", "non-dropping-particle" : "", "parse-names" : false, "suffix" : "" }, { "dropping-particle" : "", "family" : "Skodol", "given" : "Andrew E.", "non-dropping-particle" : "", "parse-names" : false, "suffix" : "" }, { "dropping-particle" : "", "family" : "Shea", "given" : "M. Tracie", "non-dropping-particle" : "", "parse-names" : false, "suffix" : "" }, { "dropping-particle" : "", "family" : "Gunderson", "given" : "John G.", "non-dropping-particle" : "", "parse-names" : false, "suffix" : "" }, { "dropping-particle" : "", "family" : "Zanarini", "given" : "Mary C.", "non-dropping-particle" : "", "parse-names" : false, "suffix" : "" }, { "dropping-particle" : "", "family" : "Morey", "given" : "Leslie C.", "non-dropping-particle" : "", "parse-names" : false, "suffix" : "" } ], "container-title" : "Journal of Abnormal Psychology", "id" : "ITEM-2", "issue" : "4", "issued" : { "date-parts" : [ [ "2009" ] ] }, "page" : "806-815", "title" : "The stability of personality traits in individuals with borderline personality disorder.", "type" : "article-journal", "volume" : "118" }, "uris" : [ "http://www.mendeley.com/documents/?uuid=505eb3a8-81fe-4c1d-8a5c-459a70ae7b87" ] } ], "mendeley" : { "formattedCitation" : "&lt;sup&gt;[49,50]&lt;/sup&gt;", "plainTextFormattedCitation" : "[49,50]", "previouslyFormattedCitation" : "&lt;sup&gt;[49,50]&lt;/sup&gt;" }, "properties" : { "noteIndex" : 0 }, "schema" : "https://github.com/citation-style-language/schema/raw/master/csl-citation.json" }</w:instrText>
      </w:r>
      <w:r w:rsidR="00DA458A" w:rsidRPr="0019657E">
        <w:rPr>
          <w:rFonts w:ascii="Book Antiqua" w:hAnsi="Book Antiqua" w:cs="Arial"/>
          <w:color w:val="000000"/>
          <w:sz w:val="24"/>
          <w:szCs w:val="24"/>
          <w:lang w:val="en-US"/>
        </w:rPr>
        <w:fldChar w:fldCharType="separate"/>
      </w:r>
      <w:r w:rsidR="00DA458A" w:rsidRPr="0019657E">
        <w:rPr>
          <w:rFonts w:ascii="Book Antiqua" w:hAnsi="Book Antiqua" w:cs="Arial"/>
          <w:noProof/>
          <w:color w:val="000000"/>
          <w:sz w:val="24"/>
          <w:szCs w:val="24"/>
          <w:vertAlign w:val="superscript"/>
          <w:lang w:val="en-US"/>
        </w:rPr>
        <w:t>[49,50]</w:t>
      </w:r>
      <w:r w:rsidR="00DA458A" w:rsidRPr="0019657E">
        <w:rPr>
          <w:rFonts w:ascii="Book Antiqua" w:hAnsi="Book Antiqua" w:cs="Arial"/>
          <w:color w:val="000000"/>
          <w:sz w:val="24"/>
          <w:szCs w:val="24"/>
          <w:lang w:val="en-US"/>
        </w:rPr>
        <w:fldChar w:fldCharType="end"/>
      </w:r>
      <w:r w:rsidR="00DA458A" w:rsidRPr="0019657E">
        <w:rPr>
          <w:rFonts w:ascii="Book Antiqua" w:hAnsi="Book Antiqua" w:cs="Arial"/>
          <w:color w:val="000000"/>
          <w:sz w:val="24"/>
          <w:szCs w:val="24"/>
          <w:lang w:val="en-US"/>
        </w:rPr>
        <w:t>, while the comorbidity with PTSD is common but not present in all of the BPD cases</w:t>
      </w:r>
      <w:r w:rsidR="00764507" w:rsidRPr="0019657E">
        <w:rPr>
          <w:rFonts w:ascii="Book Antiqua" w:hAnsi="Book Antiqua" w:cs="Arial"/>
          <w:color w:val="000000"/>
          <w:sz w:val="24"/>
          <w:szCs w:val="24"/>
          <w:lang w:val="en-US"/>
        </w:rPr>
        <w:fldChar w:fldCharType="begin" w:fldLock="1"/>
      </w:r>
      <w:r w:rsidR="00764507" w:rsidRPr="0019657E">
        <w:rPr>
          <w:rFonts w:ascii="Book Antiqua" w:hAnsi="Book Antiqua" w:cs="Arial"/>
          <w:color w:val="000000"/>
          <w:sz w:val="24"/>
          <w:szCs w:val="24"/>
          <w:lang w:val="en-US"/>
        </w:rPr>
        <w:instrText>ADDIN CSL_CITATION { "citationItems" : [ { "id" : "ITEM-1", "itemData" : { "ISSN" : "1555-2101", "PMID" : "18426259", "abstract" : "OBJECTIVES To present nationally representative findings on prevalence, sociodemographic correlates, disability, and comorbidity of borderline personality disorder (BPD) among men and women. METHOD Face-to-face interviews were conducted with 34,653 adults participating in the 2004-2005 Wave 2 National Epidemiologic Survey on Alcohol and Related Conditions. Personality disorder diagnoses were made using the Wave 2 Alcohol Use Disorder and Associated Disabilities Interview Schedule-DSM-IV Version. RESULTS Prevalence of lifetime BPD was 5.9% (99% CI = 5.4 to 6.4). There were no differences in the rates of BPD among men (5.6%, 99% CI = 5.0 to 6.2) and women (6.2%, 99% CI = 5.6 to 6.9). BPD was more prevalent among Native American men, younger and separated/divorced/widowed adults, and those with lower incomes and education and was less prevalent among Hispanic men and women and Asian women. BPD was associated with substantial mental and physical disability, especially among women. High co-occurrence rates of mood and anxiety disorders with BPD were similar. With additional comorbidity controlled for, associations with bipolar disorder and schizotypal and narcissistic personality disorders remained strong and significant (odds ratios &gt; or = 4.3). Associations of BPD with other specific disorders were no longer significant or were considerably weakened. CONCLUSIONS BPD is much more prevalent in the general population than previously recognized, is equally prevalent among men and women, and is associated with considerable mental and physical disability, especially among women. Unique and common factors may differentially contribute to disorder-specific comorbidity with BPD, and some of these associations appear to be sex-specific. There is a need for future epidemiologic, clinical, and genetically informed studies to identify unique and common factors that underlie disorder-specific comorbidity with BPD. Important sex differences observed in rates of BPD and associations with BPD can inform more focused, hypothesis-driven investigations of these factors.", "author" : [ { "dropping-particle" : "", "family" : "Grant", "given" : "Bridget F", "non-dropping-particle" : "", "parse-names" : false, "suffix" : "" }, { "dropping-particle" : "", "family" : "Chou", "given" : "S Patricia", "non-dropping-particle" : "", "parse-names" : false, "suffix" : "" }, { "dropping-particle" : "", "family" : "Goldstein", "given" : "Ris\u00eb B", "non-dropping-particle" : "", "parse-names" : false, "suffix" : "" }, { "dropping-particle" : "", "family" : "Huang", "given" : "Boji", "non-dropping-particle" : "", "parse-names" : false, "suffix" : "" }, { "dropping-particle" : "", "family" : "Stinson", "given" : "Frederick S", "non-dropping-particle" : "", "parse-names" : false, "suffix" : "" }, { "dropping-particle" : "", "family" : "Saha", "given" : "Tulshi D", "non-dropping-particle" : "", "parse-names" : false, "suffix" : "" }, { "dropping-particle" : "", "family" : "Smith", "given" : "Sharon M", "non-dropping-particle" : "", "parse-names" : false, "suffix" : "" }, { "dropping-particle" : "", "family" : "Dawson", "given" : "Deborah A", "non-dropping-particle" : "", "parse-names" : false, "suffix" : "" }, { "dropping-particle" : "", "family" : "Pulay", "given" : "Attila J", "non-dropping-particle" : "", "parse-names" : false, "suffix" : "" }, { "dropping-particle" : "", "family" : "Pickering", "given" : "Roger P", "non-dropping-particle" : "", "parse-names" : false, "suffix" : "" }, { "dropping-particle" : "", "family" : "Ruan", "given" : "W June", "non-dropping-particle" : "", "parse-names" : false, "suffix" : "" } ], "container-title" : "The Journal of clinical psychiatry", "id" : "ITEM-1", "issue" : "4", "issued" : { "date-parts" : [ [ "2008", "4" ] ] }, "page" : "533-45", "title" : "Prevalence, correlates, disability, and comorbidity of DSM-IV borderline personality disorder: results from the Wave 2 National Epidemiologic Survey on Alcohol and Related Conditions.", "type" : "article-journal", "volume" : "69" }, "uris" : [ "http://www.mendeley.com/documents/?uuid=a3d85639-7ed6-43dd-9100-8d10379d178e" ] } ], "mendeley" : { "formattedCitation" : "&lt;sup&gt;[51]&lt;/sup&gt;", "plainTextFormattedCitation" : "[51]", "previouslyFormattedCitation" : "&lt;sup&gt;[51]&lt;/sup&gt;" }, "properties" : { "noteIndex" : 0 }, "schema" : "https://github.com/citation-style-language/schema/raw/master/csl-citation.json" }</w:instrText>
      </w:r>
      <w:r w:rsidR="00764507" w:rsidRPr="0019657E">
        <w:rPr>
          <w:rFonts w:ascii="Book Antiqua" w:hAnsi="Book Antiqua" w:cs="Arial"/>
          <w:color w:val="000000"/>
          <w:sz w:val="24"/>
          <w:szCs w:val="24"/>
          <w:lang w:val="en-US"/>
        </w:rPr>
        <w:fldChar w:fldCharType="separate"/>
      </w:r>
      <w:r w:rsidR="00764507" w:rsidRPr="0019657E">
        <w:rPr>
          <w:rFonts w:ascii="Book Antiqua" w:hAnsi="Book Antiqua" w:cs="Arial"/>
          <w:noProof/>
          <w:color w:val="000000"/>
          <w:sz w:val="24"/>
          <w:szCs w:val="24"/>
          <w:vertAlign w:val="superscript"/>
          <w:lang w:val="en-US"/>
        </w:rPr>
        <w:t>[51]</w:t>
      </w:r>
      <w:r w:rsidR="00764507" w:rsidRPr="0019657E">
        <w:rPr>
          <w:rFonts w:ascii="Book Antiqua" w:hAnsi="Book Antiqua" w:cs="Arial"/>
          <w:color w:val="000000"/>
          <w:sz w:val="24"/>
          <w:szCs w:val="24"/>
          <w:lang w:val="en-US"/>
        </w:rPr>
        <w:fldChar w:fldCharType="end"/>
      </w:r>
      <w:r w:rsidR="000D2247" w:rsidRPr="0019657E">
        <w:rPr>
          <w:rFonts w:ascii="Book Antiqua" w:hAnsi="Book Antiqua" w:cs="Arial"/>
          <w:color w:val="000000"/>
          <w:sz w:val="24"/>
          <w:szCs w:val="24"/>
          <w:lang w:val="en-US"/>
        </w:rPr>
        <w:t xml:space="preserve">, </w:t>
      </w:r>
      <w:r w:rsidR="00027931" w:rsidRPr="0019657E">
        <w:rPr>
          <w:rFonts w:ascii="Book Antiqua" w:hAnsi="Book Antiqua" w:cs="Arial"/>
          <w:color w:val="000000"/>
          <w:sz w:val="24"/>
          <w:szCs w:val="24"/>
          <w:lang w:val="en-US"/>
        </w:rPr>
        <w:t>therefore arguing</w:t>
      </w:r>
      <w:r w:rsidR="00764507" w:rsidRPr="0019657E">
        <w:rPr>
          <w:rFonts w:ascii="Book Antiqua" w:hAnsi="Book Antiqua" w:cs="Arial"/>
          <w:color w:val="000000"/>
          <w:sz w:val="24"/>
          <w:szCs w:val="24"/>
          <w:lang w:val="en-US"/>
        </w:rPr>
        <w:t xml:space="preserve"> for </w:t>
      </w:r>
      <w:r w:rsidR="007C1EBC" w:rsidRPr="0019657E">
        <w:rPr>
          <w:rFonts w:ascii="Book Antiqua" w:hAnsi="Book Antiqua" w:cs="Arial"/>
          <w:color w:val="000000"/>
          <w:sz w:val="24"/>
          <w:szCs w:val="24"/>
          <w:lang w:val="en-US"/>
        </w:rPr>
        <w:t>conceptualizing</w:t>
      </w:r>
      <w:r w:rsidR="00764507" w:rsidRPr="0019657E">
        <w:rPr>
          <w:rFonts w:ascii="Book Antiqua" w:hAnsi="Book Antiqua" w:cs="Arial"/>
          <w:color w:val="000000"/>
          <w:sz w:val="24"/>
          <w:szCs w:val="24"/>
          <w:lang w:val="en-US"/>
        </w:rPr>
        <w:t xml:space="preserve"> </w:t>
      </w:r>
      <w:r w:rsidR="000D2247" w:rsidRPr="0019657E">
        <w:rPr>
          <w:rFonts w:ascii="Book Antiqua" w:hAnsi="Book Antiqua" w:cs="Arial"/>
          <w:color w:val="000000"/>
          <w:sz w:val="24"/>
          <w:szCs w:val="24"/>
          <w:lang w:val="en-US"/>
        </w:rPr>
        <w:t xml:space="preserve">some of the </w:t>
      </w:r>
      <w:r w:rsidR="00764507" w:rsidRPr="0019657E">
        <w:rPr>
          <w:rFonts w:ascii="Book Antiqua" w:hAnsi="Book Antiqua" w:cs="Arial"/>
          <w:color w:val="000000"/>
          <w:sz w:val="24"/>
          <w:szCs w:val="24"/>
          <w:lang w:val="en-US"/>
        </w:rPr>
        <w:t>BPD</w:t>
      </w:r>
      <w:r w:rsidR="000D2247" w:rsidRPr="0019657E">
        <w:rPr>
          <w:rFonts w:ascii="Book Antiqua" w:hAnsi="Book Antiqua" w:cs="Arial"/>
          <w:color w:val="000000"/>
          <w:sz w:val="24"/>
          <w:szCs w:val="24"/>
          <w:lang w:val="en-US"/>
        </w:rPr>
        <w:t xml:space="preserve"> cases belonging to a</w:t>
      </w:r>
      <w:r w:rsidR="00764507" w:rsidRPr="0019657E">
        <w:rPr>
          <w:rFonts w:ascii="Book Antiqua" w:hAnsi="Book Antiqua" w:cs="Arial"/>
          <w:color w:val="000000"/>
          <w:sz w:val="24"/>
          <w:szCs w:val="24"/>
          <w:lang w:val="en-US"/>
        </w:rPr>
        <w:t xml:space="preserve"> trauma spectrum disorder</w:t>
      </w:r>
      <w:r w:rsidR="000D2247" w:rsidRPr="0019657E">
        <w:rPr>
          <w:rFonts w:ascii="Book Antiqua" w:hAnsi="Book Antiqua" w:cs="Arial"/>
          <w:color w:val="000000"/>
          <w:sz w:val="24"/>
          <w:szCs w:val="24"/>
          <w:lang w:val="en-US"/>
        </w:rPr>
        <w:t xml:space="preserve"> instead</w:t>
      </w:r>
      <w:r w:rsidR="00764507" w:rsidRPr="0019657E">
        <w:rPr>
          <w:rFonts w:ascii="Book Antiqua" w:hAnsi="Book Antiqua" w:cs="Arial"/>
          <w:color w:val="000000"/>
          <w:sz w:val="24"/>
          <w:szCs w:val="24"/>
          <w:lang w:val="en-US"/>
        </w:rPr>
        <w:fldChar w:fldCharType="begin" w:fldLock="1"/>
      </w:r>
      <w:r w:rsidR="001B6E20" w:rsidRPr="0019657E">
        <w:rPr>
          <w:rFonts w:ascii="Book Antiqua" w:hAnsi="Book Antiqua" w:cs="Arial"/>
          <w:color w:val="000000"/>
          <w:sz w:val="24"/>
          <w:szCs w:val="24"/>
          <w:lang w:val="en-US"/>
        </w:rPr>
        <w:instrText>ADDIN CSL_CITATION { "citationItems" : [ { "id" : "ITEM-1", "itemData" : { "DOI" : "10.3109/10673220903271848", "ISSN" : "1067-3229", "author" : [ { "dropping-particle" : "", "family" : "Lewis", "given" : "Kate L.", "non-dropping-particle" : "", "parse-names" : false, "suffix" : "" }, { "dropping-particle" : "", "family" : "Grenyer", "given" : "Brin F. S.", "non-dropping-particle" : "", "parse-names" : false, "suffix" : "" } ], "container-title" : "Harvard Review of Psychiatry", "id" : "ITEM-1", "issue" : "5", "issued" : { "date-parts" : [ [ "2009", "9" ] ] }, "page" : "322-328", "title" : "Borderline Personality or Complex Posttraumatic Stress Disorder? An Update on the Controversy", "type" : "article-journal", "volume" : "17" }, "uris" : [ "http://www.mendeley.com/documents/?uuid=01a30f89-1011-4561-aef6-8408179c997c" ] } ], "mendeley" : { "formattedCitation" : "&lt;sup&gt;[52]&lt;/sup&gt;", "plainTextFormattedCitation" : "[52]", "previouslyFormattedCitation" : "&lt;sup&gt;[52]&lt;/sup&gt;" }, "properties" : { "noteIndex" : 0 }, "schema" : "https://github.com/citation-style-language/schema/raw/master/csl-citation.json" }</w:instrText>
      </w:r>
      <w:r w:rsidR="00764507" w:rsidRPr="0019657E">
        <w:rPr>
          <w:rFonts w:ascii="Book Antiqua" w:hAnsi="Book Antiqua" w:cs="Arial"/>
          <w:color w:val="000000"/>
          <w:sz w:val="24"/>
          <w:szCs w:val="24"/>
          <w:lang w:val="en-US"/>
        </w:rPr>
        <w:fldChar w:fldCharType="separate"/>
      </w:r>
      <w:r w:rsidR="00764507" w:rsidRPr="0019657E">
        <w:rPr>
          <w:rFonts w:ascii="Book Antiqua" w:hAnsi="Book Antiqua" w:cs="Arial"/>
          <w:noProof/>
          <w:color w:val="000000"/>
          <w:sz w:val="24"/>
          <w:szCs w:val="24"/>
          <w:vertAlign w:val="superscript"/>
          <w:lang w:val="en-US"/>
        </w:rPr>
        <w:t>[52]</w:t>
      </w:r>
      <w:r w:rsidR="00764507" w:rsidRPr="0019657E">
        <w:rPr>
          <w:rFonts w:ascii="Book Antiqua" w:hAnsi="Book Antiqua" w:cs="Arial"/>
          <w:color w:val="000000"/>
          <w:sz w:val="24"/>
          <w:szCs w:val="24"/>
          <w:lang w:val="en-US"/>
        </w:rPr>
        <w:fldChar w:fldCharType="end"/>
      </w:r>
      <w:r w:rsidR="00764507" w:rsidRPr="0019657E">
        <w:rPr>
          <w:rFonts w:ascii="Book Antiqua" w:hAnsi="Book Antiqua" w:cs="Arial"/>
          <w:color w:val="000000"/>
          <w:sz w:val="24"/>
          <w:szCs w:val="24"/>
          <w:lang w:val="en-US"/>
        </w:rPr>
        <w:t xml:space="preserve">. </w:t>
      </w:r>
    </w:p>
    <w:p w14:paraId="734BED8B" w14:textId="77777777" w:rsidR="00764507" w:rsidRPr="0019657E" w:rsidRDefault="00764507" w:rsidP="000E620B">
      <w:pPr>
        <w:spacing w:after="0" w:line="360" w:lineRule="auto"/>
        <w:ind w:firstLineChars="100" w:firstLine="240"/>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 xml:space="preserve">Since the etiological </w:t>
      </w:r>
      <w:r w:rsidR="003A07F1" w:rsidRPr="0019657E">
        <w:rPr>
          <w:rFonts w:ascii="Book Antiqua" w:hAnsi="Book Antiqua" w:cs="Arial"/>
          <w:color w:val="000000"/>
          <w:sz w:val="24"/>
          <w:szCs w:val="24"/>
          <w:lang w:val="en-US"/>
        </w:rPr>
        <w:t>background for most if not all psychiatric disorders, is not linear but instead it consists of many biological, psychological an</w:t>
      </w:r>
      <w:r w:rsidR="003B6435" w:rsidRPr="0019657E">
        <w:rPr>
          <w:rFonts w:ascii="Book Antiqua" w:hAnsi="Book Antiqua" w:cs="Arial"/>
          <w:color w:val="000000"/>
          <w:sz w:val="24"/>
          <w:szCs w:val="24"/>
          <w:lang w:val="en-US"/>
        </w:rPr>
        <w:t>d social factors, interacting between</w:t>
      </w:r>
      <w:r w:rsidR="003A07F1" w:rsidRPr="0019657E">
        <w:rPr>
          <w:rFonts w:ascii="Book Antiqua" w:hAnsi="Book Antiqua" w:cs="Arial"/>
          <w:color w:val="000000"/>
          <w:sz w:val="24"/>
          <w:szCs w:val="24"/>
          <w:lang w:val="en-US"/>
        </w:rPr>
        <w:t xml:space="preserve"> each other and continuously adjusting, shifting </w:t>
      </w:r>
      <w:r w:rsidR="003A07F1" w:rsidRPr="0019657E">
        <w:rPr>
          <w:rFonts w:ascii="Book Antiqua" w:hAnsi="Book Antiqua" w:cs="Arial"/>
          <w:color w:val="000000"/>
          <w:sz w:val="24"/>
          <w:szCs w:val="24"/>
          <w:lang w:val="en-US"/>
        </w:rPr>
        <w:lastRenderedPageBreak/>
        <w:t xml:space="preserve">and variating among individuals on top of brain plasticity and ever-changing circumstances, the authors suggest that the biological correlates of disorders appearing with similar phenomenology should be better investigated. </w:t>
      </w:r>
    </w:p>
    <w:p w14:paraId="42E4D51F" w14:textId="77777777" w:rsidR="00165DD6" w:rsidRPr="0019657E" w:rsidRDefault="003A07F1" w:rsidP="006162B0">
      <w:pPr>
        <w:spacing w:after="0" w:line="360" w:lineRule="auto"/>
        <w:ind w:firstLineChars="100" w:firstLine="240"/>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 xml:space="preserve">The different </w:t>
      </w:r>
      <w:r w:rsidR="00EE7AC2" w:rsidRPr="0019657E">
        <w:rPr>
          <w:rFonts w:ascii="Book Antiqua" w:hAnsi="Book Antiqua" w:cs="Arial"/>
          <w:color w:val="000000"/>
          <w:sz w:val="24"/>
          <w:szCs w:val="24"/>
          <w:lang w:val="en-US"/>
        </w:rPr>
        <w:t xml:space="preserve">clinical </w:t>
      </w:r>
      <w:r w:rsidRPr="0019657E">
        <w:rPr>
          <w:rFonts w:ascii="Book Antiqua" w:hAnsi="Book Antiqua" w:cs="Arial"/>
          <w:color w:val="000000"/>
          <w:sz w:val="24"/>
          <w:szCs w:val="24"/>
          <w:lang w:val="en-US"/>
        </w:rPr>
        <w:t>profiles</w:t>
      </w:r>
      <w:r w:rsidR="00EE7AC2" w:rsidRPr="0019657E">
        <w:rPr>
          <w:rFonts w:ascii="Book Antiqua" w:hAnsi="Book Antiqua" w:cs="Arial"/>
          <w:color w:val="000000"/>
          <w:sz w:val="24"/>
          <w:szCs w:val="24"/>
          <w:lang w:val="en-US"/>
        </w:rPr>
        <w:t xml:space="preserve"> described in the most recent classification systems (Table 1)</w:t>
      </w:r>
      <w:r w:rsidRPr="0019657E">
        <w:rPr>
          <w:rFonts w:ascii="Book Antiqua" w:hAnsi="Book Antiqua" w:cs="Arial"/>
          <w:color w:val="000000"/>
          <w:sz w:val="24"/>
          <w:szCs w:val="24"/>
          <w:lang w:val="en-US"/>
        </w:rPr>
        <w:t xml:space="preserve"> even if sharing many common clinical features</w:t>
      </w:r>
      <w:r w:rsidR="00EE7AC2" w:rsidRPr="0019657E">
        <w:rPr>
          <w:rFonts w:ascii="Book Antiqua" w:hAnsi="Book Antiqua" w:cs="Arial"/>
          <w:color w:val="000000"/>
          <w:sz w:val="24"/>
          <w:szCs w:val="24"/>
          <w:lang w:val="en-US"/>
        </w:rPr>
        <w:t>,</w:t>
      </w:r>
      <w:r w:rsidRPr="0019657E">
        <w:rPr>
          <w:rFonts w:ascii="Book Antiqua" w:hAnsi="Book Antiqua" w:cs="Arial"/>
          <w:color w:val="000000"/>
          <w:sz w:val="24"/>
          <w:szCs w:val="24"/>
          <w:lang w:val="en-US"/>
        </w:rPr>
        <w:t xml:space="preserve"> that surround PTSD, </w:t>
      </w:r>
      <w:r w:rsidR="006162B0" w:rsidRPr="0019657E">
        <w:rPr>
          <w:rFonts w:ascii="Book Antiqua" w:hAnsi="Book Antiqua" w:cs="Arial"/>
          <w:color w:val="000000"/>
          <w:sz w:val="24"/>
          <w:szCs w:val="24"/>
          <w:lang w:val="en-US"/>
        </w:rPr>
        <w:t xml:space="preserve">complex </w:t>
      </w:r>
      <w:r w:rsidRPr="0019657E">
        <w:rPr>
          <w:rFonts w:ascii="Book Antiqua" w:hAnsi="Book Antiqua" w:cs="Arial"/>
          <w:color w:val="000000"/>
          <w:sz w:val="24"/>
          <w:szCs w:val="24"/>
          <w:lang w:val="en-US"/>
        </w:rPr>
        <w:t>PTSD and BPD, are all associated with different levels of impairment and different risk facto</w:t>
      </w:r>
      <w:r w:rsidR="00C10E55" w:rsidRPr="0019657E">
        <w:rPr>
          <w:rFonts w:ascii="Book Antiqua" w:hAnsi="Book Antiqua" w:cs="Arial"/>
          <w:color w:val="000000"/>
          <w:sz w:val="24"/>
          <w:szCs w:val="24"/>
          <w:lang w:val="en-US"/>
        </w:rPr>
        <w:t>rs mainly in the trauma history</w:t>
      </w:r>
      <w:r w:rsidR="005F5637" w:rsidRPr="0019657E">
        <w:rPr>
          <w:rFonts w:ascii="Book Antiqua" w:hAnsi="Book Antiqua" w:cs="Arial"/>
          <w:color w:val="000000"/>
          <w:sz w:val="24"/>
          <w:szCs w:val="24"/>
          <w:lang w:val="en-US"/>
        </w:rPr>
        <w:t xml:space="preserve"> </w:t>
      </w:r>
      <w:r w:rsidRPr="0019657E">
        <w:rPr>
          <w:rFonts w:ascii="Book Antiqua" w:hAnsi="Book Antiqua" w:cs="Arial"/>
          <w:color w:val="000000"/>
          <w:sz w:val="24"/>
          <w:szCs w:val="24"/>
          <w:lang w:val="en-US"/>
        </w:rPr>
        <w:t>precipitating the phenomenology that finally occurs</w:t>
      </w:r>
      <w:r w:rsidR="00EE7AC2" w:rsidRPr="0019657E">
        <w:rPr>
          <w:rFonts w:ascii="Book Antiqua" w:hAnsi="Book Antiqua" w:cs="Arial"/>
          <w:color w:val="000000"/>
          <w:sz w:val="24"/>
          <w:szCs w:val="24"/>
          <w:lang w:val="en-US"/>
        </w:rPr>
        <w:t>, which is evident in the neuroimaging findings of each disorder (</w:t>
      </w:r>
      <w:r w:rsidR="00A250C4" w:rsidRPr="0019657E">
        <w:rPr>
          <w:rFonts w:ascii="Book Antiqua" w:hAnsi="Book Antiqua" w:cs="Arial"/>
          <w:color w:val="000000"/>
          <w:sz w:val="24"/>
          <w:szCs w:val="24"/>
          <w:lang w:val="en-US"/>
        </w:rPr>
        <w:t>Figure</w:t>
      </w:r>
      <w:r w:rsidR="00EE7AC2" w:rsidRPr="0019657E">
        <w:rPr>
          <w:rFonts w:ascii="Book Antiqua" w:hAnsi="Book Antiqua" w:cs="Arial"/>
          <w:color w:val="000000"/>
          <w:sz w:val="24"/>
          <w:szCs w:val="24"/>
          <w:lang w:val="en-US"/>
        </w:rPr>
        <w:t xml:space="preserve"> 1)</w:t>
      </w:r>
      <w:r w:rsidRPr="0019657E">
        <w:rPr>
          <w:rFonts w:ascii="Book Antiqua" w:hAnsi="Book Antiqua" w:cs="Arial"/>
          <w:color w:val="000000"/>
          <w:sz w:val="24"/>
          <w:szCs w:val="24"/>
          <w:lang w:val="en-US"/>
        </w:rPr>
        <w:t xml:space="preserve">. </w:t>
      </w:r>
    </w:p>
    <w:p w14:paraId="5FD0E831" w14:textId="77777777" w:rsidR="00A41049" w:rsidRPr="0019657E" w:rsidRDefault="00F33DE8" w:rsidP="006162B0">
      <w:pPr>
        <w:spacing w:after="0" w:line="360" w:lineRule="auto"/>
        <w:ind w:firstLineChars="100" w:firstLine="240"/>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Since</w:t>
      </w:r>
      <w:r w:rsidR="00A41049" w:rsidRPr="0019657E">
        <w:rPr>
          <w:rFonts w:ascii="Book Antiqua" w:hAnsi="Book Antiqua" w:cs="Arial"/>
          <w:color w:val="000000"/>
          <w:sz w:val="24"/>
          <w:szCs w:val="24"/>
          <w:lang w:val="en-US"/>
        </w:rPr>
        <w:t xml:space="preserve"> even chronic PTSD will eventually lead to personality modification, it is suggested that complex trauma exposure</w:t>
      </w:r>
      <w:r w:rsidR="00723D81" w:rsidRPr="0019657E">
        <w:rPr>
          <w:rFonts w:ascii="Book Antiqua" w:hAnsi="Book Antiqua" w:cs="Arial"/>
          <w:color w:val="000000"/>
          <w:sz w:val="24"/>
          <w:szCs w:val="24"/>
          <w:lang w:val="en-US"/>
        </w:rPr>
        <w:t>,</w:t>
      </w:r>
      <w:r w:rsidR="00A41049" w:rsidRPr="0019657E">
        <w:rPr>
          <w:rFonts w:ascii="Book Antiqua" w:hAnsi="Book Antiqua" w:cs="Arial"/>
          <w:color w:val="000000"/>
          <w:sz w:val="24"/>
          <w:szCs w:val="24"/>
          <w:lang w:val="en-US"/>
        </w:rPr>
        <w:t xml:space="preserve"> even during adulthood</w:t>
      </w:r>
      <w:r w:rsidR="00723D81" w:rsidRPr="0019657E">
        <w:rPr>
          <w:rFonts w:ascii="Book Antiqua" w:hAnsi="Book Antiqua" w:cs="Arial"/>
          <w:color w:val="000000"/>
          <w:sz w:val="24"/>
          <w:szCs w:val="24"/>
          <w:lang w:val="en-US"/>
        </w:rPr>
        <w:t>,</w:t>
      </w:r>
      <w:r w:rsidR="00A41049" w:rsidRPr="0019657E">
        <w:rPr>
          <w:rFonts w:ascii="Book Antiqua" w:hAnsi="Book Antiqua" w:cs="Arial"/>
          <w:color w:val="000000"/>
          <w:sz w:val="24"/>
          <w:szCs w:val="24"/>
          <w:lang w:val="en-US"/>
        </w:rPr>
        <w:t xml:space="preserve"> is a predisposing factor for complex PTSD occurring, which </w:t>
      </w:r>
      <w:r w:rsidR="00027931" w:rsidRPr="0019657E">
        <w:rPr>
          <w:rFonts w:ascii="Book Antiqua" w:hAnsi="Book Antiqua" w:cs="Arial"/>
          <w:color w:val="000000"/>
          <w:sz w:val="24"/>
          <w:szCs w:val="24"/>
          <w:lang w:val="en-US"/>
        </w:rPr>
        <w:t>will</w:t>
      </w:r>
      <w:r w:rsidR="00723D81" w:rsidRPr="0019657E">
        <w:rPr>
          <w:rFonts w:ascii="Book Antiqua" w:hAnsi="Book Antiqua" w:cs="Arial"/>
          <w:color w:val="000000"/>
          <w:sz w:val="24"/>
          <w:szCs w:val="24"/>
          <w:lang w:val="en-US"/>
        </w:rPr>
        <w:t>,</w:t>
      </w:r>
      <w:r w:rsidR="00027931" w:rsidRPr="0019657E">
        <w:rPr>
          <w:rFonts w:ascii="Book Antiqua" w:hAnsi="Book Antiqua" w:cs="Arial"/>
          <w:color w:val="000000"/>
          <w:sz w:val="24"/>
          <w:szCs w:val="24"/>
          <w:lang w:val="en-US"/>
        </w:rPr>
        <w:t xml:space="preserve"> </w:t>
      </w:r>
      <w:r w:rsidR="00A41049" w:rsidRPr="0019657E">
        <w:rPr>
          <w:rFonts w:ascii="Book Antiqua" w:hAnsi="Book Antiqua" w:cs="Arial"/>
          <w:color w:val="000000"/>
          <w:sz w:val="24"/>
          <w:szCs w:val="24"/>
          <w:lang w:val="en-US"/>
        </w:rPr>
        <w:t>eventually</w:t>
      </w:r>
      <w:r w:rsidR="00027931" w:rsidRPr="0019657E">
        <w:rPr>
          <w:rFonts w:ascii="Book Antiqua" w:hAnsi="Book Antiqua" w:cs="Arial"/>
          <w:color w:val="000000"/>
          <w:sz w:val="24"/>
          <w:szCs w:val="24"/>
          <w:lang w:val="en-US"/>
        </w:rPr>
        <w:t>,</w:t>
      </w:r>
      <w:r w:rsidR="00A41049" w:rsidRPr="0019657E">
        <w:rPr>
          <w:rFonts w:ascii="Book Antiqua" w:hAnsi="Book Antiqua" w:cs="Arial"/>
          <w:color w:val="000000"/>
          <w:sz w:val="24"/>
          <w:szCs w:val="24"/>
          <w:lang w:val="en-US"/>
        </w:rPr>
        <w:t xml:space="preserve"> if relatively prolonged</w:t>
      </w:r>
      <w:r w:rsidR="00027931" w:rsidRPr="0019657E">
        <w:rPr>
          <w:rFonts w:ascii="Book Antiqua" w:hAnsi="Book Antiqua" w:cs="Arial"/>
          <w:color w:val="000000"/>
          <w:sz w:val="24"/>
          <w:szCs w:val="24"/>
          <w:lang w:val="en-US"/>
        </w:rPr>
        <w:t xml:space="preserve"> in time,</w:t>
      </w:r>
      <w:r w:rsidR="00A41049" w:rsidRPr="0019657E">
        <w:rPr>
          <w:rFonts w:ascii="Book Antiqua" w:hAnsi="Book Antiqua" w:cs="Arial"/>
          <w:color w:val="000000"/>
          <w:sz w:val="24"/>
          <w:szCs w:val="24"/>
          <w:lang w:val="en-US"/>
        </w:rPr>
        <w:t xml:space="preserve"> lead to more severe personality changes often clinically similar to BPD. We suggest that</w:t>
      </w:r>
      <w:r w:rsidR="00D51BF9" w:rsidRPr="0019657E">
        <w:rPr>
          <w:rFonts w:ascii="Book Antiqua" w:hAnsi="Book Antiqua" w:cs="Arial"/>
          <w:color w:val="000000"/>
          <w:sz w:val="24"/>
          <w:szCs w:val="24"/>
          <w:lang w:val="en-US"/>
        </w:rPr>
        <w:t xml:space="preserve"> the time of the traum</w:t>
      </w:r>
      <w:r w:rsidR="00A41049" w:rsidRPr="0019657E">
        <w:rPr>
          <w:rFonts w:ascii="Book Antiqua" w:hAnsi="Book Antiqua" w:cs="Arial"/>
          <w:color w:val="000000"/>
          <w:sz w:val="24"/>
          <w:szCs w:val="24"/>
          <w:lang w:val="en-US"/>
        </w:rPr>
        <w:t xml:space="preserve">atic events </w:t>
      </w:r>
      <w:r w:rsidR="00D51BF9" w:rsidRPr="0019657E">
        <w:rPr>
          <w:rFonts w:ascii="Book Antiqua" w:hAnsi="Book Antiqua" w:cs="Arial"/>
          <w:color w:val="000000"/>
          <w:sz w:val="24"/>
          <w:szCs w:val="24"/>
          <w:lang w:val="en-US"/>
        </w:rPr>
        <w:t>occurrence</w:t>
      </w:r>
      <w:r w:rsidR="00A41049" w:rsidRPr="0019657E">
        <w:rPr>
          <w:rFonts w:ascii="Book Antiqua" w:hAnsi="Book Antiqua" w:cs="Arial"/>
          <w:color w:val="000000"/>
          <w:sz w:val="24"/>
          <w:szCs w:val="24"/>
          <w:lang w:val="en-US"/>
        </w:rPr>
        <w:t xml:space="preserve"> (</w:t>
      </w:r>
      <w:r w:rsidR="00D51BF9" w:rsidRPr="0019657E">
        <w:rPr>
          <w:rFonts w:ascii="Book Antiqua" w:hAnsi="Book Antiqua" w:cs="Arial"/>
          <w:i/>
          <w:color w:val="000000"/>
          <w:sz w:val="24"/>
          <w:szCs w:val="24"/>
          <w:lang w:val="en-US"/>
        </w:rPr>
        <w:t>i.e.</w:t>
      </w:r>
      <w:r w:rsidR="00CA2B6C" w:rsidRPr="0019657E">
        <w:rPr>
          <w:rFonts w:ascii="Book Antiqua" w:hAnsi="Book Antiqua" w:cs="Arial" w:hint="eastAsia"/>
          <w:color w:val="000000"/>
          <w:sz w:val="24"/>
          <w:szCs w:val="24"/>
          <w:lang w:val="en-US" w:eastAsia="zh-CN"/>
        </w:rPr>
        <w:t>,</w:t>
      </w:r>
      <w:r w:rsidR="00D51BF9" w:rsidRPr="0019657E">
        <w:rPr>
          <w:rFonts w:ascii="Book Antiqua" w:hAnsi="Book Antiqua" w:cs="Arial"/>
          <w:color w:val="000000"/>
          <w:sz w:val="24"/>
          <w:szCs w:val="24"/>
          <w:lang w:val="en-US"/>
        </w:rPr>
        <w:t xml:space="preserve"> </w:t>
      </w:r>
      <w:r w:rsidR="00A41049" w:rsidRPr="0019657E">
        <w:rPr>
          <w:rFonts w:ascii="Book Antiqua" w:hAnsi="Book Antiqua" w:cs="Arial"/>
          <w:color w:val="000000"/>
          <w:sz w:val="24"/>
          <w:szCs w:val="24"/>
          <w:lang w:val="en-US"/>
        </w:rPr>
        <w:t xml:space="preserve">early developmental stages </w:t>
      </w:r>
      <w:r w:rsidR="00A41049" w:rsidRPr="0019657E">
        <w:rPr>
          <w:rFonts w:ascii="Book Antiqua" w:hAnsi="Book Antiqua" w:cs="Arial"/>
          <w:i/>
          <w:color w:val="000000"/>
          <w:sz w:val="24"/>
          <w:szCs w:val="24"/>
          <w:lang w:val="en-US"/>
        </w:rPr>
        <w:t>vs</w:t>
      </w:r>
      <w:r w:rsidR="00A41049" w:rsidRPr="0019657E">
        <w:rPr>
          <w:rFonts w:ascii="Book Antiqua" w:hAnsi="Book Antiqua" w:cs="Arial"/>
          <w:color w:val="000000"/>
          <w:sz w:val="24"/>
          <w:szCs w:val="24"/>
          <w:lang w:val="en-US"/>
        </w:rPr>
        <w:t xml:space="preserve"> adulthood</w:t>
      </w:r>
      <w:r w:rsidR="00D51BF9" w:rsidRPr="0019657E">
        <w:rPr>
          <w:rFonts w:ascii="Book Antiqua" w:hAnsi="Book Antiqua" w:cs="Arial"/>
          <w:color w:val="000000"/>
          <w:sz w:val="24"/>
          <w:szCs w:val="24"/>
          <w:lang w:val="en-US"/>
        </w:rPr>
        <w:t>)</w:t>
      </w:r>
      <w:r w:rsidR="00A41049" w:rsidRPr="0019657E">
        <w:rPr>
          <w:rFonts w:ascii="Book Antiqua" w:hAnsi="Book Antiqua" w:cs="Arial"/>
          <w:color w:val="000000"/>
          <w:sz w:val="24"/>
          <w:szCs w:val="24"/>
          <w:lang w:val="en-US"/>
        </w:rPr>
        <w:t xml:space="preserve">, their severity and </w:t>
      </w:r>
      <w:r w:rsidR="00E72C35" w:rsidRPr="0019657E">
        <w:rPr>
          <w:rFonts w:ascii="Book Antiqua" w:hAnsi="Book Antiqua" w:cs="Arial"/>
          <w:color w:val="000000"/>
          <w:sz w:val="24"/>
          <w:szCs w:val="24"/>
          <w:lang w:val="en-US"/>
        </w:rPr>
        <w:t>context</w:t>
      </w:r>
      <w:r w:rsidR="00A41049" w:rsidRPr="0019657E">
        <w:rPr>
          <w:rFonts w:ascii="Book Antiqua" w:hAnsi="Book Antiqua" w:cs="Arial"/>
          <w:color w:val="000000"/>
          <w:sz w:val="24"/>
          <w:szCs w:val="24"/>
          <w:lang w:val="en-US"/>
        </w:rPr>
        <w:t xml:space="preserve">, their duration in time and whether they </w:t>
      </w:r>
      <w:r w:rsidR="00D51BF9" w:rsidRPr="0019657E">
        <w:rPr>
          <w:rFonts w:ascii="Book Antiqua" w:hAnsi="Book Antiqua" w:cs="Arial"/>
          <w:color w:val="000000"/>
          <w:sz w:val="24"/>
          <w:szCs w:val="24"/>
          <w:lang w:val="en-US"/>
        </w:rPr>
        <w:t xml:space="preserve">are </w:t>
      </w:r>
      <w:r w:rsidR="00A41049" w:rsidRPr="0019657E">
        <w:rPr>
          <w:rFonts w:ascii="Book Antiqua" w:hAnsi="Book Antiqua" w:cs="Arial"/>
          <w:color w:val="000000"/>
          <w:sz w:val="24"/>
          <w:szCs w:val="24"/>
          <w:lang w:val="en-US"/>
        </w:rPr>
        <w:t xml:space="preserve">of an entrapping and interpersonal nature, posed upon a genetically predisposed background will </w:t>
      </w:r>
      <w:r w:rsidR="00EE5DEF" w:rsidRPr="0019657E">
        <w:rPr>
          <w:rFonts w:ascii="Book Antiqua" w:hAnsi="Book Antiqua" w:cs="Arial"/>
          <w:color w:val="000000"/>
          <w:sz w:val="24"/>
          <w:szCs w:val="24"/>
          <w:lang w:val="en-US"/>
        </w:rPr>
        <w:t>eventually progress into enduring or permanent personality modification</w:t>
      </w:r>
      <w:r w:rsidR="00D51BF9" w:rsidRPr="0019657E">
        <w:rPr>
          <w:rFonts w:ascii="Book Antiqua" w:hAnsi="Book Antiqua" w:cs="Arial"/>
          <w:color w:val="000000"/>
          <w:sz w:val="24"/>
          <w:szCs w:val="24"/>
          <w:lang w:val="en-US"/>
        </w:rPr>
        <w:t>s</w:t>
      </w:r>
      <w:r w:rsidR="00EE5DEF" w:rsidRPr="0019657E">
        <w:rPr>
          <w:rFonts w:ascii="Book Antiqua" w:hAnsi="Book Antiqua" w:cs="Arial"/>
          <w:color w:val="000000"/>
          <w:sz w:val="24"/>
          <w:szCs w:val="24"/>
          <w:lang w:val="en-US"/>
        </w:rPr>
        <w:t>. Therefore, we suggest</w:t>
      </w:r>
      <w:r w:rsidR="00D51BF9" w:rsidRPr="0019657E">
        <w:rPr>
          <w:rFonts w:ascii="Book Antiqua" w:hAnsi="Book Antiqua" w:cs="Arial"/>
          <w:color w:val="000000"/>
          <w:sz w:val="24"/>
          <w:szCs w:val="24"/>
          <w:lang w:val="en-US"/>
        </w:rPr>
        <w:t xml:space="preserve"> that</w:t>
      </w:r>
      <w:r w:rsidR="00EE5DEF" w:rsidRPr="0019657E">
        <w:rPr>
          <w:rFonts w:ascii="Book Antiqua" w:hAnsi="Book Antiqua" w:cs="Arial"/>
          <w:color w:val="000000"/>
          <w:sz w:val="24"/>
          <w:szCs w:val="24"/>
          <w:lang w:val="en-US"/>
        </w:rPr>
        <w:t xml:space="preserve"> within the </w:t>
      </w:r>
      <w:r w:rsidR="00EE5DEF" w:rsidRPr="0019657E">
        <w:rPr>
          <w:rFonts w:ascii="Book Antiqua" w:hAnsi="Book Antiqua" w:cs="Arial"/>
          <w:noProof/>
          <w:color w:val="000000"/>
          <w:sz w:val="24"/>
          <w:szCs w:val="24"/>
          <w:lang w:val="en-US"/>
        </w:rPr>
        <w:t>heterogen</w:t>
      </w:r>
      <w:r w:rsidR="005B061F" w:rsidRPr="0019657E">
        <w:rPr>
          <w:rFonts w:ascii="Book Antiqua" w:hAnsi="Book Antiqua" w:cs="Arial"/>
          <w:noProof/>
          <w:color w:val="000000"/>
          <w:sz w:val="24"/>
          <w:szCs w:val="24"/>
          <w:lang w:val="en-US"/>
        </w:rPr>
        <w:t>e</w:t>
      </w:r>
      <w:r w:rsidR="00EE5DEF" w:rsidRPr="0019657E">
        <w:rPr>
          <w:rFonts w:ascii="Book Antiqua" w:hAnsi="Book Antiqua" w:cs="Arial"/>
          <w:noProof/>
          <w:color w:val="000000"/>
          <w:sz w:val="24"/>
          <w:szCs w:val="24"/>
          <w:lang w:val="en-US"/>
        </w:rPr>
        <w:t>ous</w:t>
      </w:r>
      <w:r w:rsidR="00EE5DEF" w:rsidRPr="0019657E">
        <w:rPr>
          <w:rFonts w:ascii="Book Antiqua" w:hAnsi="Book Antiqua" w:cs="Arial"/>
          <w:color w:val="000000"/>
          <w:sz w:val="24"/>
          <w:szCs w:val="24"/>
          <w:lang w:val="en-US"/>
        </w:rPr>
        <w:t xml:space="preserve"> group of cases classified as BPD, there is a subgroup that could be </w:t>
      </w:r>
      <w:r w:rsidR="00E45E7F" w:rsidRPr="0019657E">
        <w:rPr>
          <w:rFonts w:ascii="Book Antiqua" w:hAnsi="Book Antiqua" w:cs="Arial"/>
          <w:color w:val="000000"/>
          <w:sz w:val="24"/>
          <w:szCs w:val="24"/>
          <w:lang w:val="en-US"/>
        </w:rPr>
        <w:t xml:space="preserve">possibly </w:t>
      </w:r>
      <w:r w:rsidR="00E72C35" w:rsidRPr="0019657E">
        <w:rPr>
          <w:rFonts w:ascii="Book Antiqua" w:hAnsi="Book Antiqua" w:cs="Arial"/>
          <w:color w:val="000000"/>
          <w:sz w:val="24"/>
          <w:szCs w:val="24"/>
          <w:lang w:val="en-US"/>
        </w:rPr>
        <w:t>classified</w:t>
      </w:r>
      <w:r w:rsidR="00EE5DEF" w:rsidRPr="0019657E">
        <w:rPr>
          <w:rFonts w:ascii="Book Antiqua" w:hAnsi="Book Antiqua" w:cs="Arial"/>
          <w:color w:val="000000"/>
          <w:sz w:val="24"/>
          <w:szCs w:val="24"/>
          <w:lang w:val="en-US"/>
        </w:rPr>
        <w:t xml:space="preserve"> under </w:t>
      </w:r>
      <w:r w:rsidR="00EE5DEF" w:rsidRPr="0019657E">
        <w:rPr>
          <w:rFonts w:ascii="Book Antiqua" w:hAnsi="Book Antiqua" w:cs="Arial"/>
          <w:noProof/>
          <w:color w:val="000000"/>
          <w:sz w:val="24"/>
          <w:szCs w:val="24"/>
          <w:lang w:val="en-US"/>
        </w:rPr>
        <w:t>trauma</w:t>
      </w:r>
      <w:r w:rsidR="005B061F" w:rsidRPr="0019657E">
        <w:rPr>
          <w:rFonts w:ascii="Book Antiqua" w:hAnsi="Book Antiqua" w:cs="Arial"/>
          <w:noProof/>
          <w:color w:val="000000"/>
          <w:sz w:val="24"/>
          <w:szCs w:val="24"/>
          <w:lang w:val="en-US"/>
        </w:rPr>
        <w:t>-</w:t>
      </w:r>
      <w:r w:rsidR="00EE5DEF" w:rsidRPr="0019657E">
        <w:rPr>
          <w:rFonts w:ascii="Book Antiqua" w:hAnsi="Book Antiqua" w:cs="Arial"/>
          <w:noProof/>
          <w:color w:val="000000"/>
          <w:sz w:val="24"/>
          <w:szCs w:val="24"/>
          <w:lang w:val="en-US"/>
        </w:rPr>
        <w:t>related</w:t>
      </w:r>
      <w:r w:rsidR="00EE5DEF" w:rsidRPr="0019657E">
        <w:rPr>
          <w:rFonts w:ascii="Book Antiqua" w:hAnsi="Book Antiqua" w:cs="Arial"/>
          <w:color w:val="000000"/>
          <w:sz w:val="24"/>
          <w:szCs w:val="24"/>
          <w:lang w:val="en-US"/>
        </w:rPr>
        <w:t xml:space="preserve"> disorders and </w:t>
      </w:r>
      <w:r w:rsidR="00E72C35" w:rsidRPr="0019657E">
        <w:rPr>
          <w:rFonts w:ascii="Book Antiqua" w:hAnsi="Book Antiqua" w:cs="Arial"/>
          <w:color w:val="000000"/>
          <w:sz w:val="24"/>
          <w:szCs w:val="24"/>
          <w:lang w:val="en-US"/>
        </w:rPr>
        <w:t xml:space="preserve">be </w:t>
      </w:r>
      <w:r w:rsidR="00D51BF9" w:rsidRPr="0019657E">
        <w:rPr>
          <w:rFonts w:ascii="Book Antiqua" w:hAnsi="Book Antiqua" w:cs="Arial"/>
          <w:color w:val="000000"/>
          <w:sz w:val="24"/>
          <w:szCs w:val="24"/>
          <w:lang w:val="en-US"/>
        </w:rPr>
        <w:t xml:space="preserve">therapeutically </w:t>
      </w:r>
      <w:r w:rsidR="00EE5DEF" w:rsidRPr="0019657E">
        <w:rPr>
          <w:rFonts w:ascii="Book Antiqua" w:hAnsi="Book Antiqua" w:cs="Arial"/>
          <w:color w:val="000000"/>
          <w:sz w:val="24"/>
          <w:szCs w:val="24"/>
          <w:lang w:val="en-US"/>
        </w:rPr>
        <w:t xml:space="preserve">treated as such. </w:t>
      </w:r>
    </w:p>
    <w:p w14:paraId="6C688926" w14:textId="77777777" w:rsidR="00D51BF9" w:rsidRPr="0019657E" w:rsidRDefault="00EE5DEF" w:rsidP="00881E9E">
      <w:pPr>
        <w:spacing w:after="0" w:line="360" w:lineRule="auto"/>
        <w:ind w:firstLineChars="100" w:firstLine="240"/>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 xml:space="preserve">Concluding, the authors suggest </w:t>
      </w:r>
      <w:bookmarkStart w:id="161" w:name="OLE_LINK10"/>
      <w:r w:rsidRPr="0019657E">
        <w:rPr>
          <w:rFonts w:ascii="Book Antiqua" w:hAnsi="Book Antiqua" w:cs="Arial"/>
          <w:color w:val="000000"/>
          <w:sz w:val="24"/>
          <w:szCs w:val="24"/>
          <w:lang w:val="en-US"/>
        </w:rPr>
        <w:t xml:space="preserve">a continuum of clinical severity and symptoms’ development in </w:t>
      </w:r>
      <w:r w:rsidRPr="0019657E">
        <w:rPr>
          <w:rFonts w:ascii="Book Antiqua" w:hAnsi="Book Antiqua" w:cs="Arial"/>
          <w:noProof/>
          <w:color w:val="000000"/>
          <w:sz w:val="24"/>
          <w:szCs w:val="24"/>
          <w:lang w:val="en-US"/>
        </w:rPr>
        <w:t>trauma</w:t>
      </w:r>
      <w:r w:rsidR="005B061F" w:rsidRPr="0019657E">
        <w:rPr>
          <w:rFonts w:ascii="Book Antiqua" w:hAnsi="Book Antiqua" w:cs="Arial"/>
          <w:noProof/>
          <w:color w:val="000000"/>
          <w:sz w:val="24"/>
          <w:szCs w:val="24"/>
          <w:lang w:val="en-US"/>
        </w:rPr>
        <w:t>-</w:t>
      </w:r>
      <w:r w:rsidRPr="0019657E">
        <w:rPr>
          <w:rFonts w:ascii="Book Antiqua" w:hAnsi="Book Antiqua" w:cs="Arial"/>
          <w:noProof/>
          <w:color w:val="000000"/>
          <w:sz w:val="24"/>
          <w:szCs w:val="24"/>
          <w:lang w:val="en-US"/>
        </w:rPr>
        <w:t>related</w:t>
      </w:r>
      <w:r w:rsidRPr="0019657E">
        <w:rPr>
          <w:rFonts w:ascii="Book Antiqua" w:hAnsi="Book Antiqua" w:cs="Arial"/>
          <w:color w:val="000000"/>
          <w:sz w:val="24"/>
          <w:szCs w:val="24"/>
          <w:lang w:val="en-US"/>
        </w:rPr>
        <w:t xml:space="preserve"> disorders, within a spectrum of clinical features</w:t>
      </w:r>
      <w:r w:rsidR="00916F14" w:rsidRPr="0019657E">
        <w:rPr>
          <w:rFonts w:ascii="Book Antiqua" w:hAnsi="Book Antiqua" w:cs="Arial"/>
          <w:color w:val="000000"/>
          <w:sz w:val="24"/>
          <w:szCs w:val="24"/>
          <w:lang w:val="en-US"/>
        </w:rPr>
        <w:t>, biological background and precipitating trauma</w:t>
      </w:r>
      <w:r w:rsidR="00D51BF9" w:rsidRPr="0019657E">
        <w:rPr>
          <w:rFonts w:ascii="Book Antiqua" w:hAnsi="Book Antiqua" w:cs="Arial"/>
          <w:color w:val="000000"/>
          <w:sz w:val="24"/>
          <w:szCs w:val="24"/>
          <w:lang w:val="en-US"/>
        </w:rPr>
        <w:t>, from</w:t>
      </w:r>
      <w:r w:rsidR="00916F14" w:rsidRPr="0019657E">
        <w:rPr>
          <w:rFonts w:ascii="Book Antiqua" w:hAnsi="Book Antiqua" w:cs="Arial"/>
          <w:color w:val="000000"/>
          <w:sz w:val="24"/>
          <w:szCs w:val="24"/>
          <w:lang w:val="en-US"/>
        </w:rPr>
        <w:t xml:space="preserve"> classic</w:t>
      </w:r>
      <w:r w:rsidR="00D51BF9" w:rsidRPr="0019657E">
        <w:rPr>
          <w:rFonts w:ascii="Book Antiqua" w:hAnsi="Book Antiqua" w:cs="Arial"/>
          <w:color w:val="000000"/>
          <w:sz w:val="24"/>
          <w:szCs w:val="24"/>
          <w:lang w:val="en-US"/>
        </w:rPr>
        <w:t xml:space="preserve"> PTSD to</w:t>
      </w:r>
      <w:r w:rsidR="00916F14" w:rsidRPr="0019657E">
        <w:rPr>
          <w:rFonts w:ascii="Book Antiqua" w:hAnsi="Book Antiqua" w:cs="Arial"/>
          <w:color w:val="000000"/>
          <w:sz w:val="24"/>
          <w:szCs w:val="24"/>
          <w:lang w:val="en-US"/>
        </w:rPr>
        <w:t>wards</w:t>
      </w:r>
      <w:r w:rsidR="00D51BF9" w:rsidRPr="0019657E">
        <w:rPr>
          <w:rFonts w:ascii="Book Antiqua" w:hAnsi="Book Antiqua" w:cs="Arial"/>
          <w:color w:val="000000"/>
          <w:sz w:val="24"/>
          <w:szCs w:val="24"/>
          <w:lang w:val="en-US"/>
        </w:rPr>
        <w:t xml:space="preserve"> a subtype of BPD;</w:t>
      </w:r>
      <w:r w:rsidRPr="0019657E">
        <w:rPr>
          <w:rFonts w:ascii="Book Antiqua" w:hAnsi="Book Antiqua" w:cs="Arial"/>
          <w:color w:val="000000"/>
          <w:sz w:val="24"/>
          <w:szCs w:val="24"/>
          <w:lang w:val="en-US"/>
        </w:rPr>
        <w:t xml:space="preserve"> especially </w:t>
      </w:r>
      <w:r w:rsidR="00916F14" w:rsidRPr="0019657E">
        <w:rPr>
          <w:rFonts w:ascii="Book Antiqua" w:hAnsi="Book Antiqua" w:cs="Arial"/>
          <w:color w:val="000000"/>
          <w:sz w:val="24"/>
          <w:szCs w:val="24"/>
          <w:lang w:val="en-US"/>
        </w:rPr>
        <w:t>concerning</w:t>
      </w:r>
      <w:r w:rsidRPr="0019657E">
        <w:rPr>
          <w:rFonts w:ascii="Book Antiqua" w:hAnsi="Book Antiqua" w:cs="Arial"/>
          <w:color w:val="000000"/>
          <w:sz w:val="24"/>
          <w:szCs w:val="24"/>
          <w:lang w:val="en-US"/>
        </w:rPr>
        <w:t xml:space="preserve"> case</w:t>
      </w:r>
      <w:r w:rsidR="00D51BF9" w:rsidRPr="0019657E">
        <w:rPr>
          <w:rFonts w:ascii="Book Antiqua" w:hAnsi="Book Antiqua" w:cs="Arial"/>
          <w:color w:val="000000"/>
          <w:sz w:val="24"/>
          <w:szCs w:val="24"/>
          <w:lang w:val="en-US"/>
        </w:rPr>
        <w:t xml:space="preserve">s </w:t>
      </w:r>
      <w:r w:rsidR="00916F14" w:rsidRPr="0019657E">
        <w:rPr>
          <w:rFonts w:ascii="Book Antiqua" w:hAnsi="Book Antiqua" w:cs="Arial"/>
          <w:color w:val="000000"/>
          <w:sz w:val="24"/>
          <w:szCs w:val="24"/>
          <w:lang w:val="en-US"/>
        </w:rPr>
        <w:t>supposing a comorbidity</w:t>
      </w:r>
      <w:r w:rsidR="00D51BF9" w:rsidRPr="0019657E">
        <w:rPr>
          <w:rFonts w:ascii="Book Antiqua" w:hAnsi="Book Antiqua" w:cs="Arial"/>
          <w:color w:val="000000"/>
          <w:sz w:val="24"/>
          <w:szCs w:val="24"/>
          <w:lang w:val="en-US"/>
        </w:rPr>
        <w:t xml:space="preserve"> with PTSD. We also suggest of </w:t>
      </w:r>
      <w:r w:rsidR="00C4279C" w:rsidRPr="0019657E">
        <w:rPr>
          <w:rFonts w:ascii="Book Antiqua" w:hAnsi="Book Antiqua" w:cs="Arial"/>
          <w:color w:val="000000"/>
          <w:sz w:val="24"/>
          <w:szCs w:val="24"/>
          <w:lang w:val="en-US"/>
        </w:rPr>
        <w:t xml:space="preserve">complex </w:t>
      </w:r>
      <w:r w:rsidRPr="0019657E">
        <w:rPr>
          <w:rFonts w:ascii="Book Antiqua" w:hAnsi="Book Antiqua" w:cs="Arial"/>
          <w:color w:val="000000"/>
          <w:sz w:val="24"/>
          <w:szCs w:val="24"/>
          <w:lang w:val="en-US"/>
        </w:rPr>
        <w:t xml:space="preserve">PTSD being an ‘intermediate’ in its phenomenological manifestation, with biological analogies </w:t>
      </w:r>
      <w:r w:rsidR="00916F14" w:rsidRPr="0019657E">
        <w:rPr>
          <w:rFonts w:ascii="Book Antiqua" w:hAnsi="Book Antiqua" w:cs="Arial"/>
          <w:color w:val="000000"/>
          <w:sz w:val="24"/>
          <w:szCs w:val="24"/>
          <w:lang w:val="en-US"/>
        </w:rPr>
        <w:t xml:space="preserve">seemingly </w:t>
      </w:r>
      <w:r w:rsidRPr="0019657E">
        <w:rPr>
          <w:rFonts w:ascii="Book Antiqua" w:hAnsi="Book Antiqua" w:cs="Arial"/>
          <w:color w:val="000000"/>
          <w:sz w:val="24"/>
          <w:szCs w:val="24"/>
          <w:lang w:val="en-US"/>
        </w:rPr>
        <w:t>supporting th</w:t>
      </w:r>
      <w:r w:rsidR="00D51BF9" w:rsidRPr="0019657E">
        <w:rPr>
          <w:rFonts w:ascii="Book Antiqua" w:hAnsi="Book Antiqua" w:cs="Arial"/>
          <w:color w:val="000000"/>
          <w:sz w:val="24"/>
          <w:szCs w:val="24"/>
          <w:lang w:val="en-US"/>
        </w:rPr>
        <w:t>ese</w:t>
      </w:r>
      <w:r w:rsidRPr="0019657E">
        <w:rPr>
          <w:rFonts w:ascii="Book Antiqua" w:hAnsi="Book Antiqua" w:cs="Arial"/>
          <w:color w:val="000000"/>
          <w:sz w:val="24"/>
          <w:szCs w:val="24"/>
          <w:lang w:val="en-US"/>
        </w:rPr>
        <w:t xml:space="preserve"> </w:t>
      </w:r>
      <w:r w:rsidR="00916F14" w:rsidRPr="0019657E">
        <w:rPr>
          <w:rFonts w:ascii="Book Antiqua" w:hAnsi="Book Antiqua" w:cs="Arial"/>
          <w:color w:val="000000"/>
          <w:sz w:val="24"/>
          <w:szCs w:val="24"/>
          <w:lang w:val="en-US"/>
        </w:rPr>
        <w:t>hypotheses</w:t>
      </w:r>
      <w:r w:rsidRPr="0019657E">
        <w:rPr>
          <w:rFonts w:ascii="Book Antiqua" w:hAnsi="Book Antiqua" w:cs="Arial"/>
          <w:color w:val="000000"/>
          <w:sz w:val="24"/>
          <w:szCs w:val="24"/>
          <w:lang w:val="en-US"/>
        </w:rPr>
        <w:t xml:space="preserve">. </w:t>
      </w:r>
    </w:p>
    <w:bookmarkEnd w:id="161"/>
    <w:p w14:paraId="01625F7C" w14:textId="77777777" w:rsidR="00165DD6" w:rsidRPr="0019657E" w:rsidRDefault="00EE5DEF" w:rsidP="00856E6D">
      <w:pPr>
        <w:spacing w:after="0" w:line="360" w:lineRule="auto"/>
        <w:ind w:firstLineChars="100" w:firstLine="240"/>
        <w:jc w:val="both"/>
        <w:rPr>
          <w:rFonts w:ascii="Book Antiqua" w:hAnsi="Book Antiqua" w:cs="Arial"/>
          <w:color w:val="000000"/>
          <w:sz w:val="24"/>
          <w:szCs w:val="24"/>
          <w:lang w:val="en-US" w:eastAsia="zh-CN"/>
        </w:rPr>
      </w:pPr>
      <w:r w:rsidRPr="0019657E">
        <w:rPr>
          <w:rFonts w:ascii="Book Antiqua" w:hAnsi="Book Antiqua" w:cs="Arial"/>
          <w:color w:val="000000"/>
          <w:sz w:val="24"/>
          <w:szCs w:val="24"/>
          <w:lang w:val="en-US"/>
        </w:rPr>
        <w:t xml:space="preserve">More studies are needed </w:t>
      </w:r>
      <w:r w:rsidR="00CC7FBA" w:rsidRPr="0019657E">
        <w:rPr>
          <w:rFonts w:ascii="Book Antiqua" w:hAnsi="Book Antiqua" w:cs="Arial"/>
          <w:color w:val="000000"/>
          <w:sz w:val="24"/>
          <w:szCs w:val="24"/>
          <w:lang w:val="en-US"/>
        </w:rPr>
        <w:t>focusing on</w:t>
      </w:r>
      <w:r w:rsidRPr="0019657E">
        <w:rPr>
          <w:rFonts w:ascii="Book Antiqua" w:hAnsi="Book Antiqua" w:cs="Arial"/>
          <w:color w:val="000000"/>
          <w:sz w:val="24"/>
          <w:szCs w:val="24"/>
          <w:lang w:val="en-US"/>
        </w:rPr>
        <w:t xml:space="preserve"> the biological background of complex PTS</w:t>
      </w:r>
      <w:r w:rsidR="00CC7FBA" w:rsidRPr="0019657E">
        <w:rPr>
          <w:rFonts w:ascii="Book Antiqua" w:hAnsi="Book Antiqua" w:cs="Arial"/>
          <w:color w:val="000000"/>
          <w:sz w:val="24"/>
          <w:szCs w:val="24"/>
          <w:lang w:val="en-US"/>
        </w:rPr>
        <w:t xml:space="preserve">D and how this relates to its newly proposed clinical </w:t>
      </w:r>
      <w:r w:rsidR="00916F14" w:rsidRPr="0019657E">
        <w:rPr>
          <w:rFonts w:ascii="Book Antiqua" w:hAnsi="Book Antiqua" w:cs="Arial"/>
          <w:color w:val="000000"/>
          <w:sz w:val="24"/>
          <w:szCs w:val="24"/>
          <w:lang w:val="en-US"/>
        </w:rPr>
        <w:t>entity</w:t>
      </w:r>
      <w:r w:rsidR="00CC7FBA" w:rsidRPr="0019657E">
        <w:rPr>
          <w:rFonts w:ascii="Book Antiqua" w:hAnsi="Book Antiqua" w:cs="Arial"/>
          <w:color w:val="000000"/>
          <w:sz w:val="24"/>
          <w:szCs w:val="24"/>
          <w:lang w:val="en-US"/>
        </w:rPr>
        <w:t xml:space="preserve"> and</w:t>
      </w:r>
      <w:r w:rsidR="00D51BF9" w:rsidRPr="0019657E">
        <w:rPr>
          <w:rFonts w:ascii="Book Antiqua" w:hAnsi="Book Antiqua" w:cs="Arial"/>
          <w:color w:val="000000"/>
          <w:sz w:val="24"/>
          <w:szCs w:val="24"/>
          <w:lang w:val="en-US"/>
        </w:rPr>
        <w:t xml:space="preserve"> how it correlates</w:t>
      </w:r>
      <w:r w:rsidR="00CC7FBA" w:rsidRPr="0019657E">
        <w:rPr>
          <w:rFonts w:ascii="Book Antiqua" w:hAnsi="Book Antiqua" w:cs="Arial"/>
          <w:color w:val="000000"/>
          <w:sz w:val="24"/>
          <w:szCs w:val="24"/>
          <w:lang w:val="en-US"/>
        </w:rPr>
        <w:t xml:space="preserve"> to the extended findings in the literature around the biology of PTSD and BPD. This is essential for examining the validity of it as a distinct </w:t>
      </w:r>
      <w:r w:rsidR="00CC7FBA" w:rsidRPr="0019657E">
        <w:rPr>
          <w:rFonts w:ascii="Book Antiqua" w:hAnsi="Book Antiqua" w:cs="Arial"/>
          <w:color w:val="000000"/>
          <w:sz w:val="24"/>
          <w:szCs w:val="24"/>
          <w:lang w:val="en-US"/>
        </w:rPr>
        <w:lastRenderedPageBreak/>
        <w:t xml:space="preserve">and separated entity altogether or to confirm the hypothesis of a spectrum surrounding the disorders discussed above, at least within the range of cases having a history of trauma present. </w:t>
      </w:r>
    </w:p>
    <w:p w14:paraId="35F5C215" w14:textId="77777777" w:rsidR="00D27EA0" w:rsidRDefault="00D27EA0" w:rsidP="00EF7005">
      <w:pPr>
        <w:spacing w:after="0" w:line="360" w:lineRule="auto"/>
        <w:jc w:val="both"/>
        <w:rPr>
          <w:rFonts w:ascii="Book Antiqua" w:hAnsi="Book Antiqua" w:cs="Arial"/>
          <w:color w:val="000000"/>
          <w:sz w:val="24"/>
          <w:szCs w:val="24"/>
          <w:lang w:val="en-US" w:eastAsia="zh-CN"/>
        </w:rPr>
      </w:pPr>
    </w:p>
    <w:p w14:paraId="302375A6"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5B653453"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549537E2"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7B8DA9DF"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04BAC8E0"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0CB8EC68"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2D51F9A5"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3CE2FAB2"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6AB84AA4"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3B145676"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1645C164"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0D18C89C"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0AD4D3C1"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21CC46BE"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34C2A045"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298B4837"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5F5E34F4" w14:textId="77777777" w:rsidR="00EF7005" w:rsidRDefault="00EF7005" w:rsidP="00EF7005">
      <w:pPr>
        <w:spacing w:after="0" w:line="360" w:lineRule="auto"/>
        <w:jc w:val="both"/>
        <w:rPr>
          <w:rFonts w:ascii="Book Antiqua" w:hAnsi="Book Antiqua" w:cs="Arial"/>
          <w:color w:val="000000"/>
          <w:sz w:val="24"/>
          <w:szCs w:val="24"/>
          <w:lang w:val="en-US" w:eastAsia="zh-CN"/>
        </w:rPr>
      </w:pPr>
    </w:p>
    <w:p w14:paraId="3C225FB7" w14:textId="77777777" w:rsidR="00EF7005" w:rsidRPr="0019657E" w:rsidRDefault="00EF7005" w:rsidP="00EF7005">
      <w:pPr>
        <w:spacing w:after="0" w:line="360" w:lineRule="auto"/>
        <w:jc w:val="both"/>
        <w:rPr>
          <w:rFonts w:ascii="Book Antiqua" w:hAnsi="Book Antiqua" w:cs="Arial"/>
          <w:color w:val="000000"/>
          <w:sz w:val="24"/>
          <w:szCs w:val="24"/>
          <w:lang w:val="en-US" w:eastAsia="zh-CN"/>
        </w:rPr>
      </w:pPr>
    </w:p>
    <w:p w14:paraId="0DBEB89D" w14:textId="77777777" w:rsidR="00FA0FF4" w:rsidRPr="0019657E" w:rsidRDefault="00FA0FF4" w:rsidP="00FA0FF4">
      <w:pPr>
        <w:spacing w:after="0" w:line="360" w:lineRule="auto"/>
        <w:jc w:val="both"/>
        <w:rPr>
          <w:rFonts w:ascii="Book Antiqua" w:hAnsi="Book Antiqua" w:cs="Arial"/>
          <w:b/>
          <w:color w:val="000000"/>
          <w:sz w:val="24"/>
          <w:szCs w:val="24"/>
          <w:shd w:val="clear" w:color="auto" w:fill="FFFFFF"/>
          <w:lang w:val="en-US"/>
        </w:rPr>
      </w:pPr>
      <w:r w:rsidRPr="0019657E">
        <w:rPr>
          <w:rFonts w:ascii="Book Antiqua" w:hAnsi="Book Antiqua" w:cs="Arial"/>
          <w:b/>
          <w:color w:val="000000"/>
          <w:sz w:val="24"/>
          <w:szCs w:val="24"/>
          <w:shd w:val="clear" w:color="auto" w:fill="FFFFFF"/>
          <w:lang w:val="en-US"/>
        </w:rPr>
        <w:t>REFERENCES</w:t>
      </w:r>
    </w:p>
    <w:p w14:paraId="68BD1D4C"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1 </w:t>
      </w:r>
      <w:r w:rsidRPr="0019657E">
        <w:rPr>
          <w:rFonts w:ascii="Book Antiqua" w:hAnsi="Book Antiqua"/>
          <w:b/>
          <w:sz w:val="24"/>
          <w:szCs w:val="24"/>
        </w:rPr>
        <w:t>Herman JL</w:t>
      </w:r>
      <w:r w:rsidRPr="0019657E">
        <w:rPr>
          <w:rFonts w:ascii="Book Antiqua" w:hAnsi="Book Antiqua"/>
          <w:sz w:val="24"/>
          <w:szCs w:val="24"/>
        </w:rPr>
        <w:t xml:space="preserve">. Complex PTSD: A syndrome in survivors of prolonged and repeated trauma. </w:t>
      </w:r>
      <w:r w:rsidRPr="0019657E">
        <w:rPr>
          <w:rFonts w:ascii="Book Antiqua" w:hAnsi="Book Antiqua"/>
          <w:i/>
          <w:sz w:val="24"/>
          <w:szCs w:val="24"/>
        </w:rPr>
        <w:t xml:space="preserve">J Trauma Stress </w:t>
      </w:r>
      <w:r w:rsidRPr="0019657E">
        <w:rPr>
          <w:rFonts w:ascii="Book Antiqua" w:hAnsi="Book Antiqua"/>
          <w:sz w:val="24"/>
          <w:szCs w:val="24"/>
        </w:rPr>
        <w:t xml:space="preserve">1992; </w:t>
      </w:r>
      <w:r w:rsidRPr="0019657E">
        <w:rPr>
          <w:rFonts w:ascii="Book Antiqua" w:hAnsi="Book Antiqua"/>
          <w:b/>
          <w:sz w:val="24"/>
          <w:szCs w:val="24"/>
        </w:rPr>
        <w:t>5</w:t>
      </w:r>
      <w:r w:rsidRPr="0019657E">
        <w:rPr>
          <w:rFonts w:ascii="Book Antiqua" w:hAnsi="Book Antiqua"/>
          <w:sz w:val="24"/>
          <w:szCs w:val="24"/>
        </w:rPr>
        <w:t>: 377–391 [DOI: 10.1007/BF00977235]</w:t>
      </w:r>
    </w:p>
    <w:p w14:paraId="3A19EAA4"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2 </w:t>
      </w:r>
      <w:proofErr w:type="spellStart"/>
      <w:r w:rsidRPr="0019657E">
        <w:rPr>
          <w:rFonts w:ascii="Book Antiqua" w:hAnsi="Book Antiqua"/>
          <w:b/>
          <w:sz w:val="24"/>
          <w:szCs w:val="24"/>
        </w:rPr>
        <w:t>Resick</w:t>
      </w:r>
      <w:proofErr w:type="spellEnd"/>
      <w:r w:rsidRPr="0019657E">
        <w:rPr>
          <w:rFonts w:ascii="Book Antiqua" w:hAnsi="Book Antiqua"/>
          <w:b/>
          <w:sz w:val="24"/>
          <w:szCs w:val="24"/>
        </w:rPr>
        <w:t xml:space="preserve"> PA</w:t>
      </w:r>
      <w:r w:rsidRPr="0019657E">
        <w:rPr>
          <w:rFonts w:ascii="Book Antiqua" w:hAnsi="Book Antiqua"/>
          <w:sz w:val="24"/>
          <w:szCs w:val="24"/>
        </w:rPr>
        <w:t xml:space="preserve">, </w:t>
      </w:r>
      <w:proofErr w:type="spellStart"/>
      <w:r w:rsidRPr="0019657E">
        <w:rPr>
          <w:rFonts w:ascii="Book Antiqua" w:hAnsi="Book Antiqua"/>
          <w:sz w:val="24"/>
          <w:szCs w:val="24"/>
        </w:rPr>
        <w:t>Bovin</w:t>
      </w:r>
      <w:proofErr w:type="spellEnd"/>
      <w:r w:rsidRPr="0019657E">
        <w:rPr>
          <w:rFonts w:ascii="Book Antiqua" w:hAnsi="Book Antiqua"/>
          <w:sz w:val="24"/>
          <w:szCs w:val="24"/>
        </w:rPr>
        <w:t xml:space="preserve"> MJ, Calloway AL, Dick AM, King MW, Mitchell KS, </w:t>
      </w:r>
      <w:proofErr w:type="spellStart"/>
      <w:r w:rsidRPr="0019657E">
        <w:rPr>
          <w:rFonts w:ascii="Book Antiqua" w:hAnsi="Book Antiqua"/>
          <w:sz w:val="24"/>
          <w:szCs w:val="24"/>
        </w:rPr>
        <w:t>Suvak</w:t>
      </w:r>
      <w:proofErr w:type="spellEnd"/>
      <w:r w:rsidRPr="0019657E">
        <w:rPr>
          <w:rFonts w:ascii="Book Antiqua" w:hAnsi="Book Antiqua"/>
          <w:sz w:val="24"/>
          <w:szCs w:val="24"/>
        </w:rPr>
        <w:t xml:space="preserve"> MK, Wells SY, </w:t>
      </w:r>
      <w:proofErr w:type="spellStart"/>
      <w:r w:rsidRPr="0019657E">
        <w:rPr>
          <w:rFonts w:ascii="Book Antiqua" w:hAnsi="Book Antiqua"/>
          <w:sz w:val="24"/>
          <w:szCs w:val="24"/>
        </w:rPr>
        <w:t>Stirman</w:t>
      </w:r>
      <w:proofErr w:type="spellEnd"/>
      <w:r w:rsidRPr="0019657E">
        <w:rPr>
          <w:rFonts w:ascii="Book Antiqua" w:hAnsi="Book Antiqua"/>
          <w:sz w:val="24"/>
          <w:szCs w:val="24"/>
        </w:rPr>
        <w:t xml:space="preserve"> SW, Wolf EJ. A critical evaluation of the complex PTSD literature: implications for DSM-5. </w:t>
      </w:r>
      <w:r w:rsidRPr="0019657E">
        <w:rPr>
          <w:rFonts w:ascii="Book Antiqua" w:hAnsi="Book Antiqua"/>
          <w:i/>
          <w:sz w:val="24"/>
          <w:szCs w:val="24"/>
        </w:rPr>
        <w:t>J Trauma Stress</w:t>
      </w:r>
      <w:r w:rsidRPr="0019657E">
        <w:rPr>
          <w:rFonts w:ascii="Book Antiqua" w:hAnsi="Book Antiqua"/>
          <w:sz w:val="24"/>
          <w:szCs w:val="24"/>
        </w:rPr>
        <w:t xml:space="preserve"> 2012; </w:t>
      </w:r>
      <w:r w:rsidRPr="0019657E">
        <w:rPr>
          <w:rFonts w:ascii="Book Antiqua" w:hAnsi="Book Antiqua"/>
          <w:b/>
          <w:sz w:val="24"/>
          <w:szCs w:val="24"/>
        </w:rPr>
        <w:t>25</w:t>
      </w:r>
      <w:r w:rsidRPr="0019657E">
        <w:rPr>
          <w:rFonts w:ascii="Book Antiqua" w:hAnsi="Book Antiqua"/>
          <w:sz w:val="24"/>
          <w:szCs w:val="24"/>
        </w:rPr>
        <w:t>: 241-251 [PMID: 22729974 DOI: 10.1002/jts.21699]</w:t>
      </w:r>
    </w:p>
    <w:p w14:paraId="0F4B5CFD"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3 </w:t>
      </w:r>
      <w:r w:rsidRPr="0019657E">
        <w:rPr>
          <w:rFonts w:ascii="Book Antiqua" w:hAnsi="Book Antiqua"/>
          <w:b/>
          <w:sz w:val="24"/>
          <w:szCs w:val="24"/>
        </w:rPr>
        <w:t>Herman J</w:t>
      </w:r>
      <w:r w:rsidRPr="0019657E">
        <w:rPr>
          <w:rFonts w:ascii="Book Antiqua" w:hAnsi="Book Antiqua"/>
          <w:sz w:val="24"/>
          <w:szCs w:val="24"/>
        </w:rPr>
        <w:t xml:space="preserve">. CPTSD is a distinct entity: comment on </w:t>
      </w:r>
      <w:proofErr w:type="spellStart"/>
      <w:r w:rsidRPr="0019657E">
        <w:rPr>
          <w:rFonts w:ascii="Book Antiqua" w:hAnsi="Book Antiqua"/>
          <w:sz w:val="24"/>
          <w:szCs w:val="24"/>
        </w:rPr>
        <w:t>Resick</w:t>
      </w:r>
      <w:proofErr w:type="spellEnd"/>
      <w:r w:rsidRPr="0019657E">
        <w:rPr>
          <w:rFonts w:ascii="Book Antiqua" w:hAnsi="Book Antiqua"/>
          <w:sz w:val="24"/>
          <w:szCs w:val="24"/>
        </w:rPr>
        <w:t xml:space="preserve"> et al. (2012). </w:t>
      </w:r>
      <w:r w:rsidRPr="0019657E">
        <w:rPr>
          <w:rFonts w:ascii="Book Antiqua" w:hAnsi="Book Antiqua"/>
          <w:i/>
          <w:sz w:val="24"/>
          <w:szCs w:val="24"/>
        </w:rPr>
        <w:t>J Trauma Stress</w:t>
      </w:r>
      <w:r w:rsidRPr="0019657E">
        <w:rPr>
          <w:rFonts w:ascii="Book Antiqua" w:hAnsi="Book Antiqua"/>
          <w:sz w:val="24"/>
          <w:szCs w:val="24"/>
        </w:rPr>
        <w:t xml:space="preserve"> 2012; </w:t>
      </w:r>
      <w:r w:rsidRPr="0019657E">
        <w:rPr>
          <w:rFonts w:ascii="Book Antiqua" w:hAnsi="Book Antiqua"/>
          <w:b/>
          <w:sz w:val="24"/>
          <w:szCs w:val="24"/>
        </w:rPr>
        <w:t>25</w:t>
      </w:r>
      <w:r w:rsidRPr="0019657E">
        <w:rPr>
          <w:rFonts w:ascii="Book Antiqua" w:hAnsi="Book Antiqua"/>
          <w:sz w:val="24"/>
          <w:szCs w:val="24"/>
        </w:rPr>
        <w:t>: 256-7; discussion on 260-3 [PMID: 22729977 DOI: 10.1002/jts.21697]</w:t>
      </w:r>
    </w:p>
    <w:p w14:paraId="593B0D5B"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lastRenderedPageBreak/>
        <w:t xml:space="preserve">4 </w:t>
      </w:r>
      <w:r w:rsidRPr="0019657E">
        <w:rPr>
          <w:rFonts w:ascii="Book Antiqua" w:hAnsi="Book Antiqua"/>
          <w:b/>
          <w:sz w:val="24"/>
          <w:szCs w:val="24"/>
        </w:rPr>
        <w:t>McLean LM</w:t>
      </w:r>
      <w:r w:rsidRPr="0019657E">
        <w:rPr>
          <w:rFonts w:ascii="Book Antiqua" w:hAnsi="Book Antiqua"/>
          <w:sz w:val="24"/>
          <w:szCs w:val="24"/>
        </w:rPr>
        <w:t xml:space="preserve">, Gallop R. Implications of childhood sexual abuse for adult borderline personality disorder and complex posttraumatic stress disorder. </w:t>
      </w:r>
      <w:r w:rsidRPr="0019657E">
        <w:rPr>
          <w:rFonts w:ascii="Book Antiqua" w:hAnsi="Book Antiqua"/>
          <w:i/>
          <w:sz w:val="24"/>
          <w:szCs w:val="24"/>
        </w:rPr>
        <w:t>Am J Psychiatry</w:t>
      </w:r>
      <w:r w:rsidRPr="0019657E">
        <w:rPr>
          <w:rFonts w:ascii="Book Antiqua" w:hAnsi="Book Antiqua"/>
          <w:sz w:val="24"/>
          <w:szCs w:val="24"/>
        </w:rPr>
        <w:t xml:space="preserve"> 2003; </w:t>
      </w:r>
      <w:r w:rsidRPr="0019657E">
        <w:rPr>
          <w:rFonts w:ascii="Book Antiqua" w:hAnsi="Book Antiqua"/>
          <w:b/>
          <w:sz w:val="24"/>
          <w:szCs w:val="24"/>
        </w:rPr>
        <w:t>160</w:t>
      </w:r>
      <w:r w:rsidRPr="0019657E">
        <w:rPr>
          <w:rFonts w:ascii="Book Antiqua" w:hAnsi="Book Antiqua"/>
          <w:sz w:val="24"/>
          <w:szCs w:val="24"/>
        </w:rPr>
        <w:t>: 369-371 [PMID: 12562587 DOI: 10.1176/appi.ajp.160.2.369]</w:t>
      </w:r>
    </w:p>
    <w:p w14:paraId="497C45C8"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5 </w:t>
      </w:r>
      <w:r w:rsidRPr="0019657E">
        <w:rPr>
          <w:rFonts w:ascii="Book Antiqua" w:hAnsi="Book Antiqua"/>
          <w:b/>
          <w:sz w:val="24"/>
          <w:szCs w:val="24"/>
        </w:rPr>
        <w:t>Reed GM</w:t>
      </w:r>
      <w:r w:rsidRPr="0019657E">
        <w:rPr>
          <w:rFonts w:ascii="Book Antiqua" w:hAnsi="Book Antiqua"/>
          <w:sz w:val="24"/>
          <w:szCs w:val="24"/>
        </w:rPr>
        <w:t xml:space="preserve">, First MB, Elena Medina-Mora M, </w:t>
      </w:r>
      <w:proofErr w:type="spellStart"/>
      <w:r w:rsidRPr="0019657E">
        <w:rPr>
          <w:rFonts w:ascii="Book Antiqua" w:hAnsi="Book Antiqua"/>
          <w:sz w:val="24"/>
          <w:szCs w:val="24"/>
        </w:rPr>
        <w:t>Gureje</w:t>
      </w:r>
      <w:proofErr w:type="spellEnd"/>
      <w:r w:rsidRPr="0019657E">
        <w:rPr>
          <w:rFonts w:ascii="Book Antiqua" w:hAnsi="Book Antiqua"/>
          <w:sz w:val="24"/>
          <w:szCs w:val="24"/>
        </w:rPr>
        <w:t xml:space="preserve"> O, Pike KM, </w:t>
      </w:r>
      <w:proofErr w:type="spellStart"/>
      <w:r w:rsidRPr="0019657E">
        <w:rPr>
          <w:rFonts w:ascii="Book Antiqua" w:hAnsi="Book Antiqua"/>
          <w:sz w:val="24"/>
          <w:szCs w:val="24"/>
        </w:rPr>
        <w:t>Saxena</w:t>
      </w:r>
      <w:proofErr w:type="spellEnd"/>
      <w:r w:rsidRPr="0019657E">
        <w:rPr>
          <w:rFonts w:ascii="Book Antiqua" w:hAnsi="Book Antiqua"/>
          <w:sz w:val="24"/>
          <w:szCs w:val="24"/>
        </w:rPr>
        <w:t xml:space="preserve"> S. Draft diagnostic guidelines for ICD-11 mental and behavioural disorders available for review and comment. </w:t>
      </w:r>
      <w:r w:rsidRPr="0019657E">
        <w:rPr>
          <w:rFonts w:ascii="Book Antiqua" w:hAnsi="Book Antiqua"/>
          <w:i/>
          <w:sz w:val="24"/>
          <w:szCs w:val="24"/>
        </w:rPr>
        <w:t>World Psychiatry</w:t>
      </w:r>
      <w:r w:rsidRPr="0019657E">
        <w:rPr>
          <w:rFonts w:ascii="Book Antiqua" w:hAnsi="Book Antiqua"/>
          <w:sz w:val="24"/>
          <w:szCs w:val="24"/>
        </w:rPr>
        <w:t xml:space="preserve"> 2016; </w:t>
      </w:r>
      <w:r w:rsidRPr="0019657E">
        <w:rPr>
          <w:rFonts w:ascii="Book Antiqua" w:hAnsi="Book Antiqua"/>
          <w:b/>
          <w:sz w:val="24"/>
          <w:szCs w:val="24"/>
        </w:rPr>
        <w:t>15</w:t>
      </w:r>
      <w:r w:rsidRPr="0019657E">
        <w:rPr>
          <w:rFonts w:ascii="Book Antiqua" w:hAnsi="Book Antiqua"/>
          <w:sz w:val="24"/>
          <w:szCs w:val="24"/>
        </w:rPr>
        <w:t>: 112-113 [PMID: 27265692 DOI: 10.1002/wps.20322]</w:t>
      </w:r>
    </w:p>
    <w:p w14:paraId="3F8DEECF"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6 </w:t>
      </w:r>
      <w:r w:rsidRPr="0019657E">
        <w:rPr>
          <w:rFonts w:ascii="Book Antiqua" w:hAnsi="Book Antiqua"/>
          <w:b/>
          <w:sz w:val="24"/>
          <w:szCs w:val="24"/>
        </w:rPr>
        <w:t>Bryant RA</w:t>
      </w:r>
      <w:r w:rsidRPr="0019657E">
        <w:rPr>
          <w:rFonts w:ascii="Book Antiqua" w:hAnsi="Book Antiqua"/>
          <w:sz w:val="24"/>
          <w:szCs w:val="24"/>
        </w:rPr>
        <w:t xml:space="preserve">. The complexity of complex PTSD. </w:t>
      </w:r>
      <w:r w:rsidRPr="0019657E">
        <w:rPr>
          <w:rFonts w:ascii="Book Antiqua" w:hAnsi="Book Antiqua"/>
          <w:i/>
          <w:sz w:val="24"/>
          <w:szCs w:val="24"/>
        </w:rPr>
        <w:t>Am J Psychiatry</w:t>
      </w:r>
      <w:r w:rsidRPr="0019657E">
        <w:rPr>
          <w:rFonts w:ascii="Book Antiqua" w:hAnsi="Book Antiqua"/>
          <w:sz w:val="24"/>
          <w:szCs w:val="24"/>
        </w:rPr>
        <w:t xml:space="preserve"> 2010; </w:t>
      </w:r>
      <w:r w:rsidRPr="0019657E">
        <w:rPr>
          <w:rFonts w:ascii="Book Antiqua" w:hAnsi="Book Antiqua"/>
          <w:b/>
          <w:sz w:val="24"/>
          <w:szCs w:val="24"/>
        </w:rPr>
        <w:t>167</w:t>
      </w:r>
      <w:r w:rsidRPr="0019657E">
        <w:rPr>
          <w:rFonts w:ascii="Book Antiqua" w:hAnsi="Book Antiqua"/>
          <w:sz w:val="24"/>
          <w:szCs w:val="24"/>
        </w:rPr>
        <w:t>: 879-881 [PMID: 20693462 DOI: 10.1176/appi.ajp.2010.10040606]</w:t>
      </w:r>
    </w:p>
    <w:p w14:paraId="430F5D48"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7 </w:t>
      </w:r>
      <w:proofErr w:type="spellStart"/>
      <w:r w:rsidRPr="0019657E">
        <w:rPr>
          <w:rFonts w:ascii="Book Antiqua" w:hAnsi="Book Antiqua"/>
          <w:b/>
          <w:sz w:val="24"/>
          <w:szCs w:val="24"/>
        </w:rPr>
        <w:t>Cloitre</w:t>
      </w:r>
      <w:proofErr w:type="spellEnd"/>
      <w:r w:rsidRPr="0019657E">
        <w:rPr>
          <w:rFonts w:ascii="Book Antiqua" w:hAnsi="Book Antiqua"/>
          <w:b/>
          <w:sz w:val="24"/>
          <w:szCs w:val="24"/>
        </w:rPr>
        <w:t xml:space="preserve"> M</w:t>
      </w:r>
      <w:r w:rsidRPr="0019657E">
        <w:rPr>
          <w:rFonts w:ascii="Book Antiqua" w:hAnsi="Book Antiqua"/>
          <w:sz w:val="24"/>
          <w:szCs w:val="24"/>
        </w:rPr>
        <w:t xml:space="preserve">, Courtois CA, </w:t>
      </w:r>
      <w:proofErr w:type="spellStart"/>
      <w:r w:rsidRPr="0019657E">
        <w:rPr>
          <w:rFonts w:ascii="Book Antiqua" w:hAnsi="Book Antiqua"/>
          <w:sz w:val="24"/>
          <w:szCs w:val="24"/>
        </w:rPr>
        <w:t>Charuvastra</w:t>
      </w:r>
      <w:proofErr w:type="spellEnd"/>
      <w:r w:rsidRPr="0019657E">
        <w:rPr>
          <w:rFonts w:ascii="Book Antiqua" w:hAnsi="Book Antiqua"/>
          <w:sz w:val="24"/>
          <w:szCs w:val="24"/>
        </w:rPr>
        <w:t xml:space="preserve"> A, </w:t>
      </w:r>
      <w:proofErr w:type="spellStart"/>
      <w:r w:rsidRPr="0019657E">
        <w:rPr>
          <w:rFonts w:ascii="Book Antiqua" w:hAnsi="Book Antiqua"/>
          <w:sz w:val="24"/>
          <w:szCs w:val="24"/>
        </w:rPr>
        <w:t>Carapezza</w:t>
      </w:r>
      <w:proofErr w:type="spellEnd"/>
      <w:r w:rsidRPr="0019657E">
        <w:rPr>
          <w:rFonts w:ascii="Book Antiqua" w:hAnsi="Book Antiqua"/>
          <w:sz w:val="24"/>
          <w:szCs w:val="24"/>
        </w:rPr>
        <w:t xml:space="preserve"> R, </w:t>
      </w:r>
      <w:proofErr w:type="spellStart"/>
      <w:r w:rsidRPr="0019657E">
        <w:rPr>
          <w:rFonts w:ascii="Book Antiqua" w:hAnsi="Book Antiqua"/>
          <w:sz w:val="24"/>
          <w:szCs w:val="24"/>
        </w:rPr>
        <w:t>Stolbach</w:t>
      </w:r>
      <w:proofErr w:type="spellEnd"/>
      <w:r w:rsidRPr="0019657E">
        <w:rPr>
          <w:rFonts w:ascii="Book Antiqua" w:hAnsi="Book Antiqua"/>
          <w:sz w:val="24"/>
          <w:szCs w:val="24"/>
        </w:rPr>
        <w:t xml:space="preserve"> BC, Green BL. Treatment of complex PTSD: results of the ISTSS expert clinician survey on best practices. </w:t>
      </w:r>
      <w:r w:rsidRPr="0019657E">
        <w:rPr>
          <w:rFonts w:ascii="Book Antiqua" w:hAnsi="Book Antiqua"/>
          <w:i/>
          <w:sz w:val="24"/>
          <w:szCs w:val="24"/>
        </w:rPr>
        <w:t>J Trauma Stress</w:t>
      </w:r>
      <w:r w:rsidRPr="0019657E">
        <w:rPr>
          <w:rFonts w:ascii="Book Antiqua" w:hAnsi="Book Antiqua"/>
          <w:sz w:val="24"/>
          <w:szCs w:val="24"/>
        </w:rPr>
        <w:t xml:space="preserve"> 2011; </w:t>
      </w:r>
      <w:r w:rsidRPr="0019657E">
        <w:rPr>
          <w:rFonts w:ascii="Book Antiqua" w:hAnsi="Book Antiqua"/>
          <w:b/>
          <w:sz w:val="24"/>
          <w:szCs w:val="24"/>
        </w:rPr>
        <w:t>24</w:t>
      </w:r>
      <w:r w:rsidRPr="0019657E">
        <w:rPr>
          <w:rFonts w:ascii="Book Antiqua" w:hAnsi="Book Antiqua"/>
          <w:sz w:val="24"/>
          <w:szCs w:val="24"/>
        </w:rPr>
        <w:t>: 615-627 [PMID: 22147449 DOI: 10.1002/jts.20697]</w:t>
      </w:r>
    </w:p>
    <w:p w14:paraId="3F7A6414"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8 </w:t>
      </w:r>
      <w:r w:rsidRPr="0019657E">
        <w:rPr>
          <w:rFonts w:ascii="Book Antiqua" w:hAnsi="Book Antiqua"/>
          <w:b/>
          <w:sz w:val="24"/>
          <w:szCs w:val="24"/>
        </w:rPr>
        <w:t>McDonnell M</w:t>
      </w:r>
      <w:r w:rsidRPr="0019657E">
        <w:rPr>
          <w:rFonts w:ascii="Book Antiqua" w:hAnsi="Book Antiqua"/>
          <w:sz w:val="24"/>
          <w:szCs w:val="24"/>
        </w:rPr>
        <w:t xml:space="preserve">, </w:t>
      </w:r>
      <w:proofErr w:type="spellStart"/>
      <w:r w:rsidRPr="0019657E">
        <w:rPr>
          <w:rFonts w:ascii="Book Antiqua" w:hAnsi="Book Antiqua"/>
          <w:sz w:val="24"/>
          <w:szCs w:val="24"/>
        </w:rPr>
        <w:t>Robjant</w:t>
      </w:r>
      <w:proofErr w:type="spellEnd"/>
      <w:r w:rsidRPr="0019657E">
        <w:rPr>
          <w:rFonts w:ascii="Book Antiqua" w:hAnsi="Book Antiqua"/>
          <w:sz w:val="24"/>
          <w:szCs w:val="24"/>
        </w:rPr>
        <w:t xml:space="preserve"> K, </w:t>
      </w:r>
      <w:proofErr w:type="spellStart"/>
      <w:r w:rsidRPr="0019657E">
        <w:rPr>
          <w:rFonts w:ascii="Book Antiqua" w:hAnsi="Book Antiqua"/>
          <w:sz w:val="24"/>
          <w:szCs w:val="24"/>
        </w:rPr>
        <w:t>Katona</w:t>
      </w:r>
      <w:proofErr w:type="spellEnd"/>
      <w:r w:rsidRPr="0019657E">
        <w:rPr>
          <w:rFonts w:ascii="Book Antiqua" w:hAnsi="Book Antiqua"/>
          <w:sz w:val="24"/>
          <w:szCs w:val="24"/>
        </w:rPr>
        <w:t xml:space="preserve"> C. Complex posttraumatic stress disorder and survivors of human rights violations. </w:t>
      </w:r>
      <w:proofErr w:type="spellStart"/>
      <w:r w:rsidRPr="0019657E">
        <w:rPr>
          <w:rFonts w:ascii="Book Antiqua" w:hAnsi="Book Antiqua"/>
          <w:i/>
          <w:sz w:val="24"/>
          <w:szCs w:val="24"/>
        </w:rPr>
        <w:t>Curr</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Opin</w:t>
      </w:r>
      <w:proofErr w:type="spellEnd"/>
      <w:r w:rsidRPr="0019657E">
        <w:rPr>
          <w:rFonts w:ascii="Book Antiqua" w:hAnsi="Book Antiqua"/>
          <w:i/>
          <w:sz w:val="24"/>
          <w:szCs w:val="24"/>
        </w:rPr>
        <w:t xml:space="preserve"> Psychiatry</w:t>
      </w:r>
      <w:r w:rsidRPr="0019657E">
        <w:rPr>
          <w:rFonts w:ascii="Book Antiqua" w:hAnsi="Book Antiqua"/>
          <w:sz w:val="24"/>
          <w:szCs w:val="24"/>
        </w:rPr>
        <w:t xml:space="preserve"> 2013; </w:t>
      </w:r>
      <w:r w:rsidRPr="0019657E">
        <w:rPr>
          <w:rFonts w:ascii="Book Antiqua" w:hAnsi="Book Antiqua"/>
          <w:b/>
          <w:sz w:val="24"/>
          <w:szCs w:val="24"/>
        </w:rPr>
        <w:t>26</w:t>
      </w:r>
      <w:r w:rsidRPr="0019657E">
        <w:rPr>
          <w:rFonts w:ascii="Book Antiqua" w:hAnsi="Book Antiqua"/>
          <w:sz w:val="24"/>
          <w:szCs w:val="24"/>
        </w:rPr>
        <w:t>: 1-6 [PMID: 23154645 DOI: 10.1097/YCO.0b013e32835aea9d]</w:t>
      </w:r>
    </w:p>
    <w:p w14:paraId="555E33B3"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9 </w:t>
      </w:r>
      <w:r w:rsidRPr="0019657E">
        <w:rPr>
          <w:rFonts w:ascii="Book Antiqua" w:hAnsi="Book Antiqua"/>
          <w:b/>
          <w:sz w:val="24"/>
          <w:szCs w:val="24"/>
        </w:rPr>
        <w:t xml:space="preserve">Courtois CA. </w:t>
      </w:r>
      <w:r w:rsidRPr="0019657E">
        <w:rPr>
          <w:rFonts w:ascii="Book Antiqua" w:hAnsi="Book Antiqua"/>
          <w:sz w:val="24"/>
          <w:szCs w:val="24"/>
        </w:rPr>
        <w:t>Complex trauma</w:t>
      </w:r>
      <w:r w:rsidRPr="0019657E">
        <w:rPr>
          <w:rFonts w:ascii="Book Antiqua" w:hAnsi="Book Antiqua"/>
          <w:b/>
          <w:sz w:val="24"/>
          <w:szCs w:val="24"/>
        </w:rPr>
        <w:t>,</w:t>
      </w:r>
      <w:r w:rsidR="0092226E" w:rsidRPr="0019657E">
        <w:rPr>
          <w:rFonts w:ascii="Book Antiqua" w:hAnsi="Book Antiqua"/>
          <w:sz w:val="24"/>
          <w:szCs w:val="24"/>
        </w:rPr>
        <w:t xml:space="preserve"> </w:t>
      </w:r>
      <w:r w:rsidRPr="0019657E">
        <w:rPr>
          <w:rFonts w:ascii="Book Antiqua" w:hAnsi="Book Antiqua"/>
          <w:sz w:val="24"/>
          <w:szCs w:val="24"/>
        </w:rPr>
        <w:t xml:space="preserve">complex reactions: Assessment and treatment. </w:t>
      </w:r>
      <w:proofErr w:type="spellStart"/>
      <w:r w:rsidR="0092226E" w:rsidRPr="0019657E">
        <w:rPr>
          <w:rFonts w:ascii="Book Antiqua" w:hAnsi="Book Antiqua"/>
          <w:i/>
          <w:sz w:val="24"/>
          <w:szCs w:val="24"/>
        </w:rPr>
        <w:t>Psychol</w:t>
      </w:r>
      <w:proofErr w:type="spellEnd"/>
      <w:r w:rsidR="0092226E" w:rsidRPr="0019657E">
        <w:rPr>
          <w:rFonts w:ascii="Book Antiqua" w:hAnsi="Book Antiqua"/>
          <w:i/>
          <w:sz w:val="24"/>
          <w:szCs w:val="24"/>
        </w:rPr>
        <w:t xml:space="preserve"> Trauma</w:t>
      </w:r>
      <w:r w:rsidRPr="0019657E">
        <w:rPr>
          <w:rFonts w:ascii="Book Antiqua" w:hAnsi="Book Antiqua"/>
          <w:sz w:val="24"/>
          <w:szCs w:val="24"/>
        </w:rPr>
        <w:t xml:space="preserve"> 2008;</w:t>
      </w:r>
      <w:r w:rsidR="0092226E" w:rsidRPr="0019657E">
        <w:rPr>
          <w:rFonts w:ascii="Book Antiqua" w:hAnsi="Book Antiqua" w:hint="eastAsia"/>
          <w:sz w:val="24"/>
          <w:szCs w:val="24"/>
          <w:lang w:eastAsia="zh-CN"/>
        </w:rPr>
        <w:t xml:space="preserve"> </w:t>
      </w:r>
      <w:r w:rsidRPr="0019657E">
        <w:rPr>
          <w:rFonts w:ascii="Book Antiqua" w:hAnsi="Book Antiqua"/>
          <w:b/>
          <w:sz w:val="24"/>
          <w:szCs w:val="24"/>
        </w:rPr>
        <w:t>S</w:t>
      </w:r>
      <w:r w:rsidRPr="0019657E">
        <w:rPr>
          <w:rFonts w:ascii="Book Antiqua" w:hAnsi="Book Antiqua"/>
          <w:sz w:val="24"/>
          <w:szCs w:val="24"/>
        </w:rPr>
        <w:t>:</w:t>
      </w:r>
      <w:r w:rsidR="0092226E" w:rsidRPr="0019657E">
        <w:rPr>
          <w:rFonts w:ascii="Book Antiqua" w:hAnsi="Book Antiqua" w:hint="eastAsia"/>
          <w:sz w:val="24"/>
          <w:szCs w:val="24"/>
          <w:lang w:eastAsia="zh-CN"/>
        </w:rPr>
        <w:t xml:space="preserve"> </w:t>
      </w:r>
      <w:r w:rsidRPr="0019657E">
        <w:rPr>
          <w:rFonts w:ascii="Book Antiqua" w:hAnsi="Book Antiqua"/>
          <w:sz w:val="24"/>
          <w:szCs w:val="24"/>
        </w:rPr>
        <w:t>86–100 [DOI: 10.1037/1942-9681.S.1.86]</w:t>
      </w:r>
    </w:p>
    <w:p w14:paraId="19F22B1A"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10 </w:t>
      </w:r>
      <w:proofErr w:type="spellStart"/>
      <w:r w:rsidRPr="0019657E">
        <w:rPr>
          <w:rFonts w:ascii="Book Antiqua" w:hAnsi="Book Antiqua"/>
          <w:b/>
          <w:sz w:val="24"/>
          <w:szCs w:val="24"/>
        </w:rPr>
        <w:t>Palic</w:t>
      </w:r>
      <w:proofErr w:type="spellEnd"/>
      <w:r w:rsidRPr="0019657E">
        <w:rPr>
          <w:rFonts w:ascii="Book Antiqua" w:hAnsi="Book Antiqua"/>
          <w:b/>
          <w:sz w:val="24"/>
          <w:szCs w:val="24"/>
        </w:rPr>
        <w:t xml:space="preserve"> S</w:t>
      </w:r>
      <w:r w:rsidRPr="0019657E">
        <w:rPr>
          <w:rFonts w:ascii="Book Antiqua" w:hAnsi="Book Antiqua"/>
          <w:sz w:val="24"/>
          <w:szCs w:val="24"/>
        </w:rPr>
        <w:t xml:space="preserve">, </w:t>
      </w:r>
      <w:proofErr w:type="spellStart"/>
      <w:r w:rsidRPr="0019657E">
        <w:rPr>
          <w:rFonts w:ascii="Book Antiqua" w:hAnsi="Book Antiqua"/>
          <w:sz w:val="24"/>
          <w:szCs w:val="24"/>
        </w:rPr>
        <w:t>Zerach</w:t>
      </w:r>
      <w:proofErr w:type="spellEnd"/>
      <w:r w:rsidRPr="0019657E">
        <w:rPr>
          <w:rFonts w:ascii="Book Antiqua" w:hAnsi="Book Antiqua"/>
          <w:sz w:val="24"/>
          <w:szCs w:val="24"/>
        </w:rPr>
        <w:t xml:space="preserve"> G, </w:t>
      </w:r>
      <w:proofErr w:type="spellStart"/>
      <w:r w:rsidRPr="0019657E">
        <w:rPr>
          <w:rFonts w:ascii="Book Antiqua" w:hAnsi="Book Antiqua"/>
          <w:sz w:val="24"/>
          <w:szCs w:val="24"/>
        </w:rPr>
        <w:t>Shevlin</w:t>
      </w:r>
      <w:proofErr w:type="spellEnd"/>
      <w:r w:rsidRPr="0019657E">
        <w:rPr>
          <w:rFonts w:ascii="Book Antiqua" w:hAnsi="Book Antiqua"/>
          <w:sz w:val="24"/>
          <w:szCs w:val="24"/>
        </w:rPr>
        <w:t xml:space="preserve"> M, </w:t>
      </w:r>
      <w:proofErr w:type="spellStart"/>
      <w:r w:rsidRPr="0019657E">
        <w:rPr>
          <w:rFonts w:ascii="Book Antiqua" w:hAnsi="Book Antiqua"/>
          <w:sz w:val="24"/>
          <w:szCs w:val="24"/>
        </w:rPr>
        <w:t>Zeligman</w:t>
      </w:r>
      <w:proofErr w:type="spellEnd"/>
      <w:r w:rsidRPr="0019657E">
        <w:rPr>
          <w:rFonts w:ascii="Book Antiqua" w:hAnsi="Book Antiqua"/>
          <w:sz w:val="24"/>
          <w:szCs w:val="24"/>
        </w:rPr>
        <w:t xml:space="preserve"> Z, </w:t>
      </w:r>
      <w:proofErr w:type="spellStart"/>
      <w:r w:rsidRPr="0019657E">
        <w:rPr>
          <w:rFonts w:ascii="Book Antiqua" w:hAnsi="Book Antiqua"/>
          <w:sz w:val="24"/>
          <w:szCs w:val="24"/>
        </w:rPr>
        <w:t>Elklit</w:t>
      </w:r>
      <w:proofErr w:type="spellEnd"/>
      <w:r w:rsidRPr="0019657E">
        <w:rPr>
          <w:rFonts w:ascii="Book Antiqua" w:hAnsi="Book Antiqua"/>
          <w:sz w:val="24"/>
          <w:szCs w:val="24"/>
        </w:rPr>
        <w:t xml:space="preserve"> A, Solomon Z. Evidence of complex posttraumatic stress disorder (CPTSD) across populations with prolonged trauma of varying interpersonal intensity and ages of exposure. </w:t>
      </w:r>
      <w:r w:rsidRPr="0019657E">
        <w:rPr>
          <w:rFonts w:ascii="Book Antiqua" w:hAnsi="Book Antiqua"/>
          <w:i/>
          <w:sz w:val="24"/>
          <w:szCs w:val="24"/>
        </w:rPr>
        <w:t>Psychiatry Res</w:t>
      </w:r>
      <w:r w:rsidRPr="0019657E">
        <w:rPr>
          <w:rFonts w:ascii="Book Antiqua" w:hAnsi="Book Antiqua"/>
          <w:sz w:val="24"/>
          <w:szCs w:val="24"/>
        </w:rPr>
        <w:t xml:space="preserve"> 2016; </w:t>
      </w:r>
      <w:r w:rsidRPr="0019657E">
        <w:rPr>
          <w:rFonts w:ascii="Book Antiqua" w:hAnsi="Book Antiqua"/>
          <w:b/>
          <w:sz w:val="24"/>
          <w:szCs w:val="24"/>
        </w:rPr>
        <w:t>246</w:t>
      </w:r>
      <w:r w:rsidRPr="0019657E">
        <w:rPr>
          <w:rFonts w:ascii="Book Antiqua" w:hAnsi="Book Antiqua"/>
          <w:sz w:val="24"/>
          <w:szCs w:val="24"/>
        </w:rPr>
        <w:t>: 692-699 [PMID: 27839826 DOI: 10.1016/j.psychres.2016.10.062]</w:t>
      </w:r>
    </w:p>
    <w:p w14:paraId="7A6C4C73"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11 </w:t>
      </w:r>
      <w:r w:rsidRPr="0019657E">
        <w:rPr>
          <w:rFonts w:ascii="Book Antiqua" w:hAnsi="Book Antiqua"/>
          <w:b/>
          <w:sz w:val="24"/>
          <w:szCs w:val="24"/>
        </w:rPr>
        <w:t xml:space="preserve">van </w:t>
      </w:r>
      <w:proofErr w:type="spellStart"/>
      <w:r w:rsidRPr="0019657E">
        <w:rPr>
          <w:rFonts w:ascii="Book Antiqua" w:hAnsi="Book Antiqua"/>
          <w:b/>
          <w:sz w:val="24"/>
          <w:szCs w:val="24"/>
        </w:rPr>
        <w:t>Dijke</w:t>
      </w:r>
      <w:proofErr w:type="spellEnd"/>
      <w:r w:rsidRPr="0019657E">
        <w:rPr>
          <w:rFonts w:ascii="Book Antiqua" w:hAnsi="Book Antiqua"/>
          <w:b/>
          <w:sz w:val="24"/>
          <w:szCs w:val="24"/>
        </w:rPr>
        <w:t xml:space="preserve"> A</w:t>
      </w:r>
      <w:r w:rsidRPr="0019657E">
        <w:rPr>
          <w:rFonts w:ascii="Book Antiqua" w:hAnsi="Book Antiqua"/>
          <w:sz w:val="24"/>
          <w:szCs w:val="24"/>
        </w:rPr>
        <w:t xml:space="preserve">, Ford JD, Frank LE, van der Hart O. Association of Childhood Complex Trauma and Dissociation </w:t>
      </w:r>
      <w:proofErr w:type="gramStart"/>
      <w:r w:rsidRPr="0019657E">
        <w:rPr>
          <w:rFonts w:ascii="Book Antiqua" w:hAnsi="Book Antiqua"/>
          <w:sz w:val="24"/>
          <w:szCs w:val="24"/>
        </w:rPr>
        <w:t>With</w:t>
      </w:r>
      <w:proofErr w:type="gramEnd"/>
      <w:r w:rsidRPr="0019657E">
        <w:rPr>
          <w:rFonts w:ascii="Book Antiqua" w:hAnsi="Book Antiqua"/>
          <w:sz w:val="24"/>
          <w:szCs w:val="24"/>
        </w:rPr>
        <w:t xml:space="preserve"> Complex Posttraumatic Stress Disorder Symptoms in Adulthood. </w:t>
      </w:r>
      <w:r w:rsidRPr="0019657E">
        <w:rPr>
          <w:rFonts w:ascii="Book Antiqua" w:hAnsi="Book Antiqua"/>
          <w:i/>
          <w:sz w:val="24"/>
          <w:szCs w:val="24"/>
        </w:rPr>
        <w:t>J Trauma Dissociation</w:t>
      </w:r>
      <w:r w:rsidRPr="0019657E">
        <w:rPr>
          <w:rFonts w:ascii="Book Antiqua" w:hAnsi="Book Antiqua"/>
          <w:sz w:val="24"/>
          <w:szCs w:val="24"/>
        </w:rPr>
        <w:t xml:space="preserve"> 2015; </w:t>
      </w:r>
      <w:r w:rsidRPr="0019657E">
        <w:rPr>
          <w:rFonts w:ascii="Book Antiqua" w:hAnsi="Book Antiqua"/>
          <w:b/>
          <w:sz w:val="24"/>
          <w:szCs w:val="24"/>
        </w:rPr>
        <w:t>16</w:t>
      </w:r>
      <w:r w:rsidRPr="0019657E">
        <w:rPr>
          <w:rFonts w:ascii="Book Antiqua" w:hAnsi="Book Antiqua"/>
          <w:sz w:val="24"/>
          <w:szCs w:val="24"/>
        </w:rPr>
        <w:t>: 428-441 [PMID: 25905664 DOI: 10.1080/15299732.2015.1016253]</w:t>
      </w:r>
    </w:p>
    <w:p w14:paraId="27BDC6F9"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12 </w:t>
      </w:r>
      <w:proofErr w:type="spellStart"/>
      <w:r w:rsidRPr="0019657E">
        <w:rPr>
          <w:rFonts w:ascii="Book Antiqua" w:hAnsi="Book Antiqua"/>
          <w:b/>
          <w:sz w:val="24"/>
          <w:szCs w:val="24"/>
        </w:rPr>
        <w:t>Cloitre</w:t>
      </w:r>
      <w:proofErr w:type="spellEnd"/>
      <w:r w:rsidRPr="0019657E">
        <w:rPr>
          <w:rFonts w:ascii="Book Antiqua" w:hAnsi="Book Antiqua"/>
          <w:b/>
          <w:sz w:val="24"/>
          <w:szCs w:val="24"/>
        </w:rPr>
        <w:t xml:space="preserve"> M</w:t>
      </w:r>
      <w:r w:rsidRPr="0019657E">
        <w:rPr>
          <w:rFonts w:ascii="Book Antiqua" w:hAnsi="Book Antiqua"/>
          <w:sz w:val="24"/>
          <w:szCs w:val="24"/>
        </w:rPr>
        <w:t xml:space="preserve">, </w:t>
      </w:r>
      <w:proofErr w:type="spellStart"/>
      <w:r w:rsidRPr="0019657E">
        <w:rPr>
          <w:rFonts w:ascii="Book Antiqua" w:hAnsi="Book Antiqua"/>
          <w:sz w:val="24"/>
          <w:szCs w:val="24"/>
        </w:rPr>
        <w:t>Stolbach</w:t>
      </w:r>
      <w:proofErr w:type="spellEnd"/>
      <w:r w:rsidRPr="0019657E">
        <w:rPr>
          <w:rFonts w:ascii="Book Antiqua" w:hAnsi="Book Antiqua"/>
          <w:sz w:val="24"/>
          <w:szCs w:val="24"/>
        </w:rPr>
        <w:t xml:space="preserve"> BC, Herman JL, van der </w:t>
      </w:r>
      <w:proofErr w:type="spellStart"/>
      <w:r w:rsidRPr="0019657E">
        <w:rPr>
          <w:rFonts w:ascii="Book Antiqua" w:hAnsi="Book Antiqua"/>
          <w:sz w:val="24"/>
          <w:szCs w:val="24"/>
        </w:rPr>
        <w:t>Kolk</w:t>
      </w:r>
      <w:proofErr w:type="spellEnd"/>
      <w:r w:rsidRPr="0019657E">
        <w:rPr>
          <w:rFonts w:ascii="Book Antiqua" w:hAnsi="Book Antiqua"/>
          <w:sz w:val="24"/>
          <w:szCs w:val="24"/>
        </w:rPr>
        <w:t xml:space="preserve"> B, </w:t>
      </w:r>
      <w:proofErr w:type="spellStart"/>
      <w:r w:rsidRPr="0019657E">
        <w:rPr>
          <w:rFonts w:ascii="Book Antiqua" w:hAnsi="Book Antiqua"/>
          <w:sz w:val="24"/>
          <w:szCs w:val="24"/>
        </w:rPr>
        <w:t>Pynoos</w:t>
      </w:r>
      <w:proofErr w:type="spellEnd"/>
      <w:r w:rsidRPr="0019657E">
        <w:rPr>
          <w:rFonts w:ascii="Book Antiqua" w:hAnsi="Book Antiqua"/>
          <w:sz w:val="24"/>
          <w:szCs w:val="24"/>
        </w:rPr>
        <w:t xml:space="preserve"> R, Wang J, </w:t>
      </w:r>
      <w:proofErr w:type="spellStart"/>
      <w:r w:rsidRPr="0019657E">
        <w:rPr>
          <w:rFonts w:ascii="Book Antiqua" w:hAnsi="Book Antiqua"/>
          <w:sz w:val="24"/>
          <w:szCs w:val="24"/>
        </w:rPr>
        <w:t>Petkova</w:t>
      </w:r>
      <w:proofErr w:type="spellEnd"/>
      <w:r w:rsidRPr="0019657E">
        <w:rPr>
          <w:rFonts w:ascii="Book Antiqua" w:hAnsi="Book Antiqua"/>
          <w:sz w:val="24"/>
          <w:szCs w:val="24"/>
        </w:rPr>
        <w:t xml:space="preserve"> E. A developmental approach to complex PTSD: childhood and adult cumulative trauma as predictors of symptom complexity. </w:t>
      </w:r>
      <w:r w:rsidRPr="0019657E">
        <w:rPr>
          <w:rFonts w:ascii="Book Antiqua" w:hAnsi="Book Antiqua"/>
          <w:i/>
          <w:sz w:val="24"/>
          <w:szCs w:val="24"/>
        </w:rPr>
        <w:t>J Trauma Stress</w:t>
      </w:r>
      <w:r w:rsidRPr="0019657E">
        <w:rPr>
          <w:rFonts w:ascii="Book Antiqua" w:hAnsi="Book Antiqua"/>
          <w:sz w:val="24"/>
          <w:szCs w:val="24"/>
        </w:rPr>
        <w:t xml:space="preserve"> 2009; </w:t>
      </w:r>
      <w:r w:rsidRPr="0019657E">
        <w:rPr>
          <w:rFonts w:ascii="Book Antiqua" w:hAnsi="Book Antiqua"/>
          <w:b/>
          <w:sz w:val="24"/>
          <w:szCs w:val="24"/>
        </w:rPr>
        <w:t>22</w:t>
      </w:r>
      <w:r w:rsidRPr="0019657E">
        <w:rPr>
          <w:rFonts w:ascii="Book Antiqua" w:hAnsi="Book Antiqua"/>
          <w:sz w:val="24"/>
          <w:szCs w:val="24"/>
        </w:rPr>
        <w:t>: 399-408 [PMID: 19795402 DOI: 10.1002/jts.20444]</w:t>
      </w:r>
    </w:p>
    <w:p w14:paraId="36870737"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lastRenderedPageBreak/>
        <w:t xml:space="preserve">13 </w:t>
      </w:r>
      <w:proofErr w:type="spellStart"/>
      <w:r w:rsidRPr="0019657E">
        <w:rPr>
          <w:rFonts w:ascii="Book Antiqua" w:hAnsi="Book Antiqua"/>
          <w:b/>
          <w:sz w:val="24"/>
          <w:szCs w:val="24"/>
        </w:rPr>
        <w:t>Cloitre</w:t>
      </w:r>
      <w:proofErr w:type="spellEnd"/>
      <w:r w:rsidRPr="0019657E">
        <w:rPr>
          <w:rFonts w:ascii="Book Antiqua" w:hAnsi="Book Antiqua"/>
          <w:b/>
          <w:sz w:val="24"/>
          <w:szCs w:val="24"/>
        </w:rPr>
        <w:t xml:space="preserve"> M</w:t>
      </w:r>
      <w:r w:rsidRPr="0019657E">
        <w:rPr>
          <w:rFonts w:ascii="Book Antiqua" w:hAnsi="Book Antiqua"/>
          <w:sz w:val="24"/>
          <w:szCs w:val="24"/>
        </w:rPr>
        <w:t xml:space="preserve">, </w:t>
      </w:r>
      <w:proofErr w:type="spellStart"/>
      <w:r w:rsidRPr="0019657E">
        <w:rPr>
          <w:rFonts w:ascii="Book Antiqua" w:hAnsi="Book Antiqua"/>
          <w:sz w:val="24"/>
          <w:szCs w:val="24"/>
        </w:rPr>
        <w:t>Petkova</w:t>
      </w:r>
      <w:proofErr w:type="spellEnd"/>
      <w:r w:rsidRPr="0019657E">
        <w:rPr>
          <w:rFonts w:ascii="Book Antiqua" w:hAnsi="Book Antiqua"/>
          <w:sz w:val="24"/>
          <w:szCs w:val="24"/>
        </w:rPr>
        <w:t xml:space="preserve"> E, Wang J, Lu </w:t>
      </w:r>
      <w:proofErr w:type="spellStart"/>
      <w:r w:rsidRPr="0019657E">
        <w:rPr>
          <w:rFonts w:ascii="Book Antiqua" w:hAnsi="Book Antiqua"/>
          <w:sz w:val="24"/>
          <w:szCs w:val="24"/>
        </w:rPr>
        <w:t>Lassell</w:t>
      </w:r>
      <w:proofErr w:type="spellEnd"/>
      <w:r w:rsidRPr="0019657E">
        <w:rPr>
          <w:rFonts w:ascii="Book Antiqua" w:hAnsi="Book Antiqua"/>
          <w:sz w:val="24"/>
          <w:szCs w:val="24"/>
        </w:rPr>
        <w:t xml:space="preserve"> F. An examination of the influence of a sequential treatment on the course and impact of dissociation among women with PTSD related to childhood abuse. </w:t>
      </w:r>
      <w:r w:rsidRPr="0019657E">
        <w:rPr>
          <w:rFonts w:ascii="Book Antiqua" w:hAnsi="Book Antiqua"/>
          <w:i/>
          <w:sz w:val="24"/>
          <w:szCs w:val="24"/>
        </w:rPr>
        <w:t>Depress Anxiety</w:t>
      </w:r>
      <w:r w:rsidRPr="0019657E">
        <w:rPr>
          <w:rFonts w:ascii="Book Antiqua" w:hAnsi="Book Antiqua"/>
          <w:sz w:val="24"/>
          <w:szCs w:val="24"/>
        </w:rPr>
        <w:t xml:space="preserve"> 2012; </w:t>
      </w:r>
      <w:r w:rsidRPr="0019657E">
        <w:rPr>
          <w:rFonts w:ascii="Book Antiqua" w:hAnsi="Book Antiqua"/>
          <w:b/>
          <w:sz w:val="24"/>
          <w:szCs w:val="24"/>
        </w:rPr>
        <w:t>29</w:t>
      </w:r>
      <w:r w:rsidRPr="0019657E">
        <w:rPr>
          <w:rFonts w:ascii="Book Antiqua" w:hAnsi="Book Antiqua"/>
          <w:sz w:val="24"/>
          <w:szCs w:val="24"/>
        </w:rPr>
        <w:t>: 709-717 [PMID: 22550033 DOI: 10.1002/da.21920]</w:t>
      </w:r>
    </w:p>
    <w:p w14:paraId="752C8AC4"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14 </w:t>
      </w:r>
      <w:r w:rsidRPr="0019657E">
        <w:rPr>
          <w:rFonts w:ascii="Book Antiqua" w:hAnsi="Book Antiqua"/>
          <w:b/>
          <w:sz w:val="24"/>
          <w:szCs w:val="24"/>
        </w:rPr>
        <w:t>Ehlers A</w:t>
      </w:r>
      <w:r w:rsidRPr="0019657E">
        <w:rPr>
          <w:rFonts w:ascii="Book Antiqua" w:hAnsi="Book Antiqua"/>
          <w:sz w:val="24"/>
          <w:szCs w:val="24"/>
        </w:rPr>
        <w:t xml:space="preserve">, </w:t>
      </w:r>
      <w:proofErr w:type="spellStart"/>
      <w:r w:rsidRPr="0019657E">
        <w:rPr>
          <w:rFonts w:ascii="Book Antiqua" w:hAnsi="Book Antiqua"/>
          <w:sz w:val="24"/>
          <w:szCs w:val="24"/>
        </w:rPr>
        <w:t>Maercker</w:t>
      </w:r>
      <w:proofErr w:type="spellEnd"/>
      <w:r w:rsidRPr="0019657E">
        <w:rPr>
          <w:rFonts w:ascii="Book Antiqua" w:hAnsi="Book Antiqua"/>
          <w:sz w:val="24"/>
          <w:szCs w:val="24"/>
        </w:rPr>
        <w:t xml:space="preserve"> A, Boos A. Posttraumatic stress disorder following political imprisonment: the role of mental defeat, alienation, and perceived permanent change. </w:t>
      </w:r>
      <w:r w:rsidRPr="0019657E">
        <w:rPr>
          <w:rFonts w:ascii="Book Antiqua" w:hAnsi="Book Antiqua"/>
          <w:i/>
          <w:sz w:val="24"/>
          <w:szCs w:val="24"/>
        </w:rPr>
        <w:t xml:space="preserve">J </w:t>
      </w:r>
      <w:proofErr w:type="spellStart"/>
      <w:r w:rsidRPr="0019657E">
        <w:rPr>
          <w:rFonts w:ascii="Book Antiqua" w:hAnsi="Book Antiqua"/>
          <w:i/>
          <w:sz w:val="24"/>
          <w:szCs w:val="24"/>
        </w:rPr>
        <w:t>Abnorm</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Psychol</w:t>
      </w:r>
      <w:proofErr w:type="spellEnd"/>
      <w:r w:rsidRPr="0019657E">
        <w:rPr>
          <w:rFonts w:ascii="Book Antiqua" w:hAnsi="Book Antiqua"/>
          <w:sz w:val="24"/>
          <w:szCs w:val="24"/>
        </w:rPr>
        <w:t xml:space="preserve"> 2000; </w:t>
      </w:r>
      <w:r w:rsidRPr="0019657E">
        <w:rPr>
          <w:rFonts w:ascii="Book Antiqua" w:hAnsi="Book Antiqua"/>
          <w:b/>
          <w:sz w:val="24"/>
          <w:szCs w:val="24"/>
        </w:rPr>
        <w:t>109</w:t>
      </w:r>
      <w:r w:rsidRPr="0019657E">
        <w:rPr>
          <w:rFonts w:ascii="Book Antiqua" w:hAnsi="Book Antiqua"/>
          <w:sz w:val="24"/>
          <w:szCs w:val="24"/>
        </w:rPr>
        <w:t>: 45-55 [PMID: 10740935 DOI: 10.1037/0021-843X.109.1.45]</w:t>
      </w:r>
    </w:p>
    <w:p w14:paraId="48D46D79"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15 </w:t>
      </w:r>
      <w:proofErr w:type="spellStart"/>
      <w:r w:rsidRPr="0019657E">
        <w:rPr>
          <w:rFonts w:ascii="Book Antiqua" w:hAnsi="Book Antiqua"/>
          <w:b/>
          <w:sz w:val="24"/>
          <w:szCs w:val="24"/>
        </w:rPr>
        <w:t>Regier</w:t>
      </w:r>
      <w:proofErr w:type="spellEnd"/>
      <w:r w:rsidRPr="0019657E">
        <w:rPr>
          <w:rFonts w:ascii="Book Antiqua" w:hAnsi="Book Antiqua"/>
          <w:b/>
          <w:sz w:val="24"/>
          <w:szCs w:val="24"/>
        </w:rPr>
        <w:t xml:space="preserve"> DA</w:t>
      </w:r>
      <w:r w:rsidRPr="0019657E">
        <w:rPr>
          <w:rFonts w:ascii="Book Antiqua" w:hAnsi="Book Antiqua"/>
          <w:sz w:val="24"/>
          <w:szCs w:val="24"/>
        </w:rPr>
        <w:t xml:space="preserve">, </w:t>
      </w:r>
      <w:proofErr w:type="spellStart"/>
      <w:r w:rsidRPr="0019657E">
        <w:rPr>
          <w:rFonts w:ascii="Book Antiqua" w:hAnsi="Book Antiqua"/>
          <w:sz w:val="24"/>
          <w:szCs w:val="24"/>
        </w:rPr>
        <w:t>Kuhl</w:t>
      </w:r>
      <w:proofErr w:type="spellEnd"/>
      <w:r w:rsidRPr="0019657E">
        <w:rPr>
          <w:rFonts w:ascii="Book Antiqua" w:hAnsi="Book Antiqua"/>
          <w:sz w:val="24"/>
          <w:szCs w:val="24"/>
        </w:rPr>
        <w:t xml:space="preserve"> EA, </w:t>
      </w:r>
      <w:proofErr w:type="spellStart"/>
      <w:r w:rsidRPr="0019657E">
        <w:rPr>
          <w:rFonts w:ascii="Book Antiqua" w:hAnsi="Book Antiqua"/>
          <w:sz w:val="24"/>
          <w:szCs w:val="24"/>
        </w:rPr>
        <w:t>Kupfer</w:t>
      </w:r>
      <w:proofErr w:type="spellEnd"/>
      <w:r w:rsidRPr="0019657E">
        <w:rPr>
          <w:rFonts w:ascii="Book Antiqua" w:hAnsi="Book Antiqua"/>
          <w:sz w:val="24"/>
          <w:szCs w:val="24"/>
        </w:rPr>
        <w:t xml:space="preserve"> DJ. The DSM-5: Classification and criteria changes. </w:t>
      </w:r>
      <w:r w:rsidRPr="0019657E">
        <w:rPr>
          <w:rFonts w:ascii="Book Antiqua" w:hAnsi="Book Antiqua"/>
          <w:i/>
          <w:sz w:val="24"/>
          <w:szCs w:val="24"/>
        </w:rPr>
        <w:t>World Psychiatry</w:t>
      </w:r>
      <w:r w:rsidRPr="0019657E">
        <w:rPr>
          <w:rFonts w:ascii="Book Antiqua" w:hAnsi="Book Antiqua"/>
          <w:sz w:val="24"/>
          <w:szCs w:val="24"/>
        </w:rPr>
        <w:t xml:space="preserve"> 2013; </w:t>
      </w:r>
      <w:r w:rsidRPr="0019657E">
        <w:rPr>
          <w:rFonts w:ascii="Book Antiqua" w:hAnsi="Book Antiqua"/>
          <w:b/>
          <w:sz w:val="24"/>
          <w:szCs w:val="24"/>
        </w:rPr>
        <w:t>12</w:t>
      </w:r>
      <w:r w:rsidRPr="0019657E">
        <w:rPr>
          <w:rFonts w:ascii="Book Antiqua" w:hAnsi="Book Antiqua"/>
          <w:sz w:val="24"/>
          <w:szCs w:val="24"/>
        </w:rPr>
        <w:t>: 92-98 [PMID: 23737408 DOI: 10.1002/wps.20050]</w:t>
      </w:r>
    </w:p>
    <w:p w14:paraId="1878A6EE"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16 </w:t>
      </w:r>
      <w:proofErr w:type="spellStart"/>
      <w:r w:rsidRPr="0019657E">
        <w:rPr>
          <w:rFonts w:ascii="Book Antiqua" w:hAnsi="Book Antiqua"/>
          <w:b/>
          <w:sz w:val="24"/>
          <w:szCs w:val="24"/>
        </w:rPr>
        <w:t>Cloitre</w:t>
      </w:r>
      <w:proofErr w:type="spellEnd"/>
      <w:r w:rsidRPr="0019657E">
        <w:rPr>
          <w:rFonts w:ascii="Book Antiqua" w:hAnsi="Book Antiqua"/>
          <w:b/>
          <w:sz w:val="24"/>
          <w:szCs w:val="24"/>
        </w:rPr>
        <w:t xml:space="preserve"> M</w:t>
      </w:r>
      <w:r w:rsidRPr="0019657E">
        <w:rPr>
          <w:rFonts w:ascii="Book Antiqua" w:hAnsi="Book Antiqua"/>
          <w:sz w:val="24"/>
          <w:szCs w:val="24"/>
        </w:rPr>
        <w:t xml:space="preserve">, </w:t>
      </w:r>
      <w:proofErr w:type="spellStart"/>
      <w:r w:rsidRPr="0019657E">
        <w:rPr>
          <w:rFonts w:ascii="Book Antiqua" w:hAnsi="Book Antiqua"/>
          <w:sz w:val="24"/>
          <w:szCs w:val="24"/>
        </w:rPr>
        <w:t>Garvert</w:t>
      </w:r>
      <w:proofErr w:type="spellEnd"/>
      <w:r w:rsidRPr="0019657E">
        <w:rPr>
          <w:rFonts w:ascii="Book Antiqua" w:hAnsi="Book Antiqua"/>
          <w:sz w:val="24"/>
          <w:szCs w:val="24"/>
        </w:rPr>
        <w:t xml:space="preserve"> DW, Brewin CR, Bryant RA, </w:t>
      </w:r>
      <w:proofErr w:type="spellStart"/>
      <w:r w:rsidRPr="0019657E">
        <w:rPr>
          <w:rFonts w:ascii="Book Antiqua" w:hAnsi="Book Antiqua"/>
          <w:sz w:val="24"/>
          <w:szCs w:val="24"/>
        </w:rPr>
        <w:t>Maercker</w:t>
      </w:r>
      <w:proofErr w:type="spellEnd"/>
      <w:r w:rsidRPr="0019657E">
        <w:rPr>
          <w:rFonts w:ascii="Book Antiqua" w:hAnsi="Book Antiqua"/>
          <w:sz w:val="24"/>
          <w:szCs w:val="24"/>
        </w:rPr>
        <w:t xml:space="preserve"> A. Evidence for proposed ICD-11 PTSD and complex PTSD: a latent profile analysis. </w:t>
      </w:r>
      <w:proofErr w:type="spellStart"/>
      <w:r w:rsidRPr="0019657E">
        <w:rPr>
          <w:rFonts w:ascii="Book Antiqua" w:hAnsi="Book Antiqua"/>
          <w:i/>
          <w:sz w:val="24"/>
          <w:szCs w:val="24"/>
        </w:rPr>
        <w:t>Eur</w:t>
      </w:r>
      <w:proofErr w:type="spellEnd"/>
      <w:r w:rsidRPr="0019657E">
        <w:rPr>
          <w:rFonts w:ascii="Book Antiqua" w:hAnsi="Book Antiqua"/>
          <w:i/>
          <w:sz w:val="24"/>
          <w:szCs w:val="24"/>
        </w:rPr>
        <w:t xml:space="preserve"> J </w:t>
      </w:r>
      <w:proofErr w:type="spellStart"/>
      <w:r w:rsidRPr="0019657E">
        <w:rPr>
          <w:rFonts w:ascii="Book Antiqua" w:hAnsi="Book Antiqua"/>
          <w:i/>
          <w:sz w:val="24"/>
          <w:szCs w:val="24"/>
        </w:rPr>
        <w:t>Psychotraumatol</w:t>
      </w:r>
      <w:proofErr w:type="spellEnd"/>
      <w:r w:rsidRPr="0019657E">
        <w:rPr>
          <w:rFonts w:ascii="Book Antiqua" w:hAnsi="Book Antiqua"/>
          <w:sz w:val="24"/>
          <w:szCs w:val="24"/>
        </w:rPr>
        <w:t xml:space="preserve"> 2013; </w:t>
      </w:r>
      <w:r w:rsidRPr="0019657E">
        <w:rPr>
          <w:rFonts w:ascii="Book Antiqua" w:hAnsi="Book Antiqua"/>
          <w:b/>
          <w:sz w:val="24"/>
          <w:szCs w:val="24"/>
        </w:rPr>
        <w:t>4</w:t>
      </w:r>
      <w:r w:rsidRPr="0019657E">
        <w:rPr>
          <w:rFonts w:ascii="Book Antiqua" w:hAnsi="Book Antiqua"/>
          <w:sz w:val="24"/>
          <w:szCs w:val="24"/>
        </w:rPr>
        <w:t>:</w:t>
      </w:r>
      <w:r w:rsidR="00EF7005">
        <w:rPr>
          <w:rFonts w:ascii="Book Antiqua" w:hAnsi="Book Antiqua"/>
          <w:sz w:val="24"/>
          <w:szCs w:val="24"/>
        </w:rPr>
        <w:t xml:space="preserve"> </w:t>
      </w:r>
      <w:r w:rsidRPr="0019657E">
        <w:rPr>
          <w:rFonts w:ascii="Book Antiqua" w:hAnsi="Book Antiqua"/>
          <w:sz w:val="24"/>
          <w:szCs w:val="24"/>
        </w:rPr>
        <w:t>[PMID: 23687563 DOI: 10.3402/ejpt.v4i0.20706]</w:t>
      </w:r>
    </w:p>
    <w:p w14:paraId="67A8C87B"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17 </w:t>
      </w:r>
      <w:proofErr w:type="spellStart"/>
      <w:r w:rsidRPr="0019657E">
        <w:rPr>
          <w:rFonts w:ascii="Book Antiqua" w:hAnsi="Book Antiqua"/>
          <w:b/>
          <w:sz w:val="24"/>
          <w:szCs w:val="24"/>
        </w:rPr>
        <w:t>Marinova</w:t>
      </w:r>
      <w:proofErr w:type="spellEnd"/>
      <w:r w:rsidRPr="0019657E">
        <w:rPr>
          <w:rFonts w:ascii="Book Antiqua" w:hAnsi="Book Antiqua"/>
          <w:b/>
          <w:sz w:val="24"/>
          <w:szCs w:val="24"/>
        </w:rPr>
        <w:t xml:space="preserve"> Z</w:t>
      </w:r>
      <w:r w:rsidRPr="0019657E">
        <w:rPr>
          <w:rFonts w:ascii="Book Antiqua" w:hAnsi="Book Antiqua"/>
          <w:sz w:val="24"/>
          <w:szCs w:val="24"/>
        </w:rPr>
        <w:t xml:space="preserve">, </w:t>
      </w:r>
      <w:proofErr w:type="spellStart"/>
      <w:r w:rsidRPr="0019657E">
        <w:rPr>
          <w:rFonts w:ascii="Book Antiqua" w:hAnsi="Book Antiqua"/>
          <w:sz w:val="24"/>
          <w:szCs w:val="24"/>
        </w:rPr>
        <w:t>Maercker</w:t>
      </w:r>
      <w:proofErr w:type="spellEnd"/>
      <w:r w:rsidRPr="0019657E">
        <w:rPr>
          <w:rFonts w:ascii="Book Antiqua" w:hAnsi="Book Antiqua"/>
          <w:sz w:val="24"/>
          <w:szCs w:val="24"/>
        </w:rPr>
        <w:t xml:space="preserve"> A. Biological correlates of complex posttraumatic stress disorder-state of research and future directions. </w:t>
      </w:r>
      <w:proofErr w:type="spellStart"/>
      <w:r w:rsidRPr="0019657E">
        <w:rPr>
          <w:rFonts w:ascii="Book Antiqua" w:hAnsi="Book Antiqua"/>
          <w:i/>
          <w:sz w:val="24"/>
          <w:szCs w:val="24"/>
        </w:rPr>
        <w:t>Eur</w:t>
      </w:r>
      <w:proofErr w:type="spellEnd"/>
      <w:r w:rsidRPr="0019657E">
        <w:rPr>
          <w:rFonts w:ascii="Book Antiqua" w:hAnsi="Book Antiqua"/>
          <w:i/>
          <w:sz w:val="24"/>
          <w:szCs w:val="24"/>
        </w:rPr>
        <w:t xml:space="preserve"> J </w:t>
      </w:r>
      <w:proofErr w:type="spellStart"/>
      <w:r w:rsidRPr="0019657E">
        <w:rPr>
          <w:rFonts w:ascii="Book Antiqua" w:hAnsi="Book Antiqua"/>
          <w:i/>
          <w:sz w:val="24"/>
          <w:szCs w:val="24"/>
        </w:rPr>
        <w:t>Psychotraumatol</w:t>
      </w:r>
      <w:proofErr w:type="spellEnd"/>
      <w:r w:rsidRPr="0019657E">
        <w:rPr>
          <w:rFonts w:ascii="Book Antiqua" w:hAnsi="Book Antiqua"/>
          <w:sz w:val="24"/>
          <w:szCs w:val="24"/>
        </w:rPr>
        <w:t xml:space="preserve"> 2015; </w:t>
      </w:r>
      <w:r w:rsidRPr="0019657E">
        <w:rPr>
          <w:rFonts w:ascii="Book Antiqua" w:hAnsi="Book Antiqua"/>
          <w:b/>
          <w:sz w:val="24"/>
          <w:szCs w:val="24"/>
        </w:rPr>
        <w:t>6</w:t>
      </w:r>
      <w:r w:rsidRPr="0019657E">
        <w:rPr>
          <w:rFonts w:ascii="Book Antiqua" w:hAnsi="Book Antiqua"/>
          <w:sz w:val="24"/>
          <w:szCs w:val="24"/>
        </w:rPr>
        <w:t>: 25913 [PMID: 25887894 DOI: 10.3402/ejpt.v6.25913]</w:t>
      </w:r>
    </w:p>
    <w:p w14:paraId="51201696"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18 </w:t>
      </w:r>
      <w:proofErr w:type="spellStart"/>
      <w:r w:rsidRPr="0019657E">
        <w:rPr>
          <w:rFonts w:ascii="Book Antiqua" w:hAnsi="Book Antiqua"/>
          <w:b/>
          <w:sz w:val="24"/>
          <w:szCs w:val="24"/>
        </w:rPr>
        <w:t>Thomaes</w:t>
      </w:r>
      <w:proofErr w:type="spellEnd"/>
      <w:r w:rsidRPr="0019657E">
        <w:rPr>
          <w:rFonts w:ascii="Book Antiqua" w:hAnsi="Book Antiqua"/>
          <w:b/>
          <w:sz w:val="24"/>
          <w:szCs w:val="24"/>
        </w:rPr>
        <w:t xml:space="preserve"> K</w:t>
      </w:r>
      <w:r w:rsidRPr="0019657E">
        <w:rPr>
          <w:rFonts w:ascii="Book Antiqua" w:hAnsi="Book Antiqua"/>
          <w:sz w:val="24"/>
          <w:szCs w:val="24"/>
        </w:rPr>
        <w:t xml:space="preserve">, </w:t>
      </w:r>
      <w:proofErr w:type="spellStart"/>
      <w:r w:rsidRPr="0019657E">
        <w:rPr>
          <w:rFonts w:ascii="Book Antiqua" w:hAnsi="Book Antiqua"/>
          <w:sz w:val="24"/>
          <w:szCs w:val="24"/>
        </w:rPr>
        <w:t>Dorrepaal</w:t>
      </w:r>
      <w:proofErr w:type="spellEnd"/>
      <w:r w:rsidRPr="0019657E">
        <w:rPr>
          <w:rFonts w:ascii="Book Antiqua" w:hAnsi="Book Antiqua"/>
          <w:sz w:val="24"/>
          <w:szCs w:val="24"/>
        </w:rPr>
        <w:t xml:space="preserve"> E, </w:t>
      </w:r>
      <w:proofErr w:type="spellStart"/>
      <w:r w:rsidRPr="0019657E">
        <w:rPr>
          <w:rFonts w:ascii="Book Antiqua" w:hAnsi="Book Antiqua"/>
          <w:sz w:val="24"/>
          <w:szCs w:val="24"/>
        </w:rPr>
        <w:t>Draijer</w:t>
      </w:r>
      <w:proofErr w:type="spellEnd"/>
      <w:r w:rsidRPr="0019657E">
        <w:rPr>
          <w:rFonts w:ascii="Book Antiqua" w:hAnsi="Book Antiqua"/>
          <w:sz w:val="24"/>
          <w:szCs w:val="24"/>
        </w:rPr>
        <w:t xml:space="preserve"> NP, de </w:t>
      </w:r>
      <w:proofErr w:type="spellStart"/>
      <w:r w:rsidRPr="0019657E">
        <w:rPr>
          <w:rFonts w:ascii="Book Antiqua" w:hAnsi="Book Antiqua"/>
          <w:sz w:val="24"/>
          <w:szCs w:val="24"/>
        </w:rPr>
        <w:t>Ruiter</w:t>
      </w:r>
      <w:proofErr w:type="spellEnd"/>
      <w:r w:rsidRPr="0019657E">
        <w:rPr>
          <w:rFonts w:ascii="Book Antiqua" w:hAnsi="Book Antiqua"/>
          <w:sz w:val="24"/>
          <w:szCs w:val="24"/>
        </w:rPr>
        <w:t xml:space="preserve"> MB, </w:t>
      </w:r>
      <w:proofErr w:type="spellStart"/>
      <w:r w:rsidRPr="0019657E">
        <w:rPr>
          <w:rFonts w:ascii="Book Antiqua" w:hAnsi="Book Antiqua"/>
          <w:sz w:val="24"/>
          <w:szCs w:val="24"/>
        </w:rPr>
        <w:t>Elzinga</w:t>
      </w:r>
      <w:proofErr w:type="spellEnd"/>
      <w:r w:rsidRPr="0019657E">
        <w:rPr>
          <w:rFonts w:ascii="Book Antiqua" w:hAnsi="Book Antiqua"/>
          <w:sz w:val="24"/>
          <w:szCs w:val="24"/>
        </w:rPr>
        <w:t xml:space="preserve"> BM, van </w:t>
      </w:r>
      <w:proofErr w:type="spellStart"/>
      <w:r w:rsidRPr="0019657E">
        <w:rPr>
          <w:rFonts w:ascii="Book Antiqua" w:hAnsi="Book Antiqua"/>
          <w:sz w:val="24"/>
          <w:szCs w:val="24"/>
        </w:rPr>
        <w:t>Balkom</w:t>
      </w:r>
      <w:proofErr w:type="spellEnd"/>
      <w:r w:rsidRPr="0019657E">
        <w:rPr>
          <w:rFonts w:ascii="Book Antiqua" w:hAnsi="Book Antiqua"/>
          <w:sz w:val="24"/>
          <w:szCs w:val="24"/>
        </w:rPr>
        <w:t xml:space="preserve"> AJ, </w:t>
      </w:r>
      <w:proofErr w:type="spellStart"/>
      <w:r w:rsidRPr="0019657E">
        <w:rPr>
          <w:rFonts w:ascii="Book Antiqua" w:hAnsi="Book Antiqua"/>
          <w:sz w:val="24"/>
          <w:szCs w:val="24"/>
        </w:rPr>
        <w:t>Smoor</w:t>
      </w:r>
      <w:proofErr w:type="spellEnd"/>
      <w:r w:rsidRPr="0019657E">
        <w:rPr>
          <w:rFonts w:ascii="Book Antiqua" w:hAnsi="Book Antiqua"/>
          <w:sz w:val="24"/>
          <w:szCs w:val="24"/>
        </w:rPr>
        <w:t xml:space="preserve"> PL, Smit J, </w:t>
      </w:r>
      <w:proofErr w:type="spellStart"/>
      <w:r w:rsidRPr="0019657E">
        <w:rPr>
          <w:rFonts w:ascii="Book Antiqua" w:hAnsi="Book Antiqua"/>
          <w:sz w:val="24"/>
          <w:szCs w:val="24"/>
        </w:rPr>
        <w:t>Veltman</w:t>
      </w:r>
      <w:proofErr w:type="spellEnd"/>
      <w:r w:rsidRPr="0019657E">
        <w:rPr>
          <w:rFonts w:ascii="Book Antiqua" w:hAnsi="Book Antiqua"/>
          <w:sz w:val="24"/>
          <w:szCs w:val="24"/>
        </w:rPr>
        <w:t xml:space="preserve"> DJ. Increased activation of the left hippocampus region in Complex PTSD during encoding and recognition of emotional words: a pilot study. </w:t>
      </w:r>
      <w:r w:rsidRPr="0019657E">
        <w:rPr>
          <w:rFonts w:ascii="Book Antiqua" w:hAnsi="Book Antiqua"/>
          <w:i/>
          <w:sz w:val="24"/>
          <w:szCs w:val="24"/>
        </w:rPr>
        <w:t>Psychiatry Res</w:t>
      </w:r>
      <w:r w:rsidRPr="0019657E">
        <w:rPr>
          <w:rFonts w:ascii="Book Antiqua" w:hAnsi="Book Antiqua"/>
          <w:sz w:val="24"/>
          <w:szCs w:val="24"/>
        </w:rPr>
        <w:t xml:space="preserve"> 2009; </w:t>
      </w:r>
      <w:r w:rsidRPr="0019657E">
        <w:rPr>
          <w:rFonts w:ascii="Book Antiqua" w:hAnsi="Book Antiqua"/>
          <w:b/>
          <w:sz w:val="24"/>
          <w:szCs w:val="24"/>
        </w:rPr>
        <w:t>171</w:t>
      </w:r>
      <w:r w:rsidRPr="0019657E">
        <w:rPr>
          <w:rFonts w:ascii="Book Antiqua" w:hAnsi="Book Antiqua"/>
          <w:sz w:val="24"/>
          <w:szCs w:val="24"/>
        </w:rPr>
        <w:t>: 44-53 [PMID: 19081708 DOI: 10.1016/j.pscychresns.2008.03.003]</w:t>
      </w:r>
    </w:p>
    <w:p w14:paraId="570F54A7"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19 </w:t>
      </w:r>
      <w:proofErr w:type="spellStart"/>
      <w:r w:rsidRPr="0019657E">
        <w:rPr>
          <w:rFonts w:ascii="Book Antiqua" w:hAnsi="Book Antiqua"/>
          <w:b/>
          <w:sz w:val="24"/>
          <w:szCs w:val="24"/>
        </w:rPr>
        <w:t>Thomaes</w:t>
      </w:r>
      <w:proofErr w:type="spellEnd"/>
      <w:r w:rsidRPr="0019657E">
        <w:rPr>
          <w:rFonts w:ascii="Book Antiqua" w:hAnsi="Book Antiqua"/>
          <w:b/>
          <w:sz w:val="24"/>
          <w:szCs w:val="24"/>
        </w:rPr>
        <w:t xml:space="preserve"> K</w:t>
      </w:r>
      <w:r w:rsidRPr="0019657E">
        <w:rPr>
          <w:rFonts w:ascii="Book Antiqua" w:hAnsi="Book Antiqua"/>
          <w:sz w:val="24"/>
          <w:szCs w:val="24"/>
        </w:rPr>
        <w:t xml:space="preserve">, </w:t>
      </w:r>
      <w:proofErr w:type="spellStart"/>
      <w:r w:rsidRPr="0019657E">
        <w:rPr>
          <w:rFonts w:ascii="Book Antiqua" w:hAnsi="Book Antiqua"/>
          <w:sz w:val="24"/>
          <w:szCs w:val="24"/>
        </w:rPr>
        <w:t>Dorrepaal</w:t>
      </w:r>
      <w:proofErr w:type="spellEnd"/>
      <w:r w:rsidRPr="0019657E">
        <w:rPr>
          <w:rFonts w:ascii="Book Antiqua" w:hAnsi="Book Antiqua"/>
          <w:sz w:val="24"/>
          <w:szCs w:val="24"/>
        </w:rPr>
        <w:t xml:space="preserve"> E, </w:t>
      </w:r>
      <w:proofErr w:type="spellStart"/>
      <w:r w:rsidRPr="0019657E">
        <w:rPr>
          <w:rFonts w:ascii="Book Antiqua" w:hAnsi="Book Antiqua"/>
          <w:sz w:val="24"/>
          <w:szCs w:val="24"/>
        </w:rPr>
        <w:t>Draijer</w:t>
      </w:r>
      <w:proofErr w:type="spellEnd"/>
      <w:r w:rsidRPr="0019657E">
        <w:rPr>
          <w:rFonts w:ascii="Book Antiqua" w:hAnsi="Book Antiqua"/>
          <w:sz w:val="24"/>
          <w:szCs w:val="24"/>
        </w:rPr>
        <w:t xml:space="preserve"> N, de </w:t>
      </w:r>
      <w:proofErr w:type="spellStart"/>
      <w:r w:rsidRPr="0019657E">
        <w:rPr>
          <w:rFonts w:ascii="Book Antiqua" w:hAnsi="Book Antiqua"/>
          <w:sz w:val="24"/>
          <w:szCs w:val="24"/>
        </w:rPr>
        <w:t>Ruiter</w:t>
      </w:r>
      <w:proofErr w:type="spellEnd"/>
      <w:r w:rsidRPr="0019657E">
        <w:rPr>
          <w:rFonts w:ascii="Book Antiqua" w:hAnsi="Book Antiqua"/>
          <w:sz w:val="24"/>
          <w:szCs w:val="24"/>
        </w:rPr>
        <w:t xml:space="preserve"> MB, </w:t>
      </w:r>
      <w:proofErr w:type="spellStart"/>
      <w:r w:rsidRPr="0019657E">
        <w:rPr>
          <w:rFonts w:ascii="Book Antiqua" w:hAnsi="Book Antiqua"/>
          <w:sz w:val="24"/>
          <w:szCs w:val="24"/>
        </w:rPr>
        <w:t>Elzinga</w:t>
      </w:r>
      <w:proofErr w:type="spellEnd"/>
      <w:r w:rsidRPr="0019657E">
        <w:rPr>
          <w:rFonts w:ascii="Book Antiqua" w:hAnsi="Book Antiqua"/>
          <w:sz w:val="24"/>
          <w:szCs w:val="24"/>
        </w:rPr>
        <w:t xml:space="preserve"> BM, </w:t>
      </w:r>
      <w:proofErr w:type="spellStart"/>
      <w:r w:rsidRPr="0019657E">
        <w:rPr>
          <w:rFonts w:ascii="Book Antiqua" w:hAnsi="Book Antiqua"/>
          <w:sz w:val="24"/>
          <w:szCs w:val="24"/>
        </w:rPr>
        <w:t>Sjoerds</w:t>
      </w:r>
      <w:proofErr w:type="spellEnd"/>
      <w:r w:rsidRPr="0019657E">
        <w:rPr>
          <w:rFonts w:ascii="Book Antiqua" w:hAnsi="Book Antiqua"/>
          <w:sz w:val="24"/>
          <w:szCs w:val="24"/>
        </w:rPr>
        <w:t xml:space="preserve"> Z, van </w:t>
      </w:r>
      <w:proofErr w:type="spellStart"/>
      <w:r w:rsidRPr="0019657E">
        <w:rPr>
          <w:rFonts w:ascii="Book Antiqua" w:hAnsi="Book Antiqua"/>
          <w:sz w:val="24"/>
          <w:szCs w:val="24"/>
        </w:rPr>
        <w:t>Balkom</w:t>
      </w:r>
      <w:proofErr w:type="spellEnd"/>
      <w:r w:rsidRPr="0019657E">
        <w:rPr>
          <w:rFonts w:ascii="Book Antiqua" w:hAnsi="Book Antiqua"/>
          <w:sz w:val="24"/>
          <w:szCs w:val="24"/>
        </w:rPr>
        <w:t xml:space="preserve"> AJ, Smit JH, </w:t>
      </w:r>
      <w:proofErr w:type="spellStart"/>
      <w:r w:rsidRPr="0019657E">
        <w:rPr>
          <w:rFonts w:ascii="Book Antiqua" w:hAnsi="Book Antiqua"/>
          <w:sz w:val="24"/>
          <w:szCs w:val="24"/>
        </w:rPr>
        <w:t>Veltman</w:t>
      </w:r>
      <w:proofErr w:type="spellEnd"/>
      <w:r w:rsidRPr="0019657E">
        <w:rPr>
          <w:rFonts w:ascii="Book Antiqua" w:hAnsi="Book Antiqua"/>
          <w:sz w:val="24"/>
          <w:szCs w:val="24"/>
        </w:rPr>
        <w:t xml:space="preserve"> DJ. Increased anterior cingulate cortex and hippocampus activation in Complex PTSD during encoding of negative words. </w:t>
      </w:r>
      <w:proofErr w:type="spellStart"/>
      <w:r w:rsidRPr="0019657E">
        <w:rPr>
          <w:rFonts w:ascii="Book Antiqua" w:hAnsi="Book Antiqua"/>
          <w:i/>
          <w:sz w:val="24"/>
          <w:szCs w:val="24"/>
        </w:rPr>
        <w:t>Soc</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Cogn</w:t>
      </w:r>
      <w:proofErr w:type="spellEnd"/>
      <w:r w:rsidRPr="0019657E">
        <w:rPr>
          <w:rFonts w:ascii="Book Antiqua" w:hAnsi="Book Antiqua"/>
          <w:i/>
          <w:sz w:val="24"/>
          <w:szCs w:val="24"/>
        </w:rPr>
        <w:t xml:space="preserve"> Affect </w:t>
      </w:r>
      <w:proofErr w:type="spellStart"/>
      <w:r w:rsidRPr="0019657E">
        <w:rPr>
          <w:rFonts w:ascii="Book Antiqua" w:hAnsi="Book Antiqua"/>
          <w:i/>
          <w:sz w:val="24"/>
          <w:szCs w:val="24"/>
        </w:rPr>
        <w:t>Neurosci</w:t>
      </w:r>
      <w:proofErr w:type="spellEnd"/>
      <w:r w:rsidRPr="0019657E">
        <w:rPr>
          <w:rFonts w:ascii="Book Antiqua" w:hAnsi="Book Antiqua"/>
          <w:sz w:val="24"/>
          <w:szCs w:val="24"/>
        </w:rPr>
        <w:t xml:space="preserve"> 2013; </w:t>
      </w:r>
      <w:r w:rsidRPr="0019657E">
        <w:rPr>
          <w:rFonts w:ascii="Book Antiqua" w:hAnsi="Book Antiqua"/>
          <w:b/>
          <w:sz w:val="24"/>
          <w:szCs w:val="24"/>
        </w:rPr>
        <w:t>8</w:t>
      </w:r>
      <w:r w:rsidRPr="0019657E">
        <w:rPr>
          <w:rFonts w:ascii="Book Antiqua" w:hAnsi="Book Antiqua"/>
          <w:sz w:val="24"/>
          <w:szCs w:val="24"/>
        </w:rPr>
        <w:t>: 190-200 [PMID: 22156722 DOI: 10.1093/scan/nsr084]</w:t>
      </w:r>
    </w:p>
    <w:p w14:paraId="022F748C"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20 </w:t>
      </w:r>
      <w:proofErr w:type="spellStart"/>
      <w:r w:rsidRPr="0019657E">
        <w:rPr>
          <w:rFonts w:ascii="Book Antiqua" w:hAnsi="Book Antiqua"/>
          <w:b/>
          <w:sz w:val="24"/>
          <w:szCs w:val="24"/>
        </w:rPr>
        <w:t>Thomaes</w:t>
      </w:r>
      <w:proofErr w:type="spellEnd"/>
      <w:r w:rsidRPr="0019657E">
        <w:rPr>
          <w:rFonts w:ascii="Book Antiqua" w:hAnsi="Book Antiqua"/>
          <w:b/>
          <w:sz w:val="24"/>
          <w:szCs w:val="24"/>
        </w:rPr>
        <w:t xml:space="preserve"> K</w:t>
      </w:r>
      <w:r w:rsidRPr="0019657E">
        <w:rPr>
          <w:rFonts w:ascii="Book Antiqua" w:hAnsi="Book Antiqua"/>
          <w:sz w:val="24"/>
          <w:szCs w:val="24"/>
        </w:rPr>
        <w:t xml:space="preserve">, </w:t>
      </w:r>
      <w:proofErr w:type="spellStart"/>
      <w:r w:rsidRPr="0019657E">
        <w:rPr>
          <w:rFonts w:ascii="Book Antiqua" w:hAnsi="Book Antiqua"/>
          <w:sz w:val="24"/>
          <w:szCs w:val="24"/>
        </w:rPr>
        <w:t>Dorrepaal</w:t>
      </w:r>
      <w:proofErr w:type="spellEnd"/>
      <w:r w:rsidRPr="0019657E">
        <w:rPr>
          <w:rFonts w:ascii="Book Antiqua" w:hAnsi="Book Antiqua"/>
          <w:sz w:val="24"/>
          <w:szCs w:val="24"/>
        </w:rPr>
        <w:t xml:space="preserve"> E, </w:t>
      </w:r>
      <w:proofErr w:type="spellStart"/>
      <w:r w:rsidRPr="0019657E">
        <w:rPr>
          <w:rFonts w:ascii="Book Antiqua" w:hAnsi="Book Antiqua"/>
          <w:sz w:val="24"/>
          <w:szCs w:val="24"/>
        </w:rPr>
        <w:t>Draijer</w:t>
      </w:r>
      <w:proofErr w:type="spellEnd"/>
      <w:r w:rsidRPr="0019657E">
        <w:rPr>
          <w:rFonts w:ascii="Book Antiqua" w:hAnsi="Book Antiqua"/>
          <w:sz w:val="24"/>
          <w:szCs w:val="24"/>
        </w:rPr>
        <w:t xml:space="preserve"> N, de </w:t>
      </w:r>
      <w:proofErr w:type="spellStart"/>
      <w:r w:rsidRPr="0019657E">
        <w:rPr>
          <w:rFonts w:ascii="Book Antiqua" w:hAnsi="Book Antiqua"/>
          <w:sz w:val="24"/>
          <w:szCs w:val="24"/>
        </w:rPr>
        <w:t>Ruiter</w:t>
      </w:r>
      <w:proofErr w:type="spellEnd"/>
      <w:r w:rsidRPr="0019657E">
        <w:rPr>
          <w:rFonts w:ascii="Book Antiqua" w:hAnsi="Book Antiqua"/>
          <w:sz w:val="24"/>
          <w:szCs w:val="24"/>
        </w:rPr>
        <w:t xml:space="preserve"> MB, </w:t>
      </w:r>
      <w:proofErr w:type="spellStart"/>
      <w:r w:rsidRPr="0019657E">
        <w:rPr>
          <w:rFonts w:ascii="Book Antiqua" w:hAnsi="Book Antiqua"/>
          <w:sz w:val="24"/>
          <w:szCs w:val="24"/>
        </w:rPr>
        <w:t>Elzinga</w:t>
      </w:r>
      <w:proofErr w:type="spellEnd"/>
      <w:r w:rsidRPr="0019657E">
        <w:rPr>
          <w:rFonts w:ascii="Book Antiqua" w:hAnsi="Book Antiqua"/>
          <w:sz w:val="24"/>
          <w:szCs w:val="24"/>
        </w:rPr>
        <w:t xml:space="preserve"> BM, van </w:t>
      </w:r>
      <w:proofErr w:type="spellStart"/>
      <w:r w:rsidRPr="0019657E">
        <w:rPr>
          <w:rFonts w:ascii="Book Antiqua" w:hAnsi="Book Antiqua"/>
          <w:sz w:val="24"/>
          <w:szCs w:val="24"/>
        </w:rPr>
        <w:t>Balkom</w:t>
      </w:r>
      <w:proofErr w:type="spellEnd"/>
      <w:r w:rsidRPr="0019657E">
        <w:rPr>
          <w:rFonts w:ascii="Book Antiqua" w:hAnsi="Book Antiqua"/>
          <w:sz w:val="24"/>
          <w:szCs w:val="24"/>
        </w:rPr>
        <w:t xml:space="preserve"> AJ, Smit JH, </w:t>
      </w:r>
      <w:proofErr w:type="spellStart"/>
      <w:r w:rsidRPr="0019657E">
        <w:rPr>
          <w:rFonts w:ascii="Book Antiqua" w:hAnsi="Book Antiqua"/>
          <w:sz w:val="24"/>
          <w:szCs w:val="24"/>
        </w:rPr>
        <w:t>Veltman</w:t>
      </w:r>
      <w:proofErr w:type="spellEnd"/>
      <w:r w:rsidRPr="0019657E">
        <w:rPr>
          <w:rFonts w:ascii="Book Antiqua" w:hAnsi="Book Antiqua"/>
          <w:sz w:val="24"/>
          <w:szCs w:val="24"/>
        </w:rPr>
        <w:t xml:space="preserve"> DJ. Treatment effects on insular and anterior cingulate cortex activation during classic and emotional Stroop interference in child abuse-related complex post-traumatic stress disorder. </w:t>
      </w:r>
      <w:proofErr w:type="spellStart"/>
      <w:r w:rsidRPr="0019657E">
        <w:rPr>
          <w:rFonts w:ascii="Book Antiqua" w:hAnsi="Book Antiqua"/>
          <w:i/>
          <w:sz w:val="24"/>
          <w:szCs w:val="24"/>
        </w:rPr>
        <w:t>Psychol</w:t>
      </w:r>
      <w:proofErr w:type="spellEnd"/>
      <w:r w:rsidRPr="0019657E">
        <w:rPr>
          <w:rFonts w:ascii="Book Antiqua" w:hAnsi="Book Antiqua"/>
          <w:i/>
          <w:sz w:val="24"/>
          <w:szCs w:val="24"/>
        </w:rPr>
        <w:t xml:space="preserve"> Med</w:t>
      </w:r>
      <w:r w:rsidRPr="0019657E">
        <w:rPr>
          <w:rFonts w:ascii="Book Antiqua" w:hAnsi="Book Antiqua"/>
          <w:sz w:val="24"/>
          <w:szCs w:val="24"/>
        </w:rPr>
        <w:t xml:space="preserve"> 2012; </w:t>
      </w:r>
      <w:r w:rsidRPr="0019657E">
        <w:rPr>
          <w:rFonts w:ascii="Book Antiqua" w:hAnsi="Book Antiqua"/>
          <w:b/>
          <w:sz w:val="24"/>
          <w:szCs w:val="24"/>
        </w:rPr>
        <w:t>42</w:t>
      </w:r>
      <w:r w:rsidRPr="0019657E">
        <w:rPr>
          <w:rFonts w:ascii="Book Antiqua" w:hAnsi="Book Antiqua"/>
          <w:sz w:val="24"/>
          <w:szCs w:val="24"/>
        </w:rPr>
        <w:t>: 2337-2349 [PMID: 22436595 DOI: 10.1017/S0033291712000499]</w:t>
      </w:r>
    </w:p>
    <w:p w14:paraId="7196C538"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lastRenderedPageBreak/>
        <w:t xml:space="preserve">21 </w:t>
      </w:r>
      <w:proofErr w:type="spellStart"/>
      <w:r w:rsidRPr="0019657E">
        <w:rPr>
          <w:rFonts w:ascii="Book Antiqua" w:hAnsi="Book Antiqua"/>
          <w:b/>
          <w:sz w:val="24"/>
          <w:szCs w:val="24"/>
        </w:rPr>
        <w:t>Thomaes</w:t>
      </w:r>
      <w:proofErr w:type="spellEnd"/>
      <w:r w:rsidRPr="0019657E">
        <w:rPr>
          <w:rFonts w:ascii="Book Antiqua" w:hAnsi="Book Antiqua"/>
          <w:b/>
          <w:sz w:val="24"/>
          <w:szCs w:val="24"/>
        </w:rPr>
        <w:t xml:space="preserve"> K</w:t>
      </w:r>
      <w:r w:rsidRPr="0019657E">
        <w:rPr>
          <w:rFonts w:ascii="Book Antiqua" w:hAnsi="Book Antiqua"/>
          <w:sz w:val="24"/>
          <w:szCs w:val="24"/>
        </w:rPr>
        <w:t xml:space="preserve">, </w:t>
      </w:r>
      <w:proofErr w:type="spellStart"/>
      <w:r w:rsidRPr="0019657E">
        <w:rPr>
          <w:rFonts w:ascii="Book Antiqua" w:hAnsi="Book Antiqua"/>
          <w:sz w:val="24"/>
          <w:szCs w:val="24"/>
        </w:rPr>
        <w:t>Dorrepaal</w:t>
      </w:r>
      <w:proofErr w:type="spellEnd"/>
      <w:r w:rsidRPr="0019657E">
        <w:rPr>
          <w:rFonts w:ascii="Book Antiqua" w:hAnsi="Book Antiqua"/>
          <w:sz w:val="24"/>
          <w:szCs w:val="24"/>
        </w:rPr>
        <w:t xml:space="preserve"> E, van </w:t>
      </w:r>
      <w:proofErr w:type="spellStart"/>
      <w:r w:rsidRPr="0019657E">
        <w:rPr>
          <w:rFonts w:ascii="Book Antiqua" w:hAnsi="Book Antiqua"/>
          <w:sz w:val="24"/>
          <w:szCs w:val="24"/>
        </w:rPr>
        <w:t>Balkom</w:t>
      </w:r>
      <w:proofErr w:type="spellEnd"/>
      <w:r w:rsidRPr="0019657E">
        <w:rPr>
          <w:rFonts w:ascii="Book Antiqua" w:hAnsi="Book Antiqua"/>
          <w:sz w:val="24"/>
          <w:szCs w:val="24"/>
        </w:rPr>
        <w:t xml:space="preserve"> AJ, </w:t>
      </w:r>
      <w:proofErr w:type="spellStart"/>
      <w:r w:rsidRPr="0019657E">
        <w:rPr>
          <w:rFonts w:ascii="Book Antiqua" w:hAnsi="Book Antiqua"/>
          <w:sz w:val="24"/>
          <w:szCs w:val="24"/>
        </w:rPr>
        <w:t>Veltman</w:t>
      </w:r>
      <w:proofErr w:type="spellEnd"/>
      <w:r w:rsidRPr="0019657E">
        <w:rPr>
          <w:rFonts w:ascii="Book Antiqua" w:hAnsi="Book Antiqua"/>
          <w:sz w:val="24"/>
          <w:szCs w:val="24"/>
        </w:rPr>
        <w:t xml:space="preserve"> DJ, Smit JH, </w:t>
      </w:r>
      <w:proofErr w:type="spellStart"/>
      <w:r w:rsidRPr="0019657E">
        <w:rPr>
          <w:rFonts w:ascii="Book Antiqua" w:hAnsi="Book Antiqua"/>
          <w:sz w:val="24"/>
          <w:szCs w:val="24"/>
        </w:rPr>
        <w:t>Hoogendoorn</w:t>
      </w:r>
      <w:proofErr w:type="spellEnd"/>
      <w:r w:rsidRPr="0019657E">
        <w:rPr>
          <w:rFonts w:ascii="Book Antiqua" w:hAnsi="Book Antiqua"/>
          <w:sz w:val="24"/>
          <w:szCs w:val="24"/>
        </w:rPr>
        <w:t xml:space="preserve"> AW, </w:t>
      </w:r>
      <w:proofErr w:type="spellStart"/>
      <w:r w:rsidRPr="0019657E">
        <w:rPr>
          <w:rFonts w:ascii="Book Antiqua" w:hAnsi="Book Antiqua"/>
          <w:sz w:val="24"/>
          <w:szCs w:val="24"/>
        </w:rPr>
        <w:t>Draijer</w:t>
      </w:r>
      <w:proofErr w:type="spellEnd"/>
      <w:r w:rsidRPr="0019657E">
        <w:rPr>
          <w:rFonts w:ascii="Book Antiqua" w:hAnsi="Book Antiqua"/>
          <w:sz w:val="24"/>
          <w:szCs w:val="24"/>
        </w:rPr>
        <w:t xml:space="preserve"> N. [Complex PTSD following early-childhood trauma: emotion-regulation training as addition to the PTSD guideline]. </w:t>
      </w:r>
      <w:proofErr w:type="spellStart"/>
      <w:r w:rsidRPr="0019657E">
        <w:rPr>
          <w:rFonts w:ascii="Book Antiqua" w:hAnsi="Book Antiqua"/>
          <w:i/>
          <w:sz w:val="24"/>
          <w:szCs w:val="24"/>
        </w:rPr>
        <w:t>Tijdschr</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Psychiatr</w:t>
      </w:r>
      <w:proofErr w:type="spellEnd"/>
      <w:r w:rsidRPr="0019657E">
        <w:rPr>
          <w:rFonts w:ascii="Book Antiqua" w:hAnsi="Book Antiqua"/>
          <w:sz w:val="24"/>
          <w:szCs w:val="24"/>
        </w:rPr>
        <w:t xml:space="preserve"> 2015; </w:t>
      </w:r>
      <w:r w:rsidRPr="0019657E">
        <w:rPr>
          <w:rFonts w:ascii="Book Antiqua" w:hAnsi="Book Antiqua"/>
          <w:b/>
          <w:sz w:val="24"/>
          <w:szCs w:val="24"/>
        </w:rPr>
        <w:t>57</w:t>
      </w:r>
      <w:r w:rsidRPr="0019657E">
        <w:rPr>
          <w:rFonts w:ascii="Book Antiqua" w:hAnsi="Book Antiqua"/>
          <w:sz w:val="24"/>
          <w:szCs w:val="24"/>
        </w:rPr>
        <w:t>: 171-182 [PMID: 25856740]</w:t>
      </w:r>
    </w:p>
    <w:p w14:paraId="4018F58C"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22 </w:t>
      </w:r>
      <w:proofErr w:type="spellStart"/>
      <w:r w:rsidRPr="0019657E">
        <w:rPr>
          <w:rFonts w:ascii="Book Antiqua" w:hAnsi="Book Antiqua"/>
          <w:b/>
          <w:sz w:val="24"/>
          <w:szCs w:val="24"/>
        </w:rPr>
        <w:t>Karatzias</w:t>
      </w:r>
      <w:proofErr w:type="spellEnd"/>
      <w:r w:rsidRPr="0019657E">
        <w:rPr>
          <w:rFonts w:ascii="Book Antiqua" w:hAnsi="Book Antiqua"/>
          <w:b/>
          <w:sz w:val="24"/>
          <w:szCs w:val="24"/>
        </w:rPr>
        <w:t xml:space="preserve"> T</w:t>
      </w:r>
      <w:r w:rsidRPr="0019657E">
        <w:rPr>
          <w:rFonts w:ascii="Book Antiqua" w:hAnsi="Book Antiqua"/>
          <w:sz w:val="24"/>
          <w:szCs w:val="24"/>
        </w:rPr>
        <w:t xml:space="preserve">, </w:t>
      </w:r>
      <w:proofErr w:type="spellStart"/>
      <w:r w:rsidRPr="0019657E">
        <w:rPr>
          <w:rFonts w:ascii="Book Antiqua" w:hAnsi="Book Antiqua"/>
          <w:sz w:val="24"/>
          <w:szCs w:val="24"/>
        </w:rPr>
        <w:t>Shevlin</w:t>
      </w:r>
      <w:proofErr w:type="spellEnd"/>
      <w:r w:rsidRPr="0019657E">
        <w:rPr>
          <w:rFonts w:ascii="Book Antiqua" w:hAnsi="Book Antiqua"/>
          <w:sz w:val="24"/>
          <w:szCs w:val="24"/>
        </w:rPr>
        <w:t xml:space="preserve"> M, </w:t>
      </w:r>
      <w:proofErr w:type="spellStart"/>
      <w:r w:rsidRPr="0019657E">
        <w:rPr>
          <w:rFonts w:ascii="Book Antiqua" w:hAnsi="Book Antiqua"/>
          <w:sz w:val="24"/>
          <w:szCs w:val="24"/>
        </w:rPr>
        <w:t>Fyvie</w:t>
      </w:r>
      <w:proofErr w:type="spellEnd"/>
      <w:r w:rsidRPr="0019657E">
        <w:rPr>
          <w:rFonts w:ascii="Book Antiqua" w:hAnsi="Book Antiqua"/>
          <w:sz w:val="24"/>
          <w:szCs w:val="24"/>
        </w:rPr>
        <w:t xml:space="preserve"> C, Hyland P, </w:t>
      </w:r>
      <w:proofErr w:type="spellStart"/>
      <w:r w:rsidRPr="0019657E">
        <w:rPr>
          <w:rFonts w:ascii="Book Antiqua" w:hAnsi="Book Antiqua"/>
          <w:sz w:val="24"/>
          <w:szCs w:val="24"/>
        </w:rPr>
        <w:t>Efthymiadou</w:t>
      </w:r>
      <w:proofErr w:type="spellEnd"/>
      <w:r w:rsidRPr="0019657E">
        <w:rPr>
          <w:rFonts w:ascii="Book Antiqua" w:hAnsi="Book Antiqua"/>
          <w:sz w:val="24"/>
          <w:szCs w:val="24"/>
        </w:rPr>
        <w:t xml:space="preserve"> E, Wilson D, Roberts N, Bisson JI, Brewin CR, </w:t>
      </w:r>
      <w:proofErr w:type="spellStart"/>
      <w:r w:rsidRPr="0019657E">
        <w:rPr>
          <w:rFonts w:ascii="Book Antiqua" w:hAnsi="Book Antiqua"/>
          <w:sz w:val="24"/>
          <w:szCs w:val="24"/>
        </w:rPr>
        <w:t>Cloitre</w:t>
      </w:r>
      <w:proofErr w:type="spellEnd"/>
      <w:r w:rsidRPr="0019657E">
        <w:rPr>
          <w:rFonts w:ascii="Book Antiqua" w:hAnsi="Book Antiqua"/>
          <w:sz w:val="24"/>
          <w:szCs w:val="24"/>
        </w:rPr>
        <w:t xml:space="preserve"> M. Evidence of distinct profiles of Posttraumatic Stress Disorder (PTSD) and Complex Posttraumatic Stress Disorder (CPTSD) based on the new ICD-11 Trauma Questionnaire (ICD-TQ). </w:t>
      </w:r>
      <w:r w:rsidRPr="0019657E">
        <w:rPr>
          <w:rFonts w:ascii="Book Antiqua" w:hAnsi="Book Antiqua"/>
          <w:i/>
          <w:sz w:val="24"/>
          <w:szCs w:val="24"/>
        </w:rPr>
        <w:t xml:space="preserve">J Affect </w:t>
      </w:r>
      <w:proofErr w:type="spellStart"/>
      <w:r w:rsidRPr="0019657E">
        <w:rPr>
          <w:rFonts w:ascii="Book Antiqua" w:hAnsi="Book Antiqua"/>
          <w:i/>
          <w:sz w:val="24"/>
          <w:szCs w:val="24"/>
        </w:rPr>
        <w:t>Disord</w:t>
      </w:r>
      <w:proofErr w:type="spellEnd"/>
      <w:r w:rsidRPr="0019657E">
        <w:rPr>
          <w:rFonts w:ascii="Book Antiqua" w:hAnsi="Book Antiqua"/>
          <w:sz w:val="24"/>
          <w:szCs w:val="24"/>
        </w:rPr>
        <w:t xml:space="preserve"> 2017; </w:t>
      </w:r>
      <w:r w:rsidRPr="0019657E">
        <w:rPr>
          <w:rFonts w:ascii="Book Antiqua" w:hAnsi="Book Antiqua"/>
          <w:b/>
          <w:sz w:val="24"/>
          <w:szCs w:val="24"/>
        </w:rPr>
        <w:t>207</w:t>
      </w:r>
      <w:r w:rsidRPr="0019657E">
        <w:rPr>
          <w:rFonts w:ascii="Book Antiqua" w:hAnsi="Book Antiqua"/>
          <w:sz w:val="24"/>
          <w:szCs w:val="24"/>
        </w:rPr>
        <w:t>: 181-187 [PMID: 27723542 DOI: 10.1016/j.jad.2016.09.032]</w:t>
      </w:r>
    </w:p>
    <w:p w14:paraId="1890E489"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23 </w:t>
      </w:r>
      <w:proofErr w:type="spellStart"/>
      <w:r w:rsidRPr="0019657E">
        <w:rPr>
          <w:rFonts w:ascii="Book Antiqua" w:hAnsi="Book Antiqua"/>
          <w:b/>
          <w:sz w:val="24"/>
          <w:szCs w:val="24"/>
        </w:rPr>
        <w:t>Perkonigg</w:t>
      </w:r>
      <w:proofErr w:type="spellEnd"/>
      <w:r w:rsidRPr="0019657E">
        <w:rPr>
          <w:rFonts w:ascii="Book Antiqua" w:hAnsi="Book Antiqua"/>
          <w:b/>
          <w:sz w:val="24"/>
          <w:szCs w:val="24"/>
        </w:rPr>
        <w:t xml:space="preserve"> A</w:t>
      </w:r>
      <w:r w:rsidRPr="0019657E">
        <w:rPr>
          <w:rFonts w:ascii="Book Antiqua" w:hAnsi="Book Antiqua"/>
          <w:sz w:val="24"/>
          <w:szCs w:val="24"/>
        </w:rPr>
        <w:t xml:space="preserve">, </w:t>
      </w:r>
      <w:proofErr w:type="spellStart"/>
      <w:r w:rsidRPr="0019657E">
        <w:rPr>
          <w:rFonts w:ascii="Book Antiqua" w:hAnsi="Book Antiqua"/>
          <w:sz w:val="24"/>
          <w:szCs w:val="24"/>
        </w:rPr>
        <w:t>Höfler</w:t>
      </w:r>
      <w:proofErr w:type="spellEnd"/>
      <w:r w:rsidRPr="0019657E">
        <w:rPr>
          <w:rFonts w:ascii="Book Antiqua" w:hAnsi="Book Antiqua"/>
          <w:sz w:val="24"/>
          <w:szCs w:val="24"/>
        </w:rPr>
        <w:t xml:space="preserve"> M, </w:t>
      </w:r>
      <w:proofErr w:type="spellStart"/>
      <w:r w:rsidRPr="0019657E">
        <w:rPr>
          <w:rFonts w:ascii="Book Antiqua" w:hAnsi="Book Antiqua"/>
          <w:sz w:val="24"/>
          <w:szCs w:val="24"/>
        </w:rPr>
        <w:t>Cloitre</w:t>
      </w:r>
      <w:proofErr w:type="spellEnd"/>
      <w:r w:rsidRPr="0019657E">
        <w:rPr>
          <w:rFonts w:ascii="Book Antiqua" w:hAnsi="Book Antiqua"/>
          <w:sz w:val="24"/>
          <w:szCs w:val="24"/>
        </w:rPr>
        <w:t xml:space="preserve"> M, </w:t>
      </w:r>
      <w:proofErr w:type="spellStart"/>
      <w:r w:rsidRPr="0019657E">
        <w:rPr>
          <w:rFonts w:ascii="Book Antiqua" w:hAnsi="Book Antiqua"/>
          <w:sz w:val="24"/>
          <w:szCs w:val="24"/>
        </w:rPr>
        <w:t>Wittchen</w:t>
      </w:r>
      <w:proofErr w:type="spellEnd"/>
      <w:r w:rsidRPr="0019657E">
        <w:rPr>
          <w:rFonts w:ascii="Book Antiqua" w:hAnsi="Book Antiqua"/>
          <w:sz w:val="24"/>
          <w:szCs w:val="24"/>
        </w:rPr>
        <w:t xml:space="preserve"> HU, </w:t>
      </w:r>
      <w:proofErr w:type="spellStart"/>
      <w:r w:rsidRPr="0019657E">
        <w:rPr>
          <w:rFonts w:ascii="Book Antiqua" w:hAnsi="Book Antiqua"/>
          <w:sz w:val="24"/>
          <w:szCs w:val="24"/>
        </w:rPr>
        <w:t>Trautmann</w:t>
      </w:r>
      <w:proofErr w:type="spellEnd"/>
      <w:r w:rsidRPr="0019657E">
        <w:rPr>
          <w:rFonts w:ascii="Book Antiqua" w:hAnsi="Book Antiqua"/>
          <w:sz w:val="24"/>
          <w:szCs w:val="24"/>
        </w:rPr>
        <w:t xml:space="preserve"> S, </w:t>
      </w:r>
      <w:proofErr w:type="spellStart"/>
      <w:r w:rsidRPr="0019657E">
        <w:rPr>
          <w:rFonts w:ascii="Book Antiqua" w:hAnsi="Book Antiqua"/>
          <w:sz w:val="24"/>
          <w:szCs w:val="24"/>
        </w:rPr>
        <w:t>Maercker</w:t>
      </w:r>
      <w:proofErr w:type="spellEnd"/>
      <w:r w:rsidRPr="0019657E">
        <w:rPr>
          <w:rFonts w:ascii="Book Antiqua" w:hAnsi="Book Antiqua"/>
          <w:sz w:val="24"/>
          <w:szCs w:val="24"/>
        </w:rPr>
        <w:t xml:space="preserve"> A. Evidence for two different ICD-11 posttraumatic stress disorders in a community sample of adolescents and young adults. </w:t>
      </w:r>
      <w:proofErr w:type="spellStart"/>
      <w:r w:rsidRPr="0019657E">
        <w:rPr>
          <w:rFonts w:ascii="Book Antiqua" w:hAnsi="Book Antiqua"/>
          <w:i/>
          <w:sz w:val="24"/>
          <w:szCs w:val="24"/>
        </w:rPr>
        <w:t>Eur</w:t>
      </w:r>
      <w:proofErr w:type="spellEnd"/>
      <w:r w:rsidRPr="0019657E">
        <w:rPr>
          <w:rFonts w:ascii="Book Antiqua" w:hAnsi="Book Antiqua"/>
          <w:i/>
          <w:sz w:val="24"/>
          <w:szCs w:val="24"/>
        </w:rPr>
        <w:t xml:space="preserve"> Arch Psychiatry </w:t>
      </w:r>
      <w:proofErr w:type="spellStart"/>
      <w:r w:rsidRPr="0019657E">
        <w:rPr>
          <w:rFonts w:ascii="Book Antiqua" w:hAnsi="Book Antiqua"/>
          <w:i/>
          <w:sz w:val="24"/>
          <w:szCs w:val="24"/>
        </w:rPr>
        <w:t>Clin</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Neurosci</w:t>
      </w:r>
      <w:proofErr w:type="spellEnd"/>
      <w:r w:rsidRPr="0019657E">
        <w:rPr>
          <w:rFonts w:ascii="Book Antiqua" w:hAnsi="Book Antiqua"/>
          <w:sz w:val="24"/>
          <w:szCs w:val="24"/>
        </w:rPr>
        <w:t xml:space="preserve"> 2016; </w:t>
      </w:r>
      <w:r w:rsidRPr="0019657E">
        <w:rPr>
          <w:rFonts w:ascii="Book Antiqua" w:hAnsi="Book Antiqua"/>
          <w:b/>
          <w:sz w:val="24"/>
          <w:szCs w:val="24"/>
        </w:rPr>
        <w:t>266</w:t>
      </w:r>
      <w:r w:rsidRPr="0019657E">
        <w:rPr>
          <w:rFonts w:ascii="Book Antiqua" w:hAnsi="Book Antiqua"/>
          <w:sz w:val="24"/>
          <w:szCs w:val="24"/>
        </w:rPr>
        <w:t>: 317-328 [PMID: 26320578 DOI: 10.1007/s00406-015-0639-4]</w:t>
      </w:r>
    </w:p>
    <w:p w14:paraId="099C2C19"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24 </w:t>
      </w:r>
      <w:r w:rsidRPr="0019657E">
        <w:rPr>
          <w:rFonts w:ascii="Book Antiqua" w:hAnsi="Book Antiqua"/>
          <w:b/>
          <w:sz w:val="24"/>
          <w:szCs w:val="24"/>
        </w:rPr>
        <w:t>Ford JD</w:t>
      </w:r>
      <w:r w:rsidRPr="0019657E">
        <w:rPr>
          <w:rFonts w:ascii="Book Antiqua" w:hAnsi="Book Antiqua"/>
          <w:sz w:val="24"/>
          <w:szCs w:val="24"/>
        </w:rPr>
        <w:t xml:space="preserve">, Courtois CA. Complex PTSD, affect dysregulation, and borderline personality disorder. </w:t>
      </w:r>
      <w:r w:rsidRPr="0019657E">
        <w:rPr>
          <w:rFonts w:ascii="Book Antiqua" w:hAnsi="Book Antiqua"/>
          <w:i/>
          <w:sz w:val="24"/>
          <w:szCs w:val="24"/>
        </w:rPr>
        <w:t xml:space="preserve">Borderline Personal </w:t>
      </w:r>
      <w:proofErr w:type="spellStart"/>
      <w:r w:rsidRPr="0019657E">
        <w:rPr>
          <w:rFonts w:ascii="Book Antiqua" w:hAnsi="Book Antiqua"/>
          <w:i/>
          <w:sz w:val="24"/>
          <w:szCs w:val="24"/>
        </w:rPr>
        <w:t>Disord</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Emot</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Dysregul</w:t>
      </w:r>
      <w:proofErr w:type="spellEnd"/>
      <w:r w:rsidRPr="0019657E">
        <w:rPr>
          <w:rFonts w:ascii="Book Antiqua" w:hAnsi="Book Antiqua"/>
          <w:sz w:val="24"/>
          <w:szCs w:val="24"/>
        </w:rPr>
        <w:t xml:space="preserve"> 2014; </w:t>
      </w:r>
      <w:r w:rsidRPr="0019657E">
        <w:rPr>
          <w:rFonts w:ascii="Book Antiqua" w:hAnsi="Book Antiqua"/>
          <w:b/>
          <w:sz w:val="24"/>
          <w:szCs w:val="24"/>
        </w:rPr>
        <w:t>1</w:t>
      </w:r>
      <w:r w:rsidRPr="0019657E">
        <w:rPr>
          <w:rFonts w:ascii="Book Antiqua" w:hAnsi="Book Antiqua"/>
          <w:sz w:val="24"/>
          <w:szCs w:val="24"/>
        </w:rPr>
        <w:t>: 9 [PMID: 26401293 DOI: 10.1186/2051-6673-1-9]</w:t>
      </w:r>
    </w:p>
    <w:p w14:paraId="475463C5"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25 </w:t>
      </w:r>
      <w:r w:rsidRPr="0019657E">
        <w:rPr>
          <w:rFonts w:ascii="Book Antiqua" w:hAnsi="Book Antiqua"/>
          <w:b/>
          <w:sz w:val="24"/>
          <w:szCs w:val="24"/>
        </w:rPr>
        <w:t>Battle DE</w:t>
      </w:r>
      <w:r w:rsidRPr="0019657E">
        <w:rPr>
          <w:rFonts w:ascii="Book Antiqua" w:hAnsi="Book Antiqua"/>
          <w:sz w:val="24"/>
          <w:szCs w:val="24"/>
        </w:rPr>
        <w:t xml:space="preserve">. Diagnostic and Statistical Manual of Mental Disorders (DSM). </w:t>
      </w:r>
      <w:r w:rsidRPr="0019657E">
        <w:rPr>
          <w:rFonts w:ascii="Book Antiqua" w:hAnsi="Book Antiqua"/>
          <w:i/>
          <w:sz w:val="24"/>
          <w:szCs w:val="24"/>
        </w:rPr>
        <w:t>Codas</w:t>
      </w:r>
      <w:r w:rsidRPr="0019657E">
        <w:rPr>
          <w:rFonts w:ascii="Book Antiqua" w:hAnsi="Book Antiqua"/>
          <w:sz w:val="24"/>
          <w:szCs w:val="24"/>
        </w:rPr>
        <w:t xml:space="preserve"> 2013; </w:t>
      </w:r>
      <w:r w:rsidRPr="0019657E">
        <w:rPr>
          <w:rFonts w:ascii="Book Antiqua" w:hAnsi="Book Antiqua"/>
          <w:b/>
          <w:sz w:val="24"/>
          <w:szCs w:val="24"/>
        </w:rPr>
        <w:t>25</w:t>
      </w:r>
      <w:r w:rsidRPr="0019657E">
        <w:rPr>
          <w:rFonts w:ascii="Book Antiqua" w:hAnsi="Book Antiqua"/>
          <w:sz w:val="24"/>
          <w:szCs w:val="24"/>
        </w:rPr>
        <w:t>: 191-192 [PMID: 24413388 DOI: 10.1176/appi.books.9780890425596.744053]</w:t>
      </w:r>
    </w:p>
    <w:p w14:paraId="0B84483F"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26 </w:t>
      </w:r>
      <w:r w:rsidRPr="0019657E">
        <w:rPr>
          <w:rFonts w:ascii="Book Antiqua" w:hAnsi="Book Antiqua"/>
          <w:b/>
          <w:sz w:val="24"/>
          <w:szCs w:val="24"/>
        </w:rPr>
        <w:t>Powers A</w:t>
      </w:r>
      <w:r w:rsidRPr="0019657E">
        <w:rPr>
          <w:rFonts w:ascii="Book Antiqua" w:hAnsi="Book Antiqua"/>
          <w:sz w:val="24"/>
          <w:szCs w:val="24"/>
        </w:rPr>
        <w:t xml:space="preserve">, </w:t>
      </w:r>
      <w:proofErr w:type="spellStart"/>
      <w:r w:rsidRPr="0019657E">
        <w:rPr>
          <w:rFonts w:ascii="Book Antiqua" w:hAnsi="Book Antiqua"/>
          <w:sz w:val="24"/>
          <w:szCs w:val="24"/>
        </w:rPr>
        <w:t>Fani</w:t>
      </w:r>
      <w:proofErr w:type="spellEnd"/>
      <w:r w:rsidRPr="0019657E">
        <w:rPr>
          <w:rFonts w:ascii="Book Antiqua" w:hAnsi="Book Antiqua"/>
          <w:sz w:val="24"/>
          <w:szCs w:val="24"/>
        </w:rPr>
        <w:t xml:space="preserve"> N, Carter S, Cross D, </w:t>
      </w:r>
      <w:proofErr w:type="spellStart"/>
      <w:r w:rsidRPr="0019657E">
        <w:rPr>
          <w:rFonts w:ascii="Book Antiqua" w:hAnsi="Book Antiqua"/>
          <w:sz w:val="24"/>
          <w:szCs w:val="24"/>
        </w:rPr>
        <w:t>Cloitre</w:t>
      </w:r>
      <w:proofErr w:type="spellEnd"/>
      <w:r w:rsidRPr="0019657E">
        <w:rPr>
          <w:rFonts w:ascii="Book Antiqua" w:hAnsi="Book Antiqua"/>
          <w:sz w:val="24"/>
          <w:szCs w:val="24"/>
        </w:rPr>
        <w:t xml:space="preserve"> M, Bradley B. Differential predictors of DSM-5 PTSD and ICD-11 complex PTSD among African American women. </w:t>
      </w:r>
      <w:proofErr w:type="spellStart"/>
      <w:r w:rsidRPr="0019657E">
        <w:rPr>
          <w:rFonts w:ascii="Book Antiqua" w:hAnsi="Book Antiqua"/>
          <w:i/>
          <w:sz w:val="24"/>
          <w:szCs w:val="24"/>
        </w:rPr>
        <w:t>Eur</w:t>
      </w:r>
      <w:proofErr w:type="spellEnd"/>
      <w:r w:rsidRPr="0019657E">
        <w:rPr>
          <w:rFonts w:ascii="Book Antiqua" w:hAnsi="Book Antiqua"/>
          <w:i/>
          <w:sz w:val="24"/>
          <w:szCs w:val="24"/>
        </w:rPr>
        <w:t xml:space="preserve"> J </w:t>
      </w:r>
      <w:proofErr w:type="spellStart"/>
      <w:r w:rsidRPr="0019657E">
        <w:rPr>
          <w:rFonts w:ascii="Book Antiqua" w:hAnsi="Book Antiqua"/>
          <w:i/>
          <w:sz w:val="24"/>
          <w:szCs w:val="24"/>
        </w:rPr>
        <w:t>Psychotraumatol</w:t>
      </w:r>
      <w:proofErr w:type="spellEnd"/>
      <w:r w:rsidRPr="0019657E">
        <w:rPr>
          <w:rFonts w:ascii="Book Antiqua" w:hAnsi="Book Antiqua"/>
          <w:sz w:val="24"/>
          <w:szCs w:val="24"/>
        </w:rPr>
        <w:t xml:space="preserve"> 2017; </w:t>
      </w:r>
      <w:r w:rsidRPr="0019657E">
        <w:rPr>
          <w:rFonts w:ascii="Book Antiqua" w:hAnsi="Book Antiqua"/>
          <w:b/>
          <w:sz w:val="24"/>
          <w:szCs w:val="24"/>
        </w:rPr>
        <w:t>8</w:t>
      </w:r>
      <w:r w:rsidRPr="0019657E">
        <w:rPr>
          <w:rFonts w:ascii="Book Antiqua" w:hAnsi="Book Antiqua"/>
          <w:sz w:val="24"/>
          <w:szCs w:val="24"/>
        </w:rPr>
        <w:t>: 1338914 [PMID: 28649302 DOI: 10.1080/20008198.2017.1338914]</w:t>
      </w:r>
    </w:p>
    <w:p w14:paraId="6CD45DE5"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27 </w:t>
      </w:r>
      <w:r w:rsidRPr="0019657E">
        <w:rPr>
          <w:rFonts w:ascii="Book Antiqua" w:hAnsi="Book Antiqua"/>
          <w:b/>
          <w:sz w:val="24"/>
          <w:szCs w:val="24"/>
        </w:rPr>
        <w:t xml:space="preserve">van </w:t>
      </w:r>
      <w:proofErr w:type="spellStart"/>
      <w:r w:rsidRPr="0019657E">
        <w:rPr>
          <w:rFonts w:ascii="Book Antiqua" w:hAnsi="Book Antiqua"/>
          <w:b/>
          <w:sz w:val="24"/>
          <w:szCs w:val="24"/>
        </w:rPr>
        <w:t>Dijke</w:t>
      </w:r>
      <w:proofErr w:type="spellEnd"/>
      <w:r w:rsidRPr="0019657E">
        <w:rPr>
          <w:rFonts w:ascii="Book Antiqua" w:hAnsi="Book Antiqua"/>
          <w:b/>
          <w:sz w:val="24"/>
          <w:szCs w:val="24"/>
        </w:rPr>
        <w:t xml:space="preserve"> A</w:t>
      </w:r>
      <w:r w:rsidRPr="0019657E">
        <w:rPr>
          <w:rFonts w:ascii="Book Antiqua" w:hAnsi="Book Antiqua"/>
          <w:sz w:val="24"/>
          <w:szCs w:val="24"/>
        </w:rPr>
        <w:t xml:space="preserve">, Ford JD, van der Hart O, van Son M, van der </w:t>
      </w:r>
      <w:proofErr w:type="spellStart"/>
      <w:r w:rsidRPr="0019657E">
        <w:rPr>
          <w:rFonts w:ascii="Book Antiqua" w:hAnsi="Book Antiqua"/>
          <w:sz w:val="24"/>
          <w:szCs w:val="24"/>
        </w:rPr>
        <w:t>Heijden</w:t>
      </w:r>
      <w:proofErr w:type="spellEnd"/>
      <w:r w:rsidRPr="0019657E">
        <w:rPr>
          <w:rFonts w:ascii="Book Antiqua" w:hAnsi="Book Antiqua"/>
          <w:sz w:val="24"/>
          <w:szCs w:val="24"/>
        </w:rPr>
        <w:t xml:space="preserve"> P, </w:t>
      </w:r>
      <w:proofErr w:type="spellStart"/>
      <w:r w:rsidRPr="0019657E">
        <w:rPr>
          <w:rFonts w:ascii="Book Antiqua" w:hAnsi="Book Antiqua"/>
          <w:sz w:val="24"/>
          <w:szCs w:val="24"/>
        </w:rPr>
        <w:t>Bühring</w:t>
      </w:r>
      <w:proofErr w:type="spellEnd"/>
      <w:r w:rsidRPr="0019657E">
        <w:rPr>
          <w:rFonts w:ascii="Book Antiqua" w:hAnsi="Book Antiqua"/>
          <w:sz w:val="24"/>
          <w:szCs w:val="24"/>
        </w:rPr>
        <w:t xml:space="preserve"> M. Affect dysregulation in borderline personality disorder and somatoform disorder: differentiating under- and over-regulation. </w:t>
      </w:r>
      <w:r w:rsidRPr="0019657E">
        <w:rPr>
          <w:rFonts w:ascii="Book Antiqua" w:hAnsi="Book Antiqua"/>
          <w:i/>
          <w:sz w:val="24"/>
          <w:szCs w:val="24"/>
        </w:rPr>
        <w:t xml:space="preserve">J </w:t>
      </w:r>
      <w:proofErr w:type="spellStart"/>
      <w:r w:rsidRPr="0019657E">
        <w:rPr>
          <w:rFonts w:ascii="Book Antiqua" w:hAnsi="Book Antiqua"/>
          <w:i/>
          <w:sz w:val="24"/>
          <w:szCs w:val="24"/>
        </w:rPr>
        <w:t>Pers</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Disord</w:t>
      </w:r>
      <w:proofErr w:type="spellEnd"/>
      <w:r w:rsidRPr="0019657E">
        <w:rPr>
          <w:rFonts w:ascii="Book Antiqua" w:hAnsi="Book Antiqua"/>
          <w:sz w:val="24"/>
          <w:szCs w:val="24"/>
        </w:rPr>
        <w:t xml:space="preserve"> 2010; </w:t>
      </w:r>
      <w:r w:rsidRPr="0019657E">
        <w:rPr>
          <w:rFonts w:ascii="Book Antiqua" w:hAnsi="Book Antiqua"/>
          <w:b/>
          <w:sz w:val="24"/>
          <w:szCs w:val="24"/>
        </w:rPr>
        <w:t>24</w:t>
      </w:r>
      <w:r w:rsidRPr="0019657E">
        <w:rPr>
          <w:rFonts w:ascii="Book Antiqua" w:hAnsi="Book Antiqua"/>
          <w:sz w:val="24"/>
          <w:szCs w:val="24"/>
        </w:rPr>
        <w:t>: 296-311 [PMID: 20545496 DOI: 10.1521/pedi.2010.24.3.296]</w:t>
      </w:r>
    </w:p>
    <w:p w14:paraId="2A22FF32"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28 </w:t>
      </w:r>
      <w:r w:rsidRPr="0019657E">
        <w:rPr>
          <w:rFonts w:ascii="Book Antiqua" w:hAnsi="Book Antiqua"/>
          <w:b/>
          <w:sz w:val="24"/>
          <w:szCs w:val="24"/>
        </w:rPr>
        <w:t>Battle CL</w:t>
      </w:r>
      <w:r w:rsidRPr="0019657E">
        <w:rPr>
          <w:rFonts w:ascii="Book Antiqua" w:hAnsi="Book Antiqua"/>
          <w:sz w:val="24"/>
          <w:szCs w:val="24"/>
        </w:rPr>
        <w:t xml:space="preserve">, </w:t>
      </w:r>
      <w:proofErr w:type="spellStart"/>
      <w:r w:rsidRPr="0019657E">
        <w:rPr>
          <w:rFonts w:ascii="Book Antiqua" w:hAnsi="Book Antiqua"/>
          <w:sz w:val="24"/>
          <w:szCs w:val="24"/>
        </w:rPr>
        <w:t>Shea</w:t>
      </w:r>
      <w:proofErr w:type="spellEnd"/>
      <w:r w:rsidRPr="0019657E">
        <w:rPr>
          <w:rFonts w:ascii="Book Antiqua" w:hAnsi="Book Antiqua"/>
          <w:sz w:val="24"/>
          <w:szCs w:val="24"/>
        </w:rPr>
        <w:t xml:space="preserve"> MT, Johnson DM, Yen S, </w:t>
      </w:r>
      <w:proofErr w:type="spellStart"/>
      <w:r w:rsidRPr="0019657E">
        <w:rPr>
          <w:rFonts w:ascii="Book Antiqua" w:hAnsi="Book Antiqua"/>
          <w:sz w:val="24"/>
          <w:szCs w:val="24"/>
        </w:rPr>
        <w:t>Zlotnick</w:t>
      </w:r>
      <w:proofErr w:type="spellEnd"/>
      <w:r w:rsidRPr="0019657E">
        <w:rPr>
          <w:rFonts w:ascii="Book Antiqua" w:hAnsi="Book Antiqua"/>
          <w:sz w:val="24"/>
          <w:szCs w:val="24"/>
        </w:rPr>
        <w:t xml:space="preserve"> C, </w:t>
      </w:r>
      <w:proofErr w:type="spellStart"/>
      <w:r w:rsidRPr="0019657E">
        <w:rPr>
          <w:rFonts w:ascii="Book Antiqua" w:hAnsi="Book Antiqua"/>
          <w:sz w:val="24"/>
          <w:szCs w:val="24"/>
        </w:rPr>
        <w:t>Zanarini</w:t>
      </w:r>
      <w:proofErr w:type="spellEnd"/>
      <w:r w:rsidRPr="0019657E">
        <w:rPr>
          <w:rFonts w:ascii="Book Antiqua" w:hAnsi="Book Antiqua"/>
          <w:sz w:val="24"/>
          <w:szCs w:val="24"/>
        </w:rPr>
        <w:t xml:space="preserve"> MC, </w:t>
      </w:r>
      <w:proofErr w:type="spellStart"/>
      <w:r w:rsidRPr="0019657E">
        <w:rPr>
          <w:rFonts w:ascii="Book Antiqua" w:hAnsi="Book Antiqua"/>
          <w:sz w:val="24"/>
          <w:szCs w:val="24"/>
        </w:rPr>
        <w:t>Sanislow</w:t>
      </w:r>
      <w:proofErr w:type="spellEnd"/>
      <w:r w:rsidRPr="0019657E">
        <w:rPr>
          <w:rFonts w:ascii="Book Antiqua" w:hAnsi="Book Antiqua"/>
          <w:sz w:val="24"/>
          <w:szCs w:val="24"/>
        </w:rPr>
        <w:t xml:space="preserve"> CA, </w:t>
      </w:r>
      <w:proofErr w:type="spellStart"/>
      <w:r w:rsidRPr="0019657E">
        <w:rPr>
          <w:rFonts w:ascii="Book Antiqua" w:hAnsi="Book Antiqua"/>
          <w:sz w:val="24"/>
          <w:szCs w:val="24"/>
        </w:rPr>
        <w:t>Skodol</w:t>
      </w:r>
      <w:proofErr w:type="spellEnd"/>
      <w:r w:rsidRPr="0019657E">
        <w:rPr>
          <w:rFonts w:ascii="Book Antiqua" w:hAnsi="Book Antiqua"/>
          <w:sz w:val="24"/>
          <w:szCs w:val="24"/>
        </w:rPr>
        <w:t xml:space="preserve"> AE, Gunderson JG, </w:t>
      </w:r>
      <w:proofErr w:type="spellStart"/>
      <w:r w:rsidRPr="0019657E">
        <w:rPr>
          <w:rFonts w:ascii="Book Antiqua" w:hAnsi="Book Antiqua"/>
          <w:sz w:val="24"/>
          <w:szCs w:val="24"/>
        </w:rPr>
        <w:t>Grilo</w:t>
      </w:r>
      <w:proofErr w:type="spellEnd"/>
      <w:r w:rsidRPr="0019657E">
        <w:rPr>
          <w:rFonts w:ascii="Book Antiqua" w:hAnsi="Book Antiqua"/>
          <w:sz w:val="24"/>
          <w:szCs w:val="24"/>
        </w:rPr>
        <w:t xml:space="preserve"> CM, </w:t>
      </w:r>
      <w:proofErr w:type="spellStart"/>
      <w:r w:rsidRPr="0019657E">
        <w:rPr>
          <w:rFonts w:ascii="Book Antiqua" w:hAnsi="Book Antiqua"/>
          <w:sz w:val="24"/>
          <w:szCs w:val="24"/>
        </w:rPr>
        <w:t>McGlashan</w:t>
      </w:r>
      <w:proofErr w:type="spellEnd"/>
      <w:r w:rsidRPr="0019657E">
        <w:rPr>
          <w:rFonts w:ascii="Book Antiqua" w:hAnsi="Book Antiqua"/>
          <w:sz w:val="24"/>
          <w:szCs w:val="24"/>
        </w:rPr>
        <w:t xml:space="preserve"> TH, Morey LC. Childhood maltreatment associated with adult personality disorders: findings from the Collaborative Longitudinal Personality Disorders Study. </w:t>
      </w:r>
      <w:r w:rsidRPr="0019657E">
        <w:rPr>
          <w:rFonts w:ascii="Book Antiqua" w:hAnsi="Book Antiqua"/>
          <w:i/>
          <w:sz w:val="24"/>
          <w:szCs w:val="24"/>
        </w:rPr>
        <w:t xml:space="preserve">J </w:t>
      </w:r>
      <w:proofErr w:type="spellStart"/>
      <w:r w:rsidRPr="0019657E">
        <w:rPr>
          <w:rFonts w:ascii="Book Antiqua" w:hAnsi="Book Antiqua"/>
          <w:i/>
          <w:sz w:val="24"/>
          <w:szCs w:val="24"/>
        </w:rPr>
        <w:lastRenderedPageBreak/>
        <w:t>Pers</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Disord</w:t>
      </w:r>
      <w:proofErr w:type="spellEnd"/>
      <w:r w:rsidRPr="0019657E">
        <w:rPr>
          <w:rFonts w:ascii="Book Antiqua" w:hAnsi="Book Antiqua"/>
          <w:sz w:val="24"/>
          <w:szCs w:val="24"/>
        </w:rPr>
        <w:t xml:space="preserve"> 2004; </w:t>
      </w:r>
      <w:r w:rsidRPr="0019657E">
        <w:rPr>
          <w:rFonts w:ascii="Book Antiqua" w:hAnsi="Book Antiqua"/>
          <w:b/>
          <w:sz w:val="24"/>
          <w:szCs w:val="24"/>
        </w:rPr>
        <w:t>18</w:t>
      </w:r>
      <w:r w:rsidRPr="0019657E">
        <w:rPr>
          <w:rFonts w:ascii="Book Antiqua" w:hAnsi="Book Antiqua"/>
          <w:sz w:val="24"/>
          <w:szCs w:val="24"/>
        </w:rPr>
        <w:t>: 193-211 [PMID: 15176757 DOI: 10.1521/pedi.18.2.193.32777]</w:t>
      </w:r>
    </w:p>
    <w:p w14:paraId="1BA4F550"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29 </w:t>
      </w:r>
      <w:r w:rsidRPr="0019657E">
        <w:rPr>
          <w:rFonts w:ascii="Book Antiqua" w:hAnsi="Book Antiqua"/>
          <w:b/>
          <w:sz w:val="24"/>
          <w:szCs w:val="24"/>
        </w:rPr>
        <w:t>Yen S</w:t>
      </w:r>
      <w:r w:rsidRPr="0019657E">
        <w:rPr>
          <w:rFonts w:ascii="Book Antiqua" w:hAnsi="Book Antiqua"/>
          <w:sz w:val="24"/>
          <w:szCs w:val="24"/>
        </w:rPr>
        <w:t xml:space="preserve">, </w:t>
      </w:r>
      <w:proofErr w:type="spellStart"/>
      <w:r w:rsidRPr="0019657E">
        <w:rPr>
          <w:rFonts w:ascii="Book Antiqua" w:hAnsi="Book Antiqua"/>
          <w:sz w:val="24"/>
          <w:szCs w:val="24"/>
        </w:rPr>
        <w:t>Shea</w:t>
      </w:r>
      <w:proofErr w:type="spellEnd"/>
      <w:r w:rsidRPr="0019657E">
        <w:rPr>
          <w:rFonts w:ascii="Book Antiqua" w:hAnsi="Book Antiqua"/>
          <w:sz w:val="24"/>
          <w:szCs w:val="24"/>
        </w:rPr>
        <w:t xml:space="preserve"> MT, Battle CL, Johnson DM, </w:t>
      </w:r>
      <w:proofErr w:type="spellStart"/>
      <w:r w:rsidRPr="0019657E">
        <w:rPr>
          <w:rFonts w:ascii="Book Antiqua" w:hAnsi="Book Antiqua"/>
          <w:sz w:val="24"/>
          <w:szCs w:val="24"/>
        </w:rPr>
        <w:t>Zlotnick</w:t>
      </w:r>
      <w:proofErr w:type="spellEnd"/>
      <w:r w:rsidRPr="0019657E">
        <w:rPr>
          <w:rFonts w:ascii="Book Antiqua" w:hAnsi="Book Antiqua"/>
          <w:sz w:val="24"/>
          <w:szCs w:val="24"/>
        </w:rPr>
        <w:t xml:space="preserve"> C, Dolan-Sewell R, </w:t>
      </w:r>
      <w:proofErr w:type="spellStart"/>
      <w:r w:rsidRPr="0019657E">
        <w:rPr>
          <w:rFonts w:ascii="Book Antiqua" w:hAnsi="Book Antiqua"/>
          <w:sz w:val="24"/>
          <w:szCs w:val="24"/>
        </w:rPr>
        <w:t>Skodol</w:t>
      </w:r>
      <w:proofErr w:type="spellEnd"/>
      <w:r w:rsidRPr="0019657E">
        <w:rPr>
          <w:rFonts w:ascii="Book Antiqua" w:hAnsi="Book Antiqua"/>
          <w:sz w:val="24"/>
          <w:szCs w:val="24"/>
        </w:rPr>
        <w:t xml:space="preserve"> AE, </w:t>
      </w:r>
      <w:proofErr w:type="spellStart"/>
      <w:r w:rsidRPr="0019657E">
        <w:rPr>
          <w:rFonts w:ascii="Book Antiqua" w:hAnsi="Book Antiqua"/>
          <w:sz w:val="24"/>
          <w:szCs w:val="24"/>
        </w:rPr>
        <w:t>Grilo</w:t>
      </w:r>
      <w:proofErr w:type="spellEnd"/>
      <w:r w:rsidRPr="0019657E">
        <w:rPr>
          <w:rFonts w:ascii="Book Antiqua" w:hAnsi="Book Antiqua"/>
          <w:sz w:val="24"/>
          <w:szCs w:val="24"/>
        </w:rPr>
        <w:t xml:space="preserve"> CM, Gunderson JG, </w:t>
      </w:r>
      <w:proofErr w:type="spellStart"/>
      <w:r w:rsidRPr="0019657E">
        <w:rPr>
          <w:rFonts w:ascii="Book Antiqua" w:hAnsi="Book Antiqua"/>
          <w:sz w:val="24"/>
          <w:szCs w:val="24"/>
        </w:rPr>
        <w:t>Sanislow</w:t>
      </w:r>
      <w:proofErr w:type="spellEnd"/>
      <w:r w:rsidRPr="0019657E">
        <w:rPr>
          <w:rFonts w:ascii="Book Antiqua" w:hAnsi="Book Antiqua"/>
          <w:sz w:val="24"/>
          <w:szCs w:val="24"/>
        </w:rPr>
        <w:t xml:space="preserve"> CA, </w:t>
      </w:r>
      <w:proofErr w:type="spellStart"/>
      <w:r w:rsidRPr="0019657E">
        <w:rPr>
          <w:rFonts w:ascii="Book Antiqua" w:hAnsi="Book Antiqua"/>
          <w:sz w:val="24"/>
          <w:szCs w:val="24"/>
        </w:rPr>
        <w:t>Zanarini</w:t>
      </w:r>
      <w:proofErr w:type="spellEnd"/>
      <w:r w:rsidRPr="0019657E">
        <w:rPr>
          <w:rFonts w:ascii="Book Antiqua" w:hAnsi="Book Antiqua"/>
          <w:sz w:val="24"/>
          <w:szCs w:val="24"/>
        </w:rPr>
        <w:t xml:space="preserve"> MC, Bender DS, </w:t>
      </w:r>
      <w:proofErr w:type="spellStart"/>
      <w:r w:rsidRPr="0019657E">
        <w:rPr>
          <w:rFonts w:ascii="Book Antiqua" w:hAnsi="Book Antiqua"/>
          <w:sz w:val="24"/>
          <w:szCs w:val="24"/>
        </w:rPr>
        <w:t>Rettew</w:t>
      </w:r>
      <w:proofErr w:type="spellEnd"/>
      <w:r w:rsidRPr="0019657E">
        <w:rPr>
          <w:rFonts w:ascii="Book Antiqua" w:hAnsi="Book Antiqua"/>
          <w:sz w:val="24"/>
          <w:szCs w:val="24"/>
        </w:rPr>
        <w:t xml:space="preserve"> JB, </w:t>
      </w:r>
      <w:proofErr w:type="spellStart"/>
      <w:r w:rsidRPr="0019657E">
        <w:rPr>
          <w:rFonts w:ascii="Book Antiqua" w:hAnsi="Book Antiqua"/>
          <w:sz w:val="24"/>
          <w:szCs w:val="24"/>
        </w:rPr>
        <w:t>McGlashan</w:t>
      </w:r>
      <w:proofErr w:type="spellEnd"/>
      <w:r w:rsidRPr="0019657E">
        <w:rPr>
          <w:rFonts w:ascii="Book Antiqua" w:hAnsi="Book Antiqua"/>
          <w:sz w:val="24"/>
          <w:szCs w:val="24"/>
        </w:rPr>
        <w:t xml:space="preserve"> TH. Traumatic exposure and posttraumatic stress disorder in borderline, schizotypal, avoidant, and obsessive-compulsive personality disorders: findings from the collaborative longitudinal personality disorders study. </w:t>
      </w:r>
      <w:r w:rsidRPr="0019657E">
        <w:rPr>
          <w:rFonts w:ascii="Book Antiqua" w:hAnsi="Book Antiqua"/>
          <w:i/>
          <w:sz w:val="24"/>
          <w:szCs w:val="24"/>
        </w:rPr>
        <w:t xml:space="preserve">J </w:t>
      </w:r>
      <w:proofErr w:type="spellStart"/>
      <w:r w:rsidRPr="0019657E">
        <w:rPr>
          <w:rFonts w:ascii="Book Antiqua" w:hAnsi="Book Antiqua"/>
          <w:i/>
          <w:sz w:val="24"/>
          <w:szCs w:val="24"/>
        </w:rPr>
        <w:t>Nerv</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Ment</w:t>
      </w:r>
      <w:proofErr w:type="spellEnd"/>
      <w:r w:rsidRPr="0019657E">
        <w:rPr>
          <w:rFonts w:ascii="Book Antiqua" w:hAnsi="Book Antiqua"/>
          <w:i/>
          <w:sz w:val="24"/>
          <w:szCs w:val="24"/>
        </w:rPr>
        <w:t xml:space="preserve"> Dis</w:t>
      </w:r>
      <w:r w:rsidRPr="0019657E">
        <w:rPr>
          <w:rFonts w:ascii="Book Antiqua" w:hAnsi="Book Antiqua"/>
          <w:sz w:val="24"/>
          <w:szCs w:val="24"/>
        </w:rPr>
        <w:t xml:space="preserve"> 2002; </w:t>
      </w:r>
      <w:r w:rsidRPr="0019657E">
        <w:rPr>
          <w:rFonts w:ascii="Book Antiqua" w:hAnsi="Book Antiqua"/>
          <w:b/>
          <w:sz w:val="24"/>
          <w:szCs w:val="24"/>
        </w:rPr>
        <w:t>190</w:t>
      </w:r>
      <w:r w:rsidRPr="0019657E">
        <w:rPr>
          <w:rFonts w:ascii="Book Antiqua" w:hAnsi="Book Antiqua"/>
          <w:sz w:val="24"/>
          <w:szCs w:val="24"/>
        </w:rPr>
        <w:t>: 510-518 [PMID: 12193835 DOI: 10.1097/00005053-200208000-00003]</w:t>
      </w:r>
    </w:p>
    <w:p w14:paraId="2263B0DE"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30 </w:t>
      </w:r>
      <w:proofErr w:type="spellStart"/>
      <w:r w:rsidRPr="0019657E">
        <w:rPr>
          <w:rFonts w:ascii="Book Antiqua" w:hAnsi="Book Antiqua"/>
          <w:b/>
          <w:sz w:val="24"/>
          <w:szCs w:val="24"/>
        </w:rPr>
        <w:t>Zanarini</w:t>
      </w:r>
      <w:proofErr w:type="spellEnd"/>
      <w:r w:rsidRPr="0019657E">
        <w:rPr>
          <w:rFonts w:ascii="Book Antiqua" w:hAnsi="Book Antiqua"/>
          <w:b/>
          <w:sz w:val="24"/>
          <w:szCs w:val="24"/>
        </w:rPr>
        <w:t xml:space="preserve"> MC</w:t>
      </w:r>
      <w:r w:rsidRPr="0019657E">
        <w:rPr>
          <w:rFonts w:ascii="Book Antiqua" w:hAnsi="Book Antiqua"/>
          <w:sz w:val="24"/>
          <w:szCs w:val="24"/>
        </w:rPr>
        <w:t xml:space="preserve">, </w:t>
      </w:r>
      <w:proofErr w:type="spellStart"/>
      <w:r w:rsidRPr="0019657E">
        <w:rPr>
          <w:rFonts w:ascii="Book Antiqua" w:hAnsi="Book Antiqua"/>
          <w:sz w:val="24"/>
          <w:szCs w:val="24"/>
        </w:rPr>
        <w:t>Frankenburg</w:t>
      </w:r>
      <w:proofErr w:type="spellEnd"/>
      <w:r w:rsidRPr="0019657E">
        <w:rPr>
          <w:rFonts w:ascii="Book Antiqua" w:hAnsi="Book Antiqua"/>
          <w:sz w:val="24"/>
          <w:szCs w:val="24"/>
        </w:rPr>
        <w:t xml:space="preserve"> FR, </w:t>
      </w:r>
      <w:proofErr w:type="spellStart"/>
      <w:r w:rsidRPr="0019657E">
        <w:rPr>
          <w:rFonts w:ascii="Book Antiqua" w:hAnsi="Book Antiqua"/>
          <w:sz w:val="24"/>
          <w:szCs w:val="24"/>
        </w:rPr>
        <w:t>Hennen</w:t>
      </w:r>
      <w:proofErr w:type="spellEnd"/>
      <w:r w:rsidRPr="0019657E">
        <w:rPr>
          <w:rFonts w:ascii="Book Antiqua" w:hAnsi="Book Antiqua"/>
          <w:sz w:val="24"/>
          <w:szCs w:val="24"/>
        </w:rPr>
        <w:t xml:space="preserve"> J, Reich DB, Silk KR. Prediction of the 10-year course of borderline personality disorder. </w:t>
      </w:r>
      <w:r w:rsidRPr="0019657E">
        <w:rPr>
          <w:rFonts w:ascii="Book Antiqua" w:hAnsi="Book Antiqua"/>
          <w:i/>
          <w:sz w:val="24"/>
          <w:szCs w:val="24"/>
        </w:rPr>
        <w:t>Am J Psychiatry</w:t>
      </w:r>
      <w:r w:rsidRPr="0019657E">
        <w:rPr>
          <w:rFonts w:ascii="Book Antiqua" w:hAnsi="Book Antiqua"/>
          <w:sz w:val="24"/>
          <w:szCs w:val="24"/>
        </w:rPr>
        <w:t xml:space="preserve"> 2006; </w:t>
      </w:r>
      <w:r w:rsidRPr="0019657E">
        <w:rPr>
          <w:rFonts w:ascii="Book Antiqua" w:hAnsi="Book Antiqua"/>
          <w:b/>
          <w:sz w:val="24"/>
          <w:szCs w:val="24"/>
        </w:rPr>
        <w:t>163</w:t>
      </w:r>
      <w:r w:rsidRPr="0019657E">
        <w:rPr>
          <w:rFonts w:ascii="Book Antiqua" w:hAnsi="Book Antiqua"/>
          <w:sz w:val="24"/>
          <w:szCs w:val="24"/>
        </w:rPr>
        <w:t>: 827-832 [PMID: 16648323 DOI: 10.1176/appi.ajp.163.5.827]</w:t>
      </w:r>
    </w:p>
    <w:p w14:paraId="6584EDF7"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31 </w:t>
      </w:r>
      <w:proofErr w:type="spellStart"/>
      <w:r w:rsidRPr="0019657E">
        <w:rPr>
          <w:rFonts w:ascii="Book Antiqua" w:hAnsi="Book Antiqua"/>
          <w:b/>
          <w:sz w:val="24"/>
          <w:szCs w:val="24"/>
        </w:rPr>
        <w:t>Cloitre</w:t>
      </w:r>
      <w:proofErr w:type="spellEnd"/>
      <w:r w:rsidRPr="0019657E">
        <w:rPr>
          <w:rFonts w:ascii="Book Antiqua" w:hAnsi="Book Antiqua"/>
          <w:b/>
          <w:sz w:val="24"/>
          <w:szCs w:val="24"/>
        </w:rPr>
        <w:t xml:space="preserve"> M</w:t>
      </w:r>
      <w:r w:rsidRPr="0019657E">
        <w:rPr>
          <w:rFonts w:ascii="Book Antiqua" w:hAnsi="Book Antiqua"/>
          <w:sz w:val="24"/>
          <w:szCs w:val="24"/>
        </w:rPr>
        <w:t xml:space="preserve">, </w:t>
      </w:r>
      <w:proofErr w:type="spellStart"/>
      <w:r w:rsidRPr="0019657E">
        <w:rPr>
          <w:rFonts w:ascii="Book Antiqua" w:hAnsi="Book Antiqua"/>
          <w:sz w:val="24"/>
          <w:szCs w:val="24"/>
        </w:rPr>
        <w:t>Garvert</w:t>
      </w:r>
      <w:proofErr w:type="spellEnd"/>
      <w:r w:rsidRPr="0019657E">
        <w:rPr>
          <w:rFonts w:ascii="Book Antiqua" w:hAnsi="Book Antiqua"/>
          <w:sz w:val="24"/>
          <w:szCs w:val="24"/>
        </w:rPr>
        <w:t xml:space="preserve"> DW, Weiss B, Carlson EB, Bryant RA. Distinguishing PTSD, Complex PTSD, and Borderline Personality Disorder: A latent class analysis. </w:t>
      </w:r>
      <w:proofErr w:type="spellStart"/>
      <w:r w:rsidRPr="0019657E">
        <w:rPr>
          <w:rFonts w:ascii="Book Antiqua" w:hAnsi="Book Antiqua"/>
          <w:i/>
          <w:sz w:val="24"/>
          <w:szCs w:val="24"/>
        </w:rPr>
        <w:t>Eur</w:t>
      </w:r>
      <w:proofErr w:type="spellEnd"/>
      <w:r w:rsidRPr="0019657E">
        <w:rPr>
          <w:rFonts w:ascii="Book Antiqua" w:hAnsi="Book Antiqua"/>
          <w:i/>
          <w:sz w:val="24"/>
          <w:szCs w:val="24"/>
        </w:rPr>
        <w:t xml:space="preserve"> J </w:t>
      </w:r>
      <w:proofErr w:type="spellStart"/>
      <w:r w:rsidRPr="0019657E">
        <w:rPr>
          <w:rFonts w:ascii="Book Antiqua" w:hAnsi="Book Antiqua"/>
          <w:i/>
          <w:sz w:val="24"/>
          <w:szCs w:val="24"/>
        </w:rPr>
        <w:t>Psychotraumatol</w:t>
      </w:r>
      <w:proofErr w:type="spellEnd"/>
      <w:r w:rsidRPr="0019657E">
        <w:rPr>
          <w:rFonts w:ascii="Book Antiqua" w:hAnsi="Book Antiqua"/>
          <w:sz w:val="24"/>
          <w:szCs w:val="24"/>
        </w:rPr>
        <w:t xml:space="preserve"> 2014; </w:t>
      </w:r>
      <w:r w:rsidRPr="0019657E">
        <w:rPr>
          <w:rFonts w:ascii="Book Antiqua" w:hAnsi="Book Antiqua"/>
          <w:b/>
          <w:sz w:val="24"/>
          <w:szCs w:val="24"/>
        </w:rPr>
        <w:t>5</w:t>
      </w:r>
      <w:r w:rsidRPr="0019657E">
        <w:rPr>
          <w:rFonts w:ascii="Book Antiqua" w:hAnsi="Book Antiqua"/>
          <w:sz w:val="24"/>
          <w:szCs w:val="24"/>
        </w:rPr>
        <w:t>:</w:t>
      </w:r>
      <w:r w:rsidR="00EF7005">
        <w:rPr>
          <w:rFonts w:ascii="Book Antiqua" w:hAnsi="Book Antiqua"/>
          <w:sz w:val="24"/>
          <w:szCs w:val="24"/>
        </w:rPr>
        <w:t xml:space="preserve"> </w:t>
      </w:r>
      <w:r w:rsidRPr="0019657E">
        <w:rPr>
          <w:rFonts w:ascii="Book Antiqua" w:hAnsi="Book Antiqua"/>
          <w:sz w:val="24"/>
          <w:szCs w:val="24"/>
        </w:rPr>
        <w:t>[PMID: 25279111 DOI: 10.3402/ejpt.v5.25097]</w:t>
      </w:r>
    </w:p>
    <w:p w14:paraId="37AA1B36"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32 </w:t>
      </w:r>
      <w:proofErr w:type="spellStart"/>
      <w:r w:rsidRPr="0019657E">
        <w:rPr>
          <w:rFonts w:ascii="Book Antiqua" w:hAnsi="Book Antiqua"/>
          <w:b/>
          <w:sz w:val="24"/>
          <w:szCs w:val="24"/>
        </w:rPr>
        <w:t>Leichsenring</w:t>
      </w:r>
      <w:proofErr w:type="spellEnd"/>
      <w:r w:rsidRPr="0019657E">
        <w:rPr>
          <w:rFonts w:ascii="Book Antiqua" w:hAnsi="Book Antiqua"/>
          <w:b/>
          <w:sz w:val="24"/>
          <w:szCs w:val="24"/>
        </w:rPr>
        <w:t xml:space="preserve"> F</w:t>
      </w:r>
      <w:r w:rsidRPr="0019657E">
        <w:rPr>
          <w:rFonts w:ascii="Book Antiqua" w:hAnsi="Book Antiqua"/>
          <w:sz w:val="24"/>
          <w:szCs w:val="24"/>
        </w:rPr>
        <w:t xml:space="preserve">, </w:t>
      </w:r>
      <w:proofErr w:type="spellStart"/>
      <w:r w:rsidRPr="0019657E">
        <w:rPr>
          <w:rFonts w:ascii="Book Antiqua" w:hAnsi="Book Antiqua"/>
          <w:sz w:val="24"/>
          <w:szCs w:val="24"/>
        </w:rPr>
        <w:t>Leibing</w:t>
      </w:r>
      <w:proofErr w:type="spellEnd"/>
      <w:r w:rsidRPr="0019657E">
        <w:rPr>
          <w:rFonts w:ascii="Book Antiqua" w:hAnsi="Book Antiqua"/>
          <w:sz w:val="24"/>
          <w:szCs w:val="24"/>
        </w:rPr>
        <w:t xml:space="preserve"> E, Kruse J, New AS, </w:t>
      </w:r>
      <w:proofErr w:type="spellStart"/>
      <w:r w:rsidRPr="0019657E">
        <w:rPr>
          <w:rFonts w:ascii="Book Antiqua" w:hAnsi="Book Antiqua"/>
          <w:sz w:val="24"/>
          <w:szCs w:val="24"/>
        </w:rPr>
        <w:t>Leweke</w:t>
      </w:r>
      <w:proofErr w:type="spellEnd"/>
      <w:r w:rsidRPr="0019657E">
        <w:rPr>
          <w:rFonts w:ascii="Book Antiqua" w:hAnsi="Book Antiqua"/>
          <w:sz w:val="24"/>
          <w:szCs w:val="24"/>
        </w:rPr>
        <w:t xml:space="preserve"> F. Borderline personality disorder. </w:t>
      </w:r>
      <w:r w:rsidRPr="0019657E">
        <w:rPr>
          <w:rFonts w:ascii="Book Antiqua" w:hAnsi="Book Antiqua"/>
          <w:i/>
          <w:sz w:val="24"/>
          <w:szCs w:val="24"/>
        </w:rPr>
        <w:t>Lancet</w:t>
      </w:r>
      <w:r w:rsidRPr="0019657E">
        <w:rPr>
          <w:rFonts w:ascii="Book Antiqua" w:hAnsi="Book Antiqua"/>
          <w:sz w:val="24"/>
          <w:szCs w:val="24"/>
        </w:rPr>
        <w:t xml:space="preserve"> 2011; </w:t>
      </w:r>
      <w:r w:rsidRPr="0019657E">
        <w:rPr>
          <w:rFonts w:ascii="Book Antiqua" w:hAnsi="Book Antiqua"/>
          <w:b/>
          <w:sz w:val="24"/>
          <w:szCs w:val="24"/>
        </w:rPr>
        <w:t>377</w:t>
      </w:r>
      <w:r w:rsidRPr="0019657E">
        <w:rPr>
          <w:rFonts w:ascii="Book Antiqua" w:hAnsi="Book Antiqua"/>
          <w:sz w:val="24"/>
          <w:szCs w:val="24"/>
        </w:rPr>
        <w:t>: 74-84 [PMID: 21195251 DOI: 10.1016/S0140-6736(10)61422-5]</w:t>
      </w:r>
    </w:p>
    <w:p w14:paraId="13E2B179"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33 </w:t>
      </w:r>
      <w:proofErr w:type="spellStart"/>
      <w:r w:rsidRPr="0019657E">
        <w:rPr>
          <w:rFonts w:ascii="Book Antiqua" w:hAnsi="Book Antiqua"/>
          <w:b/>
          <w:sz w:val="24"/>
          <w:szCs w:val="24"/>
        </w:rPr>
        <w:t>Winsper</w:t>
      </w:r>
      <w:proofErr w:type="spellEnd"/>
      <w:r w:rsidRPr="0019657E">
        <w:rPr>
          <w:rFonts w:ascii="Book Antiqua" w:hAnsi="Book Antiqua"/>
          <w:b/>
          <w:sz w:val="24"/>
          <w:szCs w:val="24"/>
        </w:rPr>
        <w:t xml:space="preserve"> C</w:t>
      </w:r>
      <w:r w:rsidRPr="0019657E">
        <w:rPr>
          <w:rFonts w:ascii="Book Antiqua" w:hAnsi="Book Antiqua"/>
          <w:sz w:val="24"/>
          <w:szCs w:val="24"/>
        </w:rPr>
        <w:t xml:space="preserve">, </w:t>
      </w:r>
      <w:proofErr w:type="spellStart"/>
      <w:r w:rsidRPr="0019657E">
        <w:rPr>
          <w:rFonts w:ascii="Book Antiqua" w:hAnsi="Book Antiqua"/>
          <w:sz w:val="24"/>
          <w:szCs w:val="24"/>
        </w:rPr>
        <w:t>Lereya</w:t>
      </w:r>
      <w:proofErr w:type="spellEnd"/>
      <w:r w:rsidRPr="0019657E">
        <w:rPr>
          <w:rFonts w:ascii="Book Antiqua" w:hAnsi="Book Antiqua"/>
          <w:sz w:val="24"/>
          <w:szCs w:val="24"/>
        </w:rPr>
        <w:t xml:space="preserve"> ST, </w:t>
      </w:r>
      <w:proofErr w:type="spellStart"/>
      <w:r w:rsidRPr="0019657E">
        <w:rPr>
          <w:rFonts w:ascii="Book Antiqua" w:hAnsi="Book Antiqua"/>
          <w:sz w:val="24"/>
          <w:szCs w:val="24"/>
        </w:rPr>
        <w:t>Marwaha</w:t>
      </w:r>
      <w:proofErr w:type="spellEnd"/>
      <w:r w:rsidRPr="0019657E">
        <w:rPr>
          <w:rFonts w:ascii="Book Antiqua" w:hAnsi="Book Antiqua"/>
          <w:sz w:val="24"/>
          <w:szCs w:val="24"/>
        </w:rPr>
        <w:t xml:space="preserve"> S, Thompson A, </w:t>
      </w:r>
      <w:proofErr w:type="spellStart"/>
      <w:r w:rsidRPr="0019657E">
        <w:rPr>
          <w:rFonts w:ascii="Book Antiqua" w:hAnsi="Book Antiqua"/>
          <w:sz w:val="24"/>
          <w:szCs w:val="24"/>
        </w:rPr>
        <w:t>Eyden</w:t>
      </w:r>
      <w:proofErr w:type="spellEnd"/>
      <w:r w:rsidRPr="0019657E">
        <w:rPr>
          <w:rFonts w:ascii="Book Antiqua" w:hAnsi="Book Antiqua"/>
          <w:sz w:val="24"/>
          <w:szCs w:val="24"/>
        </w:rPr>
        <w:t xml:space="preserve"> J, Singh SP. The aetiological and psychopathological validity of borderline personality disorder in youth: A systematic review and meta-analysis. </w:t>
      </w:r>
      <w:proofErr w:type="spellStart"/>
      <w:r w:rsidRPr="0019657E">
        <w:rPr>
          <w:rFonts w:ascii="Book Antiqua" w:hAnsi="Book Antiqua"/>
          <w:i/>
          <w:sz w:val="24"/>
          <w:szCs w:val="24"/>
        </w:rPr>
        <w:t>Clin</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Psychol</w:t>
      </w:r>
      <w:proofErr w:type="spellEnd"/>
      <w:r w:rsidRPr="0019657E">
        <w:rPr>
          <w:rFonts w:ascii="Book Antiqua" w:hAnsi="Book Antiqua"/>
          <w:i/>
          <w:sz w:val="24"/>
          <w:szCs w:val="24"/>
        </w:rPr>
        <w:t xml:space="preserve"> Rev</w:t>
      </w:r>
      <w:r w:rsidRPr="0019657E">
        <w:rPr>
          <w:rFonts w:ascii="Book Antiqua" w:hAnsi="Book Antiqua"/>
          <w:sz w:val="24"/>
          <w:szCs w:val="24"/>
        </w:rPr>
        <w:t xml:space="preserve"> 2016; </w:t>
      </w:r>
      <w:r w:rsidRPr="0019657E">
        <w:rPr>
          <w:rFonts w:ascii="Book Antiqua" w:hAnsi="Book Antiqua"/>
          <w:b/>
          <w:sz w:val="24"/>
          <w:szCs w:val="24"/>
        </w:rPr>
        <w:t>44</w:t>
      </w:r>
      <w:r w:rsidRPr="0019657E">
        <w:rPr>
          <w:rFonts w:ascii="Book Antiqua" w:hAnsi="Book Antiqua"/>
          <w:sz w:val="24"/>
          <w:szCs w:val="24"/>
        </w:rPr>
        <w:t>: 13-24 [PMID: 26709502 DOI: 10.1016/j.cpr.2015.12.001]</w:t>
      </w:r>
    </w:p>
    <w:p w14:paraId="7ABF340A"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34 </w:t>
      </w:r>
      <w:r w:rsidRPr="0019657E">
        <w:rPr>
          <w:rFonts w:ascii="Book Antiqua" w:hAnsi="Book Antiqua"/>
          <w:b/>
          <w:sz w:val="24"/>
          <w:szCs w:val="24"/>
        </w:rPr>
        <w:t>Mehta D</w:t>
      </w:r>
      <w:r w:rsidRPr="0019657E">
        <w:rPr>
          <w:rFonts w:ascii="Book Antiqua" w:hAnsi="Book Antiqua"/>
          <w:sz w:val="24"/>
          <w:szCs w:val="24"/>
        </w:rPr>
        <w:t xml:space="preserve">, Binder EB. Gene × environment vulnerability factors for PTSD: the HPA-axis. </w:t>
      </w:r>
      <w:r w:rsidRPr="0019657E">
        <w:rPr>
          <w:rFonts w:ascii="Book Antiqua" w:hAnsi="Book Antiqua"/>
          <w:i/>
          <w:sz w:val="24"/>
          <w:szCs w:val="24"/>
        </w:rPr>
        <w:t>Neuropharmacology</w:t>
      </w:r>
      <w:r w:rsidRPr="0019657E">
        <w:rPr>
          <w:rFonts w:ascii="Book Antiqua" w:hAnsi="Book Antiqua"/>
          <w:sz w:val="24"/>
          <w:szCs w:val="24"/>
        </w:rPr>
        <w:t xml:space="preserve"> 2012; </w:t>
      </w:r>
      <w:r w:rsidRPr="0019657E">
        <w:rPr>
          <w:rFonts w:ascii="Book Antiqua" w:hAnsi="Book Antiqua"/>
          <w:b/>
          <w:sz w:val="24"/>
          <w:szCs w:val="24"/>
        </w:rPr>
        <w:t>62</w:t>
      </w:r>
      <w:r w:rsidRPr="0019657E">
        <w:rPr>
          <w:rFonts w:ascii="Book Antiqua" w:hAnsi="Book Antiqua"/>
          <w:sz w:val="24"/>
          <w:szCs w:val="24"/>
        </w:rPr>
        <w:t>: 654-662 [PMID: 21439305 DOI: 10.1016/j.neuropharm.2011.03.009]</w:t>
      </w:r>
    </w:p>
    <w:p w14:paraId="143C4F9C"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35 </w:t>
      </w:r>
      <w:r w:rsidRPr="0019657E">
        <w:rPr>
          <w:rFonts w:ascii="Book Antiqua" w:hAnsi="Book Antiqua"/>
          <w:b/>
          <w:sz w:val="24"/>
          <w:szCs w:val="24"/>
        </w:rPr>
        <w:t>Southwick SM</w:t>
      </w:r>
      <w:r w:rsidRPr="0019657E">
        <w:rPr>
          <w:rFonts w:ascii="Book Antiqua" w:hAnsi="Book Antiqua"/>
          <w:sz w:val="24"/>
          <w:szCs w:val="24"/>
        </w:rPr>
        <w:t xml:space="preserve">, Axelrod SR, Wang S, Yehuda R, Morgan CA 3rd, </w:t>
      </w:r>
      <w:proofErr w:type="spellStart"/>
      <w:r w:rsidRPr="0019657E">
        <w:rPr>
          <w:rFonts w:ascii="Book Antiqua" w:hAnsi="Book Antiqua"/>
          <w:sz w:val="24"/>
          <w:szCs w:val="24"/>
        </w:rPr>
        <w:t>Charney</w:t>
      </w:r>
      <w:proofErr w:type="spellEnd"/>
      <w:r w:rsidRPr="0019657E">
        <w:rPr>
          <w:rFonts w:ascii="Book Antiqua" w:hAnsi="Book Antiqua"/>
          <w:sz w:val="24"/>
          <w:szCs w:val="24"/>
        </w:rPr>
        <w:t xml:space="preserve"> D, </w:t>
      </w:r>
      <w:proofErr w:type="spellStart"/>
      <w:r w:rsidRPr="0019657E">
        <w:rPr>
          <w:rFonts w:ascii="Book Antiqua" w:hAnsi="Book Antiqua"/>
          <w:sz w:val="24"/>
          <w:szCs w:val="24"/>
        </w:rPr>
        <w:t>Rosenheck</w:t>
      </w:r>
      <w:proofErr w:type="spellEnd"/>
      <w:r w:rsidRPr="0019657E">
        <w:rPr>
          <w:rFonts w:ascii="Book Antiqua" w:hAnsi="Book Antiqua"/>
          <w:sz w:val="24"/>
          <w:szCs w:val="24"/>
        </w:rPr>
        <w:t xml:space="preserve"> R, Mason JW. Twenty-four-hour urine cortisol in combat veterans with PTSD and comorbid borderline personality disorder. </w:t>
      </w:r>
      <w:r w:rsidRPr="0019657E">
        <w:rPr>
          <w:rFonts w:ascii="Book Antiqua" w:hAnsi="Book Antiqua"/>
          <w:i/>
          <w:sz w:val="24"/>
          <w:szCs w:val="24"/>
        </w:rPr>
        <w:t xml:space="preserve">J </w:t>
      </w:r>
      <w:proofErr w:type="spellStart"/>
      <w:r w:rsidRPr="0019657E">
        <w:rPr>
          <w:rFonts w:ascii="Book Antiqua" w:hAnsi="Book Antiqua"/>
          <w:i/>
          <w:sz w:val="24"/>
          <w:szCs w:val="24"/>
        </w:rPr>
        <w:t>Nerv</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Ment</w:t>
      </w:r>
      <w:proofErr w:type="spellEnd"/>
      <w:r w:rsidRPr="0019657E">
        <w:rPr>
          <w:rFonts w:ascii="Book Antiqua" w:hAnsi="Book Antiqua"/>
          <w:i/>
          <w:sz w:val="24"/>
          <w:szCs w:val="24"/>
        </w:rPr>
        <w:t xml:space="preserve"> Dis</w:t>
      </w:r>
      <w:r w:rsidRPr="0019657E">
        <w:rPr>
          <w:rFonts w:ascii="Book Antiqua" w:hAnsi="Book Antiqua"/>
          <w:sz w:val="24"/>
          <w:szCs w:val="24"/>
        </w:rPr>
        <w:t xml:space="preserve"> 2003; </w:t>
      </w:r>
      <w:r w:rsidRPr="0019657E">
        <w:rPr>
          <w:rFonts w:ascii="Book Antiqua" w:hAnsi="Book Antiqua"/>
          <w:b/>
          <w:sz w:val="24"/>
          <w:szCs w:val="24"/>
        </w:rPr>
        <w:t>191</w:t>
      </w:r>
      <w:r w:rsidRPr="0019657E">
        <w:rPr>
          <w:rFonts w:ascii="Book Antiqua" w:hAnsi="Book Antiqua"/>
          <w:sz w:val="24"/>
          <w:szCs w:val="24"/>
        </w:rPr>
        <w:t>: 261-262 [PMID: 12695738 DOI: 10.1097/01.NMD.0000061140.93952.28]</w:t>
      </w:r>
    </w:p>
    <w:p w14:paraId="68C6BD68"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lastRenderedPageBreak/>
        <w:t xml:space="preserve">36 </w:t>
      </w:r>
      <w:proofErr w:type="spellStart"/>
      <w:r w:rsidRPr="0019657E">
        <w:rPr>
          <w:rFonts w:ascii="Book Antiqua" w:hAnsi="Book Antiqua"/>
          <w:b/>
          <w:sz w:val="24"/>
          <w:szCs w:val="24"/>
        </w:rPr>
        <w:t>Wingenfeld</w:t>
      </w:r>
      <w:proofErr w:type="spellEnd"/>
      <w:r w:rsidRPr="0019657E">
        <w:rPr>
          <w:rFonts w:ascii="Book Antiqua" w:hAnsi="Book Antiqua"/>
          <w:b/>
          <w:sz w:val="24"/>
          <w:szCs w:val="24"/>
        </w:rPr>
        <w:t xml:space="preserve"> K</w:t>
      </w:r>
      <w:r w:rsidRPr="0019657E">
        <w:rPr>
          <w:rFonts w:ascii="Book Antiqua" w:hAnsi="Book Antiqua"/>
          <w:sz w:val="24"/>
          <w:szCs w:val="24"/>
        </w:rPr>
        <w:t xml:space="preserve">, </w:t>
      </w:r>
      <w:proofErr w:type="spellStart"/>
      <w:r w:rsidRPr="0019657E">
        <w:rPr>
          <w:rFonts w:ascii="Book Antiqua" w:hAnsi="Book Antiqua"/>
          <w:sz w:val="24"/>
          <w:szCs w:val="24"/>
        </w:rPr>
        <w:t>Driessen</w:t>
      </w:r>
      <w:proofErr w:type="spellEnd"/>
      <w:r w:rsidRPr="0019657E">
        <w:rPr>
          <w:rFonts w:ascii="Book Antiqua" w:hAnsi="Book Antiqua"/>
          <w:sz w:val="24"/>
          <w:szCs w:val="24"/>
        </w:rPr>
        <w:t xml:space="preserve"> M, Adam B, Hill A. Overnight urinary cortisol release in women with borderline personality disorder depends on comorbid PTSD and depressive psychopathology. </w:t>
      </w:r>
      <w:proofErr w:type="spellStart"/>
      <w:r w:rsidRPr="0019657E">
        <w:rPr>
          <w:rFonts w:ascii="Book Antiqua" w:hAnsi="Book Antiqua"/>
          <w:i/>
          <w:sz w:val="24"/>
          <w:szCs w:val="24"/>
        </w:rPr>
        <w:t>Eur</w:t>
      </w:r>
      <w:proofErr w:type="spellEnd"/>
      <w:r w:rsidRPr="0019657E">
        <w:rPr>
          <w:rFonts w:ascii="Book Antiqua" w:hAnsi="Book Antiqua"/>
          <w:i/>
          <w:sz w:val="24"/>
          <w:szCs w:val="24"/>
        </w:rPr>
        <w:t xml:space="preserve"> Psychiatry</w:t>
      </w:r>
      <w:r w:rsidRPr="0019657E">
        <w:rPr>
          <w:rFonts w:ascii="Book Antiqua" w:hAnsi="Book Antiqua"/>
          <w:sz w:val="24"/>
          <w:szCs w:val="24"/>
        </w:rPr>
        <w:t xml:space="preserve"> 2007; </w:t>
      </w:r>
      <w:r w:rsidRPr="0019657E">
        <w:rPr>
          <w:rFonts w:ascii="Book Antiqua" w:hAnsi="Book Antiqua"/>
          <w:b/>
          <w:sz w:val="24"/>
          <w:szCs w:val="24"/>
        </w:rPr>
        <w:t>22</w:t>
      </w:r>
      <w:r w:rsidRPr="0019657E">
        <w:rPr>
          <w:rFonts w:ascii="Book Antiqua" w:hAnsi="Book Antiqua"/>
          <w:sz w:val="24"/>
          <w:szCs w:val="24"/>
        </w:rPr>
        <w:t>: 309-312 [PMID: 17142011 DOI: 10.1016/j.eurpsy.2006.09.002]</w:t>
      </w:r>
    </w:p>
    <w:p w14:paraId="2B5D1F4A"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37 </w:t>
      </w:r>
      <w:proofErr w:type="spellStart"/>
      <w:r w:rsidRPr="0019657E">
        <w:rPr>
          <w:rFonts w:ascii="Book Antiqua" w:hAnsi="Book Antiqua"/>
          <w:b/>
          <w:sz w:val="24"/>
          <w:szCs w:val="24"/>
        </w:rPr>
        <w:t>Friedel</w:t>
      </w:r>
      <w:proofErr w:type="spellEnd"/>
      <w:r w:rsidRPr="0019657E">
        <w:rPr>
          <w:rFonts w:ascii="Book Antiqua" w:hAnsi="Book Antiqua"/>
          <w:b/>
          <w:sz w:val="24"/>
          <w:szCs w:val="24"/>
        </w:rPr>
        <w:t xml:space="preserve"> RO</w:t>
      </w:r>
      <w:r w:rsidRPr="0019657E">
        <w:rPr>
          <w:rFonts w:ascii="Book Antiqua" w:hAnsi="Book Antiqua"/>
          <w:sz w:val="24"/>
          <w:szCs w:val="24"/>
        </w:rPr>
        <w:t xml:space="preserve">. Dopamine dysfunction in borderline personality disorder: a hypothesis. </w:t>
      </w:r>
      <w:proofErr w:type="spellStart"/>
      <w:r w:rsidRPr="0019657E">
        <w:rPr>
          <w:rFonts w:ascii="Book Antiqua" w:hAnsi="Book Antiqua"/>
          <w:i/>
          <w:sz w:val="24"/>
          <w:szCs w:val="24"/>
        </w:rPr>
        <w:t>Neuropsychopharmacology</w:t>
      </w:r>
      <w:proofErr w:type="spellEnd"/>
      <w:r w:rsidRPr="0019657E">
        <w:rPr>
          <w:rFonts w:ascii="Book Antiqua" w:hAnsi="Book Antiqua"/>
          <w:sz w:val="24"/>
          <w:szCs w:val="24"/>
        </w:rPr>
        <w:t xml:space="preserve"> 2004; </w:t>
      </w:r>
      <w:r w:rsidRPr="0019657E">
        <w:rPr>
          <w:rFonts w:ascii="Book Antiqua" w:hAnsi="Book Antiqua"/>
          <w:b/>
          <w:sz w:val="24"/>
          <w:szCs w:val="24"/>
        </w:rPr>
        <w:t>29</w:t>
      </w:r>
      <w:r w:rsidRPr="0019657E">
        <w:rPr>
          <w:rFonts w:ascii="Book Antiqua" w:hAnsi="Book Antiqua"/>
          <w:sz w:val="24"/>
          <w:szCs w:val="24"/>
        </w:rPr>
        <w:t>: 1029-1039 [PMID: 15039763 DOI: 10.1038/sj.npp.1300424]</w:t>
      </w:r>
    </w:p>
    <w:p w14:paraId="2E8631ED"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38 </w:t>
      </w:r>
      <w:proofErr w:type="spellStart"/>
      <w:r w:rsidRPr="0019657E">
        <w:rPr>
          <w:rFonts w:ascii="Book Antiqua" w:hAnsi="Book Antiqua"/>
          <w:b/>
          <w:sz w:val="24"/>
          <w:szCs w:val="24"/>
        </w:rPr>
        <w:t>Grosjean</w:t>
      </w:r>
      <w:proofErr w:type="spellEnd"/>
      <w:r w:rsidRPr="0019657E">
        <w:rPr>
          <w:rFonts w:ascii="Book Antiqua" w:hAnsi="Book Antiqua"/>
          <w:b/>
          <w:sz w:val="24"/>
          <w:szCs w:val="24"/>
        </w:rPr>
        <w:t xml:space="preserve"> B</w:t>
      </w:r>
      <w:r w:rsidRPr="0019657E">
        <w:rPr>
          <w:rFonts w:ascii="Book Antiqua" w:hAnsi="Book Antiqua"/>
          <w:sz w:val="24"/>
          <w:szCs w:val="24"/>
        </w:rPr>
        <w:t xml:space="preserve">, Tsai GE. NMDA neurotransmission as a critical mediator of borderline personality disorder. </w:t>
      </w:r>
      <w:r w:rsidRPr="0019657E">
        <w:rPr>
          <w:rFonts w:ascii="Book Antiqua" w:hAnsi="Book Antiqua"/>
          <w:i/>
          <w:sz w:val="24"/>
          <w:szCs w:val="24"/>
        </w:rPr>
        <w:t xml:space="preserve">J Psychiatry </w:t>
      </w:r>
      <w:proofErr w:type="spellStart"/>
      <w:r w:rsidRPr="0019657E">
        <w:rPr>
          <w:rFonts w:ascii="Book Antiqua" w:hAnsi="Book Antiqua"/>
          <w:i/>
          <w:sz w:val="24"/>
          <w:szCs w:val="24"/>
        </w:rPr>
        <w:t>Neurosci</w:t>
      </w:r>
      <w:proofErr w:type="spellEnd"/>
      <w:r w:rsidRPr="0019657E">
        <w:rPr>
          <w:rFonts w:ascii="Book Antiqua" w:hAnsi="Book Antiqua"/>
          <w:sz w:val="24"/>
          <w:szCs w:val="24"/>
        </w:rPr>
        <w:t xml:space="preserve"> 2007; </w:t>
      </w:r>
      <w:r w:rsidRPr="0019657E">
        <w:rPr>
          <w:rFonts w:ascii="Book Antiqua" w:hAnsi="Book Antiqua"/>
          <w:b/>
          <w:sz w:val="24"/>
          <w:szCs w:val="24"/>
        </w:rPr>
        <w:t>32</w:t>
      </w:r>
      <w:r w:rsidRPr="0019657E">
        <w:rPr>
          <w:rFonts w:ascii="Book Antiqua" w:hAnsi="Book Antiqua"/>
          <w:sz w:val="24"/>
          <w:szCs w:val="24"/>
        </w:rPr>
        <w:t>: 103-115 [PMID: 17353939]</w:t>
      </w:r>
    </w:p>
    <w:p w14:paraId="6D3614FB"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39 </w:t>
      </w:r>
      <w:proofErr w:type="spellStart"/>
      <w:r w:rsidRPr="0019657E">
        <w:rPr>
          <w:rFonts w:ascii="Book Antiqua" w:hAnsi="Book Antiqua"/>
          <w:b/>
          <w:sz w:val="24"/>
          <w:szCs w:val="24"/>
        </w:rPr>
        <w:t>Driessen</w:t>
      </w:r>
      <w:proofErr w:type="spellEnd"/>
      <w:r w:rsidRPr="0019657E">
        <w:rPr>
          <w:rFonts w:ascii="Book Antiqua" w:hAnsi="Book Antiqua"/>
          <w:b/>
          <w:sz w:val="24"/>
          <w:szCs w:val="24"/>
        </w:rPr>
        <w:t xml:space="preserve"> M</w:t>
      </w:r>
      <w:r w:rsidRPr="0019657E">
        <w:rPr>
          <w:rFonts w:ascii="Book Antiqua" w:hAnsi="Book Antiqua"/>
          <w:sz w:val="24"/>
          <w:szCs w:val="24"/>
        </w:rPr>
        <w:t xml:space="preserve">, Herrmann J, Stahl K, </w:t>
      </w:r>
      <w:proofErr w:type="spellStart"/>
      <w:r w:rsidRPr="0019657E">
        <w:rPr>
          <w:rFonts w:ascii="Book Antiqua" w:hAnsi="Book Antiqua"/>
          <w:sz w:val="24"/>
          <w:szCs w:val="24"/>
        </w:rPr>
        <w:t>Zwaan</w:t>
      </w:r>
      <w:proofErr w:type="spellEnd"/>
      <w:r w:rsidRPr="0019657E">
        <w:rPr>
          <w:rFonts w:ascii="Book Antiqua" w:hAnsi="Book Antiqua"/>
          <w:sz w:val="24"/>
          <w:szCs w:val="24"/>
        </w:rPr>
        <w:t xml:space="preserve"> M, Meier S, Hill A, </w:t>
      </w:r>
      <w:proofErr w:type="spellStart"/>
      <w:r w:rsidRPr="0019657E">
        <w:rPr>
          <w:rFonts w:ascii="Book Antiqua" w:hAnsi="Book Antiqua"/>
          <w:sz w:val="24"/>
          <w:szCs w:val="24"/>
        </w:rPr>
        <w:t>Osterheider</w:t>
      </w:r>
      <w:proofErr w:type="spellEnd"/>
      <w:r w:rsidRPr="0019657E">
        <w:rPr>
          <w:rFonts w:ascii="Book Antiqua" w:hAnsi="Book Antiqua"/>
          <w:sz w:val="24"/>
          <w:szCs w:val="24"/>
        </w:rPr>
        <w:t xml:space="preserve"> M, Petersen D. Magnetic resonance imaging volumes of the hippocampus and the amygdala in women with borderline personality disorder and early traumatization. </w:t>
      </w:r>
      <w:r w:rsidRPr="0019657E">
        <w:rPr>
          <w:rFonts w:ascii="Book Antiqua" w:hAnsi="Book Antiqua"/>
          <w:i/>
          <w:sz w:val="24"/>
          <w:szCs w:val="24"/>
        </w:rPr>
        <w:t>Arch Gen Psychiatry</w:t>
      </w:r>
      <w:r w:rsidRPr="0019657E">
        <w:rPr>
          <w:rFonts w:ascii="Book Antiqua" w:hAnsi="Book Antiqua"/>
          <w:sz w:val="24"/>
          <w:szCs w:val="24"/>
        </w:rPr>
        <w:t xml:space="preserve"> 2000; </w:t>
      </w:r>
      <w:r w:rsidRPr="0019657E">
        <w:rPr>
          <w:rFonts w:ascii="Book Antiqua" w:hAnsi="Book Antiqua"/>
          <w:b/>
          <w:sz w:val="24"/>
          <w:szCs w:val="24"/>
        </w:rPr>
        <w:t>57</w:t>
      </w:r>
      <w:r w:rsidRPr="0019657E">
        <w:rPr>
          <w:rFonts w:ascii="Book Antiqua" w:hAnsi="Book Antiqua"/>
          <w:sz w:val="24"/>
          <w:szCs w:val="24"/>
        </w:rPr>
        <w:t>: 1115-1122 [PMID: 11115325 DOI: 10.1001/archpsyc.57.12.1115]</w:t>
      </w:r>
    </w:p>
    <w:p w14:paraId="4ECFD0C0"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40 </w:t>
      </w:r>
      <w:proofErr w:type="spellStart"/>
      <w:r w:rsidRPr="0019657E">
        <w:rPr>
          <w:rFonts w:ascii="Book Antiqua" w:hAnsi="Book Antiqua"/>
          <w:b/>
          <w:sz w:val="24"/>
          <w:szCs w:val="24"/>
        </w:rPr>
        <w:t>Irle</w:t>
      </w:r>
      <w:proofErr w:type="spellEnd"/>
      <w:r w:rsidRPr="0019657E">
        <w:rPr>
          <w:rFonts w:ascii="Book Antiqua" w:hAnsi="Book Antiqua"/>
          <w:b/>
          <w:sz w:val="24"/>
          <w:szCs w:val="24"/>
        </w:rPr>
        <w:t xml:space="preserve"> E</w:t>
      </w:r>
      <w:r w:rsidRPr="0019657E">
        <w:rPr>
          <w:rFonts w:ascii="Book Antiqua" w:hAnsi="Book Antiqua"/>
          <w:sz w:val="24"/>
          <w:szCs w:val="24"/>
        </w:rPr>
        <w:t xml:space="preserve">, Lange C, </w:t>
      </w:r>
      <w:proofErr w:type="spellStart"/>
      <w:r w:rsidRPr="0019657E">
        <w:rPr>
          <w:rFonts w:ascii="Book Antiqua" w:hAnsi="Book Antiqua"/>
          <w:sz w:val="24"/>
          <w:szCs w:val="24"/>
        </w:rPr>
        <w:t>Sachsse</w:t>
      </w:r>
      <w:proofErr w:type="spellEnd"/>
      <w:r w:rsidRPr="0019657E">
        <w:rPr>
          <w:rFonts w:ascii="Book Antiqua" w:hAnsi="Book Antiqua"/>
          <w:sz w:val="24"/>
          <w:szCs w:val="24"/>
        </w:rPr>
        <w:t xml:space="preserve"> U. Reduced size and abnormal asymmetry of parietal cortex in women with borderline personality disorder. </w:t>
      </w:r>
      <w:proofErr w:type="spellStart"/>
      <w:r w:rsidRPr="0019657E">
        <w:rPr>
          <w:rFonts w:ascii="Book Antiqua" w:hAnsi="Book Antiqua"/>
          <w:i/>
          <w:sz w:val="24"/>
          <w:szCs w:val="24"/>
        </w:rPr>
        <w:t>Biol</w:t>
      </w:r>
      <w:proofErr w:type="spellEnd"/>
      <w:r w:rsidRPr="0019657E">
        <w:rPr>
          <w:rFonts w:ascii="Book Antiqua" w:hAnsi="Book Antiqua"/>
          <w:i/>
          <w:sz w:val="24"/>
          <w:szCs w:val="24"/>
        </w:rPr>
        <w:t xml:space="preserve"> Psychiatry</w:t>
      </w:r>
      <w:r w:rsidRPr="0019657E">
        <w:rPr>
          <w:rFonts w:ascii="Book Antiqua" w:hAnsi="Book Antiqua"/>
          <w:sz w:val="24"/>
          <w:szCs w:val="24"/>
        </w:rPr>
        <w:t xml:space="preserve"> 2005; </w:t>
      </w:r>
      <w:r w:rsidRPr="0019657E">
        <w:rPr>
          <w:rFonts w:ascii="Book Antiqua" w:hAnsi="Book Antiqua"/>
          <w:b/>
          <w:sz w:val="24"/>
          <w:szCs w:val="24"/>
        </w:rPr>
        <w:t>57</w:t>
      </w:r>
      <w:r w:rsidRPr="0019657E">
        <w:rPr>
          <w:rFonts w:ascii="Book Antiqua" w:hAnsi="Book Antiqua"/>
          <w:sz w:val="24"/>
          <w:szCs w:val="24"/>
        </w:rPr>
        <w:t>: 173-182 [PMID: 15652877 DOI: 10.1016/j.biopsych.2004.10.004]</w:t>
      </w:r>
    </w:p>
    <w:p w14:paraId="1588416D"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41 </w:t>
      </w:r>
      <w:proofErr w:type="spellStart"/>
      <w:r w:rsidRPr="0019657E">
        <w:rPr>
          <w:rFonts w:ascii="Book Antiqua" w:hAnsi="Book Antiqua"/>
          <w:b/>
          <w:sz w:val="24"/>
          <w:szCs w:val="24"/>
        </w:rPr>
        <w:t>Tebartz</w:t>
      </w:r>
      <w:proofErr w:type="spellEnd"/>
      <w:r w:rsidRPr="0019657E">
        <w:rPr>
          <w:rFonts w:ascii="Book Antiqua" w:hAnsi="Book Antiqua"/>
          <w:b/>
          <w:sz w:val="24"/>
          <w:szCs w:val="24"/>
        </w:rPr>
        <w:t xml:space="preserve"> van </w:t>
      </w:r>
      <w:proofErr w:type="spellStart"/>
      <w:r w:rsidRPr="0019657E">
        <w:rPr>
          <w:rFonts w:ascii="Book Antiqua" w:hAnsi="Book Antiqua"/>
          <w:b/>
          <w:sz w:val="24"/>
          <w:szCs w:val="24"/>
        </w:rPr>
        <w:t>Elst</w:t>
      </w:r>
      <w:proofErr w:type="spellEnd"/>
      <w:r w:rsidRPr="0019657E">
        <w:rPr>
          <w:rFonts w:ascii="Book Antiqua" w:hAnsi="Book Antiqua"/>
          <w:b/>
          <w:sz w:val="24"/>
          <w:szCs w:val="24"/>
        </w:rPr>
        <w:t xml:space="preserve"> L</w:t>
      </w:r>
      <w:r w:rsidRPr="0019657E">
        <w:rPr>
          <w:rFonts w:ascii="Book Antiqua" w:hAnsi="Book Antiqua"/>
          <w:sz w:val="24"/>
          <w:szCs w:val="24"/>
        </w:rPr>
        <w:t xml:space="preserve">, </w:t>
      </w:r>
      <w:proofErr w:type="spellStart"/>
      <w:r w:rsidRPr="0019657E">
        <w:rPr>
          <w:rFonts w:ascii="Book Antiqua" w:hAnsi="Book Antiqua"/>
          <w:sz w:val="24"/>
          <w:szCs w:val="24"/>
        </w:rPr>
        <w:t>Hesslinger</w:t>
      </w:r>
      <w:proofErr w:type="spellEnd"/>
      <w:r w:rsidRPr="0019657E">
        <w:rPr>
          <w:rFonts w:ascii="Book Antiqua" w:hAnsi="Book Antiqua"/>
          <w:sz w:val="24"/>
          <w:szCs w:val="24"/>
        </w:rPr>
        <w:t xml:space="preserve"> B, </w:t>
      </w:r>
      <w:proofErr w:type="spellStart"/>
      <w:r w:rsidRPr="0019657E">
        <w:rPr>
          <w:rFonts w:ascii="Book Antiqua" w:hAnsi="Book Antiqua"/>
          <w:sz w:val="24"/>
          <w:szCs w:val="24"/>
        </w:rPr>
        <w:t>Thiel</w:t>
      </w:r>
      <w:proofErr w:type="spellEnd"/>
      <w:r w:rsidRPr="0019657E">
        <w:rPr>
          <w:rFonts w:ascii="Book Antiqua" w:hAnsi="Book Antiqua"/>
          <w:sz w:val="24"/>
          <w:szCs w:val="24"/>
        </w:rPr>
        <w:t xml:space="preserve"> T, Geiger E, </w:t>
      </w:r>
      <w:proofErr w:type="spellStart"/>
      <w:r w:rsidRPr="0019657E">
        <w:rPr>
          <w:rFonts w:ascii="Book Antiqua" w:hAnsi="Book Antiqua"/>
          <w:sz w:val="24"/>
          <w:szCs w:val="24"/>
        </w:rPr>
        <w:t>Haegele</w:t>
      </w:r>
      <w:proofErr w:type="spellEnd"/>
      <w:r w:rsidRPr="0019657E">
        <w:rPr>
          <w:rFonts w:ascii="Book Antiqua" w:hAnsi="Book Antiqua"/>
          <w:sz w:val="24"/>
          <w:szCs w:val="24"/>
        </w:rPr>
        <w:t xml:space="preserve"> K, Lemieux L, </w:t>
      </w:r>
      <w:proofErr w:type="spellStart"/>
      <w:r w:rsidRPr="0019657E">
        <w:rPr>
          <w:rFonts w:ascii="Book Antiqua" w:hAnsi="Book Antiqua"/>
          <w:sz w:val="24"/>
          <w:szCs w:val="24"/>
        </w:rPr>
        <w:t>Lieb</w:t>
      </w:r>
      <w:proofErr w:type="spellEnd"/>
      <w:r w:rsidRPr="0019657E">
        <w:rPr>
          <w:rFonts w:ascii="Book Antiqua" w:hAnsi="Book Antiqua"/>
          <w:sz w:val="24"/>
          <w:szCs w:val="24"/>
        </w:rPr>
        <w:t xml:space="preserve"> K, </w:t>
      </w:r>
      <w:proofErr w:type="spellStart"/>
      <w:r w:rsidRPr="0019657E">
        <w:rPr>
          <w:rFonts w:ascii="Book Antiqua" w:hAnsi="Book Antiqua"/>
          <w:sz w:val="24"/>
          <w:szCs w:val="24"/>
        </w:rPr>
        <w:t>Bohus</w:t>
      </w:r>
      <w:proofErr w:type="spellEnd"/>
      <w:r w:rsidRPr="0019657E">
        <w:rPr>
          <w:rFonts w:ascii="Book Antiqua" w:hAnsi="Book Antiqua"/>
          <w:sz w:val="24"/>
          <w:szCs w:val="24"/>
        </w:rPr>
        <w:t xml:space="preserve"> M, </w:t>
      </w:r>
      <w:proofErr w:type="spellStart"/>
      <w:r w:rsidRPr="0019657E">
        <w:rPr>
          <w:rFonts w:ascii="Book Antiqua" w:hAnsi="Book Antiqua"/>
          <w:sz w:val="24"/>
          <w:szCs w:val="24"/>
        </w:rPr>
        <w:t>Hennig</w:t>
      </w:r>
      <w:proofErr w:type="spellEnd"/>
      <w:r w:rsidRPr="0019657E">
        <w:rPr>
          <w:rFonts w:ascii="Book Antiqua" w:hAnsi="Book Antiqua"/>
          <w:sz w:val="24"/>
          <w:szCs w:val="24"/>
        </w:rPr>
        <w:t xml:space="preserve"> J, Ebert D. </w:t>
      </w:r>
      <w:proofErr w:type="spellStart"/>
      <w:r w:rsidRPr="0019657E">
        <w:rPr>
          <w:rFonts w:ascii="Book Antiqua" w:hAnsi="Book Antiqua"/>
          <w:sz w:val="24"/>
          <w:szCs w:val="24"/>
        </w:rPr>
        <w:t>Frontolimbic</w:t>
      </w:r>
      <w:proofErr w:type="spellEnd"/>
      <w:r w:rsidRPr="0019657E">
        <w:rPr>
          <w:rFonts w:ascii="Book Antiqua" w:hAnsi="Book Antiqua"/>
          <w:sz w:val="24"/>
          <w:szCs w:val="24"/>
        </w:rPr>
        <w:t xml:space="preserve"> brain abnormalities in patients with borderline personality disorder: a volumetric magnetic resonance imaging study. </w:t>
      </w:r>
      <w:proofErr w:type="spellStart"/>
      <w:r w:rsidRPr="0019657E">
        <w:rPr>
          <w:rFonts w:ascii="Book Antiqua" w:hAnsi="Book Antiqua"/>
          <w:i/>
          <w:sz w:val="24"/>
          <w:szCs w:val="24"/>
        </w:rPr>
        <w:t>Biol</w:t>
      </w:r>
      <w:proofErr w:type="spellEnd"/>
      <w:r w:rsidRPr="0019657E">
        <w:rPr>
          <w:rFonts w:ascii="Book Antiqua" w:hAnsi="Book Antiqua"/>
          <w:i/>
          <w:sz w:val="24"/>
          <w:szCs w:val="24"/>
        </w:rPr>
        <w:t xml:space="preserve"> Psychiatry</w:t>
      </w:r>
      <w:r w:rsidRPr="0019657E">
        <w:rPr>
          <w:rFonts w:ascii="Book Antiqua" w:hAnsi="Book Antiqua"/>
          <w:sz w:val="24"/>
          <w:szCs w:val="24"/>
        </w:rPr>
        <w:t xml:space="preserve"> 2003; </w:t>
      </w:r>
      <w:r w:rsidRPr="0019657E">
        <w:rPr>
          <w:rFonts w:ascii="Book Antiqua" w:hAnsi="Book Antiqua"/>
          <w:b/>
          <w:sz w:val="24"/>
          <w:szCs w:val="24"/>
        </w:rPr>
        <w:t>54</w:t>
      </w:r>
      <w:r w:rsidRPr="0019657E">
        <w:rPr>
          <w:rFonts w:ascii="Book Antiqua" w:hAnsi="Book Antiqua"/>
          <w:sz w:val="24"/>
          <w:szCs w:val="24"/>
        </w:rPr>
        <w:t xml:space="preserve">: 163-171 [PMID: 12873806 DOI: </w:t>
      </w:r>
      <w:r w:rsidR="00FA1B36" w:rsidRPr="0019657E">
        <w:rPr>
          <w:rFonts w:ascii="Book Antiqua" w:hAnsi="Book Antiqua"/>
          <w:sz w:val="24"/>
          <w:szCs w:val="24"/>
        </w:rPr>
        <w:t>10.1016/S0006-3223(02)01743-2</w:t>
      </w:r>
      <w:r w:rsidRPr="0019657E">
        <w:rPr>
          <w:rFonts w:ascii="Book Antiqua" w:hAnsi="Book Antiqua"/>
          <w:sz w:val="24"/>
          <w:szCs w:val="24"/>
        </w:rPr>
        <w:t>]</w:t>
      </w:r>
    </w:p>
    <w:p w14:paraId="2742A6C0"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42 </w:t>
      </w:r>
      <w:r w:rsidRPr="0019657E">
        <w:rPr>
          <w:rFonts w:ascii="Book Antiqua" w:hAnsi="Book Antiqua"/>
          <w:b/>
          <w:sz w:val="24"/>
          <w:szCs w:val="24"/>
        </w:rPr>
        <w:t>Rossi R</w:t>
      </w:r>
      <w:r w:rsidRPr="0019657E">
        <w:rPr>
          <w:rFonts w:ascii="Book Antiqua" w:hAnsi="Book Antiqua"/>
          <w:sz w:val="24"/>
          <w:szCs w:val="24"/>
        </w:rPr>
        <w:t xml:space="preserve">, </w:t>
      </w:r>
      <w:proofErr w:type="spellStart"/>
      <w:r w:rsidRPr="0019657E">
        <w:rPr>
          <w:rFonts w:ascii="Book Antiqua" w:hAnsi="Book Antiqua"/>
          <w:sz w:val="24"/>
          <w:szCs w:val="24"/>
        </w:rPr>
        <w:t>Lanfredi</w:t>
      </w:r>
      <w:proofErr w:type="spellEnd"/>
      <w:r w:rsidRPr="0019657E">
        <w:rPr>
          <w:rFonts w:ascii="Book Antiqua" w:hAnsi="Book Antiqua"/>
          <w:sz w:val="24"/>
          <w:szCs w:val="24"/>
        </w:rPr>
        <w:t xml:space="preserve"> M, </w:t>
      </w:r>
      <w:proofErr w:type="spellStart"/>
      <w:r w:rsidRPr="0019657E">
        <w:rPr>
          <w:rFonts w:ascii="Book Antiqua" w:hAnsi="Book Antiqua"/>
          <w:sz w:val="24"/>
          <w:szCs w:val="24"/>
        </w:rPr>
        <w:t>Pievani</w:t>
      </w:r>
      <w:proofErr w:type="spellEnd"/>
      <w:r w:rsidRPr="0019657E">
        <w:rPr>
          <w:rFonts w:ascii="Book Antiqua" w:hAnsi="Book Antiqua"/>
          <w:sz w:val="24"/>
          <w:szCs w:val="24"/>
        </w:rPr>
        <w:t xml:space="preserve"> M, </w:t>
      </w:r>
      <w:proofErr w:type="spellStart"/>
      <w:r w:rsidRPr="0019657E">
        <w:rPr>
          <w:rFonts w:ascii="Book Antiqua" w:hAnsi="Book Antiqua"/>
          <w:sz w:val="24"/>
          <w:szCs w:val="24"/>
        </w:rPr>
        <w:t>Boccardi</w:t>
      </w:r>
      <w:proofErr w:type="spellEnd"/>
      <w:r w:rsidRPr="0019657E">
        <w:rPr>
          <w:rFonts w:ascii="Book Antiqua" w:hAnsi="Book Antiqua"/>
          <w:sz w:val="24"/>
          <w:szCs w:val="24"/>
        </w:rPr>
        <w:t xml:space="preserve"> M, </w:t>
      </w:r>
      <w:proofErr w:type="spellStart"/>
      <w:r w:rsidRPr="0019657E">
        <w:rPr>
          <w:rFonts w:ascii="Book Antiqua" w:hAnsi="Book Antiqua"/>
          <w:sz w:val="24"/>
          <w:szCs w:val="24"/>
        </w:rPr>
        <w:t>Beneduce</w:t>
      </w:r>
      <w:proofErr w:type="spellEnd"/>
      <w:r w:rsidRPr="0019657E">
        <w:rPr>
          <w:rFonts w:ascii="Book Antiqua" w:hAnsi="Book Antiqua"/>
          <w:sz w:val="24"/>
          <w:szCs w:val="24"/>
        </w:rPr>
        <w:t xml:space="preserve"> R, </w:t>
      </w:r>
      <w:proofErr w:type="spellStart"/>
      <w:r w:rsidRPr="0019657E">
        <w:rPr>
          <w:rFonts w:ascii="Book Antiqua" w:hAnsi="Book Antiqua"/>
          <w:sz w:val="24"/>
          <w:szCs w:val="24"/>
        </w:rPr>
        <w:t>Rillosi</w:t>
      </w:r>
      <w:proofErr w:type="spellEnd"/>
      <w:r w:rsidRPr="0019657E">
        <w:rPr>
          <w:rFonts w:ascii="Book Antiqua" w:hAnsi="Book Antiqua"/>
          <w:sz w:val="24"/>
          <w:szCs w:val="24"/>
        </w:rPr>
        <w:t xml:space="preserve"> L, Giannakopoulos P, Thompson PM, Rossi G, </w:t>
      </w:r>
      <w:proofErr w:type="spellStart"/>
      <w:r w:rsidRPr="0019657E">
        <w:rPr>
          <w:rFonts w:ascii="Book Antiqua" w:hAnsi="Book Antiqua"/>
          <w:sz w:val="24"/>
          <w:szCs w:val="24"/>
        </w:rPr>
        <w:t>Frisoni</w:t>
      </w:r>
      <w:proofErr w:type="spellEnd"/>
      <w:r w:rsidRPr="0019657E">
        <w:rPr>
          <w:rFonts w:ascii="Book Antiqua" w:hAnsi="Book Antiqua"/>
          <w:sz w:val="24"/>
          <w:szCs w:val="24"/>
        </w:rPr>
        <w:t xml:space="preserve"> GB. Volumetric and topographic differences in hippocampal subdivisions in borderline personality and bipolar disorders. </w:t>
      </w:r>
      <w:r w:rsidRPr="0019657E">
        <w:rPr>
          <w:rFonts w:ascii="Book Antiqua" w:hAnsi="Book Antiqua"/>
          <w:i/>
          <w:sz w:val="24"/>
          <w:szCs w:val="24"/>
        </w:rPr>
        <w:t>Psychiatry Res</w:t>
      </w:r>
      <w:r w:rsidRPr="0019657E">
        <w:rPr>
          <w:rFonts w:ascii="Book Antiqua" w:hAnsi="Book Antiqua"/>
          <w:sz w:val="24"/>
          <w:szCs w:val="24"/>
        </w:rPr>
        <w:t xml:space="preserve"> 2012; </w:t>
      </w:r>
      <w:r w:rsidRPr="0019657E">
        <w:rPr>
          <w:rFonts w:ascii="Book Antiqua" w:hAnsi="Book Antiqua"/>
          <w:b/>
          <w:sz w:val="24"/>
          <w:szCs w:val="24"/>
        </w:rPr>
        <w:t>203</w:t>
      </w:r>
      <w:r w:rsidRPr="0019657E">
        <w:rPr>
          <w:rFonts w:ascii="Book Antiqua" w:hAnsi="Book Antiqua"/>
          <w:sz w:val="24"/>
          <w:szCs w:val="24"/>
        </w:rPr>
        <w:t>: 132-138 [PMID: 22944368 DOI: 10.1016/j.pscychresns.2011.12.004]</w:t>
      </w:r>
    </w:p>
    <w:p w14:paraId="4303D769"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43 </w:t>
      </w:r>
      <w:proofErr w:type="spellStart"/>
      <w:r w:rsidRPr="0019657E">
        <w:rPr>
          <w:rFonts w:ascii="Book Antiqua" w:hAnsi="Book Antiqua"/>
          <w:b/>
          <w:sz w:val="24"/>
          <w:szCs w:val="24"/>
        </w:rPr>
        <w:t>Kreisel</w:t>
      </w:r>
      <w:proofErr w:type="spellEnd"/>
      <w:r w:rsidRPr="0019657E">
        <w:rPr>
          <w:rFonts w:ascii="Book Antiqua" w:hAnsi="Book Antiqua"/>
          <w:b/>
          <w:sz w:val="24"/>
          <w:szCs w:val="24"/>
        </w:rPr>
        <w:t xml:space="preserve"> SH</w:t>
      </w:r>
      <w:r w:rsidRPr="0019657E">
        <w:rPr>
          <w:rFonts w:ascii="Book Antiqua" w:hAnsi="Book Antiqua"/>
          <w:sz w:val="24"/>
          <w:szCs w:val="24"/>
        </w:rPr>
        <w:t xml:space="preserve">, </w:t>
      </w:r>
      <w:proofErr w:type="spellStart"/>
      <w:r w:rsidRPr="0019657E">
        <w:rPr>
          <w:rFonts w:ascii="Book Antiqua" w:hAnsi="Book Antiqua"/>
          <w:sz w:val="24"/>
          <w:szCs w:val="24"/>
        </w:rPr>
        <w:t>Labudda</w:t>
      </w:r>
      <w:proofErr w:type="spellEnd"/>
      <w:r w:rsidRPr="0019657E">
        <w:rPr>
          <w:rFonts w:ascii="Book Antiqua" w:hAnsi="Book Antiqua"/>
          <w:sz w:val="24"/>
          <w:szCs w:val="24"/>
        </w:rPr>
        <w:t xml:space="preserve"> K, </w:t>
      </w:r>
      <w:proofErr w:type="spellStart"/>
      <w:r w:rsidRPr="0019657E">
        <w:rPr>
          <w:rFonts w:ascii="Book Antiqua" w:hAnsi="Book Antiqua"/>
          <w:sz w:val="24"/>
          <w:szCs w:val="24"/>
        </w:rPr>
        <w:t>Kurlandchikov</w:t>
      </w:r>
      <w:proofErr w:type="spellEnd"/>
      <w:r w:rsidRPr="0019657E">
        <w:rPr>
          <w:rFonts w:ascii="Book Antiqua" w:hAnsi="Book Antiqua"/>
          <w:sz w:val="24"/>
          <w:szCs w:val="24"/>
        </w:rPr>
        <w:t xml:space="preserve"> O, </w:t>
      </w:r>
      <w:proofErr w:type="spellStart"/>
      <w:r w:rsidRPr="0019657E">
        <w:rPr>
          <w:rFonts w:ascii="Book Antiqua" w:hAnsi="Book Antiqua"/>
          <w:sz w:val="24"/>
          <w:szCs w:val="24"/>
        </w:rPr>
        <w:t>Beblo</w:t>
      </w:r>
      <w:proofErr w:type="spellEnd"/>
      <w:r w:rsidRPr="0019657E">
        <w:rPr>
          <w:rFonts w:ascii="Book Antiqua" w:hAnsi="Book Antiqua"/>
          <w:sz w:val="24"/>
          <w:szCs w:val="24"/>
        </w:rPr>
        <w:t xml:space="preserve"> T, </w:t>
      </w:r>
      <w:proofErr w:type="spellStart"/>
      <w:r w:rsidRPr="0019657E">
        <w:rPr>
          <w:rFonts w:ascii="Book Antiqua" w:hAnsi="Book Antiqua"/>
          <w:sz w:val="24"/>
          <w:szCs w:val="24"/>
        </w:rPr>
        <w:t>Mertens</w:t>
      </w:r>
      <w:proofErr w:type="spellEnd"/>
      <w:r w:rsidRPr="0019657E">
        <w:rPr>
          <w:rFonts w:ascii="Book Antiqua" w:hAnsi="Book Antiqua"/>
          <w:sz w:val="24"/>
          <w:szCs w:val="24"/>
        </w:rPr>
        <w:t xml:space="preserve"> M, Thomas C, </w:t>
      </w:r>
      <w:proofErr w:type="spellStart"/>
      <w:r w:rsidRPr="0019657E">
        <w:rPr>
          <w:rFonts w:ascii="Book Antiqua" w:hAnsi="Book Antiqua"/>
          <w:sz w:val="24"/>
          <w:szCs w:val="24"/>
        </w:rPr>
        <w:t>Rullkötter</w:t>
      </w:r>
      <w:proofErr w:type="spellEnd"/>
      <w:r w:rsidRPr="0019657E">
        <w:rPr>
          <w:rFonts w:ascii="Book Antiqua" w:hAnsi="Book Antiqua"/>
          <w:sz w:val="24"/>
          <w:szCs w:val="24"/>
        </w:rPr>
        <w:t xml:space="preserve"> N, </w:t>
      </w:r>
      <w:proofErr w:type="spellStart"/>
      <w:r w:rsidRPr="0019657E">
        <w:rPr>
          <w:rFonts w:ascii="Book Antiqua" w:hAnsi="Book Antiqua"/>
          <w:sz w:val="24"/>
          <w:szCs w:val="24"/>
        </w:rPr>
        <w:t>Wingenfeld</w:t>
      </w:r>
      <w:proofErr w:type="spellEnd"/>
      <w:r w:rsidRPr="0019657E">
        <w:rPr>
          <w:rFonts w:ascii="Book Antiqua" w:hAnsi="Book Antiqua"/>
          <w:sz w:val="24"/>
          <w:szCs w:val="24"/>
        </w:rPr>
        <w:t xml:space="preserve"> K, </w:t>
      </w:r>
      <w:proofErr w:type="spellStart"/>
      <w:r w:rsidRPr="0019657E">
        <w:rPr>
          <w:rFonts w:ascii="Book Antiqua" w:hAnsi="Book Antiqua"/>
          <w:sz w:val="24"/>
          <w:szCs w:val="24"/>
        </w:rPr>
        <w:t>Mensebach</w:t>
      </w:r>
      <w:proofErr w:type="spellEnd"/>
      <w:r w:rsidRPr="0019657E">
        <w:rPr>
          <w:rFonts w:ascii="Book Antiqua" w:hAnsi="Book Antiqua"/>
          <w:sz w:val="24"/>
          <w:szCs w:val="24"/>
        </w:rPr>
        <w:t xml:space="preserve"> C, </w:t>
      </w:r>
      <w:proofErr w:type="spellStart"/>
      <w:r w:rsidRPr="0019657E">
        <w:rPr>
          <w:rFonts w:ascii="Book Antiqua" w:hAnsi="Book Antiqua"/>
          <w:sz w:val="24"/>
          <w:szCs w:val="24"/>
        </w:rPr>
        <w:t>Woermann</w:t>
      </w:r>
      <w:proofErr w:type="spellEnd"/>
      <w:r w:rsidRPr="0019657E">
        <w:rPr>
          <w:rFonts w:ascii="Book Antiqua" w:hAnsi="Book Antiqua"/>
          <w:sz w:val="24"/>
          <w:szCs w:val="24"/>
        </w:rPr>
        <w:t xml:space="preserve"> FG, </w:t>
      </w:r>
      <w:proofErr w:type="spellStart"/>
      <w:r w:rsidRPr="0019657E">
        <w:rPr>
          <w:rFonts w:ascii="Book Antiqua" w:hAnsi="Book Antiqua"/>
          <w:sz w:val="24"/>
          <w:szCs w:val="24"/>
        </w:rPr>
        <w:t>Driessen</w:t>
      </w:r>
      <w:proofErr w:type="spellEnd"/>
      <w:r w:rsidRPr="0019657E">
        <w:rPr>
          <w:rFonts w:ascii="Book Antiqua" w:hAnsi="Book Antiqua"/>
          <w:sz w:val="24"/>
          <w:szCs w:val="24"/>
        </w:rPr>
        <w:t xml:space="preserve"> M. Volume of hippocampal substructures in borderline personality disorder. </w:t>
      </w:r>
      <w:r w:rsidRPr="0019657E">
        <w:rPr>
          <w:rFonts w:ascii="Book Antiqua" w:hAnsi="Book Antiqua"/>
          <w:i/>
          <w:sz w:val="24"/>
          <w:szCs w:val="24"/>
        </w:rPr>
        <w:lastRenderedPageBreak/>
        <w:t>Psychiatry Res</w:t>
      </w:r>
      <w:r w:rsidRPr="0019657E">
        <w:rPr>
          <w:rFonts w:ascii="Book Antiqua" w:hAnsi="Book Antiqua"/>
          <w:sz w:val="24"/>
          <w:szCs w:val="24"/>
        </w:rPr>
        <w:t xml:space="preserve"> 2015; </w:t>
      </w:r>
      <w:r w:rsidRPr="0019657E">
        <w:rPr>
          <w:rFonts w:ascii="Book Antiqua" w:hAnsi="Book Antiqua"/>
          <w:b/>
          <w:sz w:val="24"/>
          <w:szCs w:val="24"/>
        </w:rPr>
        <w:t>231</w:t>
      </w:r>
      <w:r w:rsidRPr="0019657E">
        <w:rPr>
          <w:rFonts w:ascii="Book Antiqua" w:hAnsi="Book Antiqua"/>
          <w:sz w:val="24"/>
          <w:szCs w:val="24"/>
        </w:rPr>
        <w:t>: 218-226 [PMID: 25624067 DOI: 10.1016/j.pscychresns.2014.11.010]</w:t>
      </w:r>
    </w:p>
    <w:p w14:paraId="056BB1D0"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44 </w:t>
      </w:r>
      <w:proofErr w:type="spellStart"/>
      <w:r w:rsidRPr="0019657E">
        <w:rPr>
          <w:rFonts w:ascii="Book Antiqua" w:hAnsi="Book Antiqua"/>
          <w:b/>
          <w:sz w:val="24"/>
          <w:szCs w:val="24"/>
        </w:rPr>
        <w:t>Kuhlmann</w:t>
      </w:r>
      <w:proofErr w:type="spellEnd"/>
      <w:r w:rsidRPr="0019657E">
        <w:rPr>
          <w:rFonts w:ascii="Book Antiqua" w:hAnsi="Book Antiqua"/>
          <w:b/>
          <w:sz w:val="24"/>
          <w:szCs w:val="24"/>
        </w:rPr>
        <w:t xml:space="preserve"> A</w:t>
      </w:r>
      <w:r w:rsidRPr="0019657E">
        <w:rPr>
          <w:rFonts w:ascii="Book Antiqua" w:hAnsi="Book Antiqua"/>
          <w:sz w:val="24"/>
          <w:szCs w:val="24"/>
        </w:rPr>
        <w:t xml:space="preserve">, </w:t>
      </w:r>
      <w:proofErr w:type="spellStart"/>
      <w:r w:rsidRPr="0019657E">
        <w:rPr>
          <w:rFonts w:ascii="Book Antiqua" w:hAnsi="Book Antiqua"/>
          <w:sz w:val="24"/>
          <w:szCs w:val="24"/>
        </w:rPr>
        <w:t>Bertsch</w:t>
      </w:r>
      <w:proofErr w:type="spellEnd"/>
      <w:r w:rsidRPr="0019657E">
        <w:rPr>
          <w:rFonts w:ascii="Book Antiqua" w:hAnsi="Book Antiqua"/>
          <w:sz w:val="24"/>
          <w:szCs w:val="24"/>
        </w:rPr>
        <w:t xml:space="preserve"> K, </w:t>
      </w:r>
      <w:proofErr w:type="spellStart"/>
      <w:r w:rsidRPr="0019657E">
        <w:rPr>
          <w:rFonts w:ascii="Book Antiqua" w:hAnsi="Book Antiqua"/>
          <w:sz w:val="24"/>
          <w:szCs w:val="24"/>
        </w:rPr>
        <w:t>Schmidinger</w:t>
      </w:r>
      <w:proofErr w:type="spellEnd"/>
      <w:r w:rsidRPr="0019657E">
        <w:rPr>
          <w:rFonts w:ascii="Book Antiqua" w:hAnsi="Book Antiqua"/>
          <w:sz w:val="24"/>
          <w:szCs w:val="24"/>
        </w:rPr>
        <w:t xml:space="preserve"> I, </w:t>
      </w:r>
      <w:proofErr w:type="spellStart"/>
      <w:r w:rsidRPr="0019657E">
        <w:rPr>
          <w:rFonts w:ascii="Book Antiqua" w:hAnsi="Book Antiqua"/>
          <w:sz w:val="24"/>
          <w:szCs w:val="24"/>
        </w:rPr>
        <w:t>Thomann</w:t>
      </w:r>
      <w:proofErr w:type="spellEnd"/>
      <w:r w:rsidRPr="0019657E">
        <w:rPr>
          <w:rFonts w:ascii="Book Antiqua" w:hAnsi="Book Antiqua"/>
          <w:sz w:val="24"/>
          <w:szCs w:val="24"/>
        </w:rPr>
        <w:t xml:space="preserve"> PA, </w:t>
      </w:r>
      <w:proofErr w:type="spellStart"/>
      <w:r w:rsidRPr="0019657E">
        <w:rPr>
          <w:rFonts w:ascii="Book Antiqua" w:hAnsi="Book Antiqua"/>
          <w:sz w:val="24"/>
          <w:szCs w:val="24"/>
        </w:rPr>
        <w:t>Herpertz</w:t>
      </w:r>
      <w:proofErr w:type="spellEnd"/>
      <w:r w:rsidRPr="0019657E">
        <w:rPr>
          <w:rFonts w:ascii="Book Antiqua" w:hAnsi="Book Antiqua"/>
          <w:sz w:val="24"/>
          <w:szCs w:val="24"/>
        </w:rPr>
        <w:t xml:space="preserve"> SC. Morphometric differences in central stress-regulating structures between women with and without borderline personality disorder. </w:t>
      </w:r>
      <w:r w:rsidRPr="0019657E">
        <w:rPr>
          <w:rFonts w:ascii="Book Antiqua" w:hAnsi="Book Antiqua"/>
          <w:i/>
          <w:sz w:val="24"/>
          <w:szCs w:val="24"/>
        </w:rPr>
        <w:t xml:space="preserve">J Psychiatry </w:t>
      </w:r>
      <w:proofErr w:type="spellStart"/>
      <w:r w:rsidRPr="0019657E">
        <w:rPr>
          <w:rFonts w:ascii="Book Antiqua" w:hAnsi="Book Antiqua"/>
          <w:i/>
          <w:sz w:val="24"/>
          <w:szCs w:val="24"/>
        </w:rPr>
        <w:t>Neurosci</w:t>
      </w:r>
      <w:proofErr w:type="spellEnd"/>
      <w:r w:rsidRPr="0019657E">
        <w:rPr>
          <w:rFonts w:ascii="Book Antiqua" w:hAnsi="Book Antiqua"/>
          <w:sz w:val="24"/>
          <w:szCs w:val="24"/>
        </w:rPr>
        <w:t xml:space="preserve"> 2013; </w:t>
      </w:r>
      <w:r w:rsidRPr="0019657E">
        <w:rPr>
          <w:rFonts w:ascii="Book Antiqua" w:hAnsi="Book Antiqua"/>
          <w:b/>
          <w:sz w:val="24"/>
          <w:szCs w:val="24"/>
        </w:rPr>
        <w:t>38</w:t>
      </w:r>
      <w:r w:rsidRPr="0019657E">
        <w:rPr>
          <w:rFonts w:ascii="Book Antiqua" w:hAnsi="Book Antiqua"/>
          <w:sz w:val="24"/>
          <w:szCs w:val="24"/>
        </w:rPr>
        <w:t>: 129-137 [PMID: 22909445 DOI: 10.1503/jpn.120039]</w:t>
      </w:r>
    </w:p>
    <w:p w14:paraId="0F9123CD"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45 </w:t>
      </w:r>
      <w:proofErr w:type="spellStart"/>
      <w:r w:rsidRPr="0019657E">
        <w:rPr>
          <w:rFonts w:ascii="Book Antiqua" w:hAnsi="Book Antiqua"/>
          <w:b/>
          <w:sz w:val="24"/>
          <w:szCs w:val="24"/>
        </w:rPr>
        <w:t>Duman</w:t>
      </w:r>
      <w:proofErr w:type="spellEnd"/>
      <w:r w:rsidRPr="0019657E">
        <w:rPr>
          <w:rFonts w:ascii="Book Antiqua" w:hAnsi="Book Antiqua"/>
          <w:b/>
          <w:sz w:val="24"/>
          <w:szCs w:val="24"/>
        </w:rPr>
        <w:t xml:space="preserve"> RS</w:t>
      </w:r>
      <w:r w:rsidRPr="0019657E">
        <w:rPr>
          <w:rFonts w:ascii="Book Antiqua" w:hAnsi="Book Antiqua"/>
          <w:sz w:val="24"/>
          <w:szCs w:val="24"/>
        </w:rPr>
        <w:t xml:space="preserve">, </w:t>
      </w:r>
      <w:proofErr w:type="spellStart"/>
      <w:r w:rsidRPr="0019657E">
        <w:rPr>
          <w:rFonts w:ascii="Book Antiqua" w:hAnsi="Book Antiqua"/>
          <w:sz w:val="24"/>
          <w:szCs w:val="24"/>
        </w:rPr>
        <w:t>Monteggia</w:t>
      </w:r>
      <w:proofErr w:type="spellEnd"/>
      <w:r w:rsidRPr="0019657E">
        <w:rPr>
          <w:rFonts w:ascii="Book Antiqua" w:hAnsi="Book Antiqua"/>
          <w:sz w:val="24"/>
          <w:szCs w:val="24"/>
        </w:rPr>
        <w:t xml:space="preserve"> LM. A neurotrophic model for stress-related mood disorders. </w:t>
      </w:r>
      <w:proofErr w:type="spellStart"/>
      <w:r w:rsidRPr="0019657E">
        <w:rPr>
          <w:rFonts w:ascii="Book Antiqua" w:hAnsi="Book Antiqua"/>
          <w:i/>
          <w:sz w:val="24"/>
          <w:szCs w:val="24"/>
        </w:rPr>
        <w:t>Biol</w:t>
      </w:r>
      <w:proofErr w:type="spellEnd"/>
      <w:r w:rsidRPr="0019657E">
        <w:rPr>
          <w:rFonts w:ascii="Book Antiqua" w:hAnsi="Book Antiqua"/>
          <w:i/>
          <w:sz w:val="24"/>
          <w:szCs w:val="24"/>
        </w:rPr>
        <w:t xml:space="preserve"> Psychiatry</w:t>
      </w:r>
      <w:r w:rsidRPr="0019657E">
        <w:rPr>
          <w:rFonts w:ascii="Book Antiqua" w:hAnsi="Book Antiqua"/>
          <w:sz w:val="24"/>
          <w:szCs w:val="24"/>
        </w:rPr>
        <w:t xml:space="preserve"> 2006; </w:t>
      </w:r>
      <w:r w:rsidRPr="0019657E">
        <w:rPr>
          <w:rFonts w:ascii="Book Antiqua" w:hAnsi="Book Antiqua"/>
          <w:b/>
          <w:sz w:val="24"/>
          <w:szCs w:val="24"/>
        </w:rPr>
        <w:t>59</w:t>
      </w:r>
      <w:r w:rsidRPr="0019657E">
        <w:rPr>
          <w:rFonts w:ascii="Book Antiqua" w:hAnsi="Book Antiqua"/>
          <w:sz w:val="24"/>
          <w:szCs w:val="24"/>
        </w:rPr>
        <w:t>: 1116-1127 [PMID: 16631126 DOI: 10.1016/j.biopsych.2006.02.013]</w:t>
      </w:r>
    </w:p>
    <w:p w14:paraId="4E171B88"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46 </w:t>
      </w:r>
      <w:proofErr w:type="spellStart"/>
      <w:r w:rsidRPr="0019657E">
        <w:rPr>
          <w:rFonts w:ascii="Book Antiqua" w:hAnsi="Book Antiqua"/>
          <w:b/>
          <w:sz w:val="24"/>
          <w:szCs w:val="24"/>
        </w:rPr>
        <w:t>Perroud</w:t>
      </w:r>
      <w:proofErr w:type="spellEnd"/>
      <w:r w:rsidRPr="0019657E">
        <w:rPr>
          <w:rFonts w:ascii="Book Antiqua" w:hAnsi="Book Antiqua"/>
          <w:b/>
          <w:sz w:val="24"/>
          <w:szCs w:val="24"/>
        </w:rPr>
        <w:t xml:space="preserve"> N</w:t>
      </w:r>
      <w:r w:rsidRPr="0019657E">
        <w:rPr>
          <w:rFonts w:ascii="Book Antiqua" w:hAnsi="Book Antiqua"/>
          <w:sz w:val="24"/>
          <w:szCs w:val="24"/>
        </w:rPr>
        <w:t xml:space="preserve">, Salzmann A, Prada P, </w:t>
      </w:r>
      <w:proofErr w:type="spellStart"/>
      <w:r w:rsidRPr="0019657E">
        <w:rPr>
          <w:rFonts w:ascii="Book Antiqua" w:hAnsi="Book Antiqua"/>
          <w:sz w:val="24"/>
          <w:szCs w:val="24"/>
        </w:rPr>
        <w:t>Nicastro</w:t>
      </w:r>
      <w:proofErr w:type="spellEnd"/>
      <w:r w:rsidRPr="0019657E">
        <w:rPr>
          <w:rFonts w:ascii="Book Antiqua" w:hAnsi="Book Antiqua"/>
          <w:sz w:val="24"/>
          <w:szCs w:val="24"/>
        </w:rPr>
        <w:t xml:space="preserve"> R, </w:t>
      </w:r>
      <w:proofErr w:type="spellStart"/>
      <w:r w:rsidRPr="0019657E">
        <w:rPr>
          <w:rFonts w:ascii="Book Antiqua" w:hAnsi="Book Antiqua"/>
          <w:sz w:val="24"/>
          <w:szCs w:val="24"/>
        </w:rPr>
        <w:t>Hoeppli</w:t>
      </w:r>
      <w:proofErr w:type="spellEnd"/>
      <w:r w:rsidRPr="0019657E">
        <w:rPr>
          <w:rFonts w:ascii="Book Antiqua" w:hAnsi="Book Antiqua"/>
          <w:sz w:val="24"/>
          <w:szCs w:val="24"/>
        </w:rPr>
        <w:t xml:space="preserve"> ME, </w:t>
      </w:r>
      <w:proofErr w:type="spellStart"/>
      <w:r w:rsidRPr="0019657E">
        <w:rPr>
          <w:rFonts w:ascii="Book Antiqua" w:hAnsi="Book Antiqua"/>
          <w:sz w:val="24"/>
          <w:szCs w:val="24"/>
        </w:rPr>
        <w:t>Furrer</w:t>
      </w:r>
      <w:proofErr w:type="spellEnd"/>
      <w:r w:rsidRPr="0019657E">
        <w:rPr>
          <w:rFonts w:ascii="Book Antiqua" w:hAnsi="Book Antiqua"/>
          <w:sz w:val="24"/>
          <w:szCs w:val="24"/>
        </w:rPr>
        <w:t xml:space="preserve"> S, </w:t>
      </w:r>
      <w:proofErr w:type="spellStart"/>
      <w:r w:rsidRPr="0019657E">
        <w:rPr>
          <w:rFonts w:ascii="Book Antiqua" w:hAnsi="Book Antiqua"/>
          <w:sz w:val="24"/>
          <w:szCs w:val="24"/>
        </w:rPr>
        <w:t>Ardu</w:t>
      </w:r>
      <w:proofErr w:type="spellEnd"/>
      <w:r w:rsidRPr="0019657E">
        <w:rPr>
          <w:rFonts w:ascii="Book Antiqua" w:hAnsi="Book Antiqua"/>
          <w:sz w:val="24"/>
          <w:szCs w:val="24"/>
        </w:rPr>
        <w:t xml:space="preserve"> S, </w:t>
      </w:r>
      <w:proofErr w:type="spellStart"/>
      <w:r w:rsidRPr="0019657E">
        <w:rPr>
          <w:rFonts w:ascii="Book Antiqua" w:hAnsi="Book Antiqua"/>
          <w:sz w:val="24"/>
          <w:szCs w:val="24"/>
        </w:rPr>
        <w:t>Krejci</w:t>
      </w:r>
      <w:proofErr w:type="spellEnd"/>
      <w:r w:rsidRPr="0019657E">
        <w:rPr>
          <w:rFonts w:ascii="Book Antiqua" w:hAnsi="Book Antiqua"/>
          <w:sz w:val="24"/>
          <w:szCs w:val="24"/>
        </w:rPr>
        <w:t xml:space="preserve"> I, </w:t>
      </w:r>
      <w:proofErr w:type="spellStart"/>
      <w:r w:rsidRPr="0019657E">
        <w:rPr>
          <w:rFonts w:ascii="Book Antiqua" w:hAnsi="Book Antiqua"/>
          <w:sz w:val="24"/>
          <w:szCs w:val="24"/>
        </w:rPr>
        <w:t>Karege</w:t>
      </w:r>
      <w:proofErr w:type="spellEnd"/>
      <w:r w:rsidRPr="0019657E">
        <w:rPr>
          <w:rFonts w:ascii="Book Antiqua" w:hAnsi="Book Antiqua"/>
          <w:sz w:val="24"/>
          <w:szCs w:val="24"/>
        </w:rPr>
        <w:t xml:space="preserve"> F, </w:t>
      </w:r>
      <w:proofErr w:type="spellStart"/>
      <w:r w:rsidRPr="0019657E">
        <w:rPr>
          <w:rFonts w:ascii="Book Antiqua" w:hAnsi="Book Antiqua"/>
          <w:sz w:val="24"/>
          <w:szCs w:val="24"/>
        </w:rPr>
        <w:t>Malafosse</w:t>
      </w:r>
      <w:proofErr w:type="spellEnd"/>
      <w:r w:rsidRPr="0019657E">
        <w:rPr>
          <w:rFonts w:ascii="Book Antiqua" w:hAnsi="Book Antiqua"/>
          <w:sz w:val="24"/>
          <w:szCs w:val="24"/>
        </w:rPr>
        <w:t xml:space="preserve"> A. Response to psychotherapy in borderline personality disorder and methylation status of the BDNF gene. </w:t>
      </w:r>
      <w:proofErr w:type="spellStart"/>
      <w:r w:rsidRPr="0019657E">
        <w:rPr>
          <w:rFonts w:ascii="Book Antiqua" w:hAnsi="Book Antiqua"/>
          <w:i/>
          <w:sz w:val="24"/>
          <w:szCs w:val="24"/>
        </w:rPr>
        <w:t>Transl</w:t>
      </w:r>
      <w:proofErr w:type="spellEnd"/>
      <w:r w:rsidRPr="0019657E">
        <w:rPr>
          <w:rFonts w:ascii="Book Antiqua" w:hAnsi="Book Antiqua"/>
          <w:i/>
          <w:sz w:val="24"/>
          <w:szCs w:val="24"/>
        </w:rPr>
        <w:t xml:space="preserve"> Psychiatry</w:t>
      </w:r>
      <w:r w:rsidRPr="0019657E">
        <w:rPr>
          <w:rFonts w:ascii="Book Antiqua" w:hAnsi="Book Antiqua"/>
          <w:sz w:val="24"/>
          <w:szCs w:val="24"/>
        </w:rPr>
        <w:t xml:space="preserve"> 2013; </w:t>
      </w:r>
      <w:r w:rsidRPr="0019657E">
        <w:rPr>
          <w:rFonts w:ascii="Book Antiqua" w:hAnsi="Book Antiqua"/>
          <w:b/>
          <w:sz w:val="24"/>
          <w:szCs w:val="24"/>
        </w:rPr>
        <w:t>3</w:t>
      </w:r>
      <w:r w:rsidRPr="0019657E">
        <w:rPr>
          <w:rFonts w:ascii="Book Antiqua" w:hAnsi="Book Antiqua"/>
          <w:sz w:val="24"/>
          <w:szCs w:val="24"/>
        </w:rPr>
        <w:t>: e207 [PMID: 23422958 DOI: 10.1038/tp.2012.140]</w:t>
      </w:r>
    </w:p>
    <w:p w14:paraId="678802C0"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47 </w:t>
      </w:r>
      <w:proofErr w:type="spellStart"/>
      <w:r w:rsidRPr="0019657E">
        <w:rPr>
          <w:rFonts w:ascii="Book Antiqua" w:hAnsi="Book Antiqua"/>
          <w:b/>
          <w:sz w:val="24"/>
          <w:szCs w:val="24"/>
        </w:rPr>
        <w:t>Thaler</w:t>
      </w:r>
      <w:proofErr w:type="spellEnd"/>
      <w:r w:rsidRPr="0019657E">
        <w:rPr>
          <w:rFonts w:ascii="Book Antiqua" w:hAnsi="Book Antiqua"/>
          <w:b/>
          <w:sz w:val="24"/>
          <w:szCs w:val="24"/>
        </w:rPr>
        <w:t xml:space="preserve"> L</w:t>
      </w:r>
      <w:r w:rsidRPr="0019657E">
        <w:rPr>
          <w:rFonts w:ascii="Book Antiqua" w:hAnsi="Book Antiqua"/>
          <w:sz w:val="24"/>
          <w:szCs w:val="24"/>
        </w:rPr>
        <w:t xml:space="preserve">, Gauvin L, </w:t>
      </w:r>
      <w:proofErr w:type="spellStart"/>
      <w:r w:rsidRPr="0019657E">
        <w:rPr>
          <w:rFonts w:ascii="Book Antiqua" w:hAnsi="Book Antiqua"/>
          <w:sz w:val="24"/>
          <w:szCs w:val="24"/>
        </w:rPr>
        <w:t>Joober</w:t>
      </w:r>
      <w:proofErr w:type="spellEnd"/>
      <w:r w:rsidRPr="0019657E">
        <w:rPr>
          <w:rFonts w:ascii="Book Antiqua" w:hAnsi="Book Antiqua"/>
          <w:sz w:val="24"/>
          <w:szCs w:val="24"/>
        </w:rPr>
        <w:t xml:space="preserve"> R, </w:t>
      </w:r>
      <w:proofErr w:type="spellStart"/>
      <w:r w:rsidRPr="0019657E">
        <w:rPr>
          <w:rFonts w:ascii="Book Antiqua" w:hAnsi="Book Antiqua"/>
          <w:sz w:val="24"/>
          <w:szCs w:val="24"/>
        </w:rPr>
        <w:t>Groleau</w:t>
      </w:r>
      <w:proofErr w:type="spellEnd"/>
      <w:r w:rsidRPr="0019657E">
        <w:rPr>
          <w:rFonts w:ascii="Book Antiqua" w:hAnsi="Book Antiqua"/>
          <w:sz w:val="24"/>
          <w:szCs w:val="24"/>
        </w:rPr>
        <w:t xml:space="preserve"> P, de Guzman R, </w:t>
      </w:r>
      <w:proofErr w:type="spellStart"/>
      <w:r w:rsidRPr="0019657E">
        <w:rPr>
          <w:rFonts w:ascii="Book Antiqua" w:hAnsi="Book Antiqua"/>
          <w:sz w:val="24"/>
          <w:szCs w:val="24"/>
        </w:rPr>
        <w:t>Ambalavanan</w:t>
      </w:r>
      <w:proofErr w:type="spellEnd"/>
      <w:r w:rsidRPr="0019657E">
        <w:rPr>
          <w:rFonts w:ascii="Book Antiqua" w:hAnsi="Book Antiqua"/>
          <w:sz w:val="24"/>
          <w:szCs w:val="24"/>
        </w:rPr>
        <w:t xml:space="preserve"> A, Israel M, Wilson S, </w:t>
      </w:r>
      <w:proofErr w:type="spellStart"/>
      <w:r w:rsidRPr="0019657E">
        <w:rPr>
          <w:rFonts w:ascii="Book Antiqua" w:hAnsi="Book Antiqua"/>
          <w:sz w:val="24"/>
          <w:szCs w:val="24"/>
        </w:rPr>
        <w:t>Steiger</w:t>
      </w:r>
      <w:proofErr w:type="spellEnd"/>
      <w:r w:rsidRPr="0019657E">
        <w:rPr>
          <w:rFonts w:ascii="Book Antiqua" w:hAnsi="Book Antiqua"/>
          <w:sz w:val="24"/>
          <w:szCs w:val="24"/>
        </w:rPr>
        <w:t xml:space="preserve"> H. Methylation of BDNF in women with bulimic eating syndromes: associations with childhood abuse and borderline personality disorder. </w:t>
      </w:r>
      <w:proofErr w:type="spellStart"/>
      <w:r w:rsidRPr="0019657E">
        <w:rPr>
          <w:rFonts w:ascii="Book Antiqua" w:hAnsi="Book Antiqua"/>
          <w:i/>
          <w:sz w:val="24"/>
          <w:szCs w:val="24"/>
        </w:rPr>
        <w:t>Prog</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Neuropsychopharmacol</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Biol</w:t>
      </w:r>
      <w:proofErr w:type="spellEnd"/>
      <w:r w:rsidRPr="0019657E">
        <w:rPr>
          <w:rFonts w:ascii="Book Antiqua" w:hAnsi="Book Antiqua"/>
          <w:i/>
          <w:sz w:val="24"/>
          <w:szCs w:val="24"/>
        </w:rPr>
        <w:t xml:space="preserve"> Psychiatry</w:t>
      </w:r>
      <w:r w:rsidRPr="0019657E">
        <w:rPr>
          <w:rFonts w:ascii="Book Antiqua" w:hAnsi="Book Antiqua"/>
          <w:sz w:val="24"/>
          <w:szCs w:val="24"/>
        </w:rPr>
        <w:t xml:space="preserve"> 2014; </w:t>
      </w:r>
      <w:r w:rsidRPr="0019657E">
        <w:rPr>
          <w:rFonts w:ascii="Book Antiqua" w:hAnsi="Book Antiqua"/>
          <w:b/>
          <w:sz w:val="24"/>
          <w:szCs w:val="24"/>
        </w:rPr>
        <w:t>54</w:t>
      </w:r>
      <w:r w:rsidRPr="0019657E">
        <w:rPr>
          <w:rFonts w:ascii="Book Antiqua" w:hAnsi="Book Antiqua"/>
          <w:sz w:val="24"/>
          <w:szCs w:val="24"/>
        </w:rPr>
        <w:t>: 43-49 [PMID: 24801751 DOI: 10.1016/j.pnpbp.2014.04.010]</w:t>
      </w:r>
    </w:p>
    <w:p w14:paraId="67DE717D"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48 </w:t>
      </w:r>
      <w:proofErr w:type="spellStart"/>
      <w:r w:rsidRPr="0019657E">
        <w:rPr>
          <w:rFonts w:ascii="Book Antiqua" w:hAnsi="Book Antiqua"/>
          <w:b/>
          <w:sz w:val="24"/>
          <w:szCs w:val="24"/>
        </w:rPr>
        <w:t>Kernberg</w:t>
      </w:r>
      <w:proofErr w:type="spellEnd"/>
      <w:r w:rsidRPr="0019657E">
        <w:rPr>
          <w:rFonts w:ascii="Book Antiqua" w:hAnsi="Book Antiqua"/>
          <w:b/>
          <w:sz w:val="24"/>
          <w:szCs w:val="24"/>
        </w:rPr>
        <w:t xml:space="preserve"> OF</w:t>
      </w:r>
      <w:r w:rsidRPr="0019657E">
        <w:rPr>
          <w:rFonts w:ascii="Book Antiqua" w:hAnsi="Book Antiqua"/>
          <w:sz w:val="24"/>
          <w:szCs w:val="24"/>
        </w:rPr>
        <w:t xml:space="preserve">, </w:t>
      </w:r>
      <w:proofErr w:type="spellStart"/>
      <w:r w:rsidRPr="0019657E">
        <w:rPr>
          <w:rFonts w:ascii="Book Antiqua" w:hAnsi="Book Antiqua"/>
          <w:sz w:val="24"/>
          <w:szCs w:val="24"/>
        </w:rPr>
        <w:t>Yeomans</w:t>
      </w:r>
      <w:proofErr w:type="spellEnd"/>
      <w:r w:rsidRPr="0019657E">
        <w:rPr>
          <w:rFonts w:ascii="Book Antiqua" w:hAnsi="Book Antiqua"/>
          <w:sz w:val="24"/>
          <w:szCs w:val="24"/>
        </w:rPr>
        <w:t xml:space="preserve"> FE. Borderline personality disorder, bipolar disorder, depression, attention deficit/hyperactivity disorder, and narcissistic personality disorder: Practical differential diagnosis. </w:t>
      </w:r>
      <w:r w:rsidRPr="0019657E">
        <w:rPr>
          <w:rFonts w:ascii="Book Antiqua" w:hAnsi="Book Antiqua"/>
          <w:i/>
          <w:sz w:val="24"/>
          <w:szCs w:val="24"/>
        </w:rPr>
        <w:t xml:space="preserve">Bull Menninger </w:t>
      </w:r>
      <w:proofErr w:type="spellStart"/>
      <w:r w:rsidRPr="0019657E">
        <w:rPr>
          <w:rFonts w:ascii="Book Antiqua" w:hAnsi="Book Antiqua"/>
          <w:i/>
          <w:sz w:val="24"/>
          <w:szCs w:val="24"/>
        </w:rPr>
        <w:t>Clin</w:t>
      </w:r>
      <w:proofErr w:type="spellEnd"/>
      <w:r w:rsidRPr="0019657E">
        <w:rPr>
          <w:rFonts w:ascii="Book Antiqua" w:hAnsi="Book Antiqua"/>
          <w:sz w:val="24"/>
          <w:szCs w:val="24"/>
        </w:rPr>
        <w:t xml:space="preserve"> 2013; </w:t>
      </w:r>
      <w:r w:rsidRPr="0019657E">
        <w:rPr>
          <w:rFonts w:ascii="Book Antiqua" w:hAnsi="Book Antiqua"/>
          <w:b/>
          <w:sz w:val="24"/>
          <w:szCs w:val="24"/>
        </w:rPr>
        <w:t>77</w:t>
      </w:r>
      <w:r w:rsidRPr="0019657E">
        <w:rPr>
          <w:rFonts w:ascii="Book Antiqua" w:hAnsi="Book Antiqua"/>
          <w:sz w:val="24"/>
          <w:szCs w:val="24"/>
        </w:rPr>
        <w:t>: 1-22 [PMID: 23428169 DOI: 10.1521/bumc.2013.77.1.1]</w:t>
      </w:r>
    </w:p>
    <w:p w14:paraId="5BB4BE45"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49 </w:t>
      </w:r>
      <w:proofErr w:type="spellStart"/>
      <w:r w:rsidRPr="0019657E">
        <w:rPr>
          <w:rFonts w:ascii="Book Antiqua" w:hAnsi="Book Antiqua"/>
          <w:b/>
          <w:sz w:val="24"/>
          <w:szCs w:val="24"/>
        </w:rPr>
        <w:t>Zanarini</w:t>
      </w:r>
      <w:proofErr w:type="spellEnd"/>
      <w:r w:rsidRPr="0019657E">
        <w:rPr>
          <w:rFonts w:ascii="Book Antiqua" w:hAnsi="Book Antiqua"/>
          <w:b/>
          <w:sz w:val="24"/>
          <w:szCs w:val="24"/>
        </w:rPr>
        <w:t xml:space="preserve"> MC</w:t>
      </w:r>
      <w:r w:rsidRPr="0019657E">
        <w:rPr>
          <w:rFonts w:ascii="Book Antiqua" w:hAnsi="Book Antiqua"/>
          <w:sz w:val="24"/>
          <w:szCs w:val="24"/>
        </w:rPr>
        <w:t xml:space="preserve">, </w:t>
      </w:r>
      <w:proofErr w:type="spellStart"/>
      <w:r w:rsidRPr="0019657E">
        <w:rPr>
          <w:rFonts w:ascii="Book Antiqua" w:hAnsi="Book Antiqua"/>
          <w:sz w:val="24"/>
          <w:szCs w:val="24"/>
        </w:rPr>
        <w:t>Frankenburg</w:t>
      </w:r>
      <w:proofErr w:type="spellEnd"/>
      <w:r w:rsidRPr="0019657E">
        <w:rPr>
          <w:rFonts w:ascii="Book Antiqua" w:hAnsi="Book Antiqua"/>
          <w:sz w:val="24"/>
          <w:szCs w:val="24"/>
        </w:rPr>
        <w:t xml:space="preserve"> FR, Reich DB, Silk KR, Hudson JI, </w:t>
      </w:r>
      <w:proofErr w:type="spellStart"/>
      <w:r w:rsidRPr="0019657E">
        <w:rPr>
          <w:rFonts w:ascii="Book Antiqua" w:hAnsi="Book Antiqua"/>
          <w:sz w:val="24"/>
          <w:szCs w:val="24"/>
        </w:rPr>
        <w:t>McSweeney</w:t>
      </w:r>
      <w:proofErr w:type="spellEnd"/>
      <w:r w:rsidRPr="0019657E">
        <w:rPr>
          <w:rFonts w:ascii="Book Antiqua" w:hAnsi="Book Antiqua"/>
          <w:sz w:val="24"/>
          <w:szCs w:val="24"/>
        </w:rPr>
        <w:t xml:space="preserve"> LB. The </w:t>
      </w:r>
      <w:proofErr w:type="spellStart"/>
      <w:r w:rsidRPr="0019657E">
        <w:rPr>
          <w:rFonts w:ascii="Book Antiqua" w:hAnsi="Book Antiqua"/>
          <w:sz w:val="24"/>
          <w:szCs w:val="24"/>
        </w:rPr>
        <w:t>subsyndromal</w:t>
      </w:r>
      <w:proofErr w:type="spellEnd"/>
      <w:r w:rsidRPr="0019657E">
        <w:rPr>
          <w:rFonts w:ascii="Book Antiqua" w:hAnsi="Book Antiqua"/>
          <w:sz w:val="24"/>
          <w:szCs w:val="24"/>
        </w:rPr>
        <w:t xml:space="preserve"> phenomenology of borderline personality disorder: a 10-year follow-up study. </w:t>
      </w:r>
      <w:r w:rsidRPr="0019657E">
        <w:rPr>
          <w:rFonts w:ascii="Book Antiqua" w:hAnsi="Book Antiqua"/>
          <w:i/>
          <w:sz w:val="24"/>
          <w:szCs w:val="24"/>
        </w:rPr>
        <w:t>Am J Psychiatry</w:t>
      </w:r>
      <w:r w:rsidRPr="0019657E">
        <w:rPr>
          <w:rFonts w:ascii="Book Antiqua" w:hAnsi="Book Antiqua"/>
          <w:sz w:val="24"/>
          <w:szCs w:val="24"/>
        </w:rPr>
        <w:t xml:space="preserve"> 2007; </w:t>
      </w:r>
      <w:r w:rsidRPr="0019657E">
        <w:rPr>
          <w:rFonts w:ascii="Book Antiqua" w:hAnsi="Book Antiqua"/>
          <w:b/>
          <w:sz w:val="24"/>
          <w:szCs w:val="24"/>
        </w:rPr>
        <w:t>164</w:t>
      </w:r>
      <w:r w:rsidRPr="0019657E">
        <w:rPr>
          <w:rFonts w:ascii="Book Antiqua" w:hAnsi="Book Antiqua"/>
          <w:sz w:val="24"/>
          <w:szCs w:val="24"/>
        </w:rPr>
        <w:t>: 929-935 [PMID: 17541053 DOI: 10.1176/ajp.2007.164.6.929]</w:t>
      </w:r>
    </w:p>
    <w:p w14:paraId="3FF4528E"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50 </w:t>
      </w:r>
      <w:r w:rsidRPr="0019657E">
        <w:rPr>
          <w:rFonts w:ascii="Book Antiqua" w:hAnsi="Book Antiqua"/>
          <w:b/>
          <w:sz w:val="24"/>
          <w:szCs w:val="24"/>
        </w:rPr>
        <w:t>Hopwood CJ</w:t>
      </w:r>
      <w:r w:rsidRPr="0019657E">
        <w:rPr>
          <w:rFonts w:ascii="Book Antiqua" w:hAnsi="Book Antiqua"/>
          <w:sz w:val="24"/>
          <w:szCs w:val="24"/>
        </w:rPr>
        <w:t xml:space="preserve">, Newman DA, Donnellan MB, Markowitz JC, </w:t>
      </w:r>
      <w:proofErr w:type="spellStart"/>
      <w:r w:rsidRPr="0019657E">
        <w:rPr>
          <w:rFonts w:ascii="Book Antiqua" w:hAnsi="Book Antiqua"/>
          <w:sz w:val="24"/>
          <w:szCs w:val="24"/>
        </w:rPr>
        <w:t>Grilo</w:t>
      </w:r>
      <w:proofErr w:type="spellEnd"/>
      <w:r w:rsidRPr="0019657E">
        <w:rPr>
          <w:rFonts w:ascii="Book Antiqua" w:hAnsi="Book Antiqua"/>
          <w:sz w:val="24"/>
          <w:szCs w:val="24"/>
        </w:rPr>
        <w:t xml:space="preserve"> CM, </w:t>
      </w:r>
      <w:proofErr w:type="spellStart"/>
      <w:r w:rsidRPr="0019657E">
        <w:rPr>
          <w:rFonts w:ascii="Book Antiqua" w:hAnsi="Book Antiqua"/>
          <w:sz w:val="24"/>
          <w:szCs w:val="24"/>
        </w:rPr>
        <w:t>Sanislow</w:t>
      </w:r>
      <w:proofErr w:type="spellEnd"/>
      <w:r w:rsidRPr="0019657E">
        <w:rPr>
          <w:rFonts w:ascii="Book Antiqua" w:hAnsi="Book Antiqua"/>
          <w:sz w:val="24"/>
          <w:szCs w:val="24"/>
        </w:rPr>
        <w:t xml:space="preserve"> CA, Ansell EB, </w:t>
      </w:r>
      <w:proofErr w:type="spellStart"/>
      <w:r w:rsidRPr="0019657E">
        <w:rPr>
          <w:rFonts w:ascii="Book Antiqua" w:hAnsi="Book Antiqua"/>
          <w:sz w:val="24"/>
          <w:szCs w:val="24"/>
        </w:rPr>
        <w:t>McGlashan</w:t>
      </w:r>
      <w:proofErr w:type="spellEnd"/>
      <w:r w:rsidRPr="0019657E">
        <w:rPr>
          <w:rFonts w:ascii="Book Antiqua" w:hAnsi="Book Antiqua"/>
          <w:sz w:val="24"/>
          <w:szCs w:val="24"/>
        </w:rPr>
        <w:t xml:space="preserve"> TH, </w:t>
      </w:r>
      <w:proofErr w:type="spellStart"/>
      <w:r w:rsidRPr="0019657E">
        <w:rPr>
          <w:rFonts w:ascii="Book Antiqua" w:hAnsi="Book Antiqua"/>
          <w:sz w:val="24"/>
          <w:szCs w:val="24"/>
        </w:rPr>
        <w:t>Skodol</w:t>
      </w:r>
      <w:proofErr w:type="spellEnd"/>
      <w:r w:rsidRPr="0019657E">
        <w:rPr>
          <w:rFonts w:ascii="Book Antiqua" w:hAnsi="Book Antiqua"/>
          <w:sz w:val="24"/>
          <w:szCs w:val="24"/>
        </w:rPr>
        <w:t xml:space="preserve"> AE, </w:t>
      </w:r>
      <w:proofErr w:type="spellStart"/>
      <w:r w:rsidRPr="0019657E">
        <w:rPr>
          <w:rFonts w:ascii="Book Antiqua" w:hAnsi="Book Antiqua"/>
          <w:sz w:val="24"/>
          <w:szCs w:val="24"/>
        </w:rPr>
        <w:t>Shea</w:t>
      </w:r>
      <w:proofErr w:type="spellEnd"/>
      <w:r w:rsidRPr="0019657E">
        <w:rPr>
          <w:rFonts w:ascii="Book Antiqua" w:hAnsi="Book Antiqua"/>
          <w:sz w:val="24"/>
          <w:szCs w:val="24"/>
        </w:rPr>
        <w:t xml:space="preserve"> MT, Gunderson JG, </w:t>
      </w:r>
      <w:proofErr w:type="spellStart"/>
      <w:r w:rsidRPr="0019657E">
        <w:rPr>
          <w:rFonts w:ascii="Book Antiqua" w:hAnsi="Book Antiqua"/>
          <w:sz w:val="24"/>
          <w:szCs w:val="24"/>
        </w:rPr>
        <w:t>Zanarini</w:t>
      </w:r>
      <w:proofErr w:type="spellEnd"/>
      <w:r w:rsidRPr="0019657E">
        <w:rPr>
          <w:rFonts w:ascii="Book Antiqua" w:hAnsi="Book Antiqua"/>
          <w:sz w:val="24"/>
          <w:szCs w:val="24"/>
        </w:rPr>
        <w:t xml:space="preserve"> MC, Morey LC. The stability of personality traits in individuals with borderline personality disorder. </w:t>
      </w:r>
      <w:r w:rsidRPr="0019657E">
        <w:rPr>
          <w:rFonts w:ascii="Book Antiqua" w:hAnsi="Book Antiqua"/>
          <w:i/>
          <w:sz w:val="24"/>
          <w:szCs w:val="24"/>
        </w:rPr>
        <w:t xml:space="preserve">J </w:t>
      </w:r>
      <w:proofErr w:type="spellStart"/>
      <w:r w:rsidRPr="0019657E">
        <w:rPr>
          <w:rFonts w:ascii="Book Antiqua" w:hAnsi="Book Antiqua"/>
          <w:i/>
          <w:sz w:val="24"/>
          <w:szCs w:val="24"/>
        </w:rPr>
        <w:t>Abnorm</w:t>
      </w:r>
      <w:proofErr w:type="spellEnd"/>
      <w:r w:rsidRPr="0019657E">
        <w:rPr>
          <w:rFonts w:ascii="Book Antiqua" w:hAnsi="Book Antiqua"/>
          <w:i/>
          <w:sz w:val="24"/>
          <w:szCs w:val="24"/>
        </w:rPr>
        <w:t xml:space="preserve"> </w:t>
      </w:r>
      <w:proofErr w:type="spellStart"/>
      <w:r w:rsidRPr="0019657E">
        <w:rPr>
          <w:rFonts w:ascii="Book Antiqua" w:hAnsi="Book Antiqua"/>
          <w:i/>
          <w:sz w:val="24"/>
          <w:szCs w:val="24"/>
        </w:rPr>
        <w:t>Psychol</w:t>
      </w:r>
      <w:proofErr w:type="spellEnd"/>
      <w:r w:rsidRPr="0019657E">
        <w:rPr>
          <w:rFonts w:ascii="Book Antiqua" w:hAnsi="Book Antiqua"/>
          <w:sz w:val="24"/>
          <w:szCs w:val="24"/>
        </w:rPr>
        <w:t xml:space="preserve"> 2009; </w:t>
      </w:r>
      <w:r w:rsidRPr="0019657E">
        <w:rPr>
          <w:rFonts w:ascii="Book Antiqua" w:hAnsi="Book Antiqua"/>
          <w:b/>
          <w:sz w:val="24"/>
          <w:szCs w:val="24"/>
        </w:rPr>
        <w:t>118</w:t>
      </w:r>
      <w:r w:rsidRPr="0019657E">
        <w:rPr>
          <w:rFonts w:ascii="Book Antiqua" w:hAnsi="Book Antiqua"/>
          <w:sz w:val="24"/>
          <w:szCs w:val="24"/>
        </w:rPr>
        <w:t>: 806-815 [PMID: 19899850 DOI: 10.1037/a0016954]</w:t>
      </w:r>
    </w:p>
    <w:p w14:paraId="1B0FE43C"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lastRenderedPageBreak/>
        <w:t xml:space="preserve">51 </w:t>
      </w:r>
      <w:r w:rsidRPr="0019657E">
        <w:rPr>
          <w:rFonts w:ascii="Book Antiqua" w:hAnsi="Book Antiqua"/>
          <w:b/>
          <w:sz w:val="24"/>
          <w:szCs w:val="24"/>
        </w:rPr>
        <w:t>Grant BF</w:t>
      </w:r>
      <w:r w:rsidRPr="0019657E">
        <w:rPr>
          <w:rFonts w:ascii="Book Antiqua" w:hAnsi="Book Antiqua"/>
          <w:sz w:val="24"/>
          <w:szCs w:val="24"/>
        </w:rPr>
        <w:t xml:space="preserve">, Chou SP, Goldstein RB, Huang B, Stinson FS, </w:t>
      </w:r>
      <w:proofErr w:type="spellStart"/>
      <w:r w:rsidRPr="0019657E">
        <w:rPr>
          <w:rFonts w:ascii="Book Antiqua" w:hAnsi="Book Antiqua"/>
          <w:sz w:val="24"/>
          <w:szCs w:val="24"/>
        </w:rPr>
        <w:t>Saha</w:t>
      </w:r>
      <w:proofErr w:type="spellEnd"/>
      <w:r w:rsidRPr="0019657E">
        <w:rPr>
          <w:rFonts w:ascii="Book Antiqua" w:hAnsi="Book Antiqua"/>
          <w:sz w:val="24"/>
          <w:szCs w:val="24"/>
        </w:rPr>
        <w:t xml:space="preserve"> TD, Smith SM, Dawson DA, </w:t>
      </w:r>
      <w:proofErr w:type="spellStart"/>
      <w:r w:rsidRPr="0019657E">
        <w:rPr>
          <w:rFonts w:ascii="Book Antiqua" w:hAnsi="Book Antiqua"/>
          <w:sz w:val="24"/>
          <w:szCs w:val="24"/>
        </w:rPr>
        <w:t>Pulay</w:t>
      </w:r>
      <w:proofErr w:type="spellEnd"/>
      <w:r w:rsidRPr="0019657E">
        <w:rPr>
          <w:rFonts w:ascii="Book Antiqua" w:hAnsi="Book Antiqua"/>
          <w:sz w:val="24"/>
          <w:szCs w:val="24"/>
        </w:rPr>
        <w:t xml:space="preserve"> AJ, Pickering RP, </w:t>
      </w:r>
      <w:proofErr w:type="spellStart"/>
      <w:r w:rsidRPr="0019657E">
        <w:rPr>
          <w:rFonts w:ascii="Book Antiqua" w:hAnsi="Book Antiqua"/>
          <w:sz w:val="24"/>
          <w:szCs w:val="24"/>
        </w:rPr>
        <w:t>Ruan</w:t>
      </w:r>
      <w:proofErr w:type="spellEnd"/>
      <w:r w:rsidRPr="0019657E">
        <w:rPr>
          <w:rFonts w:ascii="Book Antiqua" w:hAnsi="Book Antiqua"/>
          <w:sz w:val="24"/>
          <w:szCs w:val="24"/>
        </w:rPr>
        <w:t xml:space="preserve"> WJ. Prevalence, correlates, disability, and comorbidity of DSM-IV borderline personality disorder: results from the Wave 2 National Epidemiologic Survey on Alcohol and Related Conditions. </w:t>
      </w:r>
      <w:r w:rsidRPr="0019657E">
        <w:rPr>
          <w:rFonts w:ascii="Book Antiqua" w:hAnsi="Book Antiqua"/>
          <w:i/>
          <w:sz w:val="24"/>
          <w:szCs w:val="24"/>
        </w:rPr>
        <w:t xml:space="preserve">J </w:t>
      </w:r>
      <w:proofErr w:type="spellStart"/>
      <w:r w:rsidRPr="0019657E">
        <w:rPr>
          <w:rFonts w:ascii="Book Antiqua" w:hAnsi="Book Antiqua"/>
          <w:i/>
          <w:sz w:val="24"/>
          <w:szCs w:val="24"/>
        </w:rPr>
        <w:t>Clin</w:t>
      </w:r>
      <w:proofErr w:type="spellEnd"/>
      <w:r w:rsidRPr="0019657E">
        <w:rPr>
          <w:rFonts w:ascii="Book Antiqua" w:hAnsi="Book Antiqua"/>
          <w:i/>
          <w:sz w:val="24"/>
          <w:szCs w:val="24"/>
        </w:rPr>
        <w:t xml:space="preserve"> Psychiatry</w:t>
      </w:r>
      <w:r w:rsidRPr="0019657E">
        <w:rPr>
          <w:rFonts w:ascii="Book Antiqua" w:hAnsi="Book Antiqua"/>
          <w:sz w:val="24"/>
          <w:szCs w:val="24"/>
        </w:rPr>
        <w:t xml:space="preserve"> 2008; </w:t>
      </w:r>
      <w:r w:rsidRPr="0019657E">
        <w:rPr>
          <w:rFonts w:ascii="Book Antiqua" w:hAnsi="Book Antiqua"/>
          <w:b/>
          <w:sz w:val="24"/>
          <w:szCs w:val="24"/>
        </w:rPr>
        <w:t>69</w:t>
      </w:r>
      <w:r w:rsidRPr="0019657E">
        <w:rPr>
          <w:rFonts w:ascii="Book Antiqua" w:hAnsi="Book Antiqua"/>
          <w:sz w:val="24"/>
          <w:szCs w:val="24"/>
        </w:rPr>
        <w:t>: 533-545 [PMID: 18426259</w:t>
      </w:r>
      <w:r w:rsidR="003A2605" w:rsidRPr="0019657E">
        <w:rPr>
          <w:rFonts w:ascii="Book Antiqua" w:hAnsi="Book Antiqua" w:hint="eastAsia"/>
          <w:sz w:val="24"/>
          <w:szCs w:val="24"/>
          <w:lang w:eastAsia="zh-CN"/>
        </w:rPr>
        <w:t xml:space="preserve"> DOI: </w:t>
      </w:r>
      <w:r w:rsidR="003A2605" w:rsidRPr="0019657E">
        <w:rPr>
          <w:rFonts w:ascii="Book Antiqua" w:hAnsi="Book Antiqua"/>
          <w:sz w:val="24"/>
          <w:szCs w:val="24"/>
          <w:lang w:eastAsia="zh-CN"/>
        </w:rPr>
        <w:t>10.4088/JCP.v69n0404</w:t>
      </w:r>
      <w:r w:rsidRPr="0019657E">
        <w:rPr>
          <w:rFonts w:ascii="Book Antiqua" w:hAnsi="Book Antiqua"/>
          <w:sz w:val="24"/>
          <w:szCs w:val="24"/>
        </w:rPr>
        <w:t>]</w:t>
      </w:r>
    </w:p>
    <w:p w14:paraId="4BB392AF" w14:textId="77777777" w:rsidR="005836C6" w:rsidRPr="0019657E" w:rsidRDefault="005836C6" w:rsidP="005836C6">
      <w:pPr>
        <w:spacing w:after="0" w:line="360" w:lineRule="auto"/>
        <w:jc w:val="both"/>
        <w:rPr>
          <w:rFonts w:ascii="Book Antiqua" w:hAnsi="Book Antiqua"/>
          <w:sz w:val="24"/>
          <w:szCs w:val="24"/>
        </w:rPr>
      </w:pPr>
      <w:r w:rsidRPr="0019657E">
        <w:rPr>
          <w:rFonts w:ascii="Book Antiqua" w:hAnsi="Book Antiqua"/>
          <w:sz w:val="24"/>
          <w:szCs w:val="24"/>
        </w:rPr>
        <w:t xml:space="preserve">52 </w:t>
      </w:r>
      <w:r w:rsidRPr="0019657E">
        <w:rPr>
          <w:rFonts w:ascii="Book Antiqua" w:hAnsi="Book Antiqua"/>
          <w:b/>
          <w:sz w:val="24"/>
          <w:szCs w:val="24"/>
        </w:rPr>
        <w:t>Lewis KL</w:t>
      </w:r>
      <w:r w:rsidRPr="0019657E">
        <w:rPr>
          <w:rFonts w:ascii="Book Antiqua" w:hAnsi="Book Antiqua"/>
          <w:sz w:val="24"/>
          <w:szCs w:val="24"/>
        </w:rPr>
        <w:t xml:space="preserve">, </w:t>
      </w:r>
      <w:proofErr w:type="spellStart"/>
      <w:r w:rsidRPr="0019657E">
        <w:rPr>
          <w:rFonts w:ascii="Book Antiqua" w:hAnsi="Book Antiqua"/>
          <w:sz w:val="24"/>
          <w:szCs w:val="24"/>
        </w:rPr>
        <w:t>Grenyer</w:t>
      </w:r>
      <w:proofErr w:type="spellEnd"/>
      <w:r w:rsidRPr="0019657E">
        <w:rPr>
          <w:rFonts w:ascii="Book Antiqua" w:hAnsi="Book Antiqua"/>
          <w:sz w:val="24"/>
          <w:szCs w:val="24"/>
        </w:rPr>
        <w:t xml:space="preserve"> BF. Borderline personality or complex posttraumatic stress disorder? An update on the controversy. </w:t>
      </w:r>
      <w:proofErr w:type="spellStart"/>
      <w:r w:rsidRPr="0019657E">
        <w:rPr>
          <w:rFonts w:ascii="Book Antiqua" w:hAnsi="Book Antiqua"/>
          <w:i/>
          <w:sz w:val="24"/>
          <w:szCs w:val="24"/>
        </w:rPr>
        <w:t>Harv</w:t>
      </w:r>
      <w:proofErr w:type="spellEnd"/>
      <w:r w:rsidRPr="0019657E">
        <w:rPr>
          <w:rFonts w:ascii="Book Antiqua" w:hAnsi="Book Antiqua"/>
          <w:i/>
          <w:sz w:val="24"/>
          <w:szCs w:val="24"/>
        </w:rPr>
        <w:t xml:space="preserve"> Rev Psychiatry</w:t>
      </w:r>
      <w:r w:rsidRPr="0019657E">
        <w:rPr>
          <w:rFonts w:ascii="Book Antiqua" w:hAnsi="Book Antiqua"/>
          <w:sz w:val="24"/>
          <w:szCs w:val="24"/>
        </w:rPr>
        <w:t xml:space="preserve"> 2009; </w:t>
      </w:r>
      <w:r w:rsidRPr="0019657E">
        <w:rPr>
          <w:rFonts w:ascii="Book Antiqua" w:hAnsi="Book Antiqua"/>
          <w:b/>
          <w:sz w:val="24"/>
          <w:szCs w:val="24"/>
        </w:rPr>
        <w:t>17</w:t>
      </w:r>
      <w:r w:rsidRPr="0019657E">
        <w:rPr>
          <w:rFonts w:ascii="Book Antiqua" w:hAnsi="Book Antiqua"/>
          <w:sz w:val="24"/>
          <w:szCs w:val="24"/>
        </w:rPr>
        <w:t>: 322-328 [PMID: 19832046 DOI: 10.3109/10673220903271848]</w:t>
      </w:r>
    </w:p>
    <w:p w14:paraId="430F28F4" w14:textId="77777777" w:rsidR="00736406" w:rsidRDefault="00736406" w:rsidP="00FA0FF4">
      <w:pPr>
        <w:pStyle w:val="PlainText"/>
        <w:spacing w:line="360" w:lineRule="auto"/>
        <w:ind w:left="720" w:right="240"/>
        <w:jc w:val="right"/>
        <w:rPr>
          <w:rFonts w:ascii="Book Antiqua" w:hAnsi="Book Antiqua"/>
          <w:b/>
          <w:sz w:val="24"/>
          <w:szCs w:val="24"/>
        </w:rPr>
      </w:pPr>
    </w:p>
    <w:p w14:paraId="37A2E944" w14:textId="77777777" w:rsidR="00FA0FF4" w:rsidRPr="0019657E" w:rsidRDefault="00FA0FF4" w:rsidP="00FA0FF4">
      <w:pPr>
        <w:pStyle w:val="PlainText"/>
        <w:spacing w:line="360" w:lineRule="auto"/>
        <w:ind w:left="720" w:right="240"/>
        <w:jc w:val="right"/>
        <w:rPr>
          <w:rFonts w:ascii="Book Antiqua" w:hAnsi="Book Antiqua"/>
          <w:b/>
          <w:sz w:val="24"/>
          <w:szCs w:val="24"/>
        </w:rPr>
      </w:pPr>
      <w:r w:rsidRPr="0019657E">
        <w:rPr>
          <w:rFonts w:ascii="Book Antiqua" w:hAnsi="Book Antiqua"/>
          <w:b/>
          <w:sz w:val="24"/>
          <w:szCs w:val="24"/>
        </w:rPr>
        <w:t xml:space="preserve"> P-Reviewer: </w:t>
      </w:r>
      <w:proofErr w:type="spellStart"/>
      <w:r w:rsidRPr="0019657E">
        <w:rPr>
          <w:rFonts w:ascii="Book Antiqua" w:hAnsi="Book Antiqua"/>
          <w:sz w:val="24"/>
          <w:szCs w:val="24"/>
        </w:rPr>
        <w:t>Celikel</w:t>
      </w:r>
      <w:proofErr w:type="spellEnd"/>
      <w:r w:rsidRPr="0019657E">
        <w:rPr>
          <w:rFonts w:ascii="Book Antiqua" w:hAnsi="Book Antiqua" w:hint="eastAsia"/>
          <w:sz w:val="24"/>
          <w:szCs w:val="24"/>
        </w:rPr>
        <w:t xml:space="preserve"> FC, </w:t>
      </w:r>
      <w:r w:rsidRPr="0019657E">
        <w:rPr>
          <w:rFonts w:ascii="Book Antiqua" w:eastAsia="宋体" w:hAnsi="Book Antiqua"/>
          <w:kern w:val="2"/>
          <w:sz w:val="24"/>
          <w:szCs w:val="24"/>
        </w:rPr>
        <w:t>Liu</w:t>
      </w:r>
      <w:r w:rsidRPr="0019657E">
        <w:rPr>
          <w:rFonts w:ascii="Book Antiqua" w:eastAsia="宋体" w:hAnsi="Book Antiqua" w:hint="eastAsia"/>
          <w:kern w:val="2"/>
          <w:sz w:val="24"/>
          <w:szCs w:val="24"/>
        </w:rPr>
        <w:t xml:space="preserve"> L, </w:t>
      </w:r>
      <w:proofErr w:type="spellStart"/>
      <w:r w:rsidRPr="0019657E">
        <w:rPr>
          <w:rFonts w:ascii="Book Antiqua" w:eastAsia="宋体" w:hAnsi="Book Antiqua"/>
          <w:kern w:val="2"/>
          <w:sz w:val="24"/>
          <w:szCs w:val="24"/>
        </w:rPr>
        <w:t>Tcheremissine</w:t>
      </w:r>
      <w:proofErr w:type="spellEnd"/>
      <w:r w:rsidRPr="0019657E">
        <w:rPr>
          <w:rFonts w:ascii="Book Antiqua" w:eastAsia="宋体" w:hAnsi="Book Antiqua" w:hint="eastAsia"/>
          <w:kern w:val="2"/>
          <w:sz w:val="24"/>
          <w:szCs w:val="24"/>
        </w:rPr>
        <w:t xml:space="preserve"> OV</w:t>
      </w:r>
      <w:r w:rsidR="00EF7005">
        <w:rPr>
          <w:rFonts w:ascii="Book Antiqua" w:eastAsia="宋体" w:hAnsi="Book Antiqua" w:hint="eastAsia"/>
          <w:kern w:val="2"/>
          <w:sz w:val="24"/>
          <w:szCs w:val="24"/>
        </w:rPr>
        <w:t xml:space="preserve"> </w:t>
      </w:r>
      <w:r w:rsidRPr="0019657E">
        <w:rPr>
          <w:rFonts w:ascii="Book Antiqua" w:hAnsi="Book Antiqua"/>
          <w:b/>
          <w:sz w:val="24"/>
          <w:szCs w:val="24"/>
        </w:rPr>
        <w:t>S-Editor:</w:t>
      </w:r>
      <w:r w:rsidRPr="0019657E">
        <w:rPr>
          <w:rFonts w:ascii="Book Antiqua" w:hAnsi="Book Antiqua" w:hint="eastAsia"/>
          <w:b/>
          <w:sz w:val="24"/>
          <w:szCs w:val="24"/>
        </w:rPr>
        <w:t xml:space="preserve"> </w:t>
      </w:r>
      <w:r w:rsidRPr="0019657E">
        <w:rPr>
          <w:rFonts w:ascii="Book Antiqua" w:hAnsi="Book Antiqua"/>
          <w:sz w:val="24"/>
          <w:szCs w:val="24"/>
        </w:rPr>
        <w:t>Wang</w:t>
      </w:r>
      <w:r w:rsidRPr="0019657E">
        <w:rPr>
          <w:rFonts w:ascii="Book Antiqua" w:hAnsi="Book Antiqua" w:hint="eastAsia"/>
          <w:sz w:val="24"/>
          <w:szCs w:val="24"/>
        </w:rPr>
        <w:t xml:space="preserve"> JL</w:t>
      </w:r>
      <w:r w:rsidRPr="0019657E">
        <w:rPr>
          <w:rFonts w:ascii="Book Antiqua" w:hAnsi="Book Antiqua"/>
          <w:b/>
          <w:sz w:val="24"/>
          <w:szCs w:val="24"/>
        </w:rPr>
        <w:t xml:space="preserve"> L-Editor: E-Editor: </w:t>
      </w:r>
    </w:p>
    <w:p w14:paraId="7FDB9A42" w14:textId="77777777" w:rsidR="00FA0FF4" w:rsidRPr="0019657E" w:rsidRDefault="00FA0FF4" w:rsidP="00FA0FF4">
      <w:pPr>
        <w:pStyle w:val="PlainText"/>
        <w:spacing w:line="360" w:lineRule="auto"/>
        <w:ind w:left="720"/>
        <w:jc w:val="both"/>
        <w:rPr>
          <w:rFonts w:ascii="Book Antiqua" w:hAnsi="Book Antiqua"/>
          <w:b/>
          <w:sz w:val="24"/>
          <w:szCs w:val="24"/>
        </w:rPr>
      </w:pPr>
    </w:p>
    <w:p w14:paraId="26B9DDE6" w14:textId="77777777" w:rsidR="00FA0FF4" w:rsidRPr="0019657E" w:rsidRDefault="00FA0FF4" w:rsidP="00FA0FF4">
      <w:pPr>
        <w:snapToGrid w:val="0"/>
        <w:spacing w:after="0" w:line="360" w:lineRule="auto"/>
        <w:jc w:val="both"/>
        <w:rPr>
          <w:rFonts w:ascii="Book Antiqua" w:hAnsi="Book Antiqua" w:cs="Helvetica"/>
          <w:b/>
          <w:sz w:val="24"/>
          <w:szCs w:val="24"/>
        </w:rPr>
      </w:pPr>
      <w:r w:rsidRPr="0019657E">
        <w:rPr>
          <w:rFonts w:ascii="Book Antiqua" w:hAnsi="Book Antiqua" w:cs="Helvetica"/>
          <w:b/>
          <w:sz w:val="24"/>
          <w:szCs w:val="24"/>
        </w:rPr>
        <w:t xml:space="preserve">Specialty type: </w:t>
      </w:r>
      <w:r w:rsidR="007F528C" w:rsidRPr="0019657E">
        <w:rPr>
          <w:rFonts w:ascii="Book Antiqua" w:hAnsi="Book Antiqua"/>
          <w:color w:val="222222"/>
          <w:sz w:val="24"/>
          <w:szCs w:val="24"/>
          <w:shd w:val="clear" w:color="auto" w:fill="FFFFFF"/>
        </w:rPr>
        <w:t>Psychiatry</w:t>
      </w:r>
    </w:p>
    <w:p w14:paraId="43828736" w14:textId="77777777" w:rsidR="00FA0FF4" w:rsidRPr="0019657E" w:rsidRDefault="00FA0FF4" w:rsidP="00FA0FF4">
      <w:pPr>
        <w:snapToGrid w:val="0"/>
        <w:spacing w:after="0" w:line="360" w:lineRule="auto"/>
        <w:jc w:val="both"/>
        <w:rPr>
          <w:rFonts w:ascii="Book Antiqua" w:hAnsi="Book Antiqua" w:cs="Helvetica"/>
          <w:b/>
          <w:sz w:val="24"/>
          <w:szCs w:val="24"/>
          <w:lang w:eastAsia="zh-CN"/>
        </w:rPr>
      </w:pPr>
      <w:r w:rsidRPr="0019657E">
        <w:rPr>
          <w:rFonts w:ascii="Book Antiqua" w:hAnsi="Book Antiqua" w:cs="Helvetica"/>
          <w:b/>
          <w:sz w:val="24"/>
          <w:szCs w:val="24"/>
        </w:rPr>
        <w:t xml:space="preserve">Country of origin: </w:t>
      </w:r>
      <w:r w:rsidR="005D6831" w:rsidRPr="0019657E">
        <w:rPr>
          <w:rFonts w:ascii="Book Antiqua" w:hAnsi="Book Antiqua" w:cs="Arial"/>
          <w:color w:val="000000"/>
          <w:sz w:val="24"/>
          <w:szCs w:val="24"/>
          <w:shd w:val="clear" w:color="auto" w:fill="FFFFFF"/>
          <w:lang w:val="en-US"/>
        </w:rPr>
        <w:t>Greece</w:t>
      </w:r>
    </w:p>
    <w:p w14:paraId="018A077A" w14:textId="77777777" w:rsidR="00FA0FF4" w:rsidRPr="0019657E" w:rsidRDefault="00FA0FF4" w:rsidP="00FA0FF4">
      <w:pPr>
        <w:snapToGrid w:val="0"/>
        <w:spacing w:after="0" w:line="360" w:lineRule="auto"/>
        <w:jc w:val="both"/>
        <w:rPr>
          <w:rFonts w:ascii="Book Antiqua" w:hAnsi="Book Antiqua" w:cs="Helvetica"/>
          <w:b/>
          <w:sz w:val="24"/>
          <w:szCs w:val="24"/>
        </w:rPr>
      </w:pPr>
      <w:r w:rsidRPr="0019657E">
        <w:rPr>
          <w:rFonts w:ascii="Book Antiqua" w:hAnsi="Book Antiqua" w:cs="Helvetica"/>
          <w:b/>
          <w:sz w:val="24"/>
          <w:szCs w:val="24"/>
        </w:rPr>
        <w:t>Peer-review report classification</w:t>
      </w:r>
    </w:p>
    <w:p w14:paraId="274D732B" w14:textId="77777777" w:rsidR="00FA0FF4" w:rsidRPr="0019657E" w:rsidRDefault="00FA0FF4" w:rsidP="00FA0FF4">
      <w:pPr>
        <w:snapToGrid w:val="0"/>
        <w:spacing w:after="0" w:line="360" w:lineRule="auto"/>
        <w:jc w:val="both"/>
        <w:rPr>
          <w:rFonts w:ascii="Book Antiqua" w:hAnsi="Book Antiqua" w:cs="Helvetica"/>
          <w:sz w:val="24"/>
          <w:szCs w:val="24"/>
          <w:lang w:eastAsia="zh-CN"/>
        </w:rPr>
      </w:pPr>
      <w:r w:rsidRPr="0019657E">
        <w:rPr>
          <w:rFonts w:ascii="Book Antiqua" w:hAnsi="Book Antiqua" w:cs="Helvetica"/>
          <w:sz w:val="24"/>
          <w:szCs w:val="24"/>
        </w:rPr>
        <w:t xml:space="preserve">Grade A (Excellent): </w:t>
      </w:r>
      <w:r w:rsidR="00F824AF" w:rsidRPr="0019657E">
        <w:rPr>
          <w:rFonts w:ascii="Book Antiqua" w:hAnsi="Book Antiqua" w:cs="Helvetica" w:hint="eastAsia"/>
          <w:sz w:val="24"/>
          <w:szCs w:val="24"/>
          <w:lang w:eastAsia="zh-CN"/>
        </w:rPr>
        <w:t>A, A</w:t>
      </w:r>
    </w:p>
    <w:p w14:paraId="6147F3AA" w14:textId="77777777" w:rsidR="00FA0FF4" w:rsidRPr="0019657E" w:rsidRDefault="00FA0FF4" w:rsidP="00FA0FF4">
      <w:pPr>
        <w:snapToGrid w:val="0"/>
        <w:spacing w:after="0" w:line="360" w:lineRule="auto"/>
        <w:jc w:val="both"/>
        <w:rPr>
          <w:rFonts w:ascii="Book Antiqua" w:hAnsi="Book Antiqua" w:cs="Helvetica"/>
          <w:sz w:val="24"/>
          <w:szCs w:val="24"/>
          <w:lang w:eastAsia="zh-CN"/>
        </w:rPr>
      </w:pPr>
      <w:r w:rsidRPr="0019657E">
        <w:rPr>
          <w:rFonts w:ascii="Book Antiqua" w:hAnsi="Book Antiqua" w:cs="Helvetica"/>
          <w:sz w:val="24"/>
          <w:szCs w:val="24"/>
        </w:rPr>
        <w:t xml:space="preserve">Grade B (Very good): </w:t>
      </w:r>
      <w:r w:rsidR="00F824AF" w:rsidRPr="0019657E">
        <w:rPr>
          <w:rFonts w:ascii="Book Antiqua" w:hAnsi="Book Antiqua" w:cs="Helvetica" w:hint="eastAsia"/>
          <w:sz w:val="24"/>
          <w:szCs w:val="24"/>
          <w:lang w:eastAsia="zh-CN"/>
        </w:rPr>
        <w:t>B</w:t>
      </w:r>
    </w:p>
    <w:p w14:paraId="205BAB32" w14:textId="77777777" w:rsidR="00FA0FF4" w:rsidRPr="0019657E" w:rsidRDefault="00FA0FF4" w:rsidP="00FA0FF4">
      <w:pPr>
        <w:snapToGrid w:val="0"/>
        <w:spacing w:after="0" w:line="360" w:lineRule="auto"/>
        <w:jc w:val="both"/>
        <w:rPr>
          <w:rFonts w:ascii="Book Antiqua" w:hAnsi="Book Antiqua" w:cs="Helvetica"/>
          <w:sz w:val="24"/>
          <w:szCs w:val="24"/>
          <w:lang w:eastAsia="zh-CN"/>
        </w:rPr>
      </w:pPr>
      <w:r w:rsidRPr="0019657E">
        <w:rPr>
          <w:rFonts w:ascii="Book Antiqua" w:hAnsi="Book Antiqua" w:cs="Helvetica"/>
          <w:sz w:val="24"/>
          <w:szCs w:val="24"/>
        </w:rPr>
        <w:t xml:space="preserve">Grade C (Good): </w:t>
      </w:r>
      <w:r w:rsidR="00F824AF" w:rsidRPr="0019657E">
        <w:rPr>
          <w:rFonts w:ascii="Book Antiqua" w:hAnsi="Book Antiqua" w:cs="Helvetica" w:hint="eastAsia"/>
          <w:sz w:val="24"/>
          <w:szCs w:val="24"/>
          <w:lang w:eastAsia="zh-CN"/>
        </w:rPr>
        <w:t>0</w:t>
      </w:r>
    </w:p>
    <w:p w14:paraId="77C364A4" w14:textId="77777777" w:rsidR="00FA0FF4" w:rsidRPr="0019657E" w:rsidRDefault="00FA0FF4" w:rsidP="00FA0FF4">
      <w:pPr>
        <w:snapToGrid w:val="0"/>
        <w:spacing w:after="0" w:line="360" w:lineRule="auto"/>
        <w:jc w:val="both"/>
        <w:rPr>
          <w:rFonts w:ascii="Book Antiqua" w:hAnsi="Book Antiqua" w:cs="Helvetica"/>
          <w:sz w:val="24"/>
          <w:szCs w:val="24"/>
        </w:rPr>
      </w:pPr>
      <w:r w:rsidRPr="0019657E">
        <w:rPr>
          <w:rFonts w:ascii="Book Antiqua" w:hAnsi="Book Antiqua" w:cs="Helvetica"/>
          <w:sz w:val="24"/>
          <w:szCs w:val="24"/>
        </w:rPr>
        <w:t>Grade D (Fair): 0</w:t>
      </w:r>
    </w:p>
    <w:p w14:paraId="1DF8F2B9" w14:textId="77777777" w:rsidR="00FA0FF4" w:rsidRPr="0019657E" w:rsidRDefault="00FA0FF4" w:rsidP="00FA0FF4">
      <w:pPr>
        <w:spacing w:after="0" w:line="360" w:lineRule="auto"/>
        <w:jc w:val="both"/>
        <w:rPr>
          <w:rFonts w:ascii="Book Antiqua" w:hAnsi="Book Antiqua"/>
          <w:sz w:val="24"/>
          <w:szCs w:val="24"/>
        </w:rPr>
      </w:pPr>
      <w:r w:rsidRPr="0019657E">
        <w:rPr>
          <w:rFonts w:ascii="Book Antiqua" w:hAnsi="Book Antiqua" w:cs="Helvetica"/>
          <w:sz w:val="24"/>
          <w:szCs w:val="24"/>
        </w:rPr>
        <w:t>Grade E (Poor): 0</w:t>
      </w:r>
    </w:p>
    <w:p w14:paraId="72846285" w14:textId="77777777" w:rsidR="00FA0FF4" w:rsidRPr="0019657E" w:rsidRDefault="00FA0FF4" w:rsidP="00FA0FF4">
      <w:pPr>
        <w:spacing w:after="0" w:line="360" w:lineRule="auto"/>
        <w:ind w:firstLineChars="100" w:firstLine="240"/>
        <w:jc w:val="both"/>
        <w:rPr>
          <w:rFonts w:ascii="Book Antiqua" w:hAnsi="Book Antiqua" w:cs="Arial"/>
          <w:color w:val="000000"/>
          <w:sz w:val="24"/>
          <w:szCs w:val="24"/>
          <w:lang w:eastAsia="zh-CN"/>
        </w:rPr>
      </w:pPr>
    </w:p>
    <w:p w14:paraId="5BC474D0" w14:textId="77777777" w:rsidR="007F1CBE" w:rsidRPr="0019657E" w:rsidRDefault="007F1CBE">
      <w:pPr>
        <w:rPr>
          <w:rFonts w:ascii="Book Antiqua" w:hAnsi="Book Antiqua" w:cs="Arial"/>
          <w:color w:val="000000"/>
          <w:sz w:val="24"/>
          <w:szCs w:val="24"/>
          <w:lang w:val="en-US" w:eastAsia="zh-CN"/>
        </w:rPr>
      </w:pPr>
      <w:r w:rsidRPr="0019657E">
        <w:rPr>
          <w:rFonts w:ascii="Book Antiqua" w:hAnsi="Book Antiqua" w:cs="Arial"/>
          <w:color w:val="000000"/>
          <w:sz w:val="24"/>
          <w:szCs w:val="24"/>
          <w:lang w:val="en-US" w:eastAsia="zh-CN"/>
        </w:rPr>
        <w:br w:type="page"/>
      </w:r>
    </w:p>
    <w:p w14:paraId="1AC22A01" w14:textId="77777777" w:rsidR="002432F3" w:rsidRPr="0019657E" w:rsidRDefault="006A2200" w:rsidP="00760698">
      <w:pPr>
        <w:spacing w:after="0" w:line="360" w:lineRule="auto"/>
        <w:jc w:val="both"/>
        <w:rPr>
          <w:rFonts w:ascii="Book Antiqua" w:hAnsi="Book Antiqua" w:cs="Arial"/>
          <w:b/>
          <w:color w:val="000000"/>
          <w:sz w:val="24"/>
          <w:szCs w:val="24"/>
          <w:shd w:val="clear" w:color="auto" w:fill="FFFFFF"/>
          <w:lang w:val="en-US"/>
        </w:rPr>
      </w:pPr>
      <w:r w:rsidRPr="0019657E">
        <w:rPr>
          <w:rFonts w:ascii="Book Antiqua" w:hAnsi="Book Antiqua"/>
          <w:noProof/>
          <w:sz w:val="24"/>
          <w:szCs w:val="24"/>
          <w:lang w:val="en-US" w:eastAsia="zh-CN"/>
        </w:rPr>
        <w:lastRenderedPageBreak/>
        <w:drawing>
          <wp:inline distT="0" distB="0" distL="0" distR="0" wp14:anchorId="7F88714D" wp14:editId="306F8664">
            <wp:extent cx="5151699" cy="2800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744" t="27183" r="27763" b="22090"/>
                    <a:stretch/>
                  </pic:blipFill>
                  <pic:spPr bwMode="auto">
                    <a:xfrm>
                      <a:off x="0" y="0"/>
                      <a:ext cx="5171601" cy="2811168"/>
                    </a:xfrm>
                    <a:prstGeom prst="rect">
                      <a:avLst/>
                    </a:prstGeom>
                    <a:ln>
                      <a:noFill/>
                    </a:ln>
                    <a:extLst>
                      <a:ext uri="{53640926-AAD7-44D8-BBD7-CCE9431645EC}">
                        <a14:shadowObscured xmlns:a14="http://schemas.microsoft.com/office/drawing/2010/main"/>
                      </a:ext>
                    </a:extLst>
                  </pic:spPr>
                </pic:pic>
              </a:graphicData>
            </a:graphic>
          </wp:inline>
        </w:drawing>
      </w:r>
    </w:p>
    <w:p w14:paraId="25D2250F" w14:textId="77777777" w:rsidR="00856E6D" w:rsidRPr="0019657E" w:rsidRDefault="00856E6D" w:rsidP="00856E6D">
      <w:pPr>
        <w:spacing w:after="0" w:line="360" w:lineRule="auto"/>
        <w:jc w:val="both"/>
        <w:rPr>
          <w:rFonts w:ascii="Book Antiqua" w:hAnsi="Book Antiqua" w:cs="Arial"/>
          <w:color w:val="000000"/>
          <w:sz w:val="24"/>
          <w:szCs w:val="24"/>
          <w:shd w:val="clear" w:color="auto" w:fill="FFFFFF"/>
          <w:lang w:val="en-US" w:eastAsia="zh-CN"/>
        </w:rPr>
      </w:pPr>
      <w:r w:rsidRPr="0019657E">
        <w:rPr>
          <w:rFonts w:ascii="Book Antiqua" w:hAnsi="Book Antiqua" w:cs="Arial"/>
          <w:b/>
          <w:color w:val="000000"/>
          <w:sz w:val="24"/>
          <w:szCs w:val="24"/>
          <w:shd w:val="clear" w:color="auto" w:fill="FFFFFF"/>
          <w:lang w:val="en-US"/>
        </w:rPr>
        <w:t>Figure 1 Proposed development of the clinical phenomenology based on trauma history and biological correlates</w:t>
      </w:r>
      <w:r w:rsidRPr="0019657E">
        <w:rPr>
          <w:rFonts w:ascii="Book Antiqua" w:hAnsi="Book Antiqua" w:cs="Arial" w:hint="eastAsia"/>
          <w:b/>
          <w:color w:val="000000"/>
          <w:sz w:val="24"/>
          <w:szCs w:val="24"/>
          <w:shd w:val="clear" w:color="auto" w:fill="FFFFFF"/>
          <w:lang w:val="en-US" w:eastAsia="zh-CN"/>
        </w:rPr>
        <w:t>.</w:t>
      </w:r>
      <w:r w:rsidR="007F1CBE" w:rsidRPr="0019657E">
        <w:rPr>
          <w:rFonts w:ascii="Book Antiqua" w:hAnsi="Book Antiqua" w:cs="Arial" w:hint="eastAsia"/>
          <w:b/>
          <w:color w:val="000000"/>
          <w:sz w:val="24"/>
          <w:szCs w:val="24"/>
          <w:shd w:val="clear" w:color="auto" w:fill="FFFFFF"/>
          <w:lang w:val="en-US" w:eastAsia="zh-CN"/>
        </w:rPr>
        <w:t xml:space="preserve"> </w:t>
      </w:r>
      <w:r w:rsidR="007F1CBE" w:rsidRPr="0019657E">
        <w:rPr>
          <w:rFonts w:ascii="Book Antiqua" w:hAnsi="Book Antiqua" w:cs="Arial" w:hint="eastAsia"/>
          <w:color w:val="000000"/>
          <w:sz w:val="24"/>
          <w:szCs w:val="24"/>
          <w:shd w:val="clear" w:color="auto" w:fill="FFFFFF"/>
          <w:lang w:val="en-US" w:eastAsia="zh-CN"/>
        </w:rPr>
        <w:t>PTSD:</w:t>
      </w:r>
      <w:r w:rsidR="007F1CBE" w:rsidRPr="0019657E">
        <w:rPr>
          <w:rFonts w:ascii="Book Antiqua" w:hAnsi="Book Antiqua" w:cs="Arial"/>
          <w:color w:val="000000"/>
          <w:sz w:val="24"/>
          <w:szCs w:val="24"/>
          <w:shd w:val="clear" w:color="auto" w:fill="FFFFFF"/>
          <w:lang w:val="en-US"/>
        </w:rPr>
        <w:t xml:space="preserve"> Posttraumatic stress disorder</w:t>
      </w:r>
      <w:r w:rsidR="007F1CBE" w:rsidRPr="0019657E">
        <w:rPr>
          <w:rFonts w:ascii="Book Antiqua" w:hAnsi="Book Antiqua" w:cs="Arial" w:hint="eastAsia"/>
          <w:color w:val="000000"/>
          <w:sz w:val="24"/>
          <w:szCs w:val="24"/>
          <w:shd w:val="clear" w:color="auto" w:fill="FFFFFF"/>
          <w:lang w:val="en-US" w:eastAsia="zh-CN"/>
        </w:rPr>
        <w:t>; BPD:</w:t>
      </w:r>
      <w:r w:rsidR="007F1CBE" w:rsidRPr="0019657E">
        <w:rPr>
          <w:rFonts w:ascii="Book Antiqua" w:hAnsi="Book Antiqua" w:cs="Arial"/>
          <w:color w:val="000000"/>
          <w:sz w:val="24"/>
          <w:szCs w:val="24"/>
          <w:shd w:val="clear" w:color="auto" w:fill="FFFFFF"/>
          <w:lang w:val="en-US"/>
        </w:rPr>
        <w:t xml:space="preserve"> Borderline personality disorder</w:t>
      </w:r>
      <w:r w:rsidR="007F1CBE" w:rsidRPr="0019657E">
        <w:rPr>
          <w:rFonts w:ascii="Book Antiqua" w:hAnsi="Book Antiqua" w:cs="Arial" w:hint="eastAsia"/>
          <w:color w:val="000000"/>
          <w:sz w:val="24"/>
          <w:szCs w:val="24"/>
          <w:shd w:val="clear" w:color="auto" w:fill="FFFFFF"/>
          <w:lang w:val="en-US" w:eastAsia="zh-CN"/>
        </w:rPr>
        <w:t>.</w:t>
      </w:r>
    </w:p>
    <w:p w14:paraId="09E468E0" w14:textId="77777777" w:rsidR="002432F3" w:rsidRPr="0019657E" w:rsidRDefault="002432F3" w:rsidP="00760698">
      <w:pPr>
        <w:spacing w:after="0" w:line="360" w:lineRule="auto"/>
        <w:jc w:val="both"/>
        <w:rPr>
          <w:rFonts w:ascii="Book Antiqua" w:hAnsi="Book Antiqua" w:cs="Arial"/>
          <w:b/>
          <w:color w:val="000000"/>
          <w:sz w:val="24"/>
          <w:szCs w:val="24"/>
          <w:shd w:val="clear" w:color="auto" w:fill="FFFFFF"/>
          <w:lang w:val="en-US"/>
        </w:rPr>
      </w:pPr>
    </w:p>
    <w:p w14:paraId="1A98043D" w14:textId="77777777" w:rsidR="002432F3" w:rsidRPr="0019657E" w:rsidRDefault="002432F3" w:rsidP="00760698">
      <w:pPr>
        <w:spacing w:after="0" w:line="360" w:lineRule="auto"/>
        <w:jc w:val="both"/>
        <w:rPr>
          <w:rFonts w:ascii="Book Antiqua" w:hAnsi="Book Antiqua" w:cs="Arial"/>
          <w:b/>
          <w:color w:val="000000"/>
          <w:sz w:val="24"/>
          <w:szCs w:val="24"/>
          <w:shd w:val="clear" w:color="auto" w:fill="FFFFFF"/>
          <w:lang w:val="en-US"/>
        </w:rPr>
      </w:pPr>
    </w:p>
    <w:p w14:paraId="54E747BD" w14:textId="77777777" w:rsidR="00B319FE" w:rsidRPr="0019657E" w:rsidRDefault="00B319FE" w:rsidP="00760698">
      <w:pPr>
        <w:spacing w:after="0" w:line="360" w:lineRule="auto"/>
        <w:jc w:val="both"/>
        <w:rPr>
          <w:rFonts w:ascii="Book Antiqua" w:hAnsi="Book Antiqua" w:cs="Arial"/>
          <w:color w:val="000000"/>
          <w:sz w:val="24"/>
          <w:szCs w:val="24"/>
          <w:lang w:val="en-US"/>
        </w:rPr>
        <w:sectPr w:rsidR="00B319FE" w:rsidRPr="0019657E">
          <w:footerReference w:type="default" r:id="rId10"/>
          <w:pgSz w:w="11906" w:h="16838"/>
          <w:pgMar w:top="1440" w:right="1800" w:bottom="1440" w:left="1800" w:header="708" w:footer="708" w:gutter="0"/>
          <w:cols w:space="708"/>
          <w:docGrid w:linePitch="360"/>
        </w:sectPr>
      </w:pPr>
    </w:p>
    <w:p w14:paraId="47B8049D" w14:textId="77777777" w:rsidR="006B179C" w:rsidRPr="0019657E" w:rsidRDefault="006B179C" w:rsidP="00760698">
      <w:pPr>
        <w:spacing w:after="0" w:line="360" w:lineRule="auto"/>
        <w:jc w:val="both"/>
        <w:rPr>
          <w:rFonts w:ascii="Book Antiqua" w:hAnsi="Book Antiqua" w:cs="Arial"/>
          <w:b/>
          <w:color w:val="000000"/>
          <w:sz w:val="24"/>
          <w:szCs w:val="24"/>
          <w:lang w:val="en-US"/>
        </w:rPr>
      </w:pPr>
      <w:r w:rsidRPr="0019657E">
        <w:rPr>
          <w:rFonts w:ascii="Book Antiqua" w:hAnsi="Book Antiqua" w:cs="Arial"/>
          <w:b/>
          <w:color w:val="000000"/>
          <w:sz w:val="24"/>
          <w:szCs w:val="24"/>
          <w:lang w:val="en-US"/>
        </w:rPr>
        <w:lastRenderedPageBreak/>
        <w:t xml:space="preserve">Table 1 Phenomenology of </w:t>
      </w:r>
      <w:r w:rsidR="00243D11" w:rsidRPr="0019657E">
        <w:rPr>
          <w:rFonts w:ascii="Book Antiqua" w:hAnsi="Book Antiqua" w:cs="Arial"/>
          <w:b/>
          <w:color w:val="000000"/>
          <w:sz w:val="24"/>
          <w:szCs w:val="24"/>
          <w:shd w:val="clear" w:color="auto" w:fill="FFFFFF"/>
          <w:lang w:val="en-US"/>
        </w:rPr>
        <w:t>posttraumatic stress disorder</w:t>
      </w:r>
      <w:r w:rsidRPr="0019657E">
        <w:rPr>
          <w:rFonts w:ascii="Book Antiqua" w:hAnsi="Book Antiqua" w:cs="Arial"/>
          <w:b/>
          <w:color w:val="000000"/>
          <w:sz w:val="24"/>
          <w:szCs w:val="24"/>
          <w:lang w:val="en-US"/>
        </w:rPr>
        <w:t xml:space="preserve">, </w:t>
      </w:r>
      <w:r w:rsidR="00243D11" w:rsidRPr="0019657E">
        <w:rPr>
          <w:rFonts w:ascii="Book Antiqua" w:hAnsi="Book Antiqua" w:cs="Arial"/>
          <w:b/>
          <w:color w:val="000000"/>
          <w:sz w:val="24"/>
          <w:szCs w:val="24"/>
          <w:lang w:val="en-US"/>
        </w:rPr>
        <w:t xml:space="preserve">complex </w:t>
      </w:r>
      <w:r w:rsidR="00243D11" w:rsidRPr="0019657E">
        <w:rPr>
          <w:rFonts w:ascii="Book Antiqua" w:hAnsi="Book Antiqua" w:cs="Arial"/>
          <w:b/>
          <w:color w:val="000000"/>
          <w:sz w:val="24"/>
          <w:szCs w:val="24"/>
          <w:shd w:val="clear" w:color="auto" w:fill="FFFFFF"/>
          <w:lang w:val="en-US"/>
        </w:rPr>
        <w:t>posttraumatic stress disorder</w:t>
      </w:r>
      <w:r w:rsidR="00243D11" w:rsidRPr="0019657E">
        <w:rPr>
          <w:rFonts w:ascii="Book Antiqua" w:hAnsi="Book Antiqua" w:cs="Arial"/>
          <w:b/>
          <w:color w:val="000000"/>
          <w:sz w:val="24"/>
          <w:szCs w:val="24"/>
          <w:lang w:val="en-US"/>
        </w:rPr>
        <w:t xml:space="preserve"> </w:t>
      </w:r>
      <w:r w:rsidRPr="0019657E">
        <w:rPr>
          <w:rFonts w:ascii="Book Antiqua" w:hAnsi="Book Antiqua" w:cs="Arial"/>
          <w:b/>
          <w:color w:val="000000"/>
          <w:sz w:val="24"/>
          <w:szCs w:val="24"/>
          <w:lang w:val="en-US"/>
        </w:rPr>
        <w:t xml:space="preserve">and </w:t>
      </w:r>
      <w:r w:rsidR="00243D11" w:rsidRPr="0019657E">
        <w:rPr>
          <w:rFonts w:ascii="Book Antiqua" w:hAnsi="Book Antiqua" w:cs="Arial"/>
          <w:b/>
          <w:color w:val="000000"/>
          <w:sz w:val="24"/>
          <w:szCs w:val="24"/>
          <w:shd w:val="clear" w:color="auto" w:fill="FFFFFF"/>
          <w:lang w:val="en-US"/>
        </w:rPr>
        <w:t>borderline personality disorder</w:t>
      </w:r>
      <w:r w:rsidRPr="0019657E">
        <w:rPr>
          <w:rFonts w:ascii="Book Antiqua" w:hAnsi="Book Antiqua" w:cs="Arial"/>
          <w:b/>
          <w:color w:val="000000"/>
          <w:sz w:val="24"/>
          <w:szCs w:val="24"/>
          <w:lang w:val="en-US"/>
        </w:rPr>
        <w:t>; DSM-5 clinical features and proposed criteria of ICD-11</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4053"/>
        <w:gridCol w:w="3811"/>
      </w:tblGrid>
      <w:tr w:rsidR="006B179C" w:rsidRPr="0019657E" w14:paraId="6A0D17C5" w14:textId="77777777" w:rsidTr="006B179C">
        <w:trPr>
          <w:trHeight w:val="300"/>
        </w:trPr>
        <w:tc>
          <w:tcPr>
            <w:tcW w:w="1129" w:type="dxa"/>
            <w:tcBorders>
              <w:top w:val="single" w:sz="4" w:space="0" w:color="auto"/>
              <w:bottom w:val="single" w:sz="4" w:space="0" w:color="auto"/>
            </w:tcBorders>
            <w:noWrap/>
            <w:hideMark/>
          </w:tcPr>
          <w:p w14:paraId="7995C489" w14:textId="77777777" w:rsidR="006B179C" w:rsidRPr="0019657E" w:rsidRDefault="006B179C" w:rsidP="00760698">
            <w:pPr>
              <w:spacing w:line="360" w:lineRule="auto"/>
              <w:jc w:val="both"/>
              <w:rPr>
                <w:rFonts w:ascii="Book Antiqua" w:hAnsi="Book Antiqua" w:cs="Arial"/>
                <w:b/>
                <w:color w:val="000000"/>
                <w:sz w:val="24"/>
                <w:szCs w:val="24"/>
                <w:lang w:val="en-US"/>
              </w:rPr>
            </w:pPr>
          </w:p>
        </w:tc>
        <w:tc>
          <w:tcPr>
            <w:tcW w:w="4107" w:type="dxa"/>
            <w:tcBorders>
              <w:top w:val="single" w:sz="4" w:space="0" w:color="auto"/>
              <w:bottom w:val="single" w:sz="4" w:space="0" w:color="auto"/>
            </w:tcBorders>
            <w:hideMark/>
          </w:tcPr>
          <w:p w14:paraId="01A1C33E" w14:textId="77777777" w:rsidR="006B179C" w:rsidRPr="0019657E" w:rsidRDefault="006B179C" w:rsidP="00760698">
            <w:pPr>
              <w:spacing w:line="360" w:lineRule="auto"/>
              <w:jc w:val="both"/>
              <w:rPr>
                <w:rFonts w:ascii="Book Antiqua" w:hAnsi="Book Antiqua" w:cs="Arial"/>
                <w:b/>
                <w:color w:val="000000"/>
                <w:sz w:val="24"/>
                <w:szCs w:val="24"/>
                <w:lang w:val="el-GR"/>
              </w:rPr>
            </w:pPr>
            <w:r w:rsidRPr="0019657E">
              <w:rPr>
                <w:rFonts w:ascii="Book Antiqua" w:hAnsi="Book Antiqua" w:cs="Arial"/>
                <w:b/>
                <w:color w:val="000000"/>
                <w:sz w:val="24"/>
                <w:szCs w:val="24"/>
                <w:lang w:val="en-US"/>
              </w:rPr>
              <w:t xml:space="preserve">DSM </w:t>
            </w:r>
            <w:r w:rsidR="00AC0A40" w:rsidRPr="0019657E">
              <w:rPr>
                <w:rFonts w:ascii="Book Antiqua" w:hAnsi="Book Antiqua" w:cs="Arial"/>
                <w:b/>
                <w:color w:val="000000"/>
                <w:sz w:val="24"/>
                <w:szCs w:val="24"/>
                <w:lang w:val="en-US"/>
              </w:rPr>
              <w:t>–</w:t>
            </w:r>
            <w:r w:rsidRPr="0019657E">
              <w:rPr>
                <w:rFonts w:ascii="Book Antiqua" w:hAnsi="Book Antiqua" w:cs="Arial"/>
                <w:b/>
                <w:color w:val="000000"/>
                <w:sz w:val="24"/>
                <w:szCs w:val="24"/>
                <w:lang w:val="en-US"/>
              </w:rPr>
              <w:t xml:space="preserve"> 5</w:t>
            </w:r>
          </w:p>
        </w:tc>
        <w:tc>
          <w:tcPr>
            <w:tcW w:w="3831" w:type="dxa"/>
            <w:tcBorders>
              <w:top w:val="single" w:sz="4" w:space="0" w:color="auto"/>
              <w:bottom w:val="single" w:sz="4" w:space="0" w:color="auto"/>
            </w:tcBorders>
            <w:hideMark/>
          </w:tcPr>
          <w:p w14:paraId="35CBE496" w14:textId="77777777" w:rsidR="006B179C" w:rsidRPr="0019657E" w:rsidRDefault="006B179C" w:rsidP="00760698">
            <w:pPr>
              <w:spacing w:line="360" w:lineRule="auto"/>
              <w:jc w:val="both"/>
              <w:rPr>
                <w:rFonts w:ascii="Book Antiqua" w:hAnsi="Book Antiqua" w:cs="Arial"/>
                <w:b/>
                <w:color w:val="000000"/>
                <w:sz w:val="24"/>
                <w:szCs w:val="24"/>
                <w:lang w:val="el-GR"/>
              </w:rPr>
            </w:pPr>
            <w:r w:rsidRPr="0019657E">
              <w:rPr>
                <w:rFonts w:ascii="Book Antiqua" w:hAnsi="Book Antiqua" w:cs="Arial"/>
                <w:b/>
                <w:color w:val="000000"/>
                <w:sz w:val="24"/>
                <w:szCs w:val="24"/>
                <w:lang w:val="en-US"/>
              </w:rPr>
              <w:t xml:space="preserve">ICD </w:t>
            </w:r>
            <w:r w:rsidR="009427AB" w:rsidRPr="0019657E">
              <w:rPr>
                <w:rFonts w:ascii="Book Antiqua" w:hAnsi="Book Antiqua" w:cs="Arial"/>
                <w:b/>
                <w:color w:val="000000"/>
                <w:sz w:val="24"/>
                <w:szCs w:val="24"/>
                <w:lang w:val="en-US"/>
              </w:rPr>
              <w:t>–</w:t>
            </w:r>
            <w:r w:rsidRPr="0019657E">
              <w:rPr>
                <w:rFonts w:ascii="Book Antiqua" w:hAnsi="Book Antiqua" w:cs="Arial"/>
                <w:b/>
                <w:color w:val="000000"/>
                <w:sz w:val="24"/>
                <w:szCs w:val="24"/>
                <w:lang w:val="en-US"/>
              </w:rPr>
              <w:t xml:space="preserve"> 11</w:t>
            </w:r>
          </w:p>
        </w:tc>
      </w:tr>
      <w:tr w:rsidR="006B179C" w:rsidRPr="0019657E" w14:paraId="6C41030A" w14:textId="77777777" w:rsidTr="006B179C">
        <w:trPr>
          <w:trHeight w:val="4800"/>
        </w:trPr>
        <w:tc>
          <w:tcPr>
            <w:tcW w:w="1129" w:type="dxa"/>
            <w:tcBorders>
              <w:top w:val="single" w:sz="4" w:space="0" w:color="auto"/>
            </w:tcBorders>
            <w:hideMark/>
          </w:tcPr>
          <w:p w14:paraId="1355DE99" w14:textId="77777777" w:rsidR="006B179C" w:rsidRPr="0019657E" w:rsidRDefault="006B179C" w:rsidP="00760698">
            <w:pPr>
              <w:spacing w:line="360" w:lineRule="auto"/>
              <w:jc w:val="both"/>
              <w:rPr>
                <w:rFonts w:ascii="Book Antiqua" w:hAnsi="Book Antiqua" w:cs="Arial"/>
                <w:b/>
                <w:color w:val="000000"/>
                <w:sz w:val="24"/>
                <w:szCs w:val="24"/>
                <w:lang w:val="el-GR"/>
              </w:rPr>
            </w:pPr>
            <w:r w:rsidRPr="0019657E">
              <w:rPr>
                <w:rFonts w:ascii="Book Antiqua" w:hAnsi="Book Antiqua" w:cs="Arial"/>
                <w:b/>
                <w:color w:val="000000"/>
                <w:sz w:val="24"/>
                <w:szCs w:val="24"/>
                <w:lang w:val="en-US"/>
              </w:rPr>
              <w:t>PTSD</w:t>
            </w:r>
          </w:p>
        </w:tc>
        <w:tc>
          <w:tcPr>
            <w:tcW w:w="4107" w:type="dxa"/>
            <w:tcBorders>
              <w:top w:val="single" w:sz="4" w:space="0" w:color="auto"/>
            </w:tcBorders>
            <w:hideMark/>
          </w:tcPr>
          <w:p w14:paraId="60495AFD" w14:textId="77777777" w:rsidR="006B179C" w:rsidRPr="0019657E" w:rsidRDefault="006B179C" w:rsidP="00760698">
            <w:pPr>
              <w:spacing w:line="360" w:lineRule="auto"/>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 xml:space="preserve">Exposure to traumatic events; Intrusion symptoms; Persistent avoidance of stimuli; </w:t>
            </w:r>
          </w:p>
          <w:p w14:paraId="793479B8" w14:textId="77777777" w:rsidR="006B179C" w:rsidRPr="0019657E" w:rsidRDefault="006B179C" w:rsidP="00760698">
            <w:pPr>
              <w:spacing w:line="360" w:lineRule="auto"/>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 xml:space="preserve">Negative alterations in </w:t>
            </w:r>
            <w:r w:rsidRPr="0019657E">
              <w:rPr>
                <w:rFonts w:ascii="Book Antiqua" w:hAnsi="Book Antiqua" w:cs="Arial"/>
                <w:noProof/>
                <w:color w:val="000000"/>
                <w:sz w:val="24"/>
                <w:szCs w:val="24"/>
                <w:lang w:val="en-US"/>
              </w:rPr>
              <w:t>cognition</w:t>
            </w:r>
            <w:r w:rsidR="005B061F" w:rsidRPr="0019657E">
              <w:rPr>
                <w:rFonts w:ascii="Book Antiqua" w:hAnsi="Book Antiqua" w:cs="Arial"/>
                <w:noProof/>
                <w:color w:val="000000"/>
                <w:sz w:val="24"/>
                <w:szCs w:val="24"/>
                <w:lang w:val="en-US"/>
              </w:rPr>
              <w:t>s</w:t>
            </w:r>
            <w:r w:rsidRPr="0019657E">
              <w:rPr>
                <w:rFonts w:ascii="Book Antiqua" w:hAnsi="Book Antiqua" w:cs="Arial"/>
                <w:color w:val="000000"/>
                <w:sz w:val="24"/>
                <w:szCs w:val="24"/>
                <w:lang w:val="en-US"/>
              </w:rPr>
              <w:t xml:space="preserve"> and mood (dissociation, persistent negative beliefs of oneself, others or the world, distorted cognitions about the traumatic event, persistent negative emotional state, detachment from others, diminished interest or participation in previously enjoyed activities etc.); Alterations in arousal and reactivity; aggressive verbal and/or physical </w:t>
            </w:r>
            <w:proofErr w:type="spellStart"/>
            <w:r w:rsidRPr="0019657E">
              <w:rPr>
                <w:rFonts w:ascii="Book Antiqua" w:hAnsi="Book Antiqua" w:cs="Arial"/>
                <w:color w:val="000000"/>
                <w:sz w:val="24"/>
                <w:szCs w:val="24"/>
                <w:lang w:val="en-US"/>
              </w:rPr>
              <w:t>behaviour</w:t>
            </w:r>
            <w:proofErr w:type="spellEnd"/>
            <w:r w:rsidRPr="0019657E">
              <w:rPr>
                <w:rFonts w:ascii="Book Antiqua" w:hAnsi="Book Antiqua" w:cs="Arial"/>
                <w:color w:val="000000"/>
                <w:sz w:val="24"/>
                <w:szCs w:val="24"/>
                <w:lang w:val="en-US"/>
              </w:rPr>
              <w:t xml:space="preserve">, reckless or self-destructive </w:t>
            </w:r>
            <w:proofErr w:type="spellStart"/>
            <w:r w:rsidRPr="0019657E">
              <w:rPr>
                <w:rFonts w:ascii="Book Antiqua" w:hAnsi="Book Antiqua" w:cs="Arial"/>
                <w:color w:val="000000"/>
                <w:sz w:val="24"/>
                <w:szCs w:val="24"/>
                <w:lang w:val="en-US"/>
              </w:rPr>
              <w:t>behaviour</w:t>
            </w:r>
            <w:proofErr w:type="spellEnd"/>
            <w:r w:rsidRPr="0019657E">
              <w:rPr>
                <w:rFonts w:ascii="Book Antiqua" w:hAnsi="Book Antiqua" w:cs="Arial"/>
                <w:color w:val="000000"/>
                <w:sz w:val="24"/>
                <w:szCs w:val="24"/>
                <w:lang w:val="en-US"/>
              </w:rPr>
              <w:t xml:space="preserve">; </w:t>
            </w:r>
            <w:proofErr w:type="spellStart"/>
            <w:r w:rsidRPr="0019657E">
              <w:rPr>
                <w:rFonts w:ascii="Book Antiqua" w:hAnsi="Book Antiqua" w:cs="Arial"/>
                <w:color w:val="000000"/>
                <w:sz w:val="24"/>
                <w:szCs w:val="24"/>
                <w:lang w:val="en-US"/>
              </w:rPr>
              <w:t>depersonalisation</w:t>
            </w:r>
            <w:proofErr w:type="spellEnd"/>
            <w:r w:rsidRPr="0019657E">
              <w:rPr>
                <w:rFonts w:ascii="Book Antiqua" w:hAnsi="Book Antiqua" w:cs="Arial"/>
                <w:color w:val="000000"/>
                <w:sz w:val="24"/>
                <w:szCs w:val="24"/>
                <w:lang w:val="en-US"/>
              </w:rPr>
              <w:t xml:space="preserve"> or </w:t>
            </w:r>
            <w:proofErr w:type="spellStart"/>
            <w:r w:rsidRPr="0019657E">
              <w:rPr>
                <w:rFonts w:ascii="Book Antiqua" w:hAnsi="Book Antiqua" w:cs="Arial"/>
                <w:color w:val="000000"/>
                <w:sz w:val="24"/>
                <w:szCs w:val="24"/>
                <w:lang w:val="en-US"/>
              </w:rPr>
              <w:t>derealisation</w:t>
            </w:r>
            <w:proofErr w:type="spellEnd"/>
            <w:r w:rsidRPr="0019657E">
              <w:rPr>
                <w:rFonts w:ascii="Book Antiqua" w:hAnsi="Book Antiqua" w:cs="Arial"/>
                <w:color w:val="000000"/>
                <w:sz w:val="24"/>
                <w:szCs w:val="24"/>
                <w:lang w:val="en-US"/>
              </w:rPr>
              <w:t>; Significant impairment in all areas of functioning.</w:t>
            </w:r>
          </w:p>
        </w:tc>
        <w:tc>
          <w:tcPr>
            <w:tcW w:w="3831" w:type="dxa"/>
            <w:tcBorders>
              <w:top w:val="single" w:sz="4" w:space="0" w:color="auto"/>
            </w:tcBorders>
            <w:hideMark/>
          </w:tcPr>
          <w:p w14:paraId="6D2E7191" w14:textId="77777777" w:rsidR="006B179C" w:rsidRPr="0019657E" w:rsidRDefault="006B179C" w:rsidP="00760698">
            <w:pPr>
              <w:spacing w:line="360" w:lineRule="auto"/>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Exposure to an extremely threatening or horrific event or series of events; vivid intrusive memories, flashbacks, or nightmares, which are typically accompanied by strong and overwhelming emotions; avoidance of thoughts and memories, events, people, activities, situations reminiscent of the event(s); persistent perceptions of heightened current threat, hypervigilance or an enhanced startle reaction</w:t>
            </w:r>
          </w:p>
          <w:p w14:paraId="29C7ACE8" w14:textId="77777777" w:rsidR="006B179C" w:rsidRPr="0019657E" w:rsidRDefault="006B179C" w:rsidP="00760698">
            <w:pPr>
              <w:spacing w:line="360" w:lineRule="auto"/>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Significant impairment in personal, family, social, educational, occupational or other important areas of functioning.</w:t>
            </w:r>
          </w:p>
        </w:tc>
      </w:tr>
      <w:tr w:rsidR="006B179C" w:rsidRPr="0019657E" w14:paraId="5166D123" w14:textId="77777777" w:rsidTr="006B179C">
        <w:trPr>
          <w:trHeight w:val="3300"/>
        </w:trPr>
        <w:tc>
          <w:tcPr>
            <w:tcW w:w="1129" w:type="dxa"/>
            <w:noWrap/>
            <w:hideMark/>
          </w:tcPr>
          <w:p w14:paraId="151E90C5" w14:textId="77777777" w:rsidR="006B179C" w:rsidRPr="0019657E" w:rsidRDefault="006B179C" w:rsidP="00760698">
            <w:pPr>
              <w:spacing w:line="360" w:lineRule="auto"/>
              <w:jc w:val="both"/>
              <w:rPr>
                <w:rFonts w:ascii="Book Antiqua" w:hAnsi="Book Antiqua" w:cs="Arial"/>
                <w:b/>
                <w:color w:val="000000"/>
                <w:sz w:val="24"/>
                <w:szCs w:val="24"/>
                <w:lang w:val="el-GR"/>
              </w:rPr>
            </w:pPr>
            <w:r w:rsidRPr="0019657E">
              <w:rPr>
                <w:rFonts w:ascii="Book Antiqua" w:hAnsi="Book Antiqua" w:cs="Arial"/>
                <w:b/>
                <w:color w:val="000000"/>
                <w:sz w:val="24"/>
                <w:szCs w:val="24"/>
                <w:lang w:val="en-US"/>
              </w:rPr>
              <w:t>Complex PTSD</w:t>
            </w:r>
          </w:p>
        </w:tc>
        <w:tc>
          <w:tcPr>
            <w:tcW w:w="4107" w:type="dxa"/>
            <w:hideMark/>
          </w:tcPr>
          <w:p w14:paraId="50A48C0A" w14:textId="77777777" w:rsidR="006B179C" w:rsidRPr="0019657E" w:rsidRDefault="006B179C" w:rsidP="00760698">
            <w:pPr>
              <w:spacing w:line="360" w:lineRule="auto"/>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Not included as a diagnostic entity</w:t>
            </w:r>
          </w:p>
        </w:tc>
        <w:tc>
          <w:tcPr>
            <w:tcW w:w="3831" w:type="dxa"/>
            <w:hideMark/>
          </w:tcPr>
          <w:p w14:paraId="539D377E" w14:textId="77777777" w:rsidR="006B179C" w:rsidRPr="0019657E" w:rsidRDefault="006B179C" w:rsidP="00760698">
            <w:pPr>
              <w:spacing w:line="360" w:lineRule="auto"/>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 xml:space="preserve">Exposure to an event(s) of an extremely threatening or horrific nature, most commonly prolonged or repetitive, from which escape is difficult or impossible; All diagnostic requirements for PTSD are and additionally: severe and pervasive affect dysregulation; </w:t>
            </w:r>
            <w:r w:rsidRPr="0019657E">
              <w:rPr>
                <w:rFonts w:ascii="Book Antiqua" w:hAnsi="Book Antiqua" w:cs="Arial"/>
                <w:color w:val="000000"/>
                <w:sz w:val="24"/>
                <w:szCs w:val="24"/>
                <w:lang w:val="en-US"/>
              </w:rPr>
              <w:lastRenderedPageBreak/>
              <w:t xml:space="preserve">persistent negative beliefs about oneself; </w:t>
            </w:r>
            <w:r w:rsidRPr="0019657E">
              <w:rPr>
                <w:rFonts w:ascii="Book Antiqua" w:hAnsi="Book Antiqua" w:cs="Arial"/>
                <w:noProof/>
                <w:color w:val="000000"/>
                <w:sz w:val="24"/>
                <w:szCs w:val="24"/>
                <w:lang w:val="en-US"/>
              </w:rPr>
              <w:t>deep</w:t>
            </w:r>
            <w:r w:rsidR="005B061F" w:rsidRPr="0019657E">
              <w:rPr>
                <w:rFonts w:ascii="Book Antiqua" w:hAnsi="Book Antiqua" w:cs="Arial"/>
                <w:noProof/>
                <w:color w:val="000000"/>
                <w:sz w:val="24"/>
                <w:szCs w:val="24"/>
                <w:lang w:val="en-US"/>
              </w:rPr>
              <w:t>-</w:t>
            </w:r>
            <w:r w:rsidRPr="0019657E">
              <w:rPr>
                <w:rFonts w:ascii="Book Antiqua" w:hAnsi="Book Antiqua" w:cs="Arial"/>
                <w:noProof/>
                <w:color w:val="000000"/>
                <w:sz w:val="24"/>
                <w:szCs w:val="24"/>
                <w:lang w:val="en-US"/>
              </w:rPr>
              <w:t>rooted</w:t>
            </w:r>
            <w:r w:rsidRPr="0019657E">
              <w:rPr>
                <w:rFonts w:ascii="Book Antiqua" w:hAnsi="Book Antiqua" w:cs="Arial"/>
                <w:color w:val="000000"/>
                <w:sz w:val="24"/>
                <w:szCs w:val="24"/>
                <w:lang w:val="en-US"/>
              </w:rPr>
              <w:t xml:space="preserve"> feelings of shame, guilt or failure; persistent difficulties in sustaining relationships and in feeling close to others. Significant impairment in all areas of functioning.</w:t>
            </w:r>
          </w:p>
        </w:tc>
      </w:tr>
      <w:tr w:rsidR="006B179C" w:rsidRPr="0019657E" w14:paraId="6D35405E" w14:textId="77777777" w:rsidTr="006B179C">
        <w:trPr>
          <w:trHeight w:val="699"/>
        </w:trPr>
        <w:tc>
          <w:tcPr>
            <w:tcW w:w="1129" w:type="dxa"/>
            <w:tcBorders>
              <w:bottom w:val="single" w:sz="4" w:space="0" w:color="auto"/>
            </w:tcBorders>
            <w:noWrap/>
            <w:hideMark/>
          </w:tcPr>
          <w:p w14:paraId="707208EC" w14:textId="77777777" w:rsidR="006B179C" w:rsidRPr="0019657E" w:rsidRDefault="006B179C" w:rsidP="00760698">
            <w:pPr>
              <w:spacing w:line="360" w:lineRule="auto"/>
              <w:jc w:val="both"/>
              <w:rPr>
                <w:rFonts w:ascii="Book Antiqua" w:hAnsi="Book Antiqua" w:cs="Arial"/>
                <w:b/>
                <w:color w:val="000000"/>
                <w:sz w:val="24"/>
                <w:szCs w:val="24"/>
                <w:lang w:val="el-GR"/>
              </w:rPr>
            </w:pPr>
            <w:r w:rsidRPr="0019657E">
              <w:rPr>
                <w:rFonts w:ascii="Book Antiqua" w:hAnsi="Book Antiqua" w:cs="Arial"/>
                <w:b/>
                <w:color w:val="000000"/>
                <w:sz w:val="24"/>
                <w:szCs w:val="24"/>
                <w:lang w:val="en-US"/>
              </w:rPr>
              <w:lastRenderedPageBreak/>
              <w:t>BPD</w:t>
            </w:r>
          </w:p>
        </w:tc>
        <w:tc>
          <w:tcPr>
            <w:tcW w:w="4107" w:type="dxa"/>
            <w:tcBorders>
              <w:bottom w:val="single" w:sz="4" w:space="0" w:color="auto"/>
            </w:tcBorders>
            <w:hideMark/>
          </w:tcPr>
          <w:p w14:paraId="61CD4470" w14:textId="77777777" w:rsidR="006B179C" w:rsidRPr="0019657E" w:rsidRDefault="006B179C" w:rsidP="00760698">
            <w:pPr>
              <w:spacing w:line="360" w:lineRule="auto"/>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 xml:space="preserve">Pervasive pattern of instability of interpersonal relationships, self-image and affects and impulsivity; frantic efforts to avoid abandonment, unstable and intense interpersonal relations oscillating between </w:t>
            </w:r>
            <w:proofErr w:type="spellStart"/>
            <w:r w:rsidRPr="0019657E">
              <w:rPr>
                <w:rFonts w:ascii="Book Antiqua" w:hAnsi="Book Antiqua" w:cs="Arial"/>
                <w:color w:val="000000"/>
                <w:sz w:val="24"/>
                <w:szCs w:val="24"/>
                <w:lang w:val="en-US"/>
              </w:rPr>
              <w:t>idealisation</w:t>
            </w:r>
            <w:proofErr w:type="spellEnd"/>
            <w:r w:rsidRPr="0019657E">
              <w:rPr>
                <w:rFonts w:ascii="Book Antiqua" w:hAnsi="Book Antiqua" w:cs="Arial"/>
                <w:color w:val="000000"/>
                <w:sz w:val="24"/>
                <w:szCs w:val="24"/>
                <w:lang w:val="en-US"/>
              </w:rPr>
              <w:t xml:space="preserve"> and devaluation, unstable self-image or sense of self, self-harming </w:t>
            </w:r>
            <w:proofErr w:type="spellStart"/>
            <w:r w:rsidRPr="0019657E">
              <w:rPr>
                <w:rFonts w:ascii="Book Antiqua" w:hAnsi="Book Antiqua" w:cs="Arial"/>
                <w:color w:val="000000"/>
                <w:sz w:val="24"/>
                <w:szCs w:val="24"/>
                <w:lang w:val="en-US"/>
              </w:rPr>
              <w:t>behaviour</w:t>
            </w:r>
            <w:proofErr w:type="spellEnd"/>
            <w:r w:rsidRPr="0019657E">
              <w:rPr>
                <w:rFonts w:ascii="Book Antiqua" w:hAnsi="Book Antiqua" w:cs="Arial"/>
                <w:color w:val="000000"/>
                <w:sz w:val="24"/>
                <w:szCs w:val="24"/>
                <w:lang w:val="en-US"/>
              </w:rPr>
              <w:t>, affective instability and marked reactivity of mood, chronic feelings of emptiness, poor anger management, transient paranoid ideation or severe dissociation.</w:t>
            </w:r>
          </w:p>
        </w:tc>
        <w:tc>
          <w:tcPr>
            <w:tcW w:w="3831" w:type="dxa"/>
            <w:tcBorders>
              <w:bottom w:val="single" w:sz="4" w:space="0" w:color="auto"/>
            </w:tcBorders>
            <w:hideMark/>
          </w:tcPr>
          <w:p w14:paraId="1AC75C86" w14:textId="77777777" w:rsidR="006B179C" w:rsidRPr="0019657E" w:rsidRDefault="006B179C" w:rsidP="00760698">
            <w:pPr>
              <w:spacing w:line="360" w:lineRule="auto"/>
              <w:jc w:val="both"/>
              <w:rPr>
                <w:rFonts w:ascii="Book Antiqua" w:hAnsi="Book Antiqua" w:cs="Arial"/>
                <w:color w:val="000000"/>
                <w:sz w:val="24"/>
                <w:szCs w:val="24"/>
                <w:lang w:val="en-US"/>
              </w:rPr>
            </w:pPr>
            <w:r w:rsidRPr="0019657E">
              <w:rPr>
                <w:rFonts w:ascii="Book Antiqua" w:hAnsi="Book Antiqua" w:cs="Arial"/>
                <w:color w:val="000000"/>
                <w:sz w:val="24"/>
                <w:szCs w:val="24"/>
                <w:lang w:val="en-US"/>
              </w:rPr>
              <w:t>Emotionally unstable personality disorder, Borderline type: Maladaptive self and interpersonal functioning, affective instability, and maladaptive regulation strategies: Frantic efforts to avoid abandonment; unstable interpersonal relations (</w:t>
            </w:r>
            <w:proofErr w:type="spellStart"/>
            <w:r w:rsidRPr="0019657E">
              <w:rPr>
                <w:rFonts w:ascii="Book Antiqua" w:hAnsi="Book Antiqua" w:cs="Arial"/>
                <w:color w:val="000000"/>
                <w:sz w:val="24"/>
                <w:szCs w:val="24"/>
                <w:lang w:val="en-US"/>
              </w:rPr>
              <w:t>ideali</w:t>
            </w:r>
            <w:r w:rsidR="000B118C" w:rsidRPr="0019657E">
              <w:rPr>
                <w:rFonts w:ascii="Book Antiqua" w:hAnsi="Book Antiqua" w:cs="Arial"/>
                <w:color w:val="000000"/>
                <w:sz w:val="24"/>
                <w:szCs w:val="24"/>
                <w:lang w:val="en-US"/>
              </w:rPr>
              <w:t>s</w:t>
            </w:r>
            <w:r w:rsidRPr="0019657E">
              <w:rPr>
                <w:rFonts w:ascii="Book Antiqua" w:hAnsi="Book Antiqua" w:cs="Arial"/>
                <w:color w:val="000000"/>
                <w:sz w:val="24"/>
                <w:szCs w:val="24"/>
                <w:lang w:val="en-US"/>
              </w:rPr>
              <w:t>ation</w:t>
            </w:r>
            <w:proofErr w:type="spellEnd"/>
            <w:r w:rsidRPr="0019657E">
              <w:rPr>
                <w:rFonts w:ascii="Book Antiqua" w:hAnsi="Book Antiqua" w:cs="Arial"/>
                <w:color w:val="000000"/>
                <w:sz w:val="24"/>
                <w:szCs w:val="24"/>
                <w:lang w:val="en-US"/>
              </w:rPr>
              <w:t xml:space="preserve">/devaluation); unstable self-image; impulsivity; self-damaging </w:t>
            </w:r>
            <w:proofErr w:type="spellStart"/>
            <w:r w:rsidRPr="0019657E">
              <w:rPr>
                <w:rFonts w:ascii="Book Antiqua" w:hAnsi="Book Antiqua" w:cs="Arial"/>
                <w:color w:val="000000"/>
                <w:sz w:val="24"/>
                <w:szCs w:val="24"/>
                <w:lang w:val="en-US"/>
              </w:rPr>
              <w:t>behaviours</w:t>
            </w:r>
            <w:proofErr w:type="spellEnd"/>
            <w:r w:rsidRPr="0019657E">
              <w:rPr>
                <w:rFonts w:ascii="Book Antiqua" w:hAnsi="Book Antiqua" w:cs="Arial"/>
                <w:color w:val="000000"/>
                <w:sz w:val="24"/>
                <w:szCs w:val="24"/>
                <w:lang w:val="en-US"/>
              </w:rPr>
              <w:t>; marked reactivity of mood; chronic feelings of emptiness; anger management issues; dissociative symptoms.</w:t>
            </w:r>
          </w:p>
        </w:tc>
      </w:tr>
    </w:tbl>
    <w:p w14:paraId="2EF33F20" w14:textId="77777777" w:rsidR="006B179C" w:rsidRPr="0019657E" w:rsidRDefault="006B179C" w:rsidP="00760698">
      <w:pPr>
        <w:spacing w:after="0" w:line="360" w:lineRule="auto"/>
        <w:jc w:val="both"/>
        <w:rPr>
          <w:rFonts w:ascii="Book Antiqua" w:hAnsi="Book Antiqua" w:cs="Arial"/>
          <w:color w:val="000000"/>
          <w:sz w:val="24"/>
          <w:szCs w:val="24"/>
          <w:lang w:val="en-US"/>
        </w:rPr>
      </w:pPr>
    </w:p>
    <w:p w14:paraId="44C97488" w14:textId="77777777" w:rsidR="00C92A20" w:rsidRPr="00760698" w:rsidRDefault="00FA0FF4" w:rsidP="00760698">
      <w:pPr>
        <w:spacing w:after="0" w:line="360" w:lineRule="auto"/>
        <w:jc w:val="both"/>
        <w:rPr>
          <w:rFonts w:ascii="Book Antiqua" w:hAnsi="Book Antiqua" w:cs="Arial"/>
          <w:b/>
          <w:color w:val="000000"/>
          <w:sz w:val="24"/>
          <w:szCs w:val="24"/>
          <w:shd w:val="clear" w:color="auto" w:fill="FFFFFF"/>
        </w:rPr>
      </w:pPr>
      <w:r w:rsidRPr="0019657E">
        <w:rPr>
          <w:rFonts w:ascii="Book Antiqua" w:hAnsi="Book Antiqua" w:cs="Arial" w:hint="eastAsia"/>
          <w:color w:val="000000"/>
          <w:sz w:val="24"/>
          <w:szCs w:val="24"/>
          <w:shd w:val="clear" w:color="auto" w:fill="FFFFFF"/>
          <w:lang w:val="en-US" w:eastAsia="zh-CN"/>
        </w:rPr>
        <w:t>PTSD:</w:t>
      </w:r>
      <w:r w:rsidRPr="0019657E">
        <w:rPr>
          <w:rFonts w:ascii="Book Antiqua" w:hAnsi="Book Antiqua" w:cs="Arial"/>
          <w:color w:val="000000"/>
          <w:sz w:val="24"/>
          <w:szCs w:val="24"/>
          <w:shd w:val="clear" w:color="auto" w:fill="FFFFFF"/>
          <w:lang w:val="en-US"/>
        </w:rPr>
        <w:t xml:space="preserve"> Posttraumatic stress disorder</w:t>
      </w:r>
      <w:r w:rsidRPr="0019657E">
        <w:rPr>
          <w:rFonts w:ascii="Book Antiqua" w:hAnsi="Book Antiqua" w:cs="Arial" w:hint="eastAsia"/>
          <w:color w:val="000000"/>
          <w:sz w:val="24"/>
          <w:szCs w:val="24"/>
          <w:shd w:val="clear" w:color="auto" w:fill="FFFFFF"/>
          <w:lang w:val="en-US" w:eastAsia="zh-CN"/>
        </w:rPr>
        <w:t>; BPD:</w:t>
      </w:r>
      <w:r w:rsidRPr="0019657E">
        <w:rPr>
          <w:rFonts w:ascii="Book Antiqua" w:hAnsi="Book Antiqua" w:cs="Arial"/>
          <w:color w:val="000000"/>
          <w:sz w:val="24"/>
          <w:szCs w:val="24"/>
          <w:shd w:val="clear" w:color="auto" w:fill="FFFFFF"/>
          <w:lang w:val="en-US"/>
        </w:rPr>
        <w:t xml:space="preserve"> Borderline personality disorder</w:t>
      </w:r>
      <w:r w:rsidRPr="0019657E">
        <w:rPr>
          <w:rFonts w:ascii="Book Antiqua" w:hAnsi="Book Antiqua" w:cs="Arial" w:hint="eastAsia"/>
          <w:color w:val="000000"/>
          <w:sz w:val="24"/>
          <w:szCs w:val="24"/>
          <w:shd w:val="clear" w:color="auto" w:fill="FFFFFF"/>
          <w:lang w:val="en-US" w:eastAsia="zh-CN"/>
        </w:rPr>
        <w:t>.</w:t>
      </w:r>
    </w:p>
    <w:sectPr w:rsidR="00C92A20" w:rsidRPr="00760698" w:rsidSect="00FC61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19C2" w14:textId="77777777" w:rsidR="00C15C07" w:rsidRDefault="00C15C07" w:rsidP="00D07F31">
      <w:pPr>
        <w:spacing w:after="0" w:line="240" w:lineRule="auto"/>
      </w:pPr>
      <w:r>
        <w:separator/>
      </w:r>
    </w:p>
  </w:endnote>
  <w:endnote w:type="continuationSeparator" w:id="0">
    <w:p w14:paraId="29220244" w14:textId="77777777" w:rsidR="00C15C07" w:rsidRDefault="00C15C07" w:rsidP="00D0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Segoe UI">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86845"/>
      <w:docPartObj>
        <w:docPartGallery w:val="Page Numbers (Bottom of Page)"/>
        <w:docPartUnique/>
      </w:docPartObj>
    </w:sdtPr>
    <w:sdtEndPr/>
    <w:sdtContent>
      <w:p w14:paraId="135A14E0" w14:textId="77777777" w:rsidR="00C4279C" w:rsidRDefault="00C4279C">
        <w:pPr>
          <w:pStyle w:val="Footer"/>
          <w:jc w:val="center"/>
        </w:pPr>
        <w:r>
          <w:fldChar w:fldCharType="begin"/>
        </w:r>
        <w:r>
          <w:instrText>PAGE   \* MERGEFORMAT</w:instrText>
        </w:r>
        <w:r>
          <w:fldChar w:fldCharType="separate"/>
        </w:r>
        <w:r w:rsidR="00C84A97">
          <w:rPr>
            <w:noProof/>
          </w:rPr>
          <w:t>25</w:t>
        </w:r>
        <w:r>
          <w:fldChar w:fldCharType="end"/>
        </w:r>
      </w:p>
    </w:sdtContent>
  </w:sdt>
  <w:p w14:paraId="01DF913F" w14:textId="77777777" w:rsidR="00C4279C" w:rsidRDefault="00C427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0062" w14:textId="77777777" w:rsidR="00C15C07" w:rsidRDefault="00C15C07" w:rsidP="00D07F31">
      <w:pPr>
        <w:spacing w:after="0" w:line="240" w:lineRule="auto"/>
      </w:pPr>
      <w:r>
        <w:separator/>
      </w:r>
    </w:p>
  </w:footnote>
  <w:footnote w:type="continuationSeparator" w:id="0">
    <w:p w14:paraId="1FA982AD" w14:textId="77777777" w:rsidR="00C15C07" w:rsidRDefault="00C15C07" w:rsidP="00D07F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22B7E"/>
    <w:multiLevelType w:val="multilevel"/>
    <w:tmpl w:val="64DC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E3E7B"/>
    <w:multiLevelType w:val="multilevel"/>
    <w:tmpl w:val="6326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16F72"/>
    <w:multiLevelType w:val="hybridMultilevel"/>
    <w:tmpl w:val="F1AE63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875DA9"/>
    <w:multiLevelType w:val="hybridMultilevel"/>
    <w:tmpl w:val="EC68F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3425500"/>
    <w:multiLevelType w:val="hybridMultilevel"/>
    <w:tmpl w:val="C4BCF0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3852BA3"/>
    <w:multiLevelType w:val="hybridMultilevel"/>
    <w:tmpl w:val="5A9ECC6A"/>
    <w:lvl w:ilvl="0" w:tplc="D6FC168C">
      <w:start w:val="1"/>
      <w:numFmt w:val="upperLetter"/>
      <w:lvlText w:val="%1."/>
      <w:lvlJc w:val="left"/>
      <w:pPr>
        <w:ind w:left="990" w:hanging="6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wMze1NDc2MrYwszRV0lEKTi0uzszPAykwrgUAL2CIRSwAAAA="/>
  </w:docVars>
  <w:rsids>
    <w:rsidRoot w:val="005B0333"/>
    <w:rsid w:val="00000789"/>
    <w:rsid w:val="0000093C"/>
    <w:rsid w:val="000019B0"/>
    <w:rsid w:val="00022DC2"/>
    <w:rsid w:val="000230FC"/>
    <w:rsid w:val="000241E1"/>
    <w:rsid w:val="00024A1F"/>
    <w:rsid w:val="00024C2A"/>
    <w:rsid w:val="00027931"/>
    <w:rsid w:val="00030995"/>
    <w:rsid w:val="000339B8"/>
    <w:rsid w:val="00046962"/>
    <w:rsid w:val="000478AD"/>
    <w:rsid w:val="00050534"/>
    <w:rsid w:val="0005158F"/>
    <w:rsid w:val="0005389F"/>
    <w:rsid w:val="00065184"/>
    <w:rsid w:val="00073BC0"/>
    <w:rsid w:val="0007487A"/>
    <w:rsid w:val="0008332B"/>
    <w:rsid w:val="00087626"/>
    <w:rsid w:val="000916E2"/>
    <w:rsid w:val="000A3195"/>
    <w:rsid w:val="000A3D24"/>
    <w:rsid w:val="000A426B"/>
    <w:rsid w:val="000A5644"/>
    <w:rsid w:val="000A7084"/>
    <w:rsid w:val="000A7F32"/>
    <w:rsid w:val="000B10EB"/>
    <w:rsid w:val="000B118C"/>
    <w:rsid w:val="000B1832"/>
    <w:rsid w:val="000C095C"/>
    <w:rsid w:val="000D1898"/>
    <w:rsid w:val="000D2247"/>
    <w:rsid w:val="000E620B"/>
    <w:rsid w:val="000F340F"/>
    <w:rsid w:val="000F4751"/>
    <w:rsid w:val="000F61D3"/>
    <w:rsid w:val="001007F2"/>
    <w:rsid w:val="001027AB"/>
    <w:rsid w:val="001031AA"/>
    <w:rsid w:val="0010799F"/>
    <w:rsid w:val="00110E15"/>
    <w:rsid w:val="00114C84"/>
    <w:rsid w:val="00115139"/>
    <w:rsid w:val="001228D9"/>
    <w:rsid w:val="001264AD"/>
    <w:rsid w:val="00136E87"/>
    <w:rsid w:val="001553A7"/>
    <w:rsid w:val="001557AB"/>
    <w:rsid w:val="00156904"/>
    <w:rsid w:val="00157D3A"/>
    <w:rsid w:val="00162248"/>
    <w:rsid w:val="00165DD6"/>
    <w:rsid w:val="00171403"/>
    <w:rsid w:val="0017621A"/>
    <w:rsid w:val="00191ED8"/>
    <w:rsid w:val="0019657E"/>
    <w:rsid w:val="001971AF"/>
    <w:rsid w:val="001A2467"/>
    <w:rsid w:val="001A34BD"/>
    <w:rsid w:val="001A4498"/>
    <w:rsid w:val="001B582B"/>
    <w:rsid w:val="001B6E20"/>
    <w:rsid w:val="001D4C72"/>
    <w:rsid w:val="001E3DCA"/>
    <w:rsid w:val="001E5CFC"/>
    <w:rsid w:val="00206A95"/>
    <w:rsid w:val="002167C8"/>
    <w:rsid w:val="0023090B"/>
    <w:rsid w:val="00242BDB"/>
    <w:rsid w:val="002432F3"/>
    <w:rsid w:val="00243D11"/>
    <w:rsid w:val="002545D5"/>
    <w:rsid w:val="00254B3C"/>
    <w:rsid w:val="00256400"/>
    <w:rsid w:val="00257201"/>
    <w:rsid w:val="00261692"/>
    <w:rsid w:val="00270E63"/>
    <w:rsid w:val="0027368F"/>
    <w:rsid w:val="00273C1E"/>
    <w:rsid w:val="00274C67"/>
    <w:rsid w:val="00275F65"/>
    <w:rsid w:val="00292013"/>
    <w:rsid w:val="002C629D"/>
    <w:rsid w:val="002C7039"/>
    <w:rsid w:val="002D2ED0"/>
    <w:rsid w:val="002D5729"/>
    <w:rsid w:val="002E3B32"/>
    <w:rsid w:val="002F0E11"/>
    <w:rsid w:val="0031193C"/>
    <w:rsid w:val="003262A2"/>
    <w:rsid w:val="003307F7"/>
    <w:rsid w:val="003368B6"/>
    <w:rsid w:val="003427E0"/>
    <w:rsid w:val="0034441C"/>
    <w:rsid w:val="003447BF"/>
    <w:rsid w:val="00350B4E"/>
    <w:rsid w:val="00352AD7"/>
    <w:rsid w:val="00360B54"/>
    <w:rsid w:val="00365F5A"/>
    <w:rsid w:val="00372C4D"/>
    <w:rsid w:val="00380130"/>
    <w:rsid w:val="00381EF7"/>
    <w:rsid w:val="00386B05"/>
    <w:rsid w:val="003929C9"/>
    <w:rsid w:val="00392D6F"/>
    <w:rsid w:val="003A07F1"/>
    <w:rsid w:val="003A20C2"/>
    <w:rsid w:val="003A2605"/>
    <w:rsid w:val="003A28AF"/>
    <w:rsid w:val="003B0EF6"/>
    <w:rsid w:val="003B24B7"/>
    <w:rsid w:val="003B47B1"/>
    <w:rsid w:val="003B6435"/>
    <w:rsid w:val="003C1F67"/>
    <w:rsid w:val="003C3491"/>
    <w:rsid w:val="003C608C"/>
    <w:rsid w:val="003D3661"/>
    <w:rsid w:val="003D7998"/>
    <w:rsid w:val="003E474C"/>
    <w:rsid w:val="003F2904"/>
    <w:rsid w:val="003F5CE8"/>
    <w:rsid w:val="00405F56"/>
    <w:rsid w:val="004078EE"/>
    <w:rsid w:val="00415FD9"/>
    <w:rsid w:val="00421E59"/>
    <w:rsid w:val="004251AD"/>
    <w:rsid w:val="00426183"/>
    <w:rsid w:val="004268B7"/>
    <w:rsid w:val="0042696E"/>
    <w:rsid w:val="00430CFF"/>
    <w:rsid w:val="0043330D"/>
    <w:rsid w:val="00437228"/>
    <w:rsid w:val="004461B1"/>
    <w:rsid w:val="004521AA"/>
    <w:rsid w:val="00462543"/>
    <w:rsid w:val="00467EBC"/>
    <w:rsid w:val="00470936"/>
    <w:rsid w:val="00474A2F"/>
    <w:rsid w:val="00477824"/>
    <w:rsid w:val="00481104"/>
    <w:rsid w:val="00481E3E"/>
    <w:rsid w:val="004832CC"/>
    <w:rsid w:val="0048387E"/>
    <w:rsid w:val="00494575"/>
    <w:rsid w:val="004A065E"/>
    <w:rsid w:val="004A4801"/>
    <w:rsid w:val="004C083F"/>
    <w:rsid w:val="004C31F7"/>
    <w:rsid w:val="004D01AF"/>
    <w:rsid w:val="004D364E"/>
    <w:rsid w:val="004D5641"/>
    <w:rsid w:val="004E1D90"/>
    <w:rsid w:val="005104E3"/>
    <w:rsid w:val="00522437"/>
    <w:rsid w:val="00530783"/>
    <w:rsid w:val="005509AA"/>
    <w:rsid w:val="00556D28"/>
    <w:rsid w:val="00571723"/>
    <w:rsid w:val="005836C6"/>
    <w:rsid w:val="005955E5"/>
    <w:rsid w:val="00596C29"/>
    <w:rsid w:val="005A0B8B"/>
    <w:rsid w:val="005A0FDD"/>
    <w:rsid w:val="005A2ED9"/>
    <w:rsid w:val="005B005C"/>
    <w:rsid w:val="005B0333"/>
    <w:rsid w:val="005B061F"/>
    <w:rsid w:val="005B2928"/>
    <w:rsid w:val="005B37AB"/>
    <w:rsid w:val="005C5CBA"/>
    <w:rsid w:val="005D6831"/>
    <w:rsid w:val="005E08C4"/>
    <w:rsid w:val="005E413F"/>
    <w:rsid w:val="005E7AF8"/>
    <w:rsid w:val="005F313E"/>
    <w:rsid w:val="005F5637"/>
    <w:rsid w:val="00603D97"/>
    <w:rsid w:val="006108E0"/>
    <w:rsid w:val="006142A6"/>
    <w:rsid w:val="00614675"/>
    <w:rsid w:val="006162B0"/>
    <w:rsid w:val="006240DF"/>
    <w:rsid w:val="00631DE3"/>
    <w:rsid w:val="00652154"/>
    <w:rsid w:val="00682E74"/>
    <w:rsid w:val="00683E5B"/>
    <w:rsid w:val="00684F0B"/>
    <w:rsid w:val="006868E7"/>
    <w:rsid w:val="00687F08"/>
    <w:rsid w:val="0069239B"/>
    <w:rsid w:val="00692454"/>
    <w:rsid w:val="006A19D1"/>
    <w:rsid w:val="006A2200"/>
    <w:rsid w:val="006A2DB5"/>
    <w:rsid w:val="006A3D79"/>
    <w:rsid w:val="006A4362"/>
    <w:rsid w:val="006A4909"/>
    <w:rsid w:val="006A57E0"/>
    <w:rsid w:val="006B179C"/>
    <w:rsid w:val="006B25AC"/>
    <w:rsid w:val="006B3218"/>
    <w:rsid w:val="006B56A5"/>
    <w:rsid w:val="006B5EB7"/>
    <w:rsid w:val="006B7334"/>
    <w:rsid w:val="006B779D"/>
    <w:rsid w:val="006C4B5D"/>
    <w:rsid w:val="006C5806"/>
    <w:rsid w:val="006C6D1D"/>
    <w:rsid w:val="006C7507"/>
    <w:rsid w:val="006E511E"/>
    <w:rsid w:val="006E7B16"/>
    <w:rsid w:val="006F0206"/>
    <w:rsid w:val="006F1A66"/>
    <w:rsid w:val="006F645C"/>
    <w:rsid w:val="00702587"/>
    <w:rsid w:val="007035FC"/>
    <w:rsid w:val="00703820"/>
    <w:rsid w:val="00705268"/>
    <w:rsid w:val="007069D0"/>
    <w:rsid w:val="00713227"/>
    <w:rsid w:val="0072236A"/>
    <w:rsid w:val="007233CE"/>
    <w:rsid w:val="00723D81"/>
    <w:rsid w:val="00733626"/>
    <w:rsid w:val="00736406"/>
    <w:rsid w:val="00740EFB"/>
    <w:rsid w:val="0074277F"/>
    <w:rsid w:val="00747683"/>
    <w:rsid w:val="007514FD"/>
    <w:rsid w:val="00754F0C"/>
    <w:rsid w:val="00755BB7"/>
    <w:rsid w:val="00757B28"/>
    <w:rsid w:val="00760343"/>
    <w:rsid w:val="00760698"/>
    <w:rsid w:val="007615B4"/>
    <w:rsid w:val="00761F43"/>
    <w:rsid w:val="00764507"/>
    <w:rsid w:val="00765937"/>
    <w:rsid w:val="00767EBC"/>
    <w:rsid w:val="0077345B"/>
    <w:rsid w:val="007768A4"/>
    <w:rsid w:val="00776F53"/>
    <w:rsid w:val="007816DE"/>
    <w:rsid w:val="0078593D"/>
    <w:rsid w:val="00794DB2"/>
    <w:rsid w:val="007A73A6"/>
    <w:rsid w:val="007B27CE"/>
    <w:rsid w:val="007B438E"/>
    <w:rsid w:val="007B49CB"/>
    <w:rsid w:val="007C1EBC"/>
    <w:rsid w:val="007C592D"/>
    <w:rsid w:val="007C5E9F"/>
    <w:rsid w:val="007D15F3"/>
    <w:rsid w:val="007D3115"/>
    <w:rsid w:val="007E3C6E"/>
    <w:rsid w:val="007E4FA2"/>
    <w:rsid w:val="007F0D3B"/>
    <w:rsid w:val="007F1CBE"/>
    <w:rsid w:val="007F528C"/>
    <w:rsid w:val="008061F9"/>
    <w:rsid w:val="00814A9E"/>
    <w:rsid w:val="00820424"/>
    <w:rsid w:val="00821D70"/>
    <w:rsid w:val="00825C24"/>
    <w:rsid w:val="00832EE0"/>
    <w:rsid w:val="008330E5"/>
    <w:rsid w:val="00836DFC"/>
    <w:rsid w:val="00841328"/>
    <w:rsid w:val="00842C64"/>
    <w:rsid w:val="00846663"/>
    <w:rsid w:val="00856E6D"/>
    <w:rsid w:val="00860E70"/>
    <w:rsid w:val="0086444E"/>
    <w:rsid w:val="008778B1"/>
    <w:rsid w:val="00881E9E"/>
    <w:rsid w:val="00886D8A"/>
    <w:rsid w:val="008911AC"/>
    <w:rsid w:val="00891A10"/>
    <w:rsid w:val="008A291E"/>
    <w:rsid w:val="008A711A"/>
    <w:rsid w:val="008B79C5"/>
    <w:rsid w:val="008B7DD6"/>
    <w:rsid w:val="008C4F0F"/>
    <w:rsid w:val="008C5D73"/>
    <w:rsid w:val="008C7F08"/>
    <w:rsid w:val="008D3E8F"/>
    <w:rsid w:val="008D473F"/>
    <w:rsid w:val="008E411F"/>
    <w:rsid w:val="008E646C"/>
    <w:rsid w:val="008E6967"/>
    <w:rsid w:val="00901099"/>
    <w:rsid w:val="00905B45"/>
    <w:rsid w:val="00907317"/>
    <w:rsid w:val="0091232F"/>
    <w:rsid w:val="00916877"/>
    <w:rsid w:val="00916F14"/>
    <w:rsid w:val="009207CC"/>
    <w:rsid w:val="0092226E"/>
    <w:rsid w:val="00924BC7"/>
    <w:rsid w:val="009316EB"/>
    <w:rsid w:val="009427AB"/>
    <w:rsid w:val="00954AD0"/>
    <w:rsid w:val="0096711B"/>
    <w:rsid w:val="00982F48"/>
    <w:rsid w:val="009867F2"/>
    <w:rsid w:val="00990A2F"/>
    <w:rsid w:val="00993D9A"/>
    <w:rsid w:val="009A2B53"/>
    <w:rsid w:val="009A586D"/>
    <w:rsid w:val="009B12E6"/>
    <w:rsid w:val="009B4F64"/>
    <w:rsid w:val="009B6DDF"/>
    <w:rsid w:val="009C06EC"/>
    <w:rsid w:val="009D535E"/>
    <w:rsid w:val="009E12CB"/>
    <w:rsid w:val="009E6A8B"/>
    <w:rsid w:val="009F2E57"/>
    <w:rsid w:val="009F733D"/>
    <w:rsid w:val="00A1308F"/>
    <w:rsid w:val="00A137AE"/>
    <w:rsid w:val="00A177DB"/>
    <w:rsid w:val="00A21D7F"/>
    <w:rsid w:val="00A250C4"/>
    <w:rsid w:val="00A35A9D"/>
    <w:rsid w:val="00A41049"/>
    <w:rsid w:val="00A42717"/>
    <w:rsid w:val="00A65426"/>
    <w:rsid w:val="00A71A03"/>
    <w:rsid w:val="00A74404"/>
    <w:rsid w:val="00A770B6"/>
    <w:rsid w:val="00A7739C"/>
    <w:rsid w:val="00A77860"/>
    <w:rsid w:val="00A8418C"/>
    <w:rsid w:val="00A91402"/>
    <w:rsid w:val="00A92736"/>
    <w:rsid w:val="00A92B76"/>
    <w:rsid w:val="00A94F24"/>
    <w:rsid w:val="00A95421"/>
    <w:rsid w:val="00A97624"/>
    <w:rsid w:val="00AB5A8A"/>
    <w:rsid w:val="00AB6A24"/>
    <w:rsid w:val="00AC0A40"/>
    <w:rsid w:val="00AC2D6E"/>
    <w:rsid w:val="00AD3CBD"/>
    <w:rsid w:val="00AD783D"/>
    <w:rsid w:val="00AD7DE3"/>
    <w:rsid w:val="00AE096D"/>
    <w:rsid w:val="00AE38B3"/>
    <w:rsid w:val="00B014BD"/>
    <w:rsid w:val="00B03CDE"/>
    <w:rsid w:val="00B045B6"/>
    <w:rsid w:val="00B06991"/>
    <w:rsid w:val="00B1249D"/>
    <w:rsid w:val="00B21FFF"/>
    <w:rsid w:val="00B24B2E"/>
    <w:rsid w:val="00B25385"/>
    <w:rsid w:val="00B2754B"/>
    <w:rsid w:val="00B319FE"/>
    <w:rsid w:val="00B3220E"/>
    <w:rsid w:val="00B41637"/>
    <w:rsid w:val="00B4369F"/>
    <w:rsid w:val="00B4638C"/>
    <w:rsid w:val="00B4689A"/>
    <w:rsid w:val="00B61268"/>
    <w:rsid w:val="00B84AF4"/>
    <w:rsid w:val="00B87727"/>
    <w:rsid w:val="00BA09C7"/>
    <w:rsid w:val="00BA3074"/>
    <w:rsid w:val="00BB5022"/>
    <w:rsid w:val="00BB6B34"/>
    <w:rsid w:val="00BE22FC"/>
    <w:rsid w:val="00BE5100"/>
    <w:rsid w:val="00BF4CF9"/>
    <w:rsid w:val="00BF528E"/>
    <w:rsid w:val="00C012A7"/>
    <w:rsid w:val="00C04A71"/>
    <w:rsid w:val="00C10E55"/>
    <w:rsid w:val="00C1170F"/>
    <w:rsid w:val="00C13666"/>
    <w:rsid w:val="00C1544A"/>
    <w:rsid w:val="00C15C07"/>
    <w:rsid w:val="00C24D88"/>
    <w:rsid w:val="00C4279C"/>
    <w:rsid w:val="00C427C1"/>
    <w:rsid w:val="00C431DA"/>
    <w:rsid w:val="00C4421A"/>
    <w:rsid w:val="00C445E3"/>
    <w:rsid w:val="00C60FC6"/>
    <w:rsid w:val="00C645DD"/>
    <w:rsid w:val="00C72572"/>
    <w:rsid w:val="00C74B6E"/>
    <w:rsid w:val="00C84A97"/>
    <w:rsid w:val="00C92A20"/>
    <w:rsid w:val="00C92BFC"/>
    <w:rsid w:val="00C94F70"/>
    <w:rsid w:val="00C9774A"/>
    <w:rsid w:val="00CA0392"/>
    <w:rsid w:val="00CA2B6C"/>
    <w:rsid w:val="00CA72BE"/>
    <w:rsid w:val="00CA7DE2"/>
    <w:rsid w:val="00CB05F0"/>
    <w:rsid w:val="00CC7FBA"/>
    <w:rsid w:val="00CD15A4"/>
    <w:rsid w:val="00CD30ED"/>
    <w:rsid w:val="00CD37AF"/>
    <w:rsid w:val="00CE00E8"/>
    <w:rsid w:val="00CF2331"/>
    <w:rsid w:val="00CF24D7"/>
    <w:rsid w:val="00D01790"/>
    <w:rsid w:val="00D0545B"/>
    <w:rsid w:val="00D07F31"/>
    <w:rsid w:val="00D1725D"/>
    <w:rsid w:val="00D22507"/>
    <w:rsid w:val="00D25BFF"/>
    <w:rsid w:val="00D27EA0"/>
    <w:rsid w:val="00D32F46"/>
    <w:rsid w:val="00D41334"/>
    <w:rsid w:val="00D43D95"/>
    <w:rsid w:val="00D5057C"/>
    <w:rsid w:val="00D51BF9"/>
    <w:rsid w:val="00D52238"/>
    <w:rsid w:val="00D83611"/>
    <w:rsid w:val="00D8693D"/>
    <w:rsid w:val="00D905DF"/>
    <w:rsid w:val="00D91688"/>
    <w:rsid w:val="00D96AA6"/>
    <w:rsid w:val="00DA11AE"/>
    <w:rsid w:val="00DA2062"/>
    <w:rsid w:val="00DA458A"/>
    <w:rsid w:val="00DB4A07"/>
    <w:rsid w:val="00DC3A95"/>
    <w:rsid w:val="00DD79A2"/>
    <w:rsid w:val="00DE2266"/>
    <w:rsid w:val="00DF596B"/>
    <w:rsid w:val="00DF6928"/>
    <w:rsid w:val="00E10C0F"/>
    <w:rsid w:val="00E257E9"/>
    <w:rsid w:val="00E35292"/>
    <w:rsid w:val="00E356FD"/>
    <w:rsid w:val="00E45E7F"/>
    <w:rsid w:val="00E46012"/>
    <w:rsid w:val="00E723FA"/>
    <w:rsid w:val="00E72C35"/>
    <w:rsid w:val="00E747E2"/>
    <w:rsid w:val="00E77DB5"/>
    <w:rsid w:val="00E8506C"/>
    <w:rsid w:val="00E85B1E"/>
    <w:rsid w:val="00E93B43"/>
    <w:rsid w:val="00EA7E21"/>
    <w:rsid w:val="00EB6F1C"/>
    <w:rsid w:val="00EC7E7A"/>
    <w:rsid w:val="00ED193D"/>
    <w:rsid w:val="00ED5A76"/>
    <w:rsid w:val="00ED6525"/>
    <w:rsid w:val="00EE17ED"/>
    <w:rsid w:val="00EE2F9B"/>
    <w:rsid w:val="00EE5DEF"/>
    <w:rsid w:val="00EE6617"/>
    <w:rsid w:val="00EE7AC2"/>
    <w:rsid w:val="00EF0217"/>
    <w:rsid w:val="00EF0783"/>
    <w:rsid w:val="00EF5237"/>
    <w:rsid w:val="00EF55CC"/>
    <w:rsid w:val="00EF6216"/>
    <w:rsid w:val="00EF7005"/>
    <w:rsid w:val="00F04948"/>
    <w:rsid w:val="00F15316"/>
    <w:rsid w:val="00F22796"/>
    <w:rsid w:val="00F33DE8"/>
    <w:rsid w:val="00F36F38"/>
    <w:rsid w:val="00F451C4"/>
    <w:rsid w:val="00F46299"/>
    <w:rsid w:val="00F607C3"/>
    <w:rsid w:val="00F824AF"/>
    <w:rsid w:val="00F85DB6"/>
    <w:rsid w:val="00F93132"/>
    <w:rsid w:val="00F93330"/>
    <w:rsid w:val="00F93371"/>
    <w:rsid w:val="00F940BE"/>
    <w:rsid w:val="00FA0C54"/>
    <w:rsid w:val="00FA0CC5"/>
    <w:rsid w:val="00FA0FF4"/>
    <w:rsid w:val="00FA1B36"/>
    <w:rsid w:val="00FB3955"/>
    <w:rsid w:val="00FC61F7"/>
    <w:rsid w:val="00FD1EF1"/>
    <w:rsid w:val="00FD615F"/>
    <w:rsid w:val="00FE670F"/>
    <w:rsid w:val="00FE74ED"/>
    <w:rsid w:val="00FF3F16"/>
    <w:rsid w:val="00FF5967"/>
    <w:rsid w:val="00FF600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7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0B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7F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F3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07F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7F31"/>
  </w:style>
  <w:style w:type="paragraph" w:styleId="Footer">
    <w:name w:val="footer"/>
    <w:basedOn w:val="Normal"/>
    <w:link w:val="FooterChar"/>
    <w:uiPriority w:val="99"/>
    <w:unhideWhenUsed/>
    <w:rsid w:val="00D07F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7F31"/>
  </w:style>
  <w:style w:type="paragraph" w:styleId="ListParagraph">
    <w:name w:val="List Paragraph"/>
    <w:basedOn w:val="Normal"/>
    <w:uiPriority w:val="34"/>
    <w:qFormat/>
    <w:rsid w:val="00D07F31"/>
    <w:pPr>
      <w:ind w:left="720"/>
      <w:contextualSpacing/>
    </w:pPr>
  </w:style>
  <w:style w:type="paragraph" w:styleId="FootnoteText">
    <w:name w:val="footnote text"/>
    <w:basedOn w:val="Normal"/>
    <w:link w:val="FootnoteTextChar"/>
    <w:uiPriority w:val="99"/>
    <w:semiHidden/>
    <w:unhideWhenUsed/>
    <w:rsid w:val="00596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C29"/>
    <w:rPr>
      <w:sz w:val="20"/>
      <w:szCs w:val="20"/>
    </w:rPr>
  </w:style>
  <w:style w:type="character" w:styleId="FootnoteReference">
    <w:name w:val="footnote reference"/>
    <w:basedOn w:val="DefaultParagraphFont"/>
    <w:uiPriority w:val="99"/>
    <w:semiHidden/>
    <w:unhideWhenUsed/>
    <w:rsid w:val="00596C29"/>
    <w:rPr>
      <w:vertAlign w:val="superscript"/>
    </w:rPr>
  </w:style>
  <w:style w:type="character" w:styleId="Hyperlink">
    <w:name w:val="Hyperlink"/>
    <w:basedOn w:val="DefaultParagraphFont"/>
    <w:uiPriority w:val="99"/>
    <w:unhideWhenUsed/>
    <w:rsid w:val="00614675"/>
    <w:rPr>
      <w:color w:val="0563C1" w:themeColor="hyperlink"/>
      <w:u w:val="single"/>
    </w:rPr>
  </w:style>
  <w:style w:type="character" w:customStyle="1" w:styleId="UnresolvedMention">
    <w:name w:val="Unresolved Mention"/>
    <w:basedOn w:val="DefaultParagraphFont"/>
    <w:uiPriority w:val="99"/>
    <w:semiHidden/>
    <w:unhideWhenUsed/>
    <w:rsid w:val="00614675"/>
    <w:rPr>
      <w:color w:val="808080"/>
      <w:shd w:val="clear" w:color="auto" w:fill="E6E6E6"/>
    </w:rPr>
  </w:style>
  <w:style w:type="table" w:styleId="TableGrid">
    <w:name w:val="Table Grid"/>
    <w:basedOn w:val="TableNormal"/>
    <w:uiPriority w:val="39"/>
    <w:rsid w:val="0051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
    <w:name w:val="Grid Table 5 Dark - Accent 31"/>
    <w:basedOn w:val="TableNormal"/>
    <w:uiPriority w:val="50"/>
    <w:rsid w:val="00C445E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31">
    <w:name w:val="Plain Table 31"/>
    <w:basedOn w:val="TableNormal"/>
    <w:uiPriority w:val="43"/>
    <w:rsid w:val="00AE096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D05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5B"/>
    <w:rPr>
      <w:rFonts w:ascii="Segoe UI" w:hAnsi="Segoe UI" w:cs="Segoe UI"/>
      <w:sz w:val="18"/>
      <w:szCs w:val="18"/>
      <w:lang w:val="en-GB"/>
    </w:rPr>
  </w:style>
  <w:style w:type="paragraph" w:customStyle="1" w:styleId="Default">
    <w:name w:val="Default"/>
    <w:rsid w:val="001228D9"/>
    <w:pPr>
      <w:autoSpaceDE w:val="0"/>
      <w:autoSpaceDN w:val="0"/>
      <w:adjustRightInd w:val="0"/>
      <w:spacing w:after="0" w:line="240" w:lineRule="auto"/>
    </w:pPr>
    <w:rPr>
      <w:rFonts w:ascii="Book Antiqua" w:hAnsi="Book Antiqua" w:cs="Book Antiqua"/>
      <w:color w:val="000000"/>
      <w:sz w:val="24"/>
      <w:szCs w:val="24"/>
    </w:rPr>
  </w:style>
  <w:style w:type="paragraph" w:styleId="PlainText">
    <w:name w:val="Plain Text"/>
    <w:basedOn w:val="Normal"/>
    <w:link w:val="PlainTextChar"/>
    <w:unhideWhenUsed/>
    <w:rsid w:val="00FA0FF4"/>
    <w:pPr>
      <w:spacing w:after="0" w:line="240" w:lineRule="auto"/>
    </w:pPr>
    <w:rPr>
      <w:rFonts w:ascii="Calibri" w:eastAsia="等线" w:hAnsi="Calibri" w:cs="Times New Roman"/>
      <w:szCs w:val="21"/>
      <w:lang w:val="en-US" w:eastAsia="zh-CN"/>
    </w:rPr>
  </w:style>
  <w:style w:type="character" w:customStyle="1" w:styleId="PlainTextChar">
    <w:name w:val="Plain Text Char"/>
    <w:basedOn w:val="DefaultParagraphFont"/>
    <w:link w:val="PlainText"/>
    <w:rsid w:val="00FA0FF4"/>
    <w:rPr>
      <w:rFonts w:ascii="Calibri" w:eastAsia="等线" w:hAnsi="Calibri" w:cs="Times New Roman"/>
      <w:szCs w:val="21"/>
      <w:lang w:val="en-US" w:eastAsia="zh-CN"/>
    </w:rPr>
  </w:style>
  <w:style w:type="character" w:customStyle="1" w:styleId="jrnl">
    <w:name w:val="jrnl"/>
    <w:basedOn w:val="DefaultParagraphFont"/>
    <w:rsid w:val="0092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5742">
      <w:bodyDiv w:val="1"/>
      <w:marLeft w:val="0"/>
      <w:marRight w:val="0"/>
      <w:marTop w:val="0"/>
      <w:marBottom w:val="0"/>
      <w:divBdr>
        <w:top w:val="none" w:sz="0" w:space="0" w:color="auto"/>
        <w:left w:val="none" w:sz="0" w:space="0" w:color="auto"/>
        <w:bottom w:val="none" w:sz="0" w:space="0" w:color="auto"/>
        <w:right w:val="none" w:sz="0" w:space="0" w:color="auto"/>
      </w:divBdr>
    </w:div>
    <w:div w:id="408893340">
      <w:bodyDiv w:val="1"/>
      <w:marLeft w:val="0"/>
      <w:marRight w:val="0"/>
      <w:marTop w:val="0"/>
      <w:marBottom w:val="0"/>
      <w:divBdr>
        <w:top w:val="none" w:sz="0" w:space="0" w:color="auto"/>
        <w:left w:val="none" w:sz="0" w:space="0" w:color="auto"/>
        <w:bottom w:val="none" w:sz="0" w:space="0" w:color="auto"/>
        <w:right w:val="none" w:sz="0" w:space="0" w:color="auto"/>
      </w:divBdr>
    </w:div>
    <w:div w:id="722757679">
      <w:bodyDiv w:val="1"/>
      <w:marLeft w:val="0"/>
      <w:marRight w:val="0"/>
      <w:marTop w:val="0"/>
      <w:marBottom w:val="0"/>
      <w:divBdr>
        <w:top w:val="none" w:sz="0" w:space="0" w:color="auto"/>
        <w:left w:val="none" w:sz="0" w:space="0" w:color="auto"/>
        <w:bottom w:val="none" w:sz="0" w:space="0" w:color="auto"/>
        <w:right w:val="none" w:sz="0" w:space="0" w:color="auto"/>
      </w:divBdr>
    </w:div>
    <w:div w:id="1700932451">
      <w:bodyDiv w:val="1"/>
      <w:marLeft w:val="0"/>
      <w:marRight w:val="0"/>
      <w:marTop w:val="0"/>
      <w:marBottom w:val="0"/>
      <w:divBdr>
        <w:top w:val="none" w:sz="0" w:space="0" w:color="auto"/>
        <w:left w:val="none" w:sz="0" w:space="0" w:color="auto"/>
        <w:bottom w:val="none" w:sz="0" w:space="0" w:color="auto"/>
        <w:right w:val="none" w:sz="0" w:space="0" w:color="auto"/>
      </w:divBdr>
    </w:div>
    <w:div w:id="1826389427">
      <w:bodyDiv w:val="1"/>
      <w:marLeft w:val="0"/>
      <w:marRight w:val="0"/>
      <w:marTop w:val="0"/>
      <w:marBottom w:val="0"/>
      <w:divBdr>
        <w:top w:val="none" w:sz="0" w:space="0" w:color="auto"/>
        <w:left w:val="none" w:sz="0" w:space="0" w:color="auto"/>
        <w:bottom w:val="none" w:sz="0" w:space="0" w:color="auto"/>
        <w:right w:val="none" w:sz="0" w:space="0" w:color="auto"/>
      </w:divBdr>
    </w:div>
    <w:div w:id="18711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lasto@upatras.gr"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5EB0-1536-4D46-9F6A-D8E70845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35727</Words>
  <Characters>203647</Characters>
  <Application>Microsoft Macintosh Word</Application>
  <DocSecurity>0</DocSecurity>
  <Lines>1697</Lines>
  <Paragraphs>477</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Giourou</dc:creator>
  <cp:lastModifiedBy>Na Ma</cp:lastModifiedBy>
  <cp:revision>2</cp:revision>
  <dcterms:created xsi:type="dcterms:W3CDTF">2018-02-04T19:18:00Z</dcterms:created>
  <dcterms:modified xsi:type="dcterms:W3CDTF">2018-02-04T19:18:00Z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efe7ef2c-02ee-3cd8-99c6-a3cafbb9ebbd</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