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EE403"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olor w:val="000000"/>
        </w:rPr>
        <w:t xml:space="preserve">Name of Journal: </w:t>
      </w:r>
      <w:r w:rsidRPr="00406539">
        <w:rPr>
          <w:rFonts w:ascii="Book Antiqua" w:eastAsia="Book Antiqua" w:hAnsi="Book Antiqua" w:cs="Book Antiqua"/>
          <w:i/>
          <w:color w:val="000000"/>
        </w:rPr>
        <w:t>World Journal of Gastroenterology</w:t>
      </w:r>
    </w:p>
    <w:p w14:paraId="508E12FE"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olor w:val="000000"/>
        </w:rPr>
        <w:t xml:space="preserve">Manuscript NO: </w:t>
      </w:r>
      <w:r w:rsidRPr="00406539">
        <w:rPr>
          <w:rFonts w:ascii="Book Antiqua" w:eastAsia="Book Antiqua" w:hAnsi="Book Antiqua" w:cs="Book Antiqua"/>
          <w:color w:val="000000"/>
        </w:rPr>
        <w:t>67097</w:t>
      </w:r>
    </w:p>
    <w:p w14:paraId="757B742F"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olor w:val="000000"/>
        </w:rPr>
        <w:t xml:space="preserve">Manuscript Type: </w:t>
      </w:r>
      <w:r w:rsidRPr="00406539">
        <w:rPr>
          <w:rFonts w:ascii="Book Antiqua" w:eastAsia="Book Antiqua" w:hAnsi="Book Antiqua" w:cs="Book Antiqua"/>
          <w:color w:val="000000"/>
        </w:rPr>
        <w:t>REVIEW</w:t>
      </w:r>
    </w:p>
    <w:p w14:paraId="1C252E15" w14:textId="77777777" w:rsidR="00A77B3E" w:rsidRPr="00406539" w:rsidRDefault="00A77B3E" w:rsidP="00406539">
      <w:pPr>
        <w:spacing w:line="360" w:lineRule="auto"/>
        <w:jc w:val="both"/>
        <w:rPr>
          <w:rFonts w:ascii="Book Antiqua" w:hAnsi="Book Antiqua"/>
        </w:rPr>
      </w:pPr>
    </w:p>
    <w:p w14:paraId="59658A9C" w14:textId="6150B3BB"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olor w:val="000000"/>
        </w:rPr>
        <w:t xml:space="preserve">Intraoperative use of </w:t>
      </w:r>
      <w:r w:rsidR="00AC18A0">
        <w:rPr>
          <w:rFonts w:ascii="Book Antiqua" w:eastAsia="Book Antiqua" w:hAnsi="Book Antiqua" w:cs="Book Antiqua"/>
          <w:b/>
          <w:color w:val="000000"/>
        </w:rPr>
        <w:t>i</w:t>
      </w:r>
      <w:r w:rsidRPr="00406539">
        <w:rPr>
          <w:rFonts w:ascii="Book Antiqua" w:eastAsia="Book Antiqua" w:hAnsi="Book Antiqua" w:cs="Book Antiqua"/>
          <w:b/>
          <w:color w:val="000000"/>
        </w:rPr>
        <w:t xml:space="preserve">ndocyanine </w:t>
      </w:r>
      <w:r w:rsidR="00311261" w:rsidRPr="00406539">
        <w:rPr>
          <w:rFonts w:ascii="Book Antiqua" w:eastAsia="Book Antiqua" w:hAnsi="Book Antiqua" w:cs="Book Antiqua"/>
          <w:b/>
          <w:color w:val="000000"/>
        </w:rPr>
        <w:t>g</w:t>
      </w:r>
      <w:r w:rsidRPr="00406539">
        <w:rPr>
          <w:rFonts w:ascii="Book Antiqua" w:eastAsia="Book Antiqua" w:hAnsi="Book Antiqua" w:cs="Book Antiqua"/>
          <w:b/>
          <w:color w:val="000000"/>
        </w:rPr>
        <w:t>reen</w:t>
      </w:r>
      <w:r w:rsidR="00311261" w:rsidRPr="00406539">
        <w:rPr>
          <w:rFonts w:ascii="Book Antiqua" w:eastAsia="Book Antiqua" w:hAnsi="Book Antiqua" w:cs="Book Antiqua"/>
          <w:b/>
          <w:color w:val="000000"/>
        </w:rPr>
        <w:t xml:space="preserve"> fluorescence imaging in rectal ca</w:t>
      </w:r>
      <w:r w:rsidRPr="00406539">
        <w:rPr>
          <w:rFonts w:ascii="Book Antiqua" w:eastAsia="Book Antiqua" w:hAnsi="Book Antiqua" w:cs="Book Antiqua"/>
          <w:b/>
          <w:color w:val="000000"/>
        </w:rPr>
        <w:t>ncer surgery: The state of the art</w:t>
      </w:r>
    </w:p>
    <w:p w14:paraId="2783583E" w14:textId="77777777" w:rsidR="00A77B3E" w:rsidRPr="00406539" w:rsidRDefault="00A77B3E" w:rsidP="00406539">
      <w:pPr>
        <w:spacing w:line="360" w:lineRule="auto"/>
        <w:jc w:val="both"/>
        <w:rPr>
          <w:rFonts w:ascii="Book Antiqua" w:hAnsi="Book Antiqua"/>
        </w:rPr>
      </w:pPr>
    </w:p>
    <w:p w14:paraId="74DD06A1"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Peltrini R </w:t>
      </w:r>
      <w:r w:rsidRPr="00406539">
        <w:rPr>
          <w:rFonts w:ascii="Book Antiqua" w:eastAsia="Book Antiqua" w:hAnsi="Book Antiqua" w:cs="Book Antiqua"/>
          <w:i/>
          <w:iCs/>
          <w:color w:val="000000"/>
        </w:rPr>
        <w:t>et al</w:t>
      </w:r>
      <w:r w:rsidRPr="00406539">
        <w:rPr>
          <w:rFonts w:ascii="Book Antiqua" w:eastAsia="Book Antiqua" w:hAnsi="Book Antiqua" w:cs="Book Antiqua"/>
          <w:color w:val="000000"/>
        </w:rPr>
        <w:t>. ICG and rectal cancer surgery</w:t>
      </w:r>
    </w:p>
    <w:p w14:paraId="5E5452F6" w14:textId="77777777" w:rsidR="00A77B3E" w:rsidRPr="00406539" w:rsidRDefault="00A77B3E" w:rsidP="00406539">
      <w:pPr>
        <w:spacing w:line="360" w:lineRule="auto"/>
        <w:jc w:val="both"/>
        <w:rPr>
          <w:rFonts w:ascii="Book Antiqua" w:hAnsi="Book Antiqua"/>
        </w:rPr>
      </w:pPr>
    </w:p>
    <w:p w14:paraId="63FF8699"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Roberto Peltrini, Mauro Podda, Simone Castiglioni, Maria Michela Di Nuzzo, Michele D'Ambra, Ruggero Lionetti, Maurizio Sodo, Gaetano Luglio, Felice Mucilli, Salomone Di Saverio, Umberto Bracale, Francesco Corcione</w:t>
      </w:r>
    </w:p>
    <w:p w14:paraId="5CDB969D" w14:textId="77777777" w:rsidR="00A77B3E" w:rsidRPr="00406539" w:rsidRDefault="00A77B3E" w:rsidP="00406539">
      <w:pPr>
        <w:spacing w:line="360" w:lineRule="auto"/>
        <w:jc w:val="both"/>
        <w:rPr>
          <w:rFonts w:ascii="Book Antiqua" w:hAnsi="Book Antiqua"/>
        </w:rPr>
      </w:pPr>
    </w:p>
    <w:p w14:paraId="6F2DE89D"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bCs/>
          <w:color w:val="000000"/>
        </w:rPr>
        <w:t xml:space="preserve">Roberto Peltrini, Maria Michela Di Nuzzo, Michele D'Ambra, Ruggero Lionetti, Maurizio Sodo, Gaetano Luglio, Umberto Bracale, Francesco Corcione, </w:t>
      </w:r>
      <w:r w:rsidRPr="00406539">
        <w:rPr>
          <w:rFonts w:ascii="Book Antiqua" w:eastAsia="Book Antiqua" w:hAnsi="Book Antiqua" w:cs="Book Antiqua"/>
          <w:color w:val="000000"/>
        </w:rPr>
        <w:t>Department of Public Health, University of Naples Federico II, Napoli 80131, Italy</w:t>
      </w:r>
    </w:p>
    <w:p w14:paraId="4F41B83C" w14:textId="77777777" w:rsidR="00A77B3E" w:rsidRPr="00406539" w:rsidRDefault="00A77B3E" w:rsidP="00406539">
      <w:pPr>
        <w:spacing w:line="360" w:lineRule="auto"/>
        <w:jc w:val="both"/>
        <w:rPr>
          <w:rFonts w:ascii="Book Antiqua" w:hAnsi="Book Antiqua"/>
        </w:rPr>
      </w:pPr>
    </w:p>
    <w:p w14:paraId="2745B089"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bCs/>
          <w:color w:val="000000"/>
        </w:rPr>
        <w:t xml:space="preserve">Mauro Podda, </w:t>
      </w:r>
      <w:r w:rsidRPr="00406539">
        <w:rPr>
          <w:rFonts w:ascii="Book Antiqua" w:eastAsia="Book Antiqua" w:hAnsi="Book Antiqua" w:cs="Book Antiqua"/>
          <w:color w:val="000000"/>
        </w:rPr>
        <w:t>Department of Emergency Surgery, Cagliari University Hospital "Duilio Casula", Azienda Ospedaliero-Universitaria di Cagliari, Cagliari 09100, Italy</w:t>
      </w:r>
    </w:p>
    <w:p w14:paraId="37925056" w14:textId="77777777" w:rsidR="00A77B3E" w:rsidRPr="00406539" w:rsidRDefault="00A77B3E" w:rsidP="00406539">
      <w:pPr>
        <w:spacing w:line="360" w:lineRule="auto"/>
        <w:jc w:val="both"/>
        <w:rPr>
          <w:rFonts w:ascii="Book Antiqua" w:hAnsi="Book Antiqua"/>
        </w:rPr>
      </w:pPr>
    </w:p>
    <w:p w14:paraId="0320C18C"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bCs/>
          <w:color w:val="000000"/>
        </w:rPr>
        <w:t xml:space="preserve">Simone Castiglioni, Felice Mucilli, </w:t>
      </w:r>
      <w:r w:rsidRPr="00406539">
        <w:rPr>
          <w:rFonts w:ascii="Book Antiqua" w:eastAsia="Book Antiqua" w:hAnsi="Book Antiqua" w:cs="Book Antiqua"/>
          <w:color w:val="000000"/>
        </w:rPr>
        <w:t>Department of Medical, Oral and Biotechnological Sciences, University G. D’Annunzio Chieti-Pescara, Pescara 65100, Italy</w:t>
      </w:r>
    </w:p>
    <w:p w14:paraId="1AADC438" w14:textId="77777777" w:rsidR="00A77B3E" w:rsidRPr="00406539" w:rsidRDefault="00A77B3E" w:rsidP="00406539">
      <w:pPr>
        <w:spacing w:line="360" w:lineRule="auto"/>
        <w:jc w:val="both"/>
        <w:rPr>
          <w:rFonts w:ascii="Book Antiqua" w:hAnsi="Book Antiqua"/>
        </w:rPr>
      </w:pPr>
    </w:p>
    <w:p w14:paraId="174D6035"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bCs/>
          <w:color w:val="000000"/>
        </w:rPr>
        <w:t xml:space="preserve">Salomone Di Saverio, </w:t>
      </w:r>
      <w:r w:rsidRPr="00406539">
        <w:rPr>
          <w:rFonts w:ascii="Book Antiqua" w:eastAsia="Book Antiqua" w:hAnsi="Book Antiqua" w:cs="Book Antiqua"/>
          <w:color w:val="000000"/>
        </w:rPr>
        <w:t>Department of General Surgery, University of Insubria, ASST Sette Laghi, Varese 21100, Italy</w:t>
      </w:r>
    </w:p>
    <w:p w14:paraId="0E707CCA" w14:textId="77777777" w:rsidR="00A77B3E" w:rsidRPr="00406539" w:rsidRDefault="00A77B3E" w:rsidP="00406539">
      <w:pPr>
        <w:spacing w:line="360" w:lineRule="auto"/>
        <w:jc w:val="both"/>
        <w:rPr>
          <w:rFonts w:ascii="Book Antiqua" w:hAnsi="Book Antiqua"/>
        </w:rPr>
      </w:pPr>
    </w:p>
    <w:p w14:paraId="0C701951" w14:textId="4B7ABB9A"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bCs/>
          <w:color w:val="000000"/>
        </w:rPr>
        <w:t xml:space="preserve">Author contributions: </w:t>
      </w:r>
      <w:r w:rsidRPr="00406539">
        <w:rPr>
          <w:rFonts w:ascii="Book Antiqua" w:eastAsia="Book Antiqua" w:hAnsi="Book Antiqua" w:cs="Book Antiqua"/>
          <w:color w:val="000000"/>
        </w:rPr>
        <w:t xml:space="preserve">Peltrini R, Castiglioni S, Di Nuzzo MM, Bracale U, Crocione F </w:t>
      </w:r>
      <w:r w:rsidR="00776207">
        <w:rPr>
          <w:rFonts w:ascii="Book Antiqua" w:eastAsia="Book Antiqua" w:hAnsi="Book Antiqua" w:cs="Book Antiqua"/>
          <w:color w:val="000000"/>
        </w:rPr>
        <w:t>designed the</w:t>
      </w:r>
      <w:r w:rsidRPr="00406539">
        <w:rPr>
          <w:rFonts w:ascii="Book Antiqua" w:eastAsia="Book Antiqua" w:hAnsi="Book Antiqua" w:cs="Book Antiqua"/>
          <w:color w:val="000000"/>
        </w:rPr>
        <w:t xml:space="preserve"> study; Peltrini R, Castiglioni S, Di Nuzzo MM, Podda M, D’Ambra M, Lionetti R, Sodo M, Luglio acqui</w:t>
      </w:r>
      <w:r w:rsidR="00776207">
        <w:rPr>
          <w:rFonts w:ascii="Book Antiqua" w:eastAsia="Book Antiqua" w:hAnsi="Book Antiqua" w:cs="Book Antiqua"/>
          <w:color w:val="000000"/>
        </w:rPr>
        <w:t>red</w:t>
      </w:r>
      <w:r w:rsidRPr="00406539">
        <w:rPr>
          <w:rFonts w:ascii="Book Antiqua" w:eastAsia="Book Antiqua" w:hAnsi="Book Antiqua" w:cs="Book Antiqua"/>
          <w:color w:val="000000"/>
        </w:rPr>
        <w:t xml:space="preserve"> and interpret</w:t>
      </w:r>
      <w:r w:rsidR="00776207">
        <w:rPr>
          <w:rFonts w:ascii="Book Antiqua" w:eastAsia="Book Antiqua" w:hAnsi="Book Antiqua" w:cs="Book Antiqua"/>
          <w:color w:val="000000"/>
        </w:rPr>
        <w:t>ed the</w:t>
      </w:r>
      <w:r w:rsidRPr="00406539">
        <w:rPr>
          <w:rFonts w:ascii="Book Antiqua" w:eastAsia="Book Antiqua" w:hAnsi="Book Antiqua" w:cs="Book Antiqua"/>
          <w:color w:val="000000"/>
        </w:rPr>
        <w:t xml:space="preserve"> data; Peltrini R, Podda M, </w:t>
      </w:r>
      <w:r w:rsidRPr="00406539">
        <w:rPr>
          <w:rFonts w:ascii="Book Antiqua" w:eastAsia="Book Antiqua" w:hAnsi="Book Antiqua" w:cs="Book Antiqua"/>
          <w:color w:val="000000"/>
        </w:rPr>
        <w:lastRenderedPageBreak/>
        <w:t xml:space="preserve">Castiglioni S, Di Nuzzo MM wrote the manuscript; Peltrini R, Podda M, Sodo M, Luglio G, Mucilli F, Di Saverio S, Bracale U, Corcione F </w:t>
      </w:r>
      <w:r w:rsidR="00776207">
        <w:rPr>
          <w:rFonts w:ascii="Book Antiqua" w:eastAsia="Book Antiqua" w:hAnsi="Book Antiqua" w:cs="Book Antiqua"/>
          <w:color w:val="000000"/>
        </w:rPr>
        <w:t>made</w:t>
      </w:r>
      <w:r w:rsidRPr="00406539">
        <w:rPr>
          <w:rFonts w:ascii="Book Antiqua" w:eastAsia="Book Antiqua" w:hAnsi="Book Antiqua" w:cs="Book Antiqua"/>
          <w:color w:val="000000"/>
        </w:rPr>
        <w:t xml:space="preserve"> critical revision</w:t>
      </w:r>
      <w:r w:rsidR="00776207">
        <w:rPr>
          <w:rFonts w:ascii="Book Antiqua" w:eastAsia="Book Antiqua" w:hAnsi="Book Antiqua" w:cs="Book Antiqua"/>
          <w:color w:val="000000"/>
        </w:rPr>
        <w:t>s</w:t>
      </w:r>
      <w:r w:rsidRPr="00406539">
        <w:rPr>
          <w:rFonts w:ascii="Book Antiqua" w:eastAsia="Book Antiqua" w:hAnsi="Book Antiqua" w:cs="Book Antiqua"/>
          <w:color w:val="000000"/>
        </w:rPr>
        <w:t xml:space="preserve">; </w:t>
      </w:r>
      <w:r w:rsidR="009E446B">
        <w:rPr>
          <w:rFonts w:ascii="Book Antiqua" w:eastAsia="Book Antiqua" w:hAnsi="Book Antiqua" w:cs="Book Antiqua"/>
          <w:color w:val="000000"/>
        </w:rPr>
        <w:t>A</w:t>
      </w:r>
      <w:r w:rsidRPr="00406539">
        <w:rPr>
          <w:rFonts w:ascii="Book Antiqua" w:eastAsia="Book Antiqua" w:hAnsi="Book Antiqua" w:cs="Book Antiqua"/>
          <w:color w:val="000000"/>
        </w:rPr>
        <w:t>ll authors approved the final version.</w:t>
      </w:r>
    </w:p>
    <w:p w14:paraId="4387FA4A" w14:textId="77777777" w:rsidR="00A77B3E" w:rsidRPr="00406539" w:rsidRDefault="00A77B3E" w:rsidP="00406539">
      <w:pPr>
        <w:spacing w:line="360" w:lineRule="auto"/>
        <w:jc w:val="both"/>
        <w:rPr>
          <w:rFonts w:ascii="Book Antiqua" w:hAnsi="Book Antiqua"/>
        </w:rPr>
      </w:pPr>
    </w:p>
    <w:p w14:paraId="5299B5C2"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bCs/>
          <w:color w:val="000000"/>
        </w:rPr>
        <w:t xml:space="preserve">Corresponding author: Roberto Peltrini, MD, Surgeon, </w:t>
      </w:r>
      <w:r w:rsidRPr="00406539">
        <w:rPr>
          <w:rFonts w:ascii="Book Antiqua" w:eastAsia="Book Antiqua" w:hAnsi="Book Antiqua" w:cs="Book Antiqua"/>
          <w:color w:val="000000"/>
        </w:rPr>
        <w:t>Department of Public Health, University of Naples Federico II, Via Pansini 5, Napoli 80131, Italy. roberto.peltrini@gmail.com</w:t>
      </w:r>
    </w:p>
    <w:p w14:paraId="6DDEBB40" w14:textId="77777777" w:rsidR="00A77B3E" w:rsidRPr="00406539" w:rsidRDefault="00A77B3E" w:rsidP="00406539">
      <w:pPr>
        <w:spacing w:line="360" w:lineRule="auto"/>
        <w:jc w:val="both"/>
        <w:rPr>
          <w:rFonts w:ascii="Book Antiqua" w:hAnsi="Book Antiqua"/>
        </w:rPr>
      </w:pPr>
    </w:p>
    <w:p w14:paraId="14C2760C"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bCs/>
          <w:color w:val="000000"/>
        </w:rPr>
        <w:t xml:space="preserve">Received: </w:t>
      </w:r>
      <w:r w:rsidRPr="00406539">
        <w:rPr>
          <w:rFonts w:ascii="Book Antiqua" w:eastAsia="Book Antiqua" w:hAnsi="Book Antiqua" w:cs="Book Antiqua"/>
          <w:color w:val="000000"/>
        </w:rPr>
        <w:t>April 18, 2021</w:t>
      </w:r>
    </w:p>
    <w:p w14:paraId="03375E24" w14:textId="1391E39F"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bCs/>
          <w:color w:val="000000"/>
        </w:rPr>
        <w:t xml:space="preserve">Revised: </w:t>
      </w:r>
      <w:r w:rsidR="00F9354E" w:rsidRPr="00F9354E">
        <w:rPr>
          <w:rFonts w:ascii="Book Antiqua" w:eastAsia="Book Antiqua" w:hAnsi="Book Antiqua" w:cs="Book Antiqua"/>
          <w:color w:val="000000"/>
        </w:rPr>
        <w:t>June 30, 2021</w:t>
      </w:r>
    </w:p>
    <w:p w14:paraId="7E232BE5" w14:textId="2CC6A69B"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bCs/>
          <w:color w:val="000000"/>
        </w:rPr>
        <w:t xml:space="preserve">Accepted: </w:t>
      </w:r>
      <w:r w:rsidR="00A8371B" w:rsidRPr="00A8371B">
        <w:rPr>
          <w:rFonts w:ascii="Book Antiqua" w:eastAsia="Book Antiqua" w:hAnsi="Book Antiqua" w:cs="Book Antiqua"/>
          <w:color w:val="000000"/>
        </w:rPr>
        <w:t>August 18, 2021</w:t>
      </w:r>
    </w:p>
    <w:p w14:paraId="2657DF77" w14:textId="2C97FD1F" w:rsidR="00A77B3E" w:rsidRPr="005446D8" w:rsidRDefault="0069211A" w:rsidP="00406539">
      <w:pPr>
        <w:spacing w:line="360" w:lineRule="auto"/>
        <w:jc w:val="both"/>
        <w:rPr>
          <w:rFonts w:ascii="Book Antiqua" w:hAnsi="Book Antiqua"/>
          <w:lang w:eastAsia="zh-CN"/>
        </w:rPr>
      </w:pPr>
      <w:r w:rsidRPr="00406539">
        <w:rPr>
          <w:rFonts w:ascii="Book Antiqua" w:eastAsia="Book Antiqua" w:hAnsi="Book Antiqua" w:cs="Book Antiqua"/>
          <w:b/>
          <w:bCs/>
          <w:color w:val="000000"/>
        </w:rPr>
        <w:t>Published online:</w:t>
      </w:r>
      <w:r w:rsidR="005446D8">
        <w:rPr>
          <w:rFonts w:ascii="Book Antiqua" w:hAnsi="Book Antiqua" w:cs="Book Antiqua" w:hint="eastAsia"/>
          <w:b/>
          <w:bCs/>
          <w:color w:val="000000"/>
          <w:lang w:eastAsia="zh-CN"/>
        </w:rPr>
        <w:t xml:space="preserve"> </w:t>
      </w:r>
      <w:r w:rsidR="005446D8" w:rsidRPr="002D5F42">
        <w:rPr>
          <w:rFonts w:ascii="Book Antiqua" w:eastAsia="Book Antiqua" w:hAnsi="Book Antiqua" w:cs="Book Antiqua"/>
          <w:bCs/>
          <w:color w:val="000000" w:themeColor="text1"/>
        </w:rPr>
        <w:t>October 14, 2021</w:t>
      </w:r>
    </w:p>
    <w:p w14:paraId="14249899" w14:textId="77777777" w:rsidR="00A77B3E" w:rsidRPr="00406539" w:rsidRDefault="00A77B3E" w:rsidP="00406539">
      <w:pPr>
        <w:spacing w:line="360" w:lineRule="auto"/>
        <w:jc w:val="both"/>
        <w:rPr>
          <w:rFonts w:ascii="Book Antiqua" w:hAnsi="Book Antiqua"/>
        </w:rPr>
        <w:sectPr w:rsidR="00A77B3E" w:rsidRPr="00406539">
          <w:footerReference w:type="default" r:id="rId7"/>
          <w:pgSz w:w="12240" w:h="15840"/>
          <w:pgMar w:top="1440" w:right="1440" w:bottom="1440" w:left="1440" w:header="720" w:footer="720" w:gutter="0"/>
          <w:cols w:space="720"/>
          <w:docGrid w:linePitch="360"/>
        </w:sectPr>
      </w:pPr>
    </w:p>
    <w:p w14:paraId="5AFEDA2E"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olor w:val="000000"/>
        </w:rPr>
        <w:t>Abstract</w:t>
      </w:r>
    </w:p>
    <w:p w14:paraId="7E05042D" w14:textId="4CD2BE54" w:rsidR="00A77B3E" w:rsidRPr="00406539" w:rsidRDefault="00E2470E" w:rsidP="00406539">
      <w:pPr>
        <w:spacing w:line="360" w:lineRule="auto"/>
        <w:jc w:val="both"/>
        <w:rPr>
          <w:rFonts w:ascii="Book Antiqua" w:hAnsi="Book Antiqua"/>
        </w:rPr>
      </w:pPr>
      <w:r w:rsidRPr="00406539">
        <w:rPr>
          <w:rFonts w:ascii="Book Antiqua" w:eastAsia="Book Antiqua" w:hAnsi="Book Antiqua" w:cs="Book Antiqua"/>
          <w:color w:val="000000"/>
        </w:rPr>
        <w:t xml:space="preserve">Indocyanine </w:t>
      </w:r>
      <w:r>
        <w:rPr>
          <w:rFonts w:ascii="Book Antiqua" w:eastAsia="Book Antiqua" w:hAnsi="Book Antiqua" w:cs="Book Antiqua"/>
          <w:color w:val="000000"/>
        </w:rPr>
        <w:t>g</w:t>
      </w:r>
      <w:r w:rsidRPr="00406539">
        <w:rPr>
          <w:rFonts w:ascii="Book Antiqua" w:eastAsia="Book Antiqua" w:hAnsi="Book Antiqua" w:cs="Book Antiqua"/>
          <w:color w:val="000000"/>
        </w:rPr>
        <w:t>reen (ICG)</w:t>
      </w:r>
      <w:r w:rsidR="0069211A" w:rsidRPr="00406539">
        <w:rPr>
          <w:rFonts w:ascii="Book Antiqua" w:eastAsia="Book Antiqua" w:hAnsi="Book Antiqua" w:cs="Book Antiqua"/>
          <w:color w:val="000000"/>
        </w:rPr>
        <w:t xml:space="preserve"> fluorescence imaging </w:t>
      </w:r>
      <w:r w:rsidR="00776207">
        <w:rPr>
          <w:rFonts w:ascii="Book Antiqua" w:eastAsia="Book Antiqua" w:hAnsi="Book Antiqua" w:cs="Book Antiqua"/>
          <w:color w:val="000000"/>
        </w:rPr>
        <w:t>is widely</w:t>
      </w:r>
      <w:r w:rsidR="0069211A" w:rsidRPr="00406539">
        <w:rPr>
          <w:rFonts w:ascii="Book Antiqua" w:eastAsia="Book Antiqua" w:hAnsi="Book Antiqua" w:cs="Book Antiqua"/>
          <w:color w:val="000000"/>
        </w:rPr>
        <w:t xml:space="preserve"> use</w:t>
      </w:r>
      <w:r w:rsidR="00776207">
        <w:rPr>
          <w:rFonts w:ascii="Book Antiqua" w:eastAsia="Book Antiqua" w:hAnsi="Book Antiqua" w:cs="Book Antiqua"/>
          <w:color w:val="000000"/>
        </w:rPr>
        <w:t>d</w:t>
      </w:r>
      <w:r w:rsidR="0069211A" w:rsidRPr="00406539">
        <w:rPr>
          <w:rFonts w:ascii="Book Antiqua" w:eastAsia="Book Antiqua" w:hAnsi="Book Antiqua" w:cs="Book Antiqua"/>
          <w:color w:val="000000"/>
        </w:rPr>
        <w:t xml:space="preserve"> in abdominal surgery. The implementation of minimally invasive rectal surgery using new </w:t>
      </w:r>
      <w:r w:rsidR="00776207">
        <w:rPr>
          <w:rFonts w:ascii="Book Antiqua" w:eastAsia="Book Antiqua" w:hAnsi="Book Antiqua" w:cs="Book Antiqua"/>
          <w:color w:val="000000"/>
        </w:rPr>
        <w:t>methods</w:t>
      </w:r>
      <w:r w:rsidR="00776207" w:rsidRPr="00406539">
        <w:rPr>
          <w:rFonts w:ascii="Book Antiqua" w:eastAsia="Book Antiqua" w:hAnsi="Book Antiqua" w:cs="Book Antiqua"/>
          <w:color w:val="000000"/>
        </w:rPr>
        <w:t xml:space="preserve"> </w:t>
      </w:r>
      <w:r w:rsidR="00776207">
        <w:rPr>
          <w:rFonts w:ascii="Book Antiqua" w:eastAsia="Book Antiqua" w:hAnsi="Book Antiqua" w:cs="Book Antiqua"/>
          <w:color w:val="000000"/>
        </w:rPr>
        <w:t xml:space="preserve">like </w:t>
      </w:r>
      <w:r w:rsidR="0069211A" w:rsidRPr="00406539">
        <w:rPr>
          <w:rFonts w:ascii="Book Antiqua" w:eastAsia="Book Antiqua" w:hAnsi="Book Antiqua" w:cs="Book Antiqua"/>
          <w:color w:val="000000"/>
        </w:rPr>
        <w:t xml:space="preserve">robotics </w:t>
      </w:r>
      <w:r w:rsidR="00BF0A85">
        <w:rPr>
          <w:rFonts w:ascii="Book Antiqua" w:eastAsia="Book Antiqua" w:hAnsi="Book Antiqua" w:cs="Book Antiqua"/>
          <w:color w:val="000000"/>
        </w:rPr>
        <w:t xml:space="preserve">or </w:t>
      </w:r>
      <w:r w:rsidR="00776207">
        <w:rPr>
          <w:rFonts w:ascii="Book Antiqua" w:eastAsia="Book Antiqua" w:hAnsi="Book Antiqua" w:cs="Book Antiqua"/>
          <w:color w:val="000000"/>
        </w:rPr>
        <w:t xml:space="preserve">a </w:t>
      </w:r>
      <w:r w:rsidR="0069211A" w:rsidRPr="00406539">
        <w:rPr>
          <w:rFonts w:ascii="Book Antiqua" w:eastAsia="Book Antiqua" w:hAnsi="Book Antiqua" w:cs="Book Antiqua"/>
          <w:color w:val="000000"/>
        </w:rPr>
        <w:t>transanal</w:t>
      </w:r>
      <w:r w:rsidR="00776207">
        <w:rPr>
          <w:rFonts w:ascii="Book Antiqua" w:eastAsia="Book Antiqua" w:hAnsi="Book Antiqua" w:cs="Book Antiqua"/>
          <w:color w:val="000000"/>
        </w:rPr>
        <w:t xml:space="preserve"> approach</w:t>
      </w:r>
      <w:r w:rsidR="0069211A" w:rsidRPr="00406539">
        <w:rPr>
          <w:rFonts w:ascii="Book Antiqua" w:eastAsia="Book Antiqua" w:hAnsi="Book Antiqua" w:cs="Book Antiqua"/>
          <w:color w:val="000000"/>
        </w:rPr>
        <w:t xml:space="preserve"> required improvement </w:t>
      </w:r>
      <w:r w:rsidR="00776207">
        <w:rPr>
          <w:rFonts w:ascii="Book Antiqua" w:eastAsia="Book Antiqua" w:hAnsi="Book Antiqua" w:cs="Book Antiqua"/>
          <w:color w:val="000000"/>
        </w:rPr>
        <w:t>of</w:t>
      </w:r>
      <w:r w:rsidR="00776207" w:rsidRPr="00406539">
        <w:rPr>
          <w:rFonts w:ascii="Book Antiqua" w:eastAsia="Book Antiqua" w:hAnsi="Book Antiqua" w:cs="Book Antiqua"/>
          <w:color w:val="000000"/>
        </w:rPr>
        <w:t xml:space="preserve"> </w:t>
      </w:r>
      <w:r w:rsidR="0069211A" w:rsidRPr="00406539">
        <w:rPr>
          <w:rFonts w:ascii="Book Antiqua" w:eastAsia="Book Antiqua" w:hAnsi="Book Antiqua" w:cs="Book Antiqua"/>
          <w:color w:val="000000"/>
        </w:rPr>
        <w:t>optical systems. In th</w:t>
      </w:r>
      <w:r w:rsidR="00BF0A85">
        <w:rPr>
          <w:rFonts w:ascii="Book Antiqua" w:eastAsia="Book Antiqua" w:hAnsi="Book Antiqua" w:cs="Book Antiqua"/>
          <w:color w:val="000000"/>
        </w:rPr>
        <w:t>at</w:t>
      </w:r>
      <w:r w:rsidR="0069211A" w:rsidRPr="00406539">
        <w:rPr>
          <w:rFonts w:ascii="Book Antiqua" w:eastAsia="Book Antiqua" w:hAnsi="Book Antiqua" w:cs="Book Antiqua"/>
          <w:color w:val="000000"/>
        </w:rPr>
        <w:t xml:space="preserve"> setting, ICG </w:t>
      </w:r>
      <w:r w:rsidR="00776207">
        <w:rPr>
          <w:rFonts w:ascii="Book Antiqua" w:eastAsia="Book Antiqua" w:hAnsi="Book Antiqua" w:cs="Book Antiqua"/>
          <w:color w:val="000000"/>
        </w:rPr>
        <w:t>f</w:t>
      </w:r>
      <w:r w:rsidR="0069211A" w:rsidRPr="00406539">
        <w:rPr>
          <w:rFonts w:ascii="Book Antiqua" w:eastAsia="Book Antiqua" w:hAnsi="Book Antiqua" w:cs="Book Antiqua"/>
          <w:color w:val="000000"/>
        </w:rPr>
        <w:t xml:space="preserve">luorescence optimizes intraoperative vision of anatomical structures by improving blood and lymphatic flow. The purpose of this review </w:t>
      </w:r>
      <w:r w:rsidR="00BF0A85">
        <w:rPr>
          <w:rFonts w:ascii="Book Antiqua" w:eastAsia="Book Antiqua" w:hAnsi="Book Antiqua" w:cs="Book Antiqua"/>
          <w:color w:val="000000"/>
        </w:rPr>
        <w:t>was</w:t>
      </w:r>
      <w:r w:rsidR="00BF0A85" w:rsidRPr="00406539">
        <w:rPr>
          <w:rFonts w:ascii="Book Antiqua" w:eastAsia="Book Antiqua" w:hAnsi="Book Antiqua" w:cs="Book Antiqua"/>
          <w:color w:val="000000"/>
        </w:rPr>
        <w:t xml:space="preserve"> </w:t>
      </w:r>
      <w:r w:rsidR="0069211A" w:rsidRPr="00406539">
        <w:rPr>
          <w:rFonts w:ascii="Book Antiqua" w:eastAsia="Book Antiqua" w:hAnsi="Book Antiqua" w:cs="Book Antiqua"/>
          <w:color w:val="000000"/>
        </w:rPr>
        <w:t xml:space="preserve">to summarize all potential applications of this upcoming technology in rectal cancer surgery. Each type of use </w:t>
      </w:r>
      <w:r w:rsidR="00776207">
        <w:rPr>
          <w:rFonts w:ascii="Book Antiqua" w:eastAsia="Book Antiqua" w:hAnsi="Book Antiqua" w:cs="Book Antiqua"/>
          <w:color w:val="000000"/>
        </w:rPr>
        <w:t>has been</w:t>
      </w:r>
      <w:r w:rsidR="00776207" w:rsidRPr="00406539">
        <w:rPr>
          <w:rFonts w:ascii="Book Antiqua" w:eastAsia="Book Antiqua" w:hAnsi="Book Antiqua" w:cs="Book Antiqua"/>
          <w:color w:val="000000"/>
        </w:rPr>
        <w:t xml:space="preserve"> </w:t>
      </w:r>
      <w:r w:rsidR="0069211A" w:rsidRPr="00406539">
        <w:rPr>
          <w:rFonts w:ascii="Book Antiqua" w:eastAsia="Book Antiqua" w:hAnsi="Book Antiqua" w:cs="Book Antiqua"/>
          <w:color w:val="000000"/>
        </w:rPr>
        <w:t>separately addressed and the evidence was investigated. During rectal resection, ICG fluorescence angiography is mainly used to evaluate the perfusion of the colonic stump in order to reduce the risk of anastomotic leak</w:t>
      </w:r>
      <w:r w:rsidR="00776207">
        <w:rPr>
          <w:rFonts w:ascii="Book Antiqua" w:eastAsia="Book Antiqua" w:hAnsi="Book Antiqua" w:cs="Book Antiqua"/>
          <w:color w:val="000000"/>
        </w:rPr>
        <w:t>s</w:t>
      </w:r>
      <w:r w:rsidR="0069211A" w:rsidRPr="00406539">
        <w:rPr>
          <w:rFonts w:ascii="Book Antiqua" w:eastAsia="Book Antiqua" w:hAnsi="Book Antiqua" w:cs="Book Antiqua"/>
          <w:color w:val="000000"/>
        </w:rPr>
        <w:t xml:space="preserve">. In addition, ICG fluorescence imaging allows </w:t>
      </w:r>
      <w:r w:rsidR="00776207">
        <w:rPr>
          <w:rFonts w:ascii="Book Antiqua" w:eastAsia="Book Antiqua" w:hAnsi="Book Antiqua" w:cs="Book Antiqua"/>
          <w:color w:val="000000"/>
        </w:rPr>
        <w:t>easy</w:t>
      </w:r>
      <w:r w:rsidR="0069211A" w:rsidRPr="00406539">
        <w:rPr>
          <w:rFonts w:ascii="Book Antiqua" w:eastAsia="Book Antiqua" w:hAnsi="Book Antiqua" w:cs="Book Antiqua"/>
          <w:color w:val="000000"/>
        </w:rPr>
        <w:t xml:space="preserve"> </w:t>
      </w:r>
      <w:r w:rsidR="00776207">
        <w:rPr>
          <w:rFonts w:ascii="Book Antiqua" w:eastAsia="Book Antiqua" w:hAnsi="Book Antiqua" w:cs="Book Antiqua"/>
          <w:color w:val="000000"/>
        </w:rPr>
        <w:t>visualization</w:t>
      </w:r>
      <w:r w:rsidR="00776207" w:rsidRPr="00406539">
        <w:rPr>
          <w:rFonts w:ascii="Book Antiqua" w:eastAsia="Book Antiqua" w:hAnsi="Book Antiqua" w:cs="Book Antiqua"/>
          <w:color w:val="000000"/>
        </w:rPr>
        <w:t xml:space="preserve"> </w:t>
      </w:r>
      <w:r w:rsidR="00776207">
        <w:rPr>
          <w:rFonts w:ascii="Book Antiqua" w:eastAsia="Book Antiqua" w:hAnsi="Book Antiqua" w:cs="Book Antiqua"/>
          <w:color w:val="000000"/>
        </w:rPr>
        <w:t xml:space="preserve">of </w:t>
      </w:r>
      <w:r w:rsidR="0069211A" w:rsidRPr="00406539">
        <w:rPr>
          <w:rFonts w:ascii="Book Antiqua" w:eastAsia="Book Antiqua" w:hAnsi="Book Antiqua" w:cs="Book Antiqua"/>
          <w:color w:val="000000"/>
        </w:rPr>
        <w:t xml:space="preserve">organs such as </w:t>
      </w:r>
      <w:r w:rsidR="00BF0A85">
        <w:rPr>
          <w:rFonts w:ascii="Book Antiqua" w:eastAsia="Book Antiqua" w:hAnsi="Book Antiqua" w:cs="Book Antiqua"/>
          <w:color w:val="000000"/>
        </w:rPr>
        <w:t xml:space="preserve">the </w:t>
      </w:r>
      <w:r w:rsidR="0069211A" w:rsidRPr="00406539">
        <w:rPr>
          <w:rFonts w:ascii="Book Antiqua" w:eastAsia="Book Antiqua" w:hAnsi="Book Antiqua" w:cs="Book Antiqua"/>
          <w:color w:val="000000"/>
        </w:rPr>
        <w:t xml:space="preserve">ureter or urethra </w:t>
      </w:r>
      <w:r w:rsidR="00776207">
        <w:rPr>
          <w:rFonts w:ascii="Book Antiqua" w:eastAsia="Book Antiqua" w:hAnsi="Book Antiqua" w:cs="Book Antiqua"/>
          <w:color w:val="000000"/>
        </w:rPr>
        <w:t>to</w:t>
      </w:r>
      <w:r w:rsidR="00776207" w:rsidRPr="00406539">
        <w:rPr>
          <w:rFonts w:ascii="Book Antiqua" w:eastAsia="Book Antiqua" w:hAnsi="Book Antiqua" w:cs="Book Antiqua"/>
          <w:color w:val="000000"/>
        </w:rPr>
        <w:t xml:space="preserve"> </w:t>
      </w:r>
      <w:r w:rsidR="00BF0A85">
        <w:rPr>
          <w:rFonts w:ascii="Book Antiqua" w:eastAsia="Book Antiqua" w:hAnsi="Book Antiqua" w:cs="Book Antiqua"/>
          <w:color w:val="000000"/>
        </w:rPr>
        <w:t>protect</w:t>
      </w:r>
      <w:r w:rsidR="00776207" w:rsidRPr="00406539">
        <w:rPr>
          <w:rFonts w:ascii="Book Antiqua" w:eastAsia="Book Antiqua" w:hAnsi="Book Antiqua" w:cs="Book Antiqua"/>
          <w:color w:val="000000"/>
        </w:rPr>
        <w:t xml:space="preserve"> </w:t>
      </w:r>
      <w:r w:rsidR="0069211A" w:rsidRPr="00406539">
        <w:rPr>
          <w:rFonts w:ascii="Book Antiqua" w:eastAsia="Book Antiqua" w:hAnsi="Book Antiqua" w:cs="Book Antiqua"/>
          <w:color w:val="000000"/>
        </w:rPr>
        <w:t>them from injur</w:t>
      </w:r>
      <w:r w:rsidR="00776207">
        <w:rPr>
          <w:rFonts w:ascii="Book Antiqua" w:eastAsia="Book Antiqua" w:hAnsi="Book Antiqua" w:cs="Book Antiqua"/>
          <w:color w:val="000000"/>
        </w:rPr>
        <w:t>y</w:t>
      </w:r>
      <w:r w:rsidR="0069211A" w:rsidRPr="00406539">
        <w:rPr>
          <w:rFonts w:ascii="Book Antiqua" w:eastAsia="Book Antiqua" w:hAnsi="Book Antiqua" w:cs="Book Antiqua"/>
          <w:color w:val="000000"/>
        </w:rPr>
        <w:t>. This intraoperative technology is</w:t>
      </w:r>
      <w:r w:rsidR="00776207">
        <w:rPr>
          <w:rFonts w:ascii="Book Antiqua" w:eastAsia="Book Antiqua" w:hAnsi="Book Antiqua" w:cs="Book Antiqua"/>
          <w:color w:val="000000"/>
        </w:rPr>
        <w:t xml:space="preserve"> a</w:t>
      </w:r>
      <w:r w:rsidR="0069211A" w:rsidRPr="00406539">
        <w:rPr>
          <w:rFonts w:ascii="Book Antiqua" w:eastAsia="Book Antiqua" w:hAnsi="Book Antiqua" w:cs="Book Antiqua"/>
          <w:color w:val="000000"/>
        </w:rPr>
        <w:t xml:space="preserve"> valuable tool for conducting lymph node dissection along the iliac lymphatic chain or to better identifying the rectal dissection planes when a transanal approach is performed. This is an overview of the applications of ICG </w:t>
      </w:r>
      <w:r w:rsidR="00776207">
        <w:rPr>
          <w:rFonts w:ascii="Book Antiqua" w:eastAsia="Book Antiqua" w:hAnsi="Book Antiqua" w:cs="Book Antiqua"/>
          <w:color w:val="000000"/>
        </w:rPr>
        <w:t>f</w:t>
      </w:r>
      <w:r w:rsidR="0069211A" w:rsidRPr="00406539">
        <w:rPr>
          <w:rFonts w:ascii="Book Antiqua" w:eastAsia="Book Antiqua" w:hAnsi="Book Antiqua" w:cs="Book Antiqua"/>
          <w:color w:val="000000"/>
        </w:rPr>
        <w:t xml:space="preserve">luorescence </w:t>
      </w:r>
      <w:r w:rsidR="00651F1F">
        <w:rPr>
          <w:rFonts w:ascii="Book Antiqua" w:eastAsia="Book Antiqua" w:hAnsi="Book Antiqua" w:cs="Book Antiqua"/>
          <w:color w:val="000000"/>
        </w:rPr>
        <w:t>i</w:t>
      </w:r>
      <w:r w:rsidR="0069211A" w:rsidRPr="00406539">
        <w:rPr>
          <w:rFonts w:ascii="Book Antiqua" w:eastAsia="Book Antiqua" w:hAnsi="Book Antiqua" w:cs="Book Antiqua"/>
          <w:color w:val="000000"/>
        </w:rPr>
        <w:t xml:space="preserve">maging in current surgical practice and a synthesis of the results obtained from the literature. Although further studies are need to investigate the real clinical benefits, these findings may enhance use of ICG </w:t>
      </w:r>
      <w:r w:rsidR="00DE059E">
        <w:rPr>
          <w:rFonts w:ascii="Book Antiqua" w:eastAsia="Book Antiqua" w:hAnsi="Book Antiqua" w:cs="Book Antiqua"/>
          <w:color w:val="000000"/>
        </w:rPr>
        <w:t>f</w:t>
      </w:r>
      <w:r w:rsidR="0069211A" w:rsidRPr="00406539">
        <w:rPr>
          <w:rFonts w:ascii="Book Antiqua" w:eastAsia="Book Antiqua" w:hAnsi="Book Antiqua" w:cs="Book Antiqua"/>
          <w:color w:val="000000"/>
        </w:rPr>
        <w:t>luorescence in current clinical practice and stimulate future research on new applications.</w:t>
      </w:r>
    </w:p>
    <w:p w14:paraId="217E4103" w14:textId="77777777" w:rsidR="00A77B3E" w:rsidRPr="00406539" w:rsidRDefault="00A77B3E" w:rsidP="00406539">
      <w:pPr>
        <w:spacing w:line="360" w:lineRule="auto"/>
        <w:jc w:val="both"/>
        <w:rPr>
          <w:rFonts w:ascii="Book Antiqua" w:hAnsi="Book Antiqua"/>
        </w:rPr>
      </w:pPr>
    </w:p>
    <w:p w14:paraId="0390E3F0" w14:textId="4BDC69D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bCs/>
          <w:color w:val="000000"/>
        </w:rPr>
        <w:t xml:space="preserve">Key Words: </w:t>
      </w:r>
      <w:r w:rsidRPr="00406539">
        <w:rPr>
          <w:rFonts w:ascii="Book Antiqua" w:eastAsia="Book Antiqua" w:hAnsi="Book Antiqua" w:cs="Book Antiqua"/>
          <w:color w:val="000000"/>
        </w:rPr>
        <w:t xml:space="preserve">Indocyanine green; Fluorescence imaging; Near infrared; </w:t>
      </w:r>
      <w:r w:rsidR="0011600D">
        <w:rPr>
          <w:rFonts w:ascii="Book Antiqua" w:eastAsia="Book Antiqua" w:hAnsi="Book Antiqua" w:cs="Book Antiqua"/>
          <w:color w:val="000000"/>
        </w:rPr>
        <w:t>R</w:t>
      </w:r>
      <w:r w:rsidRPr="00406539">
        <w:rPr>
          <w:rFonts w:ascii="Book Antiqua" w:eastAsia="Book Antiqua" w:hAnsi="Book Antiqua" w:cs="Book Antiqua"/>
          <w:color w:val="000000"/>
        </w:rPr>
        <w:t>ectal cancer; Total mesorectal excision; Anastomotic leakage</w:t>
      </w:r>
    </w:p>
    <w:p w14:paraId="4D581D1A" w14:textId="77777777" w:rsidR="000568C5" w:rsidRDefault="000568C5" w:rsidP="000568C5">
      <w:pPr>
        <w:spacing w:line="360" w:lineRule="auto"/>
        <w:jc w:val="both"/>
        <w:rPr>
          <w:lang w:eastAsia="zh-CN"/>
        </w:rPr>
      </w:pPr>
    </w:p>
    <w:p w14:paraId="4861497C" w14:textId="77777777" w:rsidR="000568C5" w:rsidRPr="00026CB8" w:rsidRDefault="000568C5" w:rsidP="000568C5">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8852B7A" w14:textId="77777777" w:rsidR="00A77B3E" w:rsidRPr="00406539" w:rsidRDefault="00A77B3E" w:rsidP="00406539">
      <w:pPr>
        <w:spacing w:line="360" w:lineRule="auto"/>
        <w:jc w:val="both"/>
        <w:rPr>
          <w:rFonts w:ascii="Book Antiqua" w:hAnsi="Book Antiqua"/>
        </w:rPr>
      </w:pPr>
    </w:p>
    <w:p w14:paraId="16462054" w14:textId="1E0FF5B0" w:rsidR="00D81B9A" w:rsidRDefault="00DD2700" w:rsidP="00406539">
      <w:pPr>
        <w:spacing w:line="360" w:lineRule="auto"/>
        <w:jc w:val="both"/>
        <w:rPr>
          <w:rFonts w:ascii="Book Antiqua" w:hAnsi="Book Antiqua" w:cs="Book Antiqua" w:hint="eastAsia"/>
          <w:color w:val="000000"/>
          <w:lang w:eastAsia="zh-CN"/>
        </w:rPr>
      </w:pPr>
      <w:r w:rsidRPr="00DD2700">
        <w:rPr>
          <w:rFonts w:ascii="Book Antiqua" w:hAnsi="Book Antiqua" w:cs="Book Antiqua" w:hint="eastAsia"/>
          <w:b/>
          <w:color w:val="000000"/>
          <w:lang w:eastAsia="zh-CN"/>
        </w:rPr>
        <w:t xml:space="preserve">Citation: </w:t>
      </w:r>
      <w:r w:rsidR="0069211A" w:rsidRPr="00406539">
        <w:rPr>
          <w:rFonts w:ascii="Book Antiqua" w:eastAsia="Book Antiqua" w:hAnsi="Book Antiqua" w:cs="Book Antiqua"/>
          <w:color w:val="000000"/>
        </w:rPr>
        <w:t xml:space="preserve">Peltrini R, Podda M, Castiglioni S, Di Nuzzo MM, D'Ambra M, Lionetti R, Sodo M, Luglio G, Mucilli F, Di Saverio S, Bracale U, Corcione F. </w:t>
      </w:r>
      <w:r w:rsidR="00BA016E" w:rsidRPr="00BA016E">
        <w:rPr>
          <w:rFonts w:ascii="Book Antiqua" w:eastAsia="Book Antiqua" w:hAnsi="Book Antiqua" w:cs="Book Antiqua"/>
          <w:color w:val="000000"/>
        </w:rPr>
        <w:t>Intraoperative use of indocyanine green fluorescence imaging in rectal cancer surgery: The state of the art</w:t>
      </w:r>
      <w:r w:rsidR="00BA016E">
        <w:rPr>
          <w:rFonts w:ascii="Book Antiqua" w:eastAsia="Book Antiqua" w:hAnsi="Book Antiqua" w:cs="Book Antiqua"/>
          <w:color w:val="000000"/>
        </w:rPr>
        <w:t>.</w:t>
      </w:r>
      <w:r w:rsidR="0069211A" w:rsidRPr="00406539">
        <w:rPr>
          <w:rFonts w:ascii="Book Antiqua" w:eastAsia="Book Antiqua" w:hAnsi="Book Antiqua" w:cs="Book Antiqua"/>
          <w:color w:val="000000"/>
        </w:rPr>
        <w:t xml:space="preserve"> </w:t>
      </w:r>
      <w:r w:rsidR="0069211A" w:rsidRPr="00406539">
        <w:rPr>
          <w:rFonts w:ascii="Book Antiqua" w:eastAsia="Book Antiqua" w:hAnsi="Book Antiqua" w:cs="Book Antiqua"/>
          <w:i/>
          <w:iCs/>
          <w:color w:val="000000"/>
        </w:rPr>
        <w:t>World J Gastroenterol</w:t>
      </w:r>
      <w:r w:rsidR="0069211A" w:rsidRPr="00406539">
        <w:rPr>
          <w:rFonts w:ascii="Book Antiqua" w:eastAsia="Book Antiqua" w:hAnsi="Book Antiqua" w:cs="Book Antiqua"/>
          <w:color w:val="000000"/>
        </w:rPr>
        <w:t xml:space="preserve"> 2021; </w:t>
      </w:r>
      <w:r w:rsidR="005446D8" w:rsidRPr="005446D8">
        <w:rPr>
          <w:rFonts w:ascii="Book Antiqua" w:eastAsia="Book Antiqua" w:hAnsi="Book Antiqua" w:cs="Book Antiqua"/>
          <w:color w:val="000000"/>
        </w:rPr>
        <w:t xml:space="preserve">27(38): </w:t>
      </w:r>
      <w:r w:rsidR="00D81B9A" w:rsidRPr="00D81B9A">
        <w:rPr>
          <w:rFonts w:ascii="Book Antiqua" w:eastAsia="Book Antiqua" w:hAnsi="Book Antiqua" w:cs="Book Antiqua"/>
          <w:color w:val="000000"/>
        </w:rPr>
        <w:t>6374-6386</w:t>
      </w:r>
      <w:r w:rsidR="005446D8" w:rsidRPr="005446D8">
        <w:rPr>
          <w:rFonts w:ascii="Book Antiqua" w:eastAsia="Book Antiqua" w:hAnsi="Book Antiqua" w:cs="Book Antiqua"/>
          <w:color w:val="000000"/>
        </w:rPr>
        <w:t xml:space="preserve"> </w:t>
      </w:r>
    </w:p>
    <w:p w14:paraId="57D61C36" w14:textId="00D34B05" w:rsidR="00D81B9A" w:rsidRDefault="005446D8" w:rsidP="00406539">
      <w:pPr>
        <w:spacing w:line="360" w:lineRule="auto"/>
        <w:jc w:val="both"/>
        <w:rPr>
          <w:rFonts w:ascii="Book Antiqua" w:hAnsi="Book Antiqua" w:cs="Book Antiqua" w:hint="eastAsia"/>
          <w:color w:val="000000"/>
          <w:lang w:eastAsia="zh-CN"/>
        </w:rPr>
      </w:pPr>
      <w:r w:rsidRPr="00DD2700">
        <w:rPr>
          <w:rFonts w:ascii="Book Antiqua" w:eastAsia="Book Antiqua" w:hAnsi="Book Antiqua" w:cs="Book Antiqua"/>
          <w:b/>
          <w:color w:val="000000"/>
        </w:rPr>
        <w:t>URL:</w:t>
      </w:r>
      <w:r w:rsidRPr="005446D8">
        <w:rPr>
          <w:rFonts w:ascii="Book Antiqua" w:eastAsia="Book Antiqua" w:hAnsi="Book Antiqua" w:cs="Book Antiqua"/>
          <w:color w:val="000000"/>
        </w:rPr>
        <w:t xml:space="preserve"> https://www.wjgnet.com/1007-9327/full/v27/i38/</w:t>
      </w:r>
      <w:r w:rsidR="00D81B9A" w:rsidRPr="00D81B9A">
        <w:rPr>
          <w:rFonts w:ascii="Book Antiqua" w:eastAsia="Book Antiqua" w:hAnsi="Book Antiqua" w:cs="Book Antiqua"/>
          <w:color w:val="000000"/>
        </w:rPr>
        <w:t>6374</w:t>
      </w:r>
      <w:r w:rsidRPr="005446D8">
        <w:rPr>
          <w:rFonts w:ascii="Book Antiqua" w:eastAsia="Book Antiqua" w:hAnsi="Book Antiqua" w:cs="Book Antiqua"/>
          <w:color w:val="000000"/>
        </w:rPr>
        <w:t xml:space="preserve">.htm </w:t>
      </w:r>
    </w:p>
    <w:p w14:paraId="57E1D77D" w14:textId="68BAAAA1" w:rsidR="00A77B3E" w:rsidRPr="00406539" w:rsidRDefault="005446D8" w:rsidP="00406539">
      <w:pPr>
        <w:spacing w:line="360" w:lineRule="auto"/>
        <w:jc w:val="both"/>
        <w:rPr>
          <w:rFonts w:ascii="Book Antiqua" w:hAnsi="Book Antiqua"/>
        </w:rPr>
      </w:pPr>
      <w:r w:rsidRPr="00DD2700">
        <w:rPr>
          <w:rFonts w:ascii="Book Antiqua" w:eastAsia="Book Antiqua" w:hAnsi="Book Antiqua" w:cs="Book Antiqua"/>
          <w:b/>
          <w:color w:val="000000"/>
        </w:rPr>
        <w:t>DOI:</w:t>
      </w:r>
      <w:r w:rsidRPr="005446D8">
        <w:rPr>
          <w:rFonts w:ascii="Book Antiqua" w:eastAsia="Book Antiqua" w:hAnsi="Book Antiqua" w:cs="Book Antiqua"/>
          <w:color w:val="000000"/>
        </w:rPr>
        <w:t xml:space="preserve"> https://dx.doi.org/10.3748/wjg.v27.i38.</w:t>
      </w:r>
      <w:r w:rsidR="00D81B9A" w:rsidRPr="00D81B9A">
        <w:rPr>
          <w:rFonts w:ascii="Book Antiqua" w:eastAsia="Book Antiqua" w:hAnsi="Book Antiqua" w:cs="Book Antiqua"/>
          <w:color w:val="000000"/>
        </w:rPr>
        <w:t>6374</w:t>
      </w:r>
    </w:p>
    <w:p w14:paraId="0E14AD08" w14:textId="77777777" w:rsidR="00A77B3E" w:rsidRPr="00406539" w:rsidRDefault="00A77B3E" w:rsidP="00406539">
      <w:pPr>
        <w:spacing w:line="360" w:lineRule="auto"/>
        <w:jc w:val="both"/>
        <w:rPr>
          <w:rFonts w:ascii="Book Antiqua" w:hAnsi="Book Antiqua"/>
        </w:rPr>
      </w:pPr>
    </w:p>
    <w:p w14:paraId="4A3EBE7C" w14:textId="4E449595"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bCs/>
          <w:color w:val="000000"/>
        </w:rPr>
        <w:t xml:space="preserve">Core Tip: </w:t>
      </w:r>
      <w:r w:rsidRPr="00406539">
        <w:rPr>
          <w:rFonts w:ascii="Book Antiqua" w:eastAsia="Book Antiqua" w:hAnsi="Book Antiqua" w:cs="Book Antiqua"/>
          <w:color w:val="000000"/>
        </w:rPr>
        <w:t xml:space="preserve">There is growing interest </w:t>
      </w:r>
      <w:r w:rsidR="00DE059E">
        <w:rPr>
          <w:rFonts w:ascii="Book Antiqua" w:eastAsia="Book Antiqua" w:hAnsi="Book Antiqua" w:cs="Book Antiqua"/>
          <w:color w:val="000000"/>
        </w:rPr>
        <w:t>in</w:t>
      </w:r>
      <w:r w:rsidR="00DE059E"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real</w:t>
      </w:r>
      <w:r w:rsidR="00DE059E">
        <w:rPr>
          <w:rFonts w:ascii="Book Antiqua" w:eastAsia="Book Antiqua" w:hAnsi="Book Antiqua" w:cs="Book Antiqua"/>
          <w:color w:val="000000"/>
        </w:rPr>
        <w:t>-</w:t>
      </w:r>
      <w:r w:rsidRPr="00406539">
        <w:rPr>
          <w:rFonts w:ascii="Book Antiqua" w:eastAsia="Book Antiqua" w:hAnsi="Book Antiqua" w:cs="Book Antiqua"/>
          <w:color w:val="000000"/>
        </w:rPr>
        <w:t xml:space="preserve">time fluorescence-guided surgery. The intraoperative use of </w:t>
      </w:r>
      <w:r w:rsidR="001253AB">
        <w:rPr>
          <w:rFonts w:ascii="Book Antiqua" w:eastAsia="Book Antiqua" w:hAnsi="Book Antiqua" w:cs="Book Antiqua"/>
          <w:color w:val="000000"/>
        </w:rPr>
        <w:t>i</w:t>
      </w:r>
      <w:r w:rsidRPr="00406539">
        <w:rPr>
          <w:rFonts w:ascii="Book Antiqua" w:eastAsia="Book Antiqua" w:hAnsi="Book Antiqua" w:cs="Book Antiqua"/>
          <w:color w:val="000000"/>
        </w:rPr>
        <w:t xml:space="preserve">ndocyanine </w:t>
      </w:r>
      <w:r w:rsidR="00506310">
        <w:rPr>
          <w:rFonts w:ascii="Book Antiqua" w:eastAsia="Book Antiqua" w:hAnsi="Book Antiqua" w:cs="Book Antiqua"/>
          <w:color w:val="000000"/>
        </w:rPr>
        <w:t>g</w:t>
      </w:r>
      <w:r w:rsidRPr="00406539">
        <w:rPr>
          <w:rFonts w:ascii="Book Antiqua" w:eastAsia="Book Antiqua" w:hAnsi="Book Antiqua" w:cs="Book Antiqua"/>
          <w:color w:val="000000"/>
        </w:rPr>
        <w:t>reen (ICG) during rectal cancer surgery has found many applications over time. Given the wide availability in current practice, it is important for clinicians to be aware of all potential uses of ICG fluorescence technology in order to facilitate the procedures, limit injuries</w:t>
      </w:r>
      <w:r w:rsidR="00DE059E">
        <w:rPr>
          <w:rFonts w:ascii="Book Antiqua" w:eastAsia="Book Antiqua" w:hAnsi="Book Antiqua" w:cs="Book Antiqua"/>
          <w:color w:val="000000"/>
        </w:rPr>
        <w:t>,</w:t>
      </w:r>
      <w:r w:rsidRPr="00406539">
        <w:rPr>
          <w:rFonts w:ascii="Book Antiqua" w:eastAsia="Book Antiqua" w:hAnsi="Book Antiqua" w:cs="Book Antiqua"/>
          <w:color w:val="000000"/>
        </w:rPr>
        <w:t xml:space="preserve"> and improve outcomes. Herein, we provide a concise overview of the literature regarding the use of ICG fluorescence imaging in this setting.</w:t>
      </w:r>
    </w:p>
    <w:p w14:paraId="36C48302" w14:textId="77777777" w:rsidR="002C2367" w:rsidRDefault="002C2367" w:rsidP="00406539">
      <w:pPr>
        <w:spacing w:line="360" w:lineRule="auto"/>
        <w:jc w:val="both"/>
        <w:rPr>
          <w:rFonts w:ascii="Book Antiqua" w:eastAsia="Book Antiqua" w:hAnsi="Book Antiqua" w:cs="Book Antiqua"/>
          <w:b/>
          <w:caps/>
          <w:color w:val="000000"/>
          <w:u w:val="single"/>
        </w:rPr>
        <w:sectPr w:rsidR="002C2367">
          <w:pgSz w:w="12240" w:h="15840"/>
          <w:pgMar w:top="1440" w:right="1440" w:bottom="1440" w:left="1440" w:header="720" w:footer="720" w:gutter="0"/>
          <w:cols w:space="720"/>
          <w:docGrid w:linePitch="360"/>
        </w:sectPr>
      </w:pPr>
    </w:p>
    <w:p w14:paraId="7D353421" w14:textId="6667CA30"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aps/>
          <w:color w:val="000000"/>
          <w:u w:val="single"/>
        </w:rPr>
        <w:t>INTRODUCTION</w:t>
      </w:r>
    </w:p>
    <w:p w14:paraId="7A44E346" w14:textId="5E42A55F" w:rsidR="00A77B3E" w:rsidRPr="00406539" w:rsidRDefault="0069211A" w:rsidP="00F56A7E">
      <w:pPr>
        <w:spacing w:line="360" w:lineRule="auto"/>
        <w:jc w:val="both"/>
        <w:rPr>
          <w:rFonts w:ascii="Book Antiqua" w:hAnsi="Book Antiqua"/>
        </w:rPr>
      </w:pPr>
      <w:r w:rsidRPr="00406539">
        <w:rPr>
          <w:rFonts w:ascii="Book Antiqua" w:eastAsia="Book Antiqua" w:hAnsi="Book Antiqua" w:cs="Book Antiqua"/>
          <w:color w:val="000000"/>
        </w:rPr>
        <w:t>Colorectal carcinoma is the third most common cancer for both men and women and the second leading cause of cancer-related deaths</w:t>
      </w:r>
      <w:r w:rsidRPr="00406539">
        <w:rPr>
          <w:rFonts w:ascii="Book Antiqua" w:eastAsia="Book Antiqua" w:hAnsi="Book Antiqua" w:cs="Book Antiqua"/>
          <w:color w:val="000000"/>
          <w:vertAlign w:val="superscript"/>
        </w:rPr>
        <w:t>[1]</w:t>
      </w:r>
      <w:r w:rsidRPr="00406539">
        <w:rPr>
          <w:rFonts w:ascii="Book Antiqua" w:eastAsia="Book Antiqua" w:hAnsi="Book Antiqua" w:cs="Book Antiqua"/>
          <w:color w:val="000000"/>
        </w:rPr>
        <w:t>. Primary rectal localization occurs in 35% of cases</w:t>
      </w:r>
      <w:r w:rsidRPr="00406539">
        <w:rPr>
          <w:rFonts w:ascii="Book Antiqua" w:eastAsia="Book Antiqua" w:hAnsi="Book Antiqua" w:cs="Book Antiqua"/>
          <w:color w:val="000000"/>
          <w:vertAlign w:val="superscript"/>
        </w:rPr>
        <w:t>[2]</w:t>
      </w:r>
      <w:r w:rsidRPr="00406539">
        <w:rPr>
          <w:rFonts w:ascii="Book Antiqua" w:eastAsia="Book Antiqua" w:hAnsi="Book Antiqua" w:cs="Book Antiqua"/>
          <w:color w:val="000000"/>
        </w:rPr>
        <w:t xml:space="preserve">. Although multidisciplinary management of rectal cancer </w:t>
      </w:r>
      <w:r w:rsidR="00DE059E">
        <w:rPr>
          <w:rFonts w:ascii="Book Antiqua" w:eastAsia="Book Antiqua" w:hAnsi="Book Antiqua" w:cs="Book Antiqua"/>
          <w:color w:val="000000"/>
        </w:rPr>
        <w:t>is</w:t>
      </w:r>
      <w:r w:rsidRPr="00406539">
        <w:rPr>
          <w:rFonts w:ascii="Book Antiqua" w:eastAsia="Book Antiqua" w:hAnsi="Book Antiqua" w:cs="Book Antiqua"/>
          <w:color w:val="000000"/>
        </w:rPr>
        <w:t xml:space="preserve"> the standard of care, surgery remains the cornerstone of curative treatment. Total </w:t>
      </w:r>
      <w:r w:rsidR="008E1056">
        <w:rPr>
          <w:rFonts w:ascii="Book Antiqua" w:eastAsia="Book Antiqua" w:hAnsi="Book Antiqua" w:cs="Book Antiqua"/>
          <w:color w:val="000000"/>
        </w:rPr>
        <w:t>m</w:t>
      </w:r>
      <w:r w:rsidRPr="00406539">
        <w:rPr>
          <w:rFonts w:ascii="Book Antiqua" w:eastAsia="Book Antiqua" w:hAnsi="Book Antiqua" w:cs="Book Antiqua"/>
          <w:color w:val="000000"/>
        </w:rPr>
        <w:t xml:space="preserve">esorectal </w:t>
      </w:r>
      <w:r w:rsidR="008E1056">
        <w:rPr>
          <w:rFonts w:ascii="Book Antiqua" w:eastAsia="Book Antiqua" w:hAnsi="Book Antiqua" w:cs="Book Antiqua"/>
          <w:color w:val="000000"/>
        </w:rPr>
        <w:t>e</w:t>
      </w:r>
      <w:r w:rsidRPr="00406539">
        <w:rPr>
          <w:rFonts w:ascii="Book Antiqua" w:eastAsia="Book Antiqua" w:hAnsi="Book Antiqua" w:cs="Book Antiqua"/>
          <w:color w:val="000000"/>
        </w:rPr>
        <w:t>xcision (TME), described for the first time by Heald</w:t>
      </w:r>
      <w:r w:rsidR="00563EAD">
        <w:rPr>
          <w:rFonts w:ascii="Book Antiqua" w:eastAsia="Book Antiqua" w:hAnsi="Book Antiqua" w:cs="Book Antiqua"/>
          <w:color w:val="000000"/>
        </w:rPr>
        <w:t xml:space="preserve"> </w:t>
      </w:r>
      <w:r w:rsidR="00563EAD" w:rsidRPr="00563EAD">
        <w:rPr>
          <w:rFonts w:ascii="Book Antiqua" w:eastAsia="Book Antiqua" w:hAnsi="Book Antiqua" w:cs="Book Antiqua"/>
          <w:i/>
          <w:iCs/>
          <w:color w:val="000000"/>
        </w:rPr>
        <w:t>et al</w:t>
      </w:r>
      <w:r w:rsidRPr="00406539">
        <w:rPr>
          <w:rFonts w:ascii="Book Antiqua" w:eastAsia="Book Antiqua" w:hAnsi="Book Antiqua" w:cs="Book Antiqua"/>
          <w:color w:val="000000"/>
          <w:vertAlign w:val="superscript"/>
        </w:rPr>
        <w:t>[3,4]</w:t>
      </w:r>
      <w:r w:rsidRPr="00F56A7E">
        <w:rPr>
          <w:rFonts w:ascii="Book Antiqua" w:eastAsia="Book Antiqua" w:hAnsi="Book Antiqua" w:cs="Book Antiqua"/>
          <w:color w:val="000000"/>
        </w:rPr>
        <w:t>,</w:t>
      </w:r>
      <w:r w:rsidRPr="00DE059E">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should now be performed </w:t>
      </w:r>
      <w:r w:rsidR="00DE059E">
        <w:rPr>
          <w:rFonts w:ascii="Book Antiqua" w:eastAsia="Book Antiqua" w:hAnsi="Book Antiqua" w:cs="Book Antiqua"/>
          <w:color w:val="000000"/>
        </w:rPr>
        <w:t>routinely</w:t>
      </w:r>
      <w:r w:rsidRPr="00406539">
        <w:rPr>
          <w:rFonts w:ascii="Book Antiqua" w:eastAsia="Book Antiqua" w:hAnsi="Book Antiqua" w:cs="Book Antiqua"/>
          <w:color w:val="000000"/>
        </w:rPr>
        <w:t xml:space="preserve"> in case</w:t>
      </w:r>
      <w:r w:rsidR="00DE059E">
        <w:rPr>
          <w:rFonts w:ascii="Book Antiqua" w:eastAsia="Book Antiqua" w:hAnsi="Book Antiqua" w:cs="Book Antiqua"/>
          <w:color w:val="000000"/>
        </w:rPr>
        <w:t>s</w:t>
      </w:r>
      <w:r w:rsidRPr="00406539">
        <w:rPr>
          <w:rFonts w:ascii="Book Antiqua" w:eastAsia="Book Antiqua" w:hAnsi="Book Antiqua" w:cs="Book Antiqua"/>
          <w:color w:val="000000"/>
        </w:rPr>
        <w:t xml:space="preserve"> of </w:t>
      </w:r>
      <w:r w:rsidR="007E4F47">
        <w:rPr>
          <w:rFonts w:ascii="Book Antiqua" w:eastAsia="Book Antiqua" w:hAnsi="Book Antiqua" w:cs="Book Antiqua"/>
          <w:color w:val="000000"/>
        </w:rPr>
        <w:t xml:space="preserve"> middle and lower </w:t>
      </w:r>
      <w:r w:rsidRPr="00406539">
        <w:rPr>
          <w:rFonts w:ascii="Book Antiqua" w:eastAsia="Book Antiqua" w:hAnsi="Book Antiqua" w:cs="Book Antiqua"/>
          <w:color w:val="000000"/>
        </w:rPr>
        <w:t>rectal tumors after neoadjuvant therapy for locally advanced cancer (T3-4 and/or N+)</w:t>
      </w:r>
      <w:r w:rsidRPr="00406539">
        <w:rPr>
          <w:rFonts w:ascii="Book Antiqua" w:eastAsia="Book Antiqua" w:hAnsi="Book Antiqua" w:cs="Book Antiqua"/>
          <w:color w:val="000000"/>
          <w:vertAlign w:val="superscript"/>
        </w:rPr>
        <w:t>[5]</w:t>
      </w:r>
      <w:r w:rsidR="00F761F4">
        <w:rPr>
          <w:rFonts w:ascii="Book Antiqua" w:eastAsia="Book Antiqua" w:hAnsi="Book Antiqua" w:cs="Book Antiqua"/>
          <w:color w:val="000000"/>
        </w:rPr>
        <w:t xml:space="preserve">. </w:t>
      </w:r>
      <w:r w:rsidR="00DE059E">
        <w:rPr>
          <w:rFonts w:ascii="Book Antiqua" w:eastAsia="Book Antiqua" w:hAnsi="Book Antiqua" w:cs="Book Antiqua"/>
          <w:color w:val="000000"/>
        </w:rPr>
        <w:t>R</w:t>
      </w:r>
      <w:r w:rsidRPr="00406539">
        <w:rPr>
          <w:rFonts w:ascii="Book Antiqua" w:eastAsia="Book Antiqua" w:hAnsi="Book Antiqua" w:cs="Book Antiqua"/>
          <w:color w:val="000000"/>
        </w:rPr>
        <w:t xml:space="preserve">espect </w:t>
      </w:r>
      <w:r w:rsidR="00DE059E">
        <w:rPr>
          <w:rFonts w:ascii="Book Antiqua" w:eastAsia="Book Antiqua" w:hAnsi="Book Antiqua" w:cs="Book Antiqua"/>
          <w:color w:val="000000"/>
        </w:rPr>
        <w:t>for</w:t>
      </w:r>
      <w:r w:rsidR="00DE059E" w:rsidRPr="00406539">
        <w:rPr>
          <w:rFonts w:ascii="Book Antiqua" w:eastAsia="Book Antiqua" w:hAnsi="Book Antiqua" w:cs="Book Antiqua"/>
          <w:color w:val="000000"/>
        </w:rPr>
        <w:t xml:space="preserve"> </w:t>
      </w:r>
      <w:r w:rsidR="00DE059E">
        <w:rPr>
          <w:rFonts w:ascii="Book Antiqua" w:eastAsia="Book Antiqua" w:hAnsi="Book Antiqua" w:cs="Book Antiqua"/>
          <w:color w:val="000000"/>
        </w:rPr>
        <w:t xml:space="preserve">the principles of </w:t>
      </w:r>
      <w:r w:rsidRPr="00406539">
        <w:rPr>
          <w:rFonts w:ascii="Book Antiqua" w:eastAsia="Book Antiqua" w:hAnsi="Book Antiqua" w:cs="Book Antiqua"/>
          <w:color w:val="000000"/>
        </w:rPr>
        <w:t>surgical oncolog</w:t>
      </w:r>
      <w:r w:rsidR="00DE059E">
        <w:rPr>
          <w:rFonts w:ascii="Book Antiqua" w:eastAsia="Book Antiqua" w:hAnsi="Book Antiqua" w:cs="Book Antiqua"/>
          <w:color w:val="000000"/>
        </w:rPr>
        <w:t>y,</w:t>
      </w:r>
      <w:r w:rsidRPr="00406539">
        <w:rPr>
          <w:rFonts w:ascii="Book Antiqua" w:eastAsia="Book Antiqua" w:hAnsi="Book Antiqua" w:cs="Book Antiqua"/>
          <w:color w:val="000000"/>
        </w:rPr>
        <w:t xml:space="preserve"> </w:t>
      </w:r>
      <w:r w:rsidR="00DE059E">
        <w:rPr>
          <w:rFonts w:ascii="Book Antiqua" w:eastAsia="Book Antiqua" w:hAnsi="Book Antiqua" w:cs="Book Antiqua"/>
          <w:color w:val="000000"/>
        </w:rPr>
        <w:t xml:space="preserve">including </w:t>
      </w:r>
      <w:r w:rsidRPr="00406539">
        <w:rPr>
          <w:rFonts w:ascii="Book Antiqua" w:eastAsia="Book Antiqua" w:hAnsi="Book Antiqua" w:cs="Book Antiqua"/>
          <w:color w:val="000000"/>
        </w:rPr>
        <w:t xml:space="preserve">complete TME, </w:t>
      </w:r>
      <w:r w:rsidR="00DE059E">
        <w:rPr>
          <w:rFonts w:ascii="Book Antiqua" w:eastAsia="Book Antiqua" w:hAnsi="Book Antiqua" w:cs="Book Antiqua"/>
          <w:color w:val="000000"/>
        </w:rPr>
        <w:t xml:space="preserve">and </w:t>
      </w:r>
      <w:r w:rsidRPr="00406539">
        <w:rPr>
          <w:rFonts w:ascii="Book Antiqua" w:eastAsia="Book Antiqua" w:hAnsi="Book Antiqua" w:cs="Book Antiqua"/>
          <w:color w:val="000000"/>
        </w:rPr>
        <w:t>negative distal and circumferential resection margin</w:t>
      </w:r>
      <w:r w:rsidR="00DE059E">
        <w:rPr>
          <w:rFonts w:ascii="Book Antiqua" w:eastAsia="Book Antiqua" w:hAnsi="Book Antiqua" w:cs="Book Antiqua"/>
          <w:color w:val="000000"/>
        </w:rPr>
        <w:t xml:space="preserve">s </w:t>
      </w:r>
      <w:r w:rsidRPr="00406539">
        <w:rPr>
          <w:rFonts w:ascii="Book Antiqua" w:eastAsia="Book Antiqua" w:hAnsi="Book Antiqua" w:cs="Book Antiqua"/>
          <w:color w:val="000000"/>
        </w:rPr>
        <w:t xml:space="preserve">is mandatory to achieve </w:t>
      </w:r>
      <w:r w:rsidR="00DE059E">
        <w:rPr>
          <w:rFonts w:ascii="Book Antiqua" w:eastAsia="Book Antiqua" w:hAnsi="Book Antiqua" w:cs="Book Antiqua"/>
          <w:color w:val="000000"/>
        </w:rPr>
        <w:t>improved</w:t>
      </w:r>
      <w:r w:rsidR="00DE059E"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survival. </w:t>
      </w:r>
      <w:r w:rsidR="00DE059E">
        <w:rPr>
          <w:rFonts w:ascii="Book Antiqua" w:eastAsia="Book Antiqua" w:hAnsi="Book Antiqua" w:cs="Book Antiqua"/>
          <w:color w:val="000000"/>
        </w:rPr>
        <w:t>Also, much</w:t>
      </w:r>
      <w:r w:rsidR="00DE059E"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effort </w:t>
      </w:r>
      <w:r w:rsidR="00DE059E" w:rsidRPr="00406539">
        <w:rPr>
          <w:rFonts w:ascii="Book Antiqua" w:eastAsia="Book Antiqua" w:hAnsi="Book Antiqua" w:cs="Book Antiqua"/>
          <w:color w:val="000000"/>
        </w:rPr>
        <w:t>ha</w:t>
      </w:r>
      <w:r w:rsidR="00DE059E">
        <w:rPr>
          <w:rFonts w:ascii="Book Antiqua" w:eastAsia="Book Antiqua" w:hAnsi="Book Antiqua" w:cs="Book Antiqua"/>
          <w:color w:val="000000"/>
        </w:rPr>
        <w:t xml:space="preserve">s </w:t>
      </w:r>
      <w:r w:rsidRPr="00406539">
        <w:rPr>
          <w:rFonts w:ascii="Book Antiqua" w:eastAsia="Book Antiqua" w:hAnsi="Book Antiqua" w:cs="Book Antiqua"/>
          <w:color w:val="000000"/>
        </w:rPr>
        <w:t>been made to achieve faster and enhanced recovery</w:t>
      </w:r>
      <w:r w:rsidRPr="00406539">
        <w:rPr>
          <w:rFonts w:ascii="Book Antiqua" w:eastAsia="Book Antiqua" w:hAnsi="Book Antiqua" w:cs="Book Antiqua"/>
          <w:color w:val="000000"/>
          <w:vertAlign w:val="superscript"/>
        </w:rPr>
        <w:t>[6,7]</w:t>
      </w:r>
      <w:r w:rsidRPr="00406539">
        <w:rPr>
          <w:rFonts w:ascii="Book Antiqua" w:eastAsia="Book Antiqua" w:hAnsi="Book Antiqua" w:cs="Book Antiqua"/>
          <w:color w:val="000000"/>
        </w:rPr>
        <w:t xml:space="preserve"> and better quality of life after rectal cancer surgery</w:t>
      </w:r>
      <w:r w:rsidRPr="00406539">
        <w:rPr>
          <w:rFonts w:ascii="Book Antiqua" w:eastAsia="Book Antiqua" w:hAnsi="Book Antiqua" w:cs="Book Antiqua"/>
          <w:color w:val="000000"/>
          <w:vertAlign w:val="superscript"/>
        </w:rPr>
        <w:t>[8]</w:t>
      </w:r>
      <w:r w:rsidRPr="00406539">
        <w:rPr>
          <w:rFonts w:ascii="Book Antiqua" w:eastAsia="Book Antiqua" w:hAnsi="Book Antiqua" w:cs="Book Antiqua"/>
          <w:color w:val="000000"/>
        </w:rPr>
        <w:t xml:space="preserve"> over time. </w:t>
      </w:r>
      <w:r w:rsidR="00DE059E">
        <w:rPr>
          <w:rFonts w:ascii="Book Antiqua" w:eastAsia="Book Antiqua" w:hAnsi="Book Antiqua" w:cs="Book Antiqua"/>
          <w:color w:val="000000"/>
        </w:rPr>
        <w:t>Advances in oncology</w:t>
      </w:r>
      <w:r w:rsidRPr="00406539">
        <w:rPr>
          <w:rFonts w:ascii="Book Antiqua" w:eastAsia="Book Antiqua" w:hAnsi="Book Antiqua" w:cs="Book Antiqua"/>
          <w:color w:val="000000"/>
        </w:rPr>
        <w:t xml:space="preserve"> research</w:t>
      </w:r>
      <w:r w:rsidRPr="00406539">
        <w:rPr>
          <w:rFonts w:ascii="Book Antiqua" w:eastAsia="Book Antiqua" w:hAnsi="Book Antiqua" w:cs="Book Antiqua"/>
          <w:color w:val="000000"/>
          <w:vertAlign w:val="superscript"/>
        </w:rPr>
        <w:t>[9]</w:t>
      </w:r>
      <w:r w:rsidR="00C204B0">
        <w:rPr>
          <w:rFonts w:ascii="Book Antiqua" w:eastAsia="Book Antiqua" w:hAnsi="Book Antiqua" w:cs="Book Antiqua"/>
          <w:color w:val="000000"/>
        </w:rPr>
        <w:t xml:space="preserve"> </w:t>
      </w:r>
      <w:r w:rsidR="00DE059E">
        <w:rPr>
          <w:rFonts w:ascii="Book Antiqua" w:eastAsia="Book Antiqua" w:hAnsi="Book Antiqua" w:cs="Book Antiqua"/>
          <w:color w:val="000000"/>
        </w:rPr>
        <w:t xml:space="preserve">have resulted in increasing roles for </w:t>
      </w:r>
      <w:r w:rsidRPr="00406539">
        <w:rPr>
          <w:rFonts w:ascii="Book Antiqua" w:eastAsia="Book Antiqua" w:hAnsi="Book Antiqua" w:cs="Book Antiqua"/>
          <w:color w:val="000000"/>
        </w:rPr>
        <w:t xml:space="preserve">the latest technologies </w:t>
      </w:r>
      <w:r w:rsidR="00DE059E">
        <w:rPr>
          <w:rFonts w:ascii="Book Antiqua" w:eastAsia="Book Antiqua" w:hAnsi="Book Antiqua" w:cs="Book Antiqua"/>
          <w:color w:val="000000"/>
        </w:rPr>
        <w:t>in surgery</w:t>
      </w:r>
      <w:r w:rsidRPr="00406539">
        <w:rPr>
          <w:rFonts w:ascii="Book Antiqua" w:eastAsia="Book Antiqua" w:hAnsi="Book Antiqua" w:cs="Book Antiqua"/>
          <w:color w:val="000000"/>
        </w:rPr>
        <w:t>. Enhanced video/camera systems</w:t>
      </w:r>
      <w:r w:rsidRPr="00406539">
        <w:rPr>
          <w:rFonts w:ascii="Book Antiqua" w:eastAsia="Book Antiqua" w:hAnsi="Book Antiqua" w:cs="Book Antiqua"/>
          <w:color w:val="000000"/>
          <w:vertAlign w:val="superscript"/>
        </w:rPr>
        <w:t>[10]</w:t>
      </w:r>
      <w:r w:rsidR="00D524C9">
        <w:rPr>
          <w:rFonts w:ascii="Book Antiqua" w:eastAsia="Book Antiqua" w:hAnsi="Book Antiqua" w:cs="Book Antiqua"/>
          <w:color w:val="000000"/>
        </w:rPr>
        <w:t xml:space="preserve">, </w:t>
      </w:r>
      <w:r w:rsidRPr="00406539">
        <w:rPr>
          <w:rFonts w:ascii="Book Antiqua" w:eastAsia="Book Antiqua" w:hAnsi="Book Antiqua" w:cs="Book Antiqua"/>
          <w:color w:val="000000"/>
        </w:rPr>
        <w:t>robotic technology</w:t>
      </w:r>
      <w:r w:rsidRPr="00406539">
        <w:rPr>
          <w:rFonts w:ascii="Book Antiqua" w:eastAsia="Book Antiqua" w:hAnsi="Book Antiqua" w:cs="Book Antiqua"/>
          <w:color w:val="000000"/>
          <w:vertAlign w:val="superscript"/>
        </w:rPr>
        <w:t>[11]</w:t>
      </w:r>
      <w:r w:rsidRPr="00406539">
        <w:rPr>
          <w:rFonts w:ascii="Book Antiqua" w:eastAsia="Book Antiqua" w:hAnsi="Book Antiqua" w:cs="Book Antiqua"/>
          <w:color w:val="000000"/>
        </w:rPr>
        <w:t>, powered staplers</w:t>
      </w:r>
      <w:r w:rsidRPr="00406539">
        <w:rPr>
          <w:rFonts w:ascii="Book Antiqua" w:eastAsia="Book Antiqua" w:hAnsi="Book Antiqua" w:cs="Book Antiqua"/>
          <w:color w:val="000000"/>
          <w:vertAlign w:val="superscript"/>
        </w:rPr>
        <w:t>[12]</w:t>
      </w:r>
      <w:r w:rsidRPr="00406539">
        <w:rPr>
          <w:rFonts w:ascii="Book Antiqua" w:eastAsia="Book Antiqua" w:hAnsi="Book Antiqua" w:cs="Book Antiqua"/>
          <w:color w:val="000000"/>
        </w:rPr>
        <w:t xml:space="preserve">, </w:t>
      </w:r>
      <w:r w:rsidR="00BF0A85">
        <w:rPr>
          <w:rFonts w:ascii="Book Antiqua" w:eastAsia="Book Antiqua" w:hAnsi="Book Antiqua" w:cs="Book Antiqua"/>
          <w:color w:val="000000"/>
        </w:rPr>
        <w:t xml:space="preserve">and </w:t>
      </w:r>
      <w:r w:rsidRPr="00406539">
        <w:rPr>
          <w:rFonts w:ascii="Book Antiqua" w:eastAsia="Book Antiqua" w:hAnsi="Book Antiqua" w:cs="Book Antiqua"/>
          <w:color w:val="000000"/>
        </w:rPr>
        <w:t>speciali</w:t>
      </w:r>
      <w:r w:rsidR="00DE059E">
        <w:rPr>
          <w:rFonts w:ascii="Book Antiqua" w:eastAsia="Book Antiqua" w:hAnsi="Book Antiqua" w:cs="Book Antiqua"/>
          <w:color w:val="000000"/>
        </w:rPr>
        <w:t>z</w:t>
      </w:r>
      <w:r w:rsidRPr="00406539">
        <w:rPr>
          <w:rFonts w:ascii="Book Antiqua" w:eastAsia="Book Antiqua" w:hAnsi="Book Antiqua" w:cs="Book Antiqua"/>
          <w:color w:val="000000"/>
        </w:rPr>
        <w:t>ed operating platforms for natural orifice transluminal endoscopic surgery</w:t>
      </w:r>
      <w:r w:rsidRPr="00406539">
        <w:rPr>
          <w:rFonts w:ascii="Book Antiqua" w:eastAsia="Book Antiqua" w:hAnsi="Book Antiqua" w:cs="Book Antiqua"/>
          <w:color w:val="000000"/>
          <w:vertAlign w:val="superscript"/>
        </w:rPr>
        <w:t>[13]</w:t>
      </w:r>
      <w:r w:rsidRPr="00406539">
        <w:rPr>
          <w:rFonts w:ascii="Book Antiqua" w:eastAsia="Book Antiqua" w:hAnsi="Book Antiqua" w:cs="Book Antiqua"/>
          <w:color w:val="000000"/>
        </w:rPr>
        <w:t xml:space="preserve"> are just a few examples of surgical innovations in colorectal surgery introduced in the last decades. In this setting, laser fluorescence using indocyanine green (ICG) dye is a promising and widespread real-time technology because of its easy accessibility, accuracy and cost-effectiveness.</w:t>
      </w:r>
    </w:p>
    <w:p w14:paraId="4545C594" w14:textId="1E804009" w:rsidR="00A77B3E" w:rsidRPr="0001650F" w:rsidRDefault="0069211A" w:rsidP="00FD6196">
      <w:pPr>
        <w:spacing w:line="360" w:lineRule="auto"/>
        <w:ind w:firstLineChars="100" w:firstLine="240"/>
        <w:jc w:val="both"/>
        <w:rPr>
          <w:rFonts w:ascii="Book Antiqua" w:eastAsia="Book Antiqua" w:hAnsi="Book Antiqua" w:cs="Book Antiqua"/>
          <w:color w:val="000000"/>
        </w:rPr>
      </w:pPr>
      <w:r w:rsidRPr="00406539">
        <w:rPr>
          <w:rFonts w:ascii="Book Antiqua" w:eastAsia="Book Antiqua" w:hAnsi="Book Antiqua" w:cs="Book Antiqua"/>
          <w:color w:val="000000"/>
        </w:rPr>
        <w:t xml:space="preserve">The concept of ICG intraoperative angiography is based on the </w:t>
      </w:r>
      <w:r w:rsidR="00FD6196" w:rsidRPr="00406539">
        <w:rPr>
          <w:rFonts w:ascii="Book Antiqua" w:eastAsia="Book Antiqua" w:hAnsi="Book Antiqua" w:cs="Book Antiqua"/>
          <w:color w:val="000000"/>
        </w:rPr>
        <w:t xml:space="preserve">ability </w:t>
      </w:r>
      <w:r w:rsidR="00FD6196">
        <w:rPr>
          <w:rFonts w:ascii="Book Antiqua" w:eastAsia="Book Antiqua" w:hAnsi="Book Antiqua" w:cs="Book Antiqua"/>
          <w:color w:val="000000"/>
        </w:rPr>
        <w:t xml:space="preserve">of </w:t>
      </w:r>
      <w:r w:rsidRPr="00406539">
        <w:rPr>
          <w:rFonts w:ascii="Book Antiqua" w:eastAsia="Book Antiqua" w:hAnsi="Book Antiqua" w:cs="Book Antiqua"/>
          <w:color w:val="000000"/>
        </w:rPr>
        <w:t>ICG to absorb near-infrared light (NIR) at 800 nm and to emit fluorescence at a wavelength of 830 nm. Albumin is the most important intravascular binding-protein for ICG so that tissue microperfusion is revealed by the presence of fluorescence. In brief, a bolus of ICG is injected into the patient intravenously</w:t>
      </w:r>
      <w:r w:rsidR="00BF0A85">
        <w:rPr>
          <w:rFonts w:ascii="Book Antiqua" w:eastAsia="Book Antiqua" w:hAnsi="Book Antiqua" w:cs="Book Antiqua"/>
          <w:color w:val="000000"/>
        </w:rPr>
        <w:t>,</w:t>
      </w:r>
      <w:r w:rsidRPr="00406539">
        <w:rPr>
          <w:rFonts w:ascii="Book Antiqua" w:eastAsia="Book Antiqua" w:hAnsi="Book Antiqua" w:cs="Book Antiqua"/>
          <w:color w:val="000000"/>
        </w:rPr>
        <w:t xml:space="preserve"> NIR light is then absorbed by ICG in the tissue, and </w:t>
      </w:r>
      <w:r w:rsidR="00FD6196">
        <w:rPr>
          <w:rFonts w:ascii="Book Antiqua" w:eastAsia="Book Antiqua" w:hAnsi="Book Antiqua" w:cs="Book Antiqua"/>
          <w:color w:val="000000"/>
        </w:rPr>
        <w:t xml:space="preserve">the resulting </w:t>
      </w:r>
      <w:r w:rsidRPr="00406539">
        <w:rPr>
          <w:rFonts w:ascii="Book Antiqua" w:eastAsia="Book Antiqua" w:hAnsi="Book Antiqua" w:cs="Book Antiqua"/>
          <w:color w:val="000000"/>
        </w:rPr>
        <w:t xml:space="preserve">fluorescence </w:t>
      </w:r>
      <w:r w:rsidR="00FD6196">
        <w:rPr>
          <w:rFonts w:ascii="Book Antiqua" w:eastAsia="Book Antiqua" w:hAnsi="Book Antiqua" w:cs="Book Antiqua"/>
          <w:color w:val="000000"/>
        </w:rPr>
        <w:t>i</w:t>
      </w:r>
      <w:r w:rsidRPr="00406539">
        <w:rPr>
          <w:rFonts w:ascii="Book Antiqua" w:eastAsia="Book Antiqua" w:hAnsi="Book Antiqua" w:cs="Book Antiqua"/>
          <w:color w:val="000000"/>
        </w:rPr>
        <w:t xml:space="preserve">s a reflection of perfusion. </w:t>
      </w:r>
      <w:r w:rsidR="00FD6196">
        <w:rPr>
          <w:rFonts w:ascii="Book Antiqua" w:hAnsi="Book Antiqua"/>
        </w:rPr>
        <w:t>After</w:t>
      </w:r>
      <w:r w:rsidRPr="00406539">
        <w:rPr>
          <w:rFonts w:ascii="Book Antiqua" w:eastAsia="Book Antiqua" w:hAnsi="Book Antiqua" w:cs="Book Antiqua"/>
          <w:color w:val="000000"/>
        </w:rPr>
        <w:t xml:space="preserve"> the introduction of ICG angiography in clinical practice </w:t>
      </w:r>
      <w:r w:rsidR="00FD6196" w:rsidRPr="00406539">
        <w:rPr>
          <w:rFonts w:ascii="Book Antiqua" w:eastAsia="Book Antiqua" w:hAnsi="Book Antiqua" w:cs="Book Antiqua"/>
          <w:color w:val="000000"/>
        </w:rPr>
        <w:t xml:space="preserve">in 1989 </w:t>
      </w:r>
      <w:r w:rsidRPr="00406539">
        <w:rPr>
          <w:rFonts w:ascii="Book Antiqua" w:eastAsia="Book Antiqua" w:hAnsi="Book Antiqua" w:cs="Book Antiqua"/>
          <w:color w:val="000000"/>
        </w:rPr>
        <w:t>to evaluate choroidal circulation</w:t>
      </w:r>
      <w:r w:rsidRPr="00406539">
        <w:rPr>
          <w:rFonts w:ascii="Book Antiqua" w:eastAsia="Book Antiqua" w:hAnsi="Book Antiqua" w:cs="Book Antiqua"/>
          <w:color w:val="000000"/>
          <w:vertAlign w:val="superscript"/>
        </w:rPr>
        <w:t>[14]</w:t>
      </w:r>
      <w:r w:rsidRPr="00406539">
        <w:rPr>
          <w:rFonts w:ascii="Book Antiqua" w:eastAsia="Book Antiqua" w:hAnsi="Book Antiqua" w:cs="Book Antiqua"/>
          <w:color w:val="000000"/>
        </w:rPr>
        <w:t>, fluorescence imaging technology has been used in hepatobiliary</w:t>
      </w:r>
      <w:r w:rsidRPr="00406539">
        <w:rPr>
          <w:rFonts w:ascii="Book Antiqua" w:eastAsia="Book Antiqua" w:hAnsi="Book Antiqua" w:cs="Book Antiqua"/>
          <w:color w:val="000000"/>
          <w:vertAlign w:val="superscript"/>
        </w:rPr>
        <w:t>[15,16]</w:t>
      </w:r>
      <w:r w:rsidRPr="00406539">
        <w:rPr>
          <w:rFonts w:ascii="Book Antiqua" w:eastAsia="Book Antiqua" w:hAnsi="Book Antiqua" w:cs="Book Antiqua"/>
          <w:color w:val="000000"/>
        </w:rPr>
        <w:t>, gastric cancer</w:t>
      </w:r>
      <w:r w:rsidRPr="00406539">
        <w:rPr>
          <w:rFonts w:ascii="Book Antiqua" w:eastAsia="Book Antiqua" w:hAnsi="Book Antiqua" w:cs="Book Antiqua"/>
          <w:color w:val="000000"/>
          <w:vertAlign w:val="superscript"/>
        </w:rPr>
        <w:t>[17]</w:t>
      </w:r>
      <w:r w:rsidRPr="00406539">
        <w:rPr>
          <w:rFonts w:ascii="Book Antiqua" w:eastAsia="Book Antiqua" w:hAnsi="Book Antiqua" w:cs="Book Antiqua"/>
          <w:color w:val="000000"/>
        </w:rPr>
        <w:t>, gynecologic cancer</w:t>
      </w:r>
      <w:r w:rsidRPr="00406539">
        <w:rPr>
          <w:rFonts w:ascii="Book Antiqua" w:eastAsia="Book Antiqua" w:hAnsi="Book Antiqua" w:cs="Book Antiqua"/>
          <w:color w:val="000000"/>
          <w:vertAlign w:val="superscript"/>
        </w:rPr>
        <w:t>[18]</w:t>
      </w:r>
      <w:r w:rsidRPr="00406539">
        <w:rPr>
          <w:rFonts w:ascii="Book Antiqua" w:eastAsia="Book Antiqua" w:hAnsi="Book Antiqua" w:cs="Book Antiqua"/>
          <w:color w:val="000000"/>
        </w:rPr>
        <w:t>, breast cancer</w:t>
      </w:r>
      <w:r w:rsidRPr="00406539">
        <w:rPr>
          <w:rFonts w:ascii="Book Antiqua" w:eastAsia="Book Antiqua" w:hAnsi="Book Antiqua" w:cs="Book Antiqua"/>
          <w:color w:val="000000"/>
          <w:vertAlign w:val="superscript"/>
        </w:rPr>
        <w:t>[19]</w:t>
      </w:r>
      <w:r w:rsidRPr="00406539">
        <w:rPr>
          <w:rFonts w:ascii="Book Antiqua" w:eastAsia="Book Antiqua" w:hAnsi="Book Antiqua" w:cs="Book Antiqua"/>
          <w:color w:val="000000"/>
        </w:rPr>
        <w:t xml:space="preserve"> and transplantation surgery</w:t>
      </w:r>
      <w:r w:rsidRPr="00406539">
        <w:rPr>
          <w:rFonts w:ascii="Book Antiqua" w:eastAsia="Book Antiqua" w:hAnsi="Book Antiqua" w:cs="Book Antiqua"/>
          <w:color w:val="000000"/>
          <w:vertAlign w:val="superscript"/>
        </w:rPr>
        <w:t>[20]</w:t>
      </w:r>
      <w:r w:rsidRPr="00406539">
        <w:rPr>
          <w:rFonts w:ascii="Book Antiqua" w:eastAsia="Book Antiqua" w:hAnsi="Book Antiqua" w:cs="Book Antiqua"/>
          <w:color w:val="000000"/>
        </w:rPr>
        <w:t>. Furthermore, many colorectal surgeons routinely use ICG imaging to assess bowel viability during colorectal anastomosis. However, several applications of ICG angiography have been described in colorectal surgery with increasing interest for rectal cancer resection. In fact, the implementation of minimally invasive rectal surgery using new approaches (</w:t>
      </w:r>
      <w:r w:rsidRPr="003E4BE1">
        <w:rPr>
          <w:rFonts w:ascii="Book Antiqua" w:eastAsia="Book Antiqua" w:hAnsi="Book Antiqua" w:cs="Book Antiqua"/>
          <w:i/>
          <w:iCs/>
          <w:color w:val="000000"/>
        </w:rPr>
        <w:t>e.g.</w:t>
      </w:r>
      <w:r w:rsidR="003E4BE1">
        <w:rPr>
          <w:rFonts w:ascii="Book Antiqua" w:eastAsia="Book Antiqua" w:hAnsi="Book Antiqua" w:cs="Book Antiqua"/>
          <w:color w:val="000000"/>
        </w:rPr>
        <w:t>,</w:t>
      </w:r>
      <w:r w:rsidRPr="00406539">
        <w:rPr>
          <w:rFonts w:ascii="Book Antiqua" w:eastAsia="Book Antiqua" w:hAnsi="Book Antiqua" w:cs="Book Antiqua"/>
          <w:color w:val="000000"/>
        </w:rPr>
        <w:t xml:space="preserve"> robotic, </w:t>
      </w:r>
      <w:r w:rsidR="00FD6196">
        <w:rPr>
          <w:rFonts w:ascii="Book Antiqua" w:eastAsia="Book Antiqua" w:hAnsi="Book Antiqua" w:cs="Book Antiqua"/>
          <w:color w:val="000000"/>
        </w:rPr>
        <w:t xml:space="preserve">and </w:t>
      </w:r>
      <w:r w:rsidRPr="00406539">
        <w:rPr>
          <w:rFonts w:ascii="Book Antiqua" w:eastAsia="Book Antiqua" w:hAnsi="Book Antiqua" w:cs="Book Antiqua"/>
          <w:color w:val="000000"/>
        </w:rPr>
        <w:t xml:space="preserve">transanal) required the improvement of optical systems. In </w:t>
      </w:r>
      <w:r w:rsidR="00FD6196">
        <w:rPr>
          <w:rFonts w:ascii="Book Antiqua" w:eastAsia="Book Antiqua" w:hAnsi="Book Antiqua" w:cs="Book Antiqua"/>
          <w:color w:val="000000"/>
        </w:rPr>
        <w:t>that</w:t>
      </w:r>
      <w:r w:rsidR="00FD6196"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regard, ICG </w:t>
      </w:r>
      <w:r w:rsidR="00FD6196">
        <w:rPr>
          <w:rFonts w:ascii="Book Antiqua" w:eastAsia="Book Antiqua" w:hAnsi="Book Antiqua" w:cs="Book Antiqua"/>
          <w:color w:val="000000"/>
        </w:rPr>
        <w:t>f</w:t>
      </w:r>
      <w:r w:rsidRPr="00406539">
        <w:rPr>
          <w:rFonts w:ascii="Book Antiqua" w:eastAsia="Book Antiqua" w:hAnsi="Book Antiqua" w:cs="Book Antiqua"/>
          <w:color w:val="000000"/>
        </w:rPr>
        <w:t xml:space="preserve">luorescence </w:t>
      </w:r>
      <w:r w:rsidR="00FD6196">
        <w:rPr>
          <w:rFonts w:ascii="Book Antiqua" w:eastAsia="Book Antiqua" w:hAnsi="Book Antiqua" w:cs="Book Antiqua"/>
          <w:color w:val="000000"/>
        </w:rPr>
        <w:t xml:space="preserve">has </w:t>
      </w:r>
      <w:r w:rsidRPr="00406539">
        <w:rPr>
          <w:rFonts w:ascii="Book Antiqua" w:eastAsia="Book Antiqua" w:hAnsi="Book Antiqua" w:cs="Book Antiqua"/>
          <w:color w:val="000000"/>
        </w:rPr>
        <w:t>optimized the intraoperative vision of anatomical structures by the enhancement of blood and lymph flow.</w:t>
      </w:r>
      <w:r w:rsidR="00FD6196">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The aim of this review is to identify and synthesize data from original </w:t>
      </w:r>
      <w:r w:rsidR="00FD6196">
        <w:rPr>
          <w:rFonts w:ascii="Book Antiqua" w:eastAsia="Book Antiqua" w:hAnsi="Book Antiqua" w:cs="Book Antiqua"/>
          <w:color w:val="000000"/>
        </w:rPr>
        <w:t>research</w:t>
      </w:r>
      <w:r w:rsidR="00FD6196"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evaluating any possible application of ICG fluorescence imaging in rectal cancer surgery. In the last </w:t>
      </w:r>
      <w:r w:rsidR="00FD6196">
        <w:rPr>
          <w:rFonts w:ascii="Book Antiqua" w:eastAsia="Book Antiqua" w:hAnsi="Book Antiqua" w:cs="Book Antiqua"/>
          <w:color w:val="000000"/>
        </w:rPr>
        <w:t>5</w:t>
      </w:r>
      <w:r w:rsidR="00FD6196"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years, the use of ICG </w:t>
      </w:r>
      <w:r w:rsidR="00312D8E">
        <w:rPr>
          <w:rFonts w:ascii="Book Antiqua" w:eastAsia="Book Antiqua" w:hAnsi="Book Antiqua" w:cs="Book Antiqua"/>
          <w:color w:val="000000"/>
        </w:rPr>
        <w:t>f</w:t>
      </w:r>
      <w:r w:rsidRPr="00406539">
        <w:rPr>
          <w:rFonts w:ascii="Book Antiqua" w:eastAsia="Book Antiqua" w:hAnsi="Book Antiqua" w:cs="Book Antiqua"/>
          <w:color w:val="000000"/>
        </w:rPr>
        <w:t xml:space="preserve">luorescence in rectal cancer surgery has </w:t>
      </w:r>
      <w:r w:rsidR="00FD6196">
        <w:rPr>
          <w:rFonts w:ascii="Book Antiqua" w:eastAsia="Book Antiqua" w:hAnsi="Book Antiqua" w:cs="Book Antiqua"/>
          <w:color w:val="000000"/>
        </w:rPr>
        <w:t>attracted</w:t>
      </w:r>
      <w:r w:rsidR="00FD6196"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great interest. The items regarding different intraoperative applications are summarized </w:t>
      </w:r>
      <w:r w:rsidR="00FD6196">
        <w:rPr>
          <w:rFonts w:ascii="Book Antiqua" w:eastAsia="Book Antiqua" w:hAnsi="Book Antiqua" w:cs="Book Antiqua"/>
          <w:color w:val="000000"/>
        </w:rPr>
        <w:t>below</w:t>
      </w:r>
      <w:r w:rsidRPr="00406539">
        <w:rPr>
          <w:rFonts w:ascii="Book Antiqua" w:eastAsia="Book Antiqua" w:hAnsi="Book Antiqua" w:cs="Book Antiqua"/>
          <w:color w:val="000000"/>
        </w:rPr>
        <w:t>.</w:t>
      </w:r>
    </w:p>
    <w:p w14:paraId="20B98965" w14:textId="77777777" w:rsidR="00A77B3E" w:rsidRPr="00406539" w:rsidRDefault="00A77B3E" w:rsidP="00406539">
      <w:pPr>
        <w:spacing w:line="360" w:lineRule="auto"/>
        <w:jc w:val="both"/>
        <w:rPr>
          <w:rFonts w:ascii="Book Antiqua" w:hAnsi="Book Antiqua"/>
        </w:rPr>
      </w:pPr>
    </w:p>
    <w:p w14:paraId="08D8BE3D" w14:textId="53D4542E" w:rsidR="00A77B3E" w:rsidRPr="0033384E" w:rsidRDefault="0033384E" w:rsidP="00406539">
      <w:pPr>
        <w:spacing w:line="360" w:lineRule="auto"/>
        <w:jc w:val="both"/>
        <w:rPr>
          <w:rFonts w:ascii="Book Antiqua" w:hAnsi="Book Antiqua"/>
          <w:u w:val="single"/>
        </w:rPr>
      </w:pPr>
      <w:r w:rsidRPr="0033384E">
        <w:rPr>
          <w:rFonts w:ascii="Book Antiqua" w:eastAsia="Book Antiqua" w:hAnsi="Book Antiqua" w:cs="Book Antiqua"/>
          <w:b/>
          <w:bCs/>
          <w:color w:val="000000"/>
          <w:u w:val="single"/>
        </w:rPr>
        <w:t>ASSESSMENT OF VASCULAR PERFUSION AT THE ANASTOMOTIC SITE</w:t>
      </w:r>
    </w:p>
    <w:p w14:paraId="7E06D5C4" w14:textId="42E78697" w:rsidR="00A77B3E" w:rsidRPr="00406539" w:rsidRDefault="00C51A48" w:rsidP="00406539">
      <w:pPr>
        <w:spacing w:line="360" w:lineRule="auto"/>
        <w:jc w:val="both"/>
        <w:rPr>
          <w:rFonts w:ascii="Book Antiqua" w:hAnsi="Book Antiqua"/>
        </w:rPr>
      </w:pPr>
      <w:r w:rsidRPr="00406539">
        <w:rPr>
          <w:rFonts w:ascii="Book Antiqua" w:eastAsia="Book Antiqua" w:hAnsi="Book Antiqua" w:cs="Book Antiqua"/>
          <w:color w:val="000000"/>
        </w:rPr>
        <w:t>Anastomotic</w:t>
      </w:r>
      <w:r w:rsidR="0069211A" w:rsidRPr="00406539">
        <w:rPr>
          <w:rFonts w:ascii="Book Antiqua" w:eastAsia="Book Antiqua" w:hAnsi="Book Antiqua" w:cs="Book Antiqua"/>
          <w:color w:val="000000"/>
        </w:rPr>
        <w:t xml:space="preserve"> leakage (AL) is the most feared complication after TME</w:t>
      </w:r>
      <w:r w:rsidR="00ED497D">
        <w:rPr>
          <w:rFonts w:ascii="Book Antiqua" w:eastAsia="Book Antiqua" w:hAnsi="Book Antiqua" w:cs="Book Antiqua"/>
          <w:color w:val="000000"/>
        </w:rPr>
        <w:t xml:space="preserve"> </w:t>
      </w:r>
      <w:r w:rsidR="0069211A" w:rsidRPr="00406539">
        <w:rPr>
          <w:rFonts w:ascii="Book Antiqua" w:eastAsia="Book Antiqua" w:hAnsi="Book Antiqua" w:cs="Book Antiqua"/>
          <w:color w:val="000000"/>
        </w:rPr>
        <w:t xml:space="preserve">because it is associated with </w:t>
      </w:r>
      <w:r w:rsidR="00FD6196">
        <w:rPr>
          <w:rFonts w:ascii="Book Antiqua" w:eastAsia="Book Antiqua" w:hAnsi="Book Antiqua" w:cs="Book Antiqua"/>
          <w:color w:val="000000"/>
        </w:rPr>
        <w:t>increased</w:t>
      </w:r>
      <w:r w:rsidR="0069211A" w:rsidRPr="00406539">
        <w:rPr>
          <w:rFonts w:ascii="Book Antiqua" w:eastAsia="Book Antiqua" w:hAnsi="Book Antiqua" w:cs="Book Antiqua"/>
          <w:color w:val="000000"/>
        </w:rPr>
        <w:t xml:space="preserve"> mortality, reoperation, and definitive stoma formation</w:t>
      </w:r>
      <w:r w:rsidR="0069211A" w:rsidRPr="00406539">
        <w:rPr>
          <w:rFonts w:ascii="Book Antiqua" w:eastAsia="Book Antiqua" w:hAnsi="Book Antiqua" w:cs="Book Antiqua"/>
          <w:color w:val="000000"/>
          <w:vertAlign w:val="superscript"/>
        </w:rPr>
        <w:t>[21,22]</w:t>
      </w:r>
      <w:r w:rsidR="0069211A" w:rsidRPr="00406539">
        <w:rPr>
          <w:rFonts w:ascii="Book Antiqua" w:eastAsia="Book Antiqua" w:hAnsi="Book Antiqua" w:cs="Book Antiqua"/>
          <w:color w:val="000000"/>
        </w:rPr>
        <w:t xml:space="preserve">. Additionally, </w:t>
      </w:r>
      <w:r w:rsidR="00FD6196">
        <w:rPr>
          <w:rFonts w:ascii="Book Antiqua" w:eastAsia="Book Antiqua" w:hAnsi="Book Antiqua" w:cs="Book Antiqua"/>
          <w:color w:val="000000"/>
        </w:rPr>
        <w:t>the</w:t>
      </w:r>
      <w:r w:rsidR="00FD6196" w:rsidRPr="00406539">
        <w:rPr>
          <w:rFonts w:ascii="Book Antiqua" w:eastAsia="Book Antiqua" w:hAnsi="Book Antiqua" w:cs="Book Antiqua"/>
          <w:color w:val="000000"/>
        </w:rPr>
        <w:t xml:space="preserve"> </w:t>
      </w:r>
      <w:r w:rsidR="0069211A" w:rsidRPr="00406539">
        <w:rPr>
          <w:rFonts w:ascii="Book Antiqua" w:eastAsia="Book Antiqua" w:hAnsi="Book Antiqua" w:cs="Book Antiqua"/>
          <w:color w:val="000000"/>
        </w:rPr>
        <w:t xml:space="preserve">relationship between AL and local recurrence has been </w:t>
      </w:r>
      <w:r w:rsidR="00FD6196">
        <w:rPr>
          <w:rFonts w:ascii="Book Antiqua" w:eastAsia="Book Antiqua" w:hAnsi="Book Antiqua" w:cs="Book Antiqua"/>
          <w:color w:val="000000"/>
        </w:rPr>
        <w:t>found to</w:t>
      </w:r>
      <w:r w:rsidR="00FD6196" w:rsidRPr="00406539">
        <w:rPr>
          <w:rFonts w:ascii="Book Antiqua" w:eastAsia="Book Antiqua" w:hAnsi="Book Antiqua" w:cs="Book Antiqua"/>
          <w:color w:val="000000"/>
        </w:rPr>
        <w:t xml:space="preserve"> </w:t>
      </w:r>
      <w:r w:rsidR="0069211A" w:rsidRPr="00406539">
        <w:rPr>
          <w:rFonts w:ascii="Book Antiqua" w:eastAsia="Book Antiqua" w:hAnsi="Book Antiqua" w:cs="Book Antiqua"/>
          <w:color w:val="000000"/>
        </w:rPr>
        <w:t>lead to significant differences in long-term outcomes</w:t>
      </w:r>
      <w:r w:rsidR="0069211A" w:rsidRPr="00406539">
        <w:rPr>
          <w:rFonts w:ascii="Book Antiqua" w:eastAsia="Book Antiqua" w:hAnsi="Book Antiqua" w:cs="Book Antiqua"/>
          <w:color w:val="000000"/>
          <w:vertAlign w:val="superscript"/>
        </w:rPr>
        <w:t>[23]</w:t>
      </w:r>
      <w:r w:rsidR="00BF0A85">
        <w:rPr>
          <w:rFonts w:ascii="Book Antiqua" w:eastAsia="Book Antiqua" w:hAnsi="Book Antiqua" w:cs="Book Antiqua"/>
          <w:color w:val="000000"/>
        </w:rPr>
        <w:t>.</w:t>
      </w:r>
      <w:r w:rsidR="00FD6196">
        <w:rPr>
          <w:rFonts w:ascii="Book Antiqua" w:eastAsia="Book Antiqua" w:hAnsi="Book Antiqua" w:cs="Book Antiqua"/>
          <w:color w:val="000000"/>
        </w:rPr>
        <w:t xml:space="preserve"> </w:t>
      </w:r>
      <w:r w:rsidR="00BF0A85">
        <w:rPr>
          <w:rFonts w:ascii="Book Antiqua" w:eastAsia="Book Antiqua" w:hAnsi="Book Antiqua" w:cs="Book Antiqua"/>
          <w:color w:val="000000"/>
        </w:rPr>
        <w:t xml:space="preserve">It </w:t>
      </w:r>
      <w:r w:rsidR="00FD6196">
        <w:rPr>
          <w:rFonts w:ascii="Book Antiqua" w:eastAsia="Book Antiqua" w:hAnsi="Book Antiqua" w:cs="Book Antiqua"/>
          <w:color w:val="000000"/>
        </w:rPr>
        <w:t>has</w:t>
      </w:r>
      <w:r w:rsidR="0069211A" w:rsidRPr="00406539">
        <w:rPr>
          <w:rFonts w:ascii="Book Antiqua" w:eastAsia="Book Antiqua" w:hAnsi="Book Antiqua" w:cs="Book Antiqua"/>
          <w:color w:val="000000"/>
        </w:rPr>
        <w:t xml:space="preserve"> </w:t>
      </w:r>
      <w:r w:rsidR="00FD6196">
        <w:rPr>
          <w:rFonts w:ascii="Book Antiqua" w:eastAsia="Book Antiqua" w:hAnsi="Book Antiqua" w:cs="Book Antiqua"/>
          <w:color w:val="000000"/>
        </w:rPr>
        <w:t>a significant</w:t>
      </w:r>
      <w:r w:rsidR="00FD6196" w:rsidRPr="00406539">
        <w:rPr>
          <w:rFonts w:ascii="Book Antiqua" w:eastAsia="Book Antiqua" w:hAnsi="Book Antiqua" w:cs="Book Antiqua"/>
          <w:color w:val="000000"/>
        </w:rPr>
        <w:t xml:space="preserve"> </w:t>
      </w:r>
      <w:r w:rsidR="0069211A" w:rsidRPr="00406539">
        <w:rPr>
          <w:rFonts w:ascii="Book Antiqua" w:eastAsia="Book Antiqua" w:hAnsi="Book Antiqua" w:cs="Book Antiqua"/>
          <w:color w:val="000000"/>
        </w:rPr>
        <w:t>impact on postoperative functional outcome</w:t>
      </w:r>
      <w:r w:rsidR="0069211A" w:rsidRPr="00406539">
        <w:rPr>
          <w:rFonts w:ascii="Book Antiqua" w:eastAsia="Book Antiqua" w:hAnsi="Book Antiqua" w:cs="Book Antiqua"/>
          <w:color w:val="000000"/>
          <w:vertAlign w:val="superscript"/>
        </w:rPr>
        <w:t>[24]</w:t>
      </w:r>
      <w:r w:rsidR="0069211A" w:rsidRPr="00406539">
        <w:rPr>
          <w:rFonts w:ascii="Book Antiqua" w:eastAsia="Book Antiqua" w:hAnsi="Book Antiqua" w:cs="Book Antiqua"/>
          <w:color w:val="000000"/>
        </w:rPr>
        <w:t xml:space="preserve"> and </w:t>
      </w:r>
      <w:r w:rsidR="00FD6196">
        <w:rPr>
          <w:rFonts w:ascii="Book Antiqua" w:eastAsia="Book Antiqua" w:hAnsi="Book Antiqua" w:cs="Book Antiqua"/>
          <w:color w:val="000000"/>
        </w:rPr>
        <w:t xml:space="preserve">increases </w:t>
      </w:r>
      <w:r w:rsidR="0069211A" w:rsidRPr="00406539">
        <w:rPr>
          <w:rFonts w:ascii="Book Antiqua" w:eastAsia="Book Antiqua" w:hAnsi="Book Antiqua" w:cs="Book Antiqua"/>
          <w:color w:val="000000"/>
        </w:rPr>
        <w:t xml:space="preserve">the economic burden </w:t>
      </w:r>
      <w:r w:rsidR="00FD6196">
        <w:rPr>
          <w:rFonts w:ascii="Book Antiqua" w:eastAsia="Book Antiqua" w:hAnsi="Book Antiqua" w:cs="Book Antiqua"/>
          <w:color w:val="000000"/>
        </w:rPr>
        <w:t>of</w:t>
      </w:r>
      <w:r w:rsidR="00FD6196" w:rsidRPr="00406539">
        <w:rPr>
          <w:rFonts w:ascii="Book Antiqua" w:eastAsia="Book Antiqua" w:hAnsi="Book Antiqua" w:cs="Book Antiqua"/>
          <w:color w:val="000000"/>
        </w:rPr>
        <w:t xml:space="preserve"> </w:t>
      </w:r>
      <w:r w:rsidR="00FD6196">
        <w:rPr>
          <w:rFonts w:ascii="Book Antiqua" w:eastAsia="Book Antiqua" w:hAnsi="Book Antiqua" w:cs="Book Antiqua"/>
          <w:color w:val="000000"/>
        </w:rPr>
        <w:t>p</w:t>
      </w:r>
      <w:r w:rsidR="0069211A" w:rsidRPr="00406539">
        <w:rPr>
          <w:rFonts w:ascii="Book Antiqua" w:eastAsia="Book Antiqua" w:hAnsi="Book Antiqua" w:cs="Book Antiqua"/>
          <w:color w:val="000000"/>
        </w:rPr>
        <w:t xml:space="preserve">ublic </w:t>
      </w:r>
      <w:r w:rsidR="00FD6196">
        <w:rPr>
          <w:rFonts w:ascii="Book Antiqua" w:eastAsia="Book Antiqua" w:hAnsi="Book Antiqua" w:cs="Book Antiqua"/>
          <w:color w:val="000000"/>
        </w:rPr>
        <w:t>h</w:t>
      </w:r>
      <w:r w:rsidR="0069211A" w:rsidRPr="00406539">
        <w:rPr>
          <w:rFonts w:ascii="Book Antiqua" w:eastAsia="Book Antiqua" w:hAnsi="Book Antiqua" w:cs="Book Antiqua"/>
          <w:color w:val="000000"/>
        </w:rPr>
        <w:t xml:space="preserve">ealth </w:t>
      </w:r>
      <w:r w:rsidR="00FD6196">
        <w:rPr>
          <w:rFonts w:ascii="Book Antiqua" w:eastAsia="Book Antiqua" w:hAnsi="Book Antiqua" w:cs="Book Antiqua"/>
          <w:color w:val="000000"/>
        </w:rPr>
        <w:t>s</w:t>
      </w:r>
      <w:r w:rsidR="0069211A" w:rsidRPr="00406539">
        <w:rPr>
          <w:rFonts w:ascii="Book Antiqua" w:eastAsia="Book Antiqua" w:hAnsi="Book Antiqua" w:cs="Book Antiqua"/>
          <w:color w:val="000000"/>
        </w:rPr>
        <w:t>ystem</w:t>
      </w:r>
      <w:r w:rsidR="00FD6196">
        <w:rPr>
          <w:rFonts w:ascii="Book Antiqua" w:eastAsia="Book Antiqua" w:hAnsi="Book Antiqua" w:cs="Book Antiqua"/>
          <w:color w:val="000000"/>
        </w:rPr>
        <w:t>s</w:t>
      </w:r>
      <w:r w:rsidR="0069211A" w:rsidRPr="00406539">
        <w:rPr>
          <w:rFonts w:ascii="Book Antiqua" w:eastAsia="Book Antiqua" w:hAnsi="Book Antiqua" w:cs="Book Antiqua"/>
          <w:color w:val="000000"/>
          <w:vertAlign w:val="superscript"/>
        </w:rPr>
        <w:t>[25]</w:t>
      </w:r>
      <w:r w:rsidR="0069211A" w:rsidRPr="00406539">
        <w:rPr>
          <w:rFonts w:ascii="Book Antiqua" w:eastAsia="Book Antiqua" w:hAnsi="Book Antiqua" w:cs="Book Antiqua"/>
          <w:color w:val="000000"/>
        </w:rPr>
        <w:t xml:space="preserve">. </w:t>
      </w:r>
      <w:r w:rsidR="00FD6196">
        <w:rPr>
          <w:rFonts w:ascii="Book Antiqua" w:eastAsia="Book Antiqua" w:hAnsi="Book Antiqua" w:cs="Book Antiqua"/>
          <w:color w:val="000000"/>
        </w:rPr>
        <w:t>That</w:t>
      </w:r>
      <w:r w:rsidR="00FD6196" w:rsidRPr="00406539">
        <w:rPr>
          <w:rFonts w:ascii="Book Antiqua" w:eastAsia="Book Antiqua" w:hAnsi="Book Antiqua" w:cs="Book Antiqua"/>
          <w:color w:val="000000"/>
        </w:rPr>
        <w:t xml:space="preserve"> </w:t>
      </w:r>
      <w:r w:rsidR="0069211A" w:rsidRPr="00406539">
        <w:rPr>
          <w:rFonts w:ascii="Book Antiqua" w:eastAsia="Book Antiqua" w:hAnsi="Book Antiqua" w:cs="Book Antiqua"/>
          <w:color w:val="000000"/>
        </w:rPr>
        <w:t>easily explains the importance of developing prevention strategies in order to reduce the amount of related complications affecting survival and quality of life. The AL rate after anterior rectal resection ranges from 3</w:t>
      </w:r>
      <w:r w:rsidR="00FD6196">
        <w:rPr>
          <w:rFonts w:ascii="Book Antiqua" w:eastAsia="Book Antiqua" w:hAnsi="Book Antiqua" w:cs="Book Antiqua"/>
          <w:color w:val="000000"/>
        </w:rPr>
        <w:t>%</w:t>
      </w:r>
      <w:r w:rsidR="0069211A" w:rsidRPr="00406539">
        <w:rPr>
          <w:rFonts w:ascii="Book Antiqua" w:eastAsia="Book Antiqua" w:hAnsi="Book Antiqua" w:cs="Book Antiqua"/>
          <w:color w:val="000000"/>
        </w:rPr>
        <w:t xml:space="preserve"> to 23%</w:t>
      </w:r>
      <w:r w:rsidR="0069211A" w:rsidRPr="00406539">
        <w:rPr>
          <w:rFonts w:ascii="Book Antiqua" w:eastAsia="Book Antiqua" w:hAnsi="Book Antiqua" w:cs="Book Antiqua"/>
          <w:color w:val="000000"/>
          <w:vertAlign w:val="superscript"/>
        </w:rPr>
        <w:t>[26,27]</w:t>
      </w:r>
      <w:r w:rsidR="0069211A" w:rsidRPr="00406539">
        <w:rPr>
          <w:rFonts w:ascii="Book Antiqua" w:eastAsia="Book Antiqua" w:hAnsi="Book Antiqua" w:cs="Book Antiqua"/>
          <w:color w:val="000000"/>
        </w:rPr>
        <w:t xml:space="preserve">. AL is defined by the International Study Group of Rectal </w:t>
      </w:r>
      <w:r w:rsidR="000F052A">
        <w:rPr>
          <w:rFonts w:ascii="Book Antiqua" w:eastAsia="Book Antiqua" w:hAnsi="Book Antiqua" w:cs="Book Antiqua"/>
          <w:color w:val="000000"/>
        </w:rPr>
        <w:t>c</w:t>
      </w:r>
      <w:r w:rsidR="0069211A" w:rsidRPr="00406539">
        <w:rPr>
          <w:rFonts w:ascii="Book Antiqua" w:eastAsia="Book Antiqua" w:hAnsi="Book Antiqua" w:cs="Book Antiqua"/>
          <w:color w:val="000000"/>
        </w:rPr>
        <w:t xml:space="preserve">ancer as a defect at the level of the anastomotic site that allows communication between the intraluminal and extraluminal compartments identified through clinical evaluation with digital rectal exploration, endoscopic examination, </w:t>
      </w:r>
      <w:r w:rsidR="001065DA" w:rsidRPr="001065DA">
        <w:rPr>
          <w:rFonts w:ascii="Book Antiqua" w:eastAsia="Book Antiqua" w:hAnsi="Book Antiqua" w:cs="Book Antiqua"/>
          <w:color w:val="000000"/>
        </w:rPr>
        <w:t>computed tomography</w:t>
      </w:r>
      <w:r w:rsidR="0069211A" w:rsidRPr="00406539">
        <w:rPr>
          <w:rFonts w:ascii="Book Antiqua" w:eastAsia="Book Antiqua" w:hAnsi="Book Antiqua" w:cs="Book Antiqua"/>
          <w:color w:val="000000"/>
        </w:rPr>
        <w:t xml:space="preserve"> radiological evidence of contrast leakage through the suture gap or the presence of perianastomotic hydro-aerial collection. It is also classified as</w:t>
      </w:r>
      <w:r w:rsidR="009B53DF">
        <w:rPr>
          <w:rFonts w:ascii="Book Antiqua" w:eastAsia="Book Antiqua" w:hAnsi="Book Antiqua" w:cs="Book Antiqua"/>
          <w:color w:val="000000"/>
        </w:rPr>
        <w:t xml:space="preserve"> </w:t>
      </w:r>
      <w:r w:rsidR="005D5423">
        <w:rPr>
          <w:rFonts w:ascii="Book Antiqua" w:eastAsia="Book Antiqua" w:hAnsi="Book Antiqua" w:cs="Book Antiqua"/>
          <w:color w:val="000000"/>
        </w:rPr>
        <w:t>g</w:t>
      </w:r>
      <w:r w:rsidR="0069211A" w:rsidRPr="00406539">
        <w:rPr>
          <w:rFonts w:ascii="Book Antiqua" w:eastAsia="Book Antiqua" w:hAnsi="Book Antiqua" w:cs="Book Antiqua"/>
          <w:color w:val="000000"/>
        </w:rPr>
        <w:t>rade A if it does not affect the postoperative course</w:t>
      </w:r>
      <w:r w:rsidR="005D5423">
        <w:rPr>
          <w:rFonts w:ascii="Book Antiqua" w:eastAsia="Book Antiqua" w:hAnsi="Book Antiqua" w:cs="Book Antiqua"/>
          <w:color w:val="000000"/>
        </w:rPr>
        <w:t>,</w:t>
      </w:r>
      <w:r w:rsidR="009C1801">
        <w:rPr>
          <w:rFonts w:ascii="Book Antiqua" w:eastAsia="Book Antiqua" w:hAnsi="Book Antiqua" w:cs="Book Antiqua"/>
          <w:color w:val="000000"/>
        </w:rPr>
        <w:t xml:space="preserve"> </w:t>
      </w:r>
      <w:r w:rsidR="005D5423">
        <w:rPr>
          <w:rFonts w:ascii="Book Antiqua" w:eastAsia="Book Antiqua" w:hAnsi="Book Antiqua" w:cs="Book Antiqua"/>
          <w:color w:val="000000"/>
        </w:rPr>
        <w:t>g</w:t>
      </w:r>
      <w:r w:rsidR="0069211A" w:rsidRPr="00406539">
        <w:rPr>
          <w:rFonts w:ascii="Book Antiqua" w:eastAsia="Book Antiqua" w:hAnsi="Book Antiqua" w:cs="Book Antiqua"/>
          <w:color w:val="000000"/>
        </w:rPr>
        <w:t>rade B when conservative management antibiotic therapy or percutaneous/transanal drainage</w:t>
      </w:r>
      <w:r w:rsidR="005D5423">
        <w:rPr>
          <w:rFonts w:ascii="Book Antiqua" w:eastAsia="Book Antiqua" w:hAnsi="Book Antiqua" w:cs="Book Antiqua"/>
          <w:color w:val="000000"/>
        </w:rPr>
        <w:t xml:space="preserve"> </w:t>
      </w:r>
      <w:r w:rsidR="005D5423" w:rsidRPr="00406539">
        <w:rPr>
          <w:rFonts w:ascii="Book Antiqua" w:eastAsia="Book Antiqua" w:hAnsi="Book Antiqua" w:cs="Book Antiqua"/>
          <w:color w:val="000000"/>
        </w:rPr>
        <w:t>is required</w:t>
      </w:r>
      <w:r w:rsidR="005D5423">
        <w:rPr>
          <w:rFonts w:ascii="Book Antiqua" w:eastAsia="Book Antiqua" w:hAnsi="Book Antiqua" w:cs="Book Antiqua"/>
          <w:color w:val="000000"/>
        </w:rPr>
        <w:t>,</w:t>
      </w:r>
      <w:r w:rsidR="0069211A" w:rsidRPr="00406539">
        <w:rPr>
          <w:rFonts w:ascii="Book Antiqua" w:eastAsia="Book Antiqua" w:hAnsi="Book Antiqua" w:cs="Book Antiqua"/>
          <w:color w:val="000000"/>
        </w:rPr>
        <w:t xml:space="preserve"> </w:t>
      </w:r>
      <w:r w:rsidR="005D5423">
        <w:rPr>
          <w:rFonts w:ascii="Book Antiqua" w:eastAsia="Book Antiqua" w:hAnsi="Book Antiqua" w:cs="Book Antiqua"/>
          <w:color w:val="000000"/>
        </w:rPr>
        <w:t>and g</w:t>
      </w:r>
      <w:r w:rsidR="0069211A" w:rsidRPr="00406539">
        <w:rPr>
          <w:rFonts w:ascii="Book Antiqua" w:eastAsia="Book Antiqua" w:hAnsi="Book Antiqua" w:cs="Book Antiqua"/>
          <w:color w:val="000000"/>
        </w:rPr>
        <w:t>race C when surgical revision is required</w:t>
      </w:r>
      <w:r w:rsidR="0069211A" w:rsidRPr="00406539">
        <w:rPr>
          <w:rFonts w:ascii="Book Antiqua" w:eastAsia="Book Antiqua" w:hAnsi="Book Antiqua" w:cs="Book Antiqua"/>
          <w:color w:val="000000"/>
          <w:vertAlign w:val="superscript"/>
        </w:rPr>
        <w:t>[26,28]</w:t>
      </w:r>
      <w:r w:rsidR="0069211A" w:rsidRPr="00406539">
        <w:rPr>
          <w:rFonts w:ascii="Book Antiqua" w:eastAsia="Book Antiqua" w:hAnsi="Book Antiqua" w:cs="Book Antiqua"/>
          <w:color w:val="000000"/>
        </w:rPr>
        <w:t>.</w:t>
      </w:r>
    </w:p>
    <w:p w14:paraId="2085E25E" w14:textId="57220583" w:rsidR="00A77B3E" w:rsidRPr="00406539" w:rsidRDefault="005D5423" w:rsidP="00456683">
      <w:pPr>
        <w:spacing w:line="360" w:lineRule="auto"/>
        <w:ind w:firstLineChars="100" w:firstLine="240"/>
        <w:jc w:val="both"/>
        <w:rPr>
          <w:rFonts w:ascii="Book Antiqua" w:hAnsi="Book Antiqua"/>
        </w:rPr>
      </w:pPr>
      <w:r>
        <w:rPr>
          <w:rFonts w:ascii="Book Antiqua" w:eastAsia="Book Antiqua" w:hAnsi="Book Antiqua" w:cs="Book Antiqua"/>
          <w:color w:val="000000"/>
        </w:rPr>
        <w:t>Various</w:t>
      </w:r>
      <w:r w:rsidR="0069211A" w:rsidRPr="00406539">
        <w:rPr>
          <w:rFonts w:ascii="Book Antiqua" w:eastAsia="Book Antiqua" w:hAnsi="Book Antiqua" w:cs="Book Antiqua"/>
          <w:color w:val="000000"/>
        </w:rPr>
        <w:t xml:space="preserve"> risk factors </w:t>
      </w:r>
      <w:r>
        <w:rPr>
          <w:rFonts w:ascii="Book Antiqua" w:eastAsia="Book Antiqua" w:hAnsi="Book Antiqua" w:cs="Book Antiqua"/>
          <w:color w:val="000000"/>
        </w:rPr>
        <w:t xml:space="preserve">are </w:t>
      </w:r>
      <w:r w:rsidR="0069211A" w:rsidRPr="00406539">
        <w:rPr>
          <w:rFonts w:ascii="Book Antiqua" w:eastAsia="Book Antiqua" w:hAnsi="Book Antiqua" w:cs="Book Antiqua"/>
          <w:color w:val="000000"/>
        </w:rPr>
        <w:t xml:space="preserve">associated with AL, </w:t>
      </w:r>
      <w:r>
        <w:rPr>
          <w:rFonts w:ascii="Book Antiqua" w:eastAsia="Book Antiqua" w:hAnsi="Book Antiqua" w:cs="Book Antiqua"/>
          <w:color w:val="000000"/>
        </w:rPr>
        <w:t xml:space="preserve">but </w:t>
      </w:r>
      <w:r w:rsidR="0069211A" w:rsidRPr="00406539">
        <w:rPr>
          <w:rFonts w:ascii="Book Antiqua" w:eastAsia="Book Antiqua" w:hAnsi="Book Antiqua" w:cs="Book Antiqua"/>
          <w:color w:val="000000"/>
        </w:rPr>
        <w:t>insufficient blood perfusion is generally considered as one of the main causes</w:t>
      </w:r>
      <w:r w:rsidR="0069211A" w:rsidRPr="00406539">
        <w:rPr>
          <w:rFonts w:ascii="Book Antiqua" w:eastAsia="Book Antiqua" w:hAnsi="Book Antiqua" w:cs="Book Antiqua"/>
          <w:color w:val="000000"/>
          <w:vertAlign w:val="superscript"/>
        </w:rPr>
        <w:t>[29,30]</w:t>
      </w:r>
      <w:r w:rsidR="0069211A" w:rsidRPr="00406539">
        <w:rPr>
          <w:rFonts w:ascii="Book Antiqua" w:eastAsia="Book Antiqua" w:hAnsi="Book Antiqua" w:cs="Book Antiqua"/>
          <w:color w:val="000000"/>
        </w:rPr>
        <w:t>. ICG is a water</w:t>
      </w:r>
      <w:r>
        <w:rPr>
          <w:rFonts w:ascii="Book Antiqua" w:eastAsia="Book Antiqua" w:hAnsi="Book Antiqua" w:cs="Book Antiqua"/>
          <w:color w:val="000000"/>
        </w:rPr>
        <w:t xml:space="preserve"> </w:t>
      </w:r>
      <w:r w:rsidR="0069211A" w:rsidRPr="00406539">
        <w:rPr>
          <w:rFonts w:ascii="Book Antiqua" w:eastAsia="Book Antiqua" w:hAnsi="Book Antiqua" w:cs="Book Antiqua"/>
          <w:color w:val="000000"/>
        </w:rPr>
        <w:t xml:space="preserve">soluble, tricarbocyanine dye that provides real-time visualization of vascular structures by </w:t>
      </w:r>
      <w:r>
        <w:rPr>
          <w:rFonts w:ascii="Book Antiqua" w:eastAsia="Book Antiqua" w:hAnsi="Book Antiqua" w:cs="Book Antiqua"/>
          <w:color w:val="000000"/>
        </w:rPr>
        <w:t>emitting</w:t>
      </w:r>
      <w:r w:rsidRPr="00406539">
        <w:rPr>
          <w:rFonts w:ascii="Book Antiqua" w:eastAsia="Book Antiqua" w:hAnsi="Book Antiqua" w:cs="Book Antiqua"/>
          <w:color w:val="000000"/>
        </w:rPr>
        <w:t xml:space="preserve"> </w:t>
      </w:r>
      <w:r w:rsidR="0069211A" w:rsidRPr="00406539">
        <w:rPr>
          <w:rFonts w:ascii="Book Antiqua" w:eastAsia="Book Antiqua" w:hAnsi="Book Antiqua" w:cs="Book Antiqua"/>
          <w:color w:val="000000"/>
        </w:rPr>
        <w:t>fluorescence when stimulated by polarized light</w:t>
      </w:r>
      <w:r w:rsidR="0069211A" w:rsidRPr="00406539">
        <w:rPr>
          <w:rFonts w:ascii="Book Antiqua" w:eastAsia="Book Antiqua" w:hAnsi="Book Antiqua" w:cs="Book Antiqua"/>
          <w:color w:val="000000"/>
          <w:vertAlign w:val="superscript"/>
        </w:rPr>
        <w:t>[31]</w:t>
      </w:r>
      <w:r w:rsidR="0069211A" w:rsidRPr="00406539">
        <w:rPr>
          <w:rFonts w:ascii="Book Antiqua" w:eastAsia="Book Antiqua" w:hAnsi="Book Antiqua" w:cs="Book Antiqua"/>
          <w:color w:val="000000"/>
        </w:rPr>
        <w:t>.</w:t>
      </w:r>
      <w:r>
        <w:rPr>
          <w:rFonts w:ascii="Book Antiqua" w:eastAsia="Book Antiqua" w:hAnsi="Book Antiqua" w:cs="Book Antiqua"/>
          <w:color w:val="000000"/>
        </w:rPr>
        <w:t xml:space="preserve"> </w:t>
      </w:r>
      <w:r w:rsidR="0069211A" w:rsidRPr="00406539">
        <w:rPr>
          <w:rFonts w:ascii="Book Antiqua" w:eastAsia="Book Antiqua" w:hAnsi="Book Antiqua" w:cs="Book Antiqua"/>
          <w:color w:val="000000"/>
        </w:rPr>
        <w:t xml:space="preserve">The </w:t>
      </w:r>
      <w:r>
        <w:rPr>
          <w:rFonts w:ascii="Book Antiqua" w:eastAsia="Book Antiqua" w:hAnsi="Book Antiqua" w:cs="Book Antiqua"/>
          <w:color w:val="000000"/>
        </w:rPr>
        <w:t xml:space="preserve">evaluation of </w:t>
      </w:r>
      <w:r w:rsidR="0069211A" w:rsidRPr="00406539">
        <w:rPr>
          <w:rFonts w:ascii="Book Antiqua" w:eastAsia="Book Antiqua" w:hAnsi="Book Antiqua" w:cs="Book Antiqua"/>
          <w:color w:val="000000"/>
        </w:rPr>
        <w:t xml:space="preserve">perfusion of the supposed proximal section line starts </w:t>
      </w:r>
      <w:r w:rsidR="002F7428" w:rsidRPr="00406539">
        <w:rPr>
          <w:rFonts w:ascii="Book Antiqua" w:eastAsia="Book Antiqua" w:hAnsi="Book Antiqua" w:cs="Book Antiqua"/>
          <w:color w:val="000000"/>
        </w:rPr>
        <w:t xml:space="preserve">within 60 s </w:t>
      </w:r>
      <w:r w:rsidR="002F7428">
        <w:rPr>
          <w:rFonts w:ascii="Book Antiqua" w:eastAsia="Book Antiqua" w:hAnsi="Book Antiqua" w:cs="Book Antiqua"/>
          <w:color w:val="000000"/>
        </w:rPr>
        <w:t xml:space="preserve">of </w:t>
      </w:r>
      <w:r w:rsidR="00193063" w:rsidRPr="00406539">
        <w:rPr>
          <w:rFonts w:ascii="Book Antiqua" w:eastAsia="Book Antiqua" w:hAnsi="Book Antiqua" w:cs="Book Antiqua"/>
          <w:color w:val="000000"/>
        </w:rPr>
        <w:t>an</w:t>
      </w:r>
      <w:r w:rsidR="0069211A" w:rsidRPr="00406539">
        <w:rPr>
          <w:rFonts w:ascii="Book Antiqua" w:eastAsia="Book Antiqua" w:hAnsi="Book Antiqua" w:cs="Book Antiqua"/>
          <w:color w:val="000000"/>
        </w:rPr>
        <w:t xml:space="preserve"> intravenous </w:t>
      </w:r>
      <w:r w:rsidR="002F7428">
        <w:rPr>
          <w:rFonts w:ascii="Book Antiqua" w:eastAsia="Book Antiqua" w:hAnsi="Book Antiqua" w:cs="Book Antiqua"/>
          <w:color w:val="000000"/>
        </w:rPr>
        <w:t xml:space="preserve">bolus </w:t>
      </w:r>
      <w:r>
        <w:rPr>
          <w:rFonts w:ascii="Book Antiqua" w:eastAsia="Book Antiqua" w:hAnsi="Book Antiqua" w:cs="Book Antiqua"/>
          <w:color w:val="000000"/>
        </w:rPr>
        <w:t xml:space="preserve">injection of </w:t>
      </w:r>
      <w:r w:rsidR="0069211A" w:rsidRPr="00406539">
        <w:rPr>
          <w:rFonts w:ascii="Book Antiqua" w:eastAsia="Book Antiqua" w:hAnsi="Book Antiqua" w:cs="Book Antiqua"/>
          <w:color w:val="000000"/>
        </w:rPr>
        <w:t>ICG</w:t>
      </w:r>
      <w:r w:rsidR="002F7428">
        <w:rPr>
          <w:rFonts w:ascii="Book Antiqua" w:eastAsia="Book Antiqua" w:hAnsi="Book Antiqua" w:cs="Book Antiqua"/>
          <w:color w:val="000000"/>
        </w:rPr>
        <w:t>.</w:t>
      </w:r>
      <w:r w:rsidR="0069211A" w:rsidRPr="00406539">
        <w:rPr>
          <w:rFonts w:ascii="Book Antiqua" w:eastAsia="Book Antiqua" w:hAnsi="Book Antiqua" w:cs="Book Antiqua"/>
          <w:color w:val="000000"/>
        </w:rPr>
        <w:t xml:space="preserve"> </w:t>
      </w:r>
      <w:r w:rsidR="002F7428">
        <w:rPr>
          <w:rFonts w:ascii="Book Antiqua" w:eastAsia="Book Antiqua" w:hAnsi="Book Antiqua" w:cs="Book Antiqua"/>
          <w:color w:val="000000"/>
        </w:rPr>
        <w:t>An</w:t>
      </w:r>
      <w:r w:rsidR="0069211A" w:rsidRPr="00406539">
        <w:rPr>
          <w:rFonts w:ascii="Book Antiqua" w:eastAsia="Book Antiqua" w:hAnsi="Book Antiqua" w:cs="Book Antiqua"/>
          <w:color w:val="000000"/>
        </w:rPr>
        <w:t xml:space="preserve"> NIR camera detects the fluorescence of the microcirculation of the colonic wall receiving adequate vascularization. Therefore, ICG </w:t>
      </w:r>
      <w:r w:rsidR="002F7428">
        <w:rPr>
          <w:rFonts w:ascii="Book Antiqua" w:eastAsia="Book Antiqua" w:hAnsi="Book Antiqua" w:cs="Book Antiqua"/>
          <w:color w:val="000000"/>
        </w:rPr>
        <w:t>f</w:t>
      </w:r>
      <w:r w:rsidR="0069211A" w:rsidRPr="00406539">
        <w:rPr>
          <w:rFonts w:ascii="Book Antiqua" w:eastAsia="Book Antiqua" w:hAnsi="Book Antiqua" w:cs="Book Antiqua"/>
          <w:color w:val="000000"/>
        </w:rPr>
        <w:t xml:space="preserve">luorescence reflects the colonic stump perfusion allowing the choice of the most appropriate site for the final section and then for the anastomosis (Figure 1). A second check can be also performed after the anastomosis construction both by injecting a second bolus of ICG to verify fluorescence of the stumps and by transanal endoscopic suture line visualization. Some limitations of the technique are related to its being, once again, a subjective evaluation by the surgeon of the intensity </w:t>
      </w:r>
      <w:r w:rsidR="002F7428">
        <w:rPr>
          <w:rFonts w:ascii="Book Antiqua" w:eastAsia="Book Antiqua" w:hAnsi="Book Antiqua" w:cs="Book Antiqua"/>
          <w:color w:val="000000"/>
        </w:rPr>
        <w:t xml:space="preserve">of the emitted </w:t>
      </w:r>
      <w:r w:rsidR="0069211A" w:rsidRPr="00406539">
        <w:rPr>
          <w:rFonts w:ascii="Book Antiqua" w:eastAsia="Book Antiqua" w:hAnsi="Book Antiqua" w:cs="Book Antiqua"/>
          <w:color w:val="000000"/>
        </w:rPr>
        <w:t>infrared light. Furthermore, it is not a completely standardized technique as there are variables related to the dose of injected ICG (0.013-0.89 mg/kg), the proximity of the laparoscope to the colic wall, the number and type of checks performed</w:t>
      </w:r>
      <w:r w:rsidR="002F7428">
        <w:rPr>
          <w:rFonts w:ascii="Book Antiqua" w:eastAsia="Book Antiqua" w:hAnsi="Book Antiqua" w:cs="Book Antiqua"/>
          <w:color w:val="000000"/>
        </w:rPr>
        <w:t>,</w:t>
      </w:r>
      <w:r w:rsidR="0069211A" w:rsidRPr="00406539">
        <w:rPr>
          <w:rFonts w:ascii="Book Antiqua" w:eastAsia="Book Antiqua" w:hAnsi="Book Antiqua" w:cs="Book Antiqua"/>
          <w:color w:val="000000"/>
        </w:rPr>
        <w:t xml:space="preserve"> </w:t>
      </w:r>
      <w:r w:rsidR="00BF0A85">
        <w:rPr>
          <w:rFonts w:ascii="Book Antiqua" w:eastAsia="Book Antiqua" w:hAnsi="Book Antiqua" w:cs="Book Antiqua"/>
          <w:color w:val="000000"/>
        </w:rPr>
        <w:t xml:space="preserve">and </w:t>
      </w:r>
      <w:r w:rsidR="0069211A" w:rsidRPr="00406539">
        <w:rPr>
          <w:rFonts w:ascii="Book Antiqua" w:eastAsia="Book Antiqua" w:hAnsi="Book Antiqua" w:cs="Book Antiqua"/>
          <w:color w:val="000000"/>
        </w:rPr>
        <w:t>differen</w:t>
      </w:r>
      <w:r w:rsidR="002F7428">
        <w:rPr>
          <w:rFonts w:ascii="Book Antiqua" w:eastAsia="Book Antiqua" w:hAnsi="Book Antiqua" w:cs="Book Antiqua"/>
          <w:color w:val="000000"/>
        </w:rPr>
        <w:t>ces in the</w:t>
      </w:r>
      <w:r w:rsidR="0069211A" w:rsidRPr="00406539">
        <w:rPr>
          <w:rFonts w:ascii="Book Antiqua" w:eastAsia="Book Antiqua" w:hAnsi="Book Antiqua" w:cs="Book Antiqua"/>
          <w:color w:val="000000"/>
        </w:rPr>
        <w:t xml:space="preserve"> equipment</w:t>
      </w:r>
      <w:r w:rsidR="002E5677">
        <w:rPr>
          <w:rFonts w:ascii="Book Antiqua" w:eastAsia="Book Antiqua" w:hAnsi="Book Antiqua" w:cs="Book Antiqua"/>
          <w:color w:val="000000"/>
        </w:rPr>
        <w:t xml:space="preserve"> </w:t>
      </w:r>
      <w:r w:rsidR="0069211A" w:rsidRPr="00406539">
        <w:rPr>
          <w:rFonts w:ascii="Book Antiqua" w:eastAsia="Book Antiqua" w:hAnsi="Book Antiqua" w:cs="Book Antiqua"/>
          <w:color w:val="000000"/>
        </w:rPr>
        <w:t>available on the market</w:t>
      </w:r>
      <w:r w:rsidR="0069211A" w:rsidRPr="00406539">
        <w:rPr>
          <w:rFonts w:ascii="Book Antiqua" w:eastAsia="Book Antiqua" w:hAnsi="Book Antiqua" w:cs="Book Antiqua"/>
          <w:color w:val="000000"/>
          <w:vertAlign w:val="superscript"/>
        </w:rPr>
        <w:t>[32</w:t>
      </w:r>
      <w:r w:rsidR="000D2A0F">
        <w:rPr>
          <w:rFonts w:ascii="Book Antiqua" w:eastAsia="Book Antiqua" w:hAnsi="Book Antiqua" w:cs="Book Antiqua"/>
          <w:color w:val="000000"/>
          <w:vertAlign w:val="superscript"/>
        </w:rPr>
        <w:t>-</w:t>
      </w:r>
      <w:r w:rsidR="0069211A" w:rsidRPr="00406539">
        <w:rPr>
          <w:rFonts w:ascii="Book Antiqua" w:eastAsia="Book Antiqua" w:hAnsi="Book Antiqua" w:cs="Book Antiqua"/>
          <w:color w:val="000000"/>
          <w:vertAlign w:val="superscript"/>
        </w:rPr>
        <w:t>34]</w:t>
      </w:r>
      <w:r w:rsidR="0069211A" w:rsidRPr="00406539">
        <w:rPr>
          <w:rFonts w:ascii="Book Antiqua" w:eastAsia="Book Antiqua" w:hAnsi="Book Antiqua" w:cs="Book Antiqua"/>
          <w:color w:val="000000"/>
        </w:rPr>
        <w:t>.</w:t>
      </w:r>
    </w:p>
    <w:p w14:paraId="4B49E9EB" w14:textId="66513E50" w:rsidR="00A77B3E" w:rsidRPr="00406539" w:rsidRDefault="0069211A" w:rsidP="000D2A0F">
      <w:pPr>
        <w:spacing w:line="360" w:lineRule="auto"/>
        <w:ind w:firstLineChars="100" w:firstLine="240"/>
        <w:jc w:val="both"/>
        <w:rPr>
          <w:rFonts w:ascii="Book Antiqua" w:hAnsi="Book Antiqua"/>
        </w:rPr>
      </w:pPr>
      <w:r w:rsidRPr="00406539">
        <w:rPr>
          <w:rFonts w:ascii="Book Antiqua" w:eastAsia="Book Antiqua" w:hAnsi="Book Antiqua" w:cs="Book Antiqua"/>
          <w:color w:val="000000"/>
        </w:rPr>
        <w:t>Kudszus was the first to show the usefulness of ICG fluorescence angiography (FA) in colorectal surgery</w:t>
      </w:r>
      <w:r w:rsidRPr="00406539">
        <w:rPr>
          <w:rFonts w:ascii="Book Antiqua" w:eastAsia="Book Antiqua" w:hAnsi="Book Antiqua" w:cs="Book Antiqua"/>
          <w:color w:val="000000"/>
          <w:vertAlign w:val="superscript"/>
        </w:rPr>
        <w:t>[35]</w:t>
      </w:r>
      <w:r w:rsidRPr="00406539">
        <w:rPr>
          <w:rFonts w:ascii="Book Antiqua" w:eastAsia="Book Antiqua" w:hAnsi="Book Antiqua" w:cs="Book Antiqua"/>
          <w:color w:val="000000"/>
        </w:rPr>
        <w:t xml:space="preserve">. The study reported that ICG FA led to a change in the location of the planned proximal resection line in 13.9% of patients. ICG FA significantly reduced AL by 4% compared with the control group. Furthermore, Jafari </w:t>
      </w:r>
      <w:r w:rsidRPr="00406539">
        <w:rPr>
          <w:rFonts w:ascii="Book Antiqua" w:eastAsia="Book Antiqua" w:hAnsi="Book Antiqua" w:cs="Book Antiqua"/>
          <w:i/>
          <w:iCs/>
          <w:color w:val="000000"/>
        </w:rPr>
        <w:t>et al</w:t>
      </w:r>
      <w:r w:rsidR="008729C5" w:rsidRPr="00406539">
        <w:rPr>
          <w:rFonts w:ascii="Book Antiqua" w:eastAsia="Book Antiqua" w:hAnsi="Book Antiqua" w:cs="Book Antiqua"/>
          <w:color w:val="000000"/>
          <w:vertAlign w:val="superscript"/>
        </w:rPr>
        <w:t>[36]</w:t>
      </w:r>
      <w:r w:rsidRPr="00406539">
        <w:rPr>
          <w:rFonts w:ascii="Book Antiqua" w:eastAsia="Book Antiqua" w:hAnsi="Book Antiqua" w:cs="Book Antiqua"/>
          <w:color w:val="000000"/>
        </w:rPr>
        <w:t xml:space="preserve"> assessed the utility of ICG FA in left colectomy and anterior resection in the PILLAR II study. The incidence of AL in their study was 1.4%</w:t>
      </w:r>
      <w:r w:rsidR="002F7428">
        <w:rPr>
          <w:rFonts w:ascii="Book Antiqua" w:eastAsia="Book Antiqua" w:hAnsi="Book Antiqua" w:cs="Book Antiqua"/>
          <w:color w:val="000000"/>
        </w:rPr>
        <w:t>,</w:t>
      </w:r>
      <w:r w:rsidRPr="00406539">
        <w:rPr>
          <w:rFonts w:ascii="Book Antiqua" w:eastAsia="Book Antiqua" w:hAnsi="Book Antiqua" w:cs="Book Antiqua"/>
          <w:color w:val="000000"/>
        </w:rPr>
        <w:t xml:space="preserve"> with a change in the surgical strategy in 8% of patients. Boni </w:t>
      </w:r>
      <w:r w:rsidRPr="00406539">
        <w:rPr>
          <w:rFonts w:ascii="Book Antiqua" w:eastAsia="Book Antiqua" w:hAnsi="Book Antiqua" w:cs="Book Antiqua"/>
          <w:i/>
          <w:iCs/>
          <w:color w:val="000000"/>
        </w:rPr>
        <w:t>et al</w:t>
      </w:r>
      <w:r w:rsidRPr="00406539">
        <w:rPr>
          <w:rFonts w:ascii="Book Antiqua" w:eastAsia="Book Antiqua" w:hAnsi="Book Antiqua" w:cs="Book Antiqua"/>
          <w:color w:val="000000"/>
          <w:vertAlign w:val="superscript"/>
        </w:rPr>
        <w:t xml:space="preserve">[37] </w:t>
      </w:r>
      <w:r w:rsidRPr="00406539">
        <w:rPr>
          <w:rFonts w:ascii="Book Antiqua" w:eastAsia="Book Antiqua" w:hAnsi="Book Antiqua" w:cs="Book Antiqua"/>
          <w:color w:val="000000"/>
        </w:rPr>
        <w:t xml:space="preserve">reported that ICG FA could be safely and effectively performed in rectal surgery. The use of IGC-FA changed the surgical plan in 4.7% of their patients and AL did not occur in the ICG group, compared </w:t>
      </w:r>
      <w:r w:rsidR="002F7428">
        <w:rPr>
          <w:rFonts w:ascii="Book Antiqua" w:eastAsia="Book Antiqua" w:hAnsi="Book Antiqua" w:cs="Book Antiqua"/>
          <w:color w:val="000000"/>
        </w:rPr>
        <w:t>with</w:t>
      </w:r>
      <w:r w:rsidR="002F7428"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an incidence of 5.2% in the control group. However, the differences were not statistically significant. </w:t>
      </w:r>
      <w:r w:rsidR="002F7428">
        <w:rPr>
          <w:rFonts w:ascii="Book Antiqua" w:eastAsia="Book Antiqua" w:hAnsi="Book Antiqua" w:cs="Book Antiqua"/>
          <w:color w:val="000000"/>
        </w:rPr>
        <w:t>T</w:t>
      </w:r>
      <w:r w:rsidRPr="00406539">
        <w:rPr>
          <w:rFonts w:ascii="Book Antiqua" w:eastAsia="Book Antiqua" w:hAnsi="Book Antiqua" w:cs="Book Antiqua"/>
          <w:color w:val="000000"/>
        </w:rPr>
        <w:t>he studies agree on the safety and feasibility of the technique and demonstrate its usefulness in the assessment of tissue perfusion.</w:t>
      </w:r>
    </w:p>
    <w:p w14:paraId="43060F30" w14:textId="493AE79D" w:rsidR="00A77B3E" w:rsidRPr="00406539" w:rsidRDefault="0069211A" w:rsidP="006F7323">
      <w:pPr>
        <w:spacing w:line="360" w:lineRule="auto"/>
        <w:ind w:firstLineChars="100" w:firstLine="240"/>
        <w:jc w:val="both"/>
        <w:rPr>
          <w:rFonts w:ascii="Book Antiqua" w:hAnsi="Book Antiqua"/>
        </w:rPr>
      </w:pPr>
      <w:r w:rsidRPr="00406539">
        <w:rPr>
          <w:rFonts w:ascii="Book Antiqua" w:eastAsia="Book Antiqua" w:hAnsi="Book Antiqua" w:cs="Book Antiqua"/>
          <w:color w:val="000000"/>
        </w:rPr>
        <w:t xml:space="preserve">Several comparative retrospective and prospective studies investigated the relationship between the use of ICG and the 30-d AL rate as </w:t>
      </w:r>
      <w:r w:rsidR="002F7428">
        <w:rPr>
          <w:rFonts w:ascii="Book Antiqua" w:eastAsia="Book Antiqua" w:hAnsi="Book Antiqua" w:cs="Book Antiqua"/>
          <w:color w:val="000000"/>
        </w:rPr>
        <w:t xml:space="preserve">the </w:t>
      </w:r>
      <w:r w:rsidRPr="00406539">
        <w:rPr>
          <w:rFonts w:ascii="Book Antiqua" w:eastAsia="Book Antiqua" w:hAnsi="Book Antiqua" w:cs="Book Antiqua"/>
          <w:color w:val="000000"/>
        </w:rPr>
        <w:t>primary outcome</w:t>
      </w:r>
      <w:r w:rsidRPr="00406539">
        <w:rPr>
          <w:rFonts w:ascii="Book Antiqua" w:eastAsia="Book Antiqua" w:hAnsi="Book Antiqua" w:cs="Book Antiqua"/>
          <w:color w:val="000000"/>
          <w:vertAlign w:val="superscript"/>
        </w:rPr>
        <w:t>[31,33,38</w:t>
      </w:r>
      <w:r w:rsidR="00ED662A">
        <w:rPr>
          <w:rFonts w:ascii="Book Antiqua" w:eastAsia="Book Antiqua" w:hAnsi="Book Antiqua" w:cs="Book Antiqua"/>
          <w:color w:val="000000"/>
          <w:vertAlign w:val="superscript"/>
        </w:rPr>
        <w:t>-</w:t>
      </w:r>
      <w:r w:rsidRPr="00406539">
        <w:rPr>
          <w:rFonts w:ascii="Book Antiqua" w:eastAsia="Book Antiqua" w:hAnsi="Book Antiqua" w:cs="Book Antiqua"/>
          <w:color w:val="000000"/>
          <w:vertAlign w:val="superscript"/>
        </w:rPr>
        <w:t>40]</w:t>
      </w:r>
      <w:r w:rsidRPr="00406539">
        <w:rPr>
          <w:rFonts w:ascii="Book Antiqua" w:eastAsia="Book Antiqua" w:hAnsi="Book Antiqua" w:cs="Book Antiqua"/>
          <w:color w:val="000000"/>
        </w:rPr>
        <w:t>. They showed a statistically significant correlation between ICG FA and reduction in the risk of AL associated with the modification of the proximal section line. In a propensity score-matched analysis</w:t>
      </w:r>
      <w:r w:rsidRPr="00406539">
        <w:rPr>
          <w:rFonts w:ascii="Book Antiqua" w:eastAsia="Book Antiqua" w:hAnsi="Book Antiqua" w:cs="Book Antiqua"/>
          <w:color w:val="000000"/>
          <w:vertAlign w:val="superscript"/>
        </w:rPr>
        <w:t>[41]</w:t>
      </w:r>
      <w:r w:rsidRPr="00406539">
        <w:rPr>
          <w:rFonts w:ascii="Book Antiqua" w:eastAsia="Book Antiqua" w:hAnsi="Book Antiqua" w:cs="Book Antiqua"/>
          <w:color w:val="000000"/>
        </w:rPr>
        <w:t>, AL rates of Clavien</w:t>
      </w:r>
      <w:r w:rsidR="003F5072">
        <w:rPr>
          <w:rFonts w:ascii="Book Antiqua" w:eastAsia="Book Antiqua" w:hAnsi="Book Antiqua" w:cs="Book Antiqua"/>
          <w:color w:val="000000"/>
        </w:rPr>
        <w:t>-</w:t>
      </w:r>
      <w:r w:rsidRPr="00406539">
        <w:rPr>
          <w:rFonts w:ascii="Book Antiqua" w:eastAsia="Book Antiqua" w:hAnsi="Book Antiqua" w:cs="Book Antiqua"/>
          <w:color w:val="000000"/>
        </w:rPr>
        <w:t>Dindo</w:t>
      </w:r>
      <w:r w:rsidR="00F6799D">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grade ≥ II and ≥ III were 10.4% (22/211) and 9.5% (20/211) in the non-ICG FA group and 4.7% (10/211) and 2.8% (6/211) in the ICG FA group, respectively. Similarly, Foo </w:t>
      </w:r>
      <w:r w:rsidRPr="00406539">
        <w:rPr>
          <w:rFonts w:ascii="Book Antiqua" w:eastAsia="Book Antiqua" w:hAnsi="Book Antiqua" w:cs="Book Antiqua"/>
          <w:i/>
          <w:iCs/>
          <w:color w:val="000000"/>
        </w:rPr>
        <w:t>et al</w:t>
      </w:r>
      <w:r w:rsidR="00740F21" w:rsidRPr="00406539">
        <w:rPr>
          <w:rFonts w:ascii="Book Antiqua" w:eastAsia="Book Antiqua" w:hAnsi="Book Antiqua" w:cs="Book Antiqua"/>
          <w:color w:val="000000"/>
          <w:vertAlign w:val="superscript"/>
        </w:rPr>
        <w:t>[42]</w:t>
      </w:r>
      <w:r w:rsidRPr="00406539">
        <w:rPr>
          <w:rFonts w:ascii="Book Antiqua" w:eastAsia="Book Antiqua" w:hAnsi="Book Antiqua" w:cs="Book Antiqua"/>
          <w:color w:val="000000"/>
        </w:rPr>
        <w:t xml:space="preserve"> demonstrated that the use of ICG FA was significantly associated with a lower </w:t>
      </w:r>
      <w:r w:rsidR="00651F1F">
        <w:rPr>
          <w:rFonts w:ascii="Book Antiqua" w:eastAsia="Book Antiqua" w:hAnsi="Book Antiqua" w:cs="Book Antiqua"/>
          <w:color w:val="000000"/>
        </w:rPr>
        <w:t>AL</w:t>
      </w:r>
      <w:r w:rsidRPr="00406539">
        <w:rPr>
          <w:rFonts w:ascii="Book Antiqua" w:eastAsia="Book Antiqua" w:hAnsi="Book Antiqua" w:cs="Book Antiqua"/>
          <w:color w:val="000000"/>
        </w:rPr>
        <w:t xml:space="preserve"> rate in TME (4.7% </w:t>
      </w:r>
      <w:r w:rsidRPr="00406539">
        <w:rPr>
          <w:rFonts w:ascii="Book Antiqua" w:eastAsia="Book Antiqua" w:hAnsi="Book Antiqua" w:cs="Book Antiqua"/>
          <w:i/>
          <w:iCs/>
          <w:color w:val="000000"/>
        </w:rPr>
        <w:t>vs</w:t>
      </w:r>
      <w:r w:rsidRPr="00406539">
        <w:rPr>
          <w:rFonts w:ascii="Book Antiqua" w:eastAsia="Book Antiqua" w:hAnsi="Book Antiqua" w:cs="Book Antiqua"/>
          <w:color w:val="000000"/>
        </w:rPr>
        <w:t xml:space="preserve"> 11.6%; </w:t>
      </w:r>
      <w:r w:rsidRPr="00406539">
        <w:rPr>
          <w:rFonts w:ascii="Book Antiqua" w:eastAsia="Book Antiqua" w:hAnsi="Book Antiqua" w:cs="Book Antiqua"/>
          <w:i/>
          <w:iCs/>
          <w:color w:val="000000"/>
        </w:rPr>
        <w:t>P</w:t>
      </w:r>
      <w:r w:rsidRPr="00406539">
        <w:rPr>
          <w:rFonts w:ascii="Book Antiqua" w:eastAsia="Book Antiqua" w:hAnsi="Book Antiqua" w:cs="Book Antiqua"/>
          <w:color w:val="000000"/>
        </w:rPr>
        <w:t xml:space="preserve"> = 0.043) but not non-TME resections.</w:t>
      </w:r>
      <w:r w:rsidR="002F7428">
        <w:rPr>
          <w:rFonts w:ascii="Book Antiqua" w:eastAsia="Book Antiqua" w:hAnsi="Book Antiqua" w:cs="Book Antiqua"/>
          <w:color w:val="000000"/>
        </w:rPr>
        <w:t xml:space="preserve"> </w:t>
      </w:r>
      <w:r w:rsidRPr="00406539">
        <w:rPr>
          <w:rFonts w:ascii="Book Antiqua" w:eastAsia="Book Antiqua" w:hAnsi="Book Antiqua" w:cs="Book Antiqua"/>
          <w:color w:val="000000"/>
        </w:rPr>
        <w:t>However, not all studies agree on the results. Two propensity score</w:t>
      </w:r>
      <w:r w:rsidR="002F7428">
        <w:rPr>
          <w:rFonts w:ascii="Book Antiqua" w:eastAsia="Book Antiqua" w:hAnsi="Book Antiqua" w:cs="Book Antiqua"/>
          <w:color w:val="000000"/>
        </w:rPr>
        <w:t>-</w:t>
      </w:r>
      <w:r w:rsidRPr="00406539">
        <w:rPr>
          <w:rFonts w:ascii="Book Antiqua" w:eastAsia="Book Antiqua" w:hAnsi="Book Antiqua" w:cs="Book Antiqua"/>
          <w:color w:val="000000"/>
        </w:rPr>
        <w:t xml:space="preserve">matched studies failed to demonstrate </w:t>
      </w:r>
      <w:r w:rsidR="002F7428">
        <w:rPr>
          <w:rFonts w:ascii="Book Antiqua" w:eastAsia="Book Antiqua" w:hAnsi="Book Antiqua" w:cs="Book Antiqua"/>
          <w:color w:val="000000"/>
        </w:rPr>
        <w:t xml:space="preserve">a </w:t>
      </w:r>
      <w:r w:rsidRPr="00406539">
        <w:rPr>
          <w:rFonts w:ascii="Book Antiqua" w:eastAsia="Book Antiqua" w:hAnsi="Book Antiqua" w:cs="Book Antiqua"/>
          <w:color w:val="000000"/>
        </w:rPr>
        <w:t>statistically significant difference in the rate of AL between the two compared groups, although both reported a change in the proximal section after ICG injection</w:t>
      </w:r>
      <w:r w:rsidR="002F7428">
        <w:rPr>
          <w:rFonts w:ascii="Book Antiqua" w:eastAsia="Book Antiqua" w:hAnsi="Book Antiqua" w:cs="Book Antiqua"/>
          <w:color w:val="000000"/>
        </w:rPr>
        <w:t xml:space="preserve"> of</w:t>
      </w:r>
      <w:r w:rsidRPr="00406539">
        <w:rPr>
          <w:rFonts w:ascii="Book Antiqua" w:eastAsia="Book Antiqua" w:hAnsi="Book Antiqua" w:cs="Book Antiqua"/>
          <w:color w:val="000000"/>
        </w:rPr>
        <w:t xml:space="preserve"> 27.1% and 18.18%, respectively</w:t>
      </w:r>
      <w:r w:rsidRPr="00406539">
        <w:rPr>
          <w:rFonts w:ascii="Book Antiqua" w:eastAsia="Book Antiqua" w:hAnsi="Book Antiqua" w:cs="Book Antiqua"/>
          <w:color w:val="000000"/>
          <w:vertAlign w:val="superscript"/>
        </w:rPr>
        <w:t>[43,44]</w:t>
      </w:r>
      <w:r w:rsidR="00AA792C">
        <w:rPr>
          <w:rFonts w:ascii="Book Antiqua" w:eastAsia="Book Antiqua" w:hAnsi="Book Antiqua" w:cs="Book Antiqua"/>
          <w:color w:val="000000"/>
        </w:rPr>
        <w:t>.</w:t>
      </w:r>
      <w:r w:rsidR="002F7428">
        <w:rPr>
          <w:rFonts w:ascii="Book Antiqua" w:eastAsia="Book Antiqua" w:hAnsi="Book Antiqua" w:cs="Book Antiqua"/>
          <w:color w:val="000000"/>
        </w:rPr>
        <w:t xml:space="preserve"> </w:t>
      </w:r>
      <w:r w:rsidRPr="00406539">
        <w:rPr>
          <w:rFonts w:ascii="Book Antiqua" w:eastAsia="Book Antiqua" w:hAnsi="Book Antiqua" w:cs="Book Antiqua"/>
          <w:color w:val="000000"/>
        </w:rPr>
        <w:t>Most of the studies had limitations such as a small sample size or their retrospective nature</w:t>
      </w:r>
      <w:r w:rsidR="002F7428">
        <w:rPr>
          <w:rFonts w:ascii="Book Antiqua" w:eastAsia="Book Antiqua" w:hAnsi="Book Antiqua" w:cs="Book Antiqua"/>
          <w:color w:val="000000"/>
        </w:rPr>
        <w:t>.</w:t>
      </w:r>
      <w:r w:rsidRPr="00406539">
        <w:rPr>
          <w:rFonts w:ascii="Book Antiqua" w:eastAsia="Book Antiqua" w:hAnsi="Book Antiqua" w:cs="Book Antiqua"/>
          <w:color w:val="000000"/>
        </w:rPr>
        <w:t xml:space="preserve"> </w:t>
      </w:r>
      <w:r w:rsidR="002F7428">
        <w:rPr>
          <w:rFonts w:ascii="Book Antiqua" w:eastAsia="Book Antiqua" w:hAnsi="Book Antiqua" w:cs="Book Antiqua"/>
          <w:color w:val="000000"/>
        </w:rPr>
        <w:t>O</w:t>
      </w:r>
      <w:r w:rsidRPr="00406539">
        <w:rPr>
          <w:rFonts w:ascii="Book Antiqua" w:eastAsia="Book Antiqua" w:hAnsi="Book Antiqua" w:cs="Book Antiqua"/>
          <w:color w:val="000000"/>
        </w:rPr>
        <w:t>nly two randomized controlled trials (RCT</w:t>
      </w:r>
      <w:r w:rsidR="002F7428">
        <w:rPr>
          <w:rFonts w:ascii="Book Antiqua" w:eastAsia="Book Antiqua" w:hAnsi="Book Antiqua" w:cs="Book Antiqua"/>
          <w:color w:val="000000"/>
        </w:rPr>
        <w:t>s</w:t>
      </w:r>
      <w:r w:rsidRPr="00406539">
        <w:rPr>
          <w:rFonts w:ascii="Book Antiqua" w:eastAsia="Book Antiqua" w:hAnsi="Book Antiqua" w:cs="Book Antiqua"/>
          <w:color w:val="000000"/>
        </w:rPr>
        <w:t>) were published. In the first one</w:t>
      </w:r>
      <w:r w:rsidRPr="00406539">
        <w:rPr>
          <w:rFonts w:ascii="Book Antiqua" w:eastAsia="Book Antiqua" w:hAnsi="Book Antiqua" w:cs="Book Antiqua"/>
          <w:color w:val="000000"/>
          <w:vertAlign w:val="superscript"/>
        </w:rPr>
        <w:t>[45]</w:t>
      </w:r>
      <w:r w:rsidRPr="00406539">
        <w:rPr>
          <w:rFonts w:ascii="Book Antiqua" w:eastAsia="Book Antiqua" w:hAnsi="Book Antiqua" w:cs="Book Antiqua"/>
          <w:color w:val="000000"/>
        </w:rPr>
        <w:t>, difference</w:t>
      </w:r>
      <w:r w:rsidR="002F7428">
        <w:rPr>
          <w:rFonts w:ascii="Book Antiqua" w:eastAsia="Book Antiqua" w:hAnsi="Book Antiqua" w:cs="Book Antiqua"/>
          <w:color w:val="000000"/>
        </w:rPr>
        <w:t>s</w:t>
      </w:r>
      <w:r w:rsidRPr="00406539">
        <w:rPr>
          <w:rFonts w:ascii="Book Antiqua" w:eastAsia="Book Antiqua" w:hAnsi="Book Antiqua" w:cs="Book Antiqua"/>
          <w:color w:val="000000"/>
        </w:rPr>
        <w:t xml:space="preserve"> </w:t>
      </w:r>
      <w:r w:rsidR="002F7428">
        <w:rPr>
          <w:rFonts w:ascii="Book Antiqua" w:eastAsia="Book Antiqua" w:hAnsi="Book Antiqua" w:cs="Book Antiqua"/>
          <w:color w:val="000000"/>
        </w:rPr>
        <w:t xml:space="preserve">in </w:t>
      </w:r>
      <w:r w:rsidR="00651F1F">
        <w:rPr>
          <w:rFonts w:ascii="Book Antiqua" w:eastAsia="Book Antiqua" w:hAnsi="Book Antiqua" w:cs="Book Antiqua"/>
          <w:color w:val="000000"/>
        </w:rPr>
        <w:t>AL</w:t>
      </w:r>
      <w:r w:rsidRPr="00406539">
        <w:rPr>
          <w:rFonts w:ascii="Book Antiqua" w:eastAsia="Book Antiqua" w:hAnsi="Book Antiqua" w:cs="Book Antiqua"/>
          <w:color w:val="000000"/>
        </w:rPr>
        <w:t xml:space="preserve"> or reoperation rate</w:t>
      </w:r>
      <w:r w:rsidR="00BF0A85">
        <w:rPr>
          <w:rFonts w:ascii="Book Antiqua" w:eastAsia="Book Antiqua" w:hAnsi="Book Antiqua" w:cs="Book Antiqua"/>
          <w:color w:val="000000"/>
        </w:rPr>
        <w:t>s</w:t>
      </w:r>
      <w:r w:rsidRPr="00406539">
        <w:rPr>
          <w:rFonts w:ascii="Book Antiqua" w:eastAsia="Book Antiqua" w:hAnsi="Book Antiqua" w:cs="Book Antiqua"/>
          <w:color w:val="000000"/>
        </w:rPr>
        <w:t xml:space="preserve"> between ICG and the control group (5% </w:t>
      </w:r>
      <w:r w:rsidRPr="00406539">
        <w:rPr>
          <w:rFonts w:ascii="Book Antiqua" w:eastAsia="Book Antiqua" w:hAnsi="Book Antiqua" w:cs="Book Antiqua"/>
          <w:i/>
          <w:iCs/>
          <w:color w:val="000000"/>
        </w:rPr>
        <w:t>vs</w:t>
      </w:r>
      <w:r w:rsidRPr="00406539">
        <w:rPr>
          <w:rFonts w:ascii="Book Antiqua" w:eastAsia="Book Antiqua" w:hAnsi="Book Antiqua" w:cs="Book Antiqua"/>
          <w:color w:val="000000"/>
        </w:rPr>
        <w:t xml:space="preserve"> 9% and 6.7% </w:t>
      </w:r>
      <w:r w:rsidRPr="00406539">
        <w:rPr>
          <w:rFonts w:ascii="Book Antiqua" w:eastAsia="Book Antiqua" w:hAnsi="Book Antiqua" w:cs="Book Antiqua"/>
          <w:i/>
          <w:iCs/>
          <w:color w:val="000000"/>
        </w:rPr>
        <w:t>vs</w:t>
      </w:r>
      <w:r w:rsidRPr="00406539">
        <w:rPr>
          <w:rFonts w:ascii="Book Antiqua" w:eastAsia="Book Antiqua" w:hAnsi="Book Antiqua" w:cs="Book Antiqua"/>
          <w:color w:val="000000"/>
        </w:rPr>
        <w:t xml:space="preserve"> 6.5%)</w:t>
      </w:r>
      <w:r w:rsidR="002F7428">
        <w:rPr>
          <w:rFonts w:ascii="Book Antiqua" w:eastAsia="Book Antiqua" w:hAnsi="Book Antiqua" w:cs="Book Antiqua"/>
          <w:color w:val="000000"/>
        </w:rPr>
        <w:t xml:space="preserve"> were not significant</w:t>
      </w:r>
      <w:r w:rsidRPr="00406539">
        <w:rPr>
          <w:rFonts w:ascii="Book Antiqua" w:eastAsia="Book Antiqua" w:hAnsi="Book Antiqua" w:cs="Book Antiqua"/>
          <w:color w:val="000000"/>
        </w:rPr>
        <w:t>. Although the authors confirmed the efficacy of ICG in bowel viability assessment during left colectomy or anterior resection, a real advantage related to AL was not demonstrated. The FLAG trial</w:t>
      </w:r>
      <w:r w:rsidRPr="00406539">
        <w:rPr>
          <w:rFonts w:ascii="Book Antiqua" w:eastAsia="Book Antiqua" w:hAnsi="Book Antiqua" w:cs="Book Antiqua"/>
          <w:color w:val="000000"/>
          <w:vertAlign w:val="superscript"/>
        </w:rPr>
        <w:t>[46]</w:t>
      </w:r>
      <w:r w:rsidRPr="00406539">
        <w:rPr>
          <w:rFonts w:ascii="Book Antiqua" w:eastAsia="Book Antiqua" w:hAnsi="Book Antiqua" w:cs="Book Antiqua"/>
          <w:color w:val="000000"/>
        </w:rPr>
        <w:t xml:space="preserve"> involved 377 patients who underwent anterior rectal resection</w:t>
      </w:r>
      <w:r w:rsidR="002F7428">
        <w:rPr>
          <w:rFonts w:ascii="Book Antiqua" w:eastAsia="Book Antiqua" w:hAnsi="Book Antiqua" w:cs="Book Antiqua"/>
          <w:color w:val="000000"/>
        </w:rPr>
        <w:t xml:space="preserve">, </w:t>
      </w:r>
      <w:r w:rsidRPr="00406539">
        <w:rPr>
          <w:rFonts w:ascii="Book Antiqua" w:eastAsia="Book Antiqua" w:hAnsi="Book Antiqua" w:cs="Book Antiqua"/>
          <w:color w:val="000000"/>
        </w:rPr>
        <w:t>187 in the ICG FA group and 190 in the control group. The results showed that changes in the transection line were performed in almost 20% of patients</w:t>
      </w:r>
      <w:r w:rsidR="002F7428">
        <w:rPr>
          <w:rFonts w:ascii="Book Antiqua" w:eastAsia="Book Antiqua" w:hAnsi="Book Antiqua" w:cs="Book Antiqua"/>
          <w:color w:val="000000"/>
        </w:rPr>
        <w:t>.</w:t>
      </w:r>
      <w:r w:rsidRPr="00406539">
        <w:rPr>
          <w:rFonts w:ascii="Book Antiqua" w:eastAsia="Book Antiqua" w:hAnsi="Book Antiqua" w:cs="Book Antiqua"/>
          <w:color w:val="000000"/>
        </w:rPr>
        <w:t xml:space="preserve"> </w:t>
      </w:r>
      <w:r w:rsidR="002F7428">
        <w:rPr>
          <w:rFonts w:ascii="Book Antiqua" w:eastAsia="Book Antiqua" w:hAnsi="Book Antiqua" w:cs="Book Antiqua"/>
          <w:color w:val="000000"/>
        </w:rPr>
        <w:t>A</w:t>
      </w:r>
      <w:r w:rsidRPr="00406539">
        <w:rPr>
          <w:rFonts w:ascii="Book Antiqua" w:eastAsia="Book Antiqua" w:hAnsi="Book Antiqua" w:cs="Book Antiqua"/>
          <w:color w:val="000000"/>
        </w:rPr>
        <w:t xml:space="preserve"> decrease in AL was achieved using ICG FA, but the difference was statistically significant only in cases </w:t>
      </w:r>
      <w:r w:rsidR="002F7428">
        <w:rPr>
          <w:rFonts w:ascii="Book Antiqua" w:eastAsia="Book Antiqua" w:hAnsi="Book Antiqua" w:cs="Book Antiqua"/>
          <w:color w:val="000000"/>
        </w:rPr>
        <w:t>with</w:t>
      </w:r>
      <w:r w:rsidR="002F7428"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low rectal anastomosis (14.4% </w:t>
      </w:r>
      <w:r w:rsidR="006F7323">
        <w:rPr>
          <w:rFonts w:ascii="Book Antiqua" w:eastAsia="Book Antiqua" w:hAnsi="Book Antiqua" w:cs="Book Antiqua"/>
          <w:color w:val="000000"/>
        </w:rPr>
        <w:t>with</w:t>
      </w:r>
      <w:r w:rsidR="006F7323"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ICG FA </w:t>
      </w:r>
      <w:r w:rsidRPr="00406539">
        <w:rPr>
          <w:rFonts w:ascii="Book Antiqua" w:eastAsia="Book Antiqua" w:hAnsi="Book Antiqua" w:cs="Book Antiqua"/>
          <w:i/>
          <w:iCs/>
          <w:color w:val="000000"/>
        </w:rPr>
        <w:t>vs</w:t>
      </w:r>
      <w:r w:rsidRPr="00406539">
        <w:rPr>
          <w:rFonts w:ascii="Book Antiqua" w:eastAsia="Book Antiqua" w:hAnsi="Book Antiqua" w:cs="Book Antiqua"/>
          <w:color w:val="000000"/>
        </w:rPr>
        <w:t xml:space="preserve"> 25.7% </w:t>
      </w:r>
      <w:r w:rsidR="006F7323">
        <w:rPr>
          <w:rFonts w:ascii="Book Antiqua" w:eastAsia="Book Antiqua" w:hAnsi="Book Antiqua" w:cs="Book Antiqua"/>
          <w:color w:val="000000"/>
        </w:rPr>
        <w:t xml:space="preserve">without </w:t>
      </w:r>
      <w:r w:rsidRPr="00406539">
        <w:rPr>
          <w:rFonts w:ascii="Book Antiqua" w:eastAsia="Book Antiqua" w:hAnsi="Book Antiqua" w:cs="Book Antiqua"/>
          <w:color w:val="000000"/>
        </w:rPr>
        <w:t xml:space="preserve">ICG FA; </w:t>
      </w:r>
      <w:r w:rsidRPr="00406539">
        <w:rPr>
          <w:rFonts w:ascii="Book Antiqua" w:eastAsia="Book Antiqua" w:hAnsi="Book Antiqua" w:cs="Book Antiqua"/>
          <w:i/>
          <w:iCs/>
          <w:color w:val="000000"/>
        </w:rPr>
        <w:t>P</w:t>
      </w:r>
      <w:r w:rsidRPr="00406539">
        <w:rPr>
          <w:rFonts w:ascii="Book Antiqua" w:eastAsia="Book Antiqua" w:hAnsi="Book Antiqua" w:cs="Book Antiqua"/>
          <w:color w:val="000000"/>
        </w:rPr>
        <w:t xml:space="preserve"> = 0.04).</w:t>
      </w:r>
      <w:r w:rsidR="006F7323">
        <w:rPr>
          <w:rFonts w:ascii="Book Antiqua" w:eastAsia="Book Antiqua" w:hAnsi="Book Antiqua" w:cs="Book Antiqua"/>
          <w:color w:val="000000"/>
        </w:rPr>
        <w:t xml:space="preserve"> </w:t>
      </w:r>
      <w:r w:rsidRPr="00406539">
        <w:rPr>
          <w:rFonts w:ascii="Book Antiqua" w:eastAsia="Book Antiqua" w:hAnsi="Book Antiqua" w:cs="Book Antiqua"/>
          <w:color w:val="000000"/>
        </w:rPr>
        <w:t>Two recent meta-analy</w:t>
      </w:r>
      <w:r w:rsidR="006F7323">
        <w:rPr>
          <w:rFonts w:ascii="Book Antiqua" w:eastAsia="Book Antiqua" w:hAnsi="Book Antiqua" w:cs="Book Antiqua"/>
          <w:color w:val="000000"/>
        </w:rPr>
        <w:t>s</w:t>
      </w:r>
      <w:r w:rsidRPr="00406539">
        <w:rPr>
          <w:rFonts w:ascii="Book Antiqua" w:eastAsia="Book Antiqua" w:hAnsi="Book Antiqua" w:cs="Book Antiqua"/>
          <w:color w:val="000000"/>
        </w:rPr>
        <w:t xml:space="preserve">es assessed the role of ICG FA imaging on the incidence of </w:t>
      </w:r>
      <w:r w:rsidR="006F7323">
        <w:rPr>
          <w:rFonts w:ascii="Book Antiqua" w:eastAsia="Book Antiqua" w:hAnsi="Book Antiqua" w:cs="Book Antiqua"/>
          <w:color w:val="000000"/>
        </w:rPr>
        <w:t>AL</w:t>
      </w:r>
      <w:r w:rsidRPr="00406539">
        <w:rPr>
          <w:rFonts w:ascii="Book Antiqua" w:eastAsia="Book Antiqua" w:hAnsi="Book Antiqua" w:cs="Book Antiqua"/>
          <w:color w:val="000000"/>
        </w:rPr>
        <w:t xml:space="preserve"> after rectal cancer surgery</w:t>
      </w:r>
      <w:r w:rsidRPr="00406539">
        <w:rPr>
          <w:rFonts w:ascii="Book Antiqua" w:eastAsia="Book Antiqua" w:hAnsi="Book Antiqua" w:cs="Book Antiqua"/>
          <w:color w:val="000000"/>
          <w:vertAlign w:val="superscript"/>
        </w:rPr>
        <w:t>[34,47]</w:t>
      </w:r>
      <w:r w:rsidRPr="00406539">
        <w:rPr>
          <w:rFonts w:ascii="Book Antiqua" w:eastAsia="Book Antiqua" w:hAnsi="Book Antiqua" w:cs="Book Antiqua"/>
          <w:color w:val="000000"/>
        </w:rPr>
        <w:t>. In a pooled analysis of 2088 patients, the AL rate in the ICG group was significantly lower than that in the control group</w:t>
      </w:r>
      <w:r w:rsidR="006F7323">
        <w:rPr>
          <w:rFonts w:ascii="Book Antiqua" w:eastAsia="Book Antiqua" w:hAnsi="Book Antiqua" w:cs="Book Antiqua"/>
          <w:color w:val="000000"/>
        </w:rPr>
        <w:t>,</w:t>
      </w:r>
      <w:r w:rsidRPr="00406539">
        <w:rPr>
          <w:rFonts w:ascii="Book Antiqua" w:eastAsia="Book Antiqua" w:hAnsi="Book Antiqua" w:cs="Book Antiqua"/>
          <w:color w:val="000000"/>
        </w:rPr>
        <w:t xml:space="preserve"> and the intraoperative use of ICG was associated with a decreased overall complication rate and reduced reoperation rate. However, both </w:t>
      </w:r>
      <w:r w:rsidR="006F7323">
        <w:rPr>
          <w:rFonts w:ascii="Book Antiqua" w:eastAsia="Book Antiqua" w:hAnsi="Book Antiqua" w:cs="Book Antiqua"/>
          <w:color w:val="000000"/>
        </w:rPr>
        <w:t xml:space="preserve">analyses </w:t>
      </w:r>
      <w:r w:rsidRPr="00406539">
        <w:rPr>
          <w:rFonts w:ascii="Book Antiqua" w:eastAsia="Book Antiqua" w:hAnsi="Book Antiqua" w:cs="Book Antiqua"/>
          <w:color w:val="000000"/>
        </w:rPr>
        <w:t>suffer from the same limitations as the studies taken into consideration and the lack of RCTs in the analysis.</w:t>
      </w:r>
    </w:p>
    <w:p w14:paraId="3737A00C" w14:textId="0486B920" w:rsidR="00A77B3E" w:rsidRPr="00406539" w:rsidRDefault="0069211A" w:rsidP="006F7323">
      <w:pPr>
        <w:spacing w:line="360" w:lineRule="auto"/>
        <w:ind w:firstLineChars="100" w:firstLine="240"/>
        <w:jc w:val="both"/>
        <w:rPr>
          <w:rFonts w:ascii="Book Antiqua" w:hAnsi="Book Antiqua"/>
        </w:rPr>
      </w:pPr>
      <w:r w:rsidRPr="00406539">
        <w:rPr>
          <w:rFonts w:ascii="Book Antiqua" w:eastAsia="Book Antiqua" w:hAnsi="Book Antiqua" w:cs="Book Antiqua"/>
          <w:color w:val="000000"/>
        </w:rPr>
        <w:t xml:space="preserve">Finally, evaluation of bowel perfusion by ICG FA was reported exclusively after </w:t>
      </w:r>
      <w:r w:rsidR="006F7323">
        <w:rPr>
          <w:rFonts w:ascii="Book Antiqua" w:eastAsia="Book Antiqua" w:hAnsi="Book Antiqua" w:cs="Book Antiqua"/>
          <w:color w:val="000000"/>
        </w:rPr>
        <w:t>t</w:t>
      </w:r>
      <w:r w:rsidR="006F7323" w:rsidRPr="006F7323">
        <w:rPr>
          <w:rFonts w:ascii="Book Antiqua" w:eastAsia="Book Antiqua" w:hAnsi="Book Antiqua" w:cs="Book Antiqua"/>
          <w:color w:val="000000"/>
        </w:rPr>
        <w:t xml:space="preserve">ransanal total mesorectal excision </w:t>
      </w:r>
      <w:r w:rsidR="006F7323">
        <w:rPr>
          <w:rFonts w:ascii="Book Antiqua" w:eastAsia="Book Antiqua" w:hAnsi="Book Antiqua" w:cs="Book Antiqua"/>
          <w:color w:val="000000"/>
        </w:rPr>
        <w:t>(</w:t>
      </w:r>
      <w:r w:rsidRPr="00406539">
        <w:rPr>
          <w:rFonts w:ascii="Book Antiqua" w:eastAsia="Book Antiqua" w:hAnsi="Book Antiqua" w:cs="Book Antiqua"/>
          <w:color w:val="000000"/>
        </w:rPr>
        <w:t>TaTME</w:t>
      </w:r>
      <w:r w:rsidR="006F7323">
        <w:rPr>
          <w:rFonts w:ascii="Book Antiqua" w:eastAsia="Book Antiqua" w:hAnsi="Book Antiqua" w:cs="Book Antiqua"/>
          <w:color w:val="000000"/>
        </w:rPr>
        <w:t>)</w:t>
      </w:r>
      <w:r w:rsidRPr="00406539">
        <w:rPr>
          <w:rFonts w:ascii="Book Antiqua" w:eastAsia="Book Antiqua" w:hAnsi="Book Antiqua" w:cs="Book Antiqua"/>
          <w:color w:val="000000"/>
        </w:rPr>
        <w:t xml:space="preserve"> by Mizrahi </w:t>
      </w:r>
      <w:r w:rsidRPr="00406539">
        <w:rPr>
          <w:rFonts w:ascii="Book Antiqua" w:eastAsia="Book Antiqua" w:hAnsi="Book Antiqua" w:cs="Book Antiqua"/>
          <w:i/>
          <w:iCs/>
          <w:color w:val="000000"/>
        </w:rPr>
        <w:t>et al</w:t>
      </w:r>
      <w:r w:rsidRPr="00406539">
        <w:rPr>
          <w:rFonts w:ascii="Book Antiqua" w:eastAsia="Book Antiqua" w:hAnsi="Book Antiqua" w:cs="Book Antiqua"/>
          <w:color w:val="000000"/>
          <w:vertAlign w:val="superscript"/>
        </w:rPr>
        <w:t>[48]</w:t>
      </w:r>
      <w:r w:rsidRPr="00406539">
        <w:rPr>
          <w:rFonts w:ascii="Book Antiqua" w:eastAsia="Book Antiqua" w:hAnsi="Book Antiqua" w:cs="Book Antiqua"/>
          <w:color w:val="000000"/>
        </w:rPr>
        <w:t>. In their retrospective cohort of 54 patients who received a very low anastomosis</w:t>
      </w:r>
      <w:r w:rsidR="00BF0A85">
        <w:rPr>
          <w:rFonts w:ascii="Book Antiqua" w:eastAsia="Book Antiqua" w:hAnsi="Book Antiqua" w:cs="Book Antiqua"/>
          <w:color w:val="000000"/>
        </w:rPr>
        <w:t>,</w:t>
      </w:r>
      <w:r w:rsidRPr="00406539">
        <w:rPr>
          <w:rFonts w:ascii="Book Antiqua" w:eastAsia="Book Antiqua" w:hAnsi="Book Antiqua" w:cs="Book Antiqua"/>
          <w:color w:val="000000"/>
        </w:rPr>
        <w:t xml:space="preserve"> a check was performed </w:t>
      </w:r>
      <w:r w:rsidR="006F7323">
        <w:rPr>
          <w:rFonts w:ascii="Book Antiqua" w:eastAsia="Book Antiqua" w:hAnsi="Book Antiqua" w:cs="Book Antiqua"/>
          <w:color w:val="000000"/>
        </w:rPr>
        <w:t>b</w:t>
      </w:r>
      <w:r w:rsidRPr="00406539">
        <w:rPr>
          <w:rFonts w:ascii="Book Antiqua" w:eastAsia="Book Antiqua" w:hAnsi="Book Antiqua" w:cs="Book Antiqua"/>
          <w:color w:val="000000"/>
        </w:rPr>
        <w:t xml:space="preserve">efore proximal transection and at the completion of anastomosis. In 18.5% of </w:t>
      </w:r>
      <w:r w:rsidR="006F7323">
        <w:rPr>
          <w:rFonts w:ascii="Book Antiqua" w:eastAsia="Book Antiqua" w:hAnsi="Book Antiqua" w:cs="Book Antiqua"/>
          <w:color w:val="000000"/>
        </w:rPr>
        <w:t xml:space="preserve">the </w:t>
      </w:r>
      <w:r w:rsidRPr="00406539">
        <w:rPr>
          <w:rFonts w:ascii="Book Antiqua" w:eastAsia="Book Antiqua" w:hAnsi="Book Antiqua" w:cs="Book Antiqua"/>
          <w:color w:val="000000"/>
        </w:rPr>
        <w:t xml:space="preserve">cases the surgeon changed the proximal resection margin </w:t>
      </w:r>
      <w:r w:rsidR="006F7323">
        <w:rPr>
          <w:rFonts w:ascii="Book Antiqua" w:eastAsia="Book Antiqua" w:hAnsi="Book Antiqua" w:cs="Book Antiqua"/>
          <w:color w:val="000000"/>
        </w:rPr>
        <w:t>because of</w:t>
      </w:r>
      <w:r w:rsidRPr="00406539">
        <w:rPr>
          <w:rFonts w:ascii="Book Antiqua" w:eastAsia="Book Antiqua" w:hAnsi="Book Antiqua" w:cs="Book Antiqua"/>
          <w:color w:val="000000"/>
        </w:rPr>
        <w:t xml:space="preserve"> impaired fluorescence</w:t>
      </w:r>
      <w:r w:rsidR="006F7323">
        <w:rPr>
          <w:rFonts w:ascii="Book Antiqua" w:eastAsia="Book Antiqua" w:hAnsi="Book Antiqua" w:cs="Book Antiqua"/>
          <w:color w:val="000000"/>
        </w:rPr>
        <w:t>.</w:t>
      </w:r>
      <w:r w:rsidRPr="00406539">
        <w:rPr>
          <w:rFonts w:ascii="Book Antiqua" w:eastAsia="Book Antiqua" w:hAnsi="Book Antiqua" w:cs="Book Antiqua"/>
          <w:color w:val="000000"/>
        </w:rPr>
        <w:t xml:space="preserve"> </w:t>
      </w:r>
      <w:r w:rsidR="006F7323">
        <w:rPr>
          <w:rFonts w:ascii="Book Antiqua" w:eastAsia="Book Antiqua" w:hAnsi="Book Antiqua" w:cs="Book Antiqua"/>
          <w:color w:val="000000"/>
        </w:rPr>
        <w:t>A</w:t>
      </w:r>
      <w:r w:rsidRPr="00406539">
        <w:rPr>
          <w:rFonts w:ascii="Book Antiqua" w:eastAsia="Book Antiqua" w:hAnsi="Book Antiqua" w:cs="Book Antiqua"/>
          <w:color w:val="000000"/>
        </w:rPr>
        <w:t xml:space="preserve">ll </w:t>
      </w:r>
      <w:r w:rsidR="006F7323">
        <w:rPr>
          <w:rFonts w:ascii="Book Antiqua" w:eastAsia="Book Antiqua" w:hAnsi="Book Antiqua" w:cs="Book Antiqua"/>
          <w:color w:val="000000"/>
        </w:rPr>
        <w:t xml:space="preserve">those </w:t>
      </w:r>
      <w:r w:rsidRPr="00406539">
        <w:rPr>
          <w:rFonts w:ascii="Book Antiqua" w:eastAsia="Book Antiqua" w:hAnsi="Book Antiqua" w:cs="Book Antiqua"/>
          <w:color w:val="000000"/>
        </w:rPr>
        <w:t xml:space="preserve">anastomoses </w:t>
      </w:r>
      <w:r w:rsidR="006F7323">
        <w:rPr>
          <w:rFonts w:ascii="Book Antiqua" w:eastAsia="Book Antiqua" w:hAnsi="Book Antiqua" w:cs="Book Antiqua"/>
          <w:color w:val="000000"/>
        </w:rPr>
        <w:t xml:space="preserve">were </w:t>
      </w:r>
      <w:r w:rsidR="006F7323" w:rsidRPr="00406539">
        <w:rPr>
          <w:rFonts w:ascii="Book Antiqua" w:eastAsia="Book Antiqua" w:hAnsi="Book Antiqua" w:cs="Book Antiqua"/>
          <w:color w:val="000000"/>
        </w:rPr>
        <w:t>show</w:t>
      </w:r>
      <w:r w:rsidR="006F7323">
        <w:rPr>
          <w:rFonts w:ascii="Book Antiqua" w:eastAsia="Book Antiqua" w:hAnsi="Book Antiqua" w:cs="Book Antiqua"/>
          <w:color w:val="000000"/>
        </w:rPr>
        <w:t>n</w:t>
      </w:r>
      <w:r w:rsidR="006F7323"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to be successful at the second control. Two patients (3.7%) suffered from AL, and in neither of them was the splenic flexure mobilized. Furthermore, ICG FA improve</w:t>
      </w:r>
      <w:r w:rsidR="006F7323">
        <w:rPr>
          <w:rFonts w:ascii="Book Antiqua" w:eastAsia="Book Antiqua" w:hAnsi="Book Antiqua" w:cs="Book Antiqua"/>
          <w:color w:val="000000"/>
        </w:rPr>
        <w:t>d</w:t>
      </w:r>
      <w:r w:rsidRPr="00406539">
        <w:rPr>
          <w:rFonts w:ascii="Book Antiqua" w:eastAsia="Book Antiqua" w:hAnsi="Book Antiqua" w:cs="Book Antiqua"/>
          <w:color w:val="000000"/>
        </w:rPr>
        <w:t xml:space="preserve"> clinical outcomes also after robotic sphincter-saving rectal resections</w:t>
      </w:r>
      <w:r w:rsidRPr="00406539">
        <w:rPr>
          <w:rFonts w:ascii="Book Antiqua" w:eastAsia="Book Antiqua" w:hAnsi="Book Antiqua" w:cs="Book Antiqua"/>
          <w:color w:val="000000"/>
          <w:vertAlign w:val="superscript"/>
        </w:rPr>
        <w:t>[49]</w:t>
      </w:r>
      <w:r w:rsidRPr="00406539">
        <w:rPr>
          <w:rFonts w:ascii="Book Antiqua" w:eastAsia="Book Antiqua" w:hAnsi="Book Antiqua" w:cs="Book Antiqua"/>
          <w:color w:val="000000"/>
        </w:rPr>
        <w:t>. In conclusion, the use of fluorescent angiography with ICG injection has proven to be a safe and feasible method to evaluate bowel perfusion whatever the surgical approach for rectal resection. At the time of the construction of the anastomosis, ICG FA can influence decision making by reconsidering the resection line. Several studies have found a significant decrease in the rate of AL after ICG FA imaging</w:t>
      </w:r>
      <w:r w:rsidR="006F7323">
        <w:rPr>
          <w:rFonts w:ascii="Book Antiqua" w:eastAsia="Book Antiqua" w:hAnsi="Book Antiqua" w:cs="Book Antiqua"/>
          <w:color w:val="000000"/>
        </w:rPr>
        <w:t>,</w:t>
      </w:r>
      <w:r w:rsidRPr="00406539">
        <w:rPr>
          <w:rFonts w:ascii="Book Antiqua" w:eastAsia="Book Antiqua" w:hAnsi="Book Antiqua" w:cs="Book Antiqua"/>
          <w:color w:val="000000"/>
        </w:rPr>
        <w:t xml:space="preserve"> and </w:t>
      </w:r>
      <w:r w:rsidR="006F7323">
        <w:rPr>
          <w:rFonts w:ascii="Book Antiqua" w:eastAsia="Book Antiqua" w:hAnsi="Book Antiqua" w:cs="Book Antiqua"/>
          <w:color w:val="000000"/>
        </w:rPr>
        <w:t>that</w:t>
      </w:r>
      <w:r w:rsidR="006F7323"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has had a large impact on recovery. Future high</w:t>
      </w:r>
      <w:r w:rsidR="00633DF2">
        <w:rPr>
          <w:rFonts w:ascii="Book Antiqua" w:eastAsia="Book Antiqua" w:hAnsi="Book Antiqua" w:cs="Book Antiqua"/>
          <w:color w:val="000000"/>
        </w:rPr>
        <w:t xml:space="preserve"> </w:t>
      </w:r>
      <w:r w:rsidRPr="00406539">
        <w:rPr>
          <w:rFonts w:ascii="Book Antiqua" w:eastAsia="Book Antiqua" w:hAnsi="Book Antiqua" w:cs="Book Antiqua"/>
          <w:color w:val="000000"/>
        </w:rPr>
        <w:t>quality trials should confirm the impact on AL rates and standardize the technique.</w:t>
      </w:r>
    </w:p>
    <w:p w14:paraId="6C03CE70" w14:textId="77777777" w:rsidR="00A77B3E" w:rsidRPr="00406539" w:rsidRDefault="00A77B3E" w:rsidP="00406539">
      <w:pPr>
        <w:spacing w:line="360" w:lineRule="auto"/>
        <w:jc w:val="both"/>
        <w:rPr>
          <w:rFonts w:ascii="Book Antiqua" w:hAnsi="Book Antiqua"/>
        </w:rPr>
      </w:pPr>
    </w:p>
    <w:p w14:paraId="691395F9" w14:textId="442B8769" w:rsidR="00A77B3E" w:rsidRPr="00900577" w:rsidRDefault="00900577" w:rsidP="00406539">
      <w:pPr>
        <w:spacing w:line="360" w:lineRule="auto"/>
        <w:jc w:val="both"/>
        <w:rPr>
          <w:rFonts w:ascii="Book Antiqua" w:hAnsi="Book Antiqua"/>
          <w:u w:val="single"/>
        </w:rPr>
      </w:pPr>
      <w:r w:rsidRPr="00900577">
        <w:rPr>
          <w:rFonts w:ascii="Book Antiqua" w:eastAsia="Book Antiqua" w:hAnsi="Book Antiqua" w:cs="Book Antiqua"/>
          <w:b/>
          <w:bCs/>
          <w:color w:val="000000"/>
          <w:u w:val="single"/>
        </w:rPr>
        <w:t>URETHRA VISUALIZATION DURING TRANSANAL TME</w:t>
      </w:r>
    </w:p>
    <w:p w14:paraId="55242DEC" w14:textId="4DAAA8B3" w:rsidR="00A77B3E" w:rsidRPr="00406539" w:rsidRDefault="0069211A" w:rsidP="00F56A7E">
      <w:pPr>
        <w:spacing w:line="360" w:lineRule="auto"/>
        <w:jc w:val="both"/>
        <w:rPr>
          <w:rFonts w:ascii="Book Antiqua" w:hAnsi="Book Antiqua"/>
        </w:rPr>
      </w:pPr>
      <w:r w:rsidRPr="00406539">
        <w:rPr>
          <w:rFonts w:ascii="Book Antiqua" w:eastAsia="Book Antiqua" w:hAnsi="Book Antiqua" w:cs="Book Antiqua"/>
          <w:color w:val="000000"/>
        </w:rPr>
        <w:t>TaTME is a relatively new procedure</w:t>
      </w:r>
      <w:r w:rsidRPr="00406539">
        <w:rPr>
          <w:rFonts w:ascii="Book Antiqua" w:eastAsia="Book Antiqua" w:hAnsi="Book Antiqua" w:cs="Book Antiqua"/>
          <w:color w:val="000000"/>
          <w:vertAlign w:val="superscript"/>
        </w:rPr>
        <w:t>[50]</w:t>
      </w:r>
      <w:r w:rsidRPr="00406539">
        <w:rPr>
          <w:rFonts w:ascii="Book Antiqua" w:eastAsia="Book Antiqua" w:hAnsi="Book Antiqua" w:cs="Book Antiqua"/>
          <w:color w:val="000000"/>
        </w:rPr>
        <w:t xml:space="preserve"> </w:t>
      </w:r>
      <w:r w:rsidR="006F7323">
        <w:rPr>
          <w:rFonts w:ascii="Book Antiqua" w:eastAsia="Book Antiqua" w:hAnsi="Book Antiqua" w:cs="Book Antiqua"/>
          <w:color w:val="000000"/>
        </w:rPr>
        <w:t>for</w:t>
      </w:r>
      <w:r w:rsidR="006F7323"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the curative resection of rectal tumors</w:t>
      </w:r>
      <w:r w:rsidR="00BF0A85">
        <w:rPr>
          <w:rFonts w:ascii="Book Antiqua" w:eastAsia="Book Antiqua" w:hAnsi="Book Antiqua" w:cs="Book Antiqua"/>
          <w:color w:val="000000"/>
        </w:rPr>
        <w:t>.</w:t>
      </w:r>
      <w:r w:rsidRPr="00406539">
        <w:rPr>
          <w:rFonts w:ascii="Book Antiqua" w:eastAsia="Book Antiqua" w:hAnsi="Book Antiqua" w:cs="Book Antiqua"/>
          <w:color w:val="000000"/>
        </w:rPr>
        <w:t xml:space="preserve"> </w:t>
      </w:r>
      <w:r w:rsidR="00BF0A85">
        <w:rPr>
          <w:rFonts w:ascii="Book Antiqua" w:eastAsia="Book Antiqua" w:hAnsi="Book Antiqua" w:cs="Book Antiqua"/>
          <w:color w:val="000000"/>
        </w:rPr>
        <w:t xml:space="preserve">It </w:t>
      </w:r>
      <w:r w:rsidR="006F7323">
        <w:rPr>
          <w:rFonts w:ascii="Book Antiqua" w:eastAsia="Book Antiqua" w:hAnsi="Book Antiqua" w:cs="Book Antiqua"/>
          <w:color w:val="000000"/>
        </w:rPr>
        <w:t>was</w:t>
      </w:r>
      <w:r w:rsidRPr="00406539">
        <w:rPr>
          <w:rFonts w:ascii="Book Antiqua" w:eastAsia="Book Antiqua" w:hAnsi="Book Antiqua" w:cs="Book Antiqua"/>
          <w:color w:val="000000"/>
        </w:rPr>
        <w:t xml:space="preserve"> developed to overcome the difficult dissection at the low</w:t>
      </w:r>
      <w:r w:rsidR="006F7323">
        <w:rPr>
          <w:rFonts w:ascii="Book Antiqua" w:eastAsia="Book Antiqua" w:hAnsi="Book Antiqua" w:cs="Book Antiqua"/>
          <w:color w:val="000000"/>
        </w:rPr>
        <w:t>er</w:t>
      </w:r>
      <w:r w:rsidRPr="00406539">
        <w:rPr>
          <w:rFonts w:ascii="Book Antiqua" w:eastAsia="Book Antiqua" w:hAnsi="Book Antiqua" w:cs="Book Antiqua"/>
          <w:color w:val="000000"/>
        </w:rPr>
        <w:t xml:space="preserve"> third </w:t>
      </w:r>
      <w:r w:rsidR="006F7323">
        <w:rPr>
          <w:rFonts w:ascii="Book Antiqua" w:eastAsia="Book Antiqua" w:hAnsi="Book Antiqua" w:cs="Book Antiqua"/>
          <w:color w:val="000000"/>
        </w:rPr>
        <w:t xml:space="preserve">of the </w:t>
      </w:r>
      <w:r w:rsidRPr="00406539">
        <w:rPr>
          <w:rFonts w:ascii="Book Antiqua" w:eastAsia="Book Antiqua" w:hAnsi="Book Antiqua" w:cs="Book Antiqua"/>
          <w:color w:val="000000"/>
        </w:rPr>
        <w:t>rectum, especially in obese male patients and/or bulky tumor</w:t>
      </w:r>
      <w:r w:rsidR="006F7323">
        <w:rPr>
          <w:rFonts w:ascii="Book Antiqua" w:eastAsia="Book Antiqua" w:hAnsi="Book Antiqua" w:cs="Book Antiqua"/>
          <w:color w:val="000000"/>
        </w:rPr>
        <w:t>s</w:t>
      </w:r>
      <w:r w:rsidRPr="00406539">
        <w:rPr>
          <w:rFonts w:ascii="Book Antiqua" w:eastAsia="Book Antiqua" w:hAnsi="Book Antiqua" w:cs="Book Antiqua"/>
          <w:color w:val="000000"/>
        </w:rPr>
        <w:t xml:space="preserve">. </w:t>
      </w:r>
      <w:r w:rsidR="006F7323">
        <w:rPr>
          <w:rFonts w:ascii="Book Antiqua" w:eastAsia="Book Antiqua" w:hAnsi="Book Antiqua" w:cs="Book Antiqua"/>
          <w:color w:val="000000"/>
        </w:rPr>
        <w:t>S</w:t>
      </w:r>
      <w:r w:rsidRPr="00406539">
        <w:rPr>
          <w:rFonts w:ascii="Book Antiqua" w:eastAsia="Book Antiqua" w:hAnsi="Book Antiqua" w:cs="Book Antiqua"/>
          <w:color w:val="000000"/>
        </w:rPr>
        <w:t>ome retrospective series</w:t>
      </w:r>
      <w:r w:rsidR="006F7323">
        <w:rPr>
          <w:rFonts w:ascii="Book Antiqua" w:eastAsia="Book Antiqua" w:hAnsi="Book Antiqua" w:cs="Book Antiqua"/>
          <w:color w:val="000000"/>
        </w:rPr>
        <w:t xml:space="preserve"> have reported</w:t>
      </w:r>
      <w:r w:rsidRPr="00406539">
        <w:rPr>
          <w:rFonts w:ascii="Book Antiqua" w:eastAsia="Book Antiqua" w:hAnsi="Book Antiqua" w:cs="Book Antiqua"/>
          <w:color w:val="000000"/>
        </w:rPr>
        <w:t xml:space="preserve"> </w:t>
      </w:r>
      <w:r w:rsidR="006F7323">
        <w:rPr>
          <w:rFonts w:ascii="Book Antiqua" w:eastAsia="Book Antiqua" w:hAnsi="Book Antiqua" w:cs="Book Antiqua"/>
          <w:color w:val="000000"/>
        </w:rPr>
        <w:t xml:space="preserve">that </w:t>
      </w:r>
      <w:r w:rsidRPr="00406539">
        <w:rPr>
          <w:rFonts w:ascii="Book Antiqua" w:eastAsia="Book Antiqua" w:hAnsi="Book Antiqua" w:cs="Book Antiqua"/>
          <w:color w:val="000000"/>
        </w:rPr>
        <w:t>enhanced visualization of the dissection plane allow</w:t>
      </w:r>
      <w:r w:rsidR="006F7323">
        <w:rPr>
          <w:rFonts w:ascii="Book Antiqua" w:eastAsia="Book Antiqua" w:hAnsi="Book Antiqua" w:cs="Book Antiqua"/>
          <w:color w:val="000000"/>
        </w:rPr>
        <w:t>ed</w:t>
      </w:r>
      <w:r w:rsidRPr="00406539">
        <w:rPr>
          <w:rFonts w:ascii="Book Antiqua" w:eastAsia="Book Antiqua" w:hAnsi="Book Antiqua" w:cs="Book Antiqua"/>
          <w:color w:val="000000"/>
        </w:rPr>
        <w:t xml:space="preserve"> better nerve preservation, improved resection margins</w:t>
      </w:r>
      <w:r w:rsidR="006F7323">
        <w:rPr>
          <w:rFonts w:ascii="Book Antiqua" w:eastAsia="Book Antiqua" w:hAnsi="Book Antiqua" w:cs="Book Antiqua"/>
          <w:color w:val="000000"/>
        </w:rPr>
        <w:t>,</w:t>
      </w:r>
      <w:r w:rsidRPr="00406539">
        <w:rPr>
          <w:rFonts w:ascii="Book Antiqua" w:eastAsia="Book Antiqua" w:hAnsi="Book Antiqua" w:cs="Book Antiqua"/>
          <w:color w:val="000000"/>
        </w:rPr>
        <w:t xml:space="preserve"> and </w:t>
      </w:r>
      <w:r w:rsidR="006F7323">
        <w:rPr>
          <w:rFonts w:ascii="Book Antiqua" w:eastAsia="Book Antiqua" w:hAnsi="Book Antiqua" w:cs="Book Antiqua"/>
          <w:color w:val="000000"/>
        </w:rPr>
        <w:t xml:space="preserve">improved </w:t>
      </w:r>
      <w:r w:rsidRPr="00406539">
        <w:rPr>
          <w:rFonts w:ascii="Book Antiqua" w:eastAsia="Book Antiqua" w:hAnsi="Book Antiqua" w:cs="Book Antiqua"/>
          <w:color w:val="000000"/>
        </w:rPr>
        <w:t xml:space="preserve">functional outcomes </w:t>
      </w:r>
      <w:r w:rsidR="006F7323">
        <w:rPr>
          <w:rFonts w:ascii="Book Antiqua" w:eastAsia="Book Antiqua" w:hAnsi="Book Antiqua" w:cs="Book Antiqua"/>
          <w:color w:val="000000"/>
        </w:rPr>
        <w:t>compared with</w:t>
      </w:r>
      <w:r w:rsidR="006F7323"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laparoscopic TME</w:t>
      </w:r>
      <w:r w:rsidRPr="00406539">
        <w:rPr>
          <w:rFonts w:ascii="Book Antiqua" w:eastAsia="Book Antiqua" w:hAnsi="Book Antiqua" w:cs="Book Antiqua"/>
          <w:color w:val="000000"/>
          <w:vertAlign w:val="superscript"/>
        </w:rPr>
        <w:t>[51,52]</w:t>
      </w:r>
      <w:r w:rsidRPr="00406539">
        <w:rPr>
          <w:rFonts w:ascii="Book Antiqua" w:eastAsia="Book Antiqua" w:hAnsi="Book Antiqua" w:cs="Book Antiqua"/>
          <w:color w:val="000000"/>
        </w:rPr>
        <w:t>. However, the bottom-up transanal approach is not without complications. Incidence of iatrogenic urethral injuries has been reported</w:t>
      </w:r>
      <w:r w:rsidR="006F7323">
        <w:rPr>
          <w:rFonts w:ascii="Book Antiqua" w:eastAsia="Book Antiqua" w:hAnsi="Book Antiqua" w:cs="Book Antiqua"/>
          <w:color w:val="000000"/>
        </w:rPr>
        <w:t>,</w:t>
      </w:r>
      <w:r w:rsidRPr="00406539">
        <w:rPr>
          <w:rFonts w:ascii="Book Antiqua" w:eastAsia="Book Antiqua" w:hAnsi="Book Antiqua" w:cs="Book Antiqua"/>
          <w:color w:val="000000"/>
        </w:rPr>
        <w:t xml:space="preserve"> ranging from 1</w:t>
      </w:r>
      <w:r w:rsidR="004A4AFD">
        <w:rPr>
          <w:rFonts w:ascii="Book Antiqua" w:eastAsia="Book Antiqua" w:hAnsi="Book Antiqua" w:cs="Book Antiqua"/>
          <w:color w:val="000000"/>
        </w:rPr>
        <w:t>%</w:t>
      </w:r>
      <w:r w:rsidRPr="00406539">
        <w:rPr>
          <w:rFonts w:ascii="Book Antiqua" w:eastAsia="Book Antiqua" w:hAnsi="Book Antiqua" w:cs="Book Antiqua"/>
          <w:color w:val="000000"/>
        </w:rPr>
        <w:t xml:space="preserve"> to 6.7% during TaTME procedures</w:t>
      </w:r>
      <w:r w:rsidRPr="00406539">
        <w:rPr>
          <w:rFonts w:ascii="Book Antiqua" w:eastAsia="Book Antiqua" w:hAnsi="Book Antiqua" w:cs="Book Antiqua"/>
          <w:color w:val="000000"/>
          <w:vertAlign w:val="superscript"/>
        </w:rPr>
        <w:t>[53]</w:t>
      </w:r>
      <w:r w:rsidRPr="00406539">
        <w:rPr>
          <w:rFonts w:ascii="Book Antiqua" w:eastAsia="Book Antiqua" w:hAnsi="Book Antiqua" w:cs="Book Antiqua"/>
          <w:color w:val="000000"/>
        </w:rPr>
        <w:t xml:space="preserve">. An international inquiry reported 34 urethral injuries from </w:t>
      </w:r>
      <w:r w:rsidR="006F7323">
        <w:rPr>
          <w:rFonts w:ascii="Book Antiqua" w:eastAsia="Book Antiqua" w:hAnsi="Book Antiqua" w:cs="Book Antiqua"/>
          <w:color w:val="000000"/>
        </w:rPr>
        <w:t>32</w:t>
      </w:r>
      <w:r w:rsidRPr="00406539">
        <w:rPr>
          <w:rFonts w:ascii="Book Antiqua" w:eastAsia="Book Antiqua" w:hAnsi="Book Antiqua" w:cs="Book Antiqua"/>
          <w:color w:val="000000"/>
        </w:rPr>
        <w:t xml:space="preserve"> surgical teams worldwide between 2010 and 2017</w:t>
      </w:r>
      <w:r w:rsidR="006F7323">
        <w:rPr>
          <w:rFonts w:ascii="Book Antiqua" w:eastAsia="Book Antiqua" w:hAnsi="Book Antiqua" w:cs="Book Antiqua"/>
          <w:color w:val="000000"/>
        </w:rPr>
        <w:t>,</w:t>
      </w:r>
      <w:r w:rsidRPr="00406539">
        <w:rPr>
          <w:rFonts w:ascii="Book Antiqua" w:eastAsia="Book Antiqua" w:hAnsi="Book Antiqua" w:cs="Book Antiqua"/>
          <w:color w:val="000000"/>
        </w:rPr>
        <w:t xml:space="preserve"> resulting in a significant</w:t>
      </w:r>
      <w:r w:rsidR="0076254D">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postoperative morbidity rate </w:t>
      </w:r>
      <w:r w:rsidR="006F7323">
        <w:rPr>
          <w:rFonts w:ascii="Book Antiqua" w:eastAsia="Book Antiqua" w:hAnsi="Book Antiqua" w:cs="Book Antiqua"/>
          <w:color w:val="000000"/>
        </w:rPr>
        <w:t xml:space="preserve">of </w:t>
      </w:r>
      <w:r w:rsidRPr="00406539">
        <w:rPr>
          <w:rFonts w:ascii="Book Antiqua" w:eastAsia="Book Antiqua" w:hAnsi="Book Antiqua" w:cs="Book Antiqua"/>
          <w:color w:val="000000"/>
        </w:rPr>
        <w:t>26%</w:t>
      </w:r>
      <w:r w:rsidRPr="00406539">
        <w:rPr>
          <w:rFonts w:ascii="Book Antiqua" w:eastAsia="Book Antiqua" w:hAnsi="Book Antiqua" w:cs="Book Antiqua"/>
          <w:color w:val="000000"/>
          <w:vertAlign w:val="superscript"/>
        </w:rPr>
        <w:t>[50]</w:t>
      </w:r>
      <w:r w:rsidRPr="00406539">
        <w:rPr>
          <w:rFonts w:ascii="Book Antiqua" w:eastAsia="Book Antiqua" w:hAnsi="Book Antiqua" w:cs="Book Antiqua"/>
          <w:color w:val="000000"/>
        </w:rPr>
        <w:t xml:space="preserve">. However, there is still concern that urologic injuries during TaTME may be underreported and that their incidence might be related to surgeon experience. Therefore, enhancement of urethral visualization should be considered useful and advantageous in the early learning experience. Several bioimaging modalities exist </w:t>
      </w:r>
      <w:r w:rsidR="00187219">
        <w:rPr>
          <w:rFonts w:ascii="Book Antiqua" w:eastAsia="Book Antiqua" w:hAnsi="Book Antiqua" w:cs="Book Antiqua"/>
          <w:color w:val="000000"/>
        </w:rPr>
        <w:t>that</w:t>
      </w:r>
      <w:r w:rsidR="00187219" w:rsidRPr="00406539">
        <w:rPr>
          <w:rFonts w:ascii="Book Antiqua" w:eastAsia="Book Antiqua" w:hAnsi="Book Antiqua" w:cs="Book Antiqua"/>
          <w:color w:val="000000"/>
        </w:rPr>
        <w:t xml:space="preserve"> </w:t>
      </w:r>
      <w:r w:rsidR="00187219">
        <w:rPr>
          <w:rFonts w:ascii="Book Antiqua" w:eastAsia="Book Antiqua" w:hAnsi="Book Antiqua" w:cs="Book Antiqua"/>
          <w:color w:val="000000"/>
        </w:rPr>
        <w:t>can</w:t>
      </w:r>
      <w:r w:rsidR="00187219"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improve urethral identification</w:t>
      </w:r>
      <w:r w:rsidR="00187219">
        <w:rPr>
          <w:rFonts w:ascii="Book Antiqua" w:eastAsia="Book Antiqua" w:hAnsi="Book Antiqua" w:cs="Book Antiqua"/>
          <w:color w:val="000000"/>
        </w:rPr>
        <w:t>,</w:t>
      </w:r>
      <w:r w:rsidRPr="00406539">
        <w:rPr>
          <w:rFonts w:ascii="Book Antiqua" w:eastAsia="Book Antiqua" w:hAnsi="Book Antiqua" w:cs="Book Antiqua"/>
          <w:color w:val="000000"/>
        </w:rPr>
        <w:t xml:space="preserve"> including ICG NIR </w:t>
      </w:r>
      <w:r w:rsidR="00187219">
        <w:rPr>
          <w:rFonts w:ascii="Book Antiqua" w:eastAsia="Book Antiqua" w:hAnsi="Book Antiqua" w:cs="Book Antiqua"/>
          <w:color w:val="000000"/>
        </w:rPr>
        <w:t>f</w:t>
      </w:r>
      <w:r w:rsidRPr="00406539">
        <w:rPr>
          <w:rFonts w:ascii="Book Antiqua" w:eastAsia="Book Antiqua" w:hAnsi="Book Antiqua" w:cs="Book Antiqua"/>
          <w:color w:val="000000"/>
        </w:rPr>
        <w:t>luorescence</w:t>
      </w:r>
      <w:r w:rsidRPr="00406539">
        <w:rPr>
          <w:rFonts w:ascii="Book Antiqua" w:eastAsia="Book Antiqua" w:hAnsi="Book Antiqua" w:cs="Book Antiqua"/>
          <w:color w:val="000000"/>
          <w:vertAlign w:val="superscript"/>
        </w:rPr>
        <w:t>[54]</w:t>
      </w:r>
      <w:r w:rsidRPr="00406539">
        <w:rPr>
          <w:rFonts w:ascii="Book Antiqua" w:eastAsia="Book Antiqua" w:hAnsi="Book Antiqua" w:cs="Book Antiqua"/>
          <w:color w:val="000000"/>
        </w:rPr>
        <w:t>.</w:t>
      </w:r>
      <w:r w:rsidR="0018721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Different systems have been successfully used to detect </w:t>
      </w:r>
      <w:r w:rsidR="00187219">
        <w:rPr>
          <w:rFonts w:ascii="Book Antiqua" w:eastAsia="Book Antiqua" w:hAnsi="Book Antiqua" w:cs="Book Antiqua"/>
          <w:color w:val="000000"/>
        </w:rPr>
        <w:t xml:space="preserve">the </w:t>
      </w:r>
      <w:r w:rsidRPr="00406539">
        <w:rPr>
          <w:rFonts w:ascii="Book Antiqua" w:eastAsia="Book Antiqua" w:hAnsi="Book Antiqua" w:cs="Book Antiqua"/>
          <w:color w:val="000000"/>
        </w:rPr>
        <w:t xml:space="preserve">urethra by ICG </w:t>
      </w:r>
      <w:r w:rsidR="00187219">
        <w:rPr>
          <w:rFonts w:ascii="Book Antiqua" w:eastAsia="Book Antiqua" w:hAnsi="Book Antiqua" w:cs="Book Antiqua"/>
          <w:color w:val="000000"/>
        </w:rPr>
        <w:t>f</w:t>
      </w:r>
      <w:r w:rsidRPr="00406539">
        <w:rPr>
          <w:rFonts w:ascii="Book Antiqua" w:eastAsia="Book Antiqua" w:hAnsi="Book Antiqua" w:cs="Book Antiqua"/>
          <w:color w:val="000000"/>
        </w:rPr>
        <w:t xml:space="preserve">luorescence imaging such as </w:t>
      </w:r>
      <w:r w:rsidR="00187219">
        <w:rPr>
          <w:rFonts w:ascii="Book Antiqua" w:eastAsia="Book Antiqua" w:hAnsi="Book Antiqua" w:cs="Book Antiqua"/>
          <w:color w:val="000000"/>
        </w:rPr>
        <w:t xml:space="preserve">the </w:t>
      </w:r>
      <w:r w:rsidRPr="00406539">
        <w:rPr>
          <w:rFonts w:ascii="Book Antiqua" w:eastAsia="Book Antiqua" w:hAnsi="Book Antiqua" w:cs="Book Antiqua"/>
          <w:color w:val="000000"/>
        </w:rPr>
        <w:t>IRIS ureteral kit (Stryker, Kalamazoo, MI, U</w:t>
      </w:r>
      <w:r w:rsidR="00A73305">
        <w:rPr>
          <w:rFonts w:ascii="Book Antiqua" w:eastAsia="Book Antiqua" w:hAnsi="Book Antiqua" w:cs="Book Antiqua"/>
          <w:color w:val="000000"/>
        </w:rPr>
        <w:t>nited States</w:t>
      </w:r>
      <w:r w:rsidRPr="00406539">
        <w:rPr>
          <w:rFonts w:ascii="Book Antiqua" w:eastAsia="Book Antiqua" w:hAnsi="Book Antiqua" w:cs="Book Antiqua"/>
          <w:color w:val="000000"/>
        </w:rPr>
        <w:t>)</w:t>
      </w:r>
      <w:r w:rsidRPr="00406539">
        <w:rPr>
          <w:rFonts w:ascii="Book Antiqua" w:eastAsia="Book Antiqua" w:hAnsi="Book Antiqua" w:cs="Book Antiqua"/>
          <w:color w:val="000000"/>
          <w:vertAlign w:val="superscript"/>
        </w:rPr>
        <w:t xml:space="preserve">[55] </w:t>
      </w:r>
      <w:r w:rsidRPr="00406539">
        <w:rPr>
          <w:rFonts w:ascii="Book Antiqua" w:eastAsia="Book Antiqua" w:hAnsi="Book Antiqua" w:cs="Book Antiqua"/>
          <w:color w:val="000000"/>
        </w:rPr>
        <w:t xml:space="preserve">or </w:t>
      </w:r>
      <w:r w:rsidR="00187219">
        <w:rPr>
          <w:rFonts w:ascii="Book Antiqua" w:eastAsia="Book Antiqua" w:hAnsi="Book Antiqua" w:cs="Book Antiqua"/>
          <w:color w:val="000000"/>
        </w:rPr>
        <w:t xml:space="preserve">the </w:t>
      </w:r>
      <w:r w:rsidRPr="00406539">
        <w:rPr>
          <w:rFonts w:ascii="Book Antiqua" w:eastAsia="Book Antiqua" w:hAnsi="Book Antiqua" w:cs="Book Antiqua"/>
          <w:color w:val="000000"/>
        </w:rPr>
        <w:t xml:space="preserve">PINPOINT laparoscopic system (Stryker, </w:t>
      </w:r>
      <w:r w:rsidR="008A1AFD" w:rsidRPr="00406539">
        <w:rPr>
          <w:rFonts w:ascii="Book Antiqua" w:eastAsia="Book Antiqua" w:hAnsi="Book Antiqua" w:cs="Book Antiqua"/>
          <w:color w:val="000000"/>
        </w:rPr>
        <w:t>U</w:t>
      </w:r>
      <w:r w:rsidR="008A1AFD">
        <w:rPr>
          <w:rFonts w:ascii="Book Antiqua" w:eastAsia="Book Antiqua" w:hAnsi="Book Antiqua" w:cs="Book Antiqua"/>
          <w:color w:val="000000"/>
        </w:rPr>
        <w:t>nited States</w:t>
      </w:r>
      <w:r w:rsidRPr="00406539">
        <w:rPr>
          <w:rFonts w:ascii="Book Antiqua" w:eastAsia="Book Antiqua" w:hAnsi="Book Antiqua" w:cs="Book Antiqua"/>
          <w:color w:val="000000"/>
        </w:rPr>
        <w:t>)</w:t>
      </w:r>
      <w:r w:rsidRPr="00406539">
        <w:rPr>
          <w:rFonts w:ascii="Book Antiqua" w:eastAsia="Book Antiqua" w:hAnsi="Book Antiqua" w:cs="Book Antiqua"/>
          <w:color w:val="000000"/>
          <w:vertAlign w:val="superscript"/>
        </w:rPr>
        <w:t xml:space="preserve">[56] </w:t>
      </w:r>
      <w:r w:rsidRPr="00406539">
        <w:rPr>
          <w:rFonts w:ascii="Book Antiqua" w:eastAsia="Book Antiqua" w:hAnsi="Book Antiqua" w:cs="Book Antiqua"/>
          <w:color w:val="000000"/>
        </w:rPr>
        <w:t>with intraurethral ICG injection or infiltration adjacent to the catheter in the urethra</w:t>
      </w:r>
      <w:r w:rsidR="00187219">
        <w:rPr>
          <w:rFonts w:ascii="Book Antiqua" w:eastAsia="Book Antiqua" w:hAnsi="Book Antiqua" w:cs="Book Antiqua"/>
          <w:color w:val="000000"/>
        </w:rPr>
        <w:t>,</w:t>
      </w:r>
      <w:r w:rsidRPr="00406539">
        <w:rPr>
          <w:rFonts w:ascii="Book Antiqua" w:eastAsia="Book Antiqua" w:hAnsi="Book Antiqua" w:cs="Book Antiqua"/>
          <w:color w:val="000000"/>
        </w:rPr>
        <w:t xml:space="preserve"> respectively. Experimental studies demonstrated that direct ICG instillation into the urethra or through a urine catheter </w:t>
      </w:r>
      <w:r w:rsidR="00187219">
        <w:rPr>
          <w:rFonts w:ascii="Book Antiqua" w:eastAsia="Book Antiqua" w:hAnsi="Book Antiqua" w:cs="Book Antiqua"/>
          <w:color w:val="000000"/>
        </w:rPr>
        <w:t>for</w:t>
      </w:r>
      <w:r w:rsidR="00187219"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NIR </w:t>
      </w:r>
      <w:r w:rsidR="00187219">
        <w:rPr>
          <w:rFonts w:ascii="Book Antiqua" w:eastAsia="Book Antiqua" w:hAnsi="Book Antiqua" w:cs="Book Antiqua"/>
          <w:color w:val="000000"/>
        </w:rPr>
        <w:t>f</w:t>
      </w:r>
      <w:r w:rsidRPr="00406539">
        <w:rPr>
          <w:rFonts w:ascii="Book Antiqua" w:eastAsia="Book Antiqua" w:hAnsi="Book Antiqua" w:cs="Book Antiqua"/>
          <w:color w:val="000000"/>
        </w:rPr>
        <w:t xml:space="preserve">luorescence </w:t>
      </w:r>
      <w:r w:rsidR="00187219">
        <w:rPr>
          <w:rFonts w:ascii="Book Antiqua" w:eastAsia="Book Antiqua" w:hAnsi="Book Antiqua" w:cs="Book Antiqua"/>
          <w:color w:val="000000"/>
        </w:rPr>
        <w:t>i</w:t>
      </w:r>
      <w:r w:rsidRPr="00406539">
        <w:rPr>
          <w:rFonts w:ascii="Book Antiqua" w:eastAsia="Book Antiqua" w:hAnsi="Book Antiqua" w:cs="Book Antiqua"/>
          <w:color w:val="000000"/>
        </w:rPr>
        <w:t>maging seem to be easily applicable and clinically reproducible during TaTME</w:t>
      </w:r>
      <w:r w:rsidRPr="00406539">
        <w:rPr>
          <w:rFonts w:ascii="Book Antiqua" w:eastAsia="Book Antiqua" w:hAnsi="Book Antiqua" w:cs="Book Antiqua"/>
          <w:color w:val="000000"/>
          <w:vertAlign w:val="superscript"/>
        </w:rPr>
        <w:t>[55</w:t>
      </w:r>
      <w:r w:rsidR="00D602F2">
        <w:rPr>
          <w:rFonts w:ascii="Book Antiqua" w:eastAsia="Book Antiqua" w:hAnsi="Book Antiqua" w:cs="Book Antiqua"/>
          <w:color w:val="000000"/>
          <w:vertAlign w:val="superscript"/>
        </w:rPr>
        <w:t>-</w:t>
      </w:r>
      <w:r w:rsidRPr="00406539">
        <w:rPr>
          <w:rFonts w:ascii="Book Antiqua" w:eastAsia="Book Antiqua" w:hAnsi="Book Antiqua" w:cs="Book Antiqua"/>
          <w:color w:val="000000"/>
          <w:vertAlign w:val="superscript"/>
        </w:rPr>
        <w:t>57]</w:t>
      </w:r>
      <w:r w:rsidRPr="00406539">
        <w:rPr>
          <w:rFonts w:ascii="Book Antiqua" w:eastAsia="Book Antiqua" w:hAnsi="Book Antiqua" w:cs="Book Antiqua"/>
          <w:color w:val="000000"/>
        </w:rPr>
        <w:t xml:space="preserve">. </w:t>
      </w:r>
      <w:r w:rsidR="00187219">
        <w:rPr>
          <w:rFonts w:ascii="Book Antiqua" w:eastAsia="Book Antiqua" w:hAnsi="Book Antiqua" w:cs="Book Antiqua"/>
          <w:color w:val="000000"/>
        </w:rPr>
        <w:t>A</w:t>
      </w:r>
      <w:r w:rsidRPr="00406539">
        <w:rPr>
          <w:rFonts w:ascii="Book Antiqua" w:eastAsia="Book Antiqua" w:hAnsi="Book Antiqua" w:cs="Book Antiqua"/>
          <w:color w:val="000000"/>
        </w:rPr>
        <w:t xml:space="preserve">lthough an open-label </w:t>
      </w:r>
      <w:r w:rsidR="00187219" w:rsidRPr="00406539">
        <w:rPr>
          <w:rFonts w:ascii="Book Antiqua" w:eastAsia="Book Antiqua" w:hAnsi="Book Antiqua" w:cs="Book Antiqua"/>
          <w:color w:val="000000"/>
        </w:rPr>
        <w:t xml:space="preserve">clinical </w:t>
      </w:r>
      <w:r w:rsidRPr="00406539">
        <w:rPr>
          <w:rFonts w:ascii="Book Antiqua" w:eastAsia="Book Antiqua" w:hAnsi="Book Antiqua" w:cs="Book Antiqua"/>
          <w:color w:val="000000"/>
        </w:rPr>
        <w:t xml:space="preserve">feasibility study (NCT03204201) </w:t>
      </w:r>
      <w:r w:rsidR="00187219">
        <w:rPr>
          <w:rFonts w:ascii="Book Antiqua" w:eastAsia="Book Antiqua" w:hAnsi="Book Antiqua" w:cs="Book Antiqua"/>
          <w:color w:val="000000"/>
        </w:rPr>
        <w:t>with</w:t>
      </w:r>
      <w:r w:rsidRPr="00406539">
        <w:rPr>
          <w:rFonts w:ascii="Book Antiqua" w:eastAsia="Book Antiqua" w:hAnsi="Book Antiqua" w:cs="Book Antiqua"/>
          <w:color w:val="000000"/>
        </w:rPr>
        <w:t xml:space="preserve"> </w:t>
      </w:r>
      <w:r w:rsidR="00187219" w:rsidRPr="00406539">
        <w:rPr>
          <w:rFonts w:ascii="Book Antiqua" w:eastAsia="Book Antiqua" w:hAnsi="Book Antiqua" w:cs="Book Antiqua"/>
          <w:color w:val="000000"/>
        </w:rPr>
        <w:t xml:space="preserve">intraoperative </w:t>
      </w:r>
      <w:r w:rsidRPr="00406539">
        <w:rPr>
          <w:rFonts w:ascii="Book Antiqua" w:eastAsia="Book Antiqua" w:hAnsi="Book Antiqua" w:cs="Book Antiqua"/>
          <w:color w:val="000000"/>
        </w:rPr>
        <w:t xml:space="preserve">direct instillation of ICG into the urethra for low rectal cancers was terminated </w:t>
      </w:r>
      <w:r w:rsidR="00187219">
        <w:rPr>
          <w:rFonts w:ascii="Book Antiqua" w:eastAsia="Book Antiqua" w:hAnsi="Book Antiqua" w:cs="Book Antiqua"/>
          <w:color w:val="000000"/>
        </w:rPr>
        <w:t>because of</w:t>
      </w:r>
      <w:r w:rsidRPr="00406539">
        <w:rPr>
          <w:rFonts w:ascii="Book Antiqua" w:eastAsia="Book Antiqua" w:hAnsi="Book Antiqua" w:cs="Book Antiqua"/>
          <w:color w:val="000000"/>
        </w:rPr>
        <w:t xml:space="preserve"> </w:t>
      </w:r>
      <w:r w:rsidR="00187219">
        <w:rPr>
          <w:rFonts w:ascii="Book Antiqua" w:eastAsia="Book Antiqua" w:hAnsi="Book Antiqua" w:cs="Book Antiqua"/>
          <w:color w:val="000000"/>
        </w:rPr>
        <w:t xml:space="preserve">technique </w:t>
      </w:r>
      <w:r w:rsidRPr="00406539">
        <w:rPr>
          <w:rFonts w:ascii="Book Antiqua" w:eastAsia="Book Antiqua" w:hAnsi="Book Antiqua" w:cs="Book Antiqua"/>
          <w:color w:val="000000"/>
        </w:rPr>
        <w:t>failure</w:t>
      </w:r>
      <w:r w:rsidR="00187219">
        <w:rPr>
          <w:rFonts w:ascii="Book Antiqua" w:eastAsia="Book Antiqua" w:hAnsi="Book Antiqua" w:cs="Book Antiqua"/>
          <w:color w:val="000000"/>
        </w:rPr>
        <w:t>s</w:t>
      </w:r>
      <w:r w:rsidRPr="00406539">
        <w:rPr>
          <w:rFonts w:ascii="Book Antiqua" w:eastAsia="Book Antiqua" w:hAnsi="Book Antiqua" w:cs="Book Antiqua"/>
          <w:color w:val="000000"/>
        </w:rPr>
        <w:t xml:space="preserve">, implementation of </w:t>
      </w:r>
      <w:r w:rsidR="00187219">
        <w:rPr>
          <w:rFonts w:ascii="Book Antiqua" w:eastAsia="Book Antiqua" w:hAnsi="Book Antiqua" w:cs="Book Antiqua"/>
          <w:color w:val="000000"/>
        </w:rPr>
        <w:t>the</w:t>
      </w:r>
      <w:r w:rsidR="00187219"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technique has been described by some authors. Barnes </w:t>
      </w:r>
      <w:r w:rsidRPr="00406539">
        <w:rPr>
          <w:rFonts w:ascii="Book Antiqua" w:eastAsia="Book Antiqua" w:hAnsi="Book Antiqua" w:cs="Book Antiqua"/>
          <w:i/>
          <w:iCs/>
          <w:color w:val="000000"/>
        </w:rPr>
        <w:t>et al</w:t>
      </w:r>
      <w:r w:rsidRPr="00406539">
        <w:rPr>
          <w:rFonts w:ascii="Book Antiqua" w:eastAsia="Book Antiqua" w:hAnsi="Book Antiqua" w:cs="Book Antiqua"/>
          <w:color w:val="000000"/>
          <w:vertAlign w:val="superscript"/>
        </w:rPr>
        <w:t xml:space="preserve">[58] </w:t>
      </w:r>
      <w:r w:rsidRPr="00406539">
        <w:rPr>
          <w:rFonts w:ascii="Book Antiqua" w:eastAsia="Book Antiqua" w:hAnsi="Book Antiqua" w:cs="Book Antiqua"/>
          <w:color w:val="000000"/>
        </w:rPr>
        <w:t>evaluated the efficacy of two novel methods in cadaveric models</w:t>
      </w:r>
      <w:r w:rsidR="00187219">
        <w:rPr>
          <w:rFonts w:ascii="Book Antiqua" w:eastAsia="Book Antiqua" w:hAnsi="Book Antiqua" w:cs="Book Antiqua"/>
          <w:color w:val="000000"/>
        </w:rPr>
        <w:t>.</w:t>
      </w:r>
      <w:r w:rsidRPr="00406539">
        <w:rPr>
          <w:rFonts w:ascii="Book Antiqua" w:eastAsia="Book Antiqua" w:hAnsi="Book Antiqua" w:cs="Book Antiqua"/>
          <w:color w:val="000000"/>
        </w:rPr>
        <w:t xml:space="preserve"> </w:t>
      </w:r>
      <w:r w:rsidR="00187219">
        <w:rPr>
          <w:rFonts w:ascii="Book Antiqua" w:eastAsia="Book Antiqua" w:hAnsi="Book Antiqua" w:cs="Book Antiqua"/>
          <w:color w:val="000000"/>
        </w:rPr>
        <w:t xml:space="preserve">In the first, </w:t>
      </w:r>
      <w:r w:rsidRPr="00406539">
        <w:rPr>
          <w:rFonts w:ascii="Book Antiqua" w:eastAsia="Book Antiqua" w:hAnsi="Book Antiqua" w:cs="Book Antiqua"/>
          <w:color w:val="000000"/>
        </w:rPr>
        <w:t xml:space="preserve">ICG mixed with silicone </w:t>
      </w:r>
      <w:r w:rsidR="00187219">
        <w:rPr>
          <w:rFonts w:ascii="Book Antiqua" w:eastAsia="Book Antiqua" w:hAnsi="Book Antiqua" w:cs="Book Antiqua"/>
          <w:color w:val="000000"/>
        </w:rPr>
        <w:t xml:space="preserve">was </w:t>
      </w:r>
      <w:r w:rsidRPr="00406539">
        <w:rPr>
          <w:rFonts w:ascii="Book Antiqua" w:eastAsia="Book Antiqua" w:hAnsi="Book Antiqua" w:cs="Book Antiqua"/>
          <w:color w:val="000000"/>
        </w:rPr>
        <w:t>infiltrated into 10-Fr one-way Foley catheter and allowed to set for 1 wk</w:t>
      </w:r>
      <w:r w:rsidR="00143B27">
        <w:rPr>
          <w:rFonts w:ascii="Book Antiqua" w:eastAsia="Book Antiqua" w:hAnsi="Book Antiqua" w:cs="Book Antiqua"/>
          <w:color w:val="000000"/>
        </w:rPr>
        <w:t>.</w:t>
      </w:r>
      <w:r w:rsidRPr="00406539">
        <w:rPr>
          <w:rFonts w:ascii="Book Antiqua" w:eastAsia="Book Antiqua" w:hAnsi="Book Antiqua" w:cs="Book Antiqua"/>
          <w:color w:val="000000"/>
        </w:rPr>
        <w:t xml:space="preserve"> </w:t>
      </w:r>
      <w:r w:rsidR="00187219">
        <w:rPr>
          <w:rFonts w:ascii="Book Antiqua" w:eastAsia="Book Antiqua" w:hAnsi="Book Antiqua" w:cs="Book Antiqua"/>
          <w:color w:val="000000"/>
        </w:rPr>
        <w:t>In the second,</w:t>
      </w:r>
      <w:r w:rsidRPr="00406539">
        <w:rPr>
          <w:rFonts w:ascii="Book Antiqua" w:eastAsia="Book Antiqua" w:hAnsi="Book Antiqua" w:cs="Book Antiqua"/>
          <w:color w:val="000000"/>
        </w:rPr>
        <w:t xml:space="preserve"> new preclinical IRDye</w:t>
      </w:r>
      <w:r w:rsidR="00187219">
        <w:rPr>
          <w:rFonts w:ascii="Book Antiqua" w:eastAsia="Book Antiqua" w:hAnsi="Book Antiqua" w:cs="Book Antiqua"/>
          <w:color w:val="000000"/>
        </w:rPr>
        <w:t xml:space="preserve"> </w:t>
      </w:r>
      <w:r w:rsidRPr="00406539">
        <w:rPr>
          <w:rFonts w:ascii="Book Antiqua" w:eastAsia="Book Antiqua" w:hAnsi="Book Antiqua" w:cs="Book Antiqua"/>
          <w:color w:val="000000"/>
        </w:rPr>
        <w:t>800BK (LI-COR Biosciences</w:t>
      </w:r>
      <w:r w:rsidRPr="00D52084">
        <w:rPr>
          <w:rFonts w:ascii="Book Antiqua" w:eastAsia="Book Antiqua" w:hAnsi="Book Antiqua" w:cs="Book Antiqua"/>
          <w:color w:val="000000"/>
          <w:vertAlign w:val="superscript"/>
        </w:rPr>
        <w:t>®</w:t>
      </w:r>
      <w:r w:rsidRPr="00406539">
        <w:rPr>
          <w:rFonts w:ascii="Book Antiqua" w:eastAsia="Book Antiqua" w:hAnsi="Book Antiqua" w:cs="Book Antiqua"/>
          <w:color w:val="000000"/>
        </w:rPr>
        <w:t xml:space="preserve">, Lincoln, Nebraska, </w:t>
      </w:r>
      <w:r w:rsidR="002759B1" w:rsidRPr="00406539">
        <w:rPr>
          <w:rFonts w:ascii="Book Antiqua" w:eastAsia="Book Antiqua" w:hAnsi="Book Antiqua" w:cs="Book Antiqua"/>
          <w:color w:val="000000"/>
        </w:rPr>
        <w:t>U</w:t>
      </w:r>
      <w:r w:rsidR="002759B1">
        <w:rPr>
          <w:rFonts w:ascii="Book Antiqua" w:eastAsia="Book Antiqua" w:hAnsi="Book Antiqua" w:cs="Book Antiqua"/>
          <w:color w:val="000000"/>
        </w:rPr>
        <w:t>nited States</w:t>
      </w:r>
      <w:r w:rsidRPr="00406539">
        <w:rPr>
          <w:rFonts w:ascii="Book Antiqua" w:eastAsia="Book Antiqua" w:hAnsi="Book Antiqua" w:cs="Book Antiqua"/>
          <w:color w:val="000000"/>
        </w:rPr>
        <w:t xml:space="preserve">) </w:t>
      </w:r>
      <w:r w:rsidR="00187219">
        <w:rPr>
          <w:rFonts w:ascii="Book Antiqua" w:eastAsia="Book Antiqua" w:hAnsi="Book Antiqua" w:cs="Book Antiqua"/>
          <w:color w:val="000000"/>
        </w:rPr>
        <w:t>was</w:t>
      </w:r>
      <w:r w:rsidR="00187219"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infiltrated directly into the urethra </w:t>
      </w:r>
      <w:r w:rsidRPr="00406539">
        <w:rPr>
          <w:rFonts w:ascii="Book Antiqua" w:eastAsia="Book Antiqua" w:hAnsi="Book Antiqua" w:cs="Book Antiqua"/>
          <w:i/>
          <w:iCs/>
          <w:color w:val="000000"/>
        </w:rPr>
        <w:t>via</w:t>
      </w:r>
      <w:r w:rsidRPr="00406539">
        <w:rPr>
          <w:rFonts w:ascii="Book Antiqua" w:eastAsia="Book Antiqua" w:hAnsi="Book Antiqua" w:cs="Book Antiqua"/>
          <w:color w:val="000000"/>
        </w:rPr>
        <w:t xml:space="preserve"> the urethral meatus prior to dissection. Both methods were effective </w:t>
      </w:r>
      <w:r w:rsidR="00187219">
        <w:rPr>
          <w:rFonts w:ascii="Book Antiqua" w:eastAsia="Book Antiqua" w:hAnsi="Book Antiqua" w:cs="Book Antiqua"/>
          <w:color w:val="000000"/>
        </w:rPr>
        <w:t>in</w:t>
      </w:r>
      <w:r w:rsidR="00187219"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identify</w:t>
      </w:r>
      <w:r w:rsidR="00187219">
        <w:rPr>
          <w:rFonts w:ascii="Book Antiqua" w:eastAsia="Book Antiqua" w:hAnsi="Book Antiqua" w:cs="Book Antiqua"/>
          <w:color w:val="000000"/>
        </w:rPr>
        <w:t>ing</w:t>
      </w:r>
      <w:r w:rsidRPr="00406539">
        <w:rPr>
          <w:rFonts w:ascii="Book Antiqua" w:eastAsia="Book Antiqua" w:hAnsi="Book Antiqua" w:cs="Book Antiqua"/>
          <w:color w:val="000000"/>
        </w:rPr>
        <w:t xml:space="preserve"> the fluorescence located only within the urethra</w:t>
      </w:r>
      <w:r w:rsidR="00187219">
        <w:rPr>
          <w:rFonts w:ascii="Book Antiqua" w:eastAsia="Book Antiqua" w:hAnsi="Book Antiqua" w:cs="Book Antiqua"/>
          <w:color w:val="000000"/>
        </w:rPr>
        <w:t>.</w:t>
      </w:r>
      <w:r w:rsidRPr="00406539">
        <w:rPr>
          <w:rFonts w:ascii="Book Antiqua" w:eastAsia="Book Antiqua" w:hAnsi="Book Antiqua" w:cs="Book Antiqua"/>
          <w:color w:val="000000"/>
        </w:rPr>
        <w:t xml:space="preserve"> IRDye</w:t>
      </w:r>
      <w:r w:rsidR="0018721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800BK provided a greater depth of penetration than </w:t>
      </w:r>
      <w:r w:rsidR="00187219">
        <w:rPr>
          <w:rFonts w:ascii="Book Antiqua" w:eastAsia="Book Antiqua" w:hAnsi="Book Antiqua" w:cs="Book Antiqua"/>
          <w:color w:val="000000"/>
        </w:rPr>
        <w:t xml:space="preserve">the </w:t>
      </w:r>
      <w:r w:rsidRPr="00406539">
        <w:rPr>
          <w:rFonts w:ascii="Book Antiqua" w:eastAsia="Book Antiqua" w:hAnsi="Book Antiqua" w:cs="Book Antiqua"/>
          <w:color w:val="000000"/>
        </w:rPr>
        <w:t>ICG-silicone mix</w:t>
      </w:r>
      <w:r w:rsidR="00187219">
        <w:rPr>
          <w:rFonts w:ascii="Book Antiqua" w:eastAsia="Book Antiqua" w:hAnsi="Book Antiqua" w:cs="Book Antiqua"/>
          <w:color w:val="000000"/>
        </w:rPr>
        <w:t>,</w:t>
      </w:r>
      <w:r w:rsidRPr="00406539">
        <w:rPr>
          <w:rFonts w:ascii="Book Antiqua" w:eastAsia="Book Antiqua" w:hAnsi="Book Antiqua" w:cs="Book Antiqua"/>
          <w:color w:val="000000"/>
        </w:rPr>
        <w:t xml:space="preserve"> suggesting it could be a more satisfactory alternative to ICG. </w:t>
      </w:r>
      <w:r w:rsidR="00187219">
        <w:rPr>
          <w:rFonts w:ascii="Book Antiqua" w:eastAsia="Book Antiqua" w:hAnsi="Book Antiqua" w:cs="Book Antiqua"/>
          <w:color w:val="000000"/>
        </w:rPr>
        <w:t>In addition</w:t>
      </w:r>
      <w:r w:rsidRPr="00406539">
        <w:rPr>
          <w:rFonts w:ascii="Book Antiqua" w:eastAsia="Book Antiqua" w:hAnsi="Book Antiqua" w:cs="Book Antiqua"/>
          <w:color w:val="000000"/>
        </w:rPr>
        <w:t xml:space="preserve">, Barberio </w:t>
      </w:r>
      <w:r w:rsidRPr="00406539">
        <w:rPr>
          <w:rFonts w:ascii="Book Antiqua" w:eastAsia="Book Antiqua" w:hAnsi="Book Antiqua" w:cs="Book Antiqua"/>
          <w:i/>
          <w:iCs/>
          <w:color w:val="000000"/>
        </w:rPr>
        <w:t>et al</w:t>
      </w:r>
      <w:r w:rsidRPr="00406539">
        <w:rPr>
          <w:rFonts w:ascii="Book Antiqua" w:eastAsia="Book Antiqua" w:hAnsi="Book Antiqua" w:cs="Book Antiqua"/>
          <w:color w:val="000000"/>
          <w:vertAlign w:val="superscript"/>
        </w:rPr>
        <w:t xml:space="preserve">[59] </w:t>
      </w:r>
      <w:r w:rsidRPr="00406539">
        <w:rPr>
          <w:rFonts w:ascii="Book Antiqua" w:eastAsia="Book Antiqua" w:hAnsi="Book Antiqua" w:cs="Book Antiqua"/>
          <w:color w:val="000000"/>
        </w:rPr>
        <w:t>demonstrated the superior brightness of near-infrared coating of equipment</w:t>
      </w:r>
      <w:r w:rsidR="00187219">
        <w:rPr>
          <w:rFonts w:ascii="Book Antiqua" w:eastAsia="Book Antiqua" w:hAnsi="Book Antiqua" w:cs="Book Antiqua"/>
          <w:color w:val="000000"/>
        </w:rPr>
        <w:t xml:space="preserve"> (</w:t>
      </w:r>
      <w:r w:rsidR="00187219" w:rsidRPr="00406539">
        <w:rPr>
          <w:rFonts w:ascii="Book Antiqua" w:eastAsia="Book Antiqua" w:hAnsi="Book Antiqua" w:cs="Book Antiqua"/>
          <w:color w:val="000000"/>
        </w:rPr>
        <w:t>NICE</w:t>
      </w:r>
      <w:r w:rsidR="00187219">
        <w:rPr>
          <w:rFonts w:ascii="Book Antiqua" w:eastAsia="Book Antiqua" w:hAnsi="Book Antiqua" w:cs="Book Antiqua"/>
          <w:color w:val="000000"/>
        </w:rPr>
        <w:t>)</w:t>
      </w:r>
      <w:r w:rsidRPr="00406539">
        <w:rPr>
          <w:rFonts w:ascii="Book Antiqua" w:eastAsia="Book Antiqua" w:hAnsi="Book Antiqua" w:cs="Book Antiqua"/>
          <w:color w:val="000000"/>
        </w:rPr>
        <w:t xml:space="preserve"> coated catheter </w:t>
      </w:r>
      <w:r w:rsidR="00187219">
        <w:rPr>
          <w:rFonts w:ascii="Book Antiqua" w:eastAsia="Book Antiqua" w:hAnsi="Book Antiqua" w:cs="Book Antiqua"/>
          <w:color w:val="000000"/>
        </w:rPr>
        <w:t>compared with</w:t>
      </w:r>
      <w:r w:rsidR="00187219"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ICG-based solutions in cadaveric experiments by exhibiting a higher fluorescence intensity </w:t>
      </w:r>
      <w:r w:rsidR="00187219">
        <w:rPr>
          <w:rFonts w:ascii="Book Antiqua" w:eastAsia="Book Antiqua" w:hAnsi="Book Antiqua" w:cs="Book Antiqua"/>
          <w:color w:val="000000"/>
        </w:rPr>
        <w:t>than</w:t>
      </w:r>
      <w:r w:rsidRPr="00406539">
        <w:rPr>
          <w:rFonts w:ascii="Book Antiqua" w:eastAsia="Book Antiqua" w:hAnsi="Book Antiqua" w:cs="Book Antiqua"/>
          <w:color w:val="000000"/>
        </w:rPr>
        <w:t xml:space="preserve"> urinary catheter</w:t>
      </w:r>
      <w:r w:rsidR="00187219">
        <w:rPr>
          <w:rFonts w:ascii="Book Antiqua" w:eastAsia="Book Antiqua" w:hAnsi="Book Antiqua" w:cs="Book Antiqua"/>
          <w:color w:val="000000"/>
        </w:rPr>
        <w:t>s</w:t>
      </w:r>
      <w:r w:rsidRPr="00406539">
        <w:rPr>
          <w:rFonts w:ascii="Book Antiqua" w:eastAsia="Book Antiqua" w:hAnsi="Book Antiqua" w:cs="Book Antiqua"/>
          <w:color w:val="000000"/>
        </w:rPr>
        <w:t xml:space="preserve"> filled with ICG.</w:t>
      </w:r>
      <w:r w:rsidR="00187219">
        <w:rPr>
          <w:rFonts w:ascii="Book Antiqua" w:eastAsia="Book Antiqua" w:hAnsi="Book Antiqua" w:cs="Book Antiqua"/>
          <w:color w:val="000000"/>
        </w:rPr>
        <w:t xml:space="preserve"> </w:t>
      </w:r>
      <w:r w:rsidRPr="00406539">
        <w:rPr>
          <w:rFonts w:ascii="Book Antiqua" w:eastAsia="Book Antiqua" w:hAnsi="Book Antiqua" w:cs="Book Antiqua"/>
          <w:color w:val="000000"/>
        </w:rPr>
        <w:t>In conclusion, no final specific recommendations can be drawn from the clinical use of ICG fluorescence imaging to identify and prevent urethral injuries during TaTME procedures because of the very limited data available.</w:t>
      </w:r>
      <w:r w:rsidR="00473E67">
        <w:rPr>
          <w:rFonts w:ascii="Book Antiqua" w:eastAsia="Book Antiqua" w:hAnsi="Book Antiqua" w:cs="Book Antiqua"/>
          <w:color w:val="000000"/>
        </w:rPr>
        <w:t xml:space="preserve"> </w:t>
      </w:r>
      <w:r w:rsidRPr="00406539">
        <w:rPr>
          <w:rFonts w:ascii="Book Antiqua" w:eastAsia="Book Antiqua" w:hAnsi="Book Antiqua" w:cs="Book Antiqua"/>
          <w:color w:val="000000"/>
        </w:rPr>
        <w:t>However, future studies will have to take into account that fluorescence technology plays a major role in this setting.</w:t>
      </w:r>
    </w:p>
    <w:p w14:paraId="6802A5ED" w14:textId="77777777" w:rsidR="00A77B3E" w:rsidRPr="00406539" w:rsidRDefault="00A77B3E" w:rsidP="00406539">
      <w:pPr>
        <w:spacing w:line="360" w:lineRule="auto"/>
        <w:jc w:val="both"/>
        <w:rPr>
          <w:rFonts w:ascii="Book Antiqua" w:hAnsi="Book Antiqua"/>
        </w:rPr>
      </w:pPr>
    </w:p>
    <w:p w14:paraId="48A46437" w14:textId="21994B3A" w:rsidR="00A77B3E" w:rsidRPr="004063F4" w:rsidRDefault="004063F4" w:rsidP="00406539">
      <w:pPr>
        <w:spacing w:line="360" w:lineRule="auto"/>
        <w:jc w:val="both"/>
        <w:rPr>
          <w:rFonts w:ascii="Book Antiqua" w:hAnsi="Book Antiqua"/>
          <w:u w:val="single"/>
        </w:rPr>
      </w:pPr>
      <w:r w:rsidRPr="004063F4">
        <w:rPr>
          <w:rFonts w:ascii="Book Antiqua" w:eastAsia="Book Antiqua" w:hAnsi="Book Antiqua" w:cs="Book Antiqua"/>
          <w:b/>
          <w:bCs/>
          <w:color w:val="000000"/>
          <w:u w:val="single"/>
        </w:rPr>
        <w:t>URETER IDENTIFICATION</w:t>
      </w:r>
    </w:p>
    <w:p w14:paraId="184B3043" w14:textId="16B1DB1A" w:rsidR="00A77B3E" w:rsidRPr="00406539" w:rsidRDefault="0069211A" w:rsidP="00F56A7E">
      <w:pPr>
        <w:spacing w:line="360" w:lineRule="auto"/>
        <w:jc w:val="both"/>
        <w:rPr>
          <w:rFonts w:ascii="Book Antiqua" w:hAnsi="Book Antiqua"/>
        </w:rPr>
      </w:pPr>
      <w:r w:rsidRPr="00406539">
        <w:rPr>
          <w:rFonts w:ascii="Book Antiqua" w:eastAsia="Book Antiqua" w:hAnsi="Book Antiqua" w:cs="Book Antiqua"/>
          <w:color w:val="000000"/>
        </w:rPr>
        <w:t>The incidence of iatrogenic urethral injuries (IUI) ranges from 0.24% to 1.95% in colorectal surgery</w:t>
      </w:r>
      <w:r w:rsidR="00187219">
        <w:rPr>
          <w:rFonts w:ascii="Book Antiqua" w:eastAsia="Book Antiqua" w:hAnsi="Book Antiqua" w:cs="Book Antiqua"/>
          <w:color w:val="000000"/>
        </w:rPr>
        <w:t>,</w:t>
      </w:r>
      <w:r w:rsidRPr="00406539">
        <w:rPr>
          <w:rFonts w:ascii="Book Antiqua" w:eastAsia="Book Antiqua" w:hAnsi="Book Antiqua" w:cs="Book Antiqua"/>
          <w:color w:val="000000"/>
        </w:rPr>
        <w:t xml:space="preserve"> and</w:t>
      </w:r>
      <w:r w:rsidR="005D535D">
        <w:rPr>
          <w:rFonts w:ascii="Book Antiqua" w:eastAsia="Book Antiqua" w:hAnsi="Book Antiqua" w:cs="Book Antiqua"/>
          <w:color w:val="000000"/>
        </w:rPr>
        <w:t xml:space="preserve"> </w:t>
      </w:r>
      <w:r w:rsidRPr="00406539">
        <w:rPr>
          <w:rFonts w:ascii="Book Antiqua" w:eastAsia="Book Antiqua" w:hAnsi="Book Antiqua" w:cs="Book Antiqua"/>
          <w:color w:val="000000"/>
        </w:rPr>
        <w:t>rectal cancer is considered a risk factor for IUI because of</w:t>
      </w:r>
      <w:r w:rsidR="00B45069">
        <w:rPr>
          <w:rFonts w:ascii="Book Antiqua" w:eastAsia="Book Antiqua" w:hAnsi="Book Antiqua" w:cs="Book Antiqua"/>
          <w:color w:val="000000"/>
        </w:rPr>
        <w:t xml:space="preserve"> </w:t>
      </w:r>
      <w:r w:rsidRPr="00406539">
        <w:rPr>
          <w:rFonts w:ascii="Book Antiqua" w:eastAsia="Book Antiqua" w:hAnsi="Book Antiqua" w:cs="Book Antiqua"/>
          <w:color w:val="000000"/>
        </w:rPr>
        <w:t>the close proximity of the ureters to the dissection plane</w:t>
      </w:r>
      <w:r w:rsidRPr="00406539">
        <w:rPr>
          <w:rFonts w:ascii="Book Antiqua" w:eastAsia="Book Antiqua" w:hAnsi="Book Antiqua" w:cs="Book Antiqua"/>
          <w:color w:val="000000"/>
          <w:vertAlign w:val="superscript"/>
        </w:rPr>
        <w:t>[60]</w:t>
      </w:r>
      <w:r w:rsidR="00187219">
        <w:rPr>
          <w:rFonts w:ascii="Book Antiqua" w:eastAsia="Book Antiqua" w:hAnsi="Book Antiqua" w:cs="Book Antiqua"/>
          <w:color w:val="000000"/>
        </w:rPr>
        <w:t xml:space="preserve">, </w:t>
      </w:r>
      <w:r w:rsidR="00583254">
        <w:rPr>
          <w:rFonts w:ascii="Book Antiqua" w:eastAsia="Book Antiqua" w:hAnsi="Book Antiqua" w:cs="Book Antiqua"/>
          <w:color w:val="000000"/>
        </w:rPr>
        <w:t>similar to the risk with</w:t>
      </w:r>
      <w:r w:rsidRPr="00406539">
        <w:rPr>
          <w:rFonts w:ascii="Book Antiqua" w:eastAsia="Book Antiqua" w:hAnsi="Book Antiqua" w:cs="Book Antiqua"/>
          <w:color w:val="000000"/>
        </w:rPr>
        <w:t xml:space="preserve"> deep pelvic endometriosis</w:t>
      </w:r>
      <w:r w:rsidRPr="00406539">
        <w:rPr>
          <w:rFonts w:ascii="Book Antiqua" w:eastAsia="Book Antiqua" w:hAnsi="Book Antiqua" w:cs="Book Antiqua"/>
          <w:color w:val="000000"/>
          <w:vertAlign w:val="superscript"/>
        </w:rPr>
        <w:t>[61,62]</w:t>
      </w:r>
      <w:r w:rsidRPr="00406539">
        <w:rPr>
          <w:rFonts w:ascii="Book Antiqua" w:eastAsia="Book Antiqua" w:hAnsi="Book Antiqua" w:cs="Book Antiqua"/>
          <w:color w:val="000000"/>
        </w:rPr>
        <w:t xml:space="preserve">. Despite </w:t>
      </w:r>
      <w:r w:rsidR="00583254">
        <w:rPr>
          <w:rFonts w:ascii="Book Antiqua" w:eastAsia="Book Antiqua" w:hAnsi="Book Antiqua" w:cs="Book Antiqua"/>
          <w:color w:val="000000"/>
        </w:rPr>
        <w:t>its</w:t>
      </w:r>
      <w:r w:rsidR="00583254"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low incidence, IUI significantly affect</w:t>
      </w:r>
      <w:r w:rsidR="00583254">
        <w:rPr>
          <w:rFonts w:ascii="Book Antiqua" w:eastAsia="Book Antiqua" w:hAnsi="Book Antiqua" w:cs="Book Antiqua"/>
          <w:color w:val="000000"/>
        </w:rPr>
        <w:t>s</w:t>
      </w:r>
      <w:r w:rsidRPr="00406539">
        <w:rPr>
          <w:rFonts w:ascii="Book Antiqua" w:eastAsia="Book Antiqua" w:hAnsi="Book Antiqua" w:cs="Book Antiqua"/>
          <w:color w:val="000000"/>
        </w:rPr>
        <w:t xml:space="preserve"> postoperative morbidity, mortality, length of stay and hospital charges</w:t>
      </w:r>
      <w:r w:rsidRPr="00406539">
        <w:rPr>
          <w:rFonts w:ascii="Book Antiqua" w:eastAsia="Book Antiqua" w:hAnsi="Book Antiqua" w:cs="Book Antiqua"/>
          <w:color w:val="000000"/>
          <w:vertAlign w:val="superscript"/>
        </w:rPr>
        <w:t>[60]</w:t>
      </w:r>
      <w:r w:rsidRPr="00406539">
        <w:rPr>
          <w:rFonts w:ascii="Book Antiqua" w:eastAsia="Book Antiqua" w:hAnsi="Book Antiqua" w:cs="Book Antiqua"/>
          <w:color w:val="000000"/>
        </w:rPr>
        <w:t xml:space="preserve">. </w:t>
      </w:r>
      <w:r w:rsidR="00583254">
        <w:rPr>
          <w:rFonts w:ascii="Book Antiqua" w:eastAsia="Book Antiqua" w:hAnsi="Book Antiqua" w:cs="Book Antiqua"/>
          <w:color w:val="000000"/>
        </w:rPr>
        <w:t>V</w:t>
      </w:r>
      <w:r w:rsidRPr="00406539">
        <w:rPr>
          <w:rFonts w:ascii="Book Antiqua" w:eastAsia="Book Antiqua" w:hAnsi="Book Antiqua" w:cs="Book Antiqua"/>
          <w:color w:val="000000"/>
        </w:rPr>
        <w:t xml:space="preserve">isualization of the ureters is </w:t>
      </w:r>
      <w:r w:rsidR="00583254">
        <w:rPr>
          <w:rFonts w:ascii="Book Antiqua" w:eastAsia="Book Antiqua" w:hAnsi="Book Antiqua" w:cs="Book Antiqua"/>
          <w:color w:val="000000"/>
        </w:rPr>
        <w:t xml:space="preserve">thus </w:t>
      </w:r>
      <w:r w:rsidRPr="00406539">
        <w:rPr>
          <w:rFonts w:ascii="Book Antiqua" w:eastAsia="Book Antiqua" w:hAnsi="Book Antiqua" w:cs="Book Antiqua"/>
          <w:color w:val="000000"/>
        </w:rPr>
        <w:t>advocated during pelvic surgery by the visible peristalsis that occurs when the ureter is gently pressed (Kelly’s sign). However, adhesions, obesity</w:t>
      </w:r>
      <w:r w:rsidR="00583254">
        <w:rPr>
          <w:rFonts w:ascii="Book Antiqua" w:eastAsia="Book Antiqua" w:hAnsi="Book Antiqua" w:cs="Book Antiqua"/>
          <w:color w:val="000000"/>
        </w:rPr>
        <w:t>,</w:t>
      </w:r>
      <w:r w:rsidRPr="00406539">
        <w:rPr>
          <w:rFonts w:ascii="Book Antiqua" w:eastAsia="Book Antiqua" w:hAnsi="Book Antiqua" w:cs="Book Antiqua"/>
          <w:color w:val="000000"/>
        </w:rPr>
        <w:t xml:space="preserve"> and an incorrect plane of dissection contribute to the lack</w:t>
      </w:r>
      <w:r w:rsidR="00583254">
        <w:rPr>
          <w:rFonts w:ascii="Book Antiqua" w:eastAsia="Book Antiqua" w:hAnsi="Book Antiqua" w:cs="Book Antiqua"/>
          <w:color w:val="000000"/>
        </w:rPr>
        <w:t xml:space="preserve"> of or </w:t>
      </w:r>
      <w:r w:rsidRPr="00406539">
        <w:rPr>
          <w:rFonts w:ascii="Book Antiqua" w:eastAsia="Book Antiqua" w:hAnsi="Book Antiqua" w:cs="Book Antiqua"/>
          <w:color w:val="000000"/>
        </w:rPr>
        <w:t xml:space="preserve">incorrect recognition of the ureter, which can jeopardize its integrity. For </w:t>
      </w:r>
      <w:r w:rsidR="00583254">
        <w:rPr>
          <w:rFonts w:ascii="Book Antiqua" w:eastAsia="Book Antiqua" w:hAnsi="Book Antiqua" w:cs="Book Antiqua"/>
          <w:color w:val="000000"/>
        </w:rPr>
        <w:t>that</w:t>
      </w:r>
      <w:r w:rsidR="00583254"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reason, a selective use of prophylactic urethral stent</w:t>
      </w:r>
      <w:r w:rsidR="00583254">
        <w:rPr>
          <w:rFonts w:ascii="Book Antiqua" w:eastAsia="Book Antiqua" w:hAnsi="Book Antiqua" w:cs="Book Antiqua"/>
          <w:color w:val="000000"/>
        </w:rPr>
        <w:t>s</w:t>
      </w:r>
      <w:r w:rsidRPr="00406539">
        <w:rPr>
          <w:rFonts w:ascii="Book Antiqua" w:eastAsia="Book Antiqua" w:hAnsi="Book Antiqua" w:cs="Book Antiqua"/>
          <w:color w:val="000000"/>
        </w:rPr>
        <w:t xml:space="preserve"> in high risk procedures is commonly accepted, but there is no sufficient evidence to support a decrease in IUI or intraoperative identification</w:t>
      </w:r>
      <w:r w:rsidRPr="00406539">
        <w:rPr>
          <w:rFonts w:ascii="Book Antiqua" w:eastAsia="Book Antiqua" w:hAnsi="Book Antiqua" w:cs="Book Antiqua"/>
          <w:color w:val="000000"/>
          <w:vertAlign w:val="superscript"/>
        </w:rPr>
        <w:t>[63,64]</w:t>
      </w:r>
      <w:r w:rsidRPr="00406539">
        <w:rPr>
          <w:rFonts w:ascii="Book Antiqua" w:eastAsia="Book Antiqua" w:hAnsi="Book Antiqua" w:cs="Book Antiqua"/>
          <w:color w:val="000000"/>
        </w:rPr>
        <w:t xml:space="preserve">. In </w:t>
      </w:r>
      <w:r w:rsidR="00583254">
        <w:rPr>
          <w:rFonts w:ascii="Book Antiqua" w:eastAsia="Book Antiqua" w:hAnsi="Book Antiqua" w:cs="Book Antiqua"/>
          <w:color w:val="000000"/>
        </w:rPr>
        <w:t>that</w:t>
      </w:r>
      <w:r w:rsidR="00583254"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setting, </w:t>
      </w:r>
      <w:r w:rsidR="00583254">
        <w:rPr>
          <w:rFonts w:ascii="Book Antiqua" w:eastAsia="Book Antiqua" w:hAnsi="Book Antiqua" w:cs="Book Antiqua"/>
          <w:color w:val="000000"/>
        </w:rPr>
        <w:t>interest in f</w:t>
      </w:r>
      <w:r w:rsidRPr="00406539">
        <w:rPr>
          <w:rFonts w:ascii="Book Antiqua" w:eastAsia="Book Antiqua" w:hAnsi="Book Antiqua" w:cs="Book Antiqua"/>
          <w:color w:val="000000"/>
        </w:rPr>
        <w:t xml:space="preserve">luorescence imaging has been </w:t>
      </w:r>
      <w:r w:rsidR="00583254">
        <w:rPr>
          <w:rFonts w:ascii="Book Antiqua" w:eastAsia="Book Antiqua" w:hAnsi="Book Antiqua" w:cs="Book Antiqua"/>
          <w:color w:val="000000"/>
        </w:rPr>
        <w:t>increasing</w:t>
      </w:r>
      <w:r w:rsidRPr="00406539">
        <w:rPr>
          <w:rFonts w:ascii="Book Antiqua" w:eastAsia="Book Antiqua" w:hAnsi="Book Antiqua" w:cs="Book Antiqua"/>
          <w:color w:val="000000"/>
        </w:rPr>
        <w:t xml:space="preserve"> over time. While contrasting results were found for intravenous administration of meth</w:t>
      </w:r>
      <w:r w:rsidR="00583254">
        <w:rPr>
          <w:rFonts w:ascii="Book Antiqua" w:eastAsia="Book Antiqua" w:hAnsi="Book Antiqua" w:cs="Book Antiqua"/>
          <w:color w:val="000000"/>
        </w:rPr>
        <w:t>y</w:t>
      </w:r>
      <w:r w:rsidRPr="00406539">
        <w:rPr>
          <w:rFonts w:ascii="Book Antiqua" w:eastAsia="Book Antiqua" w:hAnsi="Book Antiqua" w:cs="Book Antiqua"/>
          <w:color w:val="000000"/>
        </w:rPr>
        <w:t>len</w:t>
      </w:r>
      <w:r w:rsidR="00583254">
        <w:rPr>
          <w:rFonts w:ascii="Book Antiqua" w:eastAsia="Book Antiqua" w:hAnsi="Book Antiqua" w:cs="Book Antiqua"/>
          <w:color w:val="000000"/>
        </w:rPr>
        <w:t>e</w:t>
      </w:r>
      <w:r w:rsidRPr="00406539">
        <w:rPr>
          <w:rFonts w:ascii="Book Antiqua" w:eastAsia="Book Antiqua" w:hAnsi="Book Antiqua" w:cs="Book Antiqua"/>
          <w:color w:val="000000"/>
        </w:rPr>
        <w:t xml:space="preserve"> blue dye to urethral detection in colorectal surger</w:t>
      </w:r>
      <w:r w:rsidR="00583254">
        <w:rPr>
          <w:rFonts w:ascii="Book Antiqua" w:eastAsia="Book Antiqua" w:hAnsi="Book Antiqua" w:cs="Book Antiqua"/>
          <w:color w:val="000000"/>
        </w:rPr>
        <w:t>y</w:t>
      </w:r>
      <w:r w:rsidRPr="00406539">
        <w:rPr>
          <w:rFonts w:ascii="Book Antiqua" w:eastAsia="Book Antiqua" w:hAnsi="Book Antiqua" w:cs="Book Antiqua"/>
          <w:color w:val="000000"/>
          <w:vertAlign w:val="superscript"/>
        </w:rPr>
        <w:t>[65,66]</w:t>
      </w:r>
      <w:r w:rsidRPr="00406539">
        <w:rPr>
          <w:rFonts w:ascii="Book Antiqua" w:eastAsia="Book Antiqua" w:hAnsi="Book Antiqua" w:cs="Book Antiqua"/>
          <w:color w:val="000000"/>
        </w:rPr>
        <w:t xml:space="preserve">, ICG FA proved to be a viable alternative </w:t>
      </w:r>
      <w:r w:rsidR="00583254">
        <w:rPr>
          <w:rFonts w:ascii="Book Antiqua" w:eastAsia="Book Antiqua" w:hAnsi="Book Antiqua" w:cs="Book Antiqua"/>
          <w:color w:val="000000"/>
        </w:rPr>
        <w:t>to</w:t>
      </w:r>
      <w:r w:rsidR="00583254"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real-time ureter identification and IUI prevention. Before surgery, a 6-Fr catheter is placed into the urethral orifice by cystoscopy. </w:t>
      </w:r>
      <w:r w:rsidR="00583254">
        <w:rPr>
          <w:rFonts w:ascii="Book Antiqua" w:eastAsia="Book Antiqua" w:hAnsi="Book Antiqua" w:cs="Book Antiqua"/>
          <w:color w:val="000000"/>
        </w:rPr>
        <w:t>As</w:t>
      </w:r>
      <w:r w:rsidR="00583254"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ICG binds to the proteins of the ureteric epithelium</w:t>
      </w:r>
      <w:r w:rsidRPr="00406539">
        <w:rPr>
          <w:rFonts w:ascii="Book Antiqua" w:eastAsia="Book Antiqua" w:hAnsi="Book Antiqua" w:cs="Book Antiqua"/>
          <w:color w:val="000000"/>
          <w:vertAlign w:val="superscript"/>
        </w:rPr>
        <w:t>[67]</w:t>
      </w:r>
      <w:r w:rsidRPr="00406539">
        <w:rPr>
          <w:rFonts w:ascii="Book Antiqua" w:eastAsia="Book Antiqua" w:hAnsi="Book Antiqua" w:cs="Book Antiqua"/>
          <w:color w:val="000000"/>
        </w:rPr>
        <w:t>, a retrograde injection of 5 mg ICG diluted in 2 mL of distilled water is made</w:t>
      </w:r>
      <w:r w:rsidR="00583254">
        <w:rPr>
          <w:rFonts w:ascii="Book Antiqua" w:eastAsia="Book Antiqua" w:hAnsi="Book Antiqua" w:cs="Book Antiqua"/>
          <w:color w:val="000000"/>
        </w:rPr>
        <w:t>,</w:t>
      </w:r>
      <w:r w:rsidRPr="00406539">
        <w:rPr>
          <w:rFonts w:ascii="Book Antiqua" w:eastAsia="Book Antiqua" w:hAnsi="Book Antiqua" w:cs="Book Antiqua"/>
          <w:color w:val="000000"/>
        </w:rPr>
        <w:t xml:space="preserve"> and infrared emission is captured by the filtered lens system and electronically converted into green color visualizing ureter location. Th</w:t>
      </w:r>
      <w:r w:rsidR="00583254">
        <w:rPr>
          <w:rFonts w:ascii="Book Antiqua" w:eastAsia="Book Antiqua" w:hAnsi="Book Antiqua" w:cs="Book Antiqua"/>
          <w:color w:val="000000"/>
        </w:rPr>
        <w:t>e</w:t>
      </w:r>
      <w:r w:rsidRPr="00406539">
        <w:rPr>
          <w:rFonts w:ascii="Book Antiqua" w:eastAsia="Book Antiqua" w:hAnsi="Book Antiqua" w:cs="Book Antiqua"/>
          <w:color w:val="000000"/>
        </w:rPr>
        <w:t xml:space="preserve"> technique </w:t>
      </w:r>
      <w:r w:rsidR="00583254">
        <w:rPr>
          <w:rFonts w:ascii="Book Antiqua" w:eastAsia="Book Antiqua" w:hAnsi="Book Antiqua" w:cs="Book Antiqua"/>
          <w:color w:val="000000"/>
        </w:rPr>
        <w:t xml:space="preserve">has </w:t>
      </w:r>
      <w:r w:rsidRPr="00406539">
        <w:rPr>
          <w:rFonts w:ascii="Book Antiqua" w:eastAsia="Book Antiqua" w:hAnsi="Book Antiqua" w:cs="Book Antiqua"/>
          <w:color w:val="000000"/>
        </w:rPr>
        <w:t>prove</w:t>
      </w:r>
      <w:r w:rsidR="00583254">
        <w:rPr>
          <w:rFonts w:ascii="Book Antiqua" w:eastAsia="Book Antiqua" w:hAnsi="Book Antiqua" w:cs="Book Antiqua"/>
          <w:color w:val="000000"/>
        </w:rPr>
        <w:t>n</w:t>
      </w:r>
      <w:r w:rsidRPr="00406539">
        <w:rPr>
          <w:rFonts w:ascii="Book Antiqua" w:eastAsia="Book Antiqua" w:hAnsi="Book Antiqua" w:cs="Book Antiqua"/>
          <w:color w:val="000000"/>
        </w:rPr>
        <w:t xml:space="preserve"> to be safe and helpful to identify the ureter in several small case-series who underwent minimally invasive pelvic surgery</w:t>
      </w:r>
      <w:r w:rsidRPr="00406539">
        <w:rPr>
          <w:rFonts w:ascii="Book Antiqua" w:eastAsia="Book Antiqua" w:hAnsi="Book Antiqua" w:cs="Book Antiqua"/>
          <w:color w:val="000000"/>
          <w:vertAlign w:val="superscript"/>
        </w:rPr>
        <w:t>[68</w:t>
      </w:r>
      <w:r w:rsidR="003308E4">
        <w:rPr>
          <w:rFonts w:ascii="Book Antiqua" w:eastAsia="Book Antiqua" w:hAnsi="Book Antiqua" w:cs="Book Antiqua"/>
          <w:color w:val="000000"/>
          <w:vertAlign w:val="superscript"/>
        </w:rPr>
        <w:t>-</w:t>
      </w:r>
      <w:r w:rsidRPr="00406539">
        <w:rPr>
          <w:rFonts w:ascii="Book Antiqua" w:eastAsia="Book Antiqua" w:hAnsi="Book Antiqua" w:cs="Book Antiqua"/>
          <w:color w:val="000000"/>
          <w:vertAlign w:val="superscript"/>
        </w:rPr>
        <w:t>72]</w:t>
      </w:r>
      <w:r w:rsidRPr="00406539">
        <w:rPr>
          <w:rFonts w:ascii="Book Antiqua" w:eastAsia="Book Antiqua" w:hAnsi="Book Antiqua" w:cs="Book Antiqua"/>
          <w:color w:val="000000"/>
        </w:rPr>
        <w:t xml:space="preserve">. </w:t>
      </w:r>
      <w:r w:rsidR="00583254">
        <w:rPr>
          <w:rFonts w:ascii="Book Antiqua" w:eastAsia="Book Antiqua" w:hAnsi="Book Antiqua" w:cs="Book Antiqua"/>
          <w:color w:val="000000"/>
        </w:rPr>
        <w:t>As</w:t>
      </w:r>
      <w:r w:rsidR="00583254"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a catheter insertion </w:t>
      </w:r>
      <w:r w:rsidR="00583254">
        <w:rPr>
          <w:rFonts w:ascii="Book Antiqua" w:eastAsia="Book Antiqua" w:hAnsi="Book Antiqua" w:cs="Book Antiqua"/>
          <w:color w:val="000000"/>
        </w:rPr>
        <w:t xml:space="preserve">of </w:t>
      </w:r>
      <w:r w:rsidRPr="00406539">
        <w:rPr>
          <w:rFonts w:ascii="Book Antiqua" w:eastAsia="Book Antiqua" w:hAnsi="Book Antiqua" w:cs="Book Antiqua"/>
          <w:color w:val="000000"/>
        </w:rPr>
        <w:t xml:space="preserve">only 1 cm is required, there is a lower risk of IUI during catheterization than </w:t>
      </w:r>
      <w:r w:rsidR="00583254">
        <w:rPr>
          <w:rFonts w:ascii="Book Antiqua" w:eastAsia="Book Antiqua" w:hAnsi="Book Antiqua" w:cs="Book Antiqua"/>
          <w:color w:val="000000"/>
        </w:rPr>
        <w:t xml:space="preserve">during </w:t>
      </w:r>
      <w:r w:rsidRPr="00406539">
        <w:rPr>
          <w:rFonts w:ascii="Book Antiqua" w:eastAsia="Book Antiqua" w:hAnsi="Book Antiqua" w:cs="Book Antiqua"/>
          <w:color w:val="000000"/>
        </w:rPr>
        <w:t xml:space="preserve">conventional endoscopic </w:t>
      </w:r>
      <w:r w:rsidR="00583254" w:rsidRPr="00406539">
        <w:rPr>
          <w:rFonts w:ascii="Book Antiqua" w:eastAsia="Book Antiqua" w:hAnsi="Book Antiqua" w:cs="Book Antiqua"/>
          <w:color w:val="000000"/>
        </w:rPr>
        <w:t xml:space="preserve">stenting </w:t>
      </w:r>
      <w:r w:rsidRPr="00406539">
        <w:rPr>
          <w:rFonts w:ascii="Book Antiqua" w:eastAsia="Book Antiqua" w:hAnsi="Book Antiqua" w:cs="Book Antiqua"/>
          <w:color w:val="000000"/>
        </w:rPr>
        <w:t>procedures</w:t>
      </w:r>
      <w:r w:rsidR="00583254">
        <w:rPr>
          <w:rFonts w:ascii="Book Antiqua" w:eastAsia="Book Antiqua" w:hAnsi="Book Antiqua" w:cs="Book Antiqua"/>
          <w:color w:val="000000"/>
        </w:rPr>
        <w:t>,</w:t>
      </w:r>
      <w:r w:rsidRPr="00406539">
        <w:rPr>
          <w:rFonts w:ascii="Book Antiqua" w:eastAsia="Book Antiqua" w:hAnsi="Book Antiqua" w:cs="Book Antiqua"/>
          <w:color w:val="000000"/>
        </w:rPr>
        <w:t xml:space="preserve"> thus avoiding additional cystoscopies to remove the catheter. Furthermore, ICG urethral instillation is less expensive than other fluorescence-based systems such as illuminated catheters</w:t>
      </w:r>
      <w:r w:rsidRPr="00406539">
        <w:rPr>
          <w:rFonts w:ascii="Book Antiqua" w:eastAsia="Book Antiqua" w:hAnsi="Book Antiqua" w:cs="Book Antiqua"/>
          <w:color w:val="000000"/>
          <w:vertAlign w:val="superscript"/>
        </w:rPr>
        <w:t>[68]</w:t>
      </w:r>
      <w:r w:rsidRPr="00406539">
        <w:rPr>
          <w:rFonts w:ascii="Book Antiqua" w:eastAsia="Book Antiqua" w:hAnsi="Book Antiqua" w:cs="Book Antiqua"/>
          <w:color w:val="000000"/>
        </w:rPr>
        <w:t>.</w:t>
      </w:r>
    </w:p>
    <w:p w14:paraId="3003829F" w14:textId="1D4ECC4E" w:rsidR="00A77B3E" w:rsidRPr="00406539" w:rsidRDefault="0069211A" w:rsidP="00583254">
      <w:pPr>
        <w:spacing w:line="360" w:lineRule="auto"/>
        <w:ind w:firstLineChars="100" w:firstLine="240"/>
        <w:jc w:val="both"/>
        <w:rPr>
          <w:rFonts w:ascii="Book Antiqua" w:hAnsi="Book Antiqua"/>
        </w:rPr>
      </w:pPr>
      <w:r w:rsidRPr="00406539">
        <w:rPr>
          <w:rFonts w:ascii="Book Antiqua" w:eastAsia="Book Antiqua" w:hAnsi="Book Antiqua" w:cs="Book Antiqua"/>
          <w:color w:val="000000"/>
        </w:rPr>
        <w:t xml:space="preserve">White </w:t>
      </w:r>
      <w:r w:rsidRPr="00406539">
        <w:rPr>
          <w:rFonts w:ascii="Book Antiqua" w:eastAsia="Book Antiqua" w:hAnsi="Book Antiqua" w:cs="Book Antiqua"/>
          <w:i/>
          <w:iCs/>
          <w:color w:val="000000"/>
        </w:rPr>
        <w:t>et al</w:t>
      </w:r>
      <w:r w:rsidRPr="00406539">
        <w:rPr>
          <w:rFonts w:ascii="Book Antiqua" w:eastAsia="Book Antiqua" w:hAnsi="Book Antiqua" w:cs="Book Antiqua"/>
          <w:color w:val="000000"/>
          <w:vertAlign w:val="superscript"/>
        </w:rPr>
        <w:t xml:space="preserve">[73] </w:t>
      </w:r>
      <w:r w:rsidRPr="00406539">
        <w:rPr>
          <w:rFonts w:ascii="Book Antiqua" w:eastAsia="Book Antiqua" w:hAnsi="Book Antiqua" w:cs="Book Antiqua"/>
          <w:color w:val="000000"/>
        </w:rPr>
        <w:t xml:space="preserve">recently evaluated </w:t>
      </w:r>
      <w:r w:rsidR="00143B27">
        <w:rPr>
          <w:rFonts w:ascii="Book Antiqua" w:eastAsia="Book Antiqua" w:hAnsi="Book Antiqua" w:cs="Book Antiqua"/>
          <w:color w:val="000000"/>
        </w:rPr>
        <w:t xml:space="preserve">the </w:t>
      </w:r>
      <w:r w:rsidRPr="00406539">
        <w:rPr>
          <w:rFonts w:ascii="Book Antiqua" w:eastAsia="Book Antiqua" w:hAnsi="Book Antiqua" w:cs="Book Antiqua"/>
          <w:color w:val="000000"/>
        </w:rPr>
        <w:t>safety and efficacy of intra</w:t>
      </w:r>
      <w:r w:rsidR="00005F06">
        <w:rPr>
          <w:rFonts w:ascii="Book Antiqua" w:eastAsia="Book Antiqua" w:hAnsi="Book Antiqua" w:cs="Book Antiqua"/>
          <w:color w:val="000000"/>
        </w:rPr>
        <w:t>urethral</w:t>
      </w:r>
      <w:r w:rsidRPr="00406539">
        <w:rPr>
          <w:rFonts w:ascii="Book Antiqua" w:eastAsia="Book Antiqua" w:hAnsi="Book Antiqua" w:cs="Book Antiqua"/>
          <w:color w:val="000000"/>
        </w:rPr>
        <w:t xml:space="preserve"> ICG FA along with any potential benefit related to the technique during colorectal robotic surgery. In their experience involving 16 patients, </w:t>
      </w:r>
      <w:r w:rsidR="00563EAD">
        <w:rPr>
          <w:rFonts w:ascii="Book Antiqua" w:eastAsia="Book Antiqua" w:hAnsi="Book Antiqua" w:cs="Book Antiqua"/>
          <w:color w:val="000000"/>
        </w:rPr>
        <w:t xml:space="preserve">there were </w:t>
      </w:r>
      <w:r w:rsidRPr="00406539">
        <w:rPr>
          <w:rFonts w:ascii="Book Antiqua" w:eastAsia="Book Antiqua" w:hAnsi="Book Antiqua" w:cs="Book Antiqua"/>
          <w:color w:val="000000"/>
        </w:rPr>
        <w:t>short procedure times, low morbidity</w:t>
      </w:r>
      <w:r w:rsidR="00583254">
        <w:rPr>
          <w:rFonts w:ascii="Book Antiqua" w:eastAsia="Book Antiqua" w:hAnsi="Book Antiqua" w:cs="Book Antiqua"/>
          <w:color w:val="000000"/>
        </w:rPr>
        <w:t>,</w:t>
      </w:r>
      <w:r w:rsidRPr="00406539">
        <w:rPr>
          <w:rFonts w:ascii="Book Antiqua" w:eastAsia="Book Antiqua" w:hAnsi="Book Antiqua" w:cs="Book Antiqua"/>
          <w:color w:val="000000"/>
        </w:rPr>
        <w:t xml:space="preserve"> and reliable urethral identification and avoidance.</w:t>
      </w:r>
      <w:r w:rsidR="00583254">
        <w:rPr>
          <w:rFonts w:ascii="Book Antiqua" w:eastAsia="Book Antiqua" w:hAnsi="Book Antiqua" w:cs="Book Antiqua"/>
          <w:color w:val="000000"/>
        </w:rPr>
        <w:t xml:space="preserve"> </w:t>
      </w:r>
      <w:r w:rsidRPr="00406539">
        <w:rPr>
          <w:rFonts w:ascii="Book Antiqua" w:eastAsia="Book Antiqua" w:hAnsi="Book Antiqua" w:cs="Book Antiqua"/>
          <w:color w:val="000000"/>
        </w:rPr>
        <w:t>The U</w:t>
      </w:r>
      <w:r w:rsidR="00081E91">
        <w:rPr>
          <w:rFonts w:ascii="Book Antiqua" w:eastAsia="Book Antiqua" w:hAnsi="Book Antiqua" w:cs="Book Antiqua"/>
          <w:color w:val="000000"/>
        </w:rPr>
        <w:t>nited States</w:t>
      </w:r>
      <w:r w:rsidRPr="00406539">
        <w:rPr>
          <w:rFonts w:ascii="Book Antiqua" w:eastAsia="Book Antiqua" w:hAnsi="Book Antiqua" w:cs="Book Antiqua"/>
          <w:color w:val="000000"/>
        </w:rPr>
        <w:t xml:space="preserve"> Food and Drug Administration</w:t>
      </w:r>
      <w:r w:rsidR="006A7315">
        <w:rPr>
          <w:rFonts w:ascii="Book Antiqua" w:eastAsia="Book Antiqua" w:hAnsi="Book Antiqua" w:cs="Book Antiqua"/>
          <w:color w:val="000000"/>
        </w:rPr>
        <w:t xml:space="preserve"> </w:t>
      </w:r>
      <w:r w:rsidR="00583254" w:rsidRPr="00406539">
        <w:rPr>
          <w:rFonts w:ascii="Book Antiqua" w:eastAsia="Book Antiqua" w:hAnsi="Book Antiqua" w:cs="Book Antiqua"/>
          <w:color w:val="000000"/>
        </w:rPr>
        <w:t>approv</w:t>
      </w:r>
      <w:r w:rsidR="00583254">
        <w:rPr>
          <w:rFonts w:ascii="Book Antiqua" w:eastAsia="Book Antiqua" w:hAnsi="Book Antiqua" w:cs="Book Antiqua"/>
          <w:color w:val="000000"/>
        </w:rPr>
        <w:t>al</w:t>
      </w:r>
      <w:r w:rsidR="00583254"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of ICG is limited </w:t>
      </w:r>
      <w:r w:rsidR="00583254">
        <w:rPr>
          <w:rFonts w:ascii="Book Antiqua" w:eastAsia="Book Antiqua" w:hAnsi="Book Antiqua" w:cs="Book Antiqua"/>
          <w:color w:val="000000"/>
        </w:rPr>
        <w:t>to</w:t>
      </w:r>
      <w:r w:rsidR="00583254"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intravenous use</w:t>
      </w:r>
      <w:r w:rsidRPr="00406539">
        <w:rPr>
          <w:rFonts w:ascii="Book Antiqua" w:eastAsia="Book Antiqua" w:hAnsi="Book Antiqua" w:cs="Book Antiqua"/>
          <w:color w:val="000000"/>
          <w:vertAlign w:val="superscript"/>
        </w:rPr>
        <w:t>[74]</w:t>
      </w:r>
      <w:r w:rsidRPr="00406539">
        <w:rPr>
          <w:rFonts w:ascii="Book Antiqua" w:eastAsia="Book Antiqua" w:hAnsi="Book Antiqua" w:cs="Book Antiqua"/>
          <w:color w:val="000000"/>
        </w:rPr>
        <w:t xml:space="preserve">.Therefore, disclosure </w:t>
      </w:r>
      <w:r w:rsidR="00583254">
        <w:rPr>
          <w:rFonts w:ascii="Book Antiqua" w:eastAsia="Book Antiqua" w:hAnsi="Book Antiqua" w:cs="Book Antiqua"/>
          <w:color w:val="000000"/>
        </w:rPr>
        <w:t>of</w:t>
      </w:r>
      <w:r w:rsidR="00583254"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intra</w:t>
      </w:r>
      <w:r w:rsidR="00005F06">
        <w:rPr>
          <w:rFonts w:ascii="Book Antiqua" w:eastAsia="Book Antiqua" w:hAnsi="Book Antiqua" w:cs="Book Antiqua"/>
          <w:color w:val="000000"/>
        </w:rPr>
        <w:t>urethral</w:t>
      </w:r>
      <w:r w:rsidRPr="00406539">
        <w:rPr>
          <w:rFonts w:ascii="Book Antiqua" w:eastAsia="Book Antiqua" w:hAnsi="Book Antiqua" w:cs="Book Antiqua"/>
          <w:color w:val="000000"/>
        </w:rPr>
        <w:t xml:space="preserve"> off-label use would be needed. In contrast, new </w:t>
      </w:r>
      <w:r w:rsidR="00583254" w:rsidRPr="00406539">
        <w:rPr>
          <w:rFonts w:ascii="Book Antiqua" w:eastAsia="Book Antiqua" w:hAnsi="Book Antiqua" w:cs="Book Antiqua"/>
          <w:color w:val="000000"/>
        </w:rPr>
        <w:t xml:space="preserve">intravenous </w:t>
      </w:r>
      <w:r w:rsidRPr="00406539">
        <w:rPr>
          <w:rFonts w:ascii="Book Antiqua" w:eastAsia="Book Antiqua" w:hAnsi="Book Antiqua" w:cs="Book Antiqua"/>
          <w:color w:val="000000"/>
        </w:rPr>
        <w:t xml:space="preserve">fluorescent dyes </w:t>
      </w:r>
      <w:r w:rsidR="00583254">
        <w:rPr>
          <w:rFonts w:ascii="Book Antiqua" w:eastAsia="Book Antiqua" w:hAnsi="Book Antiqua" w:cs="Book Antiqua"/>
          <w:color w:val="000000"/>
        </w:rPr>
        <w:t>with</w:t>
      </w:r>
      <w:r w:rsidR="00583254"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renal clearance</w:t>
      </w:r>
      <w:r w:rsidR="00583254">
        <w:rPr>
          <w:rFonts w:ascii="Book Antiqua" w:eastAsia="Book Antiqua" w:hAnsi="Book Antiqua" w:cs="Book Antiqua"/>
          <w:color w:val="000000"/>
        </w:rPr>
        <w:t>,</w:t>
      </w:r>
      <w:r w:rsidRPr="00406539">
        <w:rPr>
          <w:rFonts w:ascii="Book Antiqua" w:eastAsia="Book Antiqua" w:hAnsi="Book Antiqua" w:cs="Book Antiqua"/>
          <w:color w:val="000000"/>
        </w:rPr>
        <w:t xml:space="preserve"> such as </w:t>
      </w:r>
      <w:r w:rsidR="00583254">
        <w:rPr>
          <w:rFonts w:ascii="Book Antiqua" w:eastAsia="Book Antiqua" w:hAnsi="Book Antiqua" w:cs="Book Antiqua"/>
          <w:color w:val="000000"/>
        </w:rPr>
        <w:t>f</w:t>
      </w:r>
      <w:r w:rsidRPr="00406539">
        <w:rPr>
          <w:rFonts w:ascii="Book Antiqua" w:eastAsia="Book Antiqua" w:hAnsi="Book Antiqua" w:cs="Book Antiqua"/>
          <w:color w:val="000000"/>
        </w:rPr>
        <w:t>luorescein sodium</w:t>
      </w:r>
      <w:r w:rsidRPr="00406539">
        <w:rPr>
          <w:rFonts w:ascii="Book Antiqua" w:eastAsia="Book Antiqua" w:hAnsi="Book Antiqua" w:cs="Book Antiqua"/>
          <w:color w:val="000000"/>
          <w:vertAlign w:val="superscript"/>
        </w:rPr>
        <w:t>[75]</w:t>
      </w:r>
      <w:r w:rsidRPr="00406539">
        <w:rPr>
          <w:rFonts w:ascii="Book Antiqua" w:eastAsia="Book Antiqua" w:hAnsi="Book Antiqua" w:cs="Book Antiqua"/>
          <w:color w:val="000000"/>
        </w:rPr>
        <w:t xml:space="preserve"> and IRDye</w:t>
      </w:r>
      <w:r w:rsidRPr="00424292">
        <w:rPr>
          <w:rFonts w:ascii="Book Antiqua" w:eastAsia="Book Antiqua" w:hAnsi="Book Antiqua" w:cs="Book Antiqua"/>
          <w:color w:val="000000"/>
          <w:vertAlign w:val="superscript"/>
        </w:rPr>
        <w:t>®</w:t>
      </w:r>
      <w:r w:rsidRPr="00406539">
        <w:rPr>
          <w:rFonts w:ascii="Book Antiqua" w:eastAsia="Book Antiqua" w:hAnsi="Book Antiqua" w:cs="Book Antiqua"/>
          <w:color w:val="000000"/>
        </w:rPr>
        <w:t xml:space="preserve"> 800-BK</w:t>
      </w:r>
      <w:r w:rsidRPr="00406539">
        <w:rPr>
          <w:rFonts w:ascii="Book Antiqua" w:eastAsia="Book Antiqua" w:hAnsi="Book Antiqua" w:cs="Book Antiqua"/>
          <w:color w:val="000000"/>
          <w:vertAlign w:val="superscript"/>
        </w:rPr>
        <w:t>[76]</w:t>
      </w:r>
      <w:r w:rsidRPr="00406539">
        <w:rPr>
          <w:rFonts w:ascii="Book Antiqua" w:eastAsia="Book Antiqua" w:hAnsi="Book Antiqua" w:cs="Book Antiqua"/>
          <w:color w:val="000000"/>
        </w:rPr>
        <w:t xml:space="preserve"> have been used in experimental models to test the penetration of fluorescence in the ureters</w:t>
      </w:r>
      <w:r w:rsidR="00583254">
        <w:rPr>
          <w:rFonts w:ascii="Book Antiqua" w:eastAsia="Book Antiqua" w:hAnsi="Book Antiqua" w:cs="Book Antiqua"/>
          <w:color w:val="000000"/>
        </w:rPr>
        <w:t>,</w:t>
      </w:r>
      <w:r w:rsidRPr="00406539">
        <w:rPr>
          <w:rFonts w:ascii="Book Antiqua" w:eastAsia="Book Antiqua" w:hAnsi="Book Antiqua" w:cs="Book Antiqua"/>
          <w:color w:val="000000"/>
        </w:rPr>
        <w:t xml:space="preserve"> with promising results for surgical practice. Additionally, the formulation of ICG in a liposome-based delivery system allows its excretion </w:t>
      </w:r>
      <w:r w:rsidR="00583254">
        <w:rPr>
          <w:rFonts w:ascii="Book Antiqua" w:eastAsia="Book Antiqua" w:hAnsi="Book Antiqua" w:cs="Book Antiqua"/>
          <w:color w:val="000000"/>
        </w:rPr>
        <w:t>in</w:t>
      </w:r>
      <w:r w:rsidR="00583254"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urine in animal models and seems a promising fluorophore solution</w:t>
      </w:r>
      <w:r w:rsidRPr="00406539">
        <w:rPr>
          <w:rFonts w:ascii="Book Antiqua" w:eastAsia="Book Antiqua" w:hAnsi="Book Antiqua" w:cs="Book Antiqua"/>
          <w:color w:val="000000"/>
          <w:vertAlign w:val="superscript"/>
        </w:rPr>
        <w:t>[77,78]</w:t>
      </w:r>
      <w:r w:rsidRPr="00406539">
        <w:rPr>
          <w:rFonts w:ascii="Book Antiqua" w:eastAsia="Book Antiqua" w:hAnsi="Book Antiqua" w:cs="Book Antiqua"/>
          <w:color w:val="000000"/>
        </w:rPr>
        <w:t>.</w:t>
      </w:r>
      <w:r w:rsidR="00583254">
        <w:rPr>
          <w:rFonts w:ascii="Book Antiqua" w:eastAsia="Book Antiqua" w:hAnsi="Book Antiqua" w:cs="Book Antiqua"/>
          <w:color w:val="000000"/>
        </w:rPr>
        <w:t xml:space="preserve"> </w:t>
      </w:r>
      <w:r w:rsidRPr="00406539">
        <w:rPr>
          <w:rFonts w:ascii="Book Antiqua" w:eastAsia="Book Antiqua" w:hAnsi="Book Antiqua" w:cs="Book Antiqua"/>
          <w:color w:val="000000"/>
        </w:rPr>
        <w:t>In conclusion, evidence supporting the use of intraurethral ICG instillation in order to improve</w:t>
      </w:r>
      <w:r w:rsidR="005A0A31">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intraoperative ureter detection is based on few noncomparative feasibility studies </w:t>
      </w:r>
      <w:r w:rsidR="00583254">
        <w:rPr>
          <w:rFonts w:ascii="Book Antiqua" w:eastAsia="Book Antiqua" w:hAnsi="Book Antiqua" w:cs="Book Antiqua"/>
          <w:color w:val="000000"/>
        </w:rPr>
        <w:t>involving</w:t>
      </w:r>
      <w:r w:rsidR="00583254"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mixed pelvic surgeries. Despite the efficacy demonstrated in ordinary or complex situations, no study exclusively focused on rectal cancer resections exists to date. It remains to be proven whether this innovation significantly affects surgical procedures and </w:t>
      </w:r>
      <w:r w:rsidR="00583254">
        <w:rPr>
          <w:rFonts w:ascii="Book Antiqua" w:eastAsia="Book Antiqua" w:hAnsi="Book Antiqua" w:cs="Book Antiqua"/>
          <w:color w:val="000000"/>
        </w:rPr>
        <w:t>provides</w:t>
      </w:r>
      <w:r w:rsidR="00583254"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clinical benefits by reducing IUI.</w:t>
      </w:r>
    </w:p>
    <w:p w14:paraId="11B6E98D" w14:textId="77777777" w:rsidR="00A77B3E" w:rsidRPr="00406539" w:rsidRDefault="00A77B3E" w:rsidP="00406539">
      <w:pPr>
        <w:spacing w:line="360" w:lineRule="auto"/>
        <w:jc w:val="both"/>
        <w:rPr>
          <w:rFonts w:ascii="Book Antiqua" w:hAnsi="Book Antiqua"/>
        </w:rPr>
      </w:pPr>
    </w:p>
    <w:p w14:paraId="312A8D42" w14:textId="763B5DBC" w:rsidR="00A77B3E" w:rsidRPr="00EF3DE9" w:rsidRDefault="00EF3DE9" w:rsidP="00406539">
      <w:pPr>
        <w:spacing w:line="360" w:lineRule="auto"/>
        <w:jc w:val="both"/>
        <w:rPr>
          <w:rFonts w:ascii="Book Antiqua" w:hAnsi="Book Antiqua"/>
          <w:u w:val="single"/>
        </w:rPr>
      </w:pPr>
      <w:r w:rsidRPr="00EF3DE9">
        <w:rPr>
          <w:rFonts w:ascii="Book Antiqua" w:eastAsia="Book Antiqua" w:hAnsi="Book Antiqua" w:cs="Book Antiqua"/>
          <w:b/>
          <w:bCs/>
          <w:color w:val="000000"/>
          <w:u w:val="single"/>
        </w:rPr>
        <w:t>LYMPH NODE MAPPING</w:t>
      </w:r>
    </w:p>
    <w:p w14:paraId="055E36E2" w14:textId="296B98D7" w:rsidR="00A77B3E" w:rsidRPr="00406539" w:rsidRDefault="0069211A" w:rsidP="00F56A7E">
      <w:pPr>
        <w:spacing w:line="360" w:lineRule="auto"/>
        <w:jc w:val="both"/>
        <w:rPr>
          <w:rFonts w:ascii="Book Antiqua" w:hAnsi="Book Antiqua"/>
        </w:rPr>
      </w:pPr>
      <w:r w:rsidRPr="00406539">
        <w:rPr>
          <w:rFonts w:ascii="Book Antiqua" w:eastAsia="Book Antiqua" w:hAnsi="Book Antiqua" w:cs="Book Antiqua"/>
          <w:color w:val="000000"/>
        </w:rPr>
        <w:t>Lateral pelvic lymph node dissection (LLND) allows the removal of the nodal compartment along the common iliac, internal iliac, and obturator arteries. The lymphatic stations are considered a major cause of locoregional recurrence in rectal cancer and are treated with preoperative chemoradiotherapy and curative resection</w:t>
      </w:r>
      <w:r w:rsidRPr="00406539">
        <w:rPr>
          <w:rFonts w:ascii="Book Antiqua" w:eastAsia="Book Antiqua" w:hAnsi="Book Antiqua" w:cs="Book Antiqua"/>
          <w:color w:val="000000"/>
          <w:vertAlign w:val="superscript"/>
        </w:rPr>
        <w:t>[79]</w:t>
      </w:r>
      <w:r w:rsidRPr="00406539">
        <w:rPr>
          <w:rFonts w:ascii="Book Antiqua" w:eastAsia="Book Antiqua" w:hAnsi="Book Antiqua" w:cs="Book Antiqua"/>
          <w:color w:val="000000"/>
        </w:rPr>
        <w:t xml:space="preserve">. While it is widely accepted to perform LLND in selected patients with rectal cancer </w:t>
      </w:r>
      <w:r w:rsidR="00E70456">
        <w:rPr>
          <w:rFonts w:ascii="Book Antiqua" w:eastAsia="Book Antiqua" w:hAnsi="Book Antiqua" w:cs="Book Antiqua"/>
          <w:color w:val="000000"/>
        </w:rPr>
        <w:t>and</w:t>
      </w:r>
      <w:r w:rsidR="00E70456"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lateral lymph nodes </w:t>
      </w:r>
      <w:r w:rsidR="00E70456">
        <w:rPr>
          <w:rFonts w:ascii="Book Antiqua" w:eastAsia="Book Antiqua" w:hAnsi="Book Antiqua" w:cs="Book Antiqua"/>
          <w:color w:val="000000"/>
        </w:rPr>
        <w:t>that</w:t>
      </w:r>
      <w:r w:rsidR="00E70456"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are clinically positive</w:t>
      </w:r>
      <w:r w:rsidRPr="00406539">
        <w:rPr>
          <w:rFonts w:ascii="Book Antiqua" w:eastAsia="Book Antiqua" w:hAnsi="Book Antiqua" w:cs="Book Antiqua"/>
          <w:color w:val="000000"/>
          <w:vertAlign w:val="superscript"/>
        </w:rPr>
        <w:t>[5]</w:t>
      </w:r>
      <w:r w:rsidRPr="00406539">
        <w:rPr>
          <w:rFonts w:ascii="Book Antiqua" w:eastAsia="Book Antiqua" w:hAnsi="Book Antiqua" w:cs="Book Antiqua"/>
          <w:color w:val="000000"/>
        </w:rPr>
        <w:t>, the Japanese Society for Cancer of the Colon and Rectum</w:t>
      </w:r>
      <w:r w:rsidR="00994E64">
        <w:rPr>
          <w:rFonts w:ascii="Book Antiqua" w:eastAsia="Book Antiqua" w:hAnsi="Book Antiqua" w:cs="Book Antiqua"/>
          <w:color w:val="000000"/>
        </w:rPr>
        <w:t xml:space="preserve"> </w:t>
      </w:r>
      <w:r w:rsidRPr="00406539">
        <w:rPr>
          <w:rFonts w:ascii="Book Antiqua" w:eastAsia="Book Antiqua" w:hAnsi="Book Antiqua" w:cs="Book Antiqua"/>
          <w:color w:val="000000"/>
        </w:rPr>
        <w:t>guidelines</w:t>
      </w:r>
      <w:r w:rsidRPr="00406539">
        <w:rPr>
          <w:rFonts w:ascii="Book Antiqua" w:eastAsia="Book Antiqua" w:hAnsi="Book Antiqua" w:cs="Book Antiqua"/>
          <w:color w:val="000000"/>
          <w:vertAlign w:val="superscript"/>
        </w:rPr>
        <w:t>[80]</w:t>
      </w:r>
      <w:r w:rsidRPr="00406539">
        <w:rPr>
          <w:rFonts w:ascii="Book Antiqua" w:eastAsia="Book Antiqua" w:hAnsi="Book Antiqua" w:cs="Book Antiqua"/>
          <w:color w:val="000000"/>
        </w:rPr>
        <w:t xml:space="preserve"> recommend LLND even when lateral lymph node metastasis is not detected by preoperative or intraoperative diagnosis. Indeed, LLND is associated with a lower rate of local recurrence compared with TME alone despite no significant difference</w:t>
      </w:r>
      <w:r w:rsidR="00E70456">
        <w:rPr>
          <w:rFonts w:ascii="Book Antiqua" w:eastAsia="Book Antiqua" w:hAnsi="Book Antiqua" w:cs="Book Antiqua"/>
          <w:color w:val="000000"/>
        </w:rPr>
        <w:t>s</w:t>
      </w:r>
      <w:r w:rsidRPr="00406539">
        <w:rPr>
          <w:rFonts w:ascii="Book Antiqua" w:eastAsia="Book Antiqua" w:hAnsi="Book Antiqua" w:cs="Book Antiqua"/>
          <w:color w:val="000000"/>
        </w:rPr>
        <w:t xml:space="preserve"> in either overall survival or local recurrence-free survival</w:t>
      </w:r>
      <w:r w:rsidRPr="00406539">
        <w:rPr>
          <w:rFonts w:ascii="Book Antiqua" w:eastAsia="Book Antiqua" w:hAnsi="Book Antiqua" w:cs="Book Antiqua"/>
          <w:color w:val="000000"/>
          <w:vertAlign w:val="superscript"/>
        </w:rPr>
        <w:t>[81]</w:t>
      </w:r>
      <w:r w:rsidRPr="00406539">
        <w:rPr>
          <w:rFonts w:ascii="Book Antiqua" w:eastAsia="Book Antiqua" w:hAnsi="Book Antiqua" w:cs="Book Antiqua"/>
          <w:color w:val="000000"/>
        </w:rPr>
        <w:t>.</w:t>
      </w:r>
    </w:p>
    <w:p w14:paraId="0A6C3906" w14:textId="34EA620C" w:rsidR="00A77B3E" w:rsidRPr="00406539" w:rsidRDefault="00E70456" w:rsidP="0036644F">
      <w:pPr>
        <w:spacing w:line="360" w:lineRule="auto"/>
        <w:ind w:firstLineChars="100" w:firstLine="240"/>
        <w:jc w:val="both"/>
        <w:rPr>
          <w:rFonts w:ascii="Book Antiqua" w:hAnsi="Book Antiqua"/>
        </w:rPr>
      </w:pPr>
      <w:r>
        <w:rPr>
          <w:rFonts w:ascii="Book Antiqua" w:eastAsia="Book Antiqua" w:hAnsi="Book Antiqua" w:cs="Book Antiqua"/>
          <w:color w:val="000000"/>
        </w:rPr>
        <w:t>As</w:t>
      </w:r>
      <w:r w:rsidRPr="00406539">
        <w:rPr>
          <w:rFonts w:ascii="Book Antiqua" w:eastAsia="Book Antiqua" w:hAnsi="Book Antiqua" w:cs="Book Antiqua"/>
          <w:color w:val="000000"/>
        </w:rPr>
        <w:t xml:space="preserve"> </w:t>
      </w:r>
      <w:r w:rsidR="0069211A" w:rsidRPr="00406539">
        <w:rPr>
          <w:rFonts w:ascii="Book Antiqua" w:eastAsia="Book Antiqua" w:hAnsi="Book Antiqua" w:cs="Book Antiqua"/>
          <w:color w:val="000000"/>
        </w:rPr>
        <w:t>ICG fluorescence imaging has proven to be a useful tool for identifying</w:t>
      </w:r>
      <w:r w:rsidR="00126223">
        <w:rPr>
          <w:rFonts w:ascii="Book Antiqua" w:eastAsia="Book Antiqua" w:hAnsi="Book Antiqua" w:cs="Book Antiqua"/>
          <w:color w:val="000000"/>
        </w:rPr>
        <w:t xml:space="preserve"> </w:t>
      </w:r>
      <w:r w:rsidR="0069211A" w:rsidRPr="00406539">
        <w:rPr>
          <w:rFonts w:ascii="Book Antiqua" w:eastAsia="Book Antiqua" w:hAnsi="Book Antiqua" w:cs="Book Antiqua"/>
          <w:color w:val="000000"/>
        </w:rPr>
        <w:t>lymphatic drainage in colorectal surgery</w:t>
      </w:r>
      <w:r w:rsidR="0069211A" w:rsidRPr="00406539">
        <w:rPr>
          <w:rFonts w:ascii="Book Antiqua" w:eastAsia="Book Antiqua" w:hAnsi="Book Antiqua" w:cs="Book Antiqua"/>
          <w:color w:val="000000"/>
          <w:vertAlign w:val="superscript"/>
        </w:rPr>
        <w:t>[82,83]</w:t>
      </w:r>
      <w:r w:rsidR="0069211A" w:rsidRPr="00406539">
        <w:rPr>
          <w:rFonts w:ascii="Book Antiqua" w:eastAsia="Book Antiqua" w:hAnsi="Book Antiqua" w:cs="Book Antiqua"/>
          <w:color w:val="000000"/>
        </w:rPr>
        <w:t xml:space="preserve">, ICG-enhanced NIR fluorescence-guided imaging has been used to improve the accuracy and the completeness of LLND. In </w:t>
      </w:r>
      <w:r>
        <w:rPr>
          <w:rFonts w:ascii="Book Antiqua" w:eastAsia="Book Antiqua" w:hAnsi="Book Antiqua" w:cs="Book Antiqua"/>
          <w:color w:val="000000"/>
        </w:rPr>
        <w:t>such cases</w:t>
      </w:r>
      <w:r w:rsidR="0069211A" w:rsidRPr="00406539">
        <w:rPr>
          <w:rFonts w:ascii="Book Antiqua" w:eastAsia="Book Antiqua" w:hAnsi="Book Antiqua" w:cs="Book Antiqua"/>
          <w:color w:val="000000"/>
        </w:rPr>
        <w:t xml:space="preserve">, ICG fluorescence imaging is carried out the injection of ICG dye into the submucosal layer on the distal side of the tumor through the anus immediately before surgery. In a comparative retrospective series of 42 mid and low rectal cancer patients, the ICG group experienced a significantly lower intraoperative blood loss and a larger number of </w:t>
      </w:r>
      <w:r w:rsidRPr="00406539">
        <w:rPr>
          <w:rFonts w:ascii="Book Antiqua" w:eastAsia="Book Antiqua" w:hAnsi="Book Antiqua" w:cs="Book Antiqua"/>
          <w:color w:val="000000"/>
        </w:rPr>
        <w:t xml:space="preserve">harvested </w:t>
      </w:r>
      <w:r w:rsidR="0069211A" w:rsidRPr="00406539">
        <w:rPr>
          <w:rFonts w:ascii="Book Antiqua" w:eastAsia="Book Antiqua" w:hAnsi="Book Antiqua" w:cs="Book Antiqua"/>
          <w:color w:val="000000"/>
        </w:rPr>
        <w:t>lateral pelvic lymph nodes</w:t>
      </w:r>
      <w:r w:rsidR="0069211A" w:rsidRPr="00406539">
        <w:rPr>
          <w:rFonts w:ascii="Book Antiqua" w:eastAsia="Book Antiqua" w:hAnsi="Book Antiqua" w:cs="Book Antiqua"/>
          <w:color w:val="000000"/>
          <w:vertAlign w:val="superscript"/>
        </w:rPr>
        <w:t>[84]</w:t>
      </w:r>
      <w:r w:rsidR="0069211A" w:rsidRPr="00406539">
        <w:rPr>
          <w:rFonts w:ascii="Book Antiqua" w:eastAsia="Book Antiqua" w:hAnsi="Book Antiqua" w:cs="Book Antiqua"/>
          <w:color w:val="000000"/>
        </w:rPr>
        <w:t>. The use of ICG may improve the safety of LLND that is affected by the technical difficulties of the procedure, complicated pelvic wall anatomy</w:t>
      </w:r>
      <w:r>
        <w:rPr>
          <w:rFonts w:ascii="Book Antiqua" w:eastAsia="Book Antiqua" w:hAnsi="Book Antiqua" w:cs="Book Antiqua"/>
          <w:color w:val="000000"/>
        </w:rPr>
        <w:t>,</w:t>
      </w:r>
      <w:r w:rsidR="0069211A" w:rsidRPr="00406539">
        <w:rPr>
          <w:rFonts w:ascii="Book Antiqua" w:eastAsia="Book Antiqua" w:hAnsi="Book Antiqua" w:cs="Book Antiqua"/>
          <w:color w:val="000000"/>
        </w:rPr>
        <w:t xml:space="preserve"> and the effects of preoperative radiation on the tissues. In </w:t>
      </w:r>
      <w:r>
        <w:rPr>
          <w:rFonts w:ascii="Book Antiqua" w:eastAsia="Book Antiqua" w:hAnsi="Book Antiqua" w:cs="Book Antiqua"/>
          <w:color w:val="000000"/>
        </w:rPr>
        <w:t>that</w:t>
      </w:r>
      <w:r w:rsidRPr="00406539">
        <w:rPr>
          <w:rFonts w:ascii="Book Antiqua" w:eastAsia="Book Antiqua" w:hAnsi="Book Antiqua" w:cs="Book Antiqua"/>
          <w:color w:val="000000"/>
        </w:rPr>
        <w:t xml:space="preserve"> </w:t>
      </w:r>
      <w:r w:rsidR="0069211A" w:rsidRPr="00406539">
        <w:rPr>
          <w:rFonts w:ascii="Book Antiqua" w:eastAsia="Book Antiqua" w:hAnsi="Book Antiqua" w:cs="Book Antiqua"/>
          <w:color w:val="000000"/>
        </w:rPr>
        <w:t>setting, real-time identification of lateral pelvic nodes could help to distinguish lymphatic tissue from vascular and nervous structures</w:t>
      </w:r>
      <w:r>
        <w:rPr>
          <w:rFonts w:ascii="Book Antiqua" w:eastAsia="Book Antiqua" w:hAnsi="Book Antiqua" w:cs="Book Antiqua"/>
          <w:color w:val="000000"/>
        </w:rPr>
        <w:t>,</w:t>
      </w:r>
      <w:r w:rsidR="0069211A" w:rsidRPr="00406539">
        <w:rPr>
          <w:rFonts w:ascii="Book Antiqua" w:eastAsia="Book Antiqua" w:hAnsi="Book Antiqua" w:cs="Book Antiqua"/>
          <w:color w:val="000000"/>
        </w:rPr>
        <w:t xml:space="preserve"> </w:t>
      </w:r>
      <w:r>
        <w:rPr>
          <w:rFonts w:ascii="Book Antiqua" w:eastAsia="Book Antiqua" w:hAnsi="Book Antiqua" w:cs="Book Antiqua"/>
          <w:color w:val="000000"/>
        </w:rPr>
        <w:t xml:space="preserve">thus </w:t>
      </w:r>
      <w:r w:rsidR="0069211A" w:rsidRPr="00406539">
        <w:rPr>
          <w:rFonts w:ascii="Book Antiqua" w:eastAsia="Book Antiqua" w:hAnsi="Book Antiqua" w:cs="Book Antiqua"/>
          <w:color w:val="000000"/>
        </w:rPr>
        <w:t>avoiding postoperative genitourinary dysfunction and provid</w:t>
      </w:r>
      <w:r>
        <w:rPr>
          <w:rFonts w:ascii="Book Antiqua" w:eastAsia="Book Antiqua" w:hAnsi="Book Antiqua" w:cs="Book Antiqua"/>
          <w:color w:val="000000"/>
        </w:rPr>
        <w:t>ing</w:t>
      </w:r>
      <w:r w:rsidR="0069211A" w:rsidRPr="00406539">
        <w:rPr>
          <w:rFonts w:ascii="Book Antiqua" w:eastAsia="Book Antiqua" w:hAnsi="Book Antiqua" w:cs="Book Antiqua"/>
          <w:color w:val="000000"/>
        </w:rPr>
        <w:t xml:space="preserve"> better surgical staging. However, evidence is still limited</w:t>
      </w:r>
      <w:r w:rsidR="0069211A" w:rsidRPr="00406539">
        <w:rPr>
          <w:rFonts w:ascii="Book Antiqua" w:eastAsia="Book Antiqua" w:hAnsi="Book Antiqua" w:cs="Book Antiqua"/>
          <w:color w:val="000000"/>
          <w:vertAlign w:val="superscript"/>
        </w:rPr>
        <w:t>[85</w:t>
      </w:r>
      <w:r w:rsidR="00F10823">
        <w:rPr>
          <w:rFonts w:ascii="Book Antiqua" w:eastAsia="Book Antiqua" w:hAnsi="Book Antiqua" w:cs="Book Antiqua"/>
          <w:color w:val="000000"/>
          <w:vertAlign w:val="superscript"/>
        </w:rPr>
        <w:t>-</w:t>
      </w:r>
      <w:r w:rsidR="0069211A" w:rsidRPr="00406539">
        <w:rPr>
          <w:rFonts w:ascii="Book Antiqua" w:eastAsia="Book Antiqua" w:hAnsi="Book Antiqua" w:cs="Book Antiqua"/>
          <w:color w:val="000000"/>
          <w:vertAlign w:val="superscript"/>
        </w:rPr>
        <w:t>87]</w:t>
      </w:r>
      <w:r w:rsidR="0069211A" w:rsidRPr="00406539">
        <w:rPr>
          <w:rFonts w:ascii="Book Antiqua" w:eastAsia="Book Antiqua" w:hAnsi="Book Antiqua" w:cs="Book Antiqua"/>
          <w:color w:val="000000"/>
        </w:rPr>
        <w:t xml:space="preserve"> and additional studies are needed to address </w:t>
      </w:r>
      <w:r>
        <w:rPr>
          <w:rFonts w:ascii="Book Antiqua" w:eastAsia="Book Antiqua" w:hAnsi="Book Antiqua" w:cs="Book Antiqua"/>
          <w:color w:val="000000"/>
        </w:rPr>
        <w:t xml:space="preserve">the </w:t>
      </w:r>
      <w:r w:rsidR="0069211A" w:rsidRPr="00406539">
        <w:rPr>
          <w:rFonts w:ascii="Book Antiqua" w:eastAsia="Book Antiqua" w:hAnsi="Book Antiqua" w:cs="Book Antiqua"/>
          <w:color w:val="000000"/>
        </w:rPr>
        <w:t>real clinical advantages and standardization of this technique.</w:t>
      </w:r>
    </w:p>
    <w:p w14:paraId="74D44224" w14:textId="67EFD0E0" w:rsidR="00A77B3E" w:rsidRPr="00406539" w:rsidRDefault="0069211A" w:rsidP="00C60A36">
      <w:pPr>
        <w:spacing w:line="360" w:lineRule="auto"/>
        <w:ind w:firstLineChars="100" w:firstLine="240"/>
        <w:jc w:val="both"/>
        <w:rPr>
          <w:rFonts w:ascii="Book Antiqua" w:hAnsi="Book Antiqua"/>
        </w:rPr>
      </w:pPr>
      <w:r w:rsidRPr="00406539">
        <w:rPr>
          <w:rFonts w:ascii="Book Antiqua" w:eastAsia="Book Antiqua" w:hAnsi="Book Antiqua" w:cs="Book Antiqua"/>
          <w:color w:val="000000"/>
        </w:rPr>
        <w:t>A sentinel node (SN) is defined as the first node in the regional peritumoral area that drains the tumor</w:t>
      </w:r>
      <w:r w:rsidR="00E70456">
        <w:rPr>
          <w:rFonts w:ascii="Book Antiqua" w:eastAsia="Book Antiqua" w:hAnsi="Book Antiqua" w:cs="Book Antiqua"/>
          <w:color w:val="000000"/>
        </w:rPr>
        <w:t>.</w:t>
      </w:r>
      <w:r w:rsidRPr="00406539">
        <w:rPr>
          <w:rFonts w:ascii="Book Antiqua" w:eastAsia="Book Antiqua" w:hAnsi="Book Antiqua" w:cs="Book Antiqua"/>
          <w:color w:val="000000"/>
        </w:rPr>
        <w:t xml:space="preserve"> SN</w:t>
      </w:r>
      <w:r w:rsidR="00E70456">
        <w:rPr>
          <w:rFonts w:ascii="Book Antiqua" w:eastAsia="Book Antiqua" w:hAnsi="Book Antiqua" w:cs="Book Antiqua"/>
          <w:color w:val="000000"/>
        </w:rPr>
        <w:t xml:space="preserve"> biopsy</w:t>
      </w:r>
      <w:r w:rsidRPr="00406539">
        <w:rPr>
          <w:rFonts w:ascii="Book Antiqua" w:eastAsia="Book Antiqua" w:hAnsi="Book Antiqua" w:cs="Book Antiqua"/>
          <w:color w:val="000000"/>
        </w:rPr>
        <w:t>, in addition to conventional resection, may add clinically significant prognostic information in colorectal surgery</w:t>
      </w:r>
      <w:r w:rsidRPr="00406539">
        <w:rPr>
          <w:rFonts w:ascii="Book Antiqua" w:eastAsia="Book Antiqua" w:hAnsi="Book Antiqua" w:cs="Book Antiqua"/>
          <w:color w:val="000000"/>
          <w:vertAlign w:val="superscript"/>
        </w:rPr>
        <w:t>[88</w:t>
      </w:r>
      <w:r w:rsidR="00DA1C90">
        <w:rPr>
          <w:rFonts w:ascii="Book Antiqua" w:eastAsia="Book Antiqua" w:hAnsi="Book Antiqua" w:cs="Book Antiqua"/>
          <w:color w:val="000000"/>
          <w:vertAlign w:val="superscript"/>
        </w:rPr>
        <w:t>-</w:t>
      </w:r>
      <w:r w:rsidRPr="00406539">
        <w:rPr>
          <w:rFonts w:ascii="Book Antiqua" w:eastAsia="Book Antiqua" w:hAnsi="Book Antiqua" w:cs="Book Antiqua"/>
          <w:color w:val="000000"/>
          <w:vertAlign w:val="superscript"/>
        </w:rPr>
        <w:t>90]</w:t>
      </w:r>
      <w:r w:rsidRPr="00406539">
        <w:rPr>
          <w:rFonts w:ascii="Book Antiqua" w:eastAsia="Book Antiqua" w:hAnsi="Book Antiqua" w:cs="Book Antiqua"/>
          <w:color w:val="000000"/>
        </w:rPr>
        <w:t>. NIR laparoscopy with ICG mapping allowed easy intraoperative identification of mesocolic lymphatic drainage and SN during colorectal oncologic resections</w:t>
      </w:r>
      <w:r w:rsidRPr="00406539">
        <w:rPr>
          <w:rFonts w:ascii="Book Antiqua" w:eastAsia="Book Antiqua" w:hAnsi="Book Antiqua" w:cs="Book Antiqua"/>
          <w:color w:val="000000"/>
          <w:vertAlign w:val="superscript"/>
        </w:rPr>
        <w:t>[91]</w:t>
      </w:r>
      <w:r w:rsidR="00E70456">
        <w:rPr>
          <w:rFonts w:ascii="Book Antiqua" w:eastAsia="Book Antiqua" w:hAnsi="Book Antiqua" w:cs="Book Antiqua"/>
          <w:color w:val="000000"/>
        </w:rPr>
        <w:t>.</w:t>
      </w:r>
      <w:r w:rsidRPr="00406539">
        <w:rPr>
          <w:rFonts w:ascii="Book Antiqua" w:eastAsia="Book Antiqua" w:hAnsi="Book Antiqua" w:cs="Book Antiqua"/>
          <w:color w:val="000000"/>
        </w:rPr>
        <w:t xml:space="preserve"> </w:t>
      </w:r>
      <w:r w:rsidR="00E70456">
        <w:rPr>
          <w:rFonts w:ascii="Book Antiqua" w:eastAsia="Book Antiqua" w:hAnsi="Book Antiqua" w:cs="Book Antiqua"/>
          <w:color w:val="000000"/>
        </w:rPr>
        <w:t>S</w:t>
      </w:r>
      <w:r w:rsidRPr="00406539">
        <w:rPr>
          <w:rFonts w:ascii="Book Antiqua" w:eastAsia="Book Antiqua" w:hAnsi="Book Antiqua" w:cs="Book Antiqua"/>
          <w:color w:val="000000"/>
        </w:rPr>
        <w:t xml:space="preserve">imilarly Noura </w:t>
      </w:r>
      <w:r w:rsidRPr="00406539">
        <w:rPr>
          <w:rFonts w:ascii="Book Antiqua" w:eastAsia="Book Antiqua" w:hAnsi="Book Antiqua" w:cs="Book Antiqua"/>
          <w:i/>
          <w:iCs/>
          <w:color w:val="000000"/>
        </w:rPr>
        <w:t>et al</w:t>
      </w:r>
      <w:r w:rsidR="004523C3" w:rsidRPr="00406539">
        <w:rPr>
          <w:rFonts w:ascii="Book Antiqua" w:eastAsia="Book Antiqua" w:hAnsi="Book Antiqua" w:cs="Book Antiqua"/>
          <w:color w:val="000000"/>
          <w:vertAlign w:val="superscript"/>
        </w:rPr>
        <w:t>[92]</w:t>
      </w:r>
      <w:r w:rsidRPr="00406539">
        <w:rPr>
          <w:rFonts w:ascii="Book Antiqua" w:eastAsia="Book Antiqua" w:hAnsi="Book Antiqua" w:cs="Book Antiqua"/>
          <w:color w:val="000000"/>
        </w:rPr>
        <w:t xml:space="preserve"> described the detection of SN by ICG with </w:t>
      </w:r>
      <w:r w:rsidR="00E70456">
        <w:rPr>
          <w:rFonts w:ascii="Book Antiqua" w:eastAsia="Book Antiqua" w:hAnsi="Book Antiqua" w:cs="Book Antiqua"/>
          <w:color w:val="000000"/>
        </w:rPr>
        <w:t xml:space="preserve">an </w:t>
      </w:r>
      <w:r w:rsidRPr="00406539">
        <w:rPr>
          <w:rFonts w:ascii="Book Antiqua" w:eastAsia="Book Antiqua" w:hAnsi="Book Antiqua" w:cs="Book Antiqua"/>
          <w:color w:val="000000"/>
        </w:rPr>
        <w:t>NIR system in 25 patients who had no preoperative diagnosis of metastatic lateral pelvic lymph nodes. The success rate of detecting the lateral SN was 92%</w:t>
      </w:r>
      <w:r w:rsidR="00E70456">
        <w:rPr>
          <w:rFonts w:ascii="Book Antiqua" w:eastAsia="Book Antiqua" w:hAnsi="Book Antiqua" w:cs="Book Antiqua"/>
          <w:color w:val="000000"/>
        </w:rPr>
        <w:t>,</w:t>
      </w:r>
      <w:r w:rsidRPr="00406539">
        <w:rPr>
          <w:rFonts w:ascii="Book Antiqua" w:eastAsia="Book Antiqua" w:hAnsi="Book Antiqua" w:cs="Book Antiqua"/>
          <w:color w:val="000000"/>
        </w:rPr>
        <w:t xml:space="preserve"> and 100% concordance was observed between SN and dissected lateral lymph nodes status. Th</w:t>
      </w:r>
      <w:r w:rsidR="00E70456">
        <w:rPr>
          <w:rFonts w:ascii="Book Antiqua" w:eastAsia="Book Antiqua" w:hAnsi="Book Antiqua" w:cs="Book Antiqua"/>
          <w:color w:val="000000"/>
        </w:rPr>
        <w:t>at</w:t>
      </w:r>
      <w:r w:rsidRPr="00406539">
        <w:rPr>
          <w:rFonts w:ascii="Book Antiqua" w:eastAsia="Book Antiqua" w:hAnsi="Book Antiqua" w:cs="Book Antiqua"/>
          <w:color w:val="000000"/>
        </w:rPr>
        <w:t xml:space="preserve"> preliminary study highlighted the feasibility and reliability of lateral SN biopsy as a potential discriminator to perform LLND</w:t>
      </w:r>
      <w:r w:rsidR="00E70456">
        <w:rPr>
          <w:rFonts w:ascii="Book Antiqua" w:eastAsia="Book Antiqua" w:hAnsi="Book Antiqua" w:cs="Book Antiqua"/>
          <w:color w:val="000000"/>
        </w:rPr>
        <w:t>,</w:t>
      </w:r>
      <w:r w:rsidRPr="00406539">
        <w:rPr>
          <w:rFonts w:ascii="Book Antiqua" w:eastAsia="Book Antiqua" w:hAnsi="Book Antiqua" w:cs="Book Antiqua"/>
          <w:color w:val="000000"/>
        </w:rPr>
        <w:t xml:space="preserve"> but the sensitivity may be compromised by preoperative neoadjuvant chemoradiotherapy</w:t>
      </w:r>
      <w:r w:rsidRPr="00406539">
        <w:rPr>
          <w:rFonts w:ascii="Book Antiqua" w:eastAsia="Book Antiqua" w:hAnsi="Book Antiqua" w:cs="Book Antiqua"/>
          <w:color w:val="000000"/>
          <w:vertAlign w:val="superscript"/>
        </w:rPr>
        <w:t>[93,94]</w:t>
      </w:r>
      <w:r w:rsidRPr="00406539">
        <w:rPr>
          <w:rFonts w:ascii="Book Antiqua" w:eastAsia="Book Antiqua" w:hAnsi="Book Antiqua" w:cs="Book Antiqua"/>
          <w:color w:val="000000"/>
        </w:rPr>
        <w:t>.</w:t>
      </w:r>
    </w:p>
    <w:p w14:paraId="0DFA4A4E" w14:textId="77777777" w:rsidR="00A77B3E" w:rsidRPr="00406539" w:rsidRDefault="00A77B3E" w:rsidP="00406539">
      <w:pPr>
        <w:spacing w:line="360" w:lineRule="auto"/>
        <w:jc w:val="both"/>
        <w:rPr>
          <w:rFonts w:ascii="Book Antiqua" w:hAnsi="Book Antiqua"/>
        </w:rPr>
      </w:pPr>
    </w:p>
    <w:p w14:paraId="5601431D" w14:textId="7F4C6E23" w:rsidR="00A77B3E" w:rsidRPr="00646F9A" w:rsidRDefault="00646F9A" w:rsidP="00406539">
      <w:pPr>
        <w:spacing w:line="360" w:lineRule="auto"/>
        <w:jc w:val="both"/>
        <w:rPr>
          <w:rFonts w:ascii="Book Antiqua" w:hAnsi="Book Antiqua"/>
          <w:u w:val="single"/>
        </w:rPr>
      </w:pPr>
      <w:r w:rsidRPr="00646F9A">
        <w:rPr>
          <w:rFonts w:ascii="Book Antiqua" w:eastAsia="Book Antiqua" w:hAnsi="Book Antiqua" w:cs="Book Antiqua"/>
          <w:b/>
          <w:bCs/>
          <w:color w:val="000000"/>
          <w:u w:val="single"/>
        </w:rPr>
        <w:t>TUMOR LOCALIZATION</w:t>
      </w:r>
    </w:p>
    <w:p w14:paraId="71A8091F" w14:textId="3B9959EF" w:rsidR="00A77B3E" w:rsidRPr="00406539" w:rsidRDefault="0069211A" w:rsidP="00F56A7E">
      <w:pPr>
        <w:spacing w:line="360" w:lineRule="auto"/>
        <w:jc w:val="both"/>
        <w:rPr>
          <w:rFonts w:ascii="Book Antiqua" w:hAnsi="Book Antiqua"/>
        </w:rPr>
      </w:pPr>
      <w:r w:rsidRPr="00406539">
        <w:rPr>
          <w:rFonts w:ascii="Book Antiqua" w:eastAsia="Book Antiqua" w:hAnsi="Book Antiqua" w:cs="Book Antiqua"/>
          <w:color w:val="000000"/>
        </w:rPr>
        <w:t xml:space="preserve">Several reports have described the intraoperative identification of colonic tumors by NIR with ICG </w:t>
      </w:r>
      <w:r w:rsidR="00E70456">
        <w:rPr>
          <w:rFonts w:ascii="Book Antiqua" w:eastAsia="Book Antiqua" w:hAnsi="Book Antiqua" w:cs="Book Antiqua"/>
          <w:color w:val="000000"/>
        </w:rPr>
        <w:t>f</w:t>
      </w:r>
      <w:r w:rsidRPr="00406539">
        <w:rPr>
          <w:rFonts w:ascii="Book Antiqua" w:eastAsia="Book Antiqua" w:hAnsi="Book Antiqua" w:cs="Book Antiqua"/>
          <w:color w:val="000000"/>
        </w:rPr>
        <w:t xml:space="preserve">luorescence </w:t>
      </w:r>
      <w:r w:rsidR="00E70456">
        <w:rPr>
          <w:rFonts w:ascii="Book Antiqua" w:eastAsia="Book Antiqua" w:hAnsi="Book Antiqua" w:cs="Book Antiqua"/>
          <w:color w:val="000000"/>
        </w:rPr>
        <w:t>i</w:t>
      </w:r>
      <w:r w:rsidRPr="00406539">
        <w:rPr>
          <w:rFonts w:ascii="Book Antiqua" w:eastAsia="Book Antiqua" w:hAnsi="Book Antiqua" w:cs="Book Antiqua"/>
          <w:color w:val="000000"/>
        </w:rPr>
        <w:t>maging</w:t>
      </w:r>
      <w:r w:rsidR="00E70456">
        <w:rPr>
          <w:rFonts w:ascii="Book Antiqua" w:eastAsia="Book Antiqua" w:hAnsi="Book Antiqua" w:cs="Book Antiqua"/>
          <w:color w:val="000000"/>
        </w:rPr>
        <w:t>,</w:t>
      </w:r>
      <w:r w:rsidRPr="00406539">
        <w:rPr>
          <w:rFonts w:ascii="Book Antiqua" w:eastAsia="Book Antiqua" w:hAnsi="Book Antiqua" w:cs="Book Antiqua"/>
          <w:color w:val="000000"/>
        </w:rPr>
        <w:t xml:space="preserve"> with satisfactory results</w:t>
      </w:r>
      <w:r w:rsidRPr="00406539">
        <w:rPr>
          <w:rFonts w:ascii="Book Antiqua" w:eastAsia="Book Antiqua" w:hAnsi="Book Antiqua" w:cs="Book Antiqua"/>
          <w:color w:val="000000"/>
          <w:vertAlign w:val="superscript"/>
        </w:rPr>
        <w:t>[95</w:t>
      </w:r>
      <w:r w:rsidR="006605CD">
        <w:rPr>
          <w:rFonts w:ascii="Book Antiqua" w:eastAsia="Book Antiqua" w:hAnsi="Book Antiqua" w:cs="Book Antiqua"/>
          <w:color w:val="000000"/>
          <w:vertAlign w:val="superscript"/>
        </w:rPr>
        <w:t>-</w:t>
      </w:r>
      <w:r w:rsidRPr="00406539">
        <w:rPr>
          <w:rFonts w:ascii="Book Antiqua" w:eastAsia="Book Antiqua" w:hAnsi="Book Antiqua" w:cs="Book Antiqua"/>
          <w:color w:val="000000"/>
          <w:vertAlign w:val="superscript"/>
        </w:rPr>
        <w:t>98]</w:t>
      </w:r>
      <w:r w:rsidRPr="00406539">
        <w:rPr>
          <w:rFonts w:ascii="Book Antiqua" w:eastAsia="Book Antiqua" w:hAnsi="Book Antiqua" w:cs="Book Antiqua"/>
          <w:color w:val="000000"/>
        </w:rPr>
        <w:t>. Accurate identification of the location of colorectal tumors is crucial in minimally invasive surgery because of the lack of tactile perception, especially for cancer at an early stage because of its small size or location on a movable part of the colon. As for rectal cancer, precise tumor site localization allows achiev</w:t>
      </w:r>
      <w:r w:rsidR="00E70456">
        <w:rPr>
          <w:rFonts w:ascii="Book Antiqua" w:eastAsia="Book Antiqua" w:hAnsi="Book Antiqua" w:cs="Book Antiqua"/>
          <w:color w:val="000000"/>
        </w:rPr>
        <w:t>ing</w:t>
      </w:r>
      <w:r w:rsidRPr="00406539">
        <w:rPr>
          <w:rFonts w:ascii="Book Antiqua" w:eastAsia="Book Antiqua" w:hAnsi="Book Antiqua" w:cs="Book Antiqua"/>
          <w:color w:val="000000"/>
        </w:rPr>
        <w:t xml:space="preserve"> a clear and safe distal resection margin</w:t>
      </w:r>
      <w:r w:rsidR="00E70456">
        <w:rPr>
          <w:rFonts w:ascii="Book Antiqua" w:eastAsia="Book Antiqua" w:hAnsi="Book Antiqua" w:cs="Book Antiqua"/>
          <w:color w:val="000000"/>
        </w:rPr>
        <w:t>,</w:t>
      </w:r>
      <w:r w:rsidRPr="00406539">
        <w:rPr>
          <w:rFonts w:ascii="Book Antiqua" w:eastAsia="Book Antiqua" w:hAnsi="Book Antiqua" w:cs="Book Antiqua"/>
          <w:color w:val="000000"/>
        </w:rPr>
        <w:t xml:space="preserve"> </w:t>
      </w:r>
      <w:r w:rsidR="00E70456">
        <w:rPr>
          <w:rFonts w:ascii="Book Antiqua" w:eastAsia="Book Antiqua" w:hAnsi="Book Antiqua" w:cs="Book Antiqua"/>
          <w:color w:val="000000"/>
        </w:rPr>
        <w:t>which</w:t>
      </w:r>
      <w:r w:rsidR="00E70456"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may affect not only oncological outcomes but also bowel function and quality of life. In </w:t>
      </w:r>
      <w:r w:rsidR="008F0F35">
        <w:rPr>
          <w:rFonts w:ascii="Book Antiqua" w:eastAsia="Book Antiqua" w:hAnsi="Book Antiqua" w:cs="Book Antiqua"/>
          <w:color w:val="000000"/>
        </w:rPr>
        <w:t>that</w:t>
      </w:r>
      <w:r w:rsidR="008F0F35"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setting, endoscopic tattooing of rectal tumors</w:t>
      </w:r>
      <w:r w:rsidR="008F0F35">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both with </w:t>
      </w:r>
      <w:r w:rsidR="008F0F35">
        <w:rPr>
          <w:rFonts w:ascii="Book Antiqua" w:eastAsia="Book Antiqua" w:hAnsi="Book Antiqua" w:cs="Book Antiqua"/>
          <w:color w:val="000000"/>
        </w:rPr>
        <w:t xml:space="preserve">a </w:t>
      </w:r>
      <w:r w:rsidRPr="00406539">
        <w:rPr>
          <w:rFonts w:ascii="Book Antiqua" w:eastAsia="Book Antiqua" w:hAnsi="Book Antiqua" w:cs="Book Antiqua"/>
          <w:color w:val="000000"/>
        </w:rPr>
        <w:t>high</w:t>
      </w:r>
      <w:r w:rsidR="008F0F35">
        <w:rPr>
          <w:rFonts w:ascii="Book Antiqua" w:eastAsia="Book Antiqua" w:hAnsi="Book Antiqua" w:cs="Book Antiqua"/>
          <w:color w:val="000000"/>
        </w:rPr>
        <w:t>-</w:t>
      </w:r>
      <w:r w:rsidRPr="00406539">
        <w:rPr>
          <w:rFonts w:ascii="Book Antiqua" w:eastAsia="Book Antiqua" w:hAnsi="Book Antiqua" w:cs="Book Antiqua"/>
          <w:color w:val="000000"/>
        </w:rPr>
        <w:t>definition fluorescence imaging system (Karl Storz GmbH &amp; Co. KG, Tuttlingen, Germany)</w:t>
      </w:r>
      <w:r w:rsidRPr="00406539">
        <w:rPr>
          <w:rFonts w:ascii="Book Antiqua" w:eastAsia="Book Antiqua" w:hAnsi="Book Antiqua" w:cs="Book Antiqua"/>
          <w:color w:val="000000"/>
          <w:vertAlign w:val="superscript"/>
        </w:rPr>
        <w:t xml:space="preserve">[93] </w:t>
      </w:r>
      <w:r w:rsidRPr="00406539">
        <w:rPr>
          <w:rFonts w:ascii="Book Antiqua" w:eastAsia="Book Antiqua" w:hAnsi="Book Antiqua" w:cs="Book Antiqua"/>
          <w:color w:val="000000"/>
        </w:rPr>
        <w:t>and the PINPOINT</w:t>
      </w:r>
      <w:r w:rsidRPr="00111872">
        <w:rPr>
          <w:rFonts w:ascii="Book Antiqua" w:eastAsia="Book Antiqua" w:hAnsi="Book Antiqua" w:cs="Book Antiqua"/>
          <w:color w:val="000000"/>
          <w:vertAlign w:val="superscript"/>
        </w:rPr>
        <w:t>®</w:t>
      </w:r>
      <w:r w:rsidRPr="00406539">
        <w:rPr>
          <w:rFonts w:ascii="Book Antiqua" w:eastAsia="Book Antiqua" w:hAnsi="Book Antiqua" w:cs="Book Antiqua"/>
          <w:color w:val="000000"/>
        </w:rPr>
        <w:t xml:space="preserve"> </w:t>
      </w:r>
      <w:r w:rsidR="008F0F35">
        <w:rPr>
          <w:rFonts w:ascii="Book Antiqua" w:eastAsia="Book Antiqua" w:hAnsi="Book Antiqua" w:cs="Book Antiqua"/>
          <w:color w:val="000000"/>
        </w:rPr>
        <w:t>e</w:t>
      </w:r>
      <w:r w:rsidRPr="00406539">
        <w:rPr>
          <w:rFonts w:ascii="Book Antiqua" w:eastAsia="Book Antiqua" w:hAnsi="Book Antiqua" w:cs="Book Antiqua"/>
          <w:color w:val="000000"/>
        </w:rPr>
        <w:t xml:space="preserve">ndoscopic </w:t>
      </w:r>
      <w:r w:rsidR="008F0F35">
        <w:rPr>
          <w:rFonts w:ascii="Book Antiqua" w:eastAsia="Book Antiqua" w:hAnsi="Book Antiqua" w:cs="Book Antiqua"/>
          <w:color w:val="000000"/>
        </w:rPr>
        <w:t>f</w:t>
      </w:r>
      <w:r w:rsidRPr="00406539">
        <w:rPr>
          <w:rFonts w:ascii="Book Antiqua" w:eastAsia="Book Antiqua" w:hAnsi="Book Antiqua" w:cs="Book Antiqua"/>
          <w:color w:val="000000"/>
        </w:rPr>
        <w:t xml:space="preserve">luorescence </w:t>
      </w:r>
      <w:r w:rsidR="008F0F35">
        <w:rPr>
          <w:rFonts w:ascii="Book Antiqua" w:eastAsia="Book Antiqua" w:hAnsi="Book Antiqua" w:cs="Book Antiqua"/>
          <w:color w:val="000000"/>
        </w:rPr>
        <w:t>i</w:t>
      </w:r>
      <w:r w:rsidRPr="00406539">
        <w:rPr>
          <w:rFonts w:ascii="Book Antiqua" w:eastAsia="Book Antiqua" w:hAnsi="Book Antiqua" w:cs="Book Antiqua"/>
          <w:color w:val="000000"/>
        </w:rPr>
        <w:t xml:space="preserve">maging </w:t>
      </w:r>
      <w:r w:rsidR="008F0F35">
        <w:rPr>
          <w:rFonts w:ascii="Book Antiqua" w:eastAsia="Book Antiqua" w:hAnsi="Book Antiqua" w:cs="Book Antiqua"/>
          <w:color w:val="000000"/>
        </w:rPr>
        <w:t>s</w:t>
      </w:r>
      <w:r w:rsidRPr="00406539">
        <w:rPr>
          <w:rFonts w:ascii="Book Antiqua" w:eastAsia="Book Antiqua" w:hAnsi="Book Antiqua" w:cs="Book Antiqua"/>
          <w:color w:val="000000"/>
        </w:rPr>
        <w:t>ystem (PINPOINT system; Novadaq Technologies Inc., Mississauga, ON, Canada)</w:t>
      </w:r>
      <w:r w:rsidRPr="00406539">
        <w:rPr>
          <w:rFonts w:ascii="Book Antiqua" w:eastAsia="Book Antiqua" w:hAnsi="Book Antiqua" w:cs="Book Antiqua"/>
          <w:color w:val="000000"/>
          <w:vertAlign w:val="superscript"/>
        </w:rPr>
        <w:t>[99]</w:t>
      </w:r>
      <w:r w:rsidR="008F0F35">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is feasible and </w:t>
      </w:r>
      <w:r w:rsidR="008F0F35">
        <w:rPr>
          <w:rFonts w:ascii="Book Antiqua" w:eastAsia="Book Antiqua" w:hAnsi="Book Antiqua" w:cs="Book Antiqua"/>
          <w:color w:val="000000"/>
        </w:rPr>
        <w:t>has</w:t>
      </w:r>
      <w:r w:rsidRPr="00406539">
        <w:rPr>
          <w:rFonts w:ascii="Book Antiqua" w:eastAsia="Book Antiqua" w:hAnsi="Book Antiqua" w:cs="Book Antiqua"/>
          <w:color w:val="000000"/>
        </w:rPr>
        <w:t xml:space="preserve"> clinical advantages. In a comparative retrospective series, 342 patients scheduled for laparoscopic colorectal resection were enrolled after propensity</w:t>
      </w:r>
      <w:r w:rsidR="00005F06">
        <w:rPr>
          <w:rFonts w:ascii="Book Antiqua" w:eastAsia="Book Antiqua" w:hAnsi="Book Antiqua" w:cs="Book Antiqua"/>
          <w:color w:val="000000"/>
        </w:rPr>
        <w:t xml:space="preserve"> score</w:t>
      </w:r>
      <w:r w:rsidRPr="00406539">
        <w:rPr>
          <w:rFonts w:ascii="Book Antiqua" w:eastAsia="Book Antiqua" w:hAnsi="Book Antiqua" w:cs="Book Antiqua"/>
          <w:color w:val="000000"/>
        </w:rPr>
        <w:t xml:space="preserve"> matching</w:t>
      </w:r>
      <w:r w:rsidRPr="00406539">
        <w:rPr>
          <w:rFonts w:ascii="Book Antiqua" w:eastAsia="Book Antiqua" w:hAnsi="Book Antiqua" w:cs="Book Antiqua"/>
          <w:color w:val="000000"/>
          <w:vertAlign w:val="superscript"/>
        </w:rPr>
        <w:t>[100]</w:t>
      </w:r>
      <w:r w:rsidRPr="00406539">
        <w:rPr>
          <w:rFonts w:ascii="Book Antiqua" w:eastAsia="Book Antiqua" w:hAnsi="Book Antiqua" w:cs="Book Antiqua"/>
          <w:color w:val="000000"/>
        </w:rPr>
        <w:t xml:space="preserve">. The tumor was tattooed in 114 patients. In a subgroup analysis of </w:t>
      </w:r>
      <w:r w:rsidR="008F0F35">
        <w:rPr>
          <w:rFonts w:ascii="Book Antiqua" w:eastAsia="Book Antiqua" w:hAnsi="Book Antiqua" w:cs="Book Antiqua"/>
          <w:color w:val="000000"/>
        </w:rPr>
        <w:t xml:space="preserve">160 </w:t>
      </w:r>
      <w:r w:rsidRPr="00406539">
        <w:rPr>
          <w:rFonts w:ascii="Book Antiqua" w:eastAsia="Book Antiqua" w:hAnsi="Book Antiqua" w:cs="Book Antiqua"/>
          <w:color w:val="000000"/>
        </w:rPr>
        <w:t xml:space="preserve">patients who underwent anterior resection, the tattooed group </w:t>
      </w:r>
      <w:r w:rsidR="008F0F35">
        <w:rPr>
          <w:rFonts w:ascii="Book Antiqua" w:eastAsia="Book Antiqua" w:hAnsi="Book Antiqua" w:cs="Book Antiqua"/>
          <w:color w:val="000000"/>
        </w:rPr>
        <w:t>had</w:t>
      </w:r>
      <w:r w:rsidR="008F0F35"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a significant</w:t>
      </w:r>
      <w:r w:rsidR="008F0F35">
        <w:rPr>
          <w:rFonts w:ascii="Book Antiqua" w:eastAsia="Book Antiqua" w:hAnsi="Book Antiqua" w:cs="Book Antiqua"/>
          <w:color w:val="000000"/>
        </w:rPr>
        <w:t>ly</w:t>
      </w:r>
      <w:r w:rsidRPr="00406539">
        <w:rPr>
          <w:rFonts w:ascii="Book Antiqua" w:eastAsia="Book Antiqua" w:hAnsi="Book Antiqua" w:cs="Book Antiqua"/>
          <w:color w:val="000000"/>
        </w:rPr>
        <w:t xml:space="preserve"> shorter operative time (unlike right and left colectomy), </w:t>
      </w:r>
      <w:r w:rsidR="008F0F35">
        <w:rPr>
          <w:rFonts w:ascii="Book Antiqua" w:eastAsia="Book Antiqua" w:hAnsi="Book Antiqua" w:cs="Book Antiqua"/>
          <w:color w:val="000000"/>
        </w:rPr>
        <w:t>less</w:t>
      </w:r>
      <w:r w:rsidR="008F0F35"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blood loss</w:t>
      </w:r>
      <w:r w:rsidR="008F0F35">
        <w:rPr>
          <w:rFonts w:ascii="Book Antiqua" w:eastAsia="Book Antiqua" w:hAnsi="Book Antiqua" w:cs="Book Antiqua"/>
          <w:color w:val="000000"/>
        </w:rPr>
        <w:t>,</w:t>
      </w:r>
      <w:r w:rsidRPr="00406539">
        <w:rPr>
          <w:rFonts w:ascii="Book Antiqua" w:eastAsia="Book Antiqua" w:hAnsi="Book Antiqua" w:cs="Book Antiqua"/>
          <w:color w:val="000000"/>
        </w:rPr>
        <w:t xml:space="preserve"> and </w:t>
      </w:r>
      <w:r w:rsidR="008F0F35">
        <w:rPr>
          <w:rFonts w:ascii="Book Antiqua" w:eastAsia="Book Antiqua" w:hAnsi="Book Antiqua" w:cs="Book Antiqua"/>
          <w:color w:val="000000"/>
        </w:rPr>
        <w:t xml:space="preserve">a shorter </w:t>
      </w:r>
      <w:r w:rsidRPr="00406539">
        <w:rPr>
          <w:rFonts w:ascii="Book Antiqua" w:eastAsia="Book Antiqua" w:hAnsi="Book Antiqua" w:cs="Book Antiqua"/>
          <w:color w:val="000000"/>
        </w:rPr>
        <w:t xml:space="preserve">hospital stay than the non-tattooed group. </w:t>
      </w:r>
      <w:r w:rsidR="008F0F35">
        <w:rPr>
          <w:rFonts w:ascii="Book Antiqua" w:eastAsia="Book Antiqua" w:hAnsi="Book Antiqua" w:cs="Book Antiqua"/>
          <w:color w:val="000000"/>
        </w:rPr>
        <w:t>In addition</w:t>
      </w:r>
      <w:r w:rsidRPr="00406539">
        <w:rPr>
          <w:rFonts w:ascii="Book Antiqua" w:eastAsia="Book Antiqua" w:hAnsi="Book Antiqua" w:cs="Book Antiqua"/>
          <w:color w:val="000000"/>
        </w:rPr>
        <w:t xml:space="preserve">, Goo </w:t>
      </w:r>
      <w:r w:rsidRPr="00406539">
        <w:rPr>
          <w:rFonts w:ascii="Book Antiqua" w:eastAsia="Book Antiqua" w:hAnsi="Book Antiqua" w:cs="Book Antiqua"/>
          <w:i/>
          <w:iCs/>
          <w:color w:val="000000"/>
        </w:rPr>
        <w:t>et al</w:t>
      </w:r>
      <w:r w:rsidR="002E2E7C" w:rsidRPr="00406539">
        <w:rPr>
          <w:rFonts w:ascii="Book Antiqua" w:eastAsia="Book Antiqua" w:hAnsi="Book Antiqua" w:cs="Book Antiqua"/>
          <w:color w:val="000000"/>
          <w:vertAlign w:val="superscript"/>
        </w:rPr>
        <w:t>[101]</w:t>
      </w:r>
      <w:r w:rsidRPr="00406539">
        <w:rPr>
          <w:rFonts w:ascii="Book Antiqua" w:eastAsia="Book Antiqua" w:hAnsi="Book Antiqua" w:cs="Book Antiqua"/>
          <w:color w:val="000000"/>
        </w:rPr>
        <w:t xml:space="preserve"> compared 200 tattooed colorectal cancer patients (44 rectal cancers) with 879 non-tattooed patients (300 rectal cancers) to evaluate the effect of preoperative colonoscopic tattooing with ICG on adequate lymph node harvest in colorectal cancer. They found that preoperative tattooing in T1 colorectal cancer significantly improved adequate lymph node harvest</w:t>
      </w:r>
      <w:r w:rsidR="008F0F35">
        <w:rPr>
          <w:rFonts w:ascii="Book Antiqua" w:eastAsia="Book Antiqua" w:hAnsi="Book Antiqua" w:cs="Book Antiqua"/>
          <w:color w:val="000000"/>
        </w:rPr>
        <w:t>,</w:t>
      </w:r>
      <w:r w:rsidRPr="00406539">
        <w:rPr>
          <w:rFonts w:ascii="Book Antiqua" w:eastAsia="Book Antiqua" w:hAnsi="Book Antiqua" w:cs="Book Antiqua"/>
          <w:color w:val="000000"/>
        </w:rPr>
        <w:t xml:space="preserve"> with a higher number of retrieved lymph nodes in rectal cancer than in colon cancer.</w:t>
      </w:r>
    </w:p>
    <w:p w14:paraId="0DD6B43B" w14:textId="3E125653" w:rsidR="00A77B3E" w:rsidRPr="00406539" w:rsidRDefault="0069211A" w:rsidP="008F0F35">
      <w:pPr>
        <w:spacing w:line="360" w:lineRule="auto"/>
        <w:ind w:firstLineChars="100" w:firstLine="240"/>
        <w:jc w:val="both"/>
        <w:rPr>
          <w:rFonts w:ascii="Book Antiqua" w:hAnsi="Book Antiqua"/>
        </w:rPr>
      </w:pPr>
      <w:r w:rsidRPr="00406539">
        <w:rPr>
          <w:rFonts w:ascii="Book Antiqua" w:eastAsia="Book Antiqua" w:hAnsi="Book Antiqua" w:cs="Book Antiqua"/>
          <w:color w:val="000000"/>
        </w:rPr>
        <w:t>Fluorescence technology to localize rectal tumor</w:t>
      </w:r>
      <w:r w:rsidR="008F0F35">
        <w:rPr>
          <w:rFonts w:ascii="Book Antiqua" w:eastAsia="Book Antiqua" w:hAnsi="Book Antiqua" w:cs="Book Antiqua"/>
          <w:color w:val="000000"/>
        </w:rPr>
        <w:t>s</w:t>
      </w:r>
      <w:r w:rsidRPr="00406539">
        <w:rPr>
          <w:rFonts w:ascii="Book Antiqua" w:eastAsia="Book Antiqua" w:hAnsi="Book Antiqua" w:cs="Book Antiqua"/>
          <w:color w:val="000000"/>
        </w:rPr>
        <w:t xml:space="preserve"> has been developed not only in the field of imaging system</w:t>
      </w:r>
      <w:r w:rsidR="008F0F35">
        <w:rPr>
          <w:rFonts w:ascii="Book Antiqua" w:eastAsia="Book Antiqua" w:hAnsi="Book Antiqua" w:cs="Book Antiqua"/>
          <w:color w:val="000000"/>
        </w:rPr>
        <w:t>s</w:t>
      </w:r>
      <w:r w:rsidRPr="00406539">
        <w:rPr>
          <w:rFonts w:ascii="Book Antiqua" w:eastAsia="Book Antiqua" w:hAnsi="Book Antiqua" w:cs="Book Antiqua"/>
          <w:color w:val="000000"/>
          <w:vertAlign w:val="superscript"/>
        </w:rPr>
        <w:t>[99]</w:t>
      </w:r>
      <w:r w:rsidRPr="00406539">
        <w:rPr>
          <w:rFonts w:ascii="Book Antiqua" w:eastAsia="Book Antiqua" w:hAnsi="Book Antiqua" w:cs="Book Antiqua"/>
          <w:color w:val="000000"/>
        </w:rPr>
        <w:t xml:space="preserve">, but also </w:t>
      </w:r>
      <w:r w:rsidR="008F0F35">
        <w:rPr>
          <w:rFonts w:ascii="Book Antiqua" w:eastAsia="Book Antiqua" w:hAnsi="Book Antiqua" w:cs="Book Antiqua"/>
          <w:color w:val="000000"/>
        </w:rPr>
        <w:t>by</w:t>
      </w:r>
      <w:r w:rsidR="008F0F35"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ICG formulation. Fenestrated peritumoral capillaries and impaired lymphatic drainage delay the washout of larg</w:t>
      </w:r>
      <w:r w:rsidR="008F0F35">
        <w:rPr>
          <w:rFonts w:ascii="Book Antiqua" w:eastAsia="Book Antiqua" w:hAnsi="Book Antiqua" w:cs="Book Antiqua"/>
          <w:color w:val="000000"/>
        </w:rPr>
        <w:t>e</w:t>
      </w:r>
      <w:r w:rsidRPr="00406539">
        <w:rPr>
          <w:rFonts w:ascii="Book Antiqua" w:eastAsia="Book Antiqua" w:hAnsi="Book Antiqua" w:cs="Book Antiqua"/>
          <w:color w:val="000000"/>
        </w:rPr>
        <w:t xml:space="preserve"> molecule</w:t>
      </w:r>
      <w:r w:rsidR="008F0F35">
        <w:rPr>
          <w:rFonts w:ascii="Book Antiqua" w:eastAsia="Book Antiqua" w:hAnsi="Book Antiqua" w:cs="Book Antiqua"/>
          <w:color w:val="000000"/>
        </w:rPr>
        <w:t>s</w:t>
      </w:r>
      <w:r w:rsidRPr="00406539">
        <w:rPr>
          <w:rFonts w:ascii="Book Antiqua" w:eastAsia="Book Antiqua" w:hAnsi="Book Antiqua" w:cs="Book Antiqua"/>
          <w:color w:val="000000"/>
        </w:rPr>
        <w:t xml:space="preserve"> from tumor</w:t>
      </w:r>
      <w:r w:rsidR="008F0F35">
        <w:rPr>
          <w:rFonts w:ascii="Book Antiqua" w:eastAsia="Book Antiqua" w:hAnsi="Book Antiqua" w:cs="Book Antiqua"/>
          <w:color w:val="000000"/>
        </w:rPr>
        <w:t xml:space="preserve">s, which has been described as the </w:t>
      </w:r>
      <w:r w:rsidRPr="00406539">
        <w:rPr>
          <w:rFonts w:ascii="Book Antiqua" w:eastAsia="Book Antiqua" w:hAnsi="Book Antiqua" w:cs="Book Antiqua"/>
          <w:color w:val="000000"/>
        </w:rPr>
        <w:t>enhanced permeability and retention effect</w:t>
      </w:r>
      <w:r w:rsidRPr="00406539">
        <w:rPr>
          <w:rFonts w:ascii="Book Antiqua" w:eastAsia="Book Antiqua" w:hAnsi="Book Antiqua" w:cs="Book Antiqua"/>
          <w:color w:val="000000"/>
          <w:vertAlign w:val="superscript"/>
        </w:rPr>
        <w:t>[102]</w:t>
      </w:r>
      <w:r w:rsidRPr="00406539">
        <w:rPr>
          <w:rFonts w:ascii="Book Antiqua" w:eastAsia="Book Antiqua" w:hAnsi="Book Antiqua" w:cs="Book Antiqua"/>
          <w:color w:val="000000"/>
        </w:rPr>
        <w:t xml:space="preserve">. </w:t>
      </w:r>
      <w:r w:rsidR="008F0F35">
        <w:rPr>
          <w:rFonts w:ascii="Book Antiqua" w:eastAsia="Book Antiqua" w:hAnsi="Book Antiqua" w:cs="Book Antiqua"/>
          <w:color w:val="000000"/>
        </w:rPr>
        <w:t>T</w:t>
      </w:r>
      <w:r w:rsidRPr="00406539">
        <w:rPr>
          <w:rFonts w:ascii="Book Antiqua" w:eastAsia="Book Antiqua" w:hAnsi="Book Antiqua" w:cs="Book Antiqua"/>
          <w:color w:val="000000"/>
        </w:rPr>
        <w:t xml:space="preserve">he formulation of ICG </w:t>
      </w:r>
      <w:r w:rsidR="008F0F35">
        <w:rPr>
          <w:rFonts w:ascii="Book Antiqua" w:eastAsia="Book Antiqua" w:hAnsi="Book Antiqua" w:cs="Book Antiqua"/>
          <w:color w:val="000000"/>
        </w:rPr>
        <w:t>as</w:t>
      </w:r>
      <w:r w:rsidR="008F0F35"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a liposome-based delivery system</w:t>
      </w:r>
      <w:r w:rsidR="00860F17">
        <w:rPr>
          <w:rFonts w:ascii="Book Antiqua" w:eastAsia="Book Antiqua" w:hAnsi="Book Antiqua" w:cs="Book Antiqua"/>
          <w:color w:val="000000"/>
        </w:rPr>
        <w:t xml:space="preserve"> </w:t>
      </w:r>
      <w:r w:rsidRPr="00406539">
        <w:rPr>
          <w:rFonts w:ascii="Book Antiqua" w:eastAsia="Book Antiqua" w:hAnsi="Book Antiqua" w:cs="Book Antiqua"/>
          <w:color w:val="000000"/>
        </w:rPr>
        <w:t>improved tumor-specific localization in experimental models</w:t>
      </w:r>
      <w:r w:rsidR="008F0F35">
        <w:rPr>
          <w:rFonts w:ascii="Book Antiqua" w:eastAsia="Book Antiqua" w:hAnsi="Book Antiqua" w:cs="Book Antiqua"/>
          <w:color w:val="000000"/>
        </w:rPr>
        <w:t>,</w:t>
      </w:r>
      <w:r w:rsidRPr="00406539">
        <w:rPr>
          <w:rFonts w:ascii="Book Antiqua" w:eastAsia="Book Antiqua" w:hAnsi="Book Antiqua" w:cs="Book Antiqua"/>
          <w:color w:val="000000"/>
        </w:rPr>
        <w:t xml:space="preserve"> with the advantages of intravenous injection and better results than free ICG</w:t>
      </w:r>
      <w:r w:rsidRPr="00406539">
        <w:rPr>
          <w:rFonts w:ascii="Book Antiqua" w:eastAsia="Book Antiqua" w:hAnsi="Book Antiqua" w:cs="Book Antiqua"/>
          <w:color w:val="000000"/>
          <w:vertAlign w:val="superscript"/>
        </w:rPr>
        <w:t>[103,104]</w:t>
      </w:r>
      <w:r w:rsidRPr="00406539">
        <w:rPr>
          <w:rFonts w:ascii="Book Antiqua" w:eastAsia="Book Antiqua" w:hAnsi="Book Antiqua" w:cs="Book Antiqua"/>
          <w:color w:val="000000"/>
        </w:rPr>
        <w:t>.</w:t>
      </w:r>
      <w:r w:rsidR="008F0F35">
        <w:rPr>
          <w:rFonts w:ascii="Book Antiqua" w:eastAsia="Book Antiqua" w:hAnsi="Book Antiqua" w:cs="Book Antiqua"/>
          <w:color w:val="000000"/>
        </w:rPr>
        <w:t xml:space="preserve"> </w:t>
      </w:r>
      <w:r w:rsidRPr="00406539">
        <w:rPr>
          <w:rFonts w:ascii="Book Antiqua" w:eastAsia="Book Antiqua" w:hAnsi="Book Antiqua" w:cs="Book Antiqua"/>
          <w:color w:val="000000"/>
        </w:rPr>
        <w:t>Finally, there are limited data on the role of ICG in the detection of peritoneal carcinomatosis of colorectal origin. Cytoreductive surgery followed by hyperthermic intraperitoneal chemotherapy</w:t>
      </w:r>
      <w:r w:rsidR="00300BF4">
        <w:rPr>
          <w:rFonts w:ascii="Book Antiqua" w:eastAsia="Book Antiqua" w:hAnsi="Book Antiqua" w:cs="Book Antiqua"/>
          <w:color w:val="000000"/>
        </w:rPr>
        <w:t xml:space="preserve"> </w:t>
      </w:r>
      <w:r w:rsidRPr="00406539">
        <w:rPr>
          <w:rFonts w:ascii="Book Antiqua" w:eastAsia="Book Antiqua" w:hAnsi="Book Antiqua" w:cs="Book Antiqua"/>
          <w:color w:val="000000"/>
        </w:rPr>
        <w:t>is the only potentially curative option in patients with limited peritoneal metastases</w:t>
      </w:r>
      <w:r w:rsidRPr="00406539">
        <w:rPr>
          <w:rFonts w:ascii="Book Antiqua" w:eastAsia="Book Antiqua" w:hAnsi="Book Antiqua" w:cs="Book Antiqua"/>
          <w:color w:val="000000"/>
          <w:vertAlign w:val="superscript"/>
        </w:rPr>
        <w:t>[105]</w:t>
      </w:r>
      <w:r w:rsidRPr="00406539">
        <w:rPr>
          <w:rFonts w:ascii="Book Antiqua" w:eastAsia="Book Antiqua" w:hAnsi="Book Antiqua" w:cs="Book Antiqua"/>
          <w:color w:val="000000"/>
        </w:rPr>
        <w:t>. Intraoperative injection of ICG seems a useful tool to identify peritoneal metastases and detect</w:t>
      </w:r>
      <w:r w:rsidR="008F0F35">
        <w:rPr>
          <w:rFonts w:ascii="Book Antiqua" w:eastAsia="Book Antiqua" w:hAnsi="Book Antiqua" w:cs="Book Antiqua"/>
          <w:color w:val="000000"/>
        </w:rPr>
        <w:t xml:space="preserve"> </w:t>
      </w:r>
      <w:r w:rsidRPr="00406539">
        <w:rPr>
          <w:rFonts w:ascii="Book Antiqua" w:eastAsia="Book Antiqua" w:hAnsi="Book Antiqua" w:cs="Book Antiqua"/>
          <w:color w:val="000000"/>
        </w:rPr>
        <w:t>additional subclinical malignant peritoneal nodules</w:t>
      </w:r>
      <w:r w:rsidR="008F0F35">
        <w:rPr>
          <w:rFonts w:ascii="Book Antiqua" w:eastAsia="Book Antiqua" w:hAnsi="Book Antiqua" w:cs="Book Antiqua"/>
          <w:color w:val="000000"/>
        </w:rPr>
        <w:t>,</w:t>
      </w:r>
      <w:r w:rsidRPr="00406539">
        <w:rPr>
          <w:rFonts w:ascii="Book Antiqua" w:eastAsia="Book Antiqua" w:hAnsi="Book Antiqua" w:cs="Book Antiqua"/>
          <w:color w:val="000000"/>
        </w:rPr>
        <w:t xml:space="preserve"> resulting in modification of the planned surgery in 29% of patients</w:t>
      </w:r>
      <w:r w:rsidRPr="00406539">
        <w:rPr>
          <w:rFonts w:ascii="Book Antiqua" w:eastAsia="Book Antiqua" w:hAnsi="Book Antiqua" w:cs="Book Antiqua"/>
          <w:color w:val="000000"/>
          <w:vertAlign w:val="superscript"/>
        </w:rPr>
        <w:t>[106]</w:t>
      </w:r>
      <w:r w:rsidRPr="00406539">
        <w:rPr>
          <w:rFonts w:ascii="Book Antiqua" w:eastAsia="Book Antiqua" w:hAnsi="Book Antiqua" w:cs="Book Antiqua"/>
          <w:color w:val="000000"/>
        </w:rPr>
        <w:t>. However, further investigations are required to draw firm conclusions.</w:t>
      </w:r>
    </w:p>
    <w:p w14:paraId="00CCEDF0" w14:textId="77777777" w:rsidR="00A77B3E" w:rsidRPr="00406539" w:rsidRDefault="00A77B3E" w:rsidP="00406539">
      <w:pPr>
        <w:spacing w:line="360" w:lineRule="auto"/>
        <w:jc w:val="both"/>
        <w:rPr>
          <w:rFonts w:ascii="Book Antiqua" w:hAnsi="Book Antiqua"/>
        </w:rPr>
      </w:pPr>
    </w:p>
    <w:p w14:paraId="50D0D3FF" w14:textId="25960342" w:rsidR="00A77B3E" w:rsidRPr="00CB5D78" w:rsidRDefault="00CB5D78" w:rsidP="00406539">
      <w:pPr>
        <w:spacing w:line="360" w:lineRule="auto"/>
        <w:jc w:val="both"/>
        <w:rPr>
          <w:rFonts w:ascii="Book Antiqua" w:hAnsi="Book Antiqua"/>
          <w:u w:val="single"/>
        </w:rPr>
      </w:pPr>
      <w:r w:rsidRPr="00CB5D78">
        <w:rPr>
          <w:rFonts w:ascii="Book Antiqua" w:eastAsia="Book Antiqua" w:hAnsi="Book Antiqua" w:cs="Book Antiqua"/>
          <w:b/>
          <w:bCs/>
          <w:color w:val="000000"/>
          <w:u w:val="single"/>
        </w:rPr>
        <w:t>OTHER USES</w:t>
      </w:r>
    </w:p>
    <w:p w14:paraId="1FFEE6FB" w14:textId="58A84227" w:rsidR="00A77B3E" w:rsidRPr="00406539" w:rsidRDefault="0069211A" w:rsidP="00F56A7E">
      <w:pPr>
        <w:spacing w:line="360" w:lineRule="auto"/>
        <w:jc w:val="both"/>
        <w:rPr>
          <w:rFonts w:ascii="Book Antiqua" w:hAnsi="Book Antiqua"/>
        </w:rPr>
      </w:pPr>
      <w:r w:rsidRPr="00406539">
        <w:rPr>
          <w:rFonts w:ascii="Book Antiqua" w:eastAsia="Book Antiqua" w:hAnsi="Book Antiqua" w:cs="Book Antiqua"/>
          <w:color w:val="000000"/>
        </w:rPr>
        <w:t xml:space="preserve">Peritumoral injection of ICG may help the surgeon to perform an adequate dissection along the </w:t>
      </w:r>
      <w:r w:rsidR="00C51A48" w:rsidRPr="00406539">
        <w:rPr>
          <w:rFonts w:ascii="Book Antiqua" w:eastAsia="Book Antiqua" w:hAnsi="Book Antiqua" w:cs="Book Antiqua"/>
          <w:color w:val="000000"/>
        </w:rPr>
        <w:t>embryological</w:t>
      </w:r>
      <w:r w:rsidRPr="00406539">
        <w:rPr>
          <w:rFonts w:ascii="Book Antiqua" w:eastAsia="Book Antiqua" w:hAnsi="Book Antiqua" w:cs="Book Antiqua"/>
          <w:color w:val="000000"/>
        </w:rPr>
        <w:t xml:space="preserve"> surgical planes and visualize the relationship with surrounding structures during TaTME</w:t>
      </w:r>
      <w:r w:rsidRPr="00406539">
        <w:rPr>
          <w:rFonts w:ascii="Book Antiqua" w:eastAsia="Book Antiqua" w:hAnsi="Book Antiqua" w:cs="Book Antiqua"/>
          <w:color w:val="000000"/>
          <w:vertAlign w:val="superscript"/>
        </w:rPr>
        <w:t>[107]</w:t>
      </w:r>
      <w:r w:rsidRPr="00406539">
        <w:rPr>
          <w:rFonts w:ascii="Book Antiqua" w:eastAsia="Book Antiqua" w:hAnsi="Book Antiqua" w:cs="Book Antiqua"/>
          <w:color w:val="000000"/>
        </w:rPr>
        <w:t>, conventional laparoscopic TME</w:t>
      </w:r>
      <w:r w:rsidRPr="00406539">
        <w:rPr>
          <w:rFonts w:ascii="Book Antiqua" w:eastAsia="Book Antiqua" w:hAnsi="Book Antiqua" w:cs="Book Antiqua"/>
          <w:color w:val="000000"/>
          <w:vertAlign w:val="superscript"/>
        </w:rPr>
        <w:t>[108]</w:t>
      </w:r>
      <w:r w:rsidR="008F0F35">
        <w:rPr>
          <w:rFonts w:ascii="Book Antiqua" w:eastAsia="Book Antiqua" w:hAnsi="Book Antiqua" w:cs="Book Antiqua"/>
          <w:color w:val="000000"/>
        </w:rPr>
        <w:t xml:space="preserve">, </w:t>
      </w:r>
      <w:r w:rsidRPr="00406539">
        <w:rPr>
          <w:rFonts w:ascii="Book Antiqua" w:eastAsia="Book Antiqua" w:hAnsi="Book Antiqua" w:cs="Book Antiqua"/>
          <w:color w:val="000000"/>
        </w:rPr>
        <w:t>and abdominoperineal resection (APR)</w:t>
      </w:r>
      <w:r w:rsidRPr="00406539">
        <w:rPr>
          <w:rFonts w:ascii="Book Antiqua" w:eastAsia="Book Antiqua" w:hAnsi="Book Antiqua" w:cs="Book Antiqua"/>
          <w:color w:val="000000"/>
          <w:vertAlign w:val="superscript"/>
        </w:rPr>
        <w:t>[109].</w:t>
      </w:r>
      <w:r w:rsidR="008F0F35">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Omentoplasty is a well-known method to fill the pelvic cavity after APR or in case of complications after rectal cancer surgery. </w:t>
      </w:r>
      <w:r w:rsidR="00E12220">
        <w:rPr>
          <w:rFonts w:ascii="Book Antiqua" w:eastAsia="Book Antiqua" w:hAnsi="Book Antiqua" w:cs="Book Antiqua"/>
          <w:color w:val="000000"/>
        </w:rPr>
        <w:t>A</w:t>
      </w:r>
      <w:r w:rsidR="00E12220" w:rsidRPr="00406539">
        <w:rPr>
          <w:rFonts w:ascii="Book Antiqua" w:eastAsia="Book Antiqua" w:hAnsi="Book Antiqua" w:cs="Book Antiqua"/>
          <w:color w:val="000000"/>
        </w:rPr>
        <w:t xml:space="preserve"> pilot study</w:t>
      </w:r>
      <w:r w:rsidR="00E12220">
        <w:rPr>
          <w:rFonts w:ascii="Book Antiqua" w:eastAsia="Book Antiqua" w:hAnsi="Book Antiqua" w:cs="Book Antiqua"/>
          <w:color w:val="000000"/>
        </w:rPr>
        <w:t xml:space="preserve"> of t</w:t>
      </w:r>
      <w:r w:rsidR="008F0F35">
        <w:rPr>
          <w:rFonts w:ascii="Book Antiqua" w:eastAsia="Book Antiqua" w:hAnsi="Book Antiqua" w:cs="Book Antiqua"/>
          <w:color w:val="000000"/>
        </w:rPr>
        <w:t xml:space="preserve">he </w:t>
      </w:r>
      <w:r w:rsidR="00E12220">
        <w:rPr>
          <w:rFonts w:ascii="Book Antiqua" w:eastAsia="Book Antiqua" w:hAnsi="Book Antiqua" w:cs="Book Antiqua"/>
          <w:color w:val="000000"/>
        </w:rPr>
        <w:t>i</w:t>
      </w:r>
      <w:r w:rsidRPr="00406539">
        <w:rPr>
          <w:rFonts w:ascii="Book Antiqua" w:eastAsia="Book Antiqua" w:hAnsi="Book Antiqua" w:cs="Book Antiqua"/>
          <w:color w:val="000000"/>
        </w:rPr>
        <w:t>ntraoperative value of NIR fluorescence imaging with ICG to assess omental perfusion after the creation of a pedicled omentoplasty</w:t>
      </w:r>
      <w:r w:rsidR="00E12220">
        <w:rPr>
          <w:rFonts w:ascii="Book Antiqua" w:eastAsia="Book Antiqua" w:hAnsi="Book Antiqua" w:cs="Book Antiqua"/>
          <w:color w:val="000000"/>
        </w:rPr>
        <w:t xml:space="preserve"> found that a</w:t>
      </w:r>
      <w:r w:rsidR="00E12220"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change in decision</w:t>
      </w:r>
      <w:r w:rsidR="00005F06">
        <w:rPr>
          <w:rFonts w:ascii="Book Antiqua" w:eastAsia="Book Antiqua" w:hAnsi="Book Antiqua" w:cs="Book Antiqua"/>
          <w:color w:val="000000"/>
        </w:rPr>
        <w:t xml:space="preserve"> making</w:t>
      </w:r>
      <w:r w:rsidRPr="00406539">
        <w:rPr>
          <w:rFonts w:ascii="Book Antiqua" w:eastAsia="Book Antiqua" w:hAnsi="Book Antiqua" w:cs="Book Antiqua"/>
          <w:color w:val="000000"/>
        </w:rPr>
        <w:t xml:space="preserve"> occurred in 80% of </w:t>
      </w:r>
      <w:r w:rsidR="00E12220">
        <w:rPr>
          <w:rFonts w:ascii="Book Antiqua" w:eastAsia="Book Antiqua" w:hAnsi="Book Antiqua" w:cs="Book Antiqua"/>
          <w:color w:val="000000"/>
        </w:rPr>
        <w:t xml:space="preserve">the </w:t>
      </w:r>
      <w:r w:rsidRPr="00406539">
        <w:rPr>
          <w:rFonts w:ascii="Book Antiqua" w:eastAsia="Book Antiqua" w:hAnsi="Book Antiqua" w:cs="Book Antiqua"/>
          <w:color w:val="000000"/>
        </w:rPr>
        <w:t>cases</w:t>
      </w:r>
      <w:r w:rsidRPr="00406539">
        <w:rPr>
          <w:rFonts w:ascii="Book Antiqua" w:eastAsia="Book Antiqua" w:hAnsi="Book Antiqua" w:cs="Book Antiqua"/>
          <w:color w:val="000000"/>
          <w:vertAlign w:val="superscript"/>
        </w:rPr>
        <w:t>[110]</w:t>
      </w:r>
      <w:r w:rsidR="00E12220">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and a positive impact on </w:t>
      </w:r>
      <w:r w:rsidR="00E12220">
        <w:rPr>
          <w:rFonts w:ascii="Book Antiqua" w:eastAsia="Book Antiqua" w:hAnsi="Book Antiqua" w:cs="Book Antiqua"/>
          <w:color w:val="000000"/>
        </w:rPr>
        <w:t xml:space="preserve">the </w:t>
      </w:r>
      <w:r w:rsidRPr="00406539">
        <w:rPr>
          <w:rFonts w:ascii="Book Antiqua" w:eastAsia="Book Antiqua" w:hAnsi="Book Antiqua" w:cs="Book Antiqua"/>
          <w:color w:val="000000"/>
        </w:rPr>
        <w:t>nonhealing rate</w:t>
      </w:r>
      <w:r w:rsidR="00E12220">
        <w:rPr>
          <w:rFonts w:ascii="Book Antiqua" w:eastAsia="Book Antiqua" w:hAnsi="Book Antiqua" w:cs="Book Antiqua"/>
          <w:color w:val="000000"/>
        </w:rPr>
        <w:t>s</w:t>
      </w:r>
      <w:r w:rsidRPr="00406539">
        <w:rPr>
          <w:rFonts w:ascii="Book Antiqua" w:eastAsia="Book Antiqua" w:hAnsi="Book Antiqua" w:cs="Book Antiqua"/>
          <w:color w:val="000000"/>
        </w:rPr>
        <w:t xml:space="preserve"> </w:t>
      </w:r>
      <w:r w:rsidR="00E12220">
        <w:rPr>
          <w:rFonts w:ascii="Book Antiqua" w:eastAsia="Book Antiqua" w:hAnsi="Book Antiqua" w:cs="Book Antiqua"/>
          <w:color w:val="000000"/>
        </w:rPr>
        <w:t>of</w:t>
      </w:r>
      <w:r w:rsidR="00E12220"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patients undergoing salvage surgery for chronic pelvic sepsis was also observed</w:t>
      </w:r>
      <w:r w:rsidRPr="00406539">
        <w:rPr>
          <w:rFonts w:ascii="Book Antiqua" w:eastAsia="Book Antiqua" w:hAnsi="Book Antiqua" w:cs="Book Antiqua"/>
          <w:color w:val="000000"/>
          <w:vertAlign w:val="superscript"/>
        </w:rPr>
        <w:t>[111]</w:t>
      </w:r>
      <w:r w:rsidRPr="00406539">
        <w:rPr>
          <w:rFonts w:ascii="Book Antiqua" w:eastAsia="Book Antiqua" w:hAnsi="Book Antiqua" w:cs="Book Antiqua"/>
          <w:color w:val="000000"/>
        </w:rPr>
        <w:t>.</w:t>
      </w:r>
    </w:p>
    <w:p w14:paraId="10EFF657" w14:textId="77777777" w:rsidR="00A77B3E" w:rsidRPr="00406539" w:rsidRDefault="00A77B3E" w:rsidP="00406539">
      <w:pPr>
        <w:spacing w:line="360" w:lineRule="auto"/>
        <w:jc w:val="both"/>
        <w:rPr>
          <w:rFonts w:ascii="Book Antiqua" w:hAnsi="Book Antiqua"/>
        </w:rPr>
      </w:pPr>
    </w:p>
    <w:p w14:paraId="60CA2233"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aps/>
          <w:color w:val="000000"/>
          <w:u w:val="single"/>
        </w:rPr>
        <w:t>CONCLUSION</w:t>
      </w:r>
    </w:p>
    <w:p w14:paraId="144E9CFA" w14:textId="4E020465" w:rsidR="00A77B3E" w:rsidRPr="00406539" w:rsidRDefault="0069211A" w:rsidP="00992736">
      <w:pPr>
        <w:spacing w:line="360" w:lineRule="auto"/>
        <w:jc w:val="both"/>
        <w:rPr>
          <w:rFonts w:ascii="Book Antiqua" w:hAnsi="Book Antiqua"/>
        </w:rPr>
      </w:pPr>
      <w:r w:rsidRPr="00406539">
        <w:rPr>
          <w:rFonts w:ascii="Book Antiqua" w:eastAsia="Book Antiqua" w:hAnsi="Book Antiqua" w:cs="Book Antiqua"/>
          <w:color w:val="000000"/>
        </w:rPr>
        <w:t xml:space="preserve">The adoption of ICG fluorescence imaging in rectal cancer surgery and its multiple applications has increased over time. The major field of application is the evaluation of bowel perfusion at the time of anastomosis construction along with a better intraoperative identification of anatomical structures such as </w:t>
      </w:r>
      <w:r w:rsidR="001F2CFA">
        <w:rPr>
          <w:rFonts w:ascii="Book Antiqua" w:eastAsia="Book Antiqua" w:hAnsi="Book Antiqua" w:cs="Book Antiqua"/>
          <w:color w:val="000000"/>
        </w:rPr>
        <w:t xml:space="preserve">the </w:t>
      </w:r>
      <w:r w:rsidRPr="00406539">
        <w:rPr>
          <w:rFonts w:ascii="Book Antiqua" w:eastAsia="Book Antiqua" w:hAnsi="Book Antiqua" w:cs="Book Antiqua"/>
          <w:color w:val="000000"/>
        </w:rPr>
        <w:t>ureter, urethra, lymph nodes,</w:t>
      </w:r>
      <w:r w:rsidR="001F2CFA">
        <w:rPr>
          <w:rFonts w:ascii="Book Antiqua" w:eastAsia="Book Antiqua" w:hAnsi="Book Antiqua" w:cs="Book Antiqua"/>
          <w:color w:val="000000"/>
        </w:rPr>
        <w:t xml:space="preserve"> and</w:t>
      </w:r>
      <w:r w:rsidRPr="00406539">
        <w:rPr>
          <w:rFonts w:ascii="Book Antiqua" w:eastAsia="Book Antiqua" w:hAnsi="Book Antiqua" w:cs="Book Antiqua"/>
          <w:color w:val="000000"/>
        </w:rPr>
        <w:t xml:space="preserve"> tumor location. These objectives are relevant because they aim to improve patient safety by avoiding or reducing the risk of complications. However, further investigations are needed to assess the impact of intraoperative ICG fluorescence imaging on clinical, oncological and cost-effective outcomes.</w:t>
      </w:r>
    </w:p>
    <w:p w14:paraId="26E8EE46" w14:textId="77777777" w:rsidR="00A77B3E" w:rsidRPr="00406539" w:rsidRDefault="00A77B3E" w:rsidP="00406539">
      <w:pPr>
        <w:spacing w:line="360" w:lineRule="auto"/>
        <w:jc w:val="both"/>
        <w:rPr>
          <w:rFonts w:ascii="Book Antiqua" w:hAnsi="Book Antiqua"/>
        </w:rPr>
      </w:pPr>
    </w:p>
    <w:p w14:paraId="5109C9E5"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olor w:val="000000"/>
        </w:rPr>
        <w:t>REFERENCES</w:t>
      </w:r>
    </w:p>
    <w:p w14:paraId="7F93478E"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 </w:t>
      </w:r>
      <w:r w:rsidRPr="00406539">
        <w:rPr>
          <w:rFonts w:ascii="Book Antiqua" w:eastAsia="Book Antiqua" w:hAnsi="Book Antiqua" w:cs="Book Antiqua"/>
          <w:b/>
          <w:bCs/>
          <w:color w:val="000000"/>
        </w:rPr>
        <w:t>Siegel RL</w:t>
      </w:r>
      <w:r w:rsidRPr="00406539">
        <w:rPr>
          <w:rFonts w:ascii="Book Antiqua" w:eastAsia="Book Antiqua" w:hAnsi="Book Antiqua" w:cs="Book Antiqua"/>
          <w:color w:val="000000"/>
        </w:rPr>
        <w:t xml:space="preserve">, Miller KD, Jemal A. Cancer statistics, 2020. </w:t>
      </w:r>
      <w:r w:rsidRPr="00406539">
        <w:rPr>
          <w:rFonts w:ascii="Book Antiqua" w:eastAsia="Book Antiqua" w:hAnsi="Book Antiqua" w:cs="Book Antiqua"/>
          <w:i/>
          <w:iCs/>
          <w:color w:val="000000"/>
        </w:rPr>
        <w:t>CA Cancer J Clin</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70</w:t>
      </w:r>
      <w:r w:rsidRPr="00406539">
        <w:rPr>
          <w:rFonts w:ascii="Book Antiqua" w:eastAsia="Book Antiqua" w:hAnsi="Book Antiqua" w:cs="Book Antiqua"/>
          <w:color w:val="000000"/>
        </w:rPr>
        <w:t>: 7-30 [PMID: 31912902 DOI: 10.3322/caac.21590]</w:t>
      </w:r>
    </w:p>
    <w:p w14:paraId="502D0BF8"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2 </w:t>
      </w:r>
      <w:r w:rsidRPr="00406539">
        <w:rPr>
          <w:rFonts w:ascii="Book Antiqua" w:eastAsia="Book Antiqua" w:hAnsi="Book Antiqua" w:cs="Book Antiqua"/>
          <w:b/>
          <w:bCs/>
          <w:color w:val="000000"/>
        </w:rPr>
        <w:t>Glynne-Jones R</w:t>
      </w:r>
      <w:r w:rsidRPr="00406539">
        <w:rPr>
          <w:rFonts w:ascii="Book Antiqua" w:eastAsia="Book Antiqua" w:hAnsi="Book Antiqua" w:cs="Book Antiqua"/>
          <w:color w:val="000000"/>
        </w:rPr>
        <w:t xml:space="preserve">, Wyrwicz L, Tiret E, Brown G, Rödel C, Cervantes A, Arnold D; ESMO Guidelines Committee. Rectal cancer: ESMO Clinical Practice Guidelines for diagnosis, treatment and follow-up. </w:t>
      </w:r>
      <w:r w:rsidRPr="00406539">
        <w:rPr>
          <w:rFonts w:ascii="Book Antiqua" w:eastAsia="Book Antiqua" w:hAnsi="Book Antiqua" w:cs="Book Antiqua"/>
          <w:i/>
          <w:iCs/>
          <w:color w:val="000000"/>
        </w:rPr>
        <w:t>Ann Oncol</w:t>
      </w:r>
      <w:r w:rsidRPr="00406539">
        <w:rPr>
          <w:rFonts w:ascii="Book Antiqua" w:eastAsia="Book Antiqua" w:hAnsi="Book Antiqua" w:cs="Book Antiqua"/>
          <w:color w:val="000000"/>
        </w:rPr>
        <w:t xml:space="preserve"> 2017; </w:t>
      </w:r>
      <w:r w:rsidRPr="00406539">
        <w:rPr>
          <w:rFonts w:ascii="Book Antiqua" w:eastAsia="Book Antiqua" w:hAnsi="Book Antiqua" w:cs="Book Antiqua"/>
          <w:b/>
          <w:bCs/>
          <w:color w:val="000000"/>
        </w:rPr>
        <w:t>28</w:t>
      </w:r>
      <w:r w:rsidRPr="00406539">
        <w:rPr>
          <w:rFonts w:ascii="Book Antiqua" w:eastAsia="Book Antiqua" w:hAnsi="Book Antiqua" w:cs="Book Antiqua"/>
          <w:color w:val="000000"/>
        </w:rPr>
        <w:t>: iv22-iv40 [PMID: 28881920 DOI: 10.1093/annonc/mdx224]</w:t>
      </w:r>
    </w:p>
    <w:p w14:paraId="6B310CD2"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3 </w:t>
      </w:r>
      <w:r w:rsidRPr="00406539">
        <w:rPr>
          <w:rFonts w:ascii="Book Antiqua" w:eastAsia="Book Antiqua" w:hAnsi="Book Antiqua" w:cs="Book Antiqua"/>
          <w:b/>
          <w:bCs/>
          <w:color w:val="000000"/>
        </w:rPr>
        <w:t>Heald RJ</w:t>
      </w:r>
      <w:r w:rsidRPr="00406539">
        <w:rPr>
          <w:rFonts w:ascii="Book Antiqua" w:eastAsia="Book Antiqua" w:hAnsi="Book Antiqua" w:cs="Book Antiqua"/>
          <w:color w:val="000000"/>
        </w:rPr>
        <w:t xml:space="preserve">. A new approach to rectal cancer. </w:t>
      </w:r>
      <w:r w:rsidRPr="00406539">
        <w:rPr>
          <w:rFonts w:ascii="Book Antiqua" w:eastAsia="Book Antiqua" w:hAnsi="Book Antiqua" w:cs="Book Antiqua"/>
          <w:i/>
          <w:iCs/>
          <w:color w:val="000000"/>
        </w:rPr>
        <w:t>Br J Hosp Med</w:t>
      </w:r>
      <w:r w:rsidRPr="00406539">
        <w:rPr>
          <w:rFonts w:ascii="Book Antiqua" w:eastAsia="Book Antiqua" w:hAnsi="Book Antiqua" w:cs="Book Antiqua"/>
          <w:color w:val="000000"/>
        </w:rPr>
        <w:t xml:space="preserve"> 1979; </w:t>
      </w:r>
      <w:r w:rsidRPr="00406539">
        <w:rPr>
          <w:rFonts w:ascii="Book Antiqua" w:eastAsia="Book Antiqua" w:hAnsi="Book Antiqua" w:cs="Book Antiqua"/>
          <w:b/>
          <w:bCs/>
          <w:color w:val="000000"/>
        </w:rPr>
        <w:t>22</w:t>
      </w:r>
      <w:r w:rsidRPr="00406539">
        <w:rPr>
          <w:rFonts w:ascii="Book Antiqua" w:eastAsia="Book Antiqua" w:hAnsi="Book Antiqua" w:cs="Book Antiqua"/>
          <w:color w:val="000000"/>
        </w:rPr>
        <w:t>: 277-281 [PMID: 391315]</w:t>
      </w:r>
    </w:p>
    <w:p w14:paraId="53C5CB6D"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4 </w:t>
      </w:r>
      <w:r w:rsidRPr="00406539">
        <w:rPr>
          <w:rFonts w:ascii="Book Antiqua" w:eastAsia="Book Antiqua" w:hAnsi="Book Antiqua" w:cs="Book Antiqua"/>
          <w:b/>
          <w:bCs/>
          <w:color w:val="000000"/>
        </w:rPr>
        <w:t>Heald RJ</w:t>
      </w:r>
      <w:r w:rsidRPr="00406539">
        <w:rPr>
          <w:rFonts w:ascii="Book Antiqua" w:eastAsia="Book Antiqua" w:hAnsi="Book Antiqua" w:cs="Book Antiqua"/>
          <w:color w:val="000000"/>
        </w:rPr>
        <w:t xml:space="preserve">, Husband EM, Ryall RD. The mesorectum in rectal cancer surgery--the clue to pelvic recurrence? </w:t>
      </w:r>
      <w:r w:rsidRPr="00406539">
        <w:rPr>
          <w:rFonts w:ascii="Book Antiqua" w:eastAsia="Book Antiqua" w:hAnsi="Book Antiqua" w:cs="Book Antiqua"/>
          <w:i/>
          <w:iCs/>
          <w:color w:val="000000"/>
        </w:rPr>
        <w:t>Br J Surg</w:t>
      </w:r>
      <w:r w:rsidRPr="00406539">
        <w:rPr>
          <w:rFonts w:ascii="Book Antiqua" w:eastAsia="Book Antiqua" w:hAnsi="Book Antiqua" w:cs="Book Antiqua"/>
          <w:color w:val="000000"/>
        </w:rPr>
        <w:t xml:space="preserve"> 1982; </w:t>
      </w:r>
      <w:r w:rsidRPr="00406539">
        <w:rPr>
          <w:rFonts w:ascii="Book Antiqua" w:eastAsia="Book Antiqua" w:hAnsi="Book Antiqua" w:cs="Book Antiqua"/>
          <w:b/>
          <w:bCs/>
          <w:color w:val="000000"/>
        </w:rPr>
        <w:t>69</w:t>
      </w:r>
      <w:r w:rsidRPr="00406539">
        <w:rPr>
          <w:rFonts w:ascii="Book Antiqua" w:eastAsia="Book Antiqua" w:hAnsi="Book Antiqua" w:cs="Book Antiqua"/>
          <w:color w:val="000000"/>
        </w:rPr>
        <w:t>: 613-616 [PMID: 6751457 DOI: 10.1002/bjs.1800691019]</w:t>
      </w:r>
    </w:p>
    <w:p w14:paraId="6619E73E"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5 </w:t>
      </w:r>
      <w:r w:rsidRPr="00406539">
        <w:rPr>
          <w:rFonts w:ascii="Book Antiqua" w:eastAsia="Book Antiqua" w:hAnsi="Book Antiqua" w:cs="Book Antiqua"/>
          <w:b/>
          <w:bCs/>
          <w:color w:val="000000"/>
        </w:rPr>
        <w:t>You YN</w:t>
      </w:r>
      <w:r w:rsidRPr="00406539">
        <w:rPr>
          <w:rFonts w:ascii="Book Antiqua" w:eastAsia="Book Antiqua" w:hAnsi="Book Antiqua" w:cs="Book Antiqua"/>
          <w:color w:val="000000"/>
        </w:rPr>
        <w:t xml:space="preserve">, Hardiman KM, Bafford A, Poylin V, Francone TD, Davis K, Paquette IM, Steele SR, Feingold DL; On Behalf of the Clinical Practice Guidelines Committee of the American Society of Colon and Rectal Surgeons. The American Society of Colon and Rectal Surgeons Clinical Practice Guidelines for the Management of Rectal Cancer. </w:t>
      </w:r>
      <w:r w:rsidRPr="00406539">
        <w:rPr>
          <w:rFonts w:ascii="Book Antiqua" w:eastAsia="Book Antiqua" w:hAnsi="Book Antiqua" w:cs="Book Antiqua"/>
          <w:i/>
          <w:iCs/>
          <w:color w:val="000000"/>
        </w:rPr>
        <w:t>Dis Colon Rectum</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63</w:t>
      </w:r>
      <w:r w:rsidRPr="00406539">
        <w:rPr>
          <w:rFonts w:ascii="Book Antiqua" w:eastAsia="Book Antiqua" w:hAnsi="Book Antiqua" w:cs="Book Antiqua"/>
          <w:color w:val="000000"/>
        </w:rPr>
        <w:t>: 1191-1222 [PMID: 33216491 DOI: 10.1097/DCR.0000000000001762]</w:t>
      </w:r>
    </w:p>
    <w:p w14:paraId="0AC91CC7" w14:textId="52CE3F84"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6 </w:t>
      </w:r>
      <w:r w:rsidRPr="00406539">
        <w:rPr>
          <w:rFonts w:ascii="Book Antiqua" w:eastAsia="Book Antiqua" w:hAnsi="Book Antiqua" w:cs="Book Antiqua"/>
          <w:b/>
          <w:bCs/>
          <w:color w:val="000000"/>
        </w:rPr>
        <w:t>EuroSurg Collaborative</w:t>
      </w:r>
      <w:r w:rsidRPr="00406539">
        <w:rPr>
          <w:rFonts w:ascii="Book Antiqua" w:eastAsia="Book Antiqua" w:hAnsi="Book Antiqua" w:cs="Book Antiqua"/>
          <w:color w:val="000000"/>
        </w:rPr>
        <w:t xml:space="preserve">. Safety and efficacy of non-steroidal anti-inflammatory drugs to reduce ileus after colorectal surgery. </w:t>
      </w:r>
      <w:r w:rsidRPr="00406539">
        <w:rPr>
          <w:rFonts w:ascii="Book Antiqua" w:eastAsia="Book Antiqua" w:hAnsi="Book Antiqua" w:cs="Book Antiqua"/>
          <w:i/>
          <w:iCs/>
          <w:color w:val="000000"/>
        </w:rPr>
        <w:t>Br J Surg</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107</w:t>
      </w:r>
      <w:r w:rsidRPr="00406539">
        <w:rPr>
          <w:rFonts w:ascii="Book Antiqua" w:eastAsia="Book Antiqua" w:hAnsi="Book Antiqua" w:cs="Book Antiqua"/>
          <w:color w:val="000000"/>
        </w:rPr>
        <w:t>: e161-e169 [PMID: 31595986 DOI: 10.1002/bjs.11326]</w:t>
      </w:r>
    </w:p>
    <w:p w14:paraId="6061BD4E"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7 </w:t>
      </w:r>
      <w:r w:rsidRPr="00406539">
        <w:rPr>
          <w:rFonts w:ascii="Book Antiqua" w:eastAsia="Book Antiqua" w:hAnsi="Book Antiqua" w:cs="Book Antiqua"/>
          <w:b/>
          <w:bCs/>
          <w:color w:val="000000"/>
        </w:rPr>
        <w:t>Peltrini R</w:t>
      </w:r>
      <w:r w:rsidRPr="00406539">
        <w:rPr>
          <w:rFonts w:ascii="Book Antiqua" w:eastAsia="Book Antiqua" w:hAnsi="Book Antiqua" w:cs="Book Antiqua"/>
          <w:color w:val="000000"/>
        </w:rPr>
        <w:t xml:space="preserve">, Cantoni V, Green R, Greco PA, Calabria M, Bucci L, Corcione F. Efficacy of transversus abdominis plane (TAP) block in colorectal surgery: a systematic review and meta-analysis. </w:t>
      </w:r>
      <w:r w:rsidRPr="00406539">
        <w:rPr>
          <w:rFonts w:ascii="Book Antiqua" w:eastAsia="Book Antiqua" w:hAnsi="Book Antiqua" w:cs="Book Antiqua"/>
          <w:i/>
          <w:iCs/>
          <w:color w:val="000000"/>
        </w:rPr>
        <w:t>Tech Coloproctol</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24</w:t>
      </w:r>
      <w:r w:rsidRPr="00406539">
        <w:rPr>
          <w:rFonts w:ascii="Book Antiqua" w:eastAsia="Book Antiqua" w:hAnsi="Book Antiqua" w:cs="Book Antiqua"/>
          <w:color w:val="000000"/>
        </w:rPr>
        <w:t>: 787-802 [PMID: 32253612 DOI: 10.1007/s10151-020-02206-9]</w:t>
      </w:r>
    </w:p>
    <w:p w14:paraId="20A85053"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8 </w:t>
      </w:r>
      <w:r w:rsidRPr="00406539">
        <w:rPr>
          <w:rFonts w:ascii="Book Antiqua" w:eastAsia="Book Antiqua" w:hAnsi="Book Antiqua" w:cs="Book Antiqua"/>
          <w:b/>
          <w:bCs/>
          <w:color w:val="000000"/>
        </w:rPr>
        <w:t>Peltrini R</w:t>
      </w:r>
      <w:r w:rsidRPr="00406539">
        <w:rPr>
          <w:rFonts w:ascii="Book Antiqua" w:eastAsia="Book Antiqua" w:hAnsi="Book Antiqua" w:cs="Book Antiqua"/>
          <w:color w:val="000000"/>
        </w:rPr>
        <w:t xml:space="preserve">, Luglio G, Cassese G, Amendola A, Caruso E, Sacco M, Pagano G, Sollazzo V, Tufano A, Giglio MC, Bucci L, Palma GD. Oncological Outcomes and Quality of Life After Rectal Cancer Surgery. </w:t>
      </w:r>
      <w:r w:rsidRPr="00406539">
        <w:rPr>
          <w:rFonts w:ascii="Book Antiqua" w:eastAsia="Book Antiqua" w:hAnsi="Book Antiqua" w:cs="Book Antiqua"/>
          <w:i/>
          <w:iCs/>
          <w:color w:val="000000"/>
        </w:rPr>
        <w:t>Open Med (Wars)</w:t>
      </w:r>
      <w:r w:rsidRPr="00406539">
        <w:rPr>
          <w:rFonts w:ascii="Book Antiqua" w:eastAsia="Book Antiqua" w:hAnsi="Book Antiqua" w:cs="Book Antiqua"/>
          <w:color w:val="000000"/>
        </w:rPr>
        <w:t xml:space="preserve"> 2019; </w:t>
      </w:r>
      <w:r w:rsidRPr="00406539">
        <w:rPr>
          <w:rFonts w:ascii="Book Antiqua" w:eastAsia="Book Antiqua" w:hAnsi="Book Antiqua" w:cs="Book Antiqua"/>
          <w:b/>
          <w:bCs/>
          <w:color w:val="000000"/>
        </w:rPr>
        <w:t>14</w:t>
      </w:r>
      <w:r w:rsidRPr="00406539">
        <w:rPr>
          <w:rFonts w:ascii="Book Antiqua" w:eastAsia="Book Antiqua" w:hAnsi="Book Antiqua" w:cs="Book Antiqua"/>
          <w:color w:val="000000"/>
        </w:rPr>
        <w:t>: 653-662 [PMID: 31565674 DOI: 10.1515/med-2019-0075]</w:t>
      </w:r>
    </w:p>
    <w:p w14:paraId="741E44B5"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9 </w:t>
      </w:r>
      <w:r w:rsidRPr="00406539">
        <w:rPr>
          <w:rFonts w:ascii="Book Antiqua" w:eastAsia="Book Antiqua" w:hAnsi="Book Antiqua" w:cs="Book Antiqua"/>
          <w:b/>
          <w:bCs/>
          <w:color w:val="000000"/>
        </w:rPr>
        <w:t>De Palma FDE</w:t>
      </w:r>
      <w:r w:rsidRPr="00406539">
        <w:rPr>
          <w:rFonts w:ascii="Book Antiqua" w:eastAsia="Book Antiqua" w:hAnsi="Book Antiqua" w:cs="Book Antiqua"/>
          <w:color w:val="000000"/>
        </w:rPr>
        <w:t xml:space="preserve">, Luglio G, Tropeano FP, Pagano G, D'Armiento M, Kroemer G, Maiuri MC, De Palma GD. The Role of Micro-RNAs and Circulating Tumor Markers as Predictors of Response to Neoadjuvant Therapy in Locally Advanced Rectal Cancer. </w:t>
      </w:r>
      <w:r w:rsidRPr="00406539">
        <w:rPr>
          <w:rFonts w:ascii="Book Antiqua" w:eastAsia="Book Antiqua" w:hAnsi="Book Antiqua" w:cs="Book Antiqua"/>
          <w:i/>
          <w:iCs/>
          <w:color w:val="000000"/>
        </w:rPr>
        <w:t>Int J Mol Sci</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21</w:t>
      </w:r>
      <w:r w:rsidRPr="00406539">
        <w:rPr>
          <w:rFonts w:ascii="Book Antiqua" w:eastAsia="Book Antiqua" w:hAnsi="Book Antiqua" w:cs="Book Antiqua"/>
          <w:color w:val="000000"/>
        </w:rPr>
        <w:t xml:space="preserve"> [PMID: 32987896 DOI: 10.3390/ijms21197040]</w:t>
      </w:r>
    </w:p>
    <w:p w14:paraId="483EDBAC"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10 </w:t>
      </w:r>
      <w:r w:rsidRPr="00406539">
        <w:rPr>
          <w:rFonts w:ascii="Book Antiqua" w:eastAsia="Book Antiqua" w:hAnsi="Book Antiqua" w:cs="Book Antiqua"/>
          <w:b/>
          <w:bCs/>
          <w:color w:val="000000"/>
        </w:rPr>
        <w:t>Corcione F</w:t>
      </w:r>
      <w:r w:rsidRPr="00406539">
        <w:rPr>
          <w:rFonts w:ascii="Book Antiqua" w:eastAsia="Book Antiqua" w:hAnsi="Book Antiqua" w:cs="Book Antiqua"/>
          <w:color w:val="000000"/>
        </w:rPr>
        <w:t>, Silvestri V, Merola G, Dambra M, Lionetti R, Pirozzi N, Peltrini R, Pontecorvi E, Bracale U. Use of the ORBEYE</w:t>
      </w:r>
      <w:r w:rsidRPr="00406539">
        <w:rPr>
          <w:rFonts w:ascii="Book Antiqua" w:eastAsia="Book Antiqua" w:hAnsi="Book Antiqua" w:cs="Book Antiqua"/>
          <w:color w:val="000000"/>
          <w:vertAlign w:val="superscript"/>
        </w:rPr>
        <w:t>TM</w:t>
      </w:r>
      <w:r w:rsidRPr="00406539">
        <w:rPr>
          <w:rFonts w:ascii="Book Antiqua" w:eastAsia="Book Antiqua" w:hAnsi="Book Antiqua" w:cs="Book Antiqua"/>
          <w:color w:val="000000"/>
        </w:rPr>
        <w:t xml:space="preserve"> Exoscope in General Surgery: The Advent of Video-Assisted Open Surgery. </w:t>
      </w:r>
      <w:r w:rsidRPr="00406539">
        <w:rPr>
          <w:rFonts w:ascii="Book Antiqua" w:eastAsia="Book Antiqua" w:hAnsi="Book Antiqua" w:cs="Book Antiqua"/>
          <w:i/>
          <w:iCs/>
          <w:color w:val="000000"/>
        </w:rPr>
        <w:t>Surg Innov</w:t>
      </w:r>
      <w:r w:rsidRPr="00406539">
        <w:rPr>
          <w:rFonts w:ascii="Book Antiqua" w:eastAsia="Book Antiqua" w:hAnsi="Book Antiqua" w:cs="Book Antiqua"/>
          <w:color w:val="000000"/>
        </w:rPr>
        <w:t xml:space="preserve"> 2021; </w:t>
      </w:r>
      <w:r w:rsidRPr="00406539">
        <w:rPr>
          <w:rFonts w:ascii="Book Antiqua" w:eastAsia="Book Antiqua" w:hAnsi="Book Antiqua" w:cs="Book Antiqua"/>
          <w:b/>
          <w:bCs/>
          <w:color w:val="000000"/>
        </w:rPr>
        <w:t>28</w:t>
      </w:r>
      <w:r w:rsidRPr="00406539">
        <w:rPr>
          <w:rFonts w:ascii="Book Antiqua" w:eastAsia="Book Antiqua" w:hAnsi="Book Antiqua" w:cs="Book Antiqua"/>
          <w:color w:val="000000"/>
        </w:rPr>
        <w:t>: 79-84 [PMID: 33054634 DOI: 10.1177/1553350620965344]</w:t>
      </w:r>
    </w:p>
    <w:p w14:paraId="2E7E4282"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11 </w:t>
      </w:r>
      <w:r w:rsidRPr="00406539">
        <w:rPr>
          <w:rFonts w:ascii="Book Antiqua" w:eastAsia="Book Antiqua" w:hAnsi="Book Antiqua" w:cs="Book Antiqua"/>
          <w:b/>
          <w:bCs/>
          <w:color w:val="000000"/>
        </w:rPr>
        <w:t>Tejedor P</w:t>
      </w:r>
      <w:r w:rsidRPr="00406539">
        <w:rPr>
          <w:rFonts w:ascii="Book Antiqua" w:eastAsia="Book Antiqua" w:hAnsi="Book Antiqua" w:cs="Book Antiqua"/>
          <w:color w:val="000000"/>
        </w:rPr>
        <w:t xml:space="preserve">, Sagias F, Khan JS. The Use of Enhanced Technologies in Robotic Surgery and Its Impact on Outcomes in Rectal Cancer: A Systematic Review. </w:t>
      </w:r>
      <w:r w:rsidRPr="00406539">
        <w:rPr>
          <w:rFonts w:ascii="Book Antiqua" w:eastAsia="Book Antiqua" w:hAnsi="Book Antiqua" w:cs="Book Antiqua"/>
          <w:i/>
          <w:iCs/>
          <w:color w:val="000000"/>
        </w:rPr>
        <w:t>Surg Innov</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27</w:t>
      </w:r>
      <w:r w:rsidRPr="00406539">
        <w:rPr>
          <w:rFonts w:ascii="Book Antiqua" w:eastAsia="Book Antiqua" w:hAnsi="Book Antiqua" w:cs="Book Antiqua"/>
          <w:color w:val="000000"/>
        </w:rPr>
        <w:t>: 384-391 [PMID: 32484427 DOI: 10.1177/1553350620928277]</w:t>
      </w:r>
    </w:p>
    <w:p w14:paraId="3CCA33B8"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12 </w:t>
      </w:r>
      <w:r w:rsidRPr="00406539">
        <w:rPr>
          <w:rFonts w:ascii="Book Antiqua" w:eastAsia="Book Antiqua" w:hAnsi="Book Antiqua" w:cs="Book Antiqua"/>
          <w:b/>
          <w:bCs/>
          <w:color w:val="000000"/>
        </w:rPr>
        <w:t>Herzig DO</w:t>
      </w:r>
      <w:r w:rsidRPr="00406539">
        <w:rPr>
          <w:rFonts w:ascii="Book Antiqua" w:eastAsia="Book Antiqua" w:hAnsi="Book Antiqua" w:cs="Book Antiqua"/>
          <w:color w:val="000000"/>
        </w:rPr>
        <w:t xml:space="preserve">, Ogilvie JW, Chudzinski A, Ferrara A, Ashraf SQ, Jimenez-Rodriguez RM, Van der Speeten K, Kinross J, Schimmelpenning H, Sagar PM, Cannon JA, Schwiers ML, Singleton DW, Waggoner JR, Fryrear R 2nd, Sylla P. Assessment of a circular powered stapler for creation of anastomosis in left-sided colorectal surgery: A prospective cohort study. </w:t>
      </w:r>
      <w:r w:rsidRPr="00406539">
        <w:rPr>
          <w:rFonts w:ascii="Book Antiqua" w:eastAsia="Book Antiqua" w:hAnsi="Book Antiqua" w:cs="Book Antiqua"/>
          <w:i/>
          <w:iCs/>
          <w:color w:val="000000"/>
        </w:rPr>
        <w:t>Int J Surg</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84</w:t>
      </w:r>
      <w:r w:rsidRPr="00406539">
        <w:rPr>
          <w:rFonts w:ascii="Book Antiqua" w:eastAsia="Book Antiqua" w:hAnsi="Book Antiqua" w:cs="Book Antiqua"/>
          <w:color w:val="000000"/>
        </w:rPr>
        <w:t>: 140-146 [PMID: 33176211 DOI: 10.1016/j.ijsu.2020.11.001]</w:t>
      </w:r>
    </w:p>
    <w:p w14:paraId="342EE00D"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13 </w:t>
      </w:r>
      <w:r w:rsidRPr="00406539">
        <w:rPr>
          <w:rFonts w:ascii="Book Antiqua" w:eastAsia="Book Antiqua" w:hAnsi="Book Antiqua" w:cs="Book Antiqua"/>
          <w:b/>
          <w:bCs/>
          <w:color w:val="000000"/>
        </w:rPr>
        <w:t>Karimyan V</w:t>
      </w:r>
      <w:r w:rsidRPr="00406539">
        <w:rPr>
          <w:rFonts w:ascii="Book Antiqua" w:eastAsia="Book Antiqua" w:hAnsi="Book Antiqua" w:cs="Book Antiqua"/>
          <w:color w:val="000000"/>
        </w:rPr>
        <w:t xml:space="preserve">, Sodergren M, Clark J, Yang GZ, Darzi A. Navigation systems and platforms in natural orifice translumenal endoscopic surgery (NOTES). </w:t>
      </w:r>
      <w:r w:rsidRPr="00406539">
        <w:rPr>
          <w:rFonts w:ascii="Book Antiqua" w:eastAsia="Book Antiqua" w:hAnsi="Book Antiqua" w:cs="Book Antiqua"/>
          <w:i/>
          <w:iCs/>
          <w:color w:val="000000"/>
        </w:rPr>
        <w:t>Int J Surg</w:t>
      </w:r>
      <w:r w:rsidRPr="00406539">
        <w:rPr>
          <w:rFonts w:ascii="Book Antiqua" w:eastAsia="Book Antiqua" w:hAnsi="Book Antiqua" w:cs="Book Antiqua"/>
          <w:color w:val="000000"/>
        </w:rPr>
        <w:t xml:space="preserve"> 2009; </w:t>
      </w:r>
      <w:r w:rsidRPr="00406539">
        <w:rPr>
          <w:rFonts w:ascii="Book Antiqua" w:eastAsia="Book Antiqua" w:hAnsi="Book Antiqua" w:cs="Book Antiqua"/>
          <w:b/>
          <w:bCs/>
          <w:color w:val="000000"/>
        </w:rPr>
        <w:t>7</w:t>
      </w:r>
      <w:r w:rsidRPr="00406539">
        <w:rPr>
          <w:rFonts w:ascii="Book Antiqua" w:eastAsia="Book Antiqua" w:hAnsi="Book Antiqua" w:cs="Book Antiqua"/>
          <w:color w:val="000000"/>
        </w:rPr>
        <w:t>: 297-304 [PMID: 19481186 DOI: 10.1016/j.ijsu.2009.05.007]</w:t>
      </w:r>
    </w:p>
    <w:p w14:paraId="05563422"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14 </w:t>
      </w:r>
      <w:r w:rsidRPr="00406539">
        <w:rPr>
          <w:rFonts w:ascii="Book Antiqua" w:eastAsia="Book Antiqua" w:hAnsi="Book Antiqua" w:cs="Book Antiqua"/>
          <w:b/>
          <w:bCs/>
          <w:color w:val="000000"/>
        </w:rPr>
        <w:t>Destro M</w:t>
      </w:r>
      <w:r w:rsidRPr="00406539">
        <w:rPr>
          <w:rFonts w:ascii="Book Antiqua" w:eastAsia="Book Antiqua" w:hAnsi="Book Antiqua" w:cs="Book Antiqua"/>
          <w:color w:val="000000"/>
        </w:rPr>
        <w:t xml:space="preserve">, Puliafito CA. Indocyanine green videoangiography of choroidal neovascularization. </w:t>
      </w:r>
      <w:r w:rsidRPr="00406539">
        <w:rPr>
          <w:rFonts w:ascii="Book Antiqua" w:eastAsia="Book Antiqua" w:hAnsi="Book Antiqua" w:cs="Book Antiqua"/>
          <w:i/>
          <w:iCs/>
          <w:color w:val="000000"/>
        </w:rPr>
        <w:t>Ophthalmology</w:t>
      </w:r>
      <w:r w:rsidRPr="00406539">
        <w:rPr>
          <w:rFonts w:ascii="Book Antiqua" w:eastAsia="Book Antiqua" w:hAnsi="Book Antiqua" w:cs="Book Antiqua"/>
          <w:color w:val="000000"/>
        </w:rPr>
        <w:t xml:space="preserve"> 1989; </w:t>
      </w:r>
      <w:r w:rsidRPr="00406539">
        <w:rPr>
          <w:rFonts w:ascii="Book Antiqua" w:eastAsia="Book Antiqua" w:hAnsi="Book Antiqua" w:cs="Book Antiqua"/>
          <w:b/>
          <w:bCs/>
          <w:color w:val="000000"/>
        </w:rPr>
        <w:t>96</w:t>
      </w:r>
      <w:r w:rsidRPr="00406539">
        <w:rPr>
          <w:rFonts w:ascii="Book Antiqua" w:eastAsia="Book Antiqua" w:hAnsi="Book Antiqua" w:cs="Book Antiqua"/>
          <w:color w:val="000000"/>
        </w:rPr>
        <w:t>: 846-853 [PMID: 2472588 DOI: 10.1016/s0161-6420(89)32826-0]</w:t>
      </w:r>
    </w:p>
    <w:p w14:paraId="571AB4EC"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15 </w:t>
      </w:r>
      <w:r w:rsidRPr="00406539">
        <w:rPr>
          <w:rFonts w:ascii="Book Antiqua" w:eastAsia="Book Antiqua" w:hAnsi="Book Antiqua" w:cs="Book Antiqua"/>
          <w:b/>
          <w:bCs/>
          <w:color w:val="000000"/>
        </w:rPr>
        <w:t>Dip F</w:t>
      </w:r>
      <w:r w:rsidRPr="00406539">
        <w:rPr>
          <w:rFonts w:ascii="Book Antiqua" w:eastAsia="Book Antiqua" w:hAnsi="Book Antiqua" w:cs="Book Antiqua"/>
          <w:color w:val="000000"/>
        </w:rPr>
        <w:t xml:space="preserve">, LoMenzo E, Sarotto L, Phillips E, Todeschini H, Nahmod M, Alle L, Schneider S, Kaja L, Boni L, Ferraina P, Carus T, Kokudo N, Ishizawa T, Walsh M, Simpfendorfer C, Mayank R, White K, Rosenthal RJ. Randomized Trial of Near-infrared Incisionless Fluorescent Cholangiography. </w:t>
      </w:r>
      <w:r w:rsidRPr="00406539">
        <w:rPr>
          <w:rFonts w:ascii="Book Antiqua" w:eastAsia="Book Antiqua" w:hAnsi="Book Antiqua" w:cs="Book Antiqua"/>
          <w:i/>
          <w:iCs/>
          <w:color w:val="000000"/>
        </w:rPr>
        <w:t>Ann Surg</w:t>
      </w:r>
      <w:r w:rsidRPr="00406539">
        <w:rPr>
          <w:rFonts w:ascii="Book Antiqua" w:eastAsia="Book Antiqua" w:hAnsi="Book Antiqua" w:cs="Book Antiqua"/>
          <w:color w:val="000000"/>
        </w:rPr>
        <w:t xml:space="preserve"> 2019; </w:t>
      </w:r>
      <w:r w:rsidRPr="00406539">
        <w:rPr>
          <w:rFonts w:ascii="Book Antiqua" w:eastAsia="Book Antiqua" w:hAnsi="Book Antiqua" w:cs="Book Antiqua"/>
          <w:b/>
          <w:bCs/>
          <w:color w:val="000000"/>
        </w:rPr>
        <w:t>270</w:t>
      </w:r>
      <w:r w:rsidRPr="00406539">
        <w:rPr>
          <w:rFonts w:ascii="Book Antiqua" w:eastAsia="Book Antiqua" w:hAnsi="Book Antiqua" w:cs="Book Antiqua"/>
          <w:color w:val="000000"/>
        </w:rPr>
        <w:t>: 992-999 [PMID: 30614881 DOI: 10.1097/SLA.0000000000003178]</w:t>
      </w:r>
    </w:p>
    <w:p w14:paraId="369BA0E5"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16 </w:t>
      </w:r>
      <w:r w:rsidRPr="00406539">
        <w:rPr>
          <w:rFonts w:ascii="Book Antiqua" w:eastAsia="Book Antiqua" w:hAnsi="Book Antiqua" w:cs="Book Antiqua"/>
          <w:b/>
          <w:bCs/>
          <w:color w:val="000000"/>
        </w:rPr>
        <w:t>Wang X</w:t>
      </w:r>
      <w:r w:rsidRPr="00406539">
        <w:rPr>
          <w:rFonts w:ascii="Book Antiqua" w:eastAsia="Book Antiqua" w:hAnsi="Book Antiqua" w:cs="Book Antiqua"/>
          <w:color w:val="000000"/>
        </w:rPr>
        <w:t xml:space="preserve">, Teh CSC, Ishizawa T, Aoki T, Cavallucci D, Lee SY, Panganiban KM, Perini MV, Shah SR, Wang H, Xu Y, Suh KS, Kokudo N. Consensus Guidelines for the Use of Fluorescence Imaging in Hepatobiliary Surgery. </w:t>
      </w:r>
      <w:r w:rsidRPr="00406539">
        <w:rPr>
          <w:rFonts w:ascii="Book Antiqua" w:eastAsia="Book Antiqua" w:hAnsi="Book Antiqua" w:cs="Book Antiqua"/>
          <w:i/>
          <w:iCs/>
          <w:color w:val="000000"/>
        </w:rPr>
        <w:t>Ann Surg</w:t>
      </w:r>
      <w:r w:rsidRPr="00406539">
        <w:rPr>
          <w:rFonts w:ascii="Book Antiqua" w:eastAsia="Book Antiqua" w:hAnsi="Book Antiqua" w:cs="Book Antiqua"/>
          <w:color w:val="000000"/>
        </w:rPr>
        <w:t xml:space="preserve"> 2021; </w:t>
      </w:r>
      <w:r w:rsidRPr="00406539">
        <w:rPr>
          <w:rFonts w:ascii="Book Antiqua" w:eastAsia="Book Antiqua" w:hAnsi="Book Antiqua" w:cs="Book Antiqua"/>
          <w:b/>
          <w:bCs/>
          <w:color w:val="000000"/>
        </w:rPr>
        <w:t>274</w:t>
      </w:r>
      <w:r w:rsidRPr="00406539">
        <w:rPr>
          <w:rFonts w:ascii="Book Antiqua" w:eastAsia="Book Antiqua" w:hAnsi="Book Antiqua" w:cs="Book Antiqua"/>
          <w:color w:val="000000"/>
        </w:rPr>
        <w:t>: 97-106 [PMID: 33351457 DOI: 10.1097/SLA.0000000000004718]</w:t>
      </w:r>
    </w:p>
    <w:p w14:paraId="0B783EE5"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17 </w:t>
      </w:r>
      <w:r w:rsidRPr="00406539">
        <w:rPr>
          <w:rFonts w:ascii="Book Antiqua" w:eastAsia="Book Antiqua" w:hAnsi="Book Antiqua" w:cs="Book Antiqua"/>
          <w:b/>
          <w:bCs/>
          <w:color w:val="000000"/>
        </w:rPr>
        <w:t>He M</w:t>
      </w:r>
      <w:r w:rsidRPr="00406539">
        <w:rPr>
          <w:rFonts w:ascii="Book Antiqua" w:eastAsia="Book Antiqua" w:hAnsi="Book Antiqua" w:cs="Book Antiqua"/>
          <w:color w:val="000000"/>
        </w:rPr>
        <w:t xml:space="preserve">, Jiang Z, Wang C, Hao Z, An J, Shen J. Diagnostic value of near-infrared or fluorescent indocyanine green guided sentinel lymph node mapping in gastric cancer: A systematic review and meta-analysis. </w:t>
      </w:r>
      <w:r w:rsidRPr="00406539">
        <w:rPr>
          <w:rFonts w:ascii="Book Antiqua" w:eastAsia="Book Antiqua" w:hAnsi="Book Antiqua" w:cs="Book Antiqua"/>
          <w:i/>
          <w:iCs/>
          <w:color w:val="000000"/>
        </w:rPr>
        <w:t>J Surg Oncol</w:t>
      </w:r>
      <w:r w:rsidRPr="00406539">
        <w:rPr>
          <w:rFonts w:ascii="Book Antiqua" w:eastAsia="Book Antiqua" w:hAnsi="Book Antiqua" w:cs="Book Antiqua"/>
          <w:color w:val="000000"/>
        </w:rPr>
        <w:t xml:space="preserve"> 2018; </w:t>
      </w:r>
      <w:r w:rsidRPr="00406539">
        <w:rPr>
          <w:rFonts w:ascii="Book Antiqua" w:eastAsia="Book Antiqua" w:hAnsi="Book Antiqua" w:cs="Book Antiqua"/>
          <w:b/>
          <w:bCs/>
          <w:color w:val="000000"/>
        </w:rPr>
        <w:t>118</w:t>
      </w:r>
      <w:r w:rsidRPr="00406539">
        <w:rPr>
          <w:rFonts w:ascii="Book Antiqua" w:eastAsia="Book Antiqua" w:hAnsi="Book Antiqua" w:cs="Book Antiqua"/>
          <w:color w:val="000000"/>
        </w:rPr>
        <w:t>: 1243-1256 [PMID: 30380146 DOI: 10.1002/jso.25285]</w:t>
      </w:r>
    </w:p>
    <w:p w14:paraId="1F119888"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18 </w:t>
      </w:r>
      <w:r w:rsidRPr="00406539">
        <w:rPr>
          <w:rFonts w:ascii="Book Antiqua" w:eastAsia="Book Antiqua" w:hAnsi="Book Antiqua" w:cs="Book Antiqua"/>
          <w:b/>
          <w:bCs/>
          <w:color w:val="000000"/>
        </w:rPr>
        <w:t>Koual M</w:t>
      </w:r>
      <w:r w:rsidRPr="00406539">
        <w:rPr>
          <w:rFonts w:ascii="Book Antiqua" w:eastAsia="Book Antiqua" w:hAnsi="Book Antiqua" w:cs="Book Antiqua"/>
          <w:color w:val="000000"/>
        </w:rPr>
        <w:t xml:space="preserve">, Benoit L, Nguyen-Xuan HT, Bentivegna E, Azaïs H, Bats AS. Diagnostic value of indocyanine green fluorescence guided sentinel lymph node biopsy in vulvar cancer: A systematic review. </w:t>
      </w:r>
      <w:r w:rsidRPr="00406539">
        <w:rPr>
          <w:rFonts w:ascii="Book Antiqua" w:eastAsia="Book Antiqua" w:hAnsi="Book Antiqua" w:cs="Book Antiqua"/>
          <w:i/>
          <w:iCs/>
          <w:color w:val="000000"/>
        </w:rPr>
        <w:t>Gynecol Oncol</w:t>
      </w:r>
      <w:r w:rsidRPr="00406539">
        <w:rPr>
          <w:rFonts w:ascii="Book Antiqua" w:eastAsia="Book Antiqua" w:hAnsi="Book Antiqua" w:cs="Book Antiqua"/>
          <w:color w:val="000000"/>
        </w:rPr>
        <w:t xml:space="preserve"> 2021; </w:t>
      </w:r>
      <w:r w:rsidRPr="00406539">
        <w:rPr>
          <w:rFonts w:ascii="Book Antiqua" w:eastAsia="Book Antiqua" w:hAnsi="Book Antiqua" w:cs="Book Antiqua"/>
          <w:b/>
          <w:bCs/>
          <w:color w:val="000000"/>
        </w:rPr>
        <w:t>161</w:t>
      </w:r>
      <w:r w:rsidRPr="00406539">
        <w:rPr>
          <w:rFonts w:ascii="Book Antiqua" w:eastAsia="Book Antiqua" w:hAnsi="Book Antiqua" w:cs="Book Antiqua"/>
          <w:color w:val="000000"/>
        </w:rPr>
        <w:t>: 436-441 [PMID: 33551201 DOI: 10.1016/j.ygyno.2021.01.031]</w:t>
      </w:r>
    </w:p>
    <w:p w14:paraId="01155BDF"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19 </w:t>
      </w:r>
      <w:r w:rsidRPr="00406539">
        <w:rPr>
          <w:rFonts w:ascii="Book Antiqua" w:eastAsia="Book Antiqua" w:hAnsi="Book Antiqua" w:cs="Book Antiqua"/>
          <w:b/>
          <w:bCs/>
          <w:color w:val="000000"/>
        </w:rPr>
        <w:t>Goonawardena J</w:t>
      </w:r>
      <w:r w:rsidRPr="00406539">
        <w:rPr>
          <w:rFonts w:ascii="Book Antiqua" w:eastAsia="Book Antiqua" w:hAnsi="Book Antiqua" w:cs="Book Antiqua"/>
          <w:color w:val="000000"/>
        </w:rPr>
        <w:t xml:space="preserve">, Yong C, Law M. Use of indocyanine green fluorescence compared to radioisotope for sentinel lymph node biopsy in early-stage breast cancer: systematic review and meta-analysis. </w:t>
      </w:r>
      <w:r w:rsidRPr="00406539">
        <w:rPr>
          <w:rFonts w:ascii="Book Antiqua" w:eastAsia="Book Antiqua" w:hAnsi="Book Antiqua" w:cs="Book Antiqua"/>
          <w:i/>
          <w:iCs/>
          <w:color w:val="000000"/>
        </w:rPr>
        <w:t>Am J Surg</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220</w:t>
      </w:r>
      <w:r w:rsidRPr="00406539">
        <w:rPr>
          <w:rFonts w:ascii="Book Antiqua" w:eastAsia="Book Antiqua" w:hAnsi="Book Antiqua" w:cs="Book Antiqua"/>
          <w:color w:val="000000"/>
        </w:rPr>
        <w:t>: 665-676 [PMID: 32115177 DOI: 10.1016/j.amjsurg.2020.02.001]</w:t>
      </w:r>
    </w:p>
    <w:p w14:paraId="2B7231E9"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20 </w:t>
      </w:r>
      <w:r w:rsidRPr="00406539">
        <w:rPr>
          <w:rFonts w:ascii="Book Antiqua" w:eastAsia="Book Antiqua" w:hAnsi="Book Antiqua" w:cs="Book Antiqua"/>
          <w:b/>
          <w:bCs/>
          <w:color w:val="000000"/>
        </w:rPr>
        <w:t>Gerken ALH</w:t>
      </w:r>
      <w:r w:rsidRPr="00406539">
        <w:rPr>
          <w:rFonts w:ascii="Book Antiqua" w:eastAsia="Book Antiqua" w:hAnsi="Book Antiqua" w:cs="Book Antiqua"/>
          <w:color w:val="000000"/>
        </w:rPr>
        <w:t xml:space="preserve">, Nowak K, Meyer A, Weiss C, Krüger B, Nawroth N, Karampinis I, Heller K, Apel H, Reissfelder C, Schwenke K, Keese M, Lang W, Rother U. Quantitative Assessment of Intraoperative Laser Fluorescence Angiography with Indocyanine Green Predicts Early Graft Function after Kidney Transplantation. </w:t>
      </w:r>
      <w:r w:rsidRPr="00406539">
        <w:rPr>
          <w:rFonts w:ascii="Book Antiqua" w:eastAsia="Book Antiqua" w:hAnsi="Book Antiqua" w:cs="Book Antiqua"/>
          <w:i/>
          <w:iCs/>
          <w:color w:val="000000"/>
        </w:rPr>
        <w:t>Ann Surg</w:t>
      </w:r>
      <w:r w:rsidRPr="00406539">
        <w:rPr>
          <w:rFonts w:ascii="Book Antiqua" w:eastAsia="Book Antiqua" w:hAnsi="Book Antiqua" w:cs="Book Antiqua"/>
          <w:color w:val="000000"/>
        </w:rPr>
        <w:t xml:space="preserve"> 2020; </w:t>
      </w:r>
      <w:r w:rsidRPr="006A448F">
        <w:rPr>
          <w:rFonts w:ascii="Book Antiqua" w:eastAsia="Book Antiqua" w:hAnsi="Book Antiqua" w:cs="Book Antiqua"/>
          <w:color w:val="000000"/>
        </w:rPr>
        <w:t>Publish Ahead of Print</w:t>
      </w:r>
      <w:r w:rsidRPr="00406539">
        <w:rPr>
          <w:rFonts w:ascii="Book Antiqua" w:eastAsia="Book Antiqua" w:hAnsi="Book Antiqua" w:cs="Book Antiqua"/>
          <w:color w:val="000000"/>
        </w:rPr>
        <w:t xml:space="preserve"> [PMID: 33394595 DOI: 10.1097/SLA.0000000000004529]</w:t>
      </w:r>
    </w:p>
    <w:p w14:paraId="56F17E74"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21 </w:t>
      </w:r>
      <w:r w:rsidRPr="00406539">
        <w:rPr>
          <w:rFonts w:ascii="Book Antiqua" w:eastAsia="Book Antiqua" w:hAnsi="Book Antiqua" w:cs="Book Antiqua"/>
          <w:b/>
          <w:bCs/>
          <w:color w:val="000000"/>
        </w:rPr>
        <w:t>Peeters KC</w:t>
      </w:r>
      <w:r w:rsidRPr="00406539">
        <w:rPr>
          <w:rFonts w:ascii="Book Antiqua" w:eastAsia="Book Antiqua" w:hAnsi="Book Antiqua" w:cs="Book Antiqua"/>
          <w:color w:val="000000"/>
        </w:rPr>
        <w:t xml:space="preserve">, Tollenaar RA, Marijnen CA, Klein Kranenbarg E, Steup WH, Wiggers T, Rutten HJ, van de Velde CJ; Dutch Colorectal Cancer Group. Risk factors for anastomotic failure after total mesorectal excision of rectal cancer. </w:t>
      </w:r>
      <w:r w:rsidRPr="00406539">
        <w:rPr>
          <w:rFonts w:ascii="Book Antiqua" w:eastAsia="Book Antiqua" w:hAnsi="Book Antiqua" w:cs="Book Antiqua"/>
          <w:i/>
          <w:iCs/>
          <w:color w:val="000000"/>
        </w:rPr>
        <w:t>Br J Surg</w:t>
      </w:r>
      <w:r w:rsidRPr="00406539">
        <w:rPr>
          <w:rFonts w:ascii="Book Antiqua" w:eastAsia="Book Antiqua" w:hAnsi="Book Antiqua" w:cs="Book Antiqua"/>
          <w:color w:val="000000"/>
        </w:rPr>
        <w:t xml:space="preserve"> 2005; </w:t>
      </w:r>
      <w:r w:rsidRPr="00406539">
        <w:rPr>
          <w:rFonts w:ascii="Book Antiqua" w:eastAsia="Book Antiqua" w:hAnsi="Book Antiqua" w:cs="Book Antiqua"/>
          <w:b/>
          <w:bCs/>
          <w:color w:val="000000"/>
        </w:rPr>
        <w:t>92</w:t>
      </w:r>
      <w:r w:rsidRPr="00406539">
        <w:rPr>
          <w:rFonts w:ascii="Book Antiqua" w:eastAsia="Book Antiqua" w:hAnsi="Book Antiqua" w:cs="Book Antiqua"/>
          <w:color w:val="000000"/>
        </w:rPr>
        <w:t>: 211-216 [PMID: 15584062 DOI: 10.1002/bjs.4806]</w:t>
      </w:r>
    </w:p>
    <w:p w14:paraId="098D0013"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22 </w:t>
      </w:r>
      <w:r w:rsidRPr="00406539">
        <w:rPr>
          <w:rFonts w:ascii="Book Antiqua" w:eastAsia="Book Antiqua" w:hAnsi="Book Antiqua" w:cs="Book Antiqua"/>
          <w:b/>
          <w:bCs/>
          <w:color w:val="000000"/>
        </w:rPr>
        <w:t>Matthiessen P</w:t>
      </w:r>
      <w:r w:rsidRPr="00406539">
        <w:rPr>
          <w:rFonts w:ascii="Book Antiqua" w:eastAsia="Book Antiqua" w:hAnsi="Book Antiqua" w:cs="Book Antiqua"/>
          <w:color w:val="000000"/>
        </w:rPr>
        <w:t xml:space="preserve">, Hallböök O, Andersson M, Rutegård J, Sjödahl R. Risk factors for anastomotic leakage after anterior resection of the rectum. </w:t>
      </w:r>
      <w:r w:rsidRPr="00406539">
        <w:rPr>
          <w:rFonts w:ascii="Book Antiqua" w:eastAsia="Book Antiqua" w:hAnsi="Book Antiqua" w:cs="Book Antiqua"/>
          <w:i/>
          <w:iCs/>
          <w:color w:val="000000"/>
        </w:rPr>
        <w:t>Colorectal Dis</w:t>
      </w:r>
      <w:r w:rsidRPr="00406539">
        <w:rPr>
          <w:rFonts w:ascii="Book Antiqua" w:eastAsia="Book Antiqua" w:hAnsi="Book Antiqua" w:cs="Book Antiqua"/>
          <w:color w:val="000000"/>
        </w:rPr>
        <w:t xml:space="preserve"> 2004; </w:t>
      </w:r>
      <w:r w:rsidRPr="00406539">
        <w:rPr>
          <w:rFonts w:ascii="Book Antiqua" w:eastAsia="Book Antiqua" w:hAnsi="Book Antiqua" w:cs="Book Antiqua"/>
          <w:b/>
          <w:bCs/>
          <w:color w:val="000000"/>
        </w:rPr>
        <w:t>6</w:t>
      </w:r>
      <w:r w:rsidRPr="00406539">
        <w:rPr>
          <w:rFonts w:ascii="Book Antiqua" w:eastAsia="Book Antiqua" w:hAnsi="Book Antiqua" w:cs="Book Antiqua"/>
          <w:color w:val="000000"/>
        </w:rPr>
        <w:t>: 462-469 [PMID: 15521937 DOI: 10.1111/j.1463-1318.2004.00657.x]</w:t>
      </w:r>
    </w:p>
    <w:p w14:paraId="01487F1F"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23 </w:t>
      </w:r>
      <w:r w:rsidRPr="00406539">
        <w:rPr>
          <w:rFonts w:ascii="Book Antiqua" w:eastAsia="Book Antiqua" w:hAnsi="Book Antiqua" w:cs="Book Antiqua"/>
          <w:b/>
          <w:bCs/>
          <w:color w:val="000000"/>
        </w:rPr>
        <w:t>Mirnezami A</w:t>
      </w:r>
      <w:r w:rsidRPr="00406539">
        <w:rPr>
          <w:rFonts w:ascii="Book Antiqua" w:eastAsia="Book Antiqua" w:hAnsi="Book Antiqua" w:cs="Book Antiqua"/>
          <w:color w:val="000000"/>
        </w:rPr>
        <w:t xml:space="preserve">, Mirnezami R, Chandrakumaran K, Sasapu K, Sagar P, Finan P. Increased local recurrence and reduced survival from colorectal cancer following anastomotic leak: systematic review and meta-analysis. </w:t>
      </w:r>
      <w:r w:rsidRPr="00406539">
        <w:rPr>
          <w:rFonts w:ascii="Book Antiqua" w:eastAsia="Book Antiqua" w:hAnsi="Book Antiqua" w:cs="Book Antiqua"/>
          <w:i/>
          <w:iCs/>
          <w:color w:val="000000"/>
        </w:rPr>
        <w:t>Ann Surg</w:t>
      </w:r>
      <w:r w:rsidRPr="00406539">
        <w:rPr>
          <w:rFonts w:ascii="Book Antiqua" w:eastAsia="Book Antiqua" w:hAnsi="Book Antiqua" w:cs="Book Antiqua"/>
          <w:color w:val="000000"/>
        </w:rPr>
        <w:t xml:space="preserve"> 2011; </w:t>
      </w:r>
      <w:r w:rsidRPr="00406539">
        <w:rPr>
          <w:rFonts w:ascii="Book Antiqua" w:eastAsia="Book Antiqua" w:hAnsi="Book Antiqua" w:cs="Book Antiqua"/>
          <w:b/>
          <w:bCs/>
          <w:color w:val="000000"/>
        </w:rPr>
        <w:t>253</w:t>
      </w:r>
      <w:r w:rsidRPr="00406539">
        <w:rPr>
          <w:rFonts w:ascii="Book Antiqua" w:eastAsia="Book Antiqua" w:hAnsi="Book Antiqua" w:cs="Book Antiqua"/>
          <w:color w:val="000000"/>
        </w:rPr>
        <w:t>: 890-899 [PMID: 21394013 DOI: 10.1097/SLA.0b013e3182128929]</w:t>
      </w:r>
    </w:p>
    <w:p w14:paraId="55416DCD"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24 </w:t>
      </w:r>
      <w:r w:rsidRPr="00406539">
        <w:rPr>
          <w:rFonts w:ascii="Book Antiqua" w:eastAsia="Book Antiqua" w:hAnsi="Book Antiqua" w:cs="Book Antiqua"/>
          <w:b/>
          <w:bCs/>
          <w:color w:val="000000"/>
        </w:rPr>
        <w:t>Kverneng Hultberg D</w:t>
      </w:r>
      <w:r w:rsidRPr="00406539">
        <w:rPr>
          <w:rFonts w:ascii="Book Antiqua" w:eastAsia="Book Antiqua" w:hAnsi="Book Antiqua" w:cs="Book Antiqua"/>
          <w:color w:val="000000"/>
        </w:rPr>
        <w:t xml:space="preserve">, Svensson J, Jutesten H, Rutegård J, Matthiessen P, Lydrup ML, Rutegård M. The Impact of Anastomotic Leakage on Long-term Function After Anterior Resection for Rectal Cancer. </w:t>
      </w:r>
      <w:r w:rsidRPr="00406539">
        <w:rPr>
          <w:rFonts w:ascii="Book Antiqua" w:eastAsia="Book Antiqua" w:hAnsi="Book Antiqua" w:cs="Book Antiqua"/>
          <w:i/>
          <w:iCs/>
          <w:color w:val="000000"/>
        </w:rPr>
        <w:t>Dis Colon Rectum</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63</w:t>
      </w:r>
      <w:r w:rsidRPr="00406539">
        <w:rPr>
          <w:rFonts w:ascii="Book Antiqua" w:eastAsia="Book Antiqua" w:hAnsi="Book Antiqua" w:cs="Book Antiqua"/>
          <w:color w:val="000000"/>
        </w:rPr>
        <w:t>: 619-628 [PMID: 32032197 DOI: 10.1097/DCR.0000000000001613]</w:t>
      </w:r>
    </w:p>
    <w:p w14:paraId="4A1E2B63"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25 </w:t>
      </w:r>
      <w:r w:rsidRPr="00406539">
        <w:rPr>
          <w:rFonts w:ascii="Book Antiqua" w:eastAsia="Book Antiqua" w:hAnsi="Book Antiqua" w:cs="Book Antiqua"/>
          <w:b/>
          <w:bCs/>
          <w:color w:val="000000"/>
        </w:rPr>
        <w:t>Ashraf SQ</w:t>
      </w:r>
      <w:r w:rsidRPr="00406539">
        <w:rPr>
          <w:rFonts w:ascii="Book Antiqua" w:eastAsia="Book Antiqua" w:hAnsi="Book Antiqua" w:cs="Book Antiqua"/>
          <w:color w:val="000000"/>
        </w:rPr>
        <w:t xml:space="preserve">, Burns EM, Jani A, Altman S, Young JD, Cunningham C, Faiz O, Mortensen NJ. The economic impact of anastomotic leakage after anterior resections in English NHS hospitals: are we adequately remunerating them? </w:t>
      </w:r>
      <w:r w:rsidRPr="00406539">
        <w:rPr>
          <w:rFonts w:ascii="Book Antiqua" w:eastAsia="Book Antiqua" w:hAnsi="Book Antiqua" w:cs="Book Antiqua"/>
          <w:i/>
          <w:iCs/>
          <w:color w:val="000000"/>
        </w:rPr>
        <w:t>Colorectal Dis</w:t>
      </w:r>
      <w:r w:rsidRPr="00406539">
        <w:rPr>
          <w:rFonts w:ascii="Book Antiqua" w:eastAsia="Book Antiqua" w:hAnsi="Book Antiqua" w:cs="Book Antiqua"/>
          <w:color w:val="000000"/>
        </w:rPr>
        <w:t xml:space="preserve"> 2013; </w:t>
      </w:r>
      <w:r w:rsidRPr="00406539">
        <w:rPr>
          <w:rFonts w:ascii="Book Antiqua" w:eastAsia="Book Antiqua" w:hAnsi="Book Antiqua" w:cs="Book Antiqua"/>
          <w:b/>
          <w:bCs/>
          <w:color w:val="000000"/>
        </w:rPr>
        <w:t>15</w:t>
      </w:r>
      <w:r w:rsidRPr="00406539">
        <w:rPr>
          <w:rFonts w:ascii="Book Antiqua" w:eastAsia="Book Antiqua" w:hAnsi="Book Antiqua" w:cs="Book Antiqua"/>
          <w:color w:val="000000"/>
        </w:rPr>
        <w:t>: e190-e198 [PMID: 23331871 DOI: 10.1111/codi.12125]</w:t>
      </w:r>
    </w:p>
    <w:p w14:paraId="02735913"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26 </w:t>
      </w:r>
      <w:r w:rsidRPr="00406539">
        <w:rPr>
          <w:rFonts w:ascii="Book Antiqua" w:eastAsia="Book Antiqua" w:hAnsi="Book Antiqua" w:cs="Book Antiqua"/>
          <w:b/>
          <w:bCs/>
          <w:color w:val="000000"/>
        </w:rPr>
        <w:t>Rahbari NN</w:t>
      </w:r>
      <w:r w:rsidRPr="00406539">
        <w:rPr>
          <w:rFonts w:ascii="Book Antiqua" w:eastAsia="Book Antiqua" w:hAnsi="Book Antiqua" w:cs="Book Antiqua"/>
          <w:color w:val="000000"/>
        </w:rPr>
        <w:t xml:space="preserve">, Weitz J, Hohenberger W, Heald RJ, Moran B, Ulrich A, Holm T, Wong WD, Tiret E, Moriya Y, Laurberg S, den Dulk M, van de Velde C, Büchler MW. Definition and grading of anastomotic leakage following anterior resection of the rectum: a proposal by the International Study Group of Rectal Cancer. </w:t>
      </w:r>
      <w:r w:rsidRPr="00406539">
        <w:rPr>
          <w:rFonts w:ascii="Book Antiqua" w:eastAsia="Book Antiqua" w:hAnsi="Book Antiqua" w:cs="Book Antiqua"/>
          <w:i/>
          <w:iCs/>
          <w:color w:val="000000"/>
        </w:rPr>
        <w:t>Surgery</w:t>
      </w:r>
      <w:r w:rsidRPr="00406539">
        <w:rPr>
          <w:rFonts w:ascii="Book Antiqua" w:eastAsia="Book Antiqua" w:hAnsi="Book Antiqua" w:cs="Book Antiqua"/>
          <w:color w:val="000000"/>
        </w:rPr>
        <w:t xml:space="preserve"> 2010; </w:t>
      </w:r>
      <w:r w:rsidRPr="00406539">
        <w:rPr>
          <w:rFonts w:ascii="Book Antiqua" w:eastAsia="Book Antiqua" w:hAnsi="Book Antiqua" w:cs="Book Antiqua"/>
          <w:b/>
          <w:bCs/>
          <w:color w:val="000000"/>
        </w:rPr>
        <w:t>147</w:t>
      </w:r>
      <w:r w:rsidRPr="00406539">
        <w:rPr>
          <w:rFonts w:ascii="Book Antiqua" w:eastAsia="Book Antiqua" w:hAnsi="Book Antiqua" w:cs="Book Antiqua"/>
          <w:color w:val="000000"/>
        </w:rPr>
        <w:t>: 339-351 [PMID: 20004450 DOI: 10.1016/j.surg.2009.10.012]</w:t>
      </w:r>
    </w:p>
    <w:p w14:paraId="1E2CD4CB"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27 </w:t>
      </w:r>
      <w:r w:rsidRPr="00406539">
        <w:rPr>
          <w:rFonts w:ascii="Book Antiqua" w:eastAsia="Book Antiqua" w:hAnsi="Book Antiqua" w:cs="Book Antiqua"/>
          <w:b/>
          <w:bCs/>
          <w:color w:val="000000"/>
        </w:rPr>
        <w:t>Peltrini R</w:t>
      </w:r>
      <w:r w:rsidRPr="00406539">
        <w:rPr>
          <w:rFonts w:ascii="Book Antiqua" w:eastAsia="Book Antiqua" w:hAnsi="Book Antiqua" w:cs="Book Antiqua"/>
          <w:color w:val="000000"/>
        </w:rPr>
        <w:t xml:space="preserve">, Imperatore N, Carannante F, Cuccurullo D, Capolupo GT, Bracale U, Caricato M, Corcione F. Age and comorbidities do not affect short-term outcomes after laparoscopic rectal cancer resection in elderly patients. A multi-institutional cohort study in 287 patients. </w:t>
      </w:r>
      <w:r w:rsidRPr="00406539">
        <w:rPr>
          <w:rFonts w:ascii="Book Antiqua" w:eastAsia="Book Antiqua" w:hAnsi="Book Antiqua" w:cs="Book Antiqua"/>
          <w:i/>
          <w:iCs/>
          <w:color w:val="000000"/>
        </w:rPr>
        <w:t>Updates Surg</w:t>
      </w:r>
      <w:r w:rsidRPr="00406539">
        <w:rPr>
          <w:rFonts w:ascii="Book Antiqua" w:eastAsia="Book Antiqua" w:hAnsi="Book Antiqua" w:cs="Book Antiqua"/>
          <w:color w:val="000000"/>
        </w:rPr>
        <w:t xml:space="preserve"> 2021; </w:t>
      </w:r>
      <w:r w:rsidRPr="00406539">
        <w:rPr>
          <w:rFonts w:ascii="Book Antiqua" w:eastAsia="Book Antiqua" w:hAnsi="Book Antiqua" w:cs="Book Antiqua"/>
          <w:b/>
          <w:bCs/>
          <w:color w:val="000000"/>
        </w:rPr>
        <w:t>73</w:t>
      </w:r>
      <w:r w:rsidRPr="00406539">
        <w:rPr>
          <w:rFonts w:ascii="Book Antiqua" w:eastAsia="Book Antiqua" w:hAnsi="Book Antiqua" w:cs="Book Antiqua"/>
          <w:color w:val="000000"/>
        </w:rPr>
        <w:t>: 527-537 [PMID: 33586089 DOI: 10.1007/s13304-021-00990-z]</w:t>
      </w:r>
    </w:p>
    <w:p w14:paraId="38EC2DA4"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28 </w:t>
      </w:r>
      <w:r w:rsidRPr="00406539">
        <w:rPr>
          <w:rFonts w:ascii="Book Antiqua" w:eastAsia="Book Antiqua" w:hAnsi="Book Antiqua" w:cs="Book Antiqua"/>
          <w:b/>
          <w:bCs/>
          <w:color w:val="000000"/>
        </w:rPr>
        <w:t>Kulu Y</w:t>
      </w:r>
      <w:r w:rsidRPr="00406539">
        <w:rPr>
          <w:rFonts w:ascii="Book Antiqua" w:eastAsia="Book Antiqua" w:hAnsi="Book Antiqua" w:cs="Book Antiqua"/>
          <w:color w:val="000000"/>
        </w:rPr>
        <w:t xml:space="preserve">, Ulrich A, Bruckner T, Contin P, Welsch T, Rahbari NN, Büchler MW, Weitz J; International Study Group of Rectal Cancer. Validation of the International Study Group of Rectal Cancer definition and severity grading of anastomotic leakage. </w:t>
      </w:r>
      <w:r w:rsidRPr="00406539">
        <w:rPr>
          <w:rFonts w:ascii="Book Antiqua" w:eastAsia="Book Antiqua" w:hAnsi="Book Antiqua" w:cs="Book Antiqua"/>
          <w:i/>
          <w:iCs/>
          <w:color w:val="000000"/>
        </w:rPr>
        <w:t>Surgery</w:t>
      </w:r>
      <w:r w:rsidRPr="00406539">
        <w:rPr>
          <w:rFonts w:ascii="Book Antiqua" w:eastAsia="Book Antiqua" w:hAnsi="Book Antiqua" w:cs="Book Antiqua"/>
          <w:color w:val="000000"/>
        </w:rPr>
        <w:t xml:space="preserve"> 2013; </w:t>
      </w:r>
      <w:r w:rsidRPr="00406539">
        <w:rPr>
          <w:rFonts w:ascii="Book Antiqua" w:eastAsia="Book Antiqua" w:hAnsi="Book Antiqua" w:cs="Book Antiqua"/>
          <w:b/>
          <w:bCs/>
          <w:color w:val="000000"/>
        </w:rPr>
        <w:t>153</w:t>
      </w:r>
      <w:r w:rsidRPr="00406539">
        <w:rPr>
          <w:rFonts w:ascii="Book Antiqua" w:eastAsia="Book Antiqua" w:hAnsi="Book Antiqua" w:cs="Book Antiqua"/>
          <w:color w:val="000000"/>
        </w:rPr>
        <w:t>: 753-761 [PMID: 23623834 DOI: 10.1016/j.surg.2013.02.007]</w:t>
      </w:r>
    </w:p>
    <w:p w14:paraId="579FB868"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29 </w:t>
      </w:r>
      <w:r w:rsidRPr="00406539">
        <w:rPr>
          <w:rFonts w:ascii="Book Antiqua" w:eastAsia="Book Antiqua" w:hAnsi="Book Antiqua" w:cs="Book Antiqua"/>
          <w:b/>
          <w:bCs/>
          <w:color w:val="000000"/>
        </w:rPr>
        <w:t>Attard JA</w:t>
      </w:r>
      <w:r w:rsidRPr="00406539">
        <w:rPr>
          <w:rFonts w:ascii="Book Antiqua" w:eastAsia="Book Antiqua" w:hAnsi="Book Antiqua" w:cs="Book Antiqua"/>
          <w:color w:val="000000"/>
        </w:rPr>
        <w:t xml:space="preserve">, Raval MJ, Martin GR, Kolb J, Afrouzian M, Buie WD, Sigalet DL. The effects of systemic hypoxia on colon anastomotic healing: an animal model. </w:t>
      </w:r>
      <w:r w:rsidRPr="00406539">
        <w:rPr>
          <w:rFonts w:ascii="Book Antiqua" w:eastAsia="Book Antiqua" w:hAnsi="Book Antiqua" w:cs="Book Antiqua"/>
          <w:i/>
          <w:iCs/>
          <w:color w:val="000000"/>
        </w:rPr>
        <w:t>Dis Colon Rectum</w:t>
      </w:r>
      <w:r w:rsidRPr="00406539">
        <w:rPr>
          <w:rFonts w:ascii="Book Antiqua" w:eastAsia="Book Antiqua" w:hAnsi="Book Antiqua" w:cs="Book Antiqua"/>
          <w:color w:val="000000"/>
        </w:rPr>
        <w:t xml:space="preserve"> 2005; </w:t>
      </w:r>
      <w:r w:rsidRPr="00406539">
        <w:rPr>
          <w:rFonts w:ascii="Book Antiqua" w:eastAsia="Book Antiqua" w:hAnsi="Book Antiqua" w:cs="Book Antiqua"/>
          <w:b/>
          <w:bCs/>
          <w:color w:val="000000"/>
        </w:rPr>
        <w:t>48</w:t>
      </w:r>
      <w:r w:rsidRPr="00406539">
        <w:rPr>
          <w:rFonts w:ascii="Book Antiqua" w:eastAsia="Book Antiqua" w:hAnsi="Book Antiqua" w:cs="Book Antiqua"/>
          <w:color w:val="000000"/>
        </w:rPr>
        <w:t>: 1460-1470 [PMID: 15909070 DOI: 10.1007/s10350-005-0047-3]</w:t>
      </w:r>
    </w:p>
    <w:p w14:paraId="257240BB"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30 </w:t>
      </w:r>
      <w:r w:rsidRPr="00406539">
        <w:rPr>
          <w:rFonts w:ascii="Book Antiqua" w:eastAsia="Book Antiqua" w:hAnsi="Book Antiqua" w:cs="Book Antiqua"/>
          <w:b/>
          <w:bCs/>
          <w:color w:val="000000"/>
        </w:rPr>
        <w:t>Vignali A</w:t>
      </w:r>
      <w:r w:rsidRPr="00406539">
        <w:rPr>
          <w:rFonts w:ascii="Book Antiqua" w:eastAsia="Book Antiqua" w:hAnsi="Book Antiqua" w:cs="Book Antiqua"/>
          <w:color w:val="000000"/>
        </w:rPr>
        <w:t xml:space="preserve">, Gianotti L, Braga M, Radaelli G, Malvezzi L, Di Carlo V. Altered microperfusion at the rectal stump is predictive for rectal anastomotic leak. </w:t>
      </w:r>
      <w:r w:rsidRPr="00406539">
        <w:rPr>
          <w:rFonts w:ascii="Book Antiqua" w:eastAsia="Book Antiqua" w:hAnsi="Book Antiqua" w:cs="Book Antiqua"/>
          <w:i/>
          <w:iCs/>
          <w:color w:val="000000"/>
        </w:rPr>
        <w:t>Dis Colon Rectum</w:t>
      </w:r>
      <w:r w:rsidRPr="00406539">
        <w:rPr>
          <w:rFonts w:ascii="Book Antiqua" w:eastAsia="Book Antiqua" w:hAnsi="Book Antiqua" w:cs="Book Antiqua"/>
          <w:color w:val="000000"/>
        </w:rPr>
        <w:t xml:space="preserve"> 2000; </w:t>
      </w:r>
      <w:r w:rsidRPr="00406539">
        <w:rPr>
          <w:rFonts w:ascii="Book Antiqua" w:eastAsia="Book Antiqua" w:hAnsi="Book Antiqua" w:cs="Book Antiqua"/>
          <w:b/>
          <w:bCs/>
          <w:color w:val="000000"/>
        </w:rPr>
        <w:t>43</w:t>
      </w:r>
      <w:r w:rsidRPr="00406539">
        <w:rPr>
          <w:rFonts w:ascii="Book Antiqua" w:eastAsia="Book Antiqua" w:hAnsi="Book Antiqua" w:cs="Book Antiqua"/>
          <w:color w:val="000000"/>
        </w:rPr>
        <w:t>: 76-82 [PMID: 10813128 DOI: 10.1007/BF02237248]</w:t>
      </w:r>
    </w:p>
    <w:p w14:paraId="2B29FC55"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31 </w:t>
      </w:r>
      <w:r w:rsidRPr="00406539">
        <w:rPr>
          <w:rFonts w:ascii="Book Antiqua" w:eastAsia="Book Antiqua" w:hAnsi="Book Antiqua" w:cs="Book Antiqua"/>
          <w:b/>
          <w:bCs/>
          <w:color w:val="000000"/>
        </w:rPr>
        <w:t>Impellizzeri HG</w:t>
      </w:r>
      <w:r w:rsidRPr="00406539">
        <w:rPr>
          <w:rFonts w:ascii="Book Antiqua" w:eastAsia="Book Antiqua" w:hAnsi="Book Antiqua" w:cs="Book Antiqua"/>
          <w:color w:val="000000"/>
        </w:rPr>
        <w:t xml:space="preserve">, Pulvirenti A, Inama M, Bacchion M, Marrano E, Creciun M, Casaril A, Moretto G. Near-infrared fluorescence angiography for colorectal surgery is associated with a reduction of anastomotic leak rate. </w:t>
      </w:r>
      <w:r w:rsidRPr="00406539">
        <w:rPr>
          <w:rFonts w:ascii="Book Antiqua" w:eastAsia="Book Antiqua" w:hAnsi="Book Antiqua" w:cs="Book Antiqua"/>
          <w:i/>
          <w:iCs/>
          <w:color w:val="000000"/>
        </w:rPr>
        <w:t>Updates Surg</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72</w:t>
      </w:r>
      <w:r w:rsidRPr="00406539">
        <w:rPr>
          <w:rFonts w:ascii="Book Antiqua" w:eastAsia="Book Antiqua" w:hAnsi="Book Antiqua" w:cs="Book Antiqua"/>
          <w:color w:val="000000"/>
        </w:rPr>
        <w:t>: 991-998 [PMID: 32253688 DOI: 10.1007/s13304-020-00758-x]</w:t>
      </w:r>
    </w:p>
    <w:p w14:paraId="04C21DC7"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32 </w:t>
      </w:r>
      <w:r w:rsidRPr="00406539">
        <w:rPr>
          <w:rFonts w:ascii="Book Antiqua" w:eastAsia="Book Antiqua" w:hAnsi="Book Antiqua" w:cs="Book Antiqua"/>
          <w:b/>
          <w:bCs/>
          <w:color w:val="000000"/>
        </w:rPr>
        <w:t>Boni L</w:t>
      </w:r>
      <w:r w:rsidRPr="00406539">
        <w:rPr>
          <w:rFonts w:ascii="Book Antiqua" w:eastAsia="Book Antiqua" w:hAnsi="Book Antiqua" w:cs="Book Antiqua"/>
          <w:color w:val="000000"/>
        </w:rPr>
        <w:t xml:space="preserve">, David G, Dionigi G, Rausei S, Cassinotti E, Fingerhut A. Indocyanine green-enhanced fluorescence to assess bowel perfusion during laparoscopic colorectal resection. </w:t>
      </w:r>
      <w:r w:rsidRPr="00406539">
        <w:rPr>
          <w:rFonts w:ascii="Book Antiqua" w:eastAsia="Book Antiqua" w:hAnsi="Book Antiqua" w:cs="Book Antiqua"/>
          <w:i/>
          <w:iCs/>
          <w:color w:val="000000"/>
        </w:rPr>
        <w:t>Surg Endosc</w:t>
      </w:r>
      <w:r w:rsidRPr="00406539">
        <w:rPr>
          <w:rFonts w:ascii="Book Antiqua" w:eastAsia="Book Antiqua" w:hAnsi="Book Antiqua" w:cs="Book Antiqua"/>
          <w:color w:val="000000"/>
        </w:rPr>
        <w:t xml:space="preserve"> 2016; </w:t>
      </w:r>
      <w:r w:rsidRPr="00406539">
        <w:rPr>
          <w:rFonts w:ascii="Book Antiqua" w:eastAsia="Book Antiqua" w:hAnsi="Book Antiqua" w:cs="Book Antiqua"/>
          <w:b/>
          <w:bCs/>
          <w:color w:val="000000"/>
        </w:rPr>
        <w:t>30</w:t>
      </w:r>
      <w:r w:rsidRPr="00406539">
        <w:rPr>
          <w:rFonts w:ascii="Book Antiqua" w:eastAsia="Book Antiqua" w:hAnsi="Book Antiqua" w:cs="Book Antiqua"/>
          <w:color w:val="000000"/>
        </w:rPr>
        <w:t>: 2736-2742 [PMID: 26487209 DOI: 10.1007/s00464-015-4540-z]</w:t>
      </w:r>
    </w:p>
    <w:p w14:paraId="25FD070E"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33 </w:t>
      </w:r>
      <w:r w:rsidRPr="00406539">
        <w:rPr>
          <w:rFonts w:ascii="Book Antiqua" w:eastAsia="Book Antiqua" w:hAnsi="Book Antiqua" w:cs="Book Antiqua"/>
          <w:b/>
          <w:bCs/>
          <w:color w:val="000000"/>
        </w:rPr>
        <w:t>Losurdo P</w:t>
      </w:r>
      <w:r w:rsidRPr="00406539">
        <w:rPr>
          <w:rFonts w:ascii="Book Antiqua" w:eastAsia="Book Antiqua" w:hAnsi="Book Antiqua" w:cs="Book Antiqua"/>
          <w:color w:val="000000"/>
        </w:rPr>
        <w:t xml:space="preserve">, Mis TC, Cosola D, Bonadio L, Giudici F, Casagranda B, Bortul M, de Manzini N. Anastomosis Leak: Is There Still a Place for Indocyanine Green Fluorescence Imaging in Colon-Rectal Surgery? A Retrospective, Propensity Score-Matched Cohort Study. </w:t>
      </w:r>
      <w:r w:rsidRPr="00406539">
        <w:rPr>
          <w:rFonts w:ascii="Book Antiqua" w:eastAsia="Book Antiqua" w:hAnsi="Book Antiqua" w:cs="Book Antiqua"/>
          <w:i/>
          <w:iCs/>
          <w:color w:val="000000"/>
        </w:rPr>
        <w:t>Surg Innov</w:t>
      </w:r>
      <w:r w:rsidRPr="00406539">
        <w:rPr>
          <w:rFonts w:ascii="Book Antiqua" w:eastAsia="Book Antiqua" w:hAnsi="Book Antiqua" w:cs="Book Antiqua"/>
          <w:color w:val="000000"/>
        </w:rPr>
        <w:t xml:space="preserve"> 2020: 1553350620975258 [PMID: 33236661 DOI: 10.1177/1553350620975258]</w:t>
      </w:r>
    </w:p>
    <w:p w14:paraId="77045A8E"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34 </w:t>
      </w:r>
      <w:r w:rsidRPr="00406539">
        <w:rPr>
          <w:rFonts w:ascii="Book Antiqua" w:eastAsia="Book Antiqua" w:hAnsi="Book Antiqua" w:cs="Book Antiqua"/>
          <w:b/>
          <w:bCs/>
          <w:color w:val="000000"/>
        </w:rPr>
        <w:t>Shen Y</w:t>
      </w:r>
      <w:r w:rsidRPr="00406539">
        <w:rPr>
          <w:rFonts w:ascii="Book Antiqua" w:eastAsia="Book Antiqua" w:hAnsi="Book Antiqua" w:cs="Book Antiqua"/>
          <w:color w:val="000000"/>
        </w:rPr>
        <w:t xml:space="preserve">, Yang T, Yang J, Meng W, Wang Z. Intraoperative indocyanine green fluorescence angiography to prevent anastomotic leak after low anterior resection for rectal cancer: a meta-analysis. </w:t>
      </w:r>
      <w:r w:rsidRPr="00406539">
        <w:rPr>
          <w:rFonts w:ascii="Book Antiqua" w:eastAsia="Book Antiqua" w:hAnsi="Book Antiqua" w:cs="Book Antiqua"/>
          <w:i/>
          <w:iCs/>
          <w:color w:val="000000"/>
        </w:rPr>
        <w:t>ANZ J Surg</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90</w:t>
      </w:r>
      <w:r w:rsidRPr="00406539">
        <w:rPr>
          <w:rFonts w:ascii="Book Antiqua" w:eastAsia="Book Antiqua" w:hAnsi="Book Antiqua" w:cs="Book Antiqua"/>
          <w:color w:val="000000"/>
        </w:rPr>
        <w:t>: 2193-2200 [PMID: 32159273 DOI: 10.1111/ans.15809]</w:t>
      </w:r>
    </w:p>
    <w:p w14:paraId="7D12FBCF"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35 </w:t>
      </w:r>
      <w:r w:rsidRPr="00406539">
        <w:rPr>
          <w:rFonts w:ascii="Book Antiqua" w:eastAsia="Book Antiqua" w:hAnsi="Book Antiqua" w:cs="Book Antiqua"/>
          <w:b/>
          <w:bCs/>
          <w:color w:val="000000"/>
        </w:rPr>
        <w:t>Kudszus S</w:t>
      </w:r>
      <w:r w:rsidRPr="00406539">
        <w:rPr>
          <w:rFonts w:ascii="Book Antiqua" w:eastAsia="Book Antiqua" w:hAnsi="Book Antiqua" w:cs="Book Antiqua"/>
          <w:color w:val="000000"/>
        </w:rPr>
        <w:t xml:space="preserve">, Roesel C, Schachtrupp A, Höer JJ. Intraoperative laser fluorescence angiography in colorectal surgery: a noninvasive analysis to reduce the rate of anastomotic leakage. </w:t>
      </w:r>
      <w:r w:rsidRPr="00406539">
        <w:rPr>
          <w:rFonts w:ascii="Book Antiqua" w:eastAsia="Book Antiqua" w:hAnsi="Book Antiqua" w:cs="Book Antiqua"/>
          <w:i/>
          <w:iCs/>
          <w:color w:val="000000"/>
        </w:rPr>
        <w:t>Langenbecks Arch Surg</w:t>
      </w:r>
      <w:r w:rsidRPr="00406539">
        <w:rPr>
          <w:rFonts w:ascii="Book Antiqua" w:eastAsia="Book Antiqua" w:hAnsi="Book Antiqua" w:cs="Book Antiqua"/>
          <w:color w:val="000000"/>
        </w:rPr>
        <w:t xml:space="preserve"> 2010; </w:t>
      </w:r>
      <w:r w:rsidRPr="00406539">
        <w:rPr>
          <w:rFonts w:ascii="Book Antiqua" w:eastAsia="Book Antiqua" w:hAnsi="Book Antiqua" w:cs="Book Antiqua"/>
          <w:b/>
          <w:bCs/>
          <w:color w:val="000000"/>
        </w:rPr>
        <w:t>395</w:t>
      </w:r>
      <w:r w:rsidRPr="00406539">
        <w:rPr>
          <w:rFonts w:ascii="Book Antiqua" w:eastAsia="Book Antiqua" w:hAnsi="Book Antiqua" w:cs="Book Antiqua"/>
          <w:color w:val="000000"/>
        </w:rPr>
        <w:t>: 1025-1030 [PMID: 20700603 DOI: 10.1007/s00423-010-0699-x]</w:t>
      </w:r>
    </w:p>
    <w:p w14:paraId="5C5328B6"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36 </w:t>
      </w:r>
      <w:r w:rsidRPr="00406539">
        <w:rPr>
          <w:rFonts w:ascii="Book Antiqua" w:eastAsia="Book Antiqua" w:hAnsi="Book Antiqua" w:cs="Book Antiqua"/>
          <w:b/>
          <w:bCs/>
          <w:color w:val="000000"/>
        </w:rPr>
        <w:t>Jafari MD</w:t>
      </w:r>
      <w:r w:rsidRPr="00406539">
        <w:rPr>
          <w:rFonts w:ascii="Book Antiqua" w:eastAsia="Book Antiqua" w:hAnsi="Book Antiqua" w:cs="Book Antiqua"/>
          <w:color w:val="000000"/>
        </w:rPr>
        <w:t xml:space="preserve">, Wexner SD, Martz JE, McLemore EC, Margolin DA, Sherwinter DA, Lee SW, Senagore AJ, Phelan MJ, Stamos MJ. Perfusion assessment in laparoscopic left-sided/anterior resection (PILLAR II): a multi-institutional study. </w:t>
      </w:r>
      <w:r w:rsidRPr="00406539">
        <w:rPr>
          <w:rFonts w:ascii="Book Antiqua" w:eastAsia="Book Antiqua" w:hAnsi="Book Antiqua" w:cs="Book Antiqua"/>
          <w:i/>
          <w:iCs/>
          <w:color w:val="000000"/>
        </w:rPr>
        <w:t>J Am Coll Surg</w:t>
      </w:r>
      <w:r w:rsidRPr="00406539">
        <w:rPr>
          <w:rFonts w:ascii="Book Antiqua" w:eastAsia="Book Antiqua" w:hAnsi="Book Antiqua" w:cs="Book Antiqua"/>
          <w:color w:val="000000"/>
        </w:rPr>
        <w:t xml:space="preserve"> 2015; </w:t>
      </w:r>
      <w:r w:rsidRPr="00406539">
        <w:rPr>
          <w:rFonts w:ascii="Book Antiqua" w:eastAsia="Book Antiqua" w:hAnsi="Book Antiqua" w:cs="Book Antiqua"/>
          <w:b/>
          <w:bCs/>
          <w:color w:val="000000"/>
        </w:rPr>
        <w:t>220</w:t>
      </w:r>
      <w:r w:rsidRPr="00406539">
        <w:rPr>
          <w:rFonts w:ascii="Book Antiqua" w:eastAsia="Book Antiqua" w:hAnsi="Book Antiqua" w:cs="Book Antiqua"/>
          <w:color w:val="000000"/>
        </w:rPr>
        <w:t>: 82-92.e1 [PMID: 25451666 DOI: 10.1016/j.jamcollsurg.2014.09.015]</w:t>
      </w:r>
    </w:p>
    <w:p w14:paraId="7D4DB956"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37 </w:t>
      </w:r>
      <w:r w:rsidRPr="00406539">
        <w:rPr>
          <w:rFonts w:ascii="Book Antiqua" w:eastAsia="Book Antiqua" w:hAnsi="Book Antiqua" w:cs="Book Antiqua"/>
          <w:b/>
          <w:bCs/>
          <w:color w:val="000000"/>
        </w:rPr>
        <w:t>Boni L</w:t>
      </w:r>
      <w:r w:rsidRPr="00406539">
        <w:rPr>
          <w:rFonts w:ascii="Book Antiqua" w:eastAsia="Book Antiqua" w:hAnsi="Book Antiqua" w:cs="Book Antiqua"/>
          <w:color w:val="000000"/>
        </w:rPr>
        <w:t xml:space="preserve">, Fingerhut A, Marzorati A, Rausei S, Dionigi G, Cassinotti E. Indocyanine green fluorescence angiography during laparoscopic low anterior resection: results of a case-matched study. </w:t>
      </w:r>
      <w:r w:rsidRPr="00406539">
        <w:rPr>
          <w:rFonts w:ascii="Book Antiqua" w:eastAsia="Book Antiqua" w:hAnsi="Book Antiqua" w:cs="Book Antiqua"/>
          <w:i/>
          <w:iCs/>
          <w:color w:val="000000"/>
        </w:rPr>
        <w:t>Surg Endosc</w:t>
      </w:r>
      <w:r w:rsidRPr="00406539">
        <w:rPr>
          <w:rFonts w:ascii="Book Antiqua" w:eastAsia="Book Antiqua" w:hAnsi="Book Antiqua" w:cs="Book Antiqua"/>
          <w:color w:val="000000"/>
        </w:rPr>
        <w:t xml:space="preserve"> 2017; </w:t>
      </w:r>
      <w:r w:rsidRPr="00406539">
        <w:rPr>
          <w:rFonts w:ascii="Book Antiqua" w:eastAsia="Book Antiqua" w:hAnsi="Book Antiqua" w:cs="Book Antiqua"/>
          <w:b/>
          <w:bCs/>
          <w:color w:val="000000"/>
        </w:rPr>
        <w:t>31</w:t>
      </w:r>
      <w:r w:rsidRPr="00406539">
        <w:rPr>
          <w:rFonts w:ascii="Book Antiqua" w:eastAsia="Book Antiqua" w:hAnsi="Book Antiqua" w:cs="Book Antiqua"/>
          <w:color w:val="000000"/>
        </w:rPr>
        <w:t>: 1836-1840 [PMID: 27553790 DOI: 10.1007/s00464-016-5181-6]</w:t>
      </w:r>
    </w:p>
    <w:p w14:paraId="29CC15AD"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38 </w:t>
      </w:r>
      <w:r w:rsidRPr="00406539">
        <w:rPr>
          <w:rFonts w:ascii="Book Antiqua" w:eastAsia="Book Antiqua" w:hAnsi="Book Antiqua" w:cs="Book Antiqua"/>
          <w:b/>
          <w:bCs/>
          <w:color w:val="000000"/>
        </w:rPr>
        <w:t>Hasegawa H</w:t>
      </w:r>
      <w:r w:rsidRPr="00406539">
        <w:rPr>
          <w:rFonts w:ascii="Book Antiqua" w:eastAsia="Book Antiqua" w:hAnsi="Book Antiqua" w:cs="Book Antiqua"/>
          <w:color w:val="000000"/>
        </w:rPr>
        <w:t xml:space="preserve">, Tsukada Y, Wakabayashi M, Nomura S, Sasaki T, Nishizawa Y, Ikeda K, Akimoto T, Ito M. Impact of intraoperative indocyanine green fluorescence angiography on anastomotic leakage after laparoscopic sphincter-sparing surgery for malignant rectal tumors. </w:t>
      </w:r>
      <w:r w:rsidRPr="00406539">
        <w:rPr>
          <w:rFonts w:ascii="Book Antiqua" w:eastAsia="Book Antiqua" w:hAnsi="Book Antiqua" w:cs="Book Antiqua"/>
          <w:i/>
          <w:iCs/>
          <w:color w:val="000000"/>
        </w:rPr>
        <w:t>Int J Colorectal Dis</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35</w:t>
      </w:r>
      <w:r w:rsidRPr="00406539">
        <w:rPr>
          <w:rFonts w:ascii="Book Antiqua" w:eastAsia="Book Antiqua" w:hAnsi="Book Antiqua" w:cs="Book Antiqua"/>
          <w:color w:val="000000"/>
        </w:rPr>
        <w:t>: 471-480 [PMID: 31907595 DOI: 10.1007/s00384-019-03490-0]</w:t>
      </w:r>
    </w:p>
    <w:p w14:paraId="15684406"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39 </w:t>
      </w:r>
      <w:r w:rsidRPr="00406539">
        <w:rPr>
          <w:rFonts w:ascii="Book Antiqua" w:eastAsia="Book Antiqua" w:hAnsi="Book Antiqua" w:cs="Book Antiqua"/>
          <w:b/>
          <w:bCs/>
          <w:color w:val="000000"/>
        </w:rPr>
        <w:t>Otero-Piñeiro AM</w:t>
      </w:r>
      <w:r w:rsidRPr="00406539">
        <w:rPr>
          <w:rFonts w:ascii="Book Antiqua" w:eastAsia="Book Antiqua" w:hAnsi="Book Antiqua" w:cs="Book Antiqua"/>
          <w:color w:val="000000"/>
        </w:rPr>
        <w:t xml:space="preserve">, de Lacy FB, Van Laarhoven JJ, Martín-Perez B, Valverde S, Bravo R, Lacy AM. The impact of fluorescence angiography on anastomotic leak rate following transanal total mesorectal excision for rectal cancer: a comparative study. </w:t>
      </w:r>
      <w:r w:rsidRPr="00406539">
        <w:rPr>
          <w:rFonts w:ascii="Book Antiqua" w:eastAsia="Book Antiqua" w:hAnsi="Book Antiqua" w:cs="Book Antiqua"/>
          <w:i/>
          <w:iCs/>
          <w:color w:val="000000"/>
        </w:rPr>
        <w:t>Surg Endosc</w:t>
      </w:r>
      <w:r w:rsidRPr="00406539">
        <w:rPr>
          <w:rFonts w:ascii="Book Antiqua" w:eastAsia="Book Antiqua" w:hAnsi="Book Antiqua" w:cs="Book Antiqua"/>
          <w:color w:val="000000"/>
        </w:rPr>
        <w:t xml:space="preserve"> 2021; </w:t>
      </w:r>
      <w:r w:rsidRPr="00406539">
        <w:rPr>
          <w:rFonts w:ascii="Book Antiqua" w:eastAsia="Book Antiqua" w:hAnsi="Book Antiqua" w:cs="Book Antiqua"/>
          <w:b/>
          <w:bCs/>
          <w:color w:val="000000"/>
        </w:rPr>
        <w:t>35</w:t>
      </w:r>
      <w:r w:rsidRPr="00406539">
        <w:rPr>
          <w:rFonts w:ascii="Book Antiqua" w:eastAsia="Book Antiqua" w:hAnsi="Book Antiqua" w:cs="Book Antiqua"/>
          <w:color w:val="000000"/>
        </w:rPr>
        <w:t>: 754-762 [PMID: 32072284 DOI: 10.1007/s00464-020-07442-6]</w:t>
      </w:r>
    </w:p>
    <w:p w14:paraId="5C065A2B" w14:textId="5E666543"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40 </w:t>
      </w:r>
      <w:r w:rsidRPr="00406539">
        <w:rPr>
          <w:rFonts w:ascii="Book Antiqua" w:eastAsia="Book Antiqua" w:hAnsi="Book Antiqua" w:cs="Book Antiqua"/>
          <w:b/>
          <w:bCs/>
          <w:color w:val="000000"/>
        </w:rPr>
        <w:t>Benčurik V</w:t>
      </w:r>
      <w:r w:rsidRPr="00406539">
        <w:rPr>
          <w:rFonts w:ascii="Book Antiqua" w:eastAsia="Book Antiqua" w:hAnsi="Book Antiqua" w:cs="Book Antiqua"/>
          <w:color w:val="000000"/>
        </w:rPr>
        <w:t xml:space="preserve">, Škrovina M, Martínek L, Bartoš J, Macháčková M, Dosoudil M, Štěpánová E, Přibylová L, Briš R, Vomáčková K. Intraoperative fluorescence angiography and risk factors of anastomotic leakage in mini-invasive low rectal resections. </w:t>
      </w:r>
      <w:r w:rsidRPr="00406539">
        <w:rPr>
          <w:rFonts w:ascii="Book Antiqua" w:eastAsia="Book Antiqua" w:hAnsi="Book Antiqua" w:cs="Book Antiqua"/>
          <w:i/>
          <w:iCs/>
          <w:color w:val="000000"/>
        </w:rPr>
        <w:t>Surg Endosc</w:t>
      </w:r>
      <w:r w:rsidRPr="00406539">
        <w:rPr>
          <w:rFonts w:ascii="Book Antiqua" w:eastAsia="Book Antiqua" w:hAnsi="Book Antiqua" w:cs="Book Antiqua"/>
          <w:color w:val="000000"/>
        </w:rPr>
        <w:t xml:space="preserve"> </w:t>
      </w:r>
      <w:r w:rsidR="001A6ABF" w:rsidRPr="001A6ABF">
        <w:rPr>
          <w:rFonts w:ascii="Book Antiqua" w:eastAsia="Book Antiqua" w:hAnsi="Book Antiqua" w:cs="Book Antiqua"/>
          <w:color w:val="000000"/>
        </w:rPr>
        <w:t>2021;</w:t>
      </w:r>
      <w:r w:rsidR="001A6ABF" w:rsidRPr="008B27F4">
        <w:rPr>
          <w:rFonts w:ascii="Book Antiqua" w:eastAsia="Book Antiqua" w:hAnsi="Book Antiqua" w:cs="Book Antiqua"/>
          <w:b/>
          <w:bCs/>
          <w:color w:val="000000"/>
        </w:rPr>
        <w:t xml:space="preserve"> 35</w:t>
      </w:r>
      <w:r w:rsidR="001A6ABF" w:rsidRPr="001A6ABF">
        <w:rPr>
          <w:rFonts w:ascii="Book Antiqua" w:eastAsia="Book Antiqua" w:hAnsi="Book Antiqua" w:cs="Book Antiqua"/>
          <w:color w:val="000000"/>
        </w:rPr>
        <w:t>: 5015-5023</w:t>
      </w:r>
      <w:r w:rsidRPr="00406539">
        <w:rPr>
          <w:rFonts w:ascii="Book Antiqua" w:eastAsia="Book Antiqua" w:hAnsi="Book Antiqua" w:cs="Book Antiqua"/>
          <w:color w:val="000000"/>
        </w:rPr>
        <w:t xml:space="preserve"> [PMID: 32970211 DOI: 10.1007/s00464-020-07982-x]</w:t>
      </w:r>
    </w:p>
    <w:p w14:paraId="7ABE021A"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41 </w:t>
      </w:r>
      <w:r w:rsidRPr="00406539">
        <w:rPr>
          <w:rFonts w:ascii="Book Antiqua" w:eastAsia="Book Antiqua" w:hAnsi="Book Antiqua" w:cs="Book Antiqua"/>
          <w:b/>
          <w:bCs/>
          <w:color w:val="000000"/>
        </w:rPr>
        <w:t>Watanabe J</w:t>
      </w:r>
      <w:r w:rsidRPr="00406539">
        <w:rPr>
          <w:rFonts w:ascii="Book Antiqua" w:eastAsia="Book Antiqua" w:hAnsi="Book Antiqua" w:cs="Book Antiqua"/>
          <w:color w:val="000000"/>
        </w:rPr>
        <w:t xml:space="preserve">, Ishibe A, Suwa Y, Suwa H, Ota M, Kunisaki C, Endo I. Indocyanine green fluorescence imaging to reduce the risk of anastomotic leakage in laparoscopic low anterior resection for rectal cancer: a propensity score-matched cohort study. </w:t>
      </w:r>
      <w:r w:rsidRPr="00406539">
        <w:rPr>
          <w:rFonts w:ascii="Book Antiqua" w:eastAsia="Book Antiqua" w:hAnsi="Book Antiqua" w:cs="Book Antiqua"/>
          <w:i/>
          <w:iCs/>
          <w:color w:val="000000"/>
        </w:rPr>
        <w:t>Surg Endosc</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34</w:t>
      </w:r>
      <w:r w:rsidRPr="00406539">
        <w:rPr>
          <w:rFonts w:ascii="Book Antiqua" w:eastAsia="Book Antiqua" w:hAnsi="Book Antiqua" w:cs="Book Antiqua"/>
          <w:color w:val="000000"/>
        </w:rPr>
        <w:t>: 202-208 [PMID: 30877565 DOI: 10.1007/s00464-019-06751-9]</w:t>
      </w:r>
    </w:p>
    <w:p w14:paraId="6663A185"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42 </w:t>
      </w:r>
      <w:r w:rsidRPr="00406539">
        <w:rPr>
          <w:rFonts w:ascii="Book Antiqua" w:eastAsia="Book Antiqua" w:hAnsi="Book Antiqua" w:cs="Book Antiqua"/>
          <w:b/>
          <w:bCs/>
          <w:color w:val="000000"/>
        </w:rPr>
        <w:t>Foo CC</w:t>
      </w:r>
      <w:r w:rsidRPr="00406539">
        <w:rPr>
          <w:rFonts w:ascii="Book Antiqua" w:eastAsia="Book Antiqua" w:hAnsi="Book Antiqua" w:cs="Book Antiqua"/>
          <w:color w:val="000000"/>
        </w:rPr>
        <w:t xml:space="preserve">, Ng KK, Tsang J, Wei R, Chow F, Chan TY, Lo O, Law WL. Colonic perfusion assessment with indocyanine-green fluorescence imaging in anterior resections: a propensity score-matched analysis. </w:t>
      </w:r>
      <w:r w:rsidRPr="00406539">
        <w:rPr>
          <w:rFonts w:ascii="Book Antiqua" w:eastAsia="Book Antiqua" w:hAnsi="Book Antiqua" w:cs="Book Antiqua"/>
          <w:i/>
          <w:iCs/>
          <w:color w:val="000000"/>
        </w:rPr>
        <w:t>Tech Coloproctol</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24</w:t>
      </w:r>
      <w:r w:rsidRPr="00406539">
        <w:rPr>
          <w:rFonts w:ascii="Book Antiqua" w:eastAsia="Book Antiqua" w:hAnsi="Book Antiqua" w:cs="Book Antiqua"/>
          <w:color w:val="000000"/>
        </w:rPr>
        <w:t>: 935-942 [PMID: 32385673 DOI: 10.1007/s10151-020-02232-7]</w:t>
      </w:r>
    </w:p>
    <w:p w14:paraId="173851BF"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43 </w:t>
      </w:r>
      <w:r w:rsidRPr="00406539">
        <w:rPr>
          <w:rFonts w:ascii="Book Antiqua" w:eastAsia="Book Antiqua" w:hAnsi="Book Antiqua" w:cs="Book Antiqua"/>
          <w:b/>
          <w:bCs/>
          <w:color w:val="000000"/>
        </w:rPr>
        <w:t>Bonadio L</w:t>
      </w:r>
      <w:r w:rsidRPr="00406539">
        <w:rPr>
          <w:rFonts w:ascii="Book Antiqua" w:eastAsia="Book Antiqua" w:hAnsi="Book Antiqua" w:cs="Book Antiqua"/>
          <w:color w:val="000000"/>
        </w:rPr>
        <w:t xml:space="preserve">, Iacuzzo C, Cosola D, Cipolat Mis T, Giudici F, Casagranda B, Biloslavo A, de Manzini N. Indocyanine green-enhanced fluorangiography (ICGf) in laparoscopic extraperitoneal rectal cancer resection. </w:t>
      </w:r>
      <w:r w:rsidRPr="00406539">
        <w:rPr>
          <w:rFonts w:ascii="Book Antiqua" w:eastAsia="Book Antiqua" w:hAnsi="Book Antiqua" w:cs="Book Antiqua"/>
          <w:i/>
          <w:iCs/>
          <w:color w:val="000000"/>
        </w:rPr>
        <w:t>Updates Surg</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72</w:t>
      </w:r>
      <w:r w:rsidRPr="00406539">
        <w:rPr>
          <w:rFonts w:ascii="Book Antiqua" w:eastAsia="Book Antiqua" w:hAnsi="Book Antiqua" w:cs="Book Antiqua"/>
          <w:color w:val="000000"/>
        </w:rPr>
        <w:t>: 477-482 [PMID: 32072407 DOI: 10.1007/s13304-020-00725-6]</w:t>
      </w:r>
    </w:p>
    <w:p w14:paraId="66A4CB79"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44 </w:t>
      </w:r>
      <w:r w:rsidRPr="00406539">
        <w:rPr>
          <w:rFonts w:ascii="Book Antiqua" w:eastAsia="Book Antiqua" w:hAnsi="Book Antiqua" w:cs="Book Antiqua"/>
          <w:b/>
          <w:bCs/>
          <w:color w:val="000000"/>
        </w:rPr>
        <w:t>Wada T</w:t>
      </w:r>
      <w:r w:rsidRPr="00406539">
        <w:rPr>
          <w:rFonts w:ascii="Book Antiqua" w:eastAsia="Book Antiqua" w:hAnsi="Book Antiqua" w:cs="Book Antiqua"/>
          <w:color w:val="000000"/>
        </w:rPr>
        <w:t xml:space="preserve">, Kawada K, Hoshino N, Inamoto S, Yoshitomi M, Hida K, Sakai Y. The effects of intraoperative ICG fluorescence angiography in laparoscopic low anterior resection: a propensity score-matched study. </w:t>
      </w:r>
      <w:r w:rsidRPr="00406539">
        <w:rPr>
          <w:rFonts w:ascii="Book Antiqua" w:eastAsia="Book Antiqua" w:hAnsi="Book Antiqua" w:cs="Book Antiqua"/>
          <w:i/>
          <w:iCs/>
          <w:color w:val="000000"/>
        </w:rPr>
        <w:t>Int J Clin Oncol</w:t>
      </w:r>
      <w:r w:rsidRPr="00406539">
        <w:rPr>
          <w:rFonts w:ascii="Book Antiqua" w:eastAsia="Book Antiqua" w:hAnsi="Book Antiqua" w:cs="Book Antiqua"/>
          <w:color w:val="000000"/>
        </w:rPr>
        <w:t xml:space="preserve"> 2019; </w:t>
      </w:r>
      <w:r w:rsidRPr="00406539">
        <w:rPr>
          <w:rFonts w:ascii="Book Antiqua" w:eastAsia="Book Antiqua" w:hAnsi="Book Antiqua" w:cs="Book Antiqua"/>
          <w:b/>
          <w:bCs/>
          <w:color w:val="000000"/>
        </w:rPr>
        <w:t>24</w:t>
      </w:r>
      <w:r w:rsidRPr="00406539">
        <w:rPr>
          <w:rFonts w:ascii="Book Antiqua" w:eastAsia="Book Antiqua" w:hAnsi="Book Antiqua" w:cs="Book Antiqua"/>
          <w:color w:val="000000"/>
        </w:rPr>
        <w:t>: 394-402 [PMID: 30406482 DOI: 10.1007/s10147-018-1365-5]</w:t>
      </w:r>
    </w:p>
    <w:p w14:paraId="5B1EDEE9"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45 </w:t>
      </w:r>
      <w:r w:rsidRPr="00406539">
        <w:rPr>
          <w:rFonts w:ascii="Book Antiqua" w:eastAsia="Book Antiqua" w:hAnsi="Book Antiqua" w:cs="Book Antiqua"/>
          <w:b/>
          <w:bCs/>
          <w:color w:val="000000"/>
        </w:rPr>
        <w:t>De Nardi P</w:t>
      </w:r>
      <w:r w:rsidRPr="00406539">
        <w:rPr>
          <w:rFonts w:ascii="Book Antiqua" w:eastAsia="Book Antiqua" w:hAnsi="Book Antiqua" w:cs="Book Antiqua"/>
          <w:color w:val="000000"/>
        </w:rPr>
        <w:t xml:space="preserve">, Elmore U, Maggi G, Maggiore R, Boni L, Cassinotti E, Fumagalli U, Gardani M, De Pascale S, Parise P, Vignali A, Rosati R. Intraoperative angiography with indocyanine green to assess anastomosis perfusion in patients undergoing laparoscopic colorectal resection: results of a multicenter randomized controlled trial. </w:t>
      </w:r>
      <w:r w:rsidRPr="00406539">
        <w:rPr>
          <w:rFonts w:ascii="Book Antiqua" w:eastAsia="Book Antiqua" w:hAnsi="Book Antiqua" w:cs="Book Antiqua"/>
          <w:i/>
          <w:iCs/>
          <w:color w:val="000000"/>
        </w:rPr>
        <w:t>Surg Endosc</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34</w:t>
      </w:r>
      <w:r w:rsidRPr="00406539">
        <w:rPr>
          <w:rFonts w:ascii="Book Antiqua" w:eastAsia="Book Antiqua" w:hAnsi="Book Antiqua" w:cs="Book Antiqua"/>
          <w:color w:val="000000"/>
        </w:rPr>
        <w:t>: 53-60 [PMID: 30903276 DOI: 10.1007/s00464-019-06730-0]</w:t>
      </w:r>
    </w:p>
    <w:p w14:paraId="4A5A7772"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46 </w:t>
      </w:r>
      <w:r w:rsidRPr="00406539">
        <w:rPr>
          <w:rFonts w:ascii="Book Antiqua" w:eastAsia="Book Antiqua" w:hAnsi="Book Antiqua" w:cs="Book Antiqua"/>
          <w:b/>
          <w:bCs/>
          <w:color w:val="000000"/>
        </w:rPr>
        <w:t>Alekseev M</w:t>
      </w:r>
      <w:r w:rsidRPr="00406539">
        <w:rPr>
          <w:rFonts w:ascii="Book Antiqua" w:eastAsia="Book Antiqua" w:hAnsi="Book Antiqua" w:cs="Book Antiqua"/>
          <w:color w:val="000000"/>
        </w:rPr>
        <w:t xml:space="preserve">, Rybakov E, Shelygin Y, Chernyshov S, Zarodnyuk I. A study investigating the perfusion of colorectal anastomoses using fluorescence angiography: results of the FLAG randomized trial. </w:t>
      </w:r>
      <w:r w:rsidRPr="00406539">
        <w:rPr>
          <w:rFonts w:ascii="Book Antiqua" w:eastAsia="Book Antiqua" w:hAnsi="Book Antiqua" w:cs="Book Antiqua"/>
          <w:i/>
          <w:iCs/>
          <w:color w:val="000000"/>
        </w:rPr>
        <w:t>Colorectal Dis</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22</w:t>
      </w:r>
      <w:r w:rsidRPr="00406539">
        <w:rPr>
          <w:rFonts w:ascii="Book Antiqua" w:eastAsia="Book Antiqua" w:hAnsi="Book Antiqua" w:cs="Book Antiqua"/>
          <w:color w:val="000000"/>
        </w:rPr>
        <w:t>: 1147-1153 [PMID: 32189424 DOI: 10.1111/codi.15037]</w:t>
      </w:r>
    </w:p>
    <w:p w14:paraId="0BA53259"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47 </w:t>
      </w:r>
      <w:r w:rsidRPr="00406539">
        <w:rPr>
          <w:rFonts w:ascii="Book Antiqua" w:eastAsia="Book Antiqua" w:hAnsi="Book Antiqua" w:cs="Book Antiqua"/>
          <w:b/>
          <w:bCs/>
          <w:color w:val="000000"/>
        </w:rPr>
        <w:t>Song M</w:t>
      </w:r>
      <w:r w:rsidRPr="00406539">
        <w:rPr>
          <w:rFonts w:ascii="Book Antiqua" w:eastAsia="Book Antiqua" w:hAnsi="Book Antiqua" w:cs="Book Antiqua"/>
          <w:color w:val="000000"/>
        </w:rPr>
        <w:t xml:space="preserve">, Liu J, Xia D, Yao H, Tian G, Chen X, Liu Y, Jiang Y, Li Z. Assessment of intraoperative use of indocyanine green fluorescence imaging on the incidence of anastomotic leakage after rectal cancer surgery: a PRISMA-compliant systematic review and meta-analysis. </w:t>
      </w:r>
      <w:r w:rsidRPr="00406539">
        <w:rPr>
          <w:rFonts w:ascii="Book Antiqua" w:eastAsia="Book Antiqua" w:hAnsi="Book Antiqua" w:cs="Book Antiqua"/>
          <w:i/>
          <w:iCs/>
          <w:color w:val="000000"/>
        </w:rPr>
        <w:t>Tech Coloproctol</w:t>
      </w:r>
      <w:r w:rsidRPr="00406539">
        <w:rPr>
          <w:rFonts w:ascii="Book Antiqua" w:eastAsia="Book Antiqua" w:hAnsi="Book Antiqua" w:cs="Book Antiqua"/>
          <w:color w:val="000000"/>
        </w:rPr>
        <w:t xml:space="preserve"> 2021; </w:t>
      </w:r>
      <w:r w:rsidRPr="00406539">
        <w:rPr>
          <w:rFonts w:ascii="Book Antiqua" w:eastAsia="Book Antiqua" w:hAnsi="Book Antiqua" w:cs="Book Antiqua"/>
          <w:b/>
          <w:bCs/>
          <w:color w:val="000000"/>
        </w:rPr>
        <w:t>25</w:t>
      </w:r>
      <w:r w:rsidRPr="00406539">
        <w:rPr>
          <w:rFonts w:ascii="Book Antiqua" w:eastAsia="Book Antiqua" w:hAnsi="Book Antiqua" w:cs="Book Antiqua"/>
          <w:color w:val="000000"/>
        </w:rPr>
        <w:t>: 49-58 [PMID: 32885328 DOI: 10.1007/s10151-020-02335-1]</w:t>
      </w:r>
    </w:p>
    <w:p w14:paraId="5B894351"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48 </w:t>
      </w:r>
      <w:r w:rsidRPr="00406539">
        <w:rPr>
          <w:rFonts w:ascii="Book Antiqua" w:eastAsia="Book Antiqua" w:hAnsi="Book Antiqua" w:cs="Book Antiqua"/>
          <w:b/>
          <w:bCs/>
          <w:color w:val="000000"/>
        </w:rPr>
        <w:t>Mizrahi I</w:t>
      </w:r>
      <w:r w:rsidRPr="00406539">
        <w:rPr>
          <w:rFonts w:ascii="Book Antiqua" w:eastAsia="Book Antiqua" w:hAnsi="Book Antiqua" w:cs="Book Antiqua"/>
          <w:color w:val="000000"/>
        </w:rPr>
        <w:t xml:space="preserve">, de Lacy FB, Abu-Gazala M, Fernandez LM, Otero A, Sands DR, Lacy AM, Wexner SD. Transanal total mesorectal excision for rectal cancer with indocyanine green fluorescence angiography. </w:t>
      </w:r>
      <w:r w:rsidRPr="00406539">
        <w:rPr>
          <w:rFonts w:ascii="Book Antiqua" w:eastAsia="Book Antiqua" w:hAnsi="Book Antiqua" w:cs="Book Antiqua"/>
          <w:i/>
          <w:iCs/>
          <w:color w:val="000000"/>
        </w:rPr>
        <w:t>Tech Coloproctol</w:t>
      </w:r>
      <w:r w:rsidRPr="00406539">
        <w:rPr>
          <w:rFonts w:ascii="Book Antiqua" w:eastAsia="Book Antiqua" w:hAnsi="Book Antiqua" w:cs="Book Antiqua"/>
          <w:color w:val="000000"/>
        </w:rPr>
        <w:t xml:space="preserve"> 2018; </w:t>
      </w:r>
      <w:r w:rsidRPr="00406539">
        <w:rPr>
          <w:rFonts w:ascii="Book Antiqua" w:eastAsia="Book Antiqua" w:hAnsi="Book Antiqua" w:cs="Book Antiqua"/>
          <w:b/>
          <w:bCs/>
          <w:color w:val="000000"/>
        </w:rPr>
        <w:t>22</w:t>
      </w:r>
      <w:r w:rsidRPr="00406539">
        <w:rPr>
          <w:rFonts w:ascii="Book Antiqua" w:eastAsia="Book Antiqua" w:hAnsi="Book Antiqua" w:cs="Book Antiqua"/>
          <w:color w:val="000000"/>
        </w:rPr>
        <w:t>: 785-791 [PMID: 30430309 DOI: 10.1007/s10151-018-1869-z]</w:t>
      </w:r>
    </w:p>
    <w:p w14:paraId="3BE8631A"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49 </w:t>
      </w:r>
      <w:r w:rsidRPr="00406539">
        <w:rPr>
          <w:rFonts w:ascii="Book Antiqua" w:eastAsia="Book Antiqua" w:hAnsi="Book Antiqua" w:cs="Book Antiqua"/>
          <w:b/>
          <w:bCs/>
          <w:color w:val="000000"/>
        </w:rPr>
        <w:t>Kim JC</w:t>
      </w:r>
      <w:r w:rsidRPr="00406539">
        <w:rPr>
          <w:rFonts w:ascii="Book Antiqua" w:eastAsia="Book Antiqua" w:hAnsi="Book Antiqua" w:cs="Book Antiqua"/>
          <w:color w:val="000000"/>
        </w:rPr>
        <w:t xml:space="preserve">, Lee JL, Park SH. Interpretative Guidelines and Possible Indications for Indocyanine Green Fluorescence Imaging in Robot-Assisted Sphincter-Saving Operations. </w:t>
      </w:r>
      <w:r w:rsidRPr="00406539">
        <w:rPr>
          <w:rFonts w:ascii="Book Antiqua" w:eastAsia="Book Antiqua" w:hAnsi="Book Antiqua" w:cs="Book Antiqua"/>
          <w:i/>
          <w:iCs/>
          <w:color w:val="000000"/>
        </w:rPr>
        <w:t>Dis Colon Rectum</w:t>
      </w:r>
      <w:r w:rsidRPr="00406539">
        <w:rPr>
          <w:rFonts w:ascii="Book Antiqua" w:eastAsia="Book Antiqua" w:hAnsi="Book Antiqua" w:cs="Book Antiqua"/>
          <w:color w:val="000000"/>
        </w:rPr>
        <w:t xml:space="preserve"> 2017; </w:t>
      </w:r>
      <w:r w:rsidRPr="00406539">
        <w:rPr>
          <w:rFonts w:ascii="Book Antiqua" w:eastAsia="Book Antiqua" w:hAnsi="Book Antiqua" w:cs="Book Antiqua"/>
          <w:b/>
          <w:bCs/>
          <w:color w:val="000000"/>
        </w:rPr>
        <w:t>60</w:t>
      </w:r>
      <w:r w:rsidRPr="00406539">
        <w:rPr>
          <w:rFonts w:ascii="Book Antiqua" w:eastAsia="Book Antiqua" w:hAnsi="Book Antiqua" w:cs="Book Antiqua"/>
          <w:color w:val="000000"/>
        </w:rPr>
        <w:t>: 376-384 [PMID: 28267004 DOI: 10.1097/DCR.0000000000000782]</w:t>
      </w:r>
    </w:p>
    <w:p w14:paraId="5D2EACC4"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50 </w:t>
      </w:r>
      <w:r w:rsidRPr="00406539">
        <w:rPr>
          <w:rFonts w:ascii="Book Antiqua" w:eastAsia="Book Antiqua" w:hAnsi="Book Antiqua" w:cs="Book Antiqua"/>
          <w:b/>
          <w:bCs/>
          <w:color w:val="000000"/>
        </w:rPr>
        <w:t>Sylla P</w:t>
      </w:r>
      <w:r w:rsidRPr="00406539">
        <w:rPr>
          <w:rFonts w:ascii="Book Antiqua" w:eastAsia="Book Antiqua" w:hAnsi="Book Antiqua" w:cs="Book Antiqua"/>
          <w:color w:val="000000"/>
        </w:rPr>
        <w:t xml:space="preserve">, Rattner DW, Delgado S, Lacy AM. NOTES transanal rectal cancer resection using transanal endoscopic microsurgery and laparoscopic assistance. </w:t>
      </w:r>
      <w:r w:rsidRPr="00406539">
        <w:rPr>
          <w:rFonts w:ascii="Book Antiqua" w:eastAsia="Book Antiqua" w:hAnsi="Book Antiqua" w:cs="Book Antiqua"/>
          <w:i/>
          <w:iCs/>
          <w:color w:val="000000"/>
        </w:rPr>
        <w:t>Surg Endosc</w:t>
      </w:r>
      <w:r w:rsidRPr="00406539">
        <w:rPr>
          <w:rFonts w:ascii="Book Antiqua" w:eastAsia="Book Antiqua" w:hAnsi="Book Antiqua" w:cs="Book Antiqua"/>
          <w:color w:val="000000"/>
        </w:rPr>
        <w:t xml:space="preserve"> 2010; </w:t>
      </w:r>
      <w:r w:rsidRPr="00406539">
        <w:rPr>
          <w:rFonts w:ascii="Book Antiqua" w:eastAsia="Book Antiqua" w:hAnsi="Book Antiqua" w:cs="Book Antiqua"/>
          <w:b/>
          <w:bCs/>
          <w:color w:val="000000"/>
        </w:rPr>
        <w:t>24</w:t>
      </w:r>
      <w:r w:rsidRPr="00406539">
        <w:rPr>
          <w:rFonts w:ascii="Book Antiqua" w:eastAsia="Book Antiqua" w:hAnsi="Book Antiqua" w:cs="Book Antiqua"/>
          <w:color w:val="000000"/>
        </w:rPr>
        <w:t>: 1205-1210 [PMID: 20186432 DOI: 10.1007/s00464-010-0965-6]</w:t>
      </w:r>
    </w:p>
    <w:p w14:paraId="62A6D09D"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51 </w:t>
      </w:r>
      <w:r w:rsidRPr="00406539">
        <w:rPr>
          <w:rFonts w:ascii="Book Antiqua" w:eastAsia="Book Antiqua" w:hAnsi="Book Antiqua" w:cs="Book Antiqua"/>
          <w:b/>
          <w:bCs/>
          <w:color w:val="000000"/>
        </w:rPr>
        <w:t>de'Angelis N</w:t>
      </w:r>
      <w:r w:rsidRPr="00406539">
        <w:rPr>
          <w:rFonts w:ascii="Book Antiqua" w:eastAsia="Book Antiqua" w:hAnsi="Book Antiqua" w:cs="Book Antiqua"/>
          <w:color w:val="000000"/>
        </w:rPr>
        <w:t xml:space="preserve">, Portigliotti L, Azoulay D, Brunetti F. Transanal total mesorectal excision for rectal cancer: a single center experience and systematic review of the literature. </w:t>
      </w:r>
      <w:r w:rsidRPr="00406539">
        <w:rPr>
          <w:rFonts w:ascii="Book Antiqua" w:eastAsia="Book Antiqua" w:hAnsi="Book Antiqua" w:cs="Book Antiqua"/>
          <w:i/>
          <w:iCs/>
          <w:color w:val="000000"/>
        </w:rPr>
        <w:t>Langenbecks Arch Surg</w:t>
      </w:r>
      <w:r w:rsidRPr="00406539">
        <w:rPr>
          <w:rFonts w:ascii="Book Antiqua" w:eastAsia="Book Antiqua" w:hAnsi="Book Antiqua" w:cs="Book Antiqua"/>
          <w:color w:val="000000"/>
        </w:rPr>
        <w:t xml:space="preserve"> 2015; </w:t>
      </w:r>
      <w:r w:rsidRPr="00406539">
        <w:rPr>
          <w:rFonts w:ascii="Book Antiqua" w:eastAsia="Book Antiqua" w:hAnsi="Book Antiqua" w:cs="Book Antiqua"/>
          <w:b/>
          <w:bCs/>
          <w:color w:val="000000"/>
        </w:rPr>
        <w:t>400</w:t>
      </w:r>
      <w:r w:rsidRPr="00406539">
        <w:rPr>
          <w:rFonts w:ascii="Book Antiqua" w:eastAsia="Book Antiqua" w:hAnsi="Book Antiqua" w:cs="Book Antiqua"/>
          <w:color w:val="000000"/>
        </w:rPr>
        <w:t>: 945-959 [PMID: 26497544 DOI: 10.1007/s00423-015-1350-7]</w:t>
      </w:r>
    </w:p>
    <w:p w14:paraId="349E0914"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52 </w:t>
      </w:r>
      <w:r w:rsidRPr="00406539">
        <w:rPr>
          <w:rFonts w:ascii="Book Antiqua" w:eastAsia="Book Antiqua" w:hAnsi="Book Antiqua" w:cs="Book Antiqua"/>
          <w:b/>
          <w:bCs/>
          <w:color w:val="000000"/>
        </w:rPr>
        <w:t>Chen CC</w:t>
      </w:r>
      <w:r w:rsidRPr="00406539">
        <w:rPr>
          <w:rFonts w:ascii="Book Antiqua" w:eastAsia="Book Antiqua" w:hAnsi="Book Antiqua" w:cs="Book Antiqua"/>
          <w:color w:val="000000"/>
        </w:rPr>
        <w:t xml:space="preserve">, Lai YL, Jiang JK, Chu CH, Huang IP, Chen WS, Cheng AY, Yang SH. Transanal Total Mesorectal Excision Versus Laparoscopic Surgery for Rectal Cancer Receiving Neoadjuvant Chemoradiation: A Matched Case-Control Study. </w:t>
      </w:r>
      <w:r w:rsidRPr="00406539">
        <w:rPr>
          <w:rFonts w:ascii="Book Antiqua" w:eastAsia="Book Antiqua" w:hAnsi="Book Antiqua" w:cs="Book Antiqua"/>
          <w:i/>
          <w:iCs/>
          <w:color w:val="000000"/>
        </w:rPr>
        <w:t>Ann Surg Oncol</w:t>
      </w:r>
      <w:r w:rsidRPr="00406539">
        <w:rPr>
          <w:rFonts w:ascii="Book Antiqua" w:eastAsia="Book Antiqua" w:hAnsi="Book Antiqua" w:cs="Book Antiqua"/>
          <w:color w:val="000000"/>
        </w:rPr>
        <w:t xml:space="preserve"> 2016; </w:t>
      </w:r>
      <w:r w:rsidRPr="00406539">
        <w:rPr>
          <w:rFonts w:ascii="Book Antiqua" w:eastAsia="Book Antiqua" w:hAnsi="Book Antiqua" w:cs="Book Antiqua"/>
          <w:b/>
          <w:bCs/>
          <w:color w:val="000000"/>
        </w:rPr>
        <w:t>23</w:t>
      </w:r>
      <w:r w:rsidRPr="00406539">
        <w:rPr>
          <w:rFonts w:ascii="Book Antiqua" w:eastAsia="Book Antiqua" w:hAnsi="Book Antiqua" w:cs="Book Antiqua"/>
          <w:color w:val="000000"/>
        </w:rPr>
        <w:t>: 1169-1176 [PMID: 26597369 DOI: 10.1245/s10434-015-4997-y]</w:t>
      </w:r>
    </w:p>
    <w:p w14:paraId="2DCF0947"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53 </w:t>
      </w:r>
      <w:r w:rsidRPr="00406539">
        <w:rPr>
          <w:rFonts w:ascii="Book Antiqua" w:eastAsia="Book Antiqua" w:hAnsi="Book Antiqua" w:cs="Book Antiqua"/>
          <w:b/>
          <w:bCs/>
          <w:color w:val="000000"/>
        </w:rPr>
        <w:t>Al-Taher M</w:t>
      </w:r>
      <w:r w:rsidRPr="00406539">
        <w:rPr>
          <w:rFonts w:ascii="Book Antiqua" w:eastAsia="Book Antiqua" w:hAnsi="Book Antiqua" w:cs="Book Antiqua"/>
          <w:color w:val="000000"/>
        </w:rPr>
        <w:t xml:space="preserve">, Knapen B, Barberio M, Felli E, Gioux S, Bouvy ND, Stassen LPS, Marescaux J, Diana M. Near infrared fluorescence imaging of the urethra: a systematic review of the literature. </w:t>
      </w:r>
      <w:r w:rsidRPr="00406539">
        <w:rPr>
          <w:rFonts w:ascii="Book Antiqua" w:eastAsia="Book Antiqua" w:hAnsi="Book Antiqua" w:cs="Book Antiqua"/>
          <w:i/>
          <w:iCs/>
          <w:color w:val="000000"/>
        </w:rPr>
        <w:t>Minim Invasive Ther Allied Technol</w:t>
      </w:r>
      <w:r w:rsidRPr="00406539">
        <w:rPr>
          <w:rFonts w:ascii="Book Antiqua" w:eastAsia="Book Antiqua" w:hAnsi="Book Antiqua" w:cs="Book Antiqua"/>
          <w:color w:val="000000"/>
        </w:rPr>
        <w:t xml:space="preserve"> 2020: 1-8 [PMID: 33000653 DOI: 10.1080/13645706.2020.1826974]</w:t>
      </w:r>
    </w:p>
    <w:p w14:paraId="7AA3A76E"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54 </w:t>
      </w:r>
      <w:r w:rsidRPr="00406539">
        <w:rPr>
          <w:rFonts w:ascii="Book Antiqua" w:eastAsia="Book Antiqua" w:hAnsi="Book Antiqua" w:cs="Book Antiqua"/>
          <w:b/>
          <w:bCs/>
          <w:color w:val="000000"/>
        </w:rPr>
        <w:t>Atallah S</w:t>
      </w:r>
      <w:r w:rsidRPr="00406539">
        <w:rPr>
          <w:rFonts w:ascii="Book Antiqua" w:eastAsia="Book Antiqua" w:hAnsi="Book Antiqua" w:cs="Book Antiqua"/>
          <w:color w:val="000000"/>
        </w:rPr>
        <w:t xml:space="preserve">, Mabardy A, Volpato AP, Chin T, Sneider J, Monson JRT. Surgery beyond the visible light spectrum: theoretical and applied methods for localization of the male urethra during transanal total mesorectal excision. </w:t>
      </w:r>
      <w:r w:rsidRPr="00406539">
        <w:rPr>
          <w:rFonts w:ascii="Book Antiqua" w:eastAsia="Book Antiqua" w:hAnsi="Book Antiqua" w:cs="Book Antiqua"/>
          <w:i/>
          <w:iCs/>
          <w:color w:val="000000"/>
        </w:rPr>
        <w:t>Tech Coloproctol</w:t>
      </w:r>
      <w:r w:rsidRPr="00406539">
        <w:rPr>
          <w:rFonts w:ascii="Book Antiqua" w:eastAsia="Book Antiqua" w:hAnsi="Book Antiqua" w:cs="Book Antiqua"/>
          <w:color w:val="000000"/>
        </w:rPr>
        <w:t xml:space="preserve"> 2017; </w:t>
      </w:r>
      <w:r w:rsidRPr="00406539">
        <w:rPr>
          <w:rFonts w:ascii="Book Antiqua" w:eastAsia="Book Antiqua" w:hAnsi="Book Antiqua" w:cs="Book Antiqua"/>
          <w:b/>
          <w:bCs/>
          <w:color w:val="000000"/>
        </w:rPr>
        <w:t>21</w:t>
      </w:r>
      <w:r w:rsidRPr="00406539">
        <w:rPr>
          <w:rFonts w:ascii="Book Antiqua" w:eastAsia="Book Antiqua" w:hAnsi="Book Antiqua" w:cs="Book Antiqua"/>
          <w:color w:val="000000"/>
        </w:rPr>
        <w:t>: 413-424 [PMID: 28589242 DOI: 10.1007/s10151-017-1641-9]</w:t>
      </w:r>
    </w:p>
    <w:p w14:paraId="735B2177"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55 </w:t>
      </w:r>
      <w:r w:rsidRPr="00406539">
        <w:rPr>
          <w:rFonts w:ascii="Book Antiqua" w:eastAsia="Book Antiqua" w:hAnsi="Book Antiqua" w:cs="Book Antiqua"/>
          <w:b/>
          <w:bCs/>
          <w:color w:val="000000"/>
        </w:rPr>
        <w:t>Nitta T</w:t>
      </w:r>
      <w:r w:rsidRPr="00406539">
        <w:rPr>
          <w:rFonts w:ascii="Book Antiqua" w:eastAsia="Book Antiqua" w:hAnsi="Book Antiqua" w:cs="Book Antiqua"/>
          <w:color w:val="000000"/>
        </w:rPr>
        <w:t xml:space="preserve">, Tanaka K, Kataoka J, Ohta M, Ishii M, Ishibashi T, Okuda J. Novel technique with the IRIS U kit to prevent urethral injury in patients undergoing transanal total mesorectal excision. </w:t>
      </w:r>
      <w:r w:rsidRPr="00406539">
        <w:rPr>
          <w:rFonts w:ascii="Book Antiqua" w:eastAsia="Book Antiqua" w:hAnsi="Book Antiqua" w:cs="Book Antiqua"/>
          <w:i/>
          <w:iCs/>
          <w:color w:val="000000"/>
        </w:rPr>
        <w:t>Ann Med Surg (Lond)</w:t>
      </w:r>
      <w:r w:rsidRPr="00406539">
        <w:rPr>
          <w:rFonts w:ascii="Book Antiqua" w:eastAsia="Book Antiqua" w:hAnsi="Book Antiqua" w:cs="Book Antiqua"/>
          <w:color w:val="000000"/>
        </w:rPr>
        <w:t xml:space="preserve"> 2019; </w:t>
      </w:r>
      <w:r w:rsidRPr="00406539">
        <w:rPr>
          <w:rFonts w:ascii="Book Antiqua" w:eastAsia="Book Antiqua" w:hAnsi="Book Antiqua" w:cs="Book Antiqua"/>
          <w:b/>
          <w:bCs/>
          <w:color w:val="000000"/>
        </w:rPr>
        <w:t>46</w:t>
      </w:r>
      <w:r w:rsidRPr="00406539">
        <w:rPr>
          <w:rFonts w:ascii="Book Antiqua" w:eastAsia="Book Antiqua" w:hAnsi="Book Antiqua" w:cs="Book Antiqua"/>
          <w:color w:val="000000"/>
        </w:rPr>
        <w:t>: 1-3 [PMID: 31463048 DOI: 10.1016/j.amsu.2019.08.002]</w:t>
      </w:r>
    </w:p>
    <w:p w14:paraId="0A1FD1D6"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56 </w:t>
      </w:r>
      <w:r w:rsidRPr="00406539">
        <w:rPr>
          <w:rFonts w:ascii="Book Antiqua" w:eastAsia="Book Antiqua" w:hAnsi="Book Antiqua" w:cs="Book Antiqua"/>
          <w:b/>
          <w:bCs/>
          <w:color w:val="000000"/>
        </w:rPr>
        <w:t>Barnes TG</w:t>
      </w:r>
      <w:r w:rsidRPr="00406539">
        <w:rPr>
          <w:rFonts w:ascii="Book Antiqua" w:eastAsia="Book Antiqua" w:hAnsi="Book Antiqua" w:cs="Book Antiqua"/>
          <w:color w:val="000000"/>
        </w:rPr>
        <w:t xml:space="preserve">, Penna M, Hompes R, Cunningham C. Fluorescence to highlight the urethra: a human cadaveric study. </w:t>
      </w:r>
      <w:r w:rsidRPr="00406539">
        <w:rPr>
          <w:rFonts w:ascii="Book Antiqua" w:eastAsia="Book Antiqua" w:hAnsi="Book Antiqua" w:cs="Book Antiqua"/>
          <w:i/>
          <w:iCs/>
          <w:color w:val="000000"/>
        </w:rPr>
        <w:t>Tech Coloproctol</w:t>
      </w:r>
      <w:r w:rsidRPr="00406539">
        <w:rPr>
          <w:rFonts w:ascii="Book Antiqua" w:eastAsia="Book Antiqua" w:hAnsi="Book Antiqua" w:cs="Book Antiqua"/>
          <w:color w:val="000000"/>
        </w:rPr>
        <w:t xml:space="preserve"> 2017; </w:t>
      </w:r>
      <w:r w:rsidRPr="00406539">
        <w:rPr>
          <w:rFonts w:ascii="Book Antiqua" w:eastAsia="Book Antiqua" w:hAnsi="Book Antiqua" w:cs="Book Antiqua"/>
          <w:b/>
          <w:bCs/>
          <w:color w:val="000000"/>
        </w:rPr>
        <w:t>21</w:t>
      </w:r>
      <w:r w:rsidRPr="00406539">
        <w:rPr>
          <w:rFonts w:ascii="Book Antiqua" w:eastAsia="Book Antiqua" w:hAnsi="Book Antiqua" w:cs="Book Antiqua"/>
          <w:color w:val="000000"/>
        </w:rPr>
        <w:t>: 439-444 [PMID: 28560481 DOI: 10.1007/s10151-017-1615-y]</w:t>
      </w:r>
    </w:p>
    <w:p w14:paraId="01C1BF1C"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57 </w:t>
      </w:r>
      <w:r w:rsidRPr="00406539">
        <w:rPr>
          <w:rFonts w:ascii="Book Antiqua" w:eastAsia="Book Antiqua" w:hAnsi="Book Antiqua" w:cs="Book Antiqua"/>
          <w:b/>
          <w:bCs/>
          <w:color w:val="000000"/>
        </w:rPr>
        <w:t>Ohta S</w:t>
      </w:r>
      <w:r w:rsidRPr="00406539">
        <w:rPr>
          <w:rFonts w:ascii="Book Antiqua" w:eastAsia="Book Antiqua" w:hAnsi="Book Antiqua" w:cs="Book Antiqua"/>
          <w:color w:val="000000"/>
        </w:rPr>
        <w:t xml:space="preserve">, Nishi M, Tokunaga T, Yoshikawa K, Higashijima J, Miyatani T, Kashihara H, Takasu C, Ishikawa D, Shimada M. Usefulness of an ICG fluorescence catheter system in TaTME for avoiding intraoperative urethral injury. </w:t>
      </w:r>
      <w:r w:rsidRPr="00406539">
        <w:rPr>
          <w:rFonts w:ascii="Book Antiqua" w:eastAsia="Book Antiqua" w:hAnsi="Book Antiqua" w:cs="Book Antiqua"/>
          <w:i/>
          <w:iCs/>
          <w:color w:val="000000"/>
        </w:rPr>
        <w:t>J Med Invest</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67</w:t>
      </w:r>
      <w:r w:rsidRPr="00406539">
        <w:rPr>
          <w:rFonts w:ascii="Book Antiqua" w:eastAsia="Book Antiqua" w:hAnsi="Book Antiqua" w:cs="Book Antiqua"/>
          <w:color w:val="000000"/>
        </w:rPr>
        <w:t>: 285-288 [PMID: 33148903 DOI: 10.2152/jmi.67.285]</w:t>
      </w:r>
    </w:p>
    <w:p w14:paraId="00CD49C7"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58 </w:t>
      </w:r>
      <w:r w:rsidRPr="00406539">
        <w:rPr>
          <w:rFonts w:ascii="Book Antiqua" w:eastAsia="Book Antiqua" w:hAnsi="Book Antiqua" w:cs="Book Antiqua"/>
          <w:b/>
          <w:bCs/>
          <w:color w:val="000000"/>
        </w:rPr>
        <w:t>Barnes TG</w:t>
      </w:r>
      <w:r w:rsidRPr="00406539">
        <w:rPr>
          <w:rFonts w:ascii="Book Antiqua" w:eastAsia="Book Antiqua" w:hAnsi="Book Antiqua" w:cs="Book Antiqua"/>
          <w:color w:val="000000"/>
        </w:rPr>
        <w:t xml:space="preserve">, Volpi D, Cunningham C, Vojnovic B, Hompes R. Improved urethral fluorescence during low rectal surgery: a new dye and a new method. </w:t>
      </w:r>
      <w:r w:rsidRPr="00406539">
        <w:rPr>
          <w:rFonts w:ascii="Book Antiqua" w:eastAsia="Book Antiqua" w:hAnsi="Book Antiqua" w:cs="Book Antiqua"/>
          <w:i/>
          <w:iCs/>
          <w:color w:val="000000"/>
        </w:rPr>
        <w:t>Tech Coloproctol</w:t>
      </w:r>
      <w:r w:rsidRPr="00406539">
        <w:rPr>
          <w:rFonts w:ascii="Book Antiqua" w:eastAsia="Book Antiqua" w:hAnsi="Book Antiqua" w:cs="Book Antiqua"/>
          <w:color w:val="000000"/>
        </w:rPr>
        <w:t xml:space="preserve"> 2018; </w:t>
      </w:r>
      <w:r w:rsidRPr="00406539">
        <w:rPr>
          <w:rFonts w:ascii="Book Antiqua" w:eastAsia="Book Antiqua" w:hAnsi="Book Antiqua" w:cs="Book Antiqua"/>
          <w:b/>
          <w:bCs/>
          <w:color w:val="000000"/>
        </w:rPr>
        <w:t>22</w:t>
      </w:r>
      <w:r w:rsidRPr="00406539">
        <w:rPr>
          <w:rFonts w:ascii="Book Antiqua" w:eastAsia="Book Antiqua" w:hAnsi="Book Antiqua" w:cs="Book Antiqua"/>
          <w:color w:val="000000"/>
        </w:rPr>
        <w:t>: 115-119 [PMID: 29460054 DOI: 10.1007/s10151-018-1757-6]</w:t>
      </w:r>
    </w:p>
    <w:p w14:paraId="5E93F80A"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59 </w:t>
      </w:r>
      <w:r w:rsidRPr="00406539">
        <w:rPr>
          <w:rFonts w:ascii="Book Antiqua" w:eastAsia="Book Antiqua" w:hAnsi="Book Antiqua" w:cs="Book Antiqua"/>
          <w:b/>
          <w:bCs/>
          <w:color w:val="000000"/>
        </w:rPr>
        <w:t>Barberio M</w:t>
      </w:r>
      <w:r w:rsidRPr="00406539">
        <w:rPr>
          <w:rFonts w:ascii="Book Antiqua" w:eastAsia="Book Antiqua" w:hAnsi="Book Antiqua" w:cs="Book Antiqua"/>
          <w:color w:val="000000"/>
        </w:rPr>
        <w:t xml:space="preserve">, Al-Taher M, Forgione A, Hoskere Ashoka A, Felli E, Agnus V, Marescaux J, Klymchenko A, Diana M. A novel method for near-infrared fluorescence imaging of the urethra during perineal and transanal surgery: demonstration in a cadaveric model. </w:t>
      </w:r>
      <w:r w:rsidRPr="00406539">
        <w:rPr>
          <w:rFonts w:ascii="Book Antiqua" w:eastAsia="Book Antiqua" w:hAnsi="Book Antiqua" w:cs="Book Antiqua"/>
          <w:i/>
          <w:iCs/>
          <w:color w:val="000000"/>
        </w:rPr>
        <w:t>Colorectal Dis</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22</w:t>
      </w:r>
      <w:r w:rsidRPr="00406539">
        <w:rPr>
          <w:rFonts w:ascii="Book Antiqua" w:eastAsia="Book Antiqua" w:hAnsi="Book Antiqua" w:cs="Book Antiqua"/>
          <w:color w:val="000000"/>
        </w:rPr>
        <w:t>: 1749-1753 [PMID: 32443182 DOI: 10.1111/codi.15156]</w:t>
      </w:r>
    </w:p>
    <w:p w14:paraId="6D9F7090"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60 </w:t>
      </w:r>
      <w:r w:rsidRPr="00406539">
        <w:rPr>
          <w:rFonts w:ascii="Book Antiqua" w:eastAsia="Book Antiqua" w:hAnsi="Book Antiqua" w:cs="Book Antiqua"/>
          <w:b/>
          <w:bCs/>
          <w:color w:val="000000"/>
        </w:rPr>
        <w:t>Halabi WJ</w:t>
      </w:r>
      <w:r w:rsidRPr="00406539">
        <w:rPr>
          <w:rFonts w:ascii="Book Antiqua" w:eastAsia="Book Antiqua" w:hAnsi="Book Antiqua" w:cs="Book Antiqua"/>
          <w:color w:val="000000"/>
        </w:rPr>
        <w:t xml:space="preserve">, Jafari MD, Nguyen VQ, Carmichael JC, Mills S, Pigazzi A, Stamos MJ. Ureteral injuries in colorectal surgery: an analysis of trends, outcomes, and risk factors over a 10-year period in the United States. </w:t>
      </w:r>
      <w:r w:rsidRPr="00406539">
        <w:rPr>
          <w:rFonts w:ascii="Book Antiqua" w:eastAsia="Book Antiqua" w:hAnsi="Book Antiqua" w:cs="Book Antiqua"/>
          <w:i/>
          <w:iCs/>
          <w:color w:val="000000"/>
        </w:rPr>
        <w:t>Dis Colon Rectum</w:t>
      </w:r>
      <w:r w:rsidRPr="00406539">
        <w:rPr>
          <w:rFonts w:ascii="Book Antiqua" w:eastAsia="Book Antiqua" w:hAnsi="Book Antiqua" w:cs="Book Antiqua"/>
          <w:color w:val="000000"/>
        </w:rPr>
        <w:t xml:space="preserve"> 2014; </w:t>
      </w:r>
      <w:r w:rsidRPr="00406539">
        <w:rPr>
          <w:rFonts w:ascii="Book Antiqua" w:eastAsia="Book Antiqua" w:hAnsi="Book Antiqua" w:cs="Book Antiqua"/>
          <w:b/>
          <w:bCs/>
          <w:color w:val="000000"/>
        </w:rPr>
        <w:t>57</w:t>
      </w:r>
      <w:r w:rsidRPr="00406539">
        <w:rPr>
          <w:rFonts w:ascii="Book Antiqua" w:eastAsia="Book Antiqua" w:hAnsi="Book Antiqua" w:cs="Book Antiqua"/>
          <w:color w:val="000000"/>
        </w:rPr>
        <w:t>: 179-186 [PMID: 24401879 DOI: 10.1097/DCR.0000000000000033]</w:t>
      </w:r>
    </w:p>
    <w:p w14:paraId="18AE48B7"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61 </w:t>
      </w:r>
      <w:r w:rsidRPr="00406539">
        <w:rPr>
          <w:rFonts w:ascii="Book Antiqua" w:eastAsia="Book Antiqua" w:hAnsi="Book Antiqua" w:cs="Book Antiqua"/>
          <w:b/>
          <w:bCs/>
          <w:color w:val="000000"/>
        </w:rPr>
        <w:t>Azioni G</w:t>
      </w:r>
      <w:r w:rsidRPr="00406539">
        <w:rPr>
          <w:rFonts w:ascii="Book Antiqua" w:eastAsia="Book Antiqua" w:hAnsi="Book Antiqua" w:cs="Book Antiqua"/>
          <w:color w:val="000000"/>
        </w:rPr>
        <w:t xml:space="preserve">, Bracale U, Scala A, Capobianco F, Barone M, Rosati M, Pignata G. Laparoscopic ureteroneocystostomy and vesicopsoas hitch for infiltrative ureteral endometriosis. </w:t>
      </w:r>
      <w:r w:rsidRPr="00406539">
        <w:rPr>
          <w:rFonts w:ascii="Book Antiqua" w:eastAsia="Book Antiqua" w:hAnsi="Book Antiqua" w:cs="Book Antiqua"/>
          <w:i/>
          <w:iCs/>
          <w:color w:val="000000"/>
        </w:rPr>
        <w:t>Minim Invasive Ther Allied Technol</w:t>
      </w:r>
      <w:r w:rsidRPr="00406539">
        <w:rPr>
          <w:rFonts w:ascii="Book Antiqua" w:eastAsia="Book Antiqua" w:hAnsi="Book Antiqua" w:cs="Book Antiqua"/>
          <w:color w:val="000000"/>
        </w:rPr>
        <w:t xml:space="preserve"> 2010; </w:t>
      </w:r>
      <w:r w:rsidRPr="00406539">
        <w:rPr>
          <w:rFonts w:ascii="Book Antiqua" w:eastAsia="Book Antiqua" w:hAnsi="Book Antiqua" w:cs="Book Antiqua"/>
          <w:b/>
          <w:bCs/>
          <w:color w:val="000000"/>
        </w:rPr>
        <w:t>19</w:t>
      </w:r>
      <w:r w:rsidRPr="00406539">
        <w:rPr>
          <w:rFonts w:ascii="Book Antiqua" w:eastAsia="Book Antiqua" w:hAnsi="Book Antiqua" w:cs="Book Antiqua"/>
          <w:color w:val="000000"/>
        </w:rPr>
        <w:t>: 292-297 [PMID: 20868303 DOI: 10.3109/13645706.2010.507345]</w:t>
      </w:r>
    </w:p>
    <w:p w14:paraId="71284674"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62 </w:t>
      </w:r>
      <w:r w:rsidRPr="00406539">
        <w:rPr>
          <w:rFonts w:ascii="Book Antiqua" w:eastAsia="Book Antiqua" w:hAnsi="Book Antiqua" w:cs="Book Antiqua"/>
          <w:b/>
          <w:bCs/>
          <w:color w:val="000000"/>
        </w:rPr>
        <w:t>Bracale U</w:t>
      </w:r>
      <w:r w:rsidRPr="00406539">
        <w:rPr>
          <w:rFonts w:ascii="Book Antiqua" w:eastAsia="Book Antiqua" w:hAnsi="Book Antiqua" w:cs="Book Antiqua"/>
          <w:color w:val="000000"/>
        </w:rPr>
        <w:t xml:space="preserve">, Azioni G, Rosati M, Barone M, Pignata G. Deep pelvic endometriosis (Adamyan IV stage): multidisciplinary laparoscopic treatments. </w:t>
      </w:r>
      <w:r w:rsidRPr="00406539">
        <w:rPr>
          <w:rFonts w:ascii="Book Antiqua" w:eastAsia="Book Antiqua" w:hAnsi="Book Antiqua" w:cs="Book Antiqua"/>
          <w:i/>
          <w:iCs/>
          <w:color w:val="000000"/>
        </w:rPr>
        <w:t>Acta Chir Iugosl</w:t>
      </w:r>
      <w:r w:rsidRPr="00406539">
        <w:rPr>
          <w:rFonts w:ascii="Book Antiqua" w:eastAsia="Book Antiqua" w:hAnsi="Book Antiqua" w:cs="Book Antiqua"/>
          <w:color w:val="000000"/>
        </w:rPr>
        <w:t xml:space="preserve"> 2009; </w:t>
      </w:r>
      <w:r w:rsidRPr="00406539">
        <w:rPr>
          <w:rFonts w:ascii="Book Antiqua" w:eastAsia="Book Antiqua" w:hAnsi="Book Antiqua" w:cs="Book Antiqua"/>
          <w:b/>
          <w:bCs/>
          <w:color w:val="000000"/>
        </w:rPr>
        <w:t>56</w:t>
      </w:r>
      <w:r w:rsidRPr="00406539">
        <w:rPr>
          <w:rFonts w:ascii="Book Antiqua" w:eastAsia="Book Antiqua" w:hAnsi="Book Antiqua" w:cs="Book Antiqua"/>
          <w:color w:val="000000"/>
        </w:rPr>
        <w:t>: 41-46 [PMID: 19504988 DOI: 10.2298/aci0901041b]</w:t>
      </w:r>
    </w:p>
    <w:p w14:paraId="3123D643"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63 </w:t>
      </w:r>
      <w:r w:rsidRPr="00406539">
        <w:rPr>
          <w:rFonts w:ascii="Book Antiqua" w:eastAsia="Book Antiqua" w:hAnsi="Book Antiqua" w:cs="Book Antiqua"/>
          <w:b/>
          <w:bCs/>
          <w:color w:val="000000"/>
        </w:rPr>
        <w:t>Croghan SM</w:t>
      </w:r>
      <w:r w:rsidRPr="00406539">
        <w:rPr>
          <w:rFonts w:ascii="Book Antiqua" w:eastAsia="Book Antiqua" w:hAnsi="Book Antiqua" w:cs="Book Antiqua"/>
          <w:color w:val="000000"/>
        </w:rPr>
        <w:t xml:space="preserve">, Zaborowski A, Mohan HM, Mulvin D, McGuire BB, Murphy M, Galvin DJ, Lennon G, Quinlan D, Winter DC. The sentinel stent? A systematic review of the role of prophylactic ureteric stenting prior to colorectal resections. </w:t>
      </w:r>
      <w:r w:rsidRPr="00406539">
        <w:rPr>
          <w:rFonts w:ascii="Book Antiqua" w:eastAsia="Book Antiqua" w:hAnsi="Book Antiqua" w:cs="Book Antiqua"/>
          <w:i/>
          <w:iCs/>
          <w:color w:val="000000"/>
        </w:rPr>
        <w:t>Int J Colorectal Dis</w:t>
      </w:r>
      <w:r w:rsidRPr="00406539">
        <w:rPr>
          <w:rFonts w:ascii="Book Antiqua" w:eastAsia="Book Antiqua" w:hAnsi="Book Antiqua" w:cs="Book Antiqua"/>
          <w:color w:val="000000"/>
        </w:rPr>
        <w:t xml:space="preserve"> 2019; </w:t>
      </w:r>
      <w:r w:rsidRPr="00406539">
        <w:rPr>
          <w:rFonts w:ascii="Book Antiqua" w:eastAsia="Book Antiqua" w:hAnsi="Book Antiqua" w:cs="Book Antiqua"/>
          <w:b/>
          <w:bCs/>
          <w:color w:val="000000"/>
        </w:rPr>
        <w:t>34</w:t>
      </w:r>
      <w:r w:rsidRPr="00406539">
        <w:rPr>
          <w:rFonts w:ascii="Book Antiqua" w:eastAsia="Book Antiqua" w:hAnsi="Book Antiqua" w:cs="Book Antiqua"/>
          <w:color w:val="000000"/>
        </w:rPr>
        <w:t>: 1161-1178 [PMID: 31175421 DOI: 10.1007/s00384-019-03314-1]</w:t>
      </w:r>
    </w:p>
    <w:p w14:paraId="46DFA793"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64 </w:t>
      </w:r>
      <w:r w:rsidRPr="00406539">
        <w:rPr>
          <w:rFonts w:ascii="Book Antiqua" w:eastAsia="Book Antiqua" w:hAnsi="Book Antiqua" w:cs="Book Antiqua"/>
          <w:b/>
          <w:bCs/>
          <w:color w:val="000000"/>
        </w:rPr>
        <w:t>Speicher PJ</w:t>
      </w:r>
      <w:r w:rsidRPr="00406539">
        <w:rPr>
          <w:rFonts w:ascii="Book Antiqua" w:eastAsia="Book Antiqua" w:hAnsi="Book Antiqua" w:cs="Book Antiqua"/>
          <w:color w:val="000000"/>
        </w:rPr>
        <w:t xml:space="preserve">, Goldsmith ZG, Nussbaum DP, Turley RS, Peterson AC, Mantyh CR. Ureteral stenting in laparoscopic colorectal surgery. </w:t>
      </w:r>
      <w:r w:rsidRPr="00406539">
        <w:rPr>
          <w:rFonts w:ascii="Book Antiqua" w:eastAsia="Book Antiqua" w:hAnsi="Book Antiqua" w:cs="Book Antiqua"/>
          <w:i/>
          <w:iCs/>
          <w:color w:val="000000"/>
        </w:rPr>
        <w:t>J Surg Res</w:t>
      </w:r>
      <w:r w:rsidRPr="00406539">
        <w:rPr>
          <w:rFonts w:ascii="Book Antiqua" w:eastAsia="Book Antiqua" w:hAnsi="Book Antiqua" w:cs="Book Antiqua"/>
          <w:color w:val="000000"/>
        </w:rPr>
        <w:t xml:space="preserve"> 2014; </w:t>
      </w:r>
      <w:r w:rsidRPr="00406539">
        <w:rPr>
          <w:rFonts w:ascii="Book Antiqua" w:eastAsia="Book Antiqua" w:hAnsi="Book Antiqua" w:cs="Book Antiqua"/>
          <w:b/>
          <w:bCs/>
          <w:color w:val="000000"/>
        </w:rPr>
        <w:t>190</w:t>
      </w:r>
      <w:r w:rsidRPr="00406539">
        <w:rPr>
          <w:rFonts w:ascii="Book Antiqua" w:eastAsia="Book Antiqua" w:hAnsi="Book Antiqua" w:cs="Book Antiqua"/>
          <w:color w:val="000000"/>
        </w:rPr>
        <w:t>: 98-103 [PMID: 24656474 DOI: 10.1016/j.jss.2014.02.025]</w:t>
      </w:r>
    </w:p>
    <w:p w14:paraId="0D2C8713"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65 </w:t>
      </w:r>
      <w:r w:rsidRPr="00406539">
        <w:rPr>
          <w:rFonts w:ascii="Book Antiqua" w:eastAsia="Book Antiqua" w:hAnsi="Book Antiqua" w:cs="Book Antiqua"/>
          <w:b/>
          <w:bCs/>
          <w:color w:val="000000"/>
        </w:rPr>
        <w:t>Yeung TM</w:t>
      </w:r>
      <w:r w:rsidRPr="00406539">
        <w:rPr>
          <w:rFonts w:ascii="Book Antiqua" w:eastAsia="Book Antiqua" w:hAnsi="Book Antiqua" w:cs="Book Antiqua"/>
          <w:color w:val="000000"/>
        </w:rPr>
        <w:t xml:space="preserve">, Volpi D, Tullis ID, Nicholson GA, Buchs N, Cunningham C, Guy R, Lindsey I, George B, Jones O, Wang LM, Hompes R, Vojnovic B, Hamdy F, Mortensen NJ. Identifying Ureters In Situ Under Fluorescence During Laparoscopic and Open Colorectal Surgery. </w:t>
      </w:r>
      <w:r w:rsidRPr="00406539">
        <w:rPr>
          <w:rFonts w:ascii="Book Antiqua" w:eastAsia="Book Antiqua" w:hAnsi="Book Antiqua" w:cs="Book Antiqua"/>
          <w:i/>
          <w:iCs/>
          <w:color w:val="000000"/>
        </w:rPr>
        <w:t>Ann Surg</w:t>
      </w:r>
      <w:r w:rsidRPr="00406539">
        <w:rPr>
          <w:rFonts w:ascii="Book Antiqua" w:eastAsia="Book Antiqua" w:hAnsi="Book Antiqua" w:cs="Book Antiqua"/>
          <w:color w:val="000000"/>
        </w:rPr>
        <w:t xml:space="preserve"> 2016; </w:t>
      </w:r>
      <w:r w:rsidRPr="00406539">
        <w:rPr>
          <w:rFonts w:ascii="Book Antiqua" w:eastAsia="Book Antiqua" w:hAnsi="Book Antiqua" w:cs="Book Antiqua"/>
          <w:b/>
          <w:bCs/>
          <w:color w:val="000000"/>
        </w:rPr>
        <w:t>263</w:t>
      </w:r>
      <w:r w:rsidRPr="00406539">
        <w:rPr>
          <w:rFonts w:ascii="Book Antiqua" w:eastAsia="Book Antiqua" w:hAnsi="Book Antiqua" w:cs="Book Antiqua"/>
          <w:color w:val="000000"/>
        </w:rPr>
        <w:t>: e1-e2 [PMID: 26672509 DOI: 10.1097/SLA.0000000000001513]</w:t>
      </w:r>
    </w:p>
    <w:p w14:paraId="0046A11F"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66 </w:t>
      </w:r>
      <w:r w:rsidRPr="00406539">
        <w:rPr>
          <w:rFonts w:ascii="Book Antiqua" w:eastAsia="Book Antiqua" w:hAnsi="Book Antiqua" w:cs="Book Antiqua"/>
          <w:b/>
          <w:bCs/>
          <w:color w:val="000000"/>
        </w:rPr>
        <w:t>Al-Taher M</w:t>
      </w:r>
      <w:r w:rsidRPr="00406539">
        <w:rPr>
          <w:rFonts w:ascii="Book Antiqua" w:eastAsia="Book Antiqua" w:hAnsi="Book Antiqua" w:cs="Book Antiqua"/>
          <w:color w:val="000000"/>
        </w:rPr>
        <w:t xml:space="preserve">, van den Bos J, Schols RM, Bouvy ND, Stassen LP. Fluorescence Ureteral Visualization in Human Laparoscopic Colorectal Surgery Using Methylene Blue. </w:t>
      </w:r>
      <w:r w:rsidRPr="00406539">
        <w:rPr>
          <w:rFonts w:ascii="Book Antiqua" w:eastAsia="Book Antiqua" w:hAnsi="Book Antiqua" w:cs="Book Antiqua"/>
          <w:i/>
          <w:iCs/>
          <w:color w:val="000000"/>
        </w:rPr>
        <w:t>J Laparoendosc Adv Surg Tech A</w:t>
      </w:r>
      <w:r w:rsidRPr="00406539">
        <w:rPr>
          <w:rFonts w:ascii="Book Antiqua" w:eastAsia="Book Antiqua" w:hAnsi="Book Antiqua" w:cs="Book Antiqua"/>
          <w:color w:val="000000"/>
        </w:rPr>
        <w:t xml:space="preserve"> 2016; </w:t>
      </w:r>
      <w:r w:rsidRPr="00406539">
        <w:rPr>
          <w:rFonts w:ascii="Book Antiqua" w:eastAsia="Book Antiqua" w:hAnsi="Book Antiqua" w:cs="Book Antiqua"/>
          <w:b/>
          <w:bCs/>
          <w:color w:val="000000"/>
        </w:rPr>
        <w:t>26</w:t>
      </w:r>
      <w:r w:rsidRPr="00406539">
        <w:rPr>
          <w:rFonts w:ascii="Book Antiqua" w:eastAsia="Book Antiqua" w:hAnsi="Book Antiqua" w:cs="Book Antiqua"/>
          <w:color w:val="000000"/>
        </w:rPr>
        <w:t>: 870-875 [PMID: 27575463 DOI: 10.1089/Lap.2016.0264]</w:t>
      </w:r>
    </w:p>
    <w:p w14:paraId="309FE519"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67 </w:t>
      </w:r>
      <w:r w:rsidRPr="00406539">
        <w:rPr>
          <w:rFonts w:ascii="Book Antiqua" w:eastAsia="Book Antiqua" w:hAnsi="Book Antiqua" w:cs="Book Antiqua"/>
          <w:b/>
          <w:bCs/>
          <w:color w:val="000000"/>
        </w:rPr>
        <w:t>Frangioni JV</w:t>
      </w:r>
      <w:r w:rsidRPr="00406539">
        <w:rPr>
          <w:rFonts w:ascii="Book Antiqua" w:eastAsia="Book Antiqua" w:hAnsi="Book Antiqua" w:cs="Book Antiqua"/>
          <w:color w:val="000000"/>
        </w:rPr>
        <w:t xml:space="preserve">. In vivo near-infrared fluorescence imaging. </w:t>
      </w:r>
      <w:r w:rsidRPr="00406539">
        <w:rPr>
          <w:rFonts w:ascii="Book Antiqua" w:eastAsia="Book Antiqua" w:hAnsi="Book Antiqua" w:cs="Book Antiqua"/>
          <w:i/>
          <w:iCs/>
          <w:color w:val="000000"/>
        </w:rPr>
        <w:t>Curr Opin Chem Biol</w:t>
      </w:r>
      <w:r w:rsidRPr="00406539">
        <w:rPr>
          <w:rFonts w:ascii="Book Antiqua" w:eastAsia="Book Antiqua" w:hAnsi="Book Antiqua" w:cs="Book Antiqua"/>
          <w:color w:val="000000"/>
        </w:rPr>
        <w:t xml:space="preserve"> 2003; </w:t>
      </w:r>
      <w:r w:rsidRPr="00406539">
        <w:rPr>
          <w:rFonts w:ascii="Book Antiqua" w:eastAsia="Book Antiqua" w:hAnsi="Book Antiqua" w:cs="Book Antiqua"/>
          <w:b/>
          <w:bCs/>
          <w:color w:val="000000"/>
        </w:rPr>
        <w:t>7</w:t>
      </w:r>
      <w:r w:rsidRPr="00406539">
        <w:rPr>
          <w:rFonts w:ascii="Book Antiqua" w:eastAsia="Book Antiqua" w:hAnsi="Book Antiqua" w:cs="Book Antiqua"/>
          <w:color w:val="000000"/>
        </w:rPr>
        <w:t>: 626-634 [PMID: 14580568 DOI: 10.1016/j.cbpa.2003.08.007]</w:t>
      </w:r>
    </w:p>
    <w:p w14:paraId="0124CAD3"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68 </w:t>
      </w:r>
      <w:r w:rsidRPr="00406539">
        <w:rPr>
          <w:rFonts w:ascii="Book Antiqua" w:eastAsia="Book Antiqua" w:hAnsi="Book Antiqua" w:cs="Book Antiqua"/>
          <w:b/>
          <w:bCs/>
          <w:color w:val="000000"/>
        </w:rPr>
        <w:t>Mandovra P</w:t>
      </w:r>
      <w:r w:rsidRPr="00406539">
        <w:rPr>
          <w:rFonts w:ascii="Book Antiqua" w:eastAsia="Book Antiqua" w:hAnsi="Book Antiqua" w:cs="Book Antiqua"/>
          <w:color w:val="000000"/>
        </w:rPr>
        <w:t xml:space="preserve">, Kalikar V, Patankar RV. Real-Time Visualization of Ureters Using Indocyanine Green During Laparoscopic Surgeries: Can We Make Surgery Safer? </w:t>
      </w:r>
      <w:r w:rsidRPr="00406539">
        <w:rPr>
          <w:rFonts w:ascii="Book Antiqua" w:eastAsia="Book Antiqua" w:hAnsi="Book Antiqua" w:cs="Book Antiqua"/>
          <w:i/>
          <w:iCs/>
          <w:color w:val="000000"/>
        </w:rPr>
        <w:t>Surg Innov</w:t>
      </w:r>
      <w:r w:rsidRPr="00406539">
        <w:rPr>
          <w:rFonts w:ascii="Book Antiqua" w:eastAsia="Book Antiqua" w:hAnsi="Book Antiqua" w:cs="Book Antiqua"/>
          <w:color w:val="000000"/>
        </w:rPr>
        <w:t xml:space="preserve"> 2019; </w:t>
      </w:r>
      <w:r w:rsidRPr="00406539">
        <w:rPr>
          <w:rFonts w:ascii="Book Antiqua" w:eastAsia="Book Antiqua" w:hAnsi="Book Antiqua" w:cs="Book Antiqua"/>
          <w:b/>
          <w:bCs/>
          <w:color w:val="000000"/>
        </w:rPr>
        <w:t>26</w:t>
      </w:r>
      <w:r w:rsidRPr="00406539">
        <w:rPr>
          <w:rFonts w:ascii="Book Antiqua" w:eastAsia="Book Antiqua" w:hAnsi="Book Antiqua" w:cs="Book Antiqua"/>
          <w:color w:val="000000"/>
        </w:rPr>
        <w:t>: 464-468 [PMID: 30734638 DOI: 10.1177/1553350619827152]</w:t>
      </w:r>
    </w:p>
    <w:p w14:paraId="7B85C13D"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69 </w:t>
      </w:r>
      <w:r w:rsidRPr="00406539">
        <w:rPr>
          <w:rFonts w:ascii="Book Antiqua" w:eastAsia="Book Antiqua" w:hAnsi="Book Antiqua" w:cs="Book Antiqua"/>
          <w:b/>
          <w:bCs/>
          <w:color w:val="000000"/>
        </w:rPr>
        <w:t>Siddighi S</w:t>
      </w:r>
      <w:r w:rsidRPr="00406539">
        <w:rPr>
          <w:rFonts w:ascii="Book Antiqua" w:eastAsia="Book Antiqua" w:hAnsi="Book Antiqua" w:cs="Book Antiqua"/>
          <w:color w:val="000000"/>
        </w:rPr>
        <w:t xml:space="preserve">, Yune JJ, Hardesty J. Indocyanine green for intraoperative localization of ureter. </w:t>
      </w:r>
      <w:r w:rsidRPr="00406539">
        <w:rPr>
          <w:rFonts w:ascii="Book Antiqua" w:eastAsia="Book Antiqua" w:hAnsi="Book Antiqua" w:cs="Book Antiqua"/>
          <w:i/>
          <w:iCs/>
          <w:color w:val="000000"/>
        </w:rPr>
        <w:t>Am J Obstet Gynecol</w:t>
      </w:r>
      <w:r w:rsidRPr="00406539">
        <w:rPr>
          <w:rFonts w:ascii="Book Antiqua" w:eastAsia="Book Antiqua" w:hAnsi="Book Antiqua" w:cs="Book Antiqua"/>
          <w:color w:val="000000"/>
        </w:rPr>
        <w:t xml:space="preserve"> 2014; </w:t>
      </w:r>
      <w:r w:rsidRPr="00406539">
        <w:rPr>
          <w:rFonts w:ascii="Book Antiqua" w:eastAsia="Book Antiqua" w:hAnsi="Book Antiqua" w:cs="Book Antiqua"/>
          <w:b/>
          <w:bCs/>
          <w:color w:val="000000"/>
        </w:rPr>
        <w:t>211</w:t>
      </w:r>
      <w:r w:rsidRPr="00406539">
        <w:rPr>
          <w:rFonts w:ascii="Book Antiqua" w:eastAsia="Book Antiqua" w:hAnsi="Book Antiqua" w:cs="Book Antiqua"/>
          <w:color w:val="000000"/>
        </w:rPr>
        <w:t>: 436.e1-436.e2 [PMID: 24835212 DOI: 10.1016/j.ajog.2014.05.017]</w:t>
      </w:r>
    </w:p>
    <w:p w14:paraId="55533107"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70 </w:t>
      </w:r>
      <w:r w:rsidRPr="00406539">
        <w:rPr>
          <w:rFonts w:ascii="Book Antiqua" w:eastAsia="Book Antiqua" w:hAnsi="Book Antiqua" w:cs="Book Antiqua"/>
          <w:b/>
          <w:bCs/>
          <w:color w:val="000000"/>
        </w:rPr>
        <w:t>Foppa C</w:t>
      </w:r>
      <w:r w:rsidRPr="00406539">
        <w:rPr>
          <w:rFonts w:ascii="Book Antiqua" w:eastAsia="Book Antiqua" w:hAnsi="Book Antiqua" w:cs="Book Antiqua"/>
          <w:color w:val="000000"/>
        </w:rPr>
        <w:t xml:space="preserve">, Spinelli A. Ureteric identification with indocyanine green fluorescence in laparoscopic redo pouch surgery. </w:t>
      </w:r>
      <w:r w:rsidRPr="00406539">
        <w:rPr>
          <w:rFonts w:ascii="Book Antiqua" w:eastAsia="Book Antiqua" w:hAnsi="Book Antiqua" w:cs="Book Antiqua"/>
          <w:i/>
          <w:iCs/>
          <w:color w:val="000000"/>
        </w:rPr>
        <w:t>Tech Coloproctol</w:t>
      </w:r>
      <w:r w:rsidRPr="00406539">
        <w:rPr>
          <w:rFonts w:ascii="Book Antiqua" w:eastAsia="Book Antiqua" w:hAnsi="Book Antiqua" w:cs="Book Antiqua"/>
          <w:color w:val="000000"/>
        </w:rPr>
        <w:t xml:space="preserve"> 2018; </w:t>
      </w:r>
      <w:r w:rsidRPr="00406539">
        <w:rPr>
          <w:rFonts w:ascii="Book Antiqua" w:eastAsia="Book Antiqua" w:hAnsi="Book Antiqua" w:cs="Book Antiqua"/>
          <w:b/>
          <w:bCs/>
          <w:color w:val="000000"/>
        </w:rPr>
        <w:t>22</w:t>
      </w:r>
      <w:r w:rsidRPr="00406539">
        <w:rPr>
          <w:rFonts w:ascii="Book Antiqua" w:eastAsia="Book Antiqua" w:hAnsi="Book Antiqua" w:cs="Book Antiqua"/>
          <w:color w:val="000000"/>
        </w:rPr>
        <w:t>: 627-628 [PMID: 30167911 DOI: 10.1007/s10151-018-1838-6]</w:t>
      </w:r>
    </w:p>
    <w:p w14:paraId="738CC643"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71 </w:t>
      </w:r>
      <w:r w:rsidRPr="00406539">
        <w:rPr>
          <w:rFonts w:ascii="Book Antiqua" w:eastAsia="Book Antiqua" w:hAnsi="Book Antiqua" w:cs="Book Antiqua"/>
          <w:b/>
          <w:bCs/>
          <w:color w:val="000000"/>
        </w:rPr>
        <w:t>Kanabur P</w:t>
      </w:r>
      <w:r w:rsidRPr="00406539">
        <w:rPr>
          <w:rFonts w:ascii="Book Antiqua" w:eastAsia="Book Antiqua" w:hAnsi="Book Antiqua" w:cs="Book Antiqua"/>
          <w:color w:val="000000"/>
        </w:rPr>
        <w:t xml:space="preserve">, Chai C, Taylor J. Use of Indocyanine Green for Intraoperative Ureteral Identification in Nonurologic Surgery. </w:t>
      </w:r>
      <w:r w:rsidRPr="00406539">
        <w:rPr>
          <w:rFonts w:ascii="Book Antiqua" w:eastAsia="Book Antiqua" w:hAnsi="Book Antiqua" w:cs="Book Antiqua"/>
          <w:i/>
          <w:iCs/>
          <w:color w:val="000000"/>
        </w:rPr>
        <w:t>JAMA Surg</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155</w:t>
      </w:r>
      <w:r w:rsidRPr="00406539">
        <w:rPr>
          <w:rFonts w:ascii="Book Antiqua" w:eastAsia="Book Antiqua" w:hAnsi="Book Antiqua" w:cs="Book Antiqua"/>
          <w:color w:val="000000"/>
        </w:rPr>
        <w:t>: 520-521 [PMID: 32186665 DOI: 10.1001/jamasurg.2020.0094]</w:t>
      </w:r>
    </w:p>
    <w:p w14:paraId="7A9EE7AE"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72 </w:t>
      </w:r>
      <w:r w:rsidRPr="00406539">
        <w:rPr>
          <w:rFonts w:ascii="Book Antiqua" w:eastAsia="Book Antiqua" w:hAnsi="Book Antiqua" w:cs="Book Antiqua"/>
          <w:b/>
          <w:bCs/>
          <w:color w:val="000000"/>
        </w:rPr>
        <w:t>Lee Z</w:t>
      </w:r>
      <w:r w:rsidRPr="00406539">
        <w:rPr>
          <w:rFonts w:ascii="Book Antiqua" w:eastAsia="Book Antiqua" w:hAnsi="Book Antiqua" w:cs="Book Antiqua"/>
          <w:color w:val="000000"/>
        </w:rPr>
        <w:t xml:space="preserve">, Moore B, Giusto L, Eun DD. Use of indocyanine green during robot-assisted ureteral reconstructions. </w:t>
      </w:r>
      <w:r w:rsidRPr="00406539">
        <w:rPr>
          <w:rFonts w:ascii="Book Antiqua" w:eastAsia="Book Antiqua" w:hAnsi="Book Antiqua" w:cs="Book Antiqua"/>
          <w:i/>
          <w:iCs/>
          <w:color w:val="000000"/>
        </w:rPr>
        <w:t>Eur Urol</w:t>
      </w:r>
      <w:r w:rsidRPr="00406539">
        <w:rPr>
          <w:rFonts w:ascii="Book Antiqua" w:eastAsia="Book Antiqua" w:hAnsi="Book Antiqua" w:cs="Book Antiqua"/>
          <w:color w:val="000000"/>
        </w:rPr>
        <w:t xml:space="preserve"> 2015; </w:t>
      </w:r>
      <w:r w:rsidRPr="00406539">
        <w:rPr>
          <w:rFonts w:ascii="Book Antiqua" w:eastAsia="Book Antiqua" w:hAnsi="Book Antiqua" w:cs="Book Antiqua"/>
          <w:b/>
          <w:bCs/>
          <w:color w:val="000000"/>
        </w:rPr>
        <w:t>67</w:t>
      </w:r>
      <w:r w:rsidRPr="00406539">
        <w:rPr>
          <w:rFonts w:ascii="Book Antiqua" w:eastAsia="Book Antiqua" w:hAnsi="Book Antiqua" w:cs="Book Antiqua"/>
          <w:color w:val="000000"/>
        </w:rPr>
        <w:t>: 291-298 [PMID: 25220372 DOI: 10.1016/j.eururo.2014.08.057]</w:t>
      </w:r>
    </w:p>
    <w:p w14:paraId="3D2AFB6B"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73 </w:t>
      </w:r>
      <w:r w:rsidRPr="00406539">
        <w:rPr>
          <w:rFonts w:ascii="Book Antiqua" w:eastAsia="Book Antiqua" w:hAnsi="Book Antiqua" w:cs="Book Antiqua"/>
          <w:b/>
          <w:bCs/>
          <w:color w:val="000000"/>
        </w:rPr>
        <w:t>White LA</w:t>
      </w:r>
      <w:r w:rsidRPr="00406539">
        <w:rPr>
          <w:rFonts w:ascii="Book Antiqua" w:eastAsia="Book Antiqua" w:hAnsi="Book Antiqua" w:cs="Book Antiqua"/>
          <w:color w:val="000000"/>
        </w:rPr>
        <w:t xml:space="preserve">, Joseph JP, Yang DY, Kelley SR, Mathis KL, Behm K, Viers BR. Intraureteral indocyanine green augments ureteral identification and avoidance during complex robotic-assisted colorectal surgery. </w:t>
      </w:r>
      <w:r w:rsidRPr="00406539">
        <w:rPr>
          <w:rFonts w:ascii="Book Antiqua" w:eastAsia="Book Antiqua" w:hAnsi="Book Antiqua" w:cs="Book Antiqua"/>
          <w:i/>
          <w:iCs/>
          <w:color w:val="000000"/>
        </w:rPr>
        <w:t>Colorectal Dis</w:t>
      </w:r>
      <w:r w:rsidRPr="00406539">
        <w:rPr>
          <w:rFonts w:ascii="Book Antiqua" w:eastAsia="Book Antiqua" w:hAnsi="Book Antiqua" w:cs="Book Antiqua"/>
          <w:color w:val="000000"/>
        </w:rPr>
        <w:t xml:space="preserve"> 2021; </w:t>
      </w:r>
      <w:r w:rsidRPr="00406539">
        <w:rPr>
          <w:rFonts w:ascii="Book Antiqua" w:eastAsia="Book Antiqua" w:hAnsi="Book Antiqua" w:cs="Book Antiqua"/>
          <w:b/>
          <w:bCs/>
          <w:color w:val="000000"/>
        </w:rPr>
        <w:t>23</w:t>
      </w:r>
      <w:r w:rsidRPr="00406539">
        <w:rPr>
          <w:rFonts w:ascii="Book Antiqua" w:eastAsia="Book Antiqua" w:hAnsi="Book Antiqua" w:cs="Book Antiqua"/>
          <w:color w:val="000000"/>
        </w:rPr>
        <w:t>: 718-723 [PMID: 33064915 DOI: 10.1111/codi.15407]</w:t>
      </w:r>
    </w:p>
    <w:p w14:paraId="34FBFF6E"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74 </w:t>
      </w:r>
      <w:r w:rsidRPr="00406539">
        <w:rPr>
          <w:rFonts w:ascii="Book Antiqua" w:eastAsia="Book Antiqua" w:hAnsi="Book Antiqua" w:cs="Book Antiqua"/>
          <w:b/>
          <w:bCs/>
          <w:color w:val="000000"/>
        </w:rPr>
        <w:t>Yellinek S</w:t>
      </w:r>
      <w:r w:rsidRPr="00406539">
        <w:rPr>
          <w:rFonts w:ascii="Book Antiqua" w:eastAsia="Book Antiqua" w:hAnsi="Book Antiqua" w:cs="Book Antiqua"/>
          <w:color w:val="000000"/>
        </w:rPr>
        <w:t xml:space="preserve">, Krizzuk D, J Nogueras J, D Wexner S. Ureteral Injury During Colorectal Surgery: Two Case Reports and a Literature Review. </w:t>
      </w:r>
      <w:r w:rsidRPr="00406539">
        <w:rPr>
          <w:rFonts w:ascii="Book Antiqua" w:eastAsia="Book Antiqua" w:hAnsi="Book Antiqua" w:cs="Book Antiqua"/>
          <w:i/>
          <w:iCs/>
          <w:color w:val="000000"/>
        </w:rPr>
        <w:t>J Anus Rectum Colon</w:t>
      </w:r>
      <w:r w:rsidRPr="00406539">
        <w:rPr>
          <w:rFonts w:ascii="Book Antiqua" w:eastAsia="Book Antiqua" w:hAnsi="Book Antiqua" w:cs="Book Antiqua"/>
          <w:color w:val="000000"/>
        </w:rPr>
        <w:t xml:space="preserve"> 2018; </w:t>
      </w:r>
      <w:r w:rsidRPr="00406539">
        <w:rPr>
          <w:rFonts w:ascii="Book Antiqua" w:eastAsia="Book Antiqua" w:hAnsi="Book Antiqua" w:cs="Book Antiqua"/>
          <w:b/>
          <w:bCs/>
          <w:color w:val="000000"/>
        </w:rPr>
        <w:t>2</w:t>
      </w:r>
      <w:r w:rsidRPr="00406539">
        <w:rPr>
          <w:rFonts w:ascii="Book Antiqua" w:eastAsia="Book Antiqua" w:hAnsi="Book Antiqua" w:cs="Book Antiqua"/>
          <w:color w:val="000000"/>
        </w:rPr>
        <w:t>: 71-76 [PMID: 31559346 DOI: 10.23922/jarc.2017-052]</w:t>
      </w:r>
    </w:p>
    <w:p w14:paraId="4282E458"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75 </w:t>
      </w:r>
      <w:r w:rsidRPr="00406539">
        <w:rPr>
          <w:rFonts w:ascii="Book Antiqua" w:eastAsia="Book Antiqua" w:hAnsi="Book Antiqua" w:cs="Book Antiqua"/>
          <w:b/>
          <w:bCs/>
          <w:color w:val="000000"/>
        </w:rPr>
        <w:t>Dip FD</w:t>
      </w:r>
      <w:r w:rsidRPr="00406539">
        <w:rPr>
          <w:rFonts w:ascii="Book Antiqua" w:eastAsia="Book Antiqua" w:hAnsi="Book Antiqua" w:cs="Book Antiqua"/>
          <w:color w:val="000000"/>
        </w:rPr>
        <w:t xml:space="preserve">, Nahmod M, Anzorena FS, Moreira A, Sarotto L, Ampudia C, Kalaskar SN, Ferraina P, Rosenthal RJ, Wexner SD. Novel technique for identification of ureters using sodium fluorescein. </w:t>
      </w:r>
      <w:r w:rsidRPr="00406539">
        <w:rPr>
          <w:rFonts w:ascii="Book Antiqua" w:eastAsia="Book Antiqua" w:hAnsi="Book Antiqua" w:cs="Book Antiqua"/>
          <w:i/>
          <w:iCs/>
          <w:color w:val="000000"/>
        </w:rPr>
        <w:t>Surg Endosc</w:t>
      </w:r>
      <w:r w:rsidRPr="00406539">
        <w:rPr>
          <w:rFonts w:ascii="Book Antiqua" w:eastAsia="Book Antiqua" w:hAnsi="Book Antiqua" w:cs="Book Antiqua"/>
          <w:color w:val="000000"/>
        </w:rPr>
        <w:t xml:space="preserve"> 2014; </w:t>
      </w:r>
      <w:r w:rsidRPr="00406539">
        <w:rPr>
          <w:rFonts w:ascii="Book Antiqua" w:eastAsia="Book Antiqua" w:hAnsi="Book Antiqua" w:cs="Book Antiqua"/>
          <w:b/>
          <w:bCs/>
          <w:color w:val="000000"/>
        </w:rPr>
        <w:t>28</w:t>
      </w:r>
      <w:r w:rsidRPr="00406539">
        <w:rPr>
          <w:rFonts w:ascii="Book Antiqua" w:eastAsia="Book Antiqua" w:hAnsi="Book Antiqua" w:cs="Book Antiqua"/>
          <w:color w:val="000000"/>
        </w:rPr>
        <w:t>: 2730-2733 [PMID: 24737531 DOI: 10.1007/s00464-014-3519-5]</w:t>
      </w:r>
    </w:p>
    <w:p w14:paraId="327EE574"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76 </w:t>
      </w:r>
      <w:r w:rsidRPr="00406539">
        <w:rPr>
          <w:rFonts w:ascii="Book Antiqua" w:eastAsia="Book Antiqua" w:hAnsi="Book Antiqua" w:cs="Book Antiqua"/>
          <w:b/>
          <w:bCs/>
          <w:color w:val="000000"/>
        </w:rPr>
        <w:t>Al-Taher M</w:t>
      </w:r>
      <w:r w:rsidRPr="00406539">
        <w:rPr>
          <w:rFonts w:ascii="Book Antiqua" w:eastAsia="Book Antiqua" w:hAnsi="Book Antiqua" w:cs="Book Antiqua"/>
          <w:color w:val="000000"/>
        </w:rPr>
        <w:t xml:space="preserve">, van den Bos J, Schols RM, Kubat B, Bouvy ND, Stassen LPS. Evaluation of a novel dye for near-infrared fluorescence delineation of the ureters during laparoscopy. </w:t>
      </w:r>
      <w:r w:rsidRPr="00406539">
        <w:rPr>
          <w:rFonts w:ascii="Book Antiqua" w:eastAsia="Book Antiqua" w:hAnsi="Book Antiqua" w:cs="Book Antiqua"/>
          <w:i/>
          <w:iCs/>
          <w:color w:val="000000"/>
        </w:rPr>
        <w:t>BJS Open</w:t>
      </w:r>
      <w:r w:rsidRPr="00406539">
        <w:rPr>
          <w:rFonts w:ascii="Book Antiqua" w:eastAsia="Book Antiqua" w:hAnsi="Book Antiqua" w:cs="Book Antiqua"/>
          <w:color w:val="000000"/>
        </w:rPr>
        <w:t xml:space="preserve"> 2018; </w:t>
      </w:r>
      <w:r w:rsidRPr="00406539">
        <w:rPr>
          <w:rFonts w:ascii="Book Antiqua" w:eastAsia="Book Antiqua" w:hAnsi="Book Antiqua" w:cs="Book Antiqua"/>
          <w:b/>
          <w:bCs/>
          <w:color w:val="000000"/>
        </w:rPr>
        <w:t>2</w:t>
      </w:r>
      <w:r w:rsidRPr="00406539">
        <w:rPr>
          <w:rFonts w:ascii="Book Antiqua" w:eastAsia="Book Antiqua" w:hAnsi="Book Antiqua" w:cs="Book Antiqua"/>
          <w:color w:val="000000"/>
        </w:rPr>
        <w:t>: 254-261 [PMID: 30079395 DOI: 10.1002/bjs5.59]</w:t>
      </w:r>
    </w:p>
    <w:p w14:paraId="493552AE"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77 </w:t>
      </w:r>
      <w:r w:rsidRPr="00406539">
        <w:rPr>
          <w:rFonts w:ascii="Book Antiqua" w:eastAsia="Book Antiqua" w:hAnsi="Book Antiqua" w:cs="Book Antiqua"/>
          <w:b/>
          <w:bCs/>
          <w:color w:val="000000"/>
        </w:rPr>
        <w:t>Portnoy E</w:t>
      </w:r>
      <w:r w:rsidRPr="00406539">
        <w:rPr>
          <w:rFonts w:ascii="Book Antiqua" w:eastAsia="Book Antiqua" w:hAnsi="Book Antiqua" w:cs="Book Antiqua"/>
          <w:color w:val="000000"/>
        </w:rPr>
        <w:t xml:space="preserve">, Nizri E, Golenser J, Shmuel M, Magdassi S, Eyal S. Imaging the urinary pathways in mice by liposomal indocyanine green. </w:t>
      </w:r>
      <w:r w:rsidRPr="00406539">
        <w:rPr>
          <w:rFonts w:ascii="Book Antiqua" w:eastAsia="Book Antiqua" w:hAnsi="Book Antiqua" w:cs="Book Antiqua"/>
          <w:i/>
          <w:iCs/>
          <w:color w:val="000000"/>
        </w:rPr>
        <w:t>Nanomedicine</w:t>
      </w:r>
      <w:r w:rsidRPr="00406539">
        <w:rPr>
          <w:rFonts w:ascii="Book Antiqua" w:eastAsia="Book Antiqua" w:hAnsi="Book Antiqua" w:cs="Book Antiqua"/>
          <w:color w:val="000000"/>
        </w:rPr>
        <w:t xml:space="preserve"> 2015; </w:t>
      </w:r>
      <w:r w:rsidRPr="00406539">
        <w:rPr>
          <w:rFonts w:ascii="Book Antiqua" w:eastAsia="Book Antiqua" w:hAnsi="Book Antiqua" w:cs="Book Antiqua"/>
          <w:b/>
          <w:bCs/>
          <w:color w:val="000000"/>
        </w:rPr>
        <w:t>11</w:t>
      </w:r>
      <w:r w:rsidRPr="00406539">
        <w:rPr>
          <w:rFonts w:ascii="Book Antiqua" w:eastAsia="Book Antiqua" w:hAnsi="Book Antiqua" w:cs="Book Antiqua"/>
          <w:color w:val="000000"/>
        </w:rPr>
        <w:t>: 1057-1064 [PMID: 25791809 DOI: 10.1016/j.nano.2015.02.019]</w:t>
      </w:r>
    </w:p>
    <w:p w14:paraId="1DB1B840"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78 </w:t>
      </w:r>
      <w:r w:rsidRPr="00406539">
        <w:rPr>
          <w:rFonts w:ascii="Book Antiqua" w:eastAsia="Book Antiqua" w:hAnsi="Book Antiqua" w:cs="Book Antiqua"/>
          <w:b/>
          <w:bCs/>
          <w:color w:val="000000"/>
        </w:rPr>
        <w:t>Friedman-Levi Y</w:t>
      </w:r>
      <w:r w:rsidRPr="00406539">
        <w:rPr>
          <w:rFonts w:ascii="Book Antiqua" w:eastAsia="Book Antiqua" w:hAnsi="Book Antiqua" w:cs="Book Antiqua"/>
          <w:color w:val="000000"/>
        </w:rPr>
        <w:t xml:space="preserve">, Larush L, Diana M, Marchegiani F, Marescaux J, Goder N, Lahat G, Klausner J, Eyal S, Magdassi S, Nizri E. Optimization of liposomal indocyanine green for imaging of the urinary pathways and a proof of concept in a pig model. </w:t>
      </w:r>
      <w:r w:rsidRPr="00406539">
        <w:rPr>
          <w:rFonts w:ascii="Book Antiqua" w:eastAsia="Book Antiqua" w:hAnsi="Book Antiqua" w:cs="Book Antiqua"/>
          <w:i/>
          <w:iCs/>
          <w:color w:val="000000"/>
        </w:rPr>
        <w:t>Surg Endosc</w:t>
      </w:r>
      <w:r w:rsidRPr="00406539">
        <w:rPr>
          <w:rFonts w:ascii="Book Antiqua" w:eastAsia="Book Antiqua" w:hAnsi="Book Antiqua" w:cs="Book Antiqua"/>
          <w:color w:val="000000"/>
        </w:rPr>
        <w:t xml:space="preserve"> 2018; </w:t>
      </w:r>
      <w:r w:rsidRPr="00406539">
        <w:rPr>
          <w:rFonts w:ascii="Book Antiqua" w:eastAsia="Book Antiqua" w:hAnsi="Book Antiqua" w:cs="Book Antiqua"/>
          <w:b/>
          <w:bCs/>
          <w:color w:val="000000"/>
        </w:rPr>
        <w:t>32</w:t>
      </w:r>
      <w:r w:rsidRPr="00406539">
        <w:rPr>
          <w:rFonts w:ascii="Book Antiqua" w:eastAsia="Book Antiqua" w:hAnsi="Book Antiqua" w:cs="Book Antiqua"/>
          <w:color w:val="000000"/>
        </w:rPr>
        <w:t>: 963-970 [PMID: 28779247 DOI: 10.1007/s00464-017-5773-9]</w:t>
      </w:r>
    </w:p>
    <w:p w14:paraId="45F63D53"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79 </w:t>
      </w:r>
      <w:r w:rsidRPr="00406539">
        <w:rPr>
          <w:rFonts w:ascii="Book Antiqua" w:eastAsia="Book Antiqua" w:hAnsi="Book Antiqua" w:cs="Book Antiqua"/>
          <w:b/>
          <w:bCs/>
          <w:color w:val="000000"/>
        </w:rPr>
        <w:t>Kim TH</w:t>
      </w:r>
      <w:r w:rsidRPr="00406539">
        <w:rPr>
          <w:rFonts w:ascii="Book Antiqua" w:eastAsia="Book Antiqua" w:hAnsi="Book Antiqua" w:cs="Book Antiqua"/>
          <w:color w:val="000000"/>
        </w:rPr>
        <w:t xml:space="preserve">, Jeong SY, Choi DH, Kim DY, Jung KH, Moon SH, Chang HJ, Lim SB, Choi HS, Park JG. Lateral lymph node metastasis is a major cause of locoregional recurrence in rectal cancer treated with preoperative chemoradiotherapy and curative resection. </w:t>
      </w:r>
      <w:r w:rsidRPr="00406539">
        <w:rPr>
          <w:rFonts w:ascii="Book Antiqua" w:eastAsia="Book Antiqua" w:hAnsi="Book Antiqua" w:cs="Book Antiqua"/>
          <w:i/>
          <w:iCs/>
          <w:color w:val="000000"/>
        </w:rPr>
        <w:t>Ann Surg Oncol</w:t>
      </w:r>
      <w:r w:rsidRPr="00406539">
        <w:rPr>
          <w:rFonts w:ascii="Book Antiqua" w:eastAsia="Book Antiqua" w:hAnsi="Book Antiqua" w:cs="Book Antiqua"/>
          <w:color w:val="000000"/>
        </w:rPr>
        <w:t xml:space="preserve"> 2008; </w:t>
      </w:r>
      <w:r w:rsidRPr="00406539">
        <w:rPr>
          <w:rFonts w:ascii="Book Antiqua" w:eastAsia="Book Antiqua" w:hAnsi="Book Antiqua" w:cs="Book Antiqua"/>
          <w:b/>
          <w:bCs/>
          <w:color w:val="000000"/>
        </w:rPr>
        <w:t>15</w:t>
      </w:r>
      <w:r w:rsidRPr="00406539">
        <w:rPr>
          <w:rFonts w:ascii="Book Antiqua" w:eastAsia="Book Antiqua" w:hAnsi="Book Antiqua" w:cs="Book Antiqua"/>
          <w:color w:val="000000"/>
        </w:rPr>
        <w:t>: 729-737 [PMID: 18057989 DOI: 10.1245/s10434-007-9696-x]</w:t>
      </w:r>
    </w:p>
    <w:p w14:paraId="129B7D56"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80 </w:t>
      </w:r>
      <w:r w:rsidRPr="00406539">
        <w:rPr>
          <w:rFonts w:ascii="Book Antiqua" w:eastAsia="Book Antiqua" w:hAnsi="Book Antiqua" w:cs="Book Antiqua"/>
          <w:b/>
          <w:bCs/>
          <w:color w:val="000000"/>
        </w:rPr>
        <w:t>Hashiguchi Y</w:t>
      </w:r>
      <w:r w:rsidRPr="00406539">
        <w:rPr>
          <w:rFonts w:ascii="Book Antiqua" w:eastAsia="Book Antiqua" w:hAnsi="Book Antiqua" w:cs="Book Antiqua"/>
          <w:color w:val="000000"/>
        </w:rPr>
        <w:t xml:space="preserve">, Muro K, Saito Y, Ito Y, Ajioka Y, Hamaguchi T, Hasegawa K, Hotta K, Ishida H, Ishiguro M, Ishihara S, Kanemitsu Y, Kinugasa Y, Murofushi K, Nakajima TE, Oka S, Tanaka T, Taniguchi H, Tsuji A, Uehara K, Ueno H, Yamanaka T, Yamazaki K, Yoshida M, Yoshino T, Itabashi M, Sakamaki K, Sano K, Shimada Y, Tanaka S, Uetake H, Yamaguchi S, Yamaguchi N, Kobayashi H, Matsuda K, Kotake K, Sugihara K; Japanese Society for Cancer of the Colon and Rectum. Japanese Society for Cancer of the Colon and Rectum (JSCCR) guidelines 2019 for the treatment of colorectal cancer. </w:t>
      </w:r>
      <w:r w:rsidRPr="00406539">
        <w:rPr>
          <w:rFonts w:ascii="Book Antiqua" w:eastAsia="Book Antiqua" w:hAnsi="Book Antiqua" w:cs="Book Antiqua"/>
          <w:i/>
          <w:iCs/>
          <w:color w:val="000000"/>
        </w:rPr>
        <w:t>Int J Clin Oncol</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25</w:t>
      </w:r>
      <w:r w:rsidRPr="00406539">
        <w:rPr>
          <w:rFonts w:ascii="Book Antiqua" w:eastAsia="Book Antiqua" w:hAnsi="Book Antiqua" w:cs="Book Antiqua"/>
          <w:color w:val="000000"/>
        </w:rPr>
        <w:t>: 1-42 [PMID: 31203527 DOI: 10.1007/s10147-019-01485-z]</w:t>
      </w:r>
    </w:p>
    <w:p w14:paraId="7223FA18"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81 </w:t>
      </w:r>
      <w:r w:rsidRPr="00406539">
        <w:rPr>
          <w:rFonts w:ascii="Book Antiqua" w:eastAsia="Book Antiqua" w:hAnsi="Book Antiqua" w:cs="Book Antiqua"/>
          <w:b/>
          <w:bCs/>
          <w:color w:val="000000"/>
        </w:rPr>
        <w:t>Fujita S</w:t>
      </w:r>
      <w:r w:rsidRPr="00406539">
        <w:rPr>
          <w:rFonts w:ascii="Book Antiqua" w:eastAsia="Book Antiqua" w:hAnsi="Book Antiqua" w:cs="Book Antiqua"/>
          <w:color w:val="000000"/>
        </w:rPr>
        <w:t xml:space="preserve">, Mizusawa J, Kanemitsu Y, Ito M, Kinugasa Y, Komori K, Ohue M, Ota M, Akazai Y, Shiozawa M, Yamaguchi T, Bandou H, Katsumata K, Murata K, Akagi Y, Takiguchi N, Saida Y, Nakamura K, Fukuda H, Akasu T, Moriya Y; Colorectal Cancer Study Group of Japan Clinical Oncology Group. Mesorectal Excision With or Without Lateral Lymph Node Dissection for Clinical Stage II/III Lower Rectal Cancer (JCOG0212): A Multicenter, Randomized Controlled, Noninferiority Trial. </w:t>
      </w:r>
      <w:r w:rsidRPr="00406539">
        <w:rPr>
          <w:rFonts w:ascii="Book Antiqua" w:eastAsia="Book Antiqua" w:hAnsi="Book Antiqua" w:cs="Book Antiqua"/>
          <w:i/>
          <w:iCs/>
          <w:color w:val="000000"/>
        </w:rPr>
        <w:t>Ann Surg</w:t>
      </w:r>
      <w:r w:rsidRPr="00406539">
        <w:rPr>
          <w:rFonts w:ascii="Book Antiqua" w:eastAsia="Book Antiqua" w:hAnsi="Book Antiqua" w:cs="Book Antiqua"/>
          <w:color w:val="000000"/>
        </w:rPr>
        <w:t xml:space="preserve"> 2017; </w:t>
      </w:r>
      <w:r w:rsidRPr="00406539">
        <w:rPr>
          <w:rFonts w:ascii="Book Antiqua" w:eastAsia="Book Antiqua" w:hAnsi="Book Antiqua" w:cs="Book Antiqua"/>
          <w:b/>
          <w:bCs/>
          <w:color w:val="000000"/>
        </w:rPr>
        <w:t>266</w:t>
      </w:r>
      <w:r w:rsidRPr="00406539">
        <w:rPr>
          <w:rFonts w:ascii="Book Antiqua" w:eastAsia="Book Antiqua" w:hAnsi="Book Antiqua" w:cs="Book Antiqua"/>
          <w:color w:val="000000"/>
        </w:rPr>
        <w:t>: 201-207 [PMID: 28288057 DOI: 10.1097/SLA.0000000000002212]</w:t>
      </w:r>
    </w:p>
    <w:p w14:paraId="693E7136"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82 </w:t>
      </w:r>
      <w:r w:rsidRPr="00406539">
        <w:rPr>
          <w:rFonts w:ascii="Book Antiqua" w:eastAsia="Book Antiqua" w:hAnsi="Book Antiqua" w:cs="Book Antiqua"/>
          <w:b/>
          <w:bCs/>
          <w:color w:val="000000"/>
        </w:rPr>
        <w:t>Watanabe J</w:t>
      </w:r>
      <w:r w:rsidRPr="00406539">
        <w:rPr>
          <w:rFonts w:ascii="Book Antiqua" w:eastAsia="Book Antiqua" w:hAnsi="Book Antiqua" w:cs="Book Antiqua"/>
          <w:color w:val="000000"/>
        </w:rPr>
        <w:t xml:space="preserve">, Ota M, Suwa Y, Ishibe A, Masui H, Nagahori K. Real-Time Indocyanine Green Fluorescence Imaging-Guided Complete Mesocolic Excision in Laparoscopic Flexural Colon Cancer Surgery. </w:t>
      </w:r>
      <w:r w:rsidRPr="00406539">
        <w:rPr>
          <w:rFonts w:ascii="Book Antiqua" w:eastAsia="Book Antiqua" w:hAnsi="Book Antiqua" w:cs="Book Antiqua"/>
          <w:i/>
          <w:iCs/>
          <w:color w:val="000000"/>
        </w:rPr>
        <w:t>Dis Colon Rectum</w:t>
      </w:r>
      <w:r w:rsidRPr="00406539">
        <w:rPr>
          <w:rFonts w:ascii="Book Antiqua" w:eastAsia="Book Antiqua" w:hAnsi="Book Antiqua" w:cs="Book Antiqua"/>
          <w:color w:val="000000"/>
        </w:rPr>
        <w:t xml:space="preserve"> 2016; </w:t>
      </w:r>
      <w:r w:rsidRPr="00406539">
        <w:rPr>
          <w:rFonts w:ascii="Book Antiqua" w:eastAsia="Book Antiqua" w:hAnsi="Book Antiqua" w:cs="Book Antiqua"/>
          <w:b/>
          <w:bCs/>
          <w:color w:val="000000"/>
        </w:rPr>
        <w:t>59</w:t>
      </w:r>
      <w:r w:rsidRPr="00406539">
        <w:rPr>
          <w:rFonts w:ascii="Book Antiqua" w:eastAsia="Book Antiqua" w:hAnsi="Book Antiqua" w:cs="Book Antiqua"/>
          <w:color w:val="000000"/>
        </w:rPr>
        <w:t>: 701-705 [PMID: 27270525 DOI: 10.1097/DCR.0000000000000608]</w:t>
      </w:r>
    </w:p>
    <w:p w14:paraId="1B8A269F"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83 </w:t>
      </w:r>
      <w:r w:rsidRPr="00406539">
        <w:rPr>
          <w:rFonts w:ascii="Book Antiqua" w:eastAsia="Book Antiqua" w:hAnsi="Book Antiqua" w:cs="Book Antiqua"/>
          <w:b/>
          <w:bCs/>
          <w:color w:val="000000"/>
        </w:rPr>
        <w:t>Park SY</w:t>
      </w:r>
      <w:r w:rsidRPr="00406539">
        <w:rPr>
          <w:rFonts w:ascii="Book Antiqua" w:eastAsia="Book Antiqua" w:hAnsi="Book Antiqua" w:cs="Book Antiqua"/>
          <w:color w:val="000000"/>
        </w:rPr>
        <w:t xml:space="preserve">, Park JS, Kim HJ, Woo IT, Park IK, Choi GS. Indocyanine Green Fluorescence Imaging-Guided Laparoscopic Surgery Could Achieve Radical D3 Dissection in Patients With Advanced Right-Sided Colon Cancer. </w:t>
      </w:r>
      <w:r w:rsidRPr="00406539">
        <w:rPr>
          <w:rFonts w:ascii="Book Antiqua" w:eastAsia="Book Antiqua" w:hAnsi="Book Antiqua" w:cs="Book Antiqua"/>
          <w:i/>
          <w:iCs/>
          <w:color w:val="000000"/>
        </w:rPr>
        <w:t>Dis Colon Rectum</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63</w:t>
      </w:r>
      <w:r w:rsidRPr="00406539">
        <w:rPr>
          <w:rFonts w:ascii="Book Antiqua" w:eastAsia="Book Antiqua" w:hAnsi="Book Antiqua" w:cs="Book Antiqua"/>
          <w:color w:val="000000"/>
        </w:rPr>
        <w:t>: 441-449 [PMID: 31996582 DOI: 10.1097/DCR.0000000000001597]</w:t>
      </w:r>
    </w:p>
    <w:p w14:paraId="1DF85ADC"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84 </w:t>
      </w:r>
      <w:r w:rsidRPr="00406539">
        <w:rPr>
          <w:rFonts w:ascii="Book Antiqua" w:eastAsia="Book Antiqua" w:hAnsi="Book Antiqua" w:cs="Book Antiqua"/>
          <w:b/>
          <w:bCs/>
          <w:color w:val="000000"/>
        </w:rPr>
        <w:t>Zhou SC</w:t>
      </w:r>
      <w:r w:rsidRPr="00406539">
        <w:rPr>
          <w:rFonts w:ascii="Book Antiqua" w:eastAsia="Book Antiqua" w:hAnsi="Book Antiqua" w:cs="Book Antiqua"/>
          <w:color w:val="000000"/>
        </w:rPr>
        <w:t xml:space="preserve">, Tian YT, Wang XW, Zhao CD, Ma S, Jiang J, Li EN, Zhou HT, Liu Q, Liang JW, Zhou ZX, Wang XS. Application of indocyanine green-enhanced near-infrared fluorescence-guided imaging in laparoscopic lateral pelvic lymph node dissection for middle-low rectal cancer. </w:t>
      </w:r>
      <w:r w:rsidRPr="00406539">
        <w:rPr>
          <w:rFonts w:ascii="Book Antiqua" w:eastAsia="Book Antiqua" w:hAnsi="Book Antiqua" w:cs="Book Antiqua"/>
          <w:i/>
          <w:iCs/>
          <w:color w:val="000000"/>
        </w:rPr>
        <w:t>World J Gastroenterol</w:t>
      </w:r>
      <w:r w:rsidRPr="00406539">
        <w:rPr>
          <w:rFonts w:ascii="Book Antiqua" w:eastAsia="Book Antiqua" w:hAnsi="Book Antiqua" w:cs="Book Antiqua"/>
          <w:color w:val="000000"/>
        </w:rPr>
        <w:t xml:space="preserve"> 2019; </w:t>
      </w:r>
      <w:r w:rsidRPr="00406539">
        <w:rPr>
          <w:rFonts w:ascii="Book Antiqua" w:eastAsia="Book Antiqua" w:hAnsi="Book Antiqua" w:cs="Book Antiqua"/>
          <w:b/>
          <w:bCs/>
          <w:color w:val="000000"/>
        </w:rPr>
        <w:t>25</w:t>
      </w:r>
      <w:r w:rsidRPr="00406539">
        <w:rPr>
          <w:rFonts w:ascii="Book Antiqua" w:eastAsia="Book Antiqua" w:hAnsi="Book Antiqua" w:cs="Book Antiqua"/>
          <w:color w:val="000000"/>
        </w:rPr>
        <w:t>: 4502-4511 [PMID: 31496628 DOI: 10.3748/wjg.v25.i31.4502]</w:t>
      </w:r>
    </w:p>
    <w:p w14:paraId="5BC26D22"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85 </w:t>
      </w:r>
      <w:r w:rsidRPr="00406539">
        <w:rPr>
          <w:rFonts w:ascii="Book Antiqua" w:eastAsia="Book Antiqua" w:hAnsi="Book Antiqua" w:cs="Book Antiqua"/>
          <w:b/>
          <w:bCs/>
          <w:color w:val="000000"/>
        </w:rPr>
        <w:t>Kim HJ</w:t>
      </w:r>
      <w:r w:rsidRPr="00406539">
        <w:rPr>
          <w:rFonts w:ascii="Book Antiqua" w:eastAsia="Book Antiqua" w:hAnsi="Book Antiqua" w:cs="Book Antiqua"/>
          <w:color w:val="000000"/>
        </w:rPr>
        <w:t xml:space="preserve">, Park JS, Choi GS, Park SY, Lee HJ. Fluorescence-guided Robotic Total Mesorectal Excision with Lateral Pelvic Lymph Node Dissection in Locally Advanced Rectal Cancer: A Video Presentation. </w:t>
      </w:r>
      <w:r w:rsidRPr="00406539">
        <w:rPr>
          <w:rFonts w:ascii="Book Antiqua" w:eastAsia="Book Antiqua" w:hAnsi="Book Antiqua" w:cs="Book Antiqua"/>
          <w:i/>
          <w:iCs/>
          <w:color w:val="000000"/>
        </w:rPr>
        <w:t>Dis Colon Rectum</w:t>
      </w:r>
      <w:r w:rsidRPr="00406539">
        <w:rPr>
          <w:rFonts w:ascii="Book Antiqua" w:eastAsia="Book Antiqua" w:hAnsi="Book Antiqua" w:cs="Book Antiqua"/>
          <w:color w:val="000000"/>
        </w:rPr>
        <w:t xml:space="preserve"> 2017; </w:t>
      </w:r>
      <w:r w:rsidRPr="00406539">
        <w:rPr>
          <w:rFonts w:ascii="Book Antiqua" w:eastAsia="Book Antiqua" w:hAnsi="Book Antiqua" w:cs="Book Antiqua"/>
          <w:b/>
          <w:bCs/>
          <w:color w:val="000000"/>
        </w:rPr>
        <w:t>60</w:t>
      </w:r>
      <w:r w:rsidRPr="00406539">
        <w:rPr>
          <w:rFonts w:ascii="Book Antiqua" w:eastAsia="Book Antiqua" w:hAnsi="Book Antiqua" w:cs="Book Antiqua"/>
          <w:color w:val="000000"/>
        </w:rPr>
        <w:t>: 1332-1333 [PMID: 29112571 DOI: 10.1097/DCR.0000000000000936]</w:t>
      </w:r>
    </w:p>
    <w:p w14:paraId="4CE18891"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86 </w:t>
      </w:r>
      <w:r w:rsidRPr="00406539">
        <w:rPr>
          <w:rFonts w:ascii="Book Antiqua" w:eastAsia="Book Antiqua" w:hAnsi="Book Antiqua" w:cs="Book Antiqua"/>
          <w:b/>
          <w:bCs/>
          <w:color w:val="000000"/>
        </w:rPr>
        <w:t>Kawada K</w:t>
      </w:r>
      <w:r w:rsidRPr="00406539">
        <w:rPr>
          <w:rFonts w:ascii="Book Antiqua" w:eastAsia="Book Antiqua" w:hAnsi="Book Antiqua" w:cs="Book Antiqua"/>
          <w:color w:val="000000"/>
        </w:rPr>
        <w:t xml:space="preserve">, Yoshitomi M, Inamoto S, Sakai Y. Indocyanine Green Fluorescence-Guided Laparoscopic Lateral Lymph Node Dissection for Rectal Cancer. </w:t>
      </w:r>
      <w:r w:rsidRPr="00406539">
        <w:rPr>
          <w:rFonts w:ascii="Book Antiqua" w:eastAsia="Book Antiqua" w:hAnsi="Book Antiqua" w:cs="Book Antiqua"/>
          <w:i/>
          <w:iCs/>
          <w:color w:val="000000"/>
        </w:rPr>
        <w:t>Dis Colon Rectum</w:t>
      </w:r>
      <w:r w:rsidRPr="00406539">
        <w:rPr>
          <w:rFonts w:ascii="Book Antiqua" w:eastAsia="Book Antiqua" w:hAnsi="Book Antiqua" w:cs="Book Antiqua"/>
          <w:color w:val="000000"/>
        </w:rPr>
        <w:t xml:space="preserve"> 2019; </w:t>
      </w:r>
      <w:r w:rsidRPr="00406539">
        <w:rPr>
          <w:rFonts w:ascii="Book Antiqua" w:eastAsia="Book Antiqua" w:hAnsi="Book Antiqua" w:cs="Book Antiqua"/>
          <w:b/>
          <w:bCs/>
          <w:color w:val="000000"/>
        </w:rPr>
        <w:t>62</w:t>
      </w:r>
      <w:r w:rsidRPr="00406539">
        <w:rPr>
          <w:rFonts w:ascii="Book Antiqua" w:eastAsia="Book Antiqua" w:hAnsi="Book Antiqua" w:cs="Book Antiqua"/>
          <w:color w:val="000000"/>
        </w:rPr>
        <w:t>: 1401 [PMID: 31596765 DOI: 10.1097/DCR.0000000000001475]</w:t>
      </w:r>
    </w:p>
    <w:p w14:paraId="03410D01"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87 </w:t>
      </w:r>
      <w:r w:rsidRPr="00406539">
        <w:rPr>
          <w:rFonts w:ascii="Book Antiqua" w:eastAsia="Book Antiqua" w:hAnsi="Book Antiqua" w:cs="Book Antiqua"/>
          <w:b/>
          <w:bCs/>
          <w:color w:val="000000"/>
        </w:rPr>
        <w:t>Kazanowski M</w:t>
      </w:r>
      <w:r w:rsidRPr="00406539">
        <w:rPr>
          <w:rFonts w:ascii="Book Antiqua" w:eastAsia="Book Antiqua" w:hAnsi="Book Antiqua" w:cs="Book Antiqua"/>
          <w:color w:val="000000"/>
        </w:rPr>
        <w:t xml:space="preserve">, Al Furajii H, Cahill RA. Near-infrared laparoscopic fluorescence for pelvic side wall delta mapping in patients with rectal cancer--'PINPOINT' nodal assessment. </w:t>
      </w:r>
      <w:r w:rsidRPr="00406539">
        <w:rPr>
          <w:rFonts w:ascii="Book Antiqua" w:eastAsia="Book Antiqua" w:hAnsi="Book Antiqua" w:cs="Book Antiqua"/>
          <w:i/>
          <w:iCs/>
          <w:color w:val="000000"/>
        </w:rPr>
        <w:t>Colorectal Dis</w:t>
      </w:r>
      <w:r w:rsidRPr="00406539">
        <w:rPr>
          <w:rFonts w:ascii="Book Antiqua" w:eastAsia="Book Antiqua" w:hAnsi="Book Antiqua" w:cs="Book Antiqua"/>
          <w:color w:val="000000"/>
        </w:rPr>
        <w:t xml:space="preserve"> 2015; </w:t>
      </w:r>
      <w:r w:rsidRPr="00406539">
        <w:rPr>
          <w:rFonts w:ascii="Book Antiqua" w:eastAsia="Book Antiqua" w:hAnsi="Book Antiqua" w:cs="Book Antiqua"/>
          <w:b/>
          <w:bCs/>
          <w:color w:val="000000"/>
        </w:rPr>
        <w:t>17 Suppl 3</w:t>
      </w:r>
      <w:r w:rsidRPr="00406539">
        <w:rPr>
          <w:rFonts w:ascii="Book Antiqua" w:eastAsia="Book Antiqua" w:hAnsi="Book Antiqua" w:cs="Book Antiqua"/>
          <w:color w:val="000000"/>
        </w:rPr>
        <w:t>: 32-35 [PMID: 26394741 DOI: 10.1111/codi.13030]</w:t>
      </w:r>
    </w:p>
    <w:p w14:paraId="719C892C"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88 </w:t>
      </w:r>
      <w:r w:rsidRPr="00406539">
        <w:rPr>
          <w:rFonts w:ascii="Book Antiqua" w:eastAsia="Book Antiqua" w:hAnsi="Book Antiqua" w:cs="Book Antiqua"/>
          <w:b/>
          <w:bCs/>
          <w:color w:val="000000"/>
        </w:rPr>
        <w:t>van der Pas MH</w:t>
      </w:r>
      <w:r w:rsidRPr="00406539">
        <w:rPr>
          <w:rFonts w:ascii="Book Antiqua" w:eastAsia="Book Antiqua" w:hAnsi="Book Antiqua" w:cs="Book Antiqua"/>
          <w:color w:val="000000"/>
        </w:rPr>
        <w:t xml:space="preserve">, Meijer S, Hoekstra OS, Riphagen II, de Vet HC, Knol DL, van Grieken NC, Meijerink WJ. Sentinel-lymph-node procedure in colon and rectal cancer: a systematic review and meta-analysis. </w:t>
      </w:r>
      <w:r w:rsidRPr="00406539">
        <w:rPr>
          <w:rFonts w:ascii="Book Antiqua" w:eastAsia="Book Antiqua" w:hAnsi="Book Antiqua" w:cs="Book Antiqua"/>
          <w:i/>
          <w:iCs/>
          <w:color w:val="000000"/>
        </w:rPr>
        <w:t>Lancet Oncol</w:t>
      </w:r>
      <w:r w:rsidRPr="00406539">
        <w:rPr>
          <w:rFonts w:ascii="Book Antiqua" w:eastAsia="Book Antiqua" w:hAnsi="Book Antiqua" w:cs="Book Antiqua"/>
          <w:color w:val="000000"/>
        </w:rPr>
        <w:t xml:space="preserve"> 2011; </w:t>
      </w:r>
      <w:r w:rsidRPr="00406539">
        <w:rPr>
          <w:rFonts w:ascii="Book Antiqua" w:eastAsia="Book Antiqua" w:hAnsi="Book Antiqua" w:cs="Book Antiqua"/>
          <w:b/>
          <w:bCs/>
          <w:color w:val="000000"/>
        </w:rPr>
        <w:t>12</w:t>
      </w:r>
      <w:r w:rsidRPr="00406539">
        <w:rPr>
          <w:rFonts w:ascii="Book Antiqua" w:eastAsia="Book Antiqua" w:hAnsi="Book Antiqua" w:cs="Book Antiqua"/>
          <w:color w:val="000000"/>
        </w:rPr>
        <w:t>: 540-550 [PMID: 21549638 DOI: 10.1016/S1470-2045(11)70075-4]</w:t>
      </w:r>
    </w:p>
    <w:p w14:paraId="1D474477"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89 </w:t>
      </w:r>
      <w:r w:rsidRPr="00406539">
        <w:rPr>
          <w:rFonts w:ascii="Book Antiqua" w:eastAsia="Book Antiqua" w:hAnsi="Book Antiqua" w:cs="Book Antiqua"/>
          <w:b/>
          <w:bCs/>
          <w:color w:val="000000"/>
        </w:rPr>
        <w:t>Joosten JJ</w:t>
      </w:r>
      <w:r w:rsidRPr="00406539">
        <w:rPr>
          <w:rFonts w:ascii="Book Antiqua" w:eastAsia="Book Antiqua" w:hAnsi="Book Antiqua" w:cs="Book Antiqua"/>
          <w:color w:val="000000"/>
        </w:rPr>
        <w:t xml:space="preserve">, Strobbe LJ, Wauters CA, Pruszczynski M, Wobbes T, Ruers TJ. Intraoperative lymphatic mapping and the sentinel node concept in colorectal carcinoma. </w:t>
      </w:r>
      <w:r w:rsidRPr="00406539">
        <w:rPr>
          <w:rFonts w:ascii="Book Antiqua" w:eastAsia="Book Antiqua" w:hAnsi="Book Antiqua" w:cs="Book Antiqua"/>
          <w:i/>
          <w:iCs/>
          <w:color w:val="000000"/>
        </w:rPr>
        <w:t>Br J Surg</w:t>
      </w:r>
      <w:r w:rsidRPr="00406539">
        <w:rPr>
          <w:rFonts w:ascii="Book Antiqua" w:eastAsia="Book Antiqua" w:hAnsi="Book Antiqua" w:cs="Book Antiqua"/>
          <w:color w:val="000000"/>
        </w:rPr>
        <w:t xml:space="preserve"> 1999; </w:t>
      </w:r>
      <w:r w:rsidRPr="00406539">
        <w:rPr>
          <w:rFonts w:ascii="Book Antiqua" w:eastAsia="Book Antiqua" w:hAnsi="Book Antiqua" w:cs="Book Antiqua"/>
          <w:b/>
          <w:bCs/>
          <w:color w:val="000000"/>
        </w:rPr>
        <w:t>86</w:t>
      </w:r>
      <w:r w:rsidRPr="00406539">
        <w:rPr>
          <w:rFonts w:ascii="Book Antiqua" w:eastAsia="Book Antiqua" w:hAnsi="Book Antiqua" w:cs="Book Antiqua"/>
          <w:color w:val="000000"/>
        </w:rPr>
        <w:t>: 482-486 [PMID: 10215818 DOI: 10.1046/j.1365-2168.1999.01051.x]</w:t>
      </w:r>
    </w:p>
    <w:p w14:paraId="521A4DCA"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90 </w:t>
      </w:r>
      <w:r w:rsidRPr="00406539">
        <w:rPr>
          <w:rFonts w:ascii="Book Antiqua" w:eastAsia="Book Antiqua" w:hAnsi="Book Antiqua" w:cs="Book Antiqua"/>
          <w:b/>
          <w:bCs/>
          <w:color w:val="000000"/>
        </w:rPr>
        <w:t>Nastro P</w:t>
      </w:r>
      <w:r w:rsidRPr="00406539">
        <w:rPr>
          <w:rFonts w:ascii="Book Antiqua" w:eastAsia="Book Antiqua" w:hAnsi="Book Antiqua" w:cs="Book Antiqua"/>
          <w:color w:val="000000"/>
        </w:rPr>
        <w:t xml:space="preserve">, Sodo M, Dodaro CA, Gargiulo S, Acampa W, Bracale U, Renda A. Intraoperative radiochromoguided mapping of sentinel lymph node in colon cancer. </w:t>
      </w:r>
      <w:r w:rsidRPr="00406539">
        <w:rPr>
          <w:rFonts w:ascii="Book Antiqua" w:eastAsia="Book Antiqua" w:hAnsi="Book Antiqua" w:cs="Book Antiqua"/>
          <w:i/>
          <w:iCs/>
          <w:color w:val="000000"/>
        </w:rPr>
        <w:t>Tumori</w:t>
      </w:r>
      <w:r w:rsidRPr="00406539">
        <w:rPr>
          <w:rFonts w:ascii="Book Antiqua" w:eastAsia="Book Antiqua" w:hAnsi="Book Antiqua" w:cs="Book Antiqua"/>
          <w:color w:val="000000"/>
        </w:rPr>
        <w:t xml:space="preserve"> 2002; </w:t>
      </w:r>
      <w:r w:rsidRPr="00406539">
        <w:rPr>
          <w:rFonts w:ascii="Book Antiqua" w:eastAsia="Book Antiqua" w:hAnsi="Book Antiqua" w:cs="Book Antiqua"/>
          <w:b/>
          <w:bCs/>
          <w:color w:val="000000"/>
        </w:rPr>
        <w:t>88</w:t>
      </w:r>
      <w:r w:rsidRPr="00406539">
        <w:rPr>
          <w:rFonts w:ascii="Book Antiqua" w:eastAsia="Book Antiqua" w:hAnsi="Book Antiqua" w:cs="Book Antiqua"/>
          <w:color w:val="000000"/>
        </w:rPr>
        <w:t>: 352-353 [PMID: 12400991]</w:t>
      </w:r>
    </w:p>
    <w:p w14:paraId="56271FF0"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91 </w:t>
      </w:r>
      <w:r w:rsidRPr="00406539">
        <w:rPr>
          <w:rFonts w:ascii="Book Antiqua" w:eastAsia="Book Antiqua" w:hAnsi="Book Antiqua" w:cs="Book Antiqua"/>
          <w:b/>
          <w:bCs/>
          <w:color w:val="000000"/>
        </w:rPr>
        <w:t>Cahill RA</w:t>
      </w:r>
      <w:r w:rsidRPr="00406539">
        <w:rPr>
          <w:rFonts w:ascii="Book Antiqua" w:eastAsia="Book Antiqua" w:hAnsi="Book Antiqua" w:cs="Book Antiqua"/>
          <w:color w:val="000000"/>
        </w:rPr>
        <w:t xml:space="preserve">, Anderson M, Wang LM, Lindsey I, Cunningham C, Mortensen NJ. Near-infrared (NIR) laparoscopy for intraoperative lymphatic road-mapping and sentinel node identification during definitive surgical resection of early-stage colorectal neoplasia. </w:t>
      </w:r>
      <w:r w:rsidRPr="00406539">
        <w:rPr>
          <w:rFonts w:ascii="Book Antiqua" w:eastAsia="Book Antiqua" w:hAnsi="Book Antiqua" w:cs="Book Antiqua"/>
          <w:i/>
          <w:iCs/>
          <w:color w:val="000000"/>
        </w:rPr>
        <w:t>Surg Endosc</w:t>
      </w:r>
      <w:r w:rsidRPr="00406539">
        <w:rPr>
          <w:rFonts w:ascii="Book Antiqua" w:eastAsia="Book Antiqua" w:hAnsi="Book Antiqua" w:cs="Book Antiqua"/>
          <w:color w:val="000000"/>
        </w:rPr>
        <w:t xml:space="preserve"> 2012; </w:t>
      </w:r>
      <w:r w:rsidRPr="00406539">
        <w:rPr>
          <w:rFonts w:ascii="Book Antiqua" w:eastAsia="Book Antiqua" w:hAnsi="Book Antiqua" w:cs="Book Antiqua"/>
          <w:b/>
          <w:bCs/>
          <w:color w:val="000000"/>
        </w:rPr>
        <w:t>26</w:t>
      </w:r>
      <w:r w:rsidRPr="00406539">
        <w:rPr>
          <w:rFonts w:ascii="Book Antiqua" w:eastAsia="Book Antiqua" w:hAnsi="Book Antiqua" w:cs="Book Antiqua"/>
          <w:color w:val="000000"/>
        </w:rPr>
        <w:t>: 197-204 [PMID: 21853392 DOI: 10.1007/s00464-011-1854-3]</w:t>
      </w:r>
    </w:p>
    <w:p w14:paraId="3601270F"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92 </w:t>
      </w:r>
      <w:r w:rsidRPr="00406539">
        <w:rPr>
          <w:rFonts w:ascii="Book Antiqua" w:eastAsia="Book Antiqua" w:hAnsi="Book Antiqua" w:cs="Book Antiqua"/>
          <w:b/>
          <w:bCs/>
          <w:color w:val="000000"/>
        </w:rPr>
        <w:t>Noura S</w:t>
      </w:r>
      <w:r w:rsidRPr="00406539">
        <w:rPr>
          <w:rFonts w:ascii="Book Antiqua" w:eastAsia="Book Antiqua" w:hAnsi="Book Antiqua" w:cs="Book Antiqua"/>
          <w:color w:val="000000"/>
        </w:rPr>
        <w:t xml:space="preserve">, Ohue M, Seki Y, Tanaka K, Motoori M, Kishi K, Miyashiro I, Ohigashi H, Yano M, Ishikawa O, Miyamoto Y. Feasibility of a lateral region sentinel node biopsy of lower rectal cancer guided by indocyanine green using a near-infrared camera system. </w:t>
      </w:r>
      <w:r w:rsidRPr="00406539">
        <w:rPr>
          <w:rFonts w:ascii="Book Antiqua" w:eastAsia="Book Antiqua" w:hAnsi="Book Antiqua" w:cs="Book Antiqua"/>
          <w:i/>
          <w:iCs/>
          <w:color w:val="000000"/>
        </w:rPr>
        <w:t>Ann Surg Oncol</w:t>
      </w:r>
      <w:r w:rsidRPr="00406539">
        <w:rPr>
          <w:rFonts w:ascii="Book Antiqua" w:eastAsia="Book Antiqua" w:hAnsi="Book Antiqua" w:cs="Book Antiqua"/>
          <w:color w:val="000000"/>
        </w:rPr>
        <w:t xml:space="preserve"> 2010; </w:t>
      </w:r>
      <w:r w:rsidRPr="00406539">
        <w:rPr>
          <w:rFonts w:ascii="Book Antiqua" w:eastAsia="Book Antiqua" w:hAnsi="Book Antiqua" w:cs="Book Antiqua"/>
          <w:b/>
          <w:bCs/>
          <w:color w:val="000000"/>
        </w:rPr>
        <w:t>17</w:t>
      </w:r>
      <w:r w:rsidRPr="00406539">
        <w:rPr>
          <w:rFonts w:ascii="Book Antiqua" w:eastAsia="Book Antiqua" w:hAnsi="Book Antiqua" w:cs="Book Antiqua"/>
          <w:color w:val="000000"/>
        </w:rPr>
        <w:t>: 144-151 [PMID: 19774415 DOI: 10.1245/s10434-009-0711-2]</w:t>
      </w:r>
    </w:p>
    <w:p w14:paraId="6544415D"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93 </w:t>
      </w:r>
      <w:r w:rsidRPr="00406539">
        <w:rPr>
          <w:rFonts w:ascii="Book Antiqua" w:eastAsia="Book Antiqua" w:hAnsi="Book Antiqua" w:cs="Book Antiqua"/>
          <w:b/>
          <w:bCs/>
          <w:color w:val="000000"/>
        </w:rPr>
        <w:t>Handgraaf HJ</w:t>
      </w:r>
      <w:r w:rsidRPr="00406539">
        <w:rPr>
          <w:rFonts w:ascii="Book Antiqua" w:eastAsia="Book Antiqua" w:hAnsi="Book Antiqua" w:cs="Book Antiqua"/>
          <w:color w:val="000000"/>
        </w:rPr>
        <w:t xml:space="preserve">, Boogerd LS, Verbeek FP, Tummers QR, Hardwick JC, Baeten CI, Frangioni JV, van de Velde CJ, Vahrmeijer AL. Intraoperative fluorescence imaging to localize tumors and sentinel lymph nodes in rectal cancer. </w:t>
      </w:r>
      <w:r w:rsidRPr="00406539">
        <w:rPr>
          <w:rFonts w:ascii="Book Antiqua" w:eastAsia="Book Antiqua" w:hAnsi="Book Antiqua" w:cs="Book Antiqua"/>
          <w:i/>
          <w:iCs/>
          <w:color w:val="000000"/>
        </w:rPr>
        <w:t>Minim Invasive Ther Allied Technol</w:t>
      </w:r>
      <w:r w:rsidRPr="00406539">
        <w:rPr>
          <w:rFonts w:ascii="Book Antiqua" w:eastAsia="Book Antiqua" w:hAnsi="Book Antiqua" w:cs="Book Antiqua"/>
          <w:color w:val="000000"/>
        </w:rPr>
        <w:t xml:space="preserve"> 2016; </w:t>
      </w:r>
      <w:r w:rsidRPr="00406539">
        <w:rPr>
          <w:rFonts w:ascii="Book Antiqua" w:eastAsia="Book Antiqua" w:hAnsi="Book Antiqua" w:cs="Book Antiqua"/>
          <w:b/>
          <w:bCs/>
          <w:color w:val="000000"/>
        </w:rPr>
        <w:t>25</w:t>
      </w:r>
      <w:r w:rsidRPr="00406539">
        <w:rPr>
          <w:rFonts w:ascii="Book Antiqua" w:eastAsia="Book Antiqua" w:hAnsi="Book Antiqua" w:cs="Book Antiqua"/>
          <w:color w:val="000000"/>
        </w:rPr>
        <w:t>: 48-53 [PMID: 25950124 DOI: 10.3109/13645706.2015.1042389]</w:t>
      </w:r>
    </w:p>
    <w:p w14:paraId="068C819A"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94 </w:t>
      </w:r>
      <w:r w:rsidRPr="00406539">
        <w:rPr>
          <w:rFonts w:ascii="Book Antiqua" w:eastAsia="Book Antiqua" w:hAnsi="Book Antiqua" w:cs="Book Antiqua"/>
          <w:b/>
          <w:bCs/>
          <w:color w:val="000000"/>
        </w:rPr>
        <w:t>Braat AE</w:t>
      </w:r>
      <w:r w:rsidRPr="00406539">
        <w:rPr>
          <w:rFonts w:ascii="Book Antiqua" w:eastAsia="Book Antiqua" w:hAnsi="Book Antiqua" w:cs="Book Antiqua"/>
          <w:color w:val="000000"/>
        </w:rPr>
        <w:t xml:space="preserve">, Oosterhuis JW, Moll FC, de Vries JE, Wiggers T. Sentinel node detection after preoperative short-course radiotherapy in rectal carcinoma is not reliable. </w:t>
      </w:r>
      <w:r w:rsidRPr="00406539">
        <w:rPr>
          <w:rFonts w:ascii="Book Antiqua" w:eastAsia="Book Antiqua" w:hAnsi="Book Antiqua" w:cs="Book Antiqua"/>
          <w:i/>
          <w:iCs/>
          <w:color w:val="000000"/>
        </w:rPr>
        <w:t>Br J Surg</w:t>
      </w:r>
      <w:r w:rsidRPr="00406539">
        <w:rPr>
          <w:rFonts w:ascii="Book Antiqua" w:eastAsia="Book Antiqua" w:hAnsi="Book Antiqua" w:cs="Book Antiqua"/>
          <w:color w:val="000000"/>
        </w:rPr>
        <w:t xml:space="preserve"> 2005; </w:t>
      </w:r>
      <w:r w:rsidRPr="00406539">
        <w:rPr>
          <w:rFonts w:ascii="Book Antiqua" w:eastAsia="Book Antiqua" w:hAnsi="Book Antiqua" w:cs="Book Antiqua"/>
          <w:b/>
          <w:bCs/>
          <w:color w:val="000000"/>
        </w:rPr>
        <w:t>92</w:t>
      </w:r>
      <w:r w:rsidRPr="00406539">
        <w:rPr>
          <w:rFonts w:ascii="Book Antiqua" w:eastAsia="Book Antiqua" w:hAnsi="Book Antiqua" w:cs="Book Antiqua"/>
          <w:color w:val="000000"/>
        </w:rPr>
        <w:t>: 1533-1538 [PMID: 16231281 DOI: 10.1002/bjs.5169]</w:t>
      </w:r>
    </w:p>
    <w:p w14:paraId="5754AB3D"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95 </w:t>
      </w:r>
      <w:r w:rsidRPr="00406539">
        <w:rPr>
          <w:rFonts w:ascii="Book Antiqua" w:eastAsia="Book Antiqua" w:hAnsi="Book Antiqua" w:cs="Book Antiqua"/>
          <w:b/>
          <w:bCs/>
          <w:color w:val="000000"/>
        </w:rPr>
        <w:t>Nagata J</w:t>
      </w:r>
      <w:r w:rsidRPr="00406539">
        <w:rPr>
          <w:rFonts w:ascii="Book Antiqua" w:eastAsia="Book Antiqua" w:hAnsi="Book Antiqua" w:cs="Book Antiqua"/>
          <w:color w:val="000000"/>
        </w:rPr>
        <w:t xml:space="preserve">, Fukunaga Y, Akiyoshi T, Konishi T, Fujimoto Y, Nagayama S, Yamamoto N, Ueno M. Colonic Marking With Near-Infrared, Light-Emitting, Diode-Activated Indocyanine Green for Laparoscopic Colorectal Surgery. </w:t>
      </w:r>
      <w:r w:rsidRPr="00406539">
        <w:rPr>
          <w:rFonts w:ascii="Book Antiqua" w:eastAsia="Book Antiqua" w:hAnsi="Book Antiqua" w:cs="Book Antiqua"/>
          <w:i/>
          <w:iCs/>
          <w:color w:val="000000"/>
        </w:rPr>
        <w:t>Dis Colon Rectum</w:t>
      </w:r>
      <w:r w:rsidRPr="00406539">
        <w:rPr>
          <w:rFonts w:ascii="Book Antiqua" w:eastAsia="Book Antiqua" w:hAnsi="Book Antiqua" w:cs="Book Antiqua"/>
          <w:color w:val="000000"/>
        </w:rPr>
        <w:t xml:space="preserve"> 2016; </w:t>
      </w:r>
      <w:r w:rsidRPr="00406539">
        <w:rPr>
          <w:rFonts w:ascii="Book Antiqua" w:eastAsia="Book Antiqua" w:hAnsi="Book Antiqua" w:cs="Book Antiqua"/>
          <w:b/>
          <w:bCs/>
          <w:color w:val="000000"/>
        </w:rPr>
        <w:t>59</w:t>
      </w:r>
      <w:r w:rsidRPr="00406539">
        <w:rPr>
          <w:rFonts w:ascii="Book Antiqua" w:eastAsia="Book Antiqua" w:hAnsi="Book Antiqua" w:cs="Book Antiqua"/>
          <w:color w:val="000000"/>
        </w:rPr>
        <w:t>: e14-e18 [PMID: 26734978 DOI: 10.1097/DCR.0000000000000542]</w:t>
      </w:r>
    </w:p>
    <w:p w14:paraId="663A2923"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96 </w:t>
      </w:r>
      <w:r w:rsidRPr="00406539">
        <w:rPr>
          <w:rFonts w:ascii="Book Antiqua" w:eastAsia="Book Antiqua" w:hAnsi="Book Antiqua" w:cs="Book Antiqua"/>
          <w:b/>
          <w:bCs/>
          <w:color w:val="000000"/>
        </w:rPr>
        <w:t>Zako T</w:t>
      </w:r>
      <w:r w:rsidRPr="00406539">
        <w:rPr>
          <w:rFonts w:ascii="Book Antiqua" w:eastAsia="Book Antiqua" w:hAnsi="Book Antiqua" w:cs="Book Antiqua"/>
          <w:color w:val="000000"/>
        </w:rPr>
        <w:t xml:space="preserve">, Ito M, Hyodo H, Yoshimoto M, Watanabe M, Takemura H, Kishimoto H, Kaneko K, Soga K, Maeda M. Extra-luminal detection of assumed colonic tumor site by near-infrared laparoscopy. </w:t>
      </w:r>
      <w:r w:rsidRPr="00406539">
        <w:rPr>
          <w:rFonts w:ascii="Book Antiqua" w:eastAsia="Book Antiqua" w:hAnsi="Book Antiqua" w:cs="Book Antiqua"/>
          <w:i/>
          <w:iCs/>
          <w:color w:val="000000"/>
        </w:rPr>
        <w:t>Surg Endosc</w:t>
      </w:r>
      <w:r w:rsidRPr="00406539">
        <w:rPr>
          <w:rFonts w:ascii="Book Antiqua" w:eastAsia="Book Antiqua" w:hAnsi="Book Antiqua" w:cs="Book Antiqua"/>
          <w:color w:val="000000"/>
        </w:rPr>
        <w:t xml:space="preserve"> 2016; </w:t>
      </w:r>
      <w:r w:rsidRPr="00406539">
        <w:rPr>
          <w:rFonts w:ascii="Book Antiqua" w:eastAsia="Book Antiqua" w:hAnsi="Book Antiqua" w:cs="Book Antiqua"/>
          <w:b/>
          <w:bCs/>
          <w:color w:val="000000"/>
        </w:rPr>
        <w:t>30</w:t>
      </w:r>
      <w:r w:rsidRPr="00406539">
        <w:rPr>
          <w:rFonts w:ascii="Book Antiqua" w:eastAsia="Book Antiqua" w:hAnsi="Book Antiqua" w:cs="Book Antiqua"/>
          <w:color w:val="000000"/>
        </w:rPr>
        <w:t>: 4153-4159 [PMID: 26659227 DOI: 10.1007/s00464-015-4669-9]</w:t>
      </w:r>
    </w:p>
    <w:p w14:paraId="604905B8"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97 </w:t>
      </w:r>
      <w:r w:rsidRPr="00406539">
        <w:rPr>
          <w:rFonts w:ascii="Book Antiqua" w:eastAsia="Book Antiqua" w:hAnsi="Book Antiqua" w:cs="Book Antiqua"/>
          <w:b/>
          <w:bCs/>
          <w:color w:val="000000"/>
        </w:rPr>
        <w:t>Watanabe M</w:t>
      </w:r>
      <w:r w:rsidRPr="00406539">
        <w:rPr>
          <w:rFonts w:ascii="Book Antiqua" w:eastAsia="Book Antiqua" w:hAnsi="Book Antiqua" w:cs="Book Antiqua"/>
          <w:color w:val="000000"/>
        </w:rPr>
        <w:t xml:space="preserve">, Tsunoda A, Narita K, Kusano M, Miwa M. Colonic tattooing using fluorescence imaging with light-emitting diode-activated indocyanine green: a feasibility study. </w:t>
      </w:r>
      <w:r w:rsidRPr="00406539">
        <w:rPr>
          <w:rFonts w:ascii="Book Antiqua" w:eastAsia="Book Antiqua" w:hAnsi="Book Antiqua" w:cs="Book Antiqua"/>
          <w:i/>
          <w:iCs/>
          <w:color w:val="000000"/>
        </w:rPr>
        <w:t>Surg Today</w:t>
      </w:r>
      <w:r w:rsidRPr="00406539">
        <w:rPr>
          <w:rFonts w:ascii="Book Antiqua" w:eastAsia="Book Antiqua" w:hAnsi="Book Antiqua" w:cs="Book Antiqua"/>
          <w:color w:val="000000"/>
        </w:rPr>
        <w:t xml:space="preserve"> 2009; </w:t>
      </w:r>
      <w:r w:rsidRPr="00406539">
        <w:rPr>
          <w:rFonts w:ascii="Book Antiqua" w:eastAsia="Book Antiqua" w:hAnsi="Book Antiqua" w:cs="Book Antiqua"/>
          <w:b/>
          <w:bCs/>
          <w:color w:val="000000"/>
        </w:rPr>
        <w:t>39</w:t>
      </w:r>
      <w:r w:rsidRPr="00406539">
        <w:rPr>
          <w:rFonts w:ascii="Book Antiqua" w:eastAsia="Book Antiqua" w:hAnsi="Book Antiqua" w:cs="Book Antiqua"/>
          <w:color w:val="000000"/>
        </w:rPr>
        <w:t>: 214-218 [PMID: 19280280 DOI: 10.1007/s00595-008-3849-9]</w:t>
      </w:r>
    </w:p>
    <w:p w14:paraId="6C6D5429"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98 </w:t>
      </w:r>
      <w:r w:rsidRPr="00406539">
        <w:rPr>
          <w:rFonts w:ascii="Book Antiqua" w:eastAsia="Book Antiqua" w:hAnsi="Book Antiqua" w:cs="Book Antiqua"/>
          <w:b/>
          <w:bCs/>
          <w:color w:val="000000"/>
        </w:rPr>
        <w:t>Miyoshi N</w:t>
      </w:r>
      <w:r w:rsidRPr="00406539">
        <w:rPr>
          <w:rFonts w:ascii="Book Antiqua" w:eastAsia="Book Antiqua" w:hAnsi="Book Antiqua" w:cs="Book Antiqua"/>
          <w:color w:val="000000"/>
        </w:rPr>
        <w:t xml:space="preserve">, Ohue M, Noura S, Yano M, Sasaki Y, Kishi K, Yamada T, Miyashiro I, Ohigashi H, Iishi H, Ishikawa O, Imaoka S. Surgical usefulness of indocyanine green as an alternative to India ink for endoscopic marking. </w:t>
      </w:r>
      <w:r w:rsidRPr="00406539">
        <w:rPr>
          <w:rFonts w:ascii="Book Antiqua" w:eastAsia="Book Antiqua" w:hAnsi="Book Antiqua" w:cs="Book Antiqua"/>
          <w:i/>
          <w:iCs/>
          <w:color w:val="000000"/>
        </w:rPr>
        <w:t>Surg Endosc</w:t>
      </w:r>
      <w:r w:rsidRPr="00406539">
        <w:rPr>
          <w:rFonts w:ascii="Book Antiqua" w:eastAsia="Book Antiqua" w:hAnsi="Book Antiqua" w:cs="Book Antiqua"/>
          <w:color w:val="000000"/>
        </w:rPr>
        <w:t xml:space="preserve"> 2009; </w:t>
      </w:r>
      <w:r w:rsidRPr="00406539">
        <w:rPr>
          <w:rFonts w:ascii="Book Antiqua" w:eastAsia="Book Antiqua" w:hAnsi="Book Antiqua" w:cs="Book Antiqua"/>
          <w:b/>
          <w:bCs/>
          <w:color w:val="000000"/>
        </w:rPr>
        <w:t>23</w:t>
      </w:r>
      <w:r w:rsidRPr="00406539">
        <w:rPr>
          <w:rFonts w:ascii="Book Antiqua" w:eastAsia="Book Antiqua" w:hAnsi="Book Antiqua" w:cs="Book Antiqua"/>
          <w:color w:val="000000"/>
        </w:rPr>
        <w:t>: 347-351 [PMID: 18443867 DOI: 10.1007/s00464-008-9938-4]</w:t>
      </w:r>
    </w:p>
    <w:p w14:paraId="39428D73"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99 </w:t>
      </w:r>
      <w:r w:rsidRPr="00406539">
        <w:rPr>
          <w:rFonts w:ascii="Book Antiqua" w:eastAsia="Book Antiqua" w:hAnsi="Book Antiqua" w:cs="Book Antiqua"/>
          <w:b/>
          <w:bCs/>
          <w:color w:val="000000"/>
        </w:rPr>
        <w:t>Watanabe M</w:t>
      </w:r>
      <w:r w:rsidRPr="00406539">
        <w:rPr>
          <w:rFonts w:ascii="Book Antiqua" w:eastAsia="Book Antiqua" w:hAnsi="Book Antiqua" w:cs="Book Antiqua"/>
          <w:color w:val="000000"/>
        </w:rPr>
        <w:t xml:space="preserve">, Murakami M, Ozawa Y, Yoshizawa S, Matsui N, Aoki T. Intraoperative Identification of Colonic Tumor Sites Using a Near-Infrared Fluorescence Endoscopic Imaging System and Indocyanine Green. </w:t>
      </w:r>
      <w:r w:rsidRPr="00406539">
        <w:rPr>
          <w:rFonts w:ascii="Book Antiqua" w:eastAsia="Book Antiqua" w:hAnsi="Book Antiqua" w:cs="Book Antiqua"/>
          <w:i/>
          <w:iCs/>
          <w:color w:val="000000"/>
        </w:rPr>
        <w:t>Dig Surg</w:t>
      </w:r>
      <w:r w:rsidRPr="00406539">
        <w:rPr>
          <w:rFonts w:ascii="Book Antiqua" w:eastAsia="Book Antiqua" w:hAnsi="Book Antiqua" w:cs="Book Antiqua"/>
          <w:color w:val="000000"/>
        </w:rPr>
        <w:t xml:space="preserve"> 2017; </w:t>
      </w:r>
      <w:r w:rsidRPr="00406539">
        <w:rPr>
          <w:rFonts w:ascii="Book Antiqua" w:eastAsia="Book Antiqua" w:hAnsi="Book Antiqua" w:cs="Book Antiqua"/>
          <w:b/>
          <w:bCs/>
          <w:color w:val="000000"/>
        </w:rPr>
        <w:t>34</w:t>
      </w:r>
      <w:r w:rsidRPr="00406539">
        <w:rPr>
          <w:rFonts w:ascii="Book Antiqua" w:eastAsia="Book Antiqua" w:hAnsi="Book Antiqua" w:cs="Book Antiqua"/>
          <w:color w:val="000000"/>
        </w:rPr>
        <w:t>: 495-501 [PMID: 28219066 DOI: 10.1159/000458450]</w:t>
      </w:r>
    </w:p>
    <w:p w14:paraId="493945A0"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100 </w:t>
      </w:r>
      <w:r w:rsidRPr="00406539">
        <w:rPr>
          <w:rFonts w:ascii="Book Antiqua" w:eastAsia="Book Antiqua" w:hAnsi="Book Antiqua" w:cs="Book Antiqua"/>
          <w:b/>
          <w:bCs/>
          <w:color w:val="000000"/>
        </w:rPr>
        <w:t>Park JH</w:t>
      </w:r>
      <w:r w:rsidRPr="00406539">
        <w:rPr>
          <w:rFonts w:ascii="Book Antiqua" w:eastAsia="Book Antiqua" w:hAnsi="Book Antiqua" w:cs="Book Antiqua"/>
          <w:color w:val="000000"/>
        </w:rPr>
        <w:t xml:space="preserve">, Moon HS, Kwon IS, Yun GY, Lee SH, Park DH, Kim JS, Kang SH, Lee ES, Kim SH, Sung JK, Lee BS, Jeong HY. Usefulness of colonic tattooing using indocyanine green in patients with colorectal tumors. </w:t>
      </w:r>
      <w:r w:rsidRPr="00406539">
        <w:rPr>
          <w:rFonts w:ascii="Book Antiqua" w:eastAsia="Book Antiqua" w:hAnsi="Book Antiqua" w:cs="Book Antiqua"/>
          <w:i/>
          <w:iCs/>
          <w:color w:val="000000"/>
        </w:rPr>
        <w:t>World J Clin Cases</w:t>
      </w:r>
      <w:r w:rsidRPr="00406539">
        <w:rPr>
          <w:rFonts w:ascii="Book Antiqua" w:eastAsia="Book Antiqua" w:hAnsi="Book Antiqua" w:cs="Book Antiqua"/>
          <w:color w:val="000000"/>
        </w:rPr>
        <w:t xml:space="preserve"> 2018; </w:t>
      </w:r>
      <w:r w:rsidRPr="00406539">
        <w:rPr>
          <w:rFonts w:ascii="Book Antiqua" w:eastAsia="Book Antiqua" w:hAnsi="Book Antiqua" w:cs="Book Antiqua"/>
          <w:b/>
          <w:bCs/>
          <w:color w:val="000000"/>
        </w:rPr>
        <w:t>6</w:t>
      </w:r>
      <w:r w:rsidRPr="00406539">
        <w:rPr>
          <w:rFonts w:ascii="Book Antiqua" w:eastAsia="Book Antiqua" w:hAnsi="Book Antiqua" w:cs="Book Antiqua"/>
          <w:color w:val="000000"/>
        </w:rPr>
        <w:t>: 632-640 [PMID: 30430118 DOI: 10.12998/wjcc.v6.i13.632]</w:t>
      </w:r>
    </w:p>
    <w:p w14:paraId="3530E497"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101 </w:t>
      </w:r>
      <w:r w:rsidRPr="00406539">
        <w:rPr>
          <w:rFonts w:ascii="Book Antiqua" w:eastAsia="Book Antiqua" w:hAnsi="Book Antiqua" w:cs="Book Antiqua"/>
          <w:b/>
          <w:bCs/>
          <w:color w:val="000000"/>
        </w:rPr>
        <w:t>Goo JJ</w:t>
      </w:r>
      <w:r w:rsidRPr="00406539">
        <w:rPr>
          <w:rFonts w:ascii="Book Antiqua" w:eastAsia="Book Antiqua" w:hAnsi="Book Antiqua" w:cs="Book Antiqua"/>
          <w:color w:val="000000"/>
        </w:rPr>
        <w:t xml:space="preserve">, Ryu DG, Kim HW, Park SB, Kang DH, Choi CW, Kim SJ, Nam HS, Kim HS, Son GM, Park BS. Efficacy of preoperative colonoscopic tattooing with indocyanine green on lymph node harvest and factors associated with inadequate lymph node harvest in colorectal cancer. </w:t>
      </w:r>
      <w:r w:rsidRPr="00406539">
        <w:rPr>
          <w:rFonts w:ascii="Book Antiqua" w:eastAsia="Book Antiqua" w:hAnsi="Book Antiqua" w:cs="Book Antiqua"/>
          <w:i/>
          <w:iCs/>
          <w:color w:val="000000"/>
        </w:rPr>
        <w:t>Scand J Gastroenterol</w:t>
      </w:r>
      <w:r w:rsidRPr="00406539">
        <w:rPr>
          <w:rFonts w:ascii="Book Antiqua" w:eastAsia="Book Antiqua" w:hAnsi="Book Antiqua" w:cs="Book Antiqua"/>
          <w:color w:val="000000"/>
        </w:rPr>
        <w:t xml:space="preserve"> 2019; </w:t>
      </w:r>
      <w:r w:rsidRPr="00406539">
        <w:rPr>
          <w:rFonts w:ascii="Book Antiqua" w:eastAsia="Book Antiqua" w:hAnsi="Book Antiqua" w:cs="Book Antiqua"/>
          <w:b/>
          <w:bCs/>
          <w:color w:val="000000"/>
        </w:rPr>
        <w:t>54</w:t>
      </w:r>
      <w:r w:rsidRPr="00406539">
        <w:rPr>
          <w:rFonts w:ascii="Book Antiqua" w:eastAsia="Book Antiqua" w:hAnsi="Book Antiqua" w:cs="Book Antiqua"/>
          <w:color w:val="000000"/>
        </w:rPr>
        <w:t>: 666-672 [PMID: 31071272 DOI: 10.1080/00365521.2019.1612940]</w:t>
      </w:r>
    </w:p>
    <w:p w14:paraId="2FBE4A0D"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102 </w:t>
      </w:r>
      <w:r w:rsidRPr="00406539">
        <w:rPr>
          <w:rFonts w:ascii="Book Antiqua" w:eastAsia="Book Antiqua" w:hAnsi="Book Antiqua" w:cs="Book Antiqua"/>
          <w:b/>
          <w:bCs/>
          <w:color w:val="000000"/>
        </w:rPr>
        <w:t>Matsumura Y</w:t>
      </w:r>
      <w:r w:rsidRPr="00406539">
        <w:rPr>
          <w:rFonts w:ascii="Book Antiqua" w:eastAsia="Book Antiqua" w:hAnsi="Book Antiqua" w:cs="Book Antiqua"/>
          <w:color w:val="000000"/>
        </w:rPr>
        <w:t xml:space="preserve">, Maeda H. A new concept for macromolecular therapeutics in cancer chemotherapy: mechanism of tumoritropic accumulation of proteins and the antitumor agent smancs. </w:t>
      </w:r>
      <w:r w:rsidRPr="00406539">
        <w:rPr>
          <w:rFonts w:ascii="Book Antiqua" w:eastAsia="Book Antiqua" w:hAnsi="Book Antiqua" w:cs="Book Antiqua"/>
          <w:i/>
          <w:iCs/>
          <w:color w:val="000000"/>
        </w:rPr>
        <w:t>Cancer Res</w:t>
      </w:r>
      <w:r w:rsidRPr="00406539">
        <w:rPr>
          <w:rFonts w:ascii="Book Antiqua" w:eastAsia="Book Antiqua" w:hAnsi="Book Antiqua" w:cs="Book Antiqua"/>
          <w:color w:val="000000"/>
        </w:rPr>
        <w:t xml:space="preserve"> 1986; </w:t>
      </w:r>
      <w:r w:rsidRPr="00406539">
        <w:rPr>
          <w:rFonts w:ascii="Book Antiqua" w:eastAsia="Book Antiqua" w:hAnsi="Book Antiqua" w:cs="Book Antiqua"/>
          <w:b/>
          <w:bCs/>
          <w:color w:val="000000"/>
        </w:rPr>
        <w:t>46</w:t>
      </w:r>
      <w:r w:rsidRPr="00406539">
        <w:rPr>
          <w:rFonts w:ascii="Book Antiqua" w:eastAsia="Book Antiqua" w:hAnsi="Book Antiqua" w:cs="Book Antiqua"/>
          <w:color w:val="000000"/>
        </w:rPr>
        <w:t>: 6387-6392 [PMID: 2946403]</w:t>
      </w:r>
    </w:p>
    <w:p w14:paraId="322B9C5B"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103 </w:t>
      </w:r>
      <w:r w:rsidRPr="00406539">
        <w:rPr>
          <w:rFonts w:ascii="Book Antiqua" w:eastAsia="Book Antiqua" w:hAnsi="Book Antiqua" w:cs="Book Antiqua"/>
          <w:b/>
          <w:bCs/>
          <w:color w:val="000000"/>
        </w:rPr>
        <w:t>Magdassi S</w:t>
      </w:r>
      <w:r w:rsidRPr="00406539">
        <w:rPr>
          <w:rFonts w:ascii="Book Antiqua" w:eastAsia="Book Antiqua" w:hAnsi="Book Antiqua" w:cs="Book Antiqua"/>
          <w:color w:val="000000"/>
        </w:rPr>
        <w:t xml:space="preserve">, Bar-David S, Friedman-Levi Y, Zigmond E, Varol C, Lahat G, Klausner J, Eyal S, Nizri E. Intraoperative Localization of Rectal Tumors Using Liposomal Indocyanine Green. </w:t>
      </w:r>
      <w:r w:rsidRPr="00406539">
        <w:rPr>
          <w:rFonts w:ascii="Book Antiqua" w:eastAsia="Book Antiqua" w:hAnsi="Book Antiqua" w:cs="Book Antiqua"/>
          <w:i/>
          <w:iCs/>
          <w:color w:val="000000"/>
        </w:rPr>
        <w:t>Surg Innov</w:t>
      </w:r>
      <w:r w:rsidRPr="00406539">
        <w:rPr>
          <w:rFonts w:ascii="Book Antiqua" w:eastAsia="Book Antiqua" w:hAnsi="Book Antiqua" w:cs="Book Antiqua"/>
          <w:color w:val="000000"/>
        </w:rPr>
        <w:t xml:space="preserve"> 2017; </w:t>
      </w:r>
      <w:r w:rsidRPr="00406539">
        <w:rPr>
          <w:rFonts w:ascii="Book Antiqua" w:eastAsia="Book Antiqua" w:hAnsi="Book Antiqua" w:cs="Book Antiqua"/>
          <w:b/>
          <w:bCs/>
          <w:color w:val="000000"/>
        </w:rPr>
        <w:t>24</w:t>
      </w:r>
      <w:r w:rsidRPr="00406539">
        <w:rPr>
          <w:rFonts w:ascii="Book Antiqua" w:eastAsia="Book Antiqua" w:hAnsi="Book Antiqua" w:cs="Book Antiqua"/>
          <w:color w:val="000000"/>
        </w:rPr>
        <w:t>: 139-144 [PMID: 28152672 DOI: 10.1177/1553350617690310]</w:t>
      </w:r>
    </w:p>
    <w:p w14:paraId="4E1A1B69"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104 </w:t>
      </w:r>
      <w:r w:rsidRPr="00406539">
        <w:rPr>
          <w:rFonts w:ascii="Book Antiqua" w:eastAsia="Book Antiqua" w:hAnsi="Book Antiqua" w:cs="Book Antiqua"/>
          <w:b/>
          <w:bCs/>
          <w:color w:val="000000"/>
        </w:rPr>
        <w:t>Bar-David S</w:t>
      </w:r>
      <w:r w:rsidRPr="00406539">
        <w:rPr>
          <w:rFonts w:ascii="Book Antiqua" w:eastAsia="Book Antiqua" w:hAnsi="Book Antiqua" w:cs="Book Antiqua"/>
          <w:color w:val="000000"/>
        </w:rPr>
        <w:t xml:space="preserve">, Larush L, Goder N, Aizic A, Zigmond E, Varol C, Klausner J, Magdassi S, Nizri E. Size and lipid modification determine liposomal Indocyanine green performance for tumor imaging in a model of rectal cancer. </w:t>
      </w:r>
      <w:r w:rsidRPr="00406539">
        <w:rPr>
          <w:rFonts w:ascii="Book Antiqua" w:eastAsia="Book Antiqua" w:hAnsi="Book Antiqua" w:cs="Book Antiqua"/>
          <w:i/>
          <w:iCs/>
          <w:color w:val="000000"/>
        </w:rPr>
        <w:t>Sci Rep</w:t>
      </w:r>
      <w:r w:rsidRPr="00406539">
        <w:rPr>
          <w:rFonts w:ascii="Book Antiqua" w:eastAsia="Book Antiqua" w:hAnsi="Book Antiqua" w:cs="Book Antiqua"/>
          <w:color w:val="000000"/>
        </w:rPr>
        <w:t xml:space="preserve"> 2019; </w:t>
      </w:r>
      <w:r w:rsidRPr="00406539">
        <w:rPr>
          <w:rFonts w:ascii="Book Antiqua" w:eastAsia="Book Antiqua" w:hAnsi="Book Antiqua" w:cs="Book Antiqua"/>
          <w:b/>
          <w:bCs/>
          <w:color w:val="000000"/>
        </w:rPr>
        <w:t>9</w:t>
      </w:r>
      <w:r w:rsidRPr="00406539">
        <w:rPr>
          <w:rFonts w:ascii="Book Antiqua" w:eastAsia="Book Antiqua" w:hAnsi="Book Antiqua" w:cs="Book Antiqua"/>
          <w:color w:val="000000"/>
        </w:rPr>
        <w:t>: 8566 [PMID: 31189986 DOI: 10.1038/s41598-019-45038-w]</w:t>
      </w:r>
    </w:p>
    <w:p w14:paraId="5A9A6881" w14:textId="77FE8670"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105 </w:t>
      </w:r>
      <w:r w:rsidRPr="00406539">
        <w:rPr>
          <w:rFonts w:ascii="Book Antiqua" w:eastAsia="Book Antiqua" w:hAnsi="Book Antiqua" w:cs="Book Antiqua"/>
          <w:b/>
          <w:bCs/>
          <w:color w:val="000000"/>
        </w:rPr>
        <w:t>Glockzin G</w:t>
      </w:r>
      <w:r w:rsidRPr="00406539">
        <w:rPr>
          <w:rFonts w:ascii="Book Antiqua" w:eastAsia="Book Antiqua" w:hAnsi="Book Antiqua" w:cs="Book Antiqua"/>
          <w:color w:val="000000"/>
        </w:rPr>
        <w:t>, Zeman F, Croner RS, Königsrainer A, Pelz J, Ströhlein MA, Rau B, Arnold D, Koller M, Schlitt HJ, Piso P. Perioperative Systemic Chemotherapy, Cytoreductive Surgery, and Hyperthermic Intraperitoneal Chemotherapy in Patients With</w:t>
      </w:r>
      <w:r w:rsidR="005E3C3E">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Colorectal Peritoneal Metastasis: Results of the Prospective Multicenter Phase 2 COMBATAC Trial. </w:t>
      </w:r>
      <w:r w:rsidRPr="00406539">
        <w:rPr>
          <w:rFonts w:ascii="Book Antiqua" w:eastAsia="Book Antiqua" w:hAnsi="Book Antiqua" w:cs="Book Antiqua"/>
          <w:i/>
          <w:iCs/>
          <w:color w:val="000000"/>
        </w:rPr>
        <w:t>Clin Colorectal Cancer</w:t>
      </w:r>
      <w:r w:rsidRPr="00406539">
        <w:rPr>
          <w:rFonts w:ascii="Book Antiqua" w:eastAsia="Book Antiqua" w:hAnsi="Book Antiqua" w:cs="Book Antiqua"/>
          <w:color w:val="000000"/>
        </w:rPr>
        <w:t xml:space="preserve"> 2018; </w:t>
      </w:r>
      <w:r w:rsidRPr="00406539">
        <w:rPr>
          <w:rFonts w:ascii="Book Antiqua" w:eastAsia="Book Antiqua" w:hAnsi="Book Antiqua" w:cs="Book Antiqua"/>
          <w:b/>
          <w:bCs/>
          <w:color w:val="000000"/>
        </w:rPr>
        <w:t>17</w:t>
      </w:r>
      <w:r w:rsidRPr="00406539">
        <w:rPr>
          <w:rFonts w:ascii="Book Antiqua" w:eastAsia="Book Antiqua" w:hAnsi="Book Antiqua" w:cs="Book Antiqua"/>
          <w:color w:val="000000"/>
        </w:rPr>
        <w:t>: 285-296 [PMID: 30131226 DOI: 10.1016/j.clcc.2018.07.011]</w:t>
      </w:r>
    </w:p>
    <w:p w14:paraId="70A80323"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106 </w:t>
      </w:r>
      <w:r w:rsidRPr="00406539">
        <w:rPr>
          <w:rFonts w:ascii="Book Antiqua" w:eastAsia="Book Antiqua" w:hAnsi="Book Antiqua" w:cs="Book Antiqua"/>
          <w:b/>
          <w:bCs/>
          <w:color w:val="000000"/>
        </w:rPr>
        <w:t>Liberale G</w:t>
      </w:r>
      <w:r w:rsidRPr="00406539">
        <w:rPr>
          <w:rFonts w:ascii="Book Antiqua" w:eastAsia="Book Antiqua" w:hAnsi="Book Antiqua" w:cs="Book Antiqua"/>
          <w:color w:val="000000"/>
        </w:rPr>
        <w:t>, Vankerckhove S, Caldon MG, Ahmed B, Moreau M, Nakadi IE, Larsimont D, Donckier V, Bourgeois P; Group R&amp;D for the Clinical Application of Fluorescence Imaging of the Jules Bordet</w:t>
      </w:r>
      <w:r w:rsidRPr="00406539">
        <w:rPr>
          <w:rFonts w:eastAsia="Book Antiqua"/>
          <w:color w:val="000000"/>
        </w:rPr>
        <w:t>ʼ</w:t>
      </w:r>
      <w:r w:rsidRPr="00406539">
        <w:rPr>
          <w:rFonts w:ascii="Book Antiqua" w:eastAsia="Book Antiqua" w:hAnsi="Book Antiqua" w:cs="Book Antiqua"/>
          <w:color w:val="000000"/>
        </w:rPr>
        <w:t xml:space="preserve">s Institute. Fluorescence Imaging After Indocyanine Green Injection for Detection of Peritoneal Metastases in Patients Undergoing Cytoreductive Surgery for Peritoneal Carcinomatosis From Colorectal Cancer: A Pilot Study. </w:t>
      </w:r>
      <w:r w:rsidRPr="00406539">
        <w:rPr>
          <w:rFonts w:ascii="Book Antiqua" w:eastAsia="Book Antiqua" w:hAnsi="Book Antiqua" w:cs="Book Antiqua"/>
          <w:i/>
          <w:iCs/>
          <w:color w:val="000000"/>
        </w:rPr>
        <w:t>Ann Surg</w:t>
      </w:r>
      <w:r w:rsidRPr="00406539">
        <w:rPr>
          <w:rFonts w:ascii="Book Antiqua" w:eastAsia="Book Antiqua" w:hAnsi="Book Antiqua" w:cs="Book Antiqua"/>
          <w:color w:val="000000"/>
        </w:rPr>
        <w:t xml:space="preserve"> 2016; </w:t>
      </w:r>
      <w:r w:rsidRPr="00406539">
        <w:rPr>
          <w:rFonts w:ascii="Book Antiqua" w:eastAsia="Book Antiqua" w:hAnsi="Book Antiqua" w:cs="Book Antiqua"/>
          <w:b/>
          <w:bCs/>
          <w:color w:val="000000"/>
        </w:rPr>
        <w:t>264</w:t>
      </w:r>
      <w:r w:rsidRPr="00406539">
        <w:rPr>
          <w:rFonts w:ascii="Book Antiqua" w:eastAsia="Book Antiqua" w:hAnsi="Book Antiqua" w:cs="Book Antiqua"/>
          <w:color w:val="000000"/>
        </w:rPr>
        <w:t>: 1110-1115 [PMID: 27828822 DOI: 10.1097/SLA.0000000000001618]</w:t>
      </w:r>
    </w:p>
    <w:p w14:paraId="788D5397"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107 </w:t>
      </w:r>
      <w:r w:rsidRPr="00406539">
        <w:rPr>
          <w:rFonts w:ascii="Book Antiqua" w:eastAsia="Book Antiqua" w:hAnsi="Book Antiqua" w:cs="Book Antiqua"/>
          <w:b/>
          <w:bCs/>
          <w:color w:val="000000"/>
        </w:rPr>
        <w:t>Dapri G</w:t>
      </w:r>
      <w:r w:rsidRPr="00406539">
        <w:rPr>
          <w:rFonts w:ascii="Book Antiqua" w:eastAsia="Book Antiqua" w:hAnsi="Book Antiqua" w:cs="Book Antiqua"/>
          <w:color w:val="000000"/>
        </w:rPr>
        <w:t xml:space="preserve">, Cahill R, Bourgeois P, Liberale G, Galdon Gomez M, Cadière GB. Peritumoural injection of indocyanine green fluorescence during transanal total mesorectal excision to identify the plane of dissection - a video vignette. </w:t>
      </w:r>
      <w:r w:rsidRPr="00406539">
        <w:rPr>
          <w:rFonts w:ascii="Book Antiqua" w:eastAsia="Book Antiqua" w:hAnsi="Book Antiqua" w:cs="Book Antiqua"/>
          <w:i/>
          <w:iCs/>
          <w:color w:val="000000"/>
        </w:rPr>
        <w:t>Colorectal Dis</w:t>
      </w:r>
      <w:r w:rsidRPr="00406539">
        <w:rPr>
          <w:rFonts w:ascii="Book Antiqua" w:eastAsia="Book Antiqua" w:hAnsi="Book Antiqua" w:cs="Book Antiqua"/>
          <w:color w:val="000000"/>
        </w:rPr>
        <w:t xml:space="preserve"> 2017; </w:t>
      </w:r>
      <w:r w:rsidRPr="00406539">
        <w:rPr>
          <w:rFonts w:ascii="Book Antiqua" w:eastAsia="Book Antiqua" w:hAnsi="Book Antiqua" w:cs="Book Antiqua"/>
          <w:b/>
          <w:bCs/>
          <w:color w:val="000000"/>
        </w:rPr>
        <w:t>19</w:t>
      </w:r>
      <w:r w:rsidRPr="00406539">
        <w:rPr>
          <w:rFonts w:ascii="Book Antiqua" w:eastAsia="Book Antiqua" w:hAnsi="Book Antiqua" w:cs="Book Antiqua"/>
          <w:color w:val="000000"/>
        </w:rPr>
        <w:t>: 599-600 [PMID: 28467625 DOI: 10.1111/codi.13698]</w:t>
      </w:r>
    </w:p>
    <w:p w14:paraId="60CCCE0D"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108 </w:t>
      </w:r>
      <w:r w:rsidRPr="00406539">
        <w:rPr>
          <w:rFonts w:ascii="Book Antiqua" w:eastAsia="Book Antiqua" w:hAnsi="Book Antiqua" w:cs="Book Antiqua"/>
          <w:b/>
          <w:bCs/>
          <w:color w:val="000000"/>
        </w:rPr>
        <w:t>Ismael G</w:t>
      </w:r>
      <w:r w:rsidRPr="00406539">
        <w:rPr>
          <w:rFonts w:ascii="Book Antiqua" w:eastAsia="Book Antiqua" w:hAnsi="Book Antiqua" w:cs="Book Antiqua"/>
          <w:color w:val="000000"/>
        </w:rPr>
        <w:t xml:space="preserve">, Al Furajji H, Cahill RA. Near-infrared laparoscopic fluorescence to guide fascial plane identification in total mesorectal excision for rectal cancer: A Video Vignette. </w:t>
      </w:r>
      <w:r w:rsidRPr="00406539">
        <w:rPr>
          <w:rFonts w:ascii="Book Antiqua" w:eastAsia="Book Antiqua" w:hAnsi="Book Antiqua" w:cs="Book Antiqua"/>
          <w:i/>
          <w:iCs/>
          <w:color w:val="000000"/>
        </w:rPr>
        <w:t>Colorectal Dis</w:t>
      </w:r>
      <w:r w:rsidRPr="00406539">
        <w:rPr>
          <w:rFonts w:ascii="Book Antiqua" w:eastAsia="Book Antiqua" w:hAnsi="Book Antiqua" w:cs="Book Antiqua"/>
          <w:color w:val="000000"/>
        </w:rPr>
        <w:t xml:space="preserve"> 2015; </w:t>
      </w:r>
      <w:r w:rsidRPr="00406539">
        <w:rPr>
          <w:rFonts w:ascii="Book Antiqua" w:eastAsia="Book Antiqua" w:hAnsi="Book Antiqua" w:cs="Book Antiqua"/>
          <w:b/>
          <w:bCs/>
          <w:color w:val="000000"/>
        </w:rPr>
        <w:t>17 Suppl 3</w:t>
      </w:r>
      <w:r w:rsidRPr="00406539">
        <w:rPr>
          <w:rFonts w:ascii="Book Antiqua" w:eastAsia="Book Antiqua" w:hAnsi="Book Antiqua" w:cs="Book Antiqua"/>
          <w:color w:val="000000"/>
        </w:rPr>
        <w:t>: 36 [PMID: 26394742 DOI: 10.1111/codi.13089]</w:t>
      </w:r>
    </w:p>
    <w:p w14:paraId="2C09AEDA"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109 </w:t>
      </w:r>
      <w:r w:rsidRPr="00406539">
        <w:rPr>
          <w:rFonts w:ascii="Book Antiqua" w:eastAsia="Book Antiqua" w:hAnsi="Book Antiqua" w:cs="Book Antiqua"/>
          <w:b/>
          <w:bCs/>
          <w:color w:val="000000"/>
        </w:rPr>
        <w:t>Kawada K</w:t>
      </w:r>
      <w:r w:rsidRPr="00406539">
        <w:rPr>
          <w:rFonts w:ascii="Book Antiqua" w:eastAsia="Book Antiqua" w:hAnsi="Book Antiqua" w:cs="Book Antiqua"/>
          <w:color w:val="000000"/>
        </w:rPr>
        <w:t xml:space="preserve">, Hida K, Yoshitomi M, Sakai Y. A novel use of indocyanine green to identify the plane of dissection during abdominoperineal resection by the transperineal approach - a video vignette. </w:t>
      </w:r>
      <w:r w:rsidRPr="00406539">
        <w:rPr>
          <w:rFonts w:ascii="Book Antiqua" w:eastAsia="Book Antiqua" w:hAnsi="Book Antiqua" w:cs="Book Antiqua"/>
          <w:i/>
          <w:iCs/>
          <w:color w:val="000000"/>
        </w:rPr>
        <w:t>Colorectal Dis</w:t>
      </w:r>
      <w:r w:rsidRPr="00406539">
        <w:rPr>
          <w:rFonts w:ascii="Book Antiqua" w:eastAsia="Book Antiqua" w:hAnsi="Book Antiqua" w:cs="Book Antiqua"/>
          <w:color w:val="000000"/>
        </w:rPr>
        <w:t xml:space="preserve"> 2018; </w:t>
      </w:r>
      <w:r w:rsidRPr="00406539">
        <w:rPr>
          <w:rFonts w:ascii="Book Antiqua" w:eastAsia="Book Antiqua" w:hAnsi="Book Antiqua" w:cs="Book Antiqua"/>
          <w:b/>
          <w:bCs/>
          <w:color w:val="000000"/>
        </w:rPr>
        <w:t>20</w:t>
      </w:r>
      <w:r w:rsidRPr="00406539">
        <w:rPr>
          <w:rFonts w:ascii="Book Antiqua" w:eastAsia="Book Antiqua" w:hAnsi="Book Antiqua" w:cs="Book Antiqua"/>
          <w:color w:val="000000"/>
        </w:rPr>
        <w:t>: 455-456 [PMID: 29512858 DOI: 10.1111/codi.14065]</w:t>
      </w:r>
    </w:p>
    <w:p w14:paraId="0A85AAC7" w14:textId="3E6F7EB1"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110 </w:t>
      </w:r>
      <w:r w:rsidRPr="00406539">
        <w:rPr>
          <w:rFonts w:ascii="Book Antiqua" w:eastAsia="Book Antiqua" w:hAnsi="Book Antiqua" w:cs="Book Antiqua"/>
          <w:b/>
          <w:bCs/>
          <w:color w:val="000000"/>
        </w:rPr>
        <w:t>Slooter MD</w:t>
      </w:r>
      <w:r w:rsidRPr="00406539">
        <w:rPr>
          <w:rFonts w:ascii="Book Antiqua" w:eastAsia="Book Antiqua" w:hAnsi="Book Antiqua" w:cs="Book Antiqua"/>
          <w:color w:val="000000"/>
        </w:rPr>
        <w:t>, Blok RD, Wisselink DD, Buskens CJ, Bemelman WA, Tanis PJ, Hompes R. Near-infrared fluorescence angiography for intra</w:t>
      </w:r>
      <w:r w:rsidR="00005F06">
        <w:rPr>
          <w:rFonts w:ascii="Book Antiqua" w:eastAsia="Book Antiqua" w:hAnsi="Book Antiqua" w:cs="Book Antiqua"/>
          <w:color w:val="000000"/>
        </w:rPr>
        <w:t>-operative</w:t>
      </w:r>
      <w:r w:rsidRPr="00406539">
        <w:rPr>
          <w:rFonts w:ascii="Book Antiqua" w:eastAsia="Book Antiqua" w:hAnsi="Book Antiqua" w:cs="Book Antiqua"/>
          <w:color w:val="000000"/>
        </w:rPr>
        <w:t xml:space="preserve"> assessment of pedicled omentoplasty for filling of a pelvic cavity: a pilot study. </w:t>
      </w:r>
      <w:r w:rsidRPr="00406539">
        <w:rPr>
          <w:rFonts w:ascii="Book Antiqua" w:eastAsia="Book Antiqua" w:hAnsi="Book Antiqua" w:cs="Book Antiqua"/>
          <w:i/>
          <w:iCs/>
          <w:color w:val="000000"/>
        </w:rPr>
        <w:t>Tech Coloproctol</w:t>
      </w:r>
      <w:r w:rsidRPr="00406539">
        <w:rPr>
          <w:rFonts w:ascii="Book Antiqua" w:eastAsia="Book Antiqua" w:hAnsi="Book Antiqua" w:cs="Book Antiqua"/>
          <w:color w:val="000000"/>
        </w:rPr>
        <w:t xml:space="preserve"> 2019; </w:t>
      </w:r>
      <w:r w:rsidRPr="00406539">
        <w:rPr>
          <w:rFonts w:ascii="Book Antiqua" w:eastAsia="Book Antiqua" w:hAnsi="Book Antiqua" w:cs="Book Antiqua"/>
          <w:b/>
          <w:bCs/>
          <w:color w:val="000000"/>
        </w:rPr>
        <w:t>23</w:t>
      </w:r>
      <w:r w:rsidRPr="00406539">
        <w:rPr>
          <w:rFonts w:ascii="Book Antiqua" w:eastAsia="Book Antiqua" w:hAnsi="Book Antiqua" w:cs="Book Antiqua"/>
          <w:color w:val="000000"/>
        </w:rPr>
        <w:t>: 723-728 [PMID: 31432336 DOI: 10.1007/s10151-019-02048-0]</w:t>
      </w:r>
    </w:p>
    <w:p w14:paraId="44F55601" w14:textId="565C2AA2"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111 </w:t>
      </w:r>
      <w:r w:rsidRPr="00406539">
        <w:rPr>
          <w:rFonts w:ascii="Book Antiqua" w:eastAsia="Book Antiqua" w:hAnsi="Book Antiqua" w:cs="Book Antiqua"/>
          <w:b/>
          <w:bCs/>
          <w:color w:val="000000"/>
        </w:rPr>
        <w:t>Slooter MD</w:t>
      </w:r>
      <w:r w:rsidRPr="00406539">
        <w:rPr>
          <w:rFonts w:ascii="Book Antiqua" w:eastAsia="Book Antiqua" w:hAnsi="Book Antiqua" w:cs="Book Antiqua"/>
          <w:color w:val="000000"/>
        </w:rPr>
        <w:t>, Blok RD, de Krom MA, Buskens CJ, Bemelman WA, Tanis PJ, Hompes R. Optimizing omentoplasty for management of chronic pelvic sepsis by intra</w:t>
      </w:r>
      <w:r w:rsidR="00005F06">
        <w:rPr>
          <w:rFonts w:ascii="Book Antiqua" w:eastAsia="Book Antiqua" w:hAnsi="Book Antiqua" w:cs="Book Antiqua"/>
          <w:color w:val="000000"/>
        </w:rPr>
        <w:t>-operative</w:t>
      </w:r>
      <w:r w:rsidRPr="00406539">
        <w:rPr>
          <w:rFonts w:ascii="Book Antiqua" w:eastAsia="Book Antiqua" w:hAnsi="Book Antiqua" w:cs="Book Antiqua"/>
          <w:color w:val="000000"/>
        </w:rPr>
        <w:t xml:space="preserve"> fluorescence angiography: a comparative cohort study. </w:t>
      </w:r>
      <w:r w:rsidRPr="00406539">
        <w:rPr>
          <w:rFonts w:ascii="Book Antiqua" w:eastAsia="Book Antiqua" w:hAnsi="Book Antiqua" w:cs="Book Antiqua"/>
          <w:i/>
          <w:iCs/>
          <w:color w:val="000000"/>
        </w:rPr>
        <w:t>Colorectal Dis</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22</w:t>
      </w:r>
      <w:r w:rsidRPr="00406539">
        <w:rPr>
          <w:rFonts w:ascii="Book Antiqua" w:eastAsia="Book Antiqua" w:hAnsi="Book Antiqua" w:cs="Book Antiqua"/>
          <w:color w:val="000000"/>
        </w:rPr>
        <w:t>: 2252-2259 [PMID: 32683788 DOI: 10.1111/codi.15276]</w:t>
      </w:r>
    </w:p>
    <w:p w14:paraId="12F149AB" w14:textId="77777777" w:rsidR="00A77B3E" w:rsidRPr="00406539" w:rsidRDefault="00A77B3E" w:rsidP="00406539">
      <w:pPr>
        <w:spacing w:line="360" w:lineRule="auto"/>
        <w:jc w:val="both"/>
        <w:rPr>
          <w:rFonts w:ascii="Book Antiqua" w:hAnsi="Book Antiqua"/>
        </w:rPr>
        <w:sectPr w:rsidR="00A77B3E" w:rsidRPr="00406539">
          <w:pgSz w:w="12240" w:h="15840"/>
          <w:pgMar w:top="1440" w:right="1440" w:bottom="1440" w:left="1440" w:header="720" w:footer="720" w:gutter="0"/>
          <w:cols w:space="720"/>
          <w:docGrid w:linePitch="360"/>
        </w:sectPr>
      </w:pPr>
    </w:p>
    <w:p w14:paraId="4DA3EEC6"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olor w:val="000000"/>
        </w:rPr>
        <w:t>Footnotes</w:t>
      </w:r>
    </w:p>
    <w:p w14:paraId="250C10FA"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bCs/>
          <w:color w:val="000000"/>
        </w:rPr>
        <w:t xml:space="preserve">Conflict-of-interest statement: </w:t>
      </w:r>
      <w:r w:rsidRPr="00406539">
        <w:rPr>
          <w:rFonts w:ascii="Book Antiqua" w:eastAsia="Book Antiqua" w:hAnsi="Book Antiqua" w:cs="Book Antiqua"/>
          <w:color w:val="000000"/>
        </w:rPr>
        <w:t>Authors declare no conflict of interests for this article.</w:t>
      </w:r>
    </w:p>
    <w:p w14:paraId="5AF401A3" w14:textId="77777777" w:rsidR="00A77B3E" w:rsidRPr="00406539" w:rsidRDefault="00A77B3E" w:rsidP="00406539">
      <w:pPr>
        <w:spacing w:line="360" w:lineRule="auto"/>
        <w:jc w:val="both"/>
        <w:rPr>
          <w:rFonts w:ascii="Book Antiqua" w:hAnsi="Book Antiqua"/>
        </w:rPr>
      </w:pPr>
    </w:p>
    <w:p w14:paraId="5DEFBA9B"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bCs/>
          <w:color w:val="000000"/>
        </w:rPr>
        <w:t xml:space="preserve">Open-Access: </w:t>
      </w:r>
      <w:r w:rsidRPr="0040653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D6B7D4" w14:textId="77777777" w:rsidR="00A77B3E" w:rsidRPr="00406539" w:rsidRDefault="00A77B3E" w:rsidP="00406539">
      <w:pPr>
        <w:spacing w:line="360" w:lineRule="auto"/>
        <w:jc w:val="both"/>
        <w:rPr>
          <w:rFonts w:ascii="Book Antiqua" w:hAnsi="Book Antiqua"/>
        </w:rPr>
      </w:pPr>
    </w:p>
    <w:p w14:paraId="585732F4" w14:textId="1959C15D"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olor w:val="000000"/>
        </w:rPr>
        <w:t xml:space="preserve">Manuscript source: </w:t>
      </w:r>
      <w:r w:rsidRPr="00406539">
        <w:rPr>
          <w:rFonts w:ascii="Book Antiqua" w:eastAsia="Book Antiqua" w:hAnsi="Book Antiqua" w:cs="Book Antiqua"/>
          <w:color w:val="000000"/>
        </w:rPr>
        <w:t xml:space="preserve">Unsolicited </w:t>
      </w:r>
      <w:r w:rsidR="00B023B5">
        <w:rPr>
          <w:rFonts w:ascii="Book Antiqua" w:eastAsia="Book Antiqua" w:hAnsi="Book Antiqua" w:cs="Book Antiqua"/>
          <w:color w:val="000000"/>
        </w:rPr>
        <w:t>m</w:t>
      </w:r>
      <w:r w:rsidRPr="00406539">
        <w:rPr>
          <w:rFonts w:ascii="Book Antiqua" w:eastAsia="Book Antiqua" w:hAnsi="Book Antiqua" w:cs="Book Antiqua"/>
          <w:color w:val="000000"/>
        </w:rPr>
        <w:t>anuscript</w:t>
      </w:r>
    </w:p>
    <w:p w14:paraId="244AACE9" w14:textId="77777777" w:rsidR="00A77B3E" w:rsidRPr="00406539" w:rsidRDefault="00A77B3E" w:rsidP="00406539">
      <w:pPr>
        <w:spacing w:line="360" w:lineRule="auto"/>
        <w:jc w:val="both"/>
        <w:rPr>
          <w:rFonts w:ascii="Book Antiqua" w:hAnsi="Book Antiqua"/>
        </w:rPr>
      </w:pPr>
    </w:p>
    <w:p w14:paraId="5FD81A32"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olor w:val="000000"/>
        </w:rPr>
        <w:t xml:space="preserve">Peer-review started: </w:t>
      </w:r>
      <w:r w:rsidRPr="00406539">
        <w:rPr>
          <w:rFonts w:ascii="Book Antiqua" w:eastAsia="Book Antiqua" w:hAnsi="Book Antiqua" w:cs="Book Antiqua"/>
          <w:color w:val="000000"/>
        </w:rPr>
        <w:t>April 18, 2021</w:t>
      </w:r>
    </w:p>
    <w:p w14:paraId="0071C8CF"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olor w:val="000000"/>
        </w:rPr>
        <w:t xml:space="preserve">First decision: </w:t>
      </w:r>
      <w:r w:rsidRPr="00406539">
        <w:rPr>
          <w:rFonts w:ascii="Book Antiqua" w:eastAsia="Book Antiqua" w:hAnsi="Book Antiqua" w:cs="Book Antiqua"/>
          <w:color w:val="000000"/>
        </w:rPr>
        <w:t>June 30, 2021</w:t>
      </w:r>
    </w:p>
    <w:p w14:paraId="28315C1B" w14:textId="4F46B209" w:rsidR="00A77B3E" w:rsidRPr="005446D8" w:rsidRDefault="0069211A" w:rsidP="00406539">
      <w:pPr>
        <w:spacing w:line="360" w:lineRule="auto"/>
        <w:jc w:val="both"/>
        <w:rPr>
          <w:rFonts w:ascii="Book Antiqua" w:hAnsi="Book Antiqua"/>
          <w:lang w:eastAsia="zh-CN"/>
        </w:rPr>
      </w:pPr>
      <w:r w:rsidRPr="00406539">
        <w:rPr>
          <w:rFonts w:ascii="Book Antiqua" w:eastAsia="Book Antiqua" w:hAnsi="Book Antiqua" w:cs="Book Antiqua"/>
          <w:b/>
          <w:color w:val="000000"/>
        </w:rPr>
        <w:t>Article in press:</w:t>
      </w:r>
      <w:r w:rsidR="005446D8">
        <w:rPr>
          <w:rFonts w:ascii="Book Antiqua" w:hAnsi="Book Antiqua" w:cs="Book Antiqua" w:hint="eastAsia"/>
          <w:b/>
          <w:color w:val="000000"/>
          <w:lang w:eastAsia="zh-CN"/>
        </w:rPr>
        <w:t xml:space="preserve"> </w:t>
      </w:r>
      <w:r w:rsidR="005446D8" w:rsidRPr="00A8371B">
        <w:rPr>
          <w:rFonts w:ascii="Book Antiqua" w:eastAsia="Book Antiqua" w:hAnsi="Book Antiqua" w:cs="Book Antiqua"/>
          <w:color w:val="000000"/>
        </w:rPr>
        <w:t>August 18, 2021</w:t>
      </w:r>
    </w:p>
    <w:p w14:paraId="08A7466A" w14:textId="77777777" w:rsidR="00A77B3E" w:rsidRPr="00406539" w:rsidRDefault="00A77B3E" w:rsidP="00406539">
      <w:pPr>
        <w:spacing w:line="360" w:lineRule="auto"/>
        <w:jc w:val="both"/>
        <w:rPr>
          <w:rFonts w:ascii="Book Antiqua" w:hAnsi="Book Antiqua"/>
        </w:rPr>
      </w:pPr>
    </w:p>
    <w:p w14:paraId="1444FDE1"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olor w:val="000000"/>
        </w:rPr>
        <w:t xml:space="preserve">Specialty type: </w:t>
      </w:r>
      <w:r w:rsidRPr="00406539">
        <w:rPr>
          <w:rFonts w:ascii="Book Antiqua" w:eastAsia="Book Antiqua" w:hAnsi="Book Antiqua" w:cs="Book Antiqua"/>
          <w:color w:val="000000"/>
        </w:rPr>
        <w:t>Surgery</w:t>
      </w:r>
    </w:p>
    <w:p w14:paraId="35CC66C2"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olor w:val="000000"/>
        </w:rPr>
        <w:t xml:space="preserve">Country/Territory of origin: </w:t>
      </w:r>
      <w:r w:rsidRPr="00406539">
        <w:rPr>
          <w:rFonts w:ascii="Book Antiqua" w:eastAsia="Book Antiqua" w:hAnsi="Book Antiqua" w:cs="Book Antiqua"/>
          <w:color w:val="000000"/>
        </w:rPr>
        <w:t>Italy</w:t>
      </w:r>
    </w:p>
    <w:p w14:paraId="7D8F03A4"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olor w:val="000000"/>
        </w:rPr>
        <w:t>Peer-review report’s scientific quality classification</w:t>
      </w:r>
    </w:p>
    <w:p w14:paraId="728BA6F5"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Grade A (Excellent): 0</w:t>
      </w:r>
    </w:p>
    <w:p w14:paraId="7290F2EC"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Grade B (Very good): B</w:t>
      </w:r>
    </w:p>
    <w:p w14:paraId="3DC4338F"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Grade C (Good): 0</w:t>
      </w:r>
    </w:p>
    <w:p w14:paraId="2AFAB71D"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Grade D (Fair): 0</w:t>
      </w:r>
    </w:p>
    <w:p w14:paraId="6F4F95EB"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Grade E (Poor): 0</w:t>
      </w:r>
    </w:p>
    <w:p w14:paraId="5B375606" w14:textId="77777777" w:rsidR="00A77B3E" w:rsidRPr="00406539" w:rsidRDefault="00A77B3E" w:rsidP="00406539">
      <w:pPr>
        <w:spacing w:line="360" w:lineRule="auto"/>
        <w:jc w:val="both"/>
        <w:rPr>
          <w:rFonts w:ascii="Book Antiqua" w:hAnsi="Book Antiqua"/>
        </w:rPr>
      </w:pPr>
    </w:p>
    <w:p w14:paraId="779D68B7" w14:textId="4BA5ED9E" w:rsidR="00A77B3E" w:rsidRPr="005446D8" w:rsidRDefault="0069211A" w:rsidP="00406539">
      <w:pPr>
        <w:spacing w:line="360" w:lineRule="auto"/>
        <w:jc w:val="both"/>
        <w:rPr>
          <w:rFonts w:ascii="Book Antiqua" w:hAnsi="Book Antiqua" w:cs="Book Antiqua"/>
          <w:color w:val="000000"/>
          <w:lang w:eastAsia="zh-CN"/>
        </w:rPr>
      </w:pPr>
      <w:r w:rsidRPr="00406539">
        <w:rPr>
          <w:rFonts w:ascii="Book Antiqua" w:eastAsia="Book Antiqua" w:hAnsi="Book Antiqua" w:cs="Book Antiqua"/>
          <w:b/>
          <w:color w:val="000000"/>
        </w:rPr>
        <w:t xml:space="preserve">P-Reviewer: </w:t>
      </w:r>
      <w:r w:rsidRPr="00406539">
        <w:rPr>
          <w:rFonts w:ascii="Book Antiqua" w:eastAsia="Book Antiqua" w:hAnsi="Book Antiqua" w:cs="Book Antiqua"/>
          <w:color w:val="000000"/>
        </w:rPr>
        <w:t>Wu A</w:t>
      </w:r>
      <w:r w:rsidRPr="00406539">
        <w:rPr>
          <w:rFonts w:ascii="Book Antiqua" w:eastAsia="Book Antiqua" w:hAnsi="Book Antiqua" w:cs="Book Antiqua"/>
          <w:b/>
          <w:color w:val="000000"/>
        </w:rPr>
        <w:t xml:space="preserve"> S-Editor: </w:t>
      </w:r>
      <w:r w:rsidR="00B023B5">
        <w:rPr>
          <w:rFonts w:ascii="Book Antiqua" w:eastAsia="Book Antiqua" w:hAnsi="Book Antiqua" w:cs="Book Antiqua"/>
          <w:color w:val="000000"/>
        </w:rPr>
        <w:t>Wu YXJ</w:t>
      </w:r>
      <w:r w:rsidRPr="00406539">
        <w:rPr>
          <w:rFonts w:ascii="Book Antiqua" w:eastAsia="Book Antiqua" w:hAnsi="Book Antiqua" w:cs="Book Antiqua"/>
          <w:b/>
          <w:color w:val="000000"/>
        </w:rPr>
        <w:t xml:space="preserve"> L-Editor: </w:t>
      </w:r>
      <w:r w:rsidR="00C64BE1">
        <w:rPr>
          <w:rFonts w:ascii="Book Antiqua" w:eastAsia="Book Antiqua" w:hAnsi="Book Antiqua" w:cs="Book Antiqua"/>
          <w:bCs/>
          <w:color w:val="000000"/>
        </w:rPr>
        <w:t xml:space="preserve">Filipodia </w:t>
      </w:r>
      <w:r w:rsidRPr="00406539">
        <w:rPr>
          <w:rFonts w:ascii="Book Antiqua" w:eastAsia="Book Antiqua" w:hAnsi="Book Antiqua" w:cs="Book Antiqua"/>
          <w:b/>
          <w:color w:val="000000"/>
        </w:rPr>
        <w:t>P-Editor:</w:t>
      </w:r>
      <w:r w:rsidR="005446D8">
        <w:rPr>
          <w:rFonts w:ascii="Book Antiqua" w:hAnsi="Book Antiqua" w:cs="Book Antiqua" w:hint="eastAsia"/>
          <w:b/>
          <w:color w:val="000000"/>
          <w:lang w:eastAsia="zh-CN"/>
        </w:rPr>
        <w:t xml:space="preserve"> </w:t>
      </w:r>
      <w:r w:rsidR="005446D8" w:rsidRPr="005446D8">
        <w:rPr>
          <w:rFonts w:ascii="Book Antiqua" w:hAnsi="Book Antiqua" w:cs="Book Antiqua"/>
          <w:color w:val="000000"/>
          <w:lang w:eastAsia="zh-CN"/>
        </w:rPr>
        <w:t>Xing YX</w:t>
      </w:r>
    </w:p>
    <w:p w14:paraId="74EC158B" w14:textId="034B3784" w:rsidR="00B44DDA" w:rsidRPr="00406539" w:rsidRDefault="00B44DDA" w:rsidP="00406539">
      <w:pPr>
        <w:spacing w:line="360" w:lineRule="auto"/>
        <w:jc w:val="both"/>
        <w:rPr>
          <w:rFonts w:ascii="Book Antiqua" w:hAnsi="Book Antiqua"/>
        </w:rPr>
        <w:sectPr w:rsidR="00B44DDA" w:rsidRPr="00406539">
          <w:pgSz w:w="12240" w:h="15840"/>
          <w:pgMar w:top="1440" w:right="1440" w:bottom="1440" w:left="1440" w:header="720" w:footer="720" w:gutter="0"/>
          <w:cols w:space="720"/>
          <w:docGrid w:linePitch="360"/>
        </w:sectPr>
      </w:pPr>
    </w:p>
    <w:p w14:paraId="20036EE2"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olor w:val="000000"/>
        </w:rPr>
        <w:t>Figure Legends</w:t>
      </w:r>
    </w:p>
    <w:p w14:paraId="6A538BAC" w14:textId="529CE259" w:rsidR="0069211A" w:rsidRPr="00406539" w:rsidRDefault="0075281F" w:rsidP="00406539">
      <w:pPr>
        <w:spacing w:line="360" w:lineRule="auto"/>
        <w:jc w:val="both"/>
        <w:rPr>
          <w:rFonts w:ascii="Book Antiqua" w:eastAsia="Book Antiqua" w:hAnsi="Book Antiqua" w:cs="Book Antiqua"/>
          <w:b/>
          <w:bCs/>
          <w:color w:val="000000"/>
        </w:rPr>
      </w:pPr>
      <w:r w:rsidRPr="0075281F">
        <w:rPr>
          <w:rFonts w:ascii="Book Antiqua" w:eastAsia="Book Antiqua" w:hAnsi="Book Antiqua" w:cs="Book Antiqua"/>
          <w:b/>
          <w:bCs/>
          <w:noProof/>
          <w:color w:val="000000"/>
          <w:lang w:eastAsia="zh-CN"/>
        </w:rPr>
        <w:drawing>
          <wp:inline distT="0" distB="0" distL="0" distR="0" wp14:anchorId="67A4406E" wp14:editId="5D56170E">
            <wp:extent cx="4549275" cy="2604654"/>
            <wp:effectExtent l="0" t="0" r="0" b="0"/>
            <wp:docPr id="5" name="图片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B3A6D76-46AE-4DA9-AE64-F8217F3349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B3A6D76-46AE-4DA9-AE64-F8217F33498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9811" cy="2604961"/>
                    </a:xfrm>
                    <a:prstGeom prst="rect">
                      <a:avLst/>
                    </a:prstGeom>
                  </pic:spPr>
                </pic:pic>
              </a:graphicData>
            </a:graphic>
          </wp:inline>
        </w:drawing>
      </w:r>
    </w:p>
    <w:p w14:paraId="3EC19178" w14:textId="1B197CB6" w:rsidR="00E17553" w:rsidRDefault="0069211A" w:rsidP="00406539">
      <w:pPr>
        <w:spacing w:line="360" w:lineRule="auto"/>
        <w:jc w:val="both"/>
        <w:rPr>
          <w:rFonts w:ascii="Book Antiqua" w:eastAsia="Book Antiqua" w:hAnsi="Book Antiqua" w:cs="Book Antiqua"/>
          <w:b/>
          <w:bCs/>
          <w:color w:val="000000"/>
        </w:rPr>
      </w:pPr>
      <w:r w:rsidRPr="00406539">
        <w:rPr>
          <w:rFonts w:ascii="Book Antiqua" w:eastAsia="Book Antiqua" w:hAnsi="Book Antiqua" w:cs="Book Antiqua"/>
          <w:b/>
          <w:bCs/>
          <w:color w:val="000000"/>
        </w:rPr>
        <w:t xml:space="preserve">Figure 1 Evaluation of intestinal perfusion after intravenous injection of </w:t>
      </w:r>
      <w:r w:rsidR="00140175">
        <w:rPr>
          <w:rFonts w:ascii="Book Antiqua" w:eastAsia="Book Antiqua" w:hAnsi="Book Antiqua" w:cs="Book Antiqua"/>
          <w:b/>
          <w:bCs/>
          <w:color w:val="000000"/>
        </w:rPr>
        <w:t>i</w:t>
      </w:r>
      <w:r w:rsidR="00140175" w:rsidRPr="00140175">
        <w:rPr>
          <w:rFonts w:ascii="Book Antiqua" w:eastAsia="Book Antiqua" w:hAnsi="Book Antiqua" w:cs="Book Antiqua"/>
          <w:b/>
          <w:bCs/>
          <w:color w:val="000000"/>
        </w:rPr>
        <w:t>ndocyanine green</w:t>
      </w:r>
      <w:r w:rsidRPr="00406539">
        <w:rPr>
          <w:rFonts w:ascii="Book Antiqua" w:eastAsia="Book Antiqua" w:hAnsi="Book Antiqua" w:cs="Book Antiqua"/>
          <w:b/>
          <w:bCs/>
          <w:color w:val="000000"/>
        </w:rPr>
        <w:t xml:space="preserve"> during </w:t>
      </w:r>
      <w:r w:rsidR="00A9054F">
        <w:rPr>
          <w:rFonts w:ascii="Book Antiqua" w:eastAsia="Book Antiqua" w:hAnsi="Book Antiqua" w:cs="Book Antiqua"/>
          <w:b/>
          <w:bCs/>
          <w:color w:val="000000"/>
        </w:rPr>
        <w:t>t</w:t>
      </w:r>
      <w:r w:rsidR="00A9054F" w:rsidRPr="00A9054F">
        <w:rPr>
          <w:rFonts w:ascii="Book Antiqua" w:eastAsia="Book Antiqua" w:hAnsi="Book Antiqua" w:cs="Book Antiqua"/>
          <w:b/>
          <w:bCs/>
          <w:color w:val="000000"/>
        </w:rPr>
        <w:t>otal mesorectal excision</w:t>
      </w:r>
      <w:r w:rsidRPr="00406539">
        <w:rPr>
          <w:rFonts w:ascii="Book Antiqua" w:eastAsia="Book Antiqua" w:hAnsi="Book Antiqua" w:cs="Book Antiqua"/>
          <w:b/>
          <w:bCs/>
          <w:color w:val="000000"/>
        </w:rPr>
        <w:t xml:space="preserve"> allows identification of the section line before anastomosis construction (</w:t>
      </w:r>
      <w:r w:rsidR="005446D8">
        <w:rPr>
          <w:rFonts w:ascii="Book Antiqua" w:hAnsi="Book Antiqua" w:cs="Book Antiqua" w:hint="eastAsia"/>
          <w:b/>
          <w:bCs/>
          <w:color w:val="000000"/>
          <w:lang w:eastAsia="zh-CN"/>
        </w:rPr>
        <w:t>orange</w:t>
      </w:r>
      <w:r w:rsidRPr="00406539">
        <w:rPr>
          <w:rFonts w:ascii="Book Antiqua" w:eastAsia="Book Antiqua" w:hAnsi="Book Antiqua" w:cs="Book Antiqua"/>
          <w:b/>
          <w:bCs/>
          <w:color w:val="000000"/>
        </w:rPr>
        <w:t xml:space="preserve"> arrow).</w:t>
      </w:r>
    </w:p>
    <w:p w14:paraId="3BD21FD2" w14:textId="77777777" w:rsidR="00E17553" w:rsidRDefault="00E17553">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3BEB63A7" w14:textId="77777777" w:rsidR="00E17553" w:rsidRDefault="00E17553" w:rsidP="00E17553">
      <w:pPr>
        <w:jc w:val="center"/>
        <w:rPr>
          <w:rFonts w:ascii="Book Antiqua" w:hAnsi="Book Antiqua"/>
          <w:lang w:eastAsia="zh-CN"/>
        </w:rPr>
      </w:pPr>
      <w:bookmarkStart w:id="0" w:name="OLE_LINK1"/>
      <w:bookmarkStart w:id="1" w:name="OLE_LINK2"/>
    </w:p>
    <w:p w14:paraId="505ADC87" w14:textId="77777777" w:rsidR="00E17553" w:rsidRDefault="00E17553" w:rsidP="00E17553">
      <w:pPr>
        <w:jc w:val="center"/>
        <w:rPr>
          <w:rFonts w:ascii="Book Antiqua" w:hAnsi="Book Antiqua"/>
          <w:lang w:eastAsia="zh-CN"/>
        </w:rPr>
      </w:pPr>
    </w:p>
    <w:p w14:paraId="48CAFF3C" w14:textId="77777777" w:rsidR="00E17553" w:rsidRDefault="00E17553" w:rsidP="00E17553">
      <w:pPr>
        <w:jc w:val="center"/>
        <w:rPr>
          <w:rFonts w:ascii="Book Antiqua" w:hAnsi="Book Antiqua"/>
          <w:lang w:eastAsia="zh-CN"/>
        </w:rPr>
      </w:pPr>
    </w:p>
    <w:p w14:paraId="2EAE729F" w14:textId="77777777" w:rsidR="00E17553" w:rsidRDefault="00E17553" w:rsidP="00E17553">
      <w:pPr>
        <w:jc w:val="center"/>
        <w:rPr>
          <w:rFonts w:ascii="Book Antiqua" w:hAnsi="Book Antiqua"/>
          <w:lang w:eastAsia="zh-CN"/>
        </w:rPr>
      </w:pPr>
    </w:p>
    <w:p w14:paraId="756FFEB9" w14:textId="77777777" w:rsidR="00E17553" w:rsidRDefault="00E17553" w:rsidP="00E17553">
      <w:pPr>
        <w:jc w:val="center"/>
        <w:rPr>
          <w:rFonts w:ascii="Book Antiqua" w:hAnsi="Book Antiqua"/>
          <w:lang w:eastAsia="zh-CN"/>
        </w:rPr>
      </w:pPr>
    </w:p>
    <w:p w14:paraId="648BEB8D" w14:textId="77777777" w:rsidR="00E17553" w:rsidRDefault="00E17553" w:rsidP="00E17553">
      <w:pPr>
        <w:jc w:val="center"/>
        <w:rPr>
          <w:rFonts w:ascii="Book Antiqua" w:hAnsi="Book Antiqua"/>
          <w:lang w:eastAsia="zh-CN"/>
        </w:rPr>
      </w:pPr>
      <w:r>
        <w:rPr>
          <w:rFonts w:ascii="Book Antiqua" w:hAnsi="Book Antiqua"/>
          <w:noProof/>
          <w:lang w:eastAsia="zh-CN"/>
        </w:rPr>
        <w:drawing>
          <wp:inline distT="0" distB="0" distL="0" distR="0" wp14:anchorId="278999D4" wp14:editId="64DF15CE">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6D87316" w14:textId="77777777" w:rsidR="00E17553" w:rsidRDefault="00E17553" w:rsidP="00E17553">
      <w:pPr>
        <w:jc w:val="center"/>
        <w:rPr>
          <w:rFonts w:ascii="Book Antiqua" w:hAnsi="Book Antiqua"/>
          <w:lang w:eastAsia="zh-CN"/>
        </w:rPr>
      </w:pPr>
    </w:p>
    <w:p w14:paraId="18C3FE4B" w14:textId="77777777" w:rsidR="00E17553" w:rsidRPr="00763D22" w:rsidRDefault="00E17553" w:rsidP="00E1755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1FF3AEB" w14:textId="77777777" w:rsidR="00E17553" w:rsidRPr="00763D22" w:rsidRDefault="00E17553" w:rsidP="00E1755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78421A3" w14:textId="77777777" w:rsidR="00E17553" w:rsidRPr="00763D22" w:rsidRDefault="00E17553" w:rsidP="00E1755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30B4302" w14:textId="77777777" w:rsidR="00E17553" w:rsidRPr="00763D22" w:rsidRDefault="00E17553" w:rsidP="00E1755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2166092" w14:textId="77777777" w:rsidR="00E17553" w:rsidRPr="00763D22" w:rsidRDefault="00E17553" w:rsidP="00E1755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F838766" w14:textId="77777777" w:rsidR="00E17553" w:rsidRPr="00763D22" w:rsidRDefault="00E17553" w:rsidP="00E1755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3EE1D0A" w14:textId="77777777" w:rsidR="00E17553" w:rsidRDefault="00E17553" w:rsidP="00E17553">
      <w:pPr>
        <w:jc w:val="center"/>
        <w:rPr>
          <w:rFonts w:ascii="Book Antiqua" w:hAnsi="Book Antiqua"/>
          <w:lang w:eastAsia="zh-CN"/>
        </w:rPr>
      </w:pPr>
    </w:p>
    <w:p w14:paraId="30DCB8F6" w14:textId="77777777" w:rsidR="00E17553" w:rsidRDefault="00E17553" w:rsidP="00E17553">
      <w:pPr>
        <w:jc w:val="center"/>
        <w:rPr>
          <w:rFonts w:ascii="Book Antiqua" w:hAnsi="Book Antiqua"/>
          <w:lang w:eastAsia="zh-CN"/>
        </w:rPr>
      </w:pPr>
    </w:p>
    <w:p w14:paraId="1EB09547" w14:textId="77777777" w:rsidR="00E17553" w:rsidRDefault="00E17553" w:rsidP="00E17553">
      <w:pPr>
        <w:jc w:val="center"/>
        <w:rPr>
          <w:rFonts w:ascii="Book Antiqua" w:hAnsi="Book Antiqua"/>
          <w:lang w:eastAsia="zh-CN"/>
        </w:rPr>
      </w:pPr>
    </w:p>
    <w:p w14:paraId="775B8B73" w14:textId="77777777" w:rsidR="00E17553" w:rsidRDefault="00E17553" w:rsidP="00E17553">
      <w:pPr>
        <w:jc w:val="center"/>
        <w:rPr>
          <w:rFonts w:ascii="Book Antiqua" w:hAnsi="Book Antiqua"/>
          <w:lang w:eastAsia="zh-CN"/>
        </w:rPr>
      </w:pPr>
      <w:r>
        <w:rPr>
          <w:rFonts w:ascii="Book Antiqua" w:hAnsi="Book Antiqua"/>
          <w:noProof/>
          <w:lang w:eastAsia="zh-CN"/>
        </w:rPr>
        <w:drawing>
          <wp:inline distT="0" distB="0" distL="0" distR="0" wp14:anchorId="5D547E17" wp14:editId="0D7614A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E019FA2" w14:textId="77777777" w:rsidR="00E17553" w:rsidRDefault="00E17553" w:rsidP="00E17553">
      <w:pPr>
        <w:jc w:val="center"/>
        <w:rPr>
          <w:rFonts w:ascii="Book Antiqua" w:hAnsi="Book Antiqua"/>
          <w:lang w:eastAsia="zh-CN"/>
        </w:rPr>
      </w:pPr>
    </w:p>
    <w:p w14:paraId="6F55D00F" w14:textId="77777777" w:rsidR="00E17553" w:rsidRDefault="00E17553" w:rsidP="00E17553">
      <w:pPr>
        <w:jc w:val="center"/>
        <w:rPr>
          <w:rFonts w:ascii="Book Antiqua" w:hAnsi="Book Antiqua"/>
          <w:lang w:eastAsia="zh-CN"/>
        </w:rPr>
      </w:pPr>
    </w:p>
    <w:p w14:paraId="4A1BB0DB" w14:textId="77777777" w:rsidR="00E17553" w:rsidRDefault="00E17553" w:rsidP="00E17553">
      <w:pPr>
        <w:jc w:val="center"/>
        <w:rPr>
          <w:rFonts w:ascii="Book Antiqua" w:hAnsi="Book Antiqua"/>
          <w:lang w:eastAsia="zh-CN"/>
        </w:rPr>
      </w:pPr>
    </w:p>
    <w:p w14:paraId="235CA07F" w14:textId="77777777" w:rsidR="00E17553" w:rsidRDefault="00E17553" w:rsidP="00E17553">
      <w:pPr>
        <w:jc w:val="center"/>
        <w:rPr>
          <w:rFonts w:ascii="Book Antiqua" w:hAnsi="Book Antiqua"/>
          <w:lang w:eastAsia="zh-CN"/>
        </w:rPr>
      </w:pPr>
    </w:p>
    <w:p w14:paraId="3385E0EF" w14:textId="77777777" w:rsidR="00E17553" w:rsidRDefault="00E17553" w:rsidP="00E17553">
      <w:pPr>
        <w:jc w:val="center"/>
        <w:rPr>
          <w:rFonts w:ascii="Book Antiqua" w:hAnsi="Book Antiqua"/>
          <w:lang w:eastAsia="zh-CN"/>
        </w:rPr>
      </w:pPr>
    </w:p>
    <w:p w14:paraId="3212FE87" w14:textId="77777777" w:rsidR="00E17553" w:rsidRDefault="00E17553" w:rsidP="00E17553">
      <w:pPr>
        <w:jc w:val="center"/>
        <w:rPr>
          <w:rFonts w:ascii="Book Antiqua" w:hAnsi="Book Antiqua"/>
          <w:lang w:eastAsia="zh-CN"/>
        </w:rPr>
      </w:pPr>
    </w:p>
    <w:p w14:paraId="1DBB4262" w14:textId="77777777" w:rsidR="00E17553" w:rsidRDefault="00E17553" w:rsidP="00E17553">
      <w:pPr>
        <w:jc w:val="center"/>
        <w:rPr>
          <w:rFonts w:ascii="Book Antiqua" w:hAnsi="Book Antiqua"/>
          <w:lang w:eastAsia="zh-CN"/>
        </w:rPr>
      </w:pPr>
    </w:p>
    <w:p w14:paraId="33EE6C10" w14:textId="77777777" w:rsidR="00E17553" w:rsidRDefault="00E17553" w:rsidP="00E17553">
      <w:pPr>
        <w:jc w:val="center"/>
        <w:rPr>
          <w:rFonts w:ascii="Book Antiqua" w:hAnsi="Book Antiqua"/>
          <w:lang w:eastAsia="zh-CN"/>
        </w:rPr>
      </w:pPr>
    </w:p>
    <w:p w14:paraId="5CB48012" w14:textId="77777777" w:rsidR="00E17553" w:rsidRDefault="00E17553" w:rsidP="00E17553">
      <w:pPr>
        <w:jc w:val="center"/>
        <w:rPr>
          <w:rFonts w:ascii="Book Antiqua" w:hAnsi="Book Antiqua"/>
          <w:lang w:eastAsia="zh-CN"/>
        </w:rPr>
      </w:pPr>
    </w:p>
    <w:p w14:paraId="13A21FB6" w14:textId="77777777" w:rsidR="00E17553" w:rsidRPr="00763D22" w:rsidRDefault="00E17553" w:rsidP="00E17553">
      <w:pPr>
        <w:jc w:val="right"/>
        <w:rPr>
          <w:rFonts w:ascii="Book Antiqua" w:hAnsi="Book Antiqua"/>
          <w:color w:val="000000" w:themeColor="text1"/>
          <w:lang w:eastAsia="zh-CN"/>
        </w:rPr>
      </w:pPr>
    </w:p>
    <w:p w14:paraId="4DA7558B" w14:textId="77777777" w:rsidR="00E17553" w:rsidRPr="00763D22" w:rsidRDefault="00E17553" w:rsidP="00E1755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0"/>
      <w:bookmarkEnd w:id="1"/>
    </w:p>
    <w:p w14:paraId="200280F2" w14:textId="77777777" w:rsidR="00A77B3E" w:rsidRPr="00406539" w:rsidRDefault="00A77B3E" w:rsidP="00406539">
      <w:pPr>
        <w:spacing w:line="360" w:lineRule="auto"/>
        <w:jc w:val="both"/>
        <w:rPr>
          <w:rFonts w:ascii="Book Antiqua" w:hAnsi="Book Antiqua"/>
          <w:b/>
          <w:bCs/>
        </w:rPr>
      </w:pPr>
      <w:bookmarkStart w:id="2" w:name="_GoBack"/>
      <w:bookmarkEnd w:id="2"/>
    </w:p>
    <w:sectPr w:rsidR="00A77B3E" w:rsidRPr="004065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5C60C" w14:textId="77777777" w:rsidR="003114CA" w:rsidRDefault="003114CA" w:rsidP="00406539">
      <w:r>
        <w:separator/>
      </w:r>
    </w:p>
  </w:endnote>
  <w:endnote w:type="continuationSeparator" w:id="0">
    <w:p w14:paraId="11A49674" w14:textId="77777777" w:rsidR="003114CA" w:rsidRDefault="003114CA" w:rsidP="0040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9B257" w14:textId="67D607BA" w:rsidR="00406539" w:rsidRPr="00406539" w:rsidRDefault="00406539" w:rsidP="00406539">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3114CA">
      <w:rPr>
        <w:rFonts w:ascii="Book Antiqua" w:hAnsi="Book Antiqua"/>
        <w:noProof/>
        <w:sz w:val="24"/>
        <w:szCs w:val="24"/>
      </w:rPr>
      <w:t>1</w:t>
    </w:r>
    <w:r>
      <w:rPr>
        <w:rFonts w:ascii="Book Antiqua" w:hAnsi="Book Antiqua"/>
        <w:sz w:val="24"/>
        <w:szCs w:val="24"/>
      </w:rPr>
      <w:fldChar w:fldCharType="end"/>
    </w:r>
    <w:r w:rsidR="009E446B">
      <w:rPr>
        <w:rFonts w:ascii="Book Antiqua" w:hAnsi="Book Antiqua"/>
        <w:sz w:val="24"/>
        <w:szCs w:val="24"/>
      </w:rPr>
      <w:t xml:space="preserve"> </w:t>
    </w:r>
    <w:r>
      <w:rPr>
        <w:rFonts w:ascii="Book Antiqua" w:hAnsi="Book Antiqua"/>
        <w:sz w:val="24"/>
        <w:szCs w:val="24"/>
      </w:rPr>
      <w:t>/</w:t>
    </w:r>
    <w:r w:rsidR="009E446B">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3114CA">
      <w:rPr>
        <w:rFonts w:ascii="Book Antiqua" w:hAnsi="Book Antiqua"/>
        <w:noProof/>
        <w:sz w:val="24"/>
        <w:szCs w:val="24"/>
      </w:rPr>
      <w:t>1</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263F9" w14:textId="77777777" w:rsidR="003114CA" w:rsidRDefault="003114CA" w:rsidP="00406539">
      <w:r>
        <w:separator/>
      </w:r>
    </w:p>
  </w:footnote>
  <w:footnote w:type="continuationSeparator" w:id="0">
    <w:p w14:paraId="0A8E42C8" w14:textId="77777777" w:rsidR="003114CA" w:rsidRDefault="003114CA" w:rsidP="00406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F06"/>
    <w:rsid w:val="00014E28"/>
    <w:rsid w:val="0001650F"/>
    <w:rsid w:val="000357D9"/>
    <w:rsid w:val="0004132E"/>
    <w:rsid w:val="000568C5"/>
    <w:rsid w:val="00060AE8"/>
    <w:rsid w:val="000675FD"/>
    <w:rsid w:val="00081E91"/>
    <w:rsid w:val="000952EF"/>
    <w:rsid w:val="00096862"/>
    <w:rsid w:val="000A3C33"/>
    <w:rsid w:val="000A66EE"/>
    <w:rsid w:val="000D2A0F"/>
    <w:rsid w:val="000F052A"/>
    <w:rsid w:val="00101A03"/>
    <w:rsid w:val="001065DA"/>
    <w:rsid w:val="00110B2C"/>
    <w:rsid w:val="00111872"/>
    <w:rsid w:val="0011555A"/>
    <w:rsid w:val="0011600D"/>
    <w:rsid w:val="00117127"/>
    <w:rsid w:val="001253AB"/>
    <w:rsid w:val="00126223"/>
    <w:rsid w:val="00140175"/>
    <w:rsid w:val="00143B27"/>
    <w:rsid w:val="00157727"/>
    <w:rsid w:val="001627AF"/>
    <w:rsid w:val="00187219"/>
    <w:rsid w:val="00193063"/>
    <w:rsid w:val="001A66D5"/>
    <w:rsid w:val="001A6ABF"/>
    <w:rsid w:val="001C5B0A"/>
    <w:rsid w:val="001F2CFA"/>
    <w:rsid w:val="001F69B0"/>
    <w:rsid w:val="00216833"/>
    <w:rsid w:val="002233BB"/>
    <w:rsid w:val="002374E5"/>
    <w:rsid w:val="00247A7A"/>
    <w:rsid w:val="00254C07"/>
    <w:rsid w:val="00254E40"/>
    <w:rsid w:val="002759B1"/>
    <w:rsid w:val="0029543B"/>
    <w:rsid w:val="002A4A97"/>
    <w:rsid w:val="002B62CD"/>
    <w:rsid w:val="002C156F"/>
    <w:rsid w:val="002C2367"/>
    <w:rsid w:val="002C3C48"/>
    <w:rsid w:val="002E2E7C"/>
    <w:rsid w:val="002E5677"/>
    <w:rsid w:val="002F7428"/>
    <w:rsid w:val="00300BF4"/>
    <w:rsid w:val="00300F67"/>
    <w:rsid w:val="00311261"/>
    <w:rsid w:val="003114CA"/>
    <w:rsid w:val="00312D8E"/>
    <w:rsid w:val="003308E4"/>
    <w:rsid w:val="0033384E"/>
    <w:rsid w:val="003360CE"/>
    <w:rsid w:val="00337EBA"/>
    <w:rsid w:val="00351DCA"/>
    <w:rsid w:val="00361C2A"/>
    <w:rsid w:val="0036644F"/>
    <w:rsid w:val="003676AB"/>
    <w:rsid w:val="003900C9"/>
    <w:rsid w:val="003A4A84"/>
    <w:rsid w:val="003D25C5"/>
    <w:rsid w:val="003D653A"/>
    <w:rsid w:val="003D680B"/>
    <w:rsid w:val="003E2CFA"/>
    <w:rsid w:val="003E4BE1"/>
    <w:rsid w:val="003F5072"/>
    <w:rsid w:val="004063F4"/>
    <w:rsid w:val="00406539"/>
    <w:rsid w:val="004130BC"/>
    <w:rsid w:val="00424292"/>
    <w:rsid w:val="00443820"/>
    <w:rsid w:val="00444084"/>
    <w:rsid w:val="004511F8"/>
    <w:rsid w:val="004523C3"/>
    <w:rsid w:val="00456683"/>
    <w:rsid w:val="00473E67"/>
    <w:rsid w:val="00486ED2"/>
    <w:rsid w:val="004A4AFD"/>
    <w:rsid w:val="004C6B96"/>
    <w:rsid w:val="004F28E7"/>
    <w:rsid w:val="00506310"/>
    <w:rsid w:val="00522FCB"/>
    <w:rsid w:val="00540B0A"/>
    <w:rsid w:val="005446D8"/>
    <w:rsid w:val="005569C4"/>
    <w:rsid w:val="00563EAD"/>
    <w:rsid w:val="005714AA"/>
    <w:rsid w:val="00580EDE"/>
    <w:rsid w:val="00583254"/>
    <w:rsid w:val="00587212"/>
    <w:rsid w:val="00593A81"/>
    <w:rsid w:val="005A0A31"/>
    <w:rsid w:val="005A5324"/>
    <w:rsid w:val="005C3B6C"/>
    <w:rsid w:val="005D535D"/>
    <w:rsid w:val="005D5423"/>
    <w:rsid w:val="005E3C3E"/>
    <w:rsid w:val="00610F63"/>
    <w:rsid w:val="00625FAE"/>
    <w:rsid w:val="00630A26"/>
    <w:rsid w:val="00633DF2"/>
    <w:rsid w:val="006351CA"/>
    <w:rsid w:val="006410F1"/>
    <w:rsid w:val="00643A6C"/>
    <w:rsid w:val="00646F9A"/>
    <w:rsid w:val="00650817"/>
    <w:rsid w:val="00650D30"/>
    <w:rsid w:val="00651F1F"/>
    <w:rsid w:val="006605CD"/>
    <w:rsid w:val="00673837"/>
    <w:rsid w:val="006830CD"/>
    <w:rsid w:val="0069211A"/>
    <w:rsid w:val="006A448F"/>
    <w:rsid w:val="006A5F4C"/>
    <w:rsid w:val="006A7315"/>
    <w:rsid w:val="006C4DC0"/>
    <w:rsid w:val="006C7B2F"/>
    <w:rsid w:val="006F1C69"/>
    <w:rsid w:val="006F39E4"/>
    <w:rsid w:val="006F7323"/>
    <w:rsid w:val="006F7B2C"/>
    <w:rsid w:val="007330EF"/>
    <w:rsid w:val="00740F21"/>
    <w:rsid w:val="0074577F"/>
    <w:rsid w:val="00751E5D"/>
    <w:rsid w:val="0075281F"/>
    <w:rsid w:val="0076254D"/>
    <w:rsid w:val="00767EB9"/>
    <w:rsid w:val="00776207"/>
    <w:rsid w:val="0078580A"/>
    <w:rsid w:val="00795F5C"/>
    <w:rsid w:val="007B563D"/>
    <w:rsid w:val="007C3625"/>
    <w:rsid w:val="007E4F47"/>
    <w:rsid w:val="007E6DB1"/>
    <w:rsid w:val="00806442"/>
    <w:rsid w:val="00826CB5"/>
    <w:rsid w:val="008354A8"/>
    <w:rsid w:val="008557E0"/>
    <w:rsid w:val="00860F17"/>
    <w:rsid w:val="008729C5"/>
    <w:rsid w:val="00897692"/>
    <w:rsid w:val="008A0BF1"/>
    <w:rsid w:val="008A1AFD"/>
    <w:rsid w:val="008A58FC"/>
    <w:rsid w:val="008A5E03"/>
    <w:rsid w:val="008B27F4"/>
    <w:rsid w:val="008C166E"/>
    <w:rsid w:val="008D44DD"/>
    <w:rsid w:val="008E1056"/>
    <w:rsid w:val="008F0F35"/>
    <w:rsid w:val="008F4DCF"/>
    <w:rsid w:val="008F585A"/>
    <w:rsid w:val="00900577"/>
    <w:rsid w:val="009156A4"/>
    <w:rsid w:val="00923385"/>
    <w:rsid w:val="00927035"/>
    <w:rsid w:val="00927DB9"/>
    <w:rsid w:val="00932981"/>
    <w:rsid w:val="009677BD"/>
    <w:rsid w:val="00974404"/>
    <w:rsid w:val="00975B14"/>
    <w:rsid w:val="00992736"/>
    <w:rsid w:val="00994E64"/>
    <w:rsid w:val="0099547E"/>
    <w:rsid w:val="009B088F"/>
    <w:rsid w:val="009B24D4"/>
    <w:rsid w:val="009B53DF"/>
    <w:rsid w:val="009C09F2"/>
    <w:rsid w:val="009C1801"/>
    <w:rsid w:val="009C4D3B"/>
    <w:rsid w:val="009E446B"/>
    <w:rsid w:val="00A26CBF"/>
    <w:rsid w:val="00A73305"/>
    <w:rsid w:val="00A77B3E"/>
    <w:rsid w:val="00A82036"/>
    <w:rsid w:val="00A8371B"/>
    <w:rsid w:val="00A9054F"/>
    <w:rsid w:val="00AA33F6"/>
    <w:rsid w:val="00AA792C"/>
    <w:rsid w:val="00AC18A0"/>
    <w:rsid w:val="00AC7679"/>
    <w:rsid w:val="00B0122E"/>
    <w:rsid w:val="00B023B5"/>
    <w:rsid w:val="00B20AB2"/>
    <w:rsid w:val="00B21916"/>
    <w:rsid w:val="00B310F2"/>
    <w:rsid w:val="00B4265F"/>
    <w:rsid w:val="00B44DDA"/>
    <w:rsid w:val="00B45069"/>
    <w:rsid w:val="00B64368"/>
    <w:rsid w:val="00B67688"/>
    <w:rsid w:val="00B85F0E"/>
    <w:rsid w:val="00BA016E"/>
    <w:rsid w:val="00BA6A59"/>
    <w:rsid w:val="00BB7C8D"/>
    <w:rsid w:val="00BC60BC"/>
    <w:rsid w:val="00BF0A85"/>
    <w:rsid w:val="00C0057D"/>
    <w:rsid w:val="00C204B0"/>
    <w:rsid w:val="00C21CA8"/>
    <w:rsid w:val="00C24D7C"/>
    <w:rsid w:val="00C27A90"/>
    <w:rsid w:val="00C34D41"/>
    <w:rsid w:val="00C41530"/>
    <w:rsid w:val="00C51A48"/>
    <w:rsid w:val="00C57516"/>
    <w:rsid w:val="00C60A36"/>
    <w:rsid w:val="00C616DE"/>
    <w:rsid w:val="00C64BE1"/>
    <w:rsid w:val="00C742BE"/>
    <w:rsid w:val="00C74A79"/>
    <w:rsid w:val="00CA2A55"/>
    <w:rsid w:val="00CB5D78"/>
    <w:rsid w:val="00CC157E"/>
    <w:rsid w:val="00CC2924"/>
    <w:rsid w:val="00D36BF1"/>
    <w:rsid w:val="00D51EAB"/>
    <w:rsid w:val="00D52084"/>
    <w:rsid w:val="00D524C9"/>
    <w:rsid w:val="00D526DA"/>
    <w:rsid w:val="00D534D5"/>
    <w:rsid w:val="00D602F2"/>
    <w:rsid w:val="00D72C5E"/>
    <w:rsid w:val="00D81B9A"/>
    <w:rsid w:val="00D82192"/>
    <w:rsid w:val="00D83ECD"/>
    <w:rsid w:val="00D92050"/>
    <w:rsid w:val="00DA1C90"/>
    <w:rsid w:val="00DC14B5"/>
    <w:rsid w:val="00DC55AC"/>
    <w:rsid w:val="00DC7D03"/>
    <w:rsid w:val="00DD106C"/>
    <w:rsid w:val="00DD1853"/>
    <w:rsid w:val="00DD2700"/>
    <w:rsid w:val="00DD4106"/>
    <w:rsid w:val="00DE059E"/>
    <w:rsid w:val="00E02C87"/>
    <w:rsid w:val="00E11506"/>
    <w:rsid w:val="00E12220"/>
    <w:rsid w:val="00E17553"/>
    <w:rsid w:val="00E2470E"/>
    <w:rsid w:val="00E34344"/>
    <w:rsid w:val="00E36EE5"/>
    <w:rsid w:val="00E47EB9"/>
    <w:rsid w:val="00E64956"/>
    <w:rsid w:val="00E66261"/>
    <w:rsid w:val="00E70456"/>
    <w:rsid w:val="00E82102"/>
    <w:rsid w:val="00E8641C"/>
    <w:rsid w:val="00EA28F0"/>
    <w:rsid w:val="00EB643C"/>
    <w:rsid w:val="00EB719E"/>
    <w:rsid w:val="00EC1882"/>
    <w:rsid w:val="00EC510F"/>
    <w:rsid w:val="00ED1F5E"/>
    <w:rsid w:val="00ED32E2"/>
    <w:rsid w:val="00ED497D"/>
    <w:rsid w:val="00ED650C"/>
    <w:rsid w:val="00ED662A"/>
    <w:rsid w:val="00EE0B2A"/>
    <w:rsid w:val="00EE1534"/>
    <w:rsid w:val="00EF3DE9"/>
    <w:rsid w:val="00EF5262"/>
    <w:rsid w:val="00F10823"/>
    <w:rsid w:val="00F1654A"/>
    <w:rsid w:val="00F35E46"/>
    <w:rsid w:val="00F46A2D"/>
    <w:rsid w:val="00F56A7E"/>
    <w:rsid w:val="00F6799D"/>
    <w:rsid w:val="00F761F4"/>
    <w:rsid w:val="00F9354E"/>
    <w:rsid w:val="00FD6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A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065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6539"/>
    <w:rPr>
      <w:sz w:val="18"/>
      <w:szCs w:val="18"/>
    </w:rPr>
  </w:style>
  <w:style w:type="paragraph" w:styleId="a4">
    <w:name w:val="footer"/>
    <w:basedOn w:val="a"/>
    <w:link w:val="Char0"/>
    <w:unhideWhenUsed/>
    <w:rsid w:val="00406539"/>
    <w:pPr>
      <w:tabs>
        <w:tab w:val="center" w:pos="4153"/>
        <w:tab w:val="right" w:pos="8306"/>
      </w:tabs>
      <w:snapToGrid w:val="0"/>
    </w:pPr>
    <w:rPr>
      <w:sz w:val="18"/>
      <w:szCs w:val="18"/>
    </w:rPr>
  </w:style>
  <w:style w:type="character" w:customStyle="1" w:styleId="Char0">
    <w:name w:val="页脚 Char"/>
    <w:basedOn w:val="a0"/>
    <w:link w:val="a4"/>
    <w:rsid w:val="00406539"/>
    <w:rPr>
      <w:sz w:val="18"/>
      <w:szCs w:val="18"/>
    </w:rPr>
  </w:style>
  <w:style w:type="paragraph" w:styleId="a5">
    <w:name w:val="Revision"/>
    <w:hidden/>
    <w:uiPriority w:val="99"/>
    <w:semiHidden/>
    <w:rsid w:val="00776207"/>
    <w:rPr>
      <w:sz w:val="24"/>
      <w:szCs w:val="24"/>
    </w:rPr>
  </w:style>
  <w:style w:type="character" w:styleId="a6">
    <w:name w:val="annotation reference"/>
    <w:basedOn w:val="a0"/>
    <w:semiHidden/>
    <w:unhideWhenUsed/>
    <w:rsid w:val="002A4A97"/>
    <w:rPr>
      <w:sz w:val="16"/>
      <w:szCs w:val="16"/>
    </w:rPr>
  </w:style>
  <w:style w:type="paragraph" w:styleId="a7">
    <w:name w:val="annotation text"/>
    <w:basedOn w:val="a"/>
    <w:link w:val="Char1"/>
    <w:semiHidden/>
    <w:unhideWhenUsed/>
    <w:rsid w:val="002A4A97"/>
    <w:rPr>
      <w:sz w:val="20"/>
      <w:szCs w:val="20"/>
    </w:rPr>
  </w:style>
  <w:style w:type="character" w:customStyle="1" w:styleId="Char1">
    <w:name w:val="批注文字 Char"/>
    <w:basedOn w:val="a0"/>
    <w:link w:val="a7"/>
    <w:semiHidden/>
    <w:rsid w:val="002A4A97"/>
  </w:style>
  <w:style w:type="paragraph" w:styleId="a8">
    <w:name w:val="annotation subject"/>
    <w:basedOn w:val="a7"/>
    <w:next w:val="a7"/>
    <w:link w:val="Char2"/>
    <w:semiHidden/>
    <w:unhideWhenUsed/>
    <w:rsid w:val="002A4A97"/>
    <w:rPr>
      <w:b/>
      <w:bCs/>
    </w:rPr>
  </w:style>
  <w:style w:type="character" w:customStyle="1" w:styleId="Char2">
    <w:name w:val="批注主题 Char"/>
    <w:basedOn w:val="Char1"/>
    <w:link w:val="a8"/>
    <w:semiHidden/>
    <w:rsid w:val="002A4A97"/>
    <w:rPr>
      <w:b/>
      <w:bCs/>
    </w:rPr>
  </w:style>
  <w:style w:type="paragraph" w:styleId="a9">
    <w:name w:val="Balloon Text"/>
    <w:basedOn w:val="a"/>
    <w:link w:val="Char3"/>
    <w:rsid w:val="005446D8"/>
    <w:rPr>
      <w:sz w:val="18"/>
      <w:szCs w:val="18"/>
    </w:rPr>
  </w:style>
  <w:style w:type="character" w:customStyle="1" w:styleId="Char3">
    <w:name w:val="批注框文本 Char"/>
    <w:basedOn w:val="a0"/>
    <w:link w:val="a9"/>
    <w:rsid w:val="005446D8"/>
    <w:rPr>
      <w:sz w:val="18"/>
      <w:szCs w:val="18"/>
    </w:rPr>
  </w:style>
  <w:style w:type="character" w:styleId="aa">
    <w:name w:val="Hyperlink"/>
    <w:basedOn w:val="a0"/>
    <w:unhideWhenUsed/>
    <w:rsid w:val="00D81B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065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6539"/>
    <w:rPr>
      <w:sz w:val="18"/>
      <w:szCs w:val="18"/>
    </w:rPr>
  </w:style>
  <w:style w:type="paragraph" w:styleId="a4">
    <w:name w:val="footer"/>
    <w:basedOn w:val="a"/>
    <w:link w:val="Char0"/>
    <w:unhideWhenUsed/>
    <w:rsid w:val="00406539"/>
    <w:pPr>
      <w:tabs>
        <w:tab w:val="center" w:pos="4153"/>
        <w:tab w:val="right" w:pos="8306"/>
      </w:tabs>
      <w:snapToGrid w:val="0"/>
    </w:pPr>
    <w:rPr>
      <w:sz w:val="18"/>
      <w:szCs w:val="18"/>
    </w:rPr>
  </w:style>
  <w:style w:type="character" w:customStyle="1" w:styleId="Char0">
    <w:name w:val="页脚 Char"/>
    <w:basedOn w:val="a0"/>
    <w:link w:val="a4"/>
    <w:rsid w:val="00406539"/>
    <w:rPr>
      <w:sz w:val="18"/>
      <w:szCs w:val="18"/>
    </w:rPr>
  </w:style>
  <w:style w:type="paragraph" w:styleId="a5">
    <w:name w:val="Revision"/>
    <w:hidden/>
    <w:uiPriority w:val="99"/>
    <w:semiHidden/>
    <w:rsid w:val="00776207"/>
    <w:rPr>
      <w:sz w:val="24"/>
      <w:szCs w:val="24"/>
    </w:rPr>
  </w:style>
  <w:style w:type="character" w:styleId="a6">
    <w:name w:val="annotation reference"/>
    <w:basedOn w:val="a0"/>
    <w:semiHidden/>
    <w:unhideWhenUsed/>
    <w:rsid w:val="002A4A97"/>
    <w:rPr>
      <w:sz w:val="16"/>
      <w:szCs w:val="16"/>
    </w:rPr>
  </w:style>
  <w:style w:type="paragraph" w:styleId="a7">
    <w:name w:val="annotation text"/>
    <w:basedOn w:val="a"/>
    <w:link w:val="Char1"/>
    <w:semiHidden/>
    <w:unhideWhenUsed/>
    <w:rsid w:val="002A4A97"/>
    <w:rPr>
      <w:sz w:val="20"/>
      <w:szCs w:val="20"/>
    </w:rPr>
  </w:style>
  <w:style w:type="character" w:customStyle="1" w:styleId="Char1">
    <w:name w:val="批注文字 Char"/>
    <w:basedOn w:val="a0"/>
    <w:link w:val="a7"/>
    <w:semiHidden/>
    <w:rsid w:val="002A4A97"/>
  </w:style>
  <w:style w:type="paragraph" w:styleId="a8">
    <w:name w:val="annotation subject"/>
    <w:basedOn w:val="a7"/>
    <w:next w:val="a7"/>
    <w:link w:val="Char2"/>
    <w:semiHidden/>
    <w:unhideWhenUsed/>
    <w:rsid w:val="002A4A97"/>
    <w:rPr>
      <w:b/>
      <w:bCs/>
    </w:rPr>
  </w:style>
  <w:style w:type="character" w:customStyle="1" w:styleId="Char2">
    <w:name w:val="批注主题 Char"/>
    <w:basedOn w:val="Char1"/>
    <w:link w:val="a8"/>
    <w:semiHidden/>
    <w:rsid w:val="002A4A97"/>
    <w:rPr>
      <w:b/>
      <w:bCs/>
    </w:rPr>
  </w:style>
  <w:style w:type="paragraph" w:styleId="a9">
    <w:name w:val="Balloon Text"/>
    <w:basedOn w:val="a"/>
    <w:link w:val="Char3"/>
    <w:rsid w:val="005446D8"/>
    <w:rPr>
      <w:sz w:val="18"/>
      <w:szCs w:val="18"/>
    </w:rPr>
  </w:style>
  <w:style w:type="character" w:customStyle="1" w:styleId="Char3">
    <w:name w:val="批注框文本 Char"/>
    <w:basedOn w:val="a0"/>
    <w:link w:val="a9"/>
    <w:rsid w:val="005446D8"/>
    <w:rPr>
      <w:sz w:val="18"/>
      <w:szCs w:val="18"/>
    </w:rPr>
  </w:style>
  <w:style w:type="character" w:styleId="aa">
    <w:name w:val="Hyperlink"/>
    <w:basedOn w:val="a0"/>
    <w:unhideWhenUsed/>
    <w:rsid w:val="00D81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2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34</Pages>
  <Words>9405</Words>
  <Characters>53615</Characters>
  <Application>Microsoft Office Word</Application>
  <DocSecurity>0</DocSecurity>
  <Lines>446</Lines>
  <Paragraphs>125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8</cp:revision>
  <dcterms:created xsi:type="dcterms:W3CDTF">2021-08-31T04:29:00Z</dcterms:created>
  <dcterms:modified xsi:type="dcterms:W3CDTF">2021-10-11T08:37:00Z</dcterms:modified>
</cp:coreProperties>
</file>